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42FC" w14:textId="77777777" w:rsidR="00390093" w:rsidRDefault="00390093" w:rsidP="003C38CF">
      <w:pPr>
        <w:pStyle w:val="pcn"/>
        <w:shd w:val="clear" w:color="auto" w:fill="FFFFFF"/>
        <w:outlineLvl w:val="0"/>
        <w:rPr>
          <w:color w:val="auto"/>
        </w:rPr>
      </w:pPr>
      <w:r>
        <w:rPr>
          <w:color w:val="auto"/>
        </w:rPr>
        <w:t>Chapter 1</w:t>
      </w:r>
    </w:p>
    <w:p w14:paraId="3A62AF10" w14:textId="77777777" w:rsidR="00390093" w:rsidRDefault="00390093" w:rsidP="00390093">
      <w:pPr>
        <w:pStyle w:val="pct"/>
        <w:shd w:val="clear" w:color="auto" w:fill="FFFFFF"/>
        <w:rPr>
          <w:color w:val="auto"/>
        </w:rPr>
      </w:pPr>
      <w:r>
        <w:rPr>
          <w:color w:val="auto"/>
        </w:rPr>
        <w:t>Accounting and the Business Environment</w:t>
      </w:r>
    </w:p>
    <w:p w14:paraId="76E2D9D7" w14:textId="77777777" w:rsidR="00390093" w:rsidRPr="00F9362D" w:rsidRDefault="00390093" w:rsidP="003C38CF">
      <w:pPr>
        <w:pStyle w:val="ph2"/>
        <w:ind w:left="0"/>
        <w:outlineLvl w:val="0"/>
        <w:rPr>
          <w:rFonts w:ascii="Arial MT Pro" w:hAnsi="Arial MT Pro"/>
          <w:color w:val="auto"/>
        </w:rPr>
      </w:pPr>
      <w:r w:rsidRPr="00F9362D">
        <w:rPr>
          <w:rFonts w:ascii="Arial MT Pro" w:hAnsi="Arial MT Pro"/>
          <w:color w:val="auto"/>
        </w:rPr>
        <w:t>Questions</w:t>
      </w:r>
    </w:p>
    <w:p w14:paraId="77CC15EC" w14:textId="053CE4C2" w:rsidR="00390093" w:rsidRDefault="00390093" w:rsidP="0056072E">
      <w:pPr>
        <w:pStyle w:val="pl1"/>
        <w:numPr>
          <w:ilvl w:val="0"/>
          <w:numId w:val="39"/>
        </w:numPr>
        <w:ind w:left="480" w:hanging="480"/>
        <w:rPr>
          <w:color w:val="auto"/>
        </w:rPr>
      </w:pPr>
      <w:r>
        <w:rPr>
          <w:color w:val="auto"/>
        </w:rPr>
        <w:t>Accounting is a system for measuring, processing, and communicating financial information. Bookkeeping is a procedural element of accounting.</w:t>
      </w:r>
    </w:p>
    <w:p w14:paraId="6B71F2A5" w14:textId="23D106D3" w:rsidR="0056072E" w:rsidRDefault="0056072E" w:rsidP="008A50F0">
      <w:pPr>
        <w:pStyle w:val="pl1"/>
        <w:numPr>
          <w:ilvl w:val="0"/>
          <w:numId w:val="39"/>
        </w:numPr>
        <w:tabs>
          <w:tab w:val="left" w:pos="480"/>
        </w:tabs>
        <w:ind w:left="810" w:hanging="810"/>
        <w:rPr>
          <w:color w:val="auto"/>
        </w:rPr>
      </w:pPr>
      <w:r>
        <w:rPr>
          <w:color w:val="auto"/>
        </w:rPr>
        <w:t>a.</w:t>
      </w:r>
      <w:r w:rsidR="00D43412">
        <w:rPr>
          <w:color w:val="auto"/>
        </w:rPr>
        <w:tab/>
      </w:r>
      <w:r>
        <w:rPr>
          <w:color w:val="auto"/>
        </w:rPr>
        <w:t xml:space="preserve">The general public uses accounting information to manage bank accounts, loan payments, </w:t>
      </w:r>
      <w:r w:rsidR="00EB229B">
        <w:rPr>
          <w:color w:val="auto"/>
        </w:rPr>
        <w:t>and so on</w:t>
      </w:r>
      <w:r>
        <w:rPr>
          <w:color w:val="auto"/>
        </w:rPr>
        <w:t>.</w:t>
      </w:r>
    </w:p>
    <w:p w14:paraId="2595B3AA" w14:textId="77777777" w:rsidR="00D43412" w:rsidRDefault="00390093" w:rsidP="008A50F0">
      <w:pPr>
        <w:pStyle w:val="pl1"/>
        <w:ind w:left="840" w:hanging="360"/>
        <w:rPr>
          <w:color w:val="auto"/>
        </w:rPr>
      </w:pPr>
      <w:r>
        <w:rPr>
          <w:color w:val="auto"/>
        </w:rPr>
        <w:t>b.</w:t>
      </w:r>
      <w:r w:rsidR="00D43412">
        <w:rPr>
          <w:color w:val="auto"/>
        </w:rPr>
        <w:tab/>
      </w:r>
      <w:r>
        <w:rPr>
          <w:color w:val="auto"/>
        </w:rPr>
        <w:t>Managers and owners of businesses use accounting to monitor expenses and revenue recorded.</w:t>
      </w:r>
    </w:p>
    <w:p w14:paraId="7872AF78" w14:textId="77777777" w:rsidR="00D43412" w:rsidRDefault="00390093" w:rsidP="008A50F0">
      <w:pPr>
        <w:pStyle w:val="pl1"/>
        <w:ind w:left="840" w:hanging="360"/>
        <w:rPr>
          <w:color w:val="auto"/>
        </w:rPr>
      </w:pPr>
      <w:r>
        <w:rPr>
          <w:color w:val="auto"/>
        </w:rPr>
        <w:t>c.</w:t>
      </w:r>
      <w:r w:rsidR="00D43412">
        <w:rPr>
          <w:color w:val="auto"/>
        </w:rPr>
        <w:tab/>
      </w:r>
      <w:r>
        <w:rPr>
          <w:color w:val="auto"/>
        </w:rPr>
        <w:t>Investors and creditors use accounting information to evaluate investments and loan applications.</w:t>
      </w:r>
    </w:p>
    <w:p w14:paraId="2C7764ED" w14:textId="77777777" w:rsidR="00D43412" w:rsidRDefault="00390093" w:rsidP="008A50F0">
      <w:pPr>
        <w:pStyle w:val="pl1"/>
        <w:ind w:left="840" w:hanging="360"/>
        <w:rPr>
          <w:color w:val="auto"/>
        </w:rPr>
      </w:pPr>
      <w:r>
        <w:rPr>
          <w:color w:val="auto"/>
        </w:rPr>
        <w:t>d.</w:t>
      </w:r>
      <w:r w:rsidR="00D43412">
        <w:rPr>
          <w:color w:val="auto"/>
        </w:rPr>
        <w:tab/>
      </w:r>
      <w:r>
        <w:rPr>
          <w:color w:val="auto"/>
        </w:rPr>
        <w:t>Government agencies (including taxation authorities) use accounting data to create reports and collect payments.</w:t>
      </w:r>
    </w:p>
    <w:p w14:paraId="3E80C237" w14:textId="6C69C3D4" w:rsidR="00390093" w:rsidRDefault="00390093" w:rsidP="008A50F0">
      <w:pPr>
        <w:pStyle w:val="pl1"/>
        <w:ind w:left="840" w:hanging="360"/>
        <w:rPr>
          <w:color w:val="auto"/>
        </w:rPr>
      </w:pPr>
      <w:r>
        <w:rPr>
          <w:color w:val="auto"/>
        </w:rPr>
        <w:t>e.</w:t>
      </w:r>
      <w:r w:rsidR="00D43412">
        <w:rPr>
          <w:color w:val="auto"/>
        </w:rPr>
        <w:tab/>
      </w:r>
      <w:r>
        <w:rPr>
          <w:color w:val="auto"/>
        </w:rPr>
        <w:t>Not-for-profit organizations such as churches and hospitals use accounting information in much the same way as managers of businesses do—to manage their organizations.</w:t>
      </w:r>
    </w:p>
    <w:p w14:paraId="6CA7841B" w14:textId="77777777" w:rsidR="00390093" w:rsidRDefault="00390093" w:rsidP="0056072E">
      <w:pPr>
        <w:pStyle w:val="pl1"/>
        <w:numPr>
          <w:ilvl w:val="0"/>
          <w:numId w:val="39"/>
        </w:numPr>
        <w:ind w:left="480" w:hanging="480"/>
        <w:rPr>
          <w:color w:val="auto"/>
        </w:rPr>
      </w:pPr>
      <w:r>
        <w:rPr>
          <w:color w:val="auto"/>
        </w:rPr>
        <w:t>Financial accounting communicates financial information about a company to interested users who are external to the company (creditors and regulators, for example). Management accounting provides information that is used within a company to help make better future-oriented decisions.</w:t>
      </w:r>
    </w:p>
    <w:p w14:paraId="6D6662D6" w14:textId="77777777" w:rsidR="00390093" w:rsidRDefault="00390093" w:rsidP="0056072E">
      <w:pPr>
        <w:pStyle w:val="pl1"/>
        <w:numPr>
          <w:ilvl w:val="0"/>
          <w:numId w:val="39"/>
        </w:numPr>
        <w:ind w:left="480" w:hanging="480"/>
        <w:rPr>
          <w:color w:val="auto"/>
        </w:rPr>
      </w:pPr>
      <w:r>
        <w:rPr>
          <w:color w:val="auto"/>
        </w:rPr>
        <w:t>The Accounting Standards Board formulates generally accepted accounting principles. It is not a government agency.</w:t>
      </w:r>
    </w:p>
    <w:p w14:paraId="0BEAAF8B" w14:textId="55E4EBE6" w:rsidR="00390093" w:rsidRDefault="00390093" w:rsidP="0056072E">
      <w:pPr>
        <w:numPr>
          <w:ilvl w:val="0"/>
          <w:numId w:val="39"/>
        </w:numPr>
        <w:spacing w:after="120"/>
        <w:ind w:left="480" w:hanging="480"/>
        <w:jc w:val="both"/>
      </w:pPr>
      <w:r w:rsidRPr="0031149B">
        <w:rPr>
          <w:b/>
          <w:bCs/>
        </w:rPr>
        <w:t>Proprietorship</w:t>
      </w:r>
      <w:r w:rsidRPr="0031149B">
        <w:t xml:space="preserve"> A proprietorship has a single owner, called the proprietor, who often manages the business. The business remains a business for the life of the owner. </w:t>
      </w:r>
      <w:r w:rsidR="0024395E">
        <w:t xml:space="preserve">For accounting </w:t>
      </w:r>
      <w:r w:rsidR="00952C6C">
        <w:t>purposes</w:t>
      </w:r>
      <w:r w:rsidR="0024395E">
        <w:t>, e</w:t>
      </w:r>
      <w:r w:rsidRPr="0031149B">
        <w:t>ach proprietorship is distinct from its owner. Thus, the accounting records of the proprietorship do not include the proprietor</w:t>
      </w:r>
      <w:r w:rsidR="00942890">
        <w:t>’</w:t>
      </w:r>
      <w:r w:rsidRPr="0031149B">
        <w:t>s personal accounting records. However, from a legal perspective, the business is the proprietor, so if the business cannot pay its debts, lenders can take the proprietor</w:t>
      </w:r>
      <w:r w:rsidR="00942890">
        <w:t>’</w:t>
      </w:r>
      <w:r w:rsidRPr="0031149B">
        <w:t>s personal assets (cash and belongings) to pay the proprietorship</w:t>
      </w:r>
      <w:r w:rsidR="00942890">
        <w:t>’</w:t>
      </w:r>
      <w:r w:rsidRPr="0031149B">
        <w:t>s debt.</w:t>
      </w:r>
    </w:p>
    <w:p w14:paraId="455D2E74" w14:textId="4A3AAB99" w:rsidR="00390093" w:rsidRPr="0031149B" w:rsidRDefault="00390093" w:rsidP="008A50F0">
      <w:pPr>
        <w:spacing w:after="120"/>
        <w:ind w:left="490"/>
        <w:jc w:val="both"/>
      </w:pPr>
      <w:r w:rsidRPr="0031149B">
        <w:rPr>
          <w:b/>
          <w:bCs/>
        </w:rPr>
        <w:t xml:space="preserve">Partnership </w:t>
      </w:r>
      <w:r w:rsidRPr="0031149B">
        <w:t>A partnership joins two or more individuals together as co-owners. Accounting treats the partnership as a separate organization distinct from the personal affairs of each partner. The partnership</w:t>
      </w:r>
      <w:r w:rsidR="00942890">
        <w:t>’</w:t>
      </w:r>
      <w:r w:rsidRPr="0031149B">
        <w:t>s life is limited by the lives of the owner</w:t>
      </w:r>
      <w:r w:rsidR="0024395E">
        <w:t>s</w:t>
      </w:r>
      <w:r w:rsidRPr="0031149B">
        <w:t xml:space="preserve"> or the interest of the owner</w:t>
      </w:r>
      <w:r w:rsidR="0024395E">
        <w:t>s</w:t>
      </w:r>
      <w:r w:rsidRPr="0031149B">
        <w:t xml:space="preserve"> in remaining partner</w:t>
      </w:r>
      <w:r w:rsidR="00EB229B">
        <w:t>s</w:t>
      </w:r>
      <w:r w:rsidRPr="0031149B">
        <w:t xml:space="preserve">. From a legal perspective, a partnership </w:t>
      </w:r>
      <w:r w:rsidRPr="0031149B">
        <w:lastRenderedPageBreak/>
        <w:t>is the partners in a manner similar to a proprietorship. If the partnership cannot pay its debts, lenders can take each partner</w:t>
      </w:r>
      <w:r w:rsidR="00942890">
        <w:t>’</w:t>
      </w:r>
      <w:r w:rsidRPr="0031149B">
        <w:t>s personal assets to pay the partnership</w:t>
      </w:r>
      <w:r w:rsidR="00942890">
        <w:t>’</w:t>
      </w:r>
      <w:r w:rsidRPr="0031149B">
        <w:t>s debts.</w:t>
      </w:r>
    </w:p>
    <w:p w14:paraId="22CBF282" w14:textId="200D759A" w:rsidR="00390093" w:rsidRPr="0031149B" w:rsidRDefault="00390093" w:rsidP="008A50F0">
      <w:pPr>
        <w:spacing w:after="120"/>
        <w:ind w:left="480"/>
        <w:jc w:val="both"/>
      </w:pPr>
      <w:r w:rsidRPr="0031149B">
        <w:rPr>
          <w:b/>
          <w:bCs/>
        </w:rPr>
        <w:t>Corporation</w:t>
      </w:r>
      <w:r w:rsidRPr="0031149B">
        <w:t xml:space="preserve"> A corporation is a business owned by shareholders. These are the people or other corporations who own shares of ownership in the business. A corporation is a separate legal entity </w:t>
      </w:r>
      <w:r w:rsidR="00942890">
        <w:t>that</w:t>
      </w:r>
      <w:r w:rsidR="00942890" w:rsidRPr="0031149B">
        <w:t xml:space="preserve"> </w:t>
      </w:r>
      <w:r w:rsidRPr="0031149B">
        <w:t>has an unlimited lifespan. Unlike a proprietorship or a partnership, once a corporation is formed, it is a legal entity separate and distinct from its owners. Since corporations are entities separate from their owners, they will prepare financial reports separate from their owners. If a corporation goes bankrupt, lenders cannot take the personal assets of the shareholders.</w:t>
      </w:r>
    </w:p>
    <w:p w14:paraId="05231AF4" w14:textId="47D5ECA4" w:rsidR="00390093" w:rsidRDefault="00D114EC" w:rsidP="008A50F0">
      <w:pPr>
        <w:pStyle w:val="pl1"/>
        <w:ind w:left="480" w:hanging="480"/>
        <w:rPr>
          <w:color w:val="auto"/>
        </w:rPr>
      </w:pPr>
      <w:r>
        <w:rPr>
          <w:color w:val="auto"/>
        </w:rPr>
        <w:t>6</w:t>
      </w:r>
      <w:r w:rsidR="00390093">
        <w:rPr>
          <w:color w:val="auto"/>
        </w:rPr>
        <w:t>.</w:t>
      </w:r>
      <w:r w:rsidR="00390093">
        <w:rPr>
          <w:color w:val="auto"/>
        </w:rPr>
        <w:tab/>
        <w:t>The owner of a proprietorship is called the proprietor, the owners of a partnership are called partners, and the owners of a corporation are called shareholders.</w:t>
      </w:r>
    </w:p>
    <w:p w14:paraId="2ECDBF2F" w14:textId="6F4C8898" w:rsidR="00390093" w:rsidRDefault="008662C6" w:rsidP="008A50F0">
      <w:pPr>
        <w:pStyle w:val="pl1"/>
        <w:ind w:left="480" w:hanging="480"/>
        <w:rPr>
          <w:color w:val="auto"/>
        </w:rPr>
      </w:pPr>
      <w:r>
        <w:rPr>
          <w:color w:val="auto"/>
        </w:rPr>
        <w:t>7</w:t>
      </w:r>
      <w:r w:rsidR="00390093">
        <w:rPr>
          <w:color w:val="auto"/>
        </w:rPr>
        <w:t>.</w:t>
      </w:r>
      <w:r w:rsidR="00BE40B4">
        <w:rPr>
          <w:color w:val="auto"/>
        </w:rPr>
        <w:tab/>
      </w:r>
      <w:r w:rsidR="00390093">
        <w:rPr>
          <w:color w:val="auto"/>
        </w:rPr>
        <w:t>One advantage of the corporate form of ownership compared to the proprietorship for</w:t>
      </w:r>
      <w:r w:rsidR="00942890">
        <w:rPr>
          <w:color w:val="auto"/>
        </w:rPr>
        <w:t>m</w:t>
      </w:r>
      <w:r w:rsidR="00390093">
        <w:rPr>
          <w:color w:val="auto"/>
        </w:rPr>
        <w:t xml:space="preserve"> is, in most instances, it is easier for a shareholder to sell the shares (the investment) in a corporation than it </w:t>
      </w:r>
      <w:r w:rsidR="0024395E">
        <w:rPr>
          <w:color w:val="auto"/>
        </w:rPr>
        <w:t xml:space="preserve">is </w:t>
      </w:r>
      <w:r w:rsidR="00390093">
        <w:rPr>
          <w:color w:val="auto"/>
        </w:rPr>
        <w:t>to sell the investment in a partnership or proprietorship. A second advantage is the shareholders of a corporation have limited legal liability, while the legal liability of a proprietorship extends to the owner.</w:t>
      </w:r>
    </w:p>
    <w:p w14:paraId="262C3EEC" w14:textId="66211C8A" w:rsidR="00390093" w:rsidRDefault="00EA5E6D" w:rsidP="008A50F0">
      <w:pPr>
        <w:pStyle w:val="pl1"/>
        <w:ind w:left="480" w:hanging="480"/>
        <w:rPr>
          <w:color w:val="auto"/>
        </w:rPr>
      </w:pPr>
      <w:r>
        <w:rPr>
          <w:color w:val="auto"/>
        </w:rPr>
        <w:t>8</w:t>
      </w:r>
      <w:r w:rsidR="00390093">
        <w:rPr>
          <w:color w:val="auto"/>
        </w:rPr>
        <w:t>.</w:t>
      </w:r>
      <w:r w:rsidR="00390093">
        <w:rPr>
          <w:color w:val="auto"/>
        </w:rPr>
        <w:tab/>
        <w:t>The economic entity assumption draws clear boundaries around each entity. It is important because it allows decision makers to evaluate each entity as a separate economic unit.</w:t>
      </w:r>
    </w:p>
    <w:p w14:paraId="0A76BD34" w14:textId="762C2817" w:rsidR="00390093" w:rsidRDefault="002F3533" w:rsidP="008A50F0">
      <w:pPr>
        <w:pStyle w:val="pl1"/>
        <w:ind w:left="480" w:hanging="480"/>
        <w:rPr>
          <w:color w:val="auto"/>
        </w:rPr>
      </w:pPr>
      <w:r>
        <w:rPr>
          <w:color w:val="auto"/>
        </w:rPr>
        <w:t>9</w:t>
      </w:r>
      <w:r w:rsidR="00390093">
        <w:rPr>
          <w:color w:val="auto"/>
        </w:rPr>
        <w:t>.</w:t>
      </w:r>
      <w:r w:rsidR="00390093">
        <w:rPr>
          <w:color w:val="auto"/>
        </w:rPr>
        <w:tab/>
      </w:r>
      <w:r w:rsidR="00390093">
        <w:t>The going</w:t>
      </w:r>
      <w:r w:rsidR="003E7844">
        <w:t xml:space="preserve"> </w:t>
      </w:r>
      <w:r w:rsidR="00390093">
        <w:t>concern a</w:t>
      </w:r>
      <w:r w:rsidR="00390093" w:rsidRPr="0031149B">
        <w:t>ss</w:t>
      </w:r>
      <w:r w:rsidR="00390093">
        <w:t>umption says</w:t>
      </w:r>
      <w:r w:rsidR="00390093" w:rsidRPr="0031149B">
        <w:t xml:space="preserve"> that the entity will remain in operation for the foreseeable future.</w:t>
      </w:r>
      <w:r w:rsidR="00390093">
        <w:t xml:space="preserve"> This means that there is no need to consider what assets might be worth if they were liquidated</w:t>
      </w:r>
      <w:r w:rsidR="003E7844">
        <w:t>,</w:t>
      </w:r>
      <w:r w:rsidR="00390093">
        <w:t xml:space="preserve"> but rather one should continue to use the historic cost of assets.</w:t>
      </w:r>
    </w:p>
    <w:p w14:paraId="084522B9" w14:textId="1BF8C92A" w:rsidR="00390093" w:rsidRDefault="009C5115" w:rsidP="008A50F0">
      <w:pPr>
        <w:pStyle w:val="pl1"/>
        <w:ind w:left="450" w:hanging="570"/>
        <w:rPr>
          <w:color w:val="auto"/>
        </w:rPr>
      </w:pPr>
      <w:r>
        <w:rPr>
          <w:color w:val="auto"/>
        </w:rPr>
        <w:t>10</w:t>
      </w:r>
      <w:r w:rsidR="00390093">
        <w:rPr>
          <w:color w:val="auto"/>
        </w:rPr>
        <w:t>.</w:t>
      </w:r>
      <w:r w:rsidR="00390093">
        <w:rPr>
          <w:color w:val="auto"/>
        </w:rPr>
        <w:tab/>
        <w:t>The cost principle dictates that assets and services purchased be recorded at the actual cost.</w:t>
      </w:r>
    </w:p>
    <w:p w14:paraId="5F51DAD6" w14:textId="5CF3EFAA" w:rsidR="00390093" w:rsidRDefault="009C5115" w:rsidP="008A50F0">
      <w:pPr>
        <w:pStyle w:val="pl1"/>
        <w:ind w:left="450" w:hanging="570"/>
        <w:rPr>
          <w:color w:val="auto"/>
        </w:rPr>
      </w:pPr>
      <w:r>
        <w:rPr>
          <w:color w:val="auto"/>
        </w:rPr>
        <w:t>11</w:t>
      </w:r>
      <w:r w:rsidR="00390093">
        <w:rPr>
          <w:color w:val="auto"/>
        </w:rPr>
        <w:t>.</w:t>
      </w:r>
      <w:r w:rsidR="00390093">
        <w:rPr>
          <w:color w:val="auto"/>
        </w:rPr>
        <w:tab/>
        <w:t>Liabilities = Assets – Owner</w:t>
      </w:r>
      <w:r w:rsidR="00942890">
        <w:rPr>
          <w:color w:val="auto"/>
        </w:rPr>
        <w:t>’</w:t>
      </w:r>
      <w:r w:rsidR="00390093">
        <w:rPr>
          <w:color w:val="auto"/>
        </w:rPr>
        <w:t>s Equity.</w:t>
      </w:r>
    </w:p>
    <w:p w14:paraId="62453675" w14:textId="0FB70697" w:rsidR="00390093" w:rsidRDefault="00052F57" w:rsidP="008A50F0">
      <w:pPr>
        <w:pStyle w:val="pl1"/>
        <w:ind w:left="450" w:hanging="570"/>
        <w:rPr>
          <w:color w:val="auto"/>
        </w:rPr>
      </w:pPr>
      <w:r>
        <w:rPr>
          <w:color w:val="auto"/>
        </w:rPr>
        <w:t>12</w:t>
      </w:r>
      <w:r w:rsidR="00390093">
        <w:rPr>
          <w:color w:val="auto"/>
        </w:rPr>
        <w:t>.</w:t>
      </w:r>
      <w:r w:rsidR="00390093">
        <w:rPr>
          <w:color w:val="auto"/>
        </w:rPr>
        <w:tab/>
        <w:t>An account receivable is an asset because it is an economic resource that provides a future benefit—the right to collect cash from another party. An account payable is a liability because it is another party</w:t>
      </w:r>
      <w:r w:rsidR="00942890">
        <w:rPr>
          <w:color w:val="auto"/>
        </w:rPr>
        <w:t>’</w:t>
      </w:r>
      <w:r w:rsidR="00390093">
        <w:rPr>
          <w:color w:val="auto"/>
        </w:rPr>
        <w:t>s claim against the business</w:t>
      </w:r>
      <w:r w:rsidR="00942890">
        <w:rPr>
          <w:color w:val="auto"/>
        </w:rPr>
        <w:t>’</w:t>
      </w:r>
      <w:r w:rsidR="00390093">
        <w:rPr>
          <w:color w:val="auto"/>
        </w:rPr>
        <w:t>s cash—an economic obligation.</w:t>
      </w:r>
    </w:p>
    <w:p w14:paraId="144703DE" w14:textId="24C83138" w:rsidR="00390093" w:rsidRDefault="00052F57" w:rsidP="008A50F0">
      <w:pPr>
        <w:pStyle w:val="pl1"/>
        <w:ind w:left="450" w:hanging="570"/>
        <w:rPr>
          <w:color w:val="auto"/>
        </w:rPr>
      </w:pPr>
      <w:r>
        <w:rPr>
          <w:color w:val="auto"/>
        </w:rPr>
        <w:t>13</w:t>
      </w:r>
      <w:r w:rsidR="00390093">
        <w:rPr>
          <w:color w:val="auto"/>
        </w:rPr>
        <w:t>.</w:t>
      </w:r>
      <w:r w:rsidR="00390093">
        <w:rPr>
          <w:color w:val="auto"/>
        </w:rPr>
        <w:tab/>
        <w:t>The result of operations is a net loss of $4,400, because expenses exceed revenues.</w:t>
      </w:r>
    </w:p>
    <w:p w14:paraId="036C1B91" w14:textId="50AF118C" w:rsidR="00390093" w:rsidRDefault="00052F57" w:rsidP="008A50F0">
      <w:pPr>
        <w:pStyle w:val="pl1"/>
        <w:ind w:left="450" w:hanging="570"/>
        <w:rPr>
          <w:color w:val="auto"/>
        </w:rPr>
      </w:pPr>
      <w:r>
        <w:rPr>
          <w:color w:val="auto"/>
        </w:rPr>
        <w:t>14</w:t>
      </w:r>
      <w:r w:rsidR="00390093">
        <w:rPr>
          <w:color w:val="auto"/>
        </w:rPr>
        <w:t>.</w:t>
      </w:r>
      <w:r w:rsidR="00390093">
        <w:rPr>
          <w:color w:val="auto"/>
        </w:rPr>
        <w:tab/>
        <w:t xml:space="preserve">A more descriptive title for the balance sheet is the </w:t>
      </w:r>
      <w:r w:rsidR="003735E3">
        <w:rPr>
          <w:color w:val="auto"/>
        </w:rPr>
        <w:t>“</w:t>
      </w:r>
      <w:r w:rsidR="00390093">
        <w:rPr>
          <w:color w:val="auto"/>
        </w:rPr>
        <w:t>statement of financial position.</w:t>
      </w:r>
      <w:r w:rsidR="003735E3">
        <w:rPr>
          <w:color w:val="auto"/>
        </w:rPr>
        <w:t>”</w:t>
      </w:r>
    </w:p>
    <w:p w14:paraId="656A3AD4" w14:textId="420DD72B" w:rsidR="00390093" w:rsidRDefault="00052F57" w:rsidP="008A50F0">
      <w:pPr>
        <w:pStyle w:val="pl1"/>
        <w:ind w:left="450" w:hanging="570"/>
        <w:rPr>
          <w:color w:val="auto"/>
        </w:rPr>
      </w:pPr>
      <w:r>
        <w:rPr>
          <w:color w:val="auto"/>
        </w:rPr>
        <w:t>15</w:t>
      </w:r>
      <w:r w:rsidR="00390093">
        <w:rPr>
          <w:color w:val="auto"/>
        </w:rPr>
        <w:t>.</w:t>
      </w:r>
      <w:r w:rsidR="00390093">
        <w:rPr>
          <w:color w:val="auto"/>
        </w:rPr>
        <w:tab/>
        <w:t>The balance between assets on the left side and liabilities and owner</w:t>
      </w:r>
      <w:r w:rsidR="00942890">
        <w:rPr>
          <w:color w:val="auto"/>
        </w:rPr>
        <w:t>’</w:t>
      </w:r>
      <w:r w:rsidR="00390093">
        <w:rPr>
          <w:color w:val="auto"/>
        </w:rPr>
        <w:t>s equity on the right side of the balance sheet gives this financial statement its name. The balance appears in the accounting equation, Assets = Liabilities + Owner</w:t>
      </w:r>
      <w:r w:rsidR="00942890">
        <w:rPr>
          <w:color w:val="auto"/>
        </w:rPr>
        <w:t>’</w:t>
      </w:r>
      <w:r w:rsidR="00390093">
        <w:rPr>
          <w:color w:val="auto"/>
        </w:rPr>
        <w:t>s Equity, which is essentially a summary of the balance sheet in equation form.</w:t>
      </w:r>
    </w:p>
    <w:p w14:paraId="375FB6DA" w14:textId="28045F92" w:rsidR="00390093" w:rsidRDefault="00AA587E" w:rsidP="008A50F0">
      <w:pPr>
        <w:pStyle w:val="pl1"/>
        <w:ind w:left="450" w:hanging="570"/>
        <w:rPr>
          <w:color w:val="auto"/>
        </w:rPr>
      </w:pPr>
      <w:r>
        <w:rPr>
          <w:color w:val="auto"/>
        </w:rPr>
        <w:t>1</w:t>
      </w:r>
      <w:r w:rsidR="00052F57">
        <w:rPr>
          <w:color w:val="auto"/>
        </w:rPr>
        <w:t>6</w:t>
      </w:r>
      <w:r w:rsidR="00390093">
        <w:rPr>
          <w:color w:val="auto"/>
        </w:rPr>
        <w:t>.</w:t>
      </w:r>
      <w:r w:rsidR="00390093">
        <w:rPr>
          <w:color w:val="auto"/>
        </w:rPr>
        <w:tab/>
        <w:t xml:space="preserve">Another title of the income statement is the </w:t>
      </w:r>
      <w:r w:rsidR="003735E3">
        <w:rPr>
          <w:color w:val="auto"/>
        </w:rPr>
        <w:t>“</w:t>
      </w:r>
      <w:r w:rsidR="00390093">
        <w:rPr>
          <w:color w:val="auto"/>
        </w:rPr>
        <w:t>statement of operations</w:t>
      </w:r>
      <w:r w:rsidR="003735E3">
        <w:rPr>
          <w:color w:val="auto"/>
        </w:rPr>
        <w:t>”</w:t>
      </w:r>
      <w:r w:rsidR="00390093">
        <w:rPr>
          <w:color w:val="auto"/>
        </w:rPr>
        <w:t xml:space="preserve"> or the </w:t>
      </w:r>
      <w:r w:rsidR="003735E3">
        <w:rPr>
          <w:color w:val="auto"/>
        </w:rPr>
        <w:t>“</w:t>
      </w:r>
      <w:r w:rsidR="00390093">
        <w:rPr>
          <w:color w:val="auto"/>
        </w:rPr>
        <w:t>statement of earnings.</w:t>
      </w:r>
      <w:r w:rsidR="003735E3">
        <w:rPr>
          <w:color w:val="auto"/>
        </w:rPr>
        <w:t>”</w:t>
      </w:r>
    </w:p>
    <w:p w14:paraId="1C4D44B7" w14:textId="77777777" w:rsidR="00801087" w:rsidRDefault="00801087">
      <w:pPr>
        <w:widowControl/>
        <w:rPr>
          <w:szCs w:val="24"/>
        </w:rPr>
      </w:pPr>
      <w:r>
        <w:br w:type="page"/>
      </w:r>
    </w:p>
    <w:p w14:paraId="6DF688E2" w14:textId="274850B7" w:rsidR="00390093" w:rsidRDefault="00AA587E" w:rsidP="00D2382A">
      <w:pPr>
        <w:pStyle w:val="pl1"/>
        <w:ind w:left="570" w:hanging="570"/>
        <w:rPr>
          <w:color w:val="auto"/>
        </w:rPr>
      </w:pPr>
      <w:r>
        <w:rPr>
          <w:color w:val="auto"/>
        </w:rPr>
        <w:lastRenderedPageBreak/>
        <w:t>1</w:t>
      </w:r>
      <w:r w:rsidR="00052F57">
        <w:rPr>
          <w:color w:val="auto"/>
        </w:rPr>
        <w:t>7</w:t>
      </w:r>
      <w:r w:rsidR="00390093">
        <w:rPr>
          <w:color w:val="auto"/>
        </w:rPr>
        <w:t>.</w:t>
      </w:r>
      <w:r w:rsidR="00390093">
        <w:rPr>
          <w:color w:val="auto"/>
        </w:rPr>
        <w:tab/>
        <w:t>The balance sheet is like a snapshot of the entity at a specific time. The income statement is like a moving picture/video of the entity</w:t>
      </w:r>
      <w:r w:rsidR="00942890">
        <w:rPr>
          <w:color w:val="auto"/>
        </w:rPr>
        <w:t>’</w:t>
      </w:r>
      <w:r w:rsidR="00390093">
        <w:rPr>
          <w:color w:val="auto"/>
        </w:rPr>
        <w:t>s operations during a period of time.</w:t>
      </w:r>
    </w:p>
    <w:p w14:paraId="25EE2F14" w14:textId="1FAA0F95" w:rsidR="00390093" w:rsidRDefault="00AA587E" w:rsidP="00D2382A">
      <w:pPr>
        <w:pStyle w:val="pl1"/>
        <w:ind w:left="570" w:hanging="570"/>
        <w:rPr>
          <w:color w:val="auto"/>
        </w:rPr>
      </w:pPr>
      <w:r>
        <w:rPr>
          <w:color w:val="auto"/>
        </w:rPr>
        <w:t>1</w:t>
      </w:r>
      <w:r w:rsidR="00052F57">
        <w:rPr>
          <w:color w:val="auto"/>
        </w:rPr>
        <w:t>8</w:t>
      </w:r>
      <w:r w:rsidR="00390093">
        <w:rPr>
          <w:color w:val="auto"/>
        </w:rPr>
        <w:t>.</w:t>
      </w:r>
      <w:r w:rsidR="00390093">
        <w:rPr>
          <w:color w:val="auto"/>
        </w:rPr>
        <w:tab/>
        <w:t>The statement of owner</w:t>
      </w:r>
      <w:r w:rsidR="00942890">
        <w:rPr>
          <w:color w:val="auto"/>
        </w:rPr>
        <w:t>’</w:t>
      </w:r>
      <w:r w:rsidR="00390093">
        <w:rPr>
          <w:color w:val="auto"/>
        </w:rPr>
        <w:t>s equity presents a summary of the changes that occurred in owner</w:t>
      </w:r>
      <w:r w:rsidR="00942890">
        <w:rPr>
          <w:color w:val="auto"/>
        </w:rPr>
        <w:t>’</w:t>
      </w:r>
      <w:r w:rsidR="00390093">
        <w:rPr>
          <w:color w:val="auto"/>
        </w:rPr>
        <w:t xml:space="preserve">s equity during the period due to additional investments by the owner, withdrawals by the owner, </w:t>
      </w:r>
      <w:r w:rsidR="0024395E">
        <w:rPr>
          <w:color w:val="auto"/>
        </w:rPr>
        <w:t>and</w:t>
      </w:r>
      <w:r w:rsidR="00390093">
        <w:rPr>
          <w:color w:val="auto"/>
        </w:rPr>
        <w:t xml:space="preserve"> net income or net loss.</w:t>
      </w:r>
    </w:p>
    <w:p w14:paraId="3D90D82D" w14:textId="3A216CDB" w:rsidR="00390093" w:rsidRDefault="00052F57" w:rsidP="00D2382A">
      <w:pPr>
        <w:pStyle w:val="pl1"/>
        <w:ind w:left="570" w:hanging="570"/>
        <w:rPr>
          <w:color w:val="auto"/>
        </w:rPr>
      </w:pPr>
      <w:r>
        <w:rPr>
          <w:color w:val="auto"/>
        </w:rPr>
        <w:t>19</w:t>
      </w:r>
      <w:r w:rsidR="00390093">
        <w:rPr>
          <w:color w:val="auto"/>
        </w:rPr>
        <w:t>.</w:t>
      </w:r>
      <w:r w:rsidR="00390093">
        <w:rPr>
          <w:color w:val="auto"/>
        </w:rPr>
        <w:tab/>
        <w:t>Net income (or net loss) flows from the income statement to the statement of owner</w:t>
      </w:r>
      <w:r w:rsidR="00942890">
        <w:rPr>
          <w:color w:val="auto"/>
        </w:rPr>
        <w:t>’</w:t>
      </w:r>
      <w:r w:rsidR="00390093">
        <w:rPr>
          <w:color w:val="auto"/>
        </w:rPr>
        <w:t xml:space="preserve">s equity. </w:t>
      </w:r>
      <w:r w:rsidR="0024395E">
        <w:rPr>
          <w:color w:val="auto"/>
        </w:rPr>
        <w:t>The endin</w:t>
      </w:r>
      <w:r w:rsidR="003954D5">
        <w:rPr>
          <w:color w:val="auto"/>
        </w:rPr>
        <w:t>g</w:t>
      </w:r>
      <w:r w:rsidR="0024395E">
        <w:rPr>
          <w:color w:val="auto"/>
        </w:rPr>
        <w:t xml:space="preserve"> balance of the Owner, Capital account</w:t>
      </w:r>
      <w:r w:rsidR="00390093">
        <w:rPr>
          <w:color w:val="auto"/>
        </w:rPr>
        <w:t xml:space="preserve"> then flows to the balance sheet. The change in cash on the balance sheet </w:t>
      </w:r>
      <w:r w:rsidR="00606E9C">
        <w:rPr>
          <w:color w:val="auto"/>
        </w:rPr>
        <w:t xml:space="preserve">during the period </w:t>
      </w:r>
      <w:r w:rsidR="00390093">
        <w:rPr>
          <w:color w:val="auto"/>
        </w:rPr>
        <w:t>is explained by the cash flow statement, and the ending balance of cash on the cash flow statement matches the cash amount on the balance sheet.</w:t>
      </w:r>
    </w:p>
    <w:p w14:paraId="78C1FBE1" w14:textId="2F59DB8F" w:rsidR="00390093" w:rsidRPr="005B545D" w:rsidRDefault="00390093" w:rsidP="00D2382A">
      <w:pPr>
        <w:pStyle w:val="pl1"/>
        <w:ind w:left="570" w:hanging="570"/>
      </w:pPr>
      <w:r>
        <w:t>2</w:t>
      </w:r>
      <w:r w:rsidR="00052F57">
        <w:t>0</w:t>
      </w:r>
      <w:r>
        <w:t>.</w:t>
      </w:r>
      <w:r>
        <w:tab/>
        <w:t xml:space="preserve">Publicly accountable enterprises, which includes companies whose shares trade on stock exchanges, </w:t>
      </w:r>
      <w:r w:rsidRPr="00F42381">
        <w:rPr>
          <w:i/>
        </w:rPr>
        <w:t>must</w:t>
      </w:r>
      <w:r>
        <w:t xml:space="preserve"> report their financial results under IFRS. They are not allowed to report under accounting standards for private enterprises (ASPE). </w:t>
      </w:r>
      <w:r w:rsidR="0024395E">
        <w:t>It</w:t>
      </w:r>
      <w:r>
        <w:t xml:space="preserve"> makes sense that Canadian publicly traded companies should report under IFRS since technology and improved communications are allowing more businesses to either purchase or sell in markets outside Canada and to have shareholders that reside anywhere in the world. </w:t>
      </w:r>
      <w:r w:rsidRPr="005B545D">
        <w:t>Investors in Canadian companies reside all over the world. It is important that these investors be able to compare the financial results from companies in similar industries that are located in different countries. Having one set of accounting principles for all countries allows investors to do this</w:t>
      </w:r>
      <w:r>
        <w:t>.</w:t>
      </w:r>
    </w:p>
    <w:p w14:paraId="44E8D628" w14:textId="77777777" w:rsidR="00390093" w:rsidRPr="00F9362D" w:rsidRDefault="00390093" w:rsidP="00D2382A">
      <w:pPr>
        <w:pStyle w:val="ph2"/>
        <w:spacing w:before="0"/>
        <w:ind w:left="0"/>
        <w:outlineLvl w:val="0"/>
        <w:rPr>
          <w:rFonts w:ascii="Arial MT Pro" w:hAnsi="Arial MT Pro"/>
          <w:sz w:val="28"/>
          <w:szCs w:val="28"/>
        </w:rPr>
      </w:pPr>
      <w:r w:rsidRPr="00F9362D">
        <w:rPr>
          <w:rFonts w:ascii="Arial MT Pro" w:hAnsi="Arial MT Pro"/>
        </w:rPr>
        <w:br w:type="page"/>
      </w:r>
      <w:r w:rsidRPr="00F9362D">
        <w:rPr>
          <w:rFonts w:ascii="Arial MT Pro" w:hAnsi="Arial MT Pro"/>
          <w:sz w:val="28"/>
          <w:szCs w:val="28"/>
        </w:rPr>
        <w:lastRenderedPageBreak/>
        <w:t>Starters</w:t>
      </w:r>
    </w:p>
    <w:p w14:paraId="336C9A45" w14:textId="77777777" w:rsidR="00390093" w:rsidRPr="00F9362D" w:rsidRDefault="004E3B86" w:rsidP="00D2382A">
      <w:pPr>
        <w:pStyle w:val="ph3"/>
        <w:spacing w:before="0"/>
        <w:ind w:left="2460" w:right="-24"/>
        <w:rPr>
          <w:rFonts w:ascii="Arial MT Pro" w:hAnsi="Arial MT Pro"/>
          <w:b/>
          <w:bCs/>
        </w:rPr>
      </w:pPr>
      <w:r w:rsidRPr="00F9362D">
        <w:rPr>
          <w:rFonts w:ascii="Arial MT Pro" w:hAnsi="Arial MT Pro"/>
        </w:rPr>
        <w:t xml:space="preserve">(5 </w:t>
      </w:r>
      <w:r w:rsidR="00390093" w:rsidRPr="00F9362D">
        <w:rPr>
          <w:rFonts w:ascii="Arial MT Pro" w:hAnsi="Arial MT Pro"/>
        </w:rPr>
        <w:t xml:space="preserve">min.) </w:t>
      </w:r>
      <w:r w:rsidR="00390093" w:rsidRPr="00F9362D">
        <w:rPr>
          <w:rFonts w:ascii="Arial MT Pro" w:hAnsi="Arial MT Pro"/>
          <w:b/>
          <w:bCs/>
          <w:i w:val="0"/>
          <w:sz w:val="36"/>
        </w:rPr>
        <w:t>S1-1</w:t>
      </w:r>
    </w:p>
    <w:p w14:paraId="68670575" w14:textId="5F43C620" w:rsidR="00952C6C" w:rsidRDefault="004E3B86" w:rsidP="0073743D">
      <w:pPr>
        <w:pStyle w:val="ptffull"/>
        <w:spacing w:before="120"/>
      </w:pPr>
      <w:r>
        <w:t xml:space="preserve">a. </w:t>
      </w:r>
      <w:r w:rsidR="00390093">
        <w:t>FA</w:t>
      </w:r>
      <w:r w:rsidR="00390093">
        <w:tab/>
      </w:r>
      <w:r>
        <w:tab/>
      </w:r>
      <w:r w:rsidR="00390093">
        <w:t>b. FA</w:t>
      </w:r>
      <w:r w:rsidR="00390093">
        <w:tab/>
      </w:r>
      <w:r w:rsidR="00390093">
        <w:tab/>
        <w:t>c. FA</w:t>
      </w:r>
      <w:r w:rsidR="00390093">
        <w:tab/>
      </w:r>
      <w:r w:rsidR="00390093">
        <w:tab/>
      </w:r>
      <w:r w:rsidR="008E56DD">
        <w:t xml:space="preserve">  </w:t>
      </w:r>
      <w:r w:rsidR="00390093">
        <w:t xml:space="preserve">d. </w:t>
      </w:r>
      <w:r w:rsidR="0024395E">
        <w:t>FA (</w:t>
      </w:r>
      <w:r w:rsidR="00952C6C">
        <w:t xml:space="preserve">or </w:t>
      </w:r>
      <w:r w:rsidR="0024395E">
        <w:t>MA if the owner is also a manager</w:t>
      </w:r>
      <w:r w:rsidR="00952C6C">
        <w:t>)</w:t>
      </w:r>
    </w:p>
    <w:p w14:paraId="534942C7" w14:textId="77777777" w:rsidR="00390093" w:rsidRDefault="00390093" w:rsidP="004E3B86">
      <w:pPr>
        <w:pStyle w:val="ptffull"/>
      </w:pPr>
      <w:r>
        <w:t>e. MA</w:t>
      </w:r>
    </w:p>
    <w:p w14:paraId="08870A73" w14:textId="77777777" w:rsidR="00390093" w:rsidRDefault="00390093" w:rsidP="0073743D">
      <w:pPr>
        <w:widowControl/>
        <w:spacing w:before="240"/>
        <w:ind w:left="2460" w:right="-24"/>
        <w:jc w:val="right"/>
        <w:rPr>
          <w:b/>
          <w:bCs/>
        </w:rPr>
      </w:pPr>
      <w:r w:rsidRPr="00F9362D">
        <w:rPr>
          <w:rFonts w:ascii="Arial MT Pro" w:hAnsi="Arial MT Pro" w:cs="Arial"/>
          <w:i/>
          <w:iCs/>
          <w:sz w:val="20"/>
        </w:rPr>
        <w:t>(5 min.)</w:t>
      </w:r>
      <w:r>
        <w:t xml:space="preserve"> </w:t>
      </w:r>
      <w:r w:rsidRPr="00F9362D">
        <w:rPr>
          <w:rFonts w:ascii="Arial MT Pro" w:hAnsi="Arial MT Pro" w:cs="Arial"/>
          <w:b/>
          <w:bCs/>
          <w:sz w:val="36"/>
        </w:rPr>
        <w:t>S1-2</w:t>
      </w:r>
    </w:p>
    <w:p w14:paraId="3FA88617" w14:textId="18042CC7" w:rsidR="00390093" w:rsidRDefault="00390093" w:rsidP="00D25C27">
      <w:pPr>
        <w:pStyle w:val="ptffull"/>
        <w:spacing w:before="120"/>
        <w:ind w:left="360" w:hanging="360"/>
      </w:pPr>
      <w:r>
        <w:t>1.</w:t>
      </w:r>
      <w:r w:rsidR="00D43412">
        <w:tab/>
      </w:r>
      <w:r>
        <w:t>The bank</w:t>
      </w:r>
      <w:r w:rsidR="0024395E">
        <w:t>er</w:t>
      </w:r>
      <w:r>
        <w:t xml:space="preserve"> is an external user.</w:t>
      </w:r>
    </w:p>
    <w:p w14:paraId="3F2CEF8E" w14:textId="66CD65F5" w:rsidR="00390093" w:rsidRDefault="00390093" w:rsidP="00D25C27">
      <w:pPr>
        <w:pStyle w:val="ptffull"/>
        <w:spacing w:before="120"/>
        <w:ind w:left="360" w:hanging="360"/>
      </w:pPr>
      <w:r>
        <w:t>2.</w:t>
      </w:r>
      <w:r w:rsidR="00D43412">
        <w:tab/>
      </w:r>
      <w:r>
        <w:t>The balance sheet would be the best financial statement for the bank to use, as it lists all the assets, liabilities, and equities for the company.</w:t>
      </w:r>
    </w:p>
    <w:p w14:paraId="1F1B2BA9" w14:textId="77777777" w:rsidR="00390093" w:rsidRPr="00F9362D" w:rsidRDefault="00390093" w:rsidP="0073743D">
      <w:pPr>
        <w:pStyle w:val="ph3"/>
        <w:spacing w:before="240"/>
        <w:ind w:left="2460" w:right="-24"/>
        <w:rPr>
          <w:rFonts w:ascii="Arial MT Pro" w:hAnsi="Arial MT Pro"/>
          <w:i w:val="0"/>
        </w:rPr>
      </w:pPr>
      <w:r w:rsidRPr="00F9362D">
        <w:rPr>
          <w:rFonts w:ascii="Arial MT Pro" w:hAnsi="Arial MT Pro"/>
        </w:rPr>
        <w:tab/>
        <w:t xml:space="preserve">(5 min.) </w:t>
      </w:r>
      <w:r w:rsidRPr="00F9362D">
        <w:rPr>
          <w:rFonts w:ascii="Arial MT Pro" w:hAnsi="Arial MT Pro"/>
          <w:b/>
          <w:bCs/>
          <w:i w:val="0"/>
          <w:sz w:val="36"/>
        </w:rPr>
        <w:t>S1-3</w:t>
      </w:r>
    </w:p>
    <w:p w14:paraId="7066B1C8" w14:textId="77777777" w:rsidR="00390093" w:rsidRPr="005E4349" w:rsidRDefault="00390093" w:rsidP="0084791A">
      <w:pPr>
        <w:pStyle w:val="ListParagraph"/>
        <w:numPr>
          <w:ilvl w:val="0"/>
          <w:numId w:val="29"/>
        </w:numPr>
        <w:spacing w:after="0" w:line="240" w:lineRule="auto"/>
        <w:rPr>
          <w:rFonts w:ascii="Times New Roman" w:hAnsi="Times New Roman"/>
          <w:sz w:val="24"/>
          <w:szCs w:val="24"/>
        </w:rPr>
      </w:pPr>
      <w:r w:rsidRPr="005E4349">
        <w:rPr>
          <w:rFonts w:ascii="Times New Roman" w:hAnsi="Times New Roman"/>
          <w:sz w:val="24"/>
          <w:szCs w:val="24"/>
        </w:rPr>
        <w:t>Marketing manager</w:t>
      </w:r>
      <w:r w:rsidRPr="005E4349">
        <w:rPr>
          <w:rFonts w:ascii="Times New Roman" w:hAnsi="Times New Roman"/>
          <w:sz w:val="24"/>
          <w:szCs w:val="24"/>
        </w:rPr>
        <w:tab/>
      </w:r>
      <w:r w:rsidRPr="005E4349">
        <w:rPr>
          <w:rFonts w:ascii="Times New Roman" w:hAnsi="Times New Roman"/>
          <w:sz w:val="24"/>
          <w:szCs w:val="24"/>
        </w:rPr>
        <w:tab/>
        <w:t xml:space="preserve">I </w:t>
      </w:r>
      <w:r w:rsidR="0084791A">
        <w:rPr>
          <w:rFonts w:ascii="Times New Roman" w:hAnsi="Times New Roman"/>
          <w:sz w:val="24"/>
          <w:szCs w:val="24"/>
        </w:rPr>
        <w:t xml:space="preserve"> </w:t>
      </w:r>
      <w:r w:rsidRPr="005E4349">
        <w:rPr>
          <w:rFonts w:ascii="Times New Roman" w:hAnsi="Times New Roman"/>
          <w:sz w:val="24"/>
          <w:szCs w:val="24"/>
        </w:rPr>
        <w:t xml:space="preserve">= Internal </w:t>
      </w:r>
    </w:p>
    <w:p w14:paraId="2EBF391F" w14:textId="77777777" w:rsidR="00390093" w:rsidRPr="005E4349" w:rsidRDefault="00390093" w:rsidP="00390093">
      <w:pPr>
        <w:pStyle w:val="ListParagraph"/>
        <w:numPr>
          <w:ilvl w:val="0"/>
          <w:numId w:val="29"/>
        </w:numPr>
        <w:spacing w:after="0" w:line="240" w:lineRule="auto"/>
        <w:rPr>
          <w:rFonts w:ascii="Times New Roman" w:hAnsi="Times New Roman"/>
          <w:sz w:val="24"/>
          <w:szCs w:val="24"/>
        </w:rPr>
      </w:pPr>
      <w:r w:rsidRPr="005E4349">
        <w:rPr>
          <w:rFonts w:ascii="Times New Roman" w:hAnsi="Times New Roman"/>
          <w:sz w:val="24"/>
          <w:szCs w:val="24"/>
        </w:rPr>
        <w:t>Canada Revenue Agency</w:t>
      </w:r>
      <w:r w:rsidRPr="005E4349">
        <w:rPr>
          <w:rFonts w:ascii="Times New Roman" w:hAnsi="Times New Roman"/>
          <w:sz w:val="24"/>
          <w:szCs w:val="24"/>
        </w:rPr>
        <w:tab/>
        <w:t>E = External</w:t>
      </w:r>
    </w:p>
    <w:p w14:paraId="78FF30A7" w14:textId="77777777" w:rsidR="00390093" w:rsidRPr="005E4349" w:rsidRDefault="00390093" w:rsidP="00390093">
      <w:pPr>
        <w:pStyle w:val="ListParagraph"/>
        <w:numPr>
          <w:ilvl w:val="0"/>
          <w:numId w:val="29"/>
        </w:numPr>
        <w:spacing w:after="0" w:line="240" w:lineRule="auto"/>
        <w:rPr>
          <w:rFonts w:ascii="Times New Roman" w:hAnsi="Times New Roman"/>
          <w:sz w:val="24"/>
          <w:szCs w:val="24"/>
        </w:rPr>
      </w:pPr>
      <w:r w:rsidRPr="005E4349">
        <w:rPr>
          <w:rFonts w:ascii="Times New Roman" w:hAnsi="Times New Roman"/>
          <w:sz w:val="24"/>
          <w:szCs w:val="24"/>
        </w:rPr>
        <w:t>Investor</w:t>
      </w:r>
      <w:r w:rsidRPr="005E4349">
        <w:rPr>
          <w:rFonts w:ascii="Times New Roman" w:hAnsi="Times New Roman"/>
          <w:sz w:val="24"/>
          <w:szCs w:val="24"/>
        </w:rPr>
        <w:tab/>
      </w:r>
      <w:r w:rsidRPr="005E4349">
        <w:rPr>
          <w:rFonts w:ascii="Times New Roman" w:hAnsi="Times New Roman"/>
          <w:sz w:val="24"/>
          <w:szCs w:val="24"/>
        </w:rPr>
        <w:tab/>
      </w:r>
      <w:r w:rsidRPr="005E4349">
        <w:rPr>
          <w:rFonts w:ascii="Times New Roman" w:hAnsi="Times New Roman"/>
          <w:sz w:val="24"/>
          <w:szCs w:val="24"/>
        </w:rPr>
        <w:tab/>
        <w:t>E = External</w:t>
      </w:r>
    </w:p>
    <w:p w14:paraId="70FA6110" w14:textId="77777777" w:rsidR="00390093" w:rsidRPr="005E4349" w:rsidRDefault="00390093" w:rsidP="00390093">
      <w:pPr>
        <w:pStyle w:val="ListParagraph"/>
        <w:numPr>
          <w:ilvl w:val="0"/>
          <w:numId w:val="29"/>
        </w:numPr>
        <w:spacing w:after="0" w:line="240" w:lineRule="auto"/>
        <w:rPr>
          <w:rFonts w:ascii="Times New Roman" w:hAnsi="Times New Roman"/>
          <w:sz w:val="24"/>
          <w:szCs w:val="24"/>
        </w:rPr>
      </w:pPr>
      <w:r w:rsidRPr="005E4349">
        <w:rPr>
          <w:rFonts w:ascii="Times New Roman" w:hAnsi="Times New Roman"/>
          <w:sz w:val="24"/>
          <w:szCs w:val="24"/>
        </w:rPr>
        <w:t>Controller</w:t>
      </w:r>
      <w:r w:rsidRPr="005E4349">
        <w:rPr>
          <w:rFonts w:ascii="Times New Roman" w:hAnsi="Times New Roman"/>
          <w:sz w:val="24"/>
          <w:szCs w:val="24"/>
        </w:rPr>
        <w:tab/>
      </w:r>
      <w:r w:rsidRPr="005E4349">
        <w:rPr>
          <w:rFonts w:ascii="Times New Roman" w:hAnsi="Times New Roman"/>
          <w:sz w:val="24"/>
          <w:szCs w:val="24"/>
        </w:rPr>
        <w:tab/>
      </w:r>
      <w:r w:rsidRPr="005E4349">
        <w:rPr>
          <w:rFonts w:ascii="Times New Roman" w:hAnsi="Times New Roman"/>
          <w:sz w:val="24"/>
          <w:szCs w:val="24"/>
        </w:rPr>
        <w:tab/>
        <w:t>I</w:t>
      </w:r>
      <w:r w:rsidR="0084791A">
        <w:rPr>
          <w:rFonts w:ascii="Times New Roman" w:hAnsi="Times New Roman"/>
          <w:sz w:val="24"/>
          <w:szCs w:val="24"/>
        </w:rPr>
        <w:t xml:space="preserve"> </w:t>
      </w:r>
      <w:r w:rsidRPr="005E4349">
        <w:rPr>
          <w:rFonts w:ascii="Times New Roman" w:hAnsi="Times New Roman"/>
          <w:sz w:val="24"/>
          <w:szCs w:val="24"/>
        </w:rPr>
        <w:t xml:space="preserve"> = Internal</w:t>
      </w:r>
    </w:p>
    <w:p w14:paraId="506AA051" w14:textId="77777777" w:rsidR="00390093" w:rsidRPr="005E4349" w:rsidRDefault="00390093" w:rsidP="00390093">
      <w:pPr>
        <w:pStyle w:val="ListParagraph"/>
        <w:numPr>
          <w:ilvl w:val="0"/>
          <w:numId w:val="29"/>
        </w:numPr>
        <w:spacing w:after="0" w:line="240" w:lineRule="auto"/>
        <w:rPr>
          <w:rFonts w:ascii="Times New Roman" w:hAnsi="Times New Roman"/>
          <w:sz w:val="24"/>
          <w:szCs w:val="24"/>
        </w:rPr>
      </w:pPr>
      <w:r w:rsidRPr="005E4349">
        <w:rPr>
          <w:rFonts w:ascii="Times New Roman" w:hAnsi="Times New Roman"/>
          <w:sz w:val="24"/>
          <w:szCs w:val="24"/>
        </w:rPr>
        <w:t xml:space="preserve">Supplier </w:t>
      </w:r>
      <w:r w:rsidRPr="005E4349">
        <w:rPr>
          <w:rFonts w:ascii="Times New Roman" w:hAnsi="Times New Roman"/>
          <w:sz w:val="24"/>
          <w:szCs w:val="24"/>
        </w:rPr>
        <w:tab/>
      </w:r>
      <w:r w:rsidRPr="005E4349">
        <w:rPr>
          <w:rFonts w:ascii="Times New Roman" w:hAnsi="Times New Roman"/>
          <w:sz w:val="24"/>
          <w:szCs w:val="24"/>
        </w:rPr>
        <w:tab/>
      </w:r>
      <w:r w:rsidRPr="005E4349">
        <w:rPr>
          <w:rFonts w:ascii="Times New Roman" w:hAnsi="Times New Roman"/>
          <w:sz w:val="24"/>
          <w:szCs w:val="24"/>
        </w:rPr>
        <w:tab/>
        <w:t>E = External</w:t>
      </w:r>
    </w:p>
    <w:p w14:paraId="66007AD2" w14:textId="77AEF08D" w:rsidR="00390093" w:rsidRDefault="00390093" w:rsidP="0073743D">
      <w:pPr>
        <w:widowControl/>
        <w:spacing w:before="240"/>
        <w:ind w:left="2460" w:right="-24"/>
        <w:jc w:val="right"/>
      </w:pPr>
      <w:r w:rsidRPr="00F9362D">
        <w:rPr>
          <w:rFonts w:ascii="Arial MT Pro" w:hAnsi="Arial MT Pro" w:cs="Arial"/>
          <w:i/>
          <w:iCs/>
          <w:sz w:val="20"/>
        </w:rPr>
        <w:t>(5</w:t>
      </w:r>
      <w:r w:rsidR="00293C1D" w:rsidRPr="00F9362D">
        <w:rPr>
          <w:rFonts w:ascii="Arial MT Pro" w:hAnsi="Arial MT Pro" w:cs="Arial"/>
          <w:i/>
          <w:iCs/>
          <w:sz w:val="20"/>
        </w:rPr>
        <w:t>–</w:t>
      </w:r>
      <w:r w:rsidRPr="00F9362D">
        <w:rPr>
          <w:rFonts w:ascii="Arial MT Pro" w:hAnsi="Arial MT Pro" w:cs="Arial"/>
          <w:i/>
          <w:iCs/>
          <w:sz w:val="20"/>
        </w:rPr>
        <w:t>10 min.)</w:t>
      </w:r>
      <w:r>
        <w:t xml:space="preserve"> </w:t>
      </w:r>
      <w:r w:rsidRPr="00F9362D">
        <w:rPr>
          <w:rFonts w:ascii="Arial MT Pro" w:hAnsi="Arial MT Pro" w:cs="Arial"/>
          <w:b/>
          <w:bCs/>
          <w:sz w:val="36"/>
        </w:rPr>
        <w:t>S1-4</w:t>
      </w:r>
    </w:p>
    <w:p w14:paraId="3B74AD45" w14:textId="77777777" w:rsidR="00390093" w:rsidRDefault="00390093" w:rsidP="00D25C27">
      <w:pPr>
        <w:pStyle w:val="ptffull"/>
        <w:spacing w:before="120"/>
      </w:pPr>
      <w:r>
        <w:t>Louise will want to consider the factors discussed in Exhibit 1</w:t>
      </w:r>
      <w:r w:rsidR="003735E3">
        <w:t>–</w:t>
      </w:r>
      <w:r>
        <w:t>4</w:t>
      </w:r>
      <w:r w:rsidR="0024395E">
        <w:t>.</w:t>
      </w:r>
      <w:r>
        <w:t xml:space="preserve"> This shows that a corporation is the only type of business organization that has an unlimited life. Also, </w:t>
      </w:r>
      <w:r w:rsidR="003735E3">
        <w:t>the</w:t>
      </w:r>
      <w:r>
        <w:t xml:space="preserve"> corporation, not its shareholders</w:t>
      </w:r>
      <w:r w:rsidR="003735E3">
        <w:t>, is responsible for business debts</w:t>
      </w:r>
      <w:r>
        <w:t>. In other words, Louise</w:t>
      </w:r>
      <w:r w:rsidR="00942890">
        <w:t>’</w:t>
      </w:r>
      <w:r>
        <w:t>s liability will be limited.</w:t>
      </w:r>
    </w:p>
    <w:p w14:paraId="062807E3" w14:textId="77777777" w:rsidR="00390093" w:rsidRDefault="004E3B86" w:rsidP="0073743D">
      <w:pPr>
        <w:spacing w:after="120"/>
        <w:jc w:val="right"/>
      </w:pPr>
      <w:r w:rsidRPr="00F9362D">
        <w:rPr>
          <w:rFonts w:ascii="Arial MT Pro" w:hAnsi="Arial MT Pro" w:cs="Arial"/>
          <w:i/>
          <w:iCs/>
          <w:sz w:val="20"/>
        </w:rPr>
        <w:br w:type="page"/>
      </w:r>
      <w:r w:rsidR="00390093" w:rsidRPr="00F9362D">
        <w:rPr>
          <w:rFonts w:ascii="Arial MT Pro" w:hAnsi="Arial MT Pro" w:cs="Arial"/>
          <w:i/>
          <w:iCs/>
          <w:sz w:val="20"/>
        </w:rPr>
        <w:lastRenderedPageBreak/>
        <w:t>(10–15 min.)</w:t>
      </w:r>
      <w:r w:rsidR="00390093">
        <w:t xml:space="preserve"> </w:t>
      </w:r>
      <w:r w:rsidR="00390093" w:rsidRPr="00F9362D">
        <w:rPr>
          <w:rFonts w:ascii="Arial MT Pro" w:hAnsi="Arial MT Pro" w:cs="Arial"/>
          <w:b/>
          <w:bCs/>
          <w:sz w:val="36"/>
        </w:rPr>
        <w:t>S1-5</w:t>
      </w:r>
    </w:p>
    <w:tbl>
      <w:tblPr>
        <w:tblW w:w="0" w:type="auto"/>
        <w:tblInd w:w="385" w:type="dxa"/>
        <w:tblLook w:val="0000" w:firstRow="0" w:lastRow="0" w:firstColumn="0" w:lastColumn="0" w:noHBand="0" w:noVBand="0"/>
      </w:tblPr>
      <w:tblGrid>
        <w:gridCol w:w="3243"/>
        <w:gridCol w:w="550"/>
        <w:gridCol w:w="4919"/>
      </w:tblGrid>
      <w:tr w:rsidR="00390093" w14:paraId="010A0625" w14:textId="77777777" w:rsidTr="0019721B">
        <w:tc>
          <w:tcPr>
            <w:tcW w:w="3243" w:type="dxa"/>
            <w:vAlign w:val="bottom"/>
          </w:tcPr>
          <w:p w14:paraId="48C33E72" w14:textId="04ECA04A" w:rsidR="00390093" w:rsidRDefault="00390093" w:rsidP="00D25C27">
            <w:pPr>
              <w:pStyle w:val="ptffull"/>
              <w:spacing w:before="120"/>
              <w:ind w:left="360" w:hangingChars="150" w:hanging="360"/>
              <w:jc w:val="left"/>
            </w:pPr>
            <w:r>
              <w:t>a.</w:t>
            </w:r>
            <w:r w:rsidR="00D25C27">
              <w:tab/>
            </w:r>
            <w:r>
              <w:t>Cost principle of measurement</w:t>
            </w:r>
          </w:p>
        </w:tc>
        <w:tc>
          <w:tcPr>
            <w:tcW w:w="550" w:type="dxa"/>
            <w:tcBorders>
              <w:bottom w:val="single" w:sz="4" w:space="0" w:color="auto"/>
            </w:tcBorders>
            <w:vAlign w:val="bottom"/>
          </w:tcPr>
          <w:p w14:paraId="053F70FC" w14:textId="77777777" w:rsidR="00390093" w:rsidRDefault="00390093" w:rsidP="00D25C27">
            <w:pPr>
              <w:pStyle w:val="ptffull"/>
              <w:spacing w:before="120"/>
            </w:pPr>
            <w:r>
              <w:t>e</w:t>
            </w:r>
          </w:p>
        </w:tc>
        <w:tc>
          <w:tcPr>
            <w:tcW w:w="4919" w:type="dxa"/>
          </w:tcPr>
          <w:p w14:paraId="6DDE37A7" w14:textId="77777777" w:rsidR="00390093" w:rsidRDefault="00390093" w:rsidP="00D25C27">
            <w:pPr>
              <w:pStyle w:val="ptffull"/>
              <w:spacing w:before="120"/>
            </w:pPr>
            <w:r>
              <w:t>Benefits of the information produced by an accounting system must be greater than the costs</w:t>
            </w:r>
          </w:p>
        </w:tc>
      </w:tr>
      <w:tr w:rsidR="00390093" w14:paraId="0F2B2EE0" w14:textId="77777777" w:rsidTr="0019721B">
        <w:tc>
          <w:tcPr>
            <w:tcW w:w="3243" w:type="dxa"/>
            <w:vAlign w:val="bottom"/>
          </w:tcPr>
          <w:p w14:paraId="789A724F" w14:textId="6A4241F2" w:rsidR="00390093" w:rsidRDefault="00390093" w:rsidP="00D25C27">
            <w:pPr>
              <w:pStyle w:val="ptffull"/>
              <w:spacing w:before="120"/>
              <w:ind w:left="360" w:hangingChars="150" w:hanging="360"/>
              <w:jc w:val="left"/>
            </w:pPr>
            <w:r>
              <w:t>b.</w:t>
            </w:r>
            <w:r w:rsidR="00D25C27">
              <w:tab/>
            </w:r>
            <w:r>
              <w:t>Going</w:t>
            </w:r>
            <w:r w:rsidR="005C3F04">
              <w:t xml:space="preserve"> </w:t>
            </w:r>
            <w:r>
              <w:t>concern assumption</w:t>
            </w:r>
          </w:p>
        </w:tc>
        <w:tc>
          <w:tcPr>
            <w:tcW w:w="550" w:type="dxa"/>
            <w:tcBorders>
              <w:top w:val="single" w:sz="4" w:space="0" w:color="auto"/>
              <w:bottom w:val="single" w:sz="4" w:space="0" w:color="auto"/>
            </w:tcBorders>
            <w:vAlign w:val="bottom"/>
          </w:tcPr>
          <w:p w14:paraId="58203BBB" w14:textId="77777777" w:rsidR="00390093" w:rsidRDefault="00390093" w:rsidP="00D25C27">
            <w:pPr>
              <w:pStyle w:val="ptffull"/>
              <w:spacing w:before="120"/>
            </w:pPr>
            <w:r>
              <w:t>f</w:t>
            </w:r>
          </w:p>
        </w:tc>
        <w:tc>
          <w:tcPr>
            <w:tcW w:w="4919" w:type="dxa"/>
          </w:tcPr>
          <w:p w14:paraId="67A0640D" w14:textId="77777777" w:rsidR="00390093" w:rsidRDefault="00390093" w:rsidP="00D25C27">
            <w:pPr>
              <w:pStyle w:val="ptffull"/>
              <w:spacing w:before="120"/>
            </w:pPr>
            <w:r>
              <w:t>Amounts may be ignored if the effect on a decision maker</w:t>
            </w:r>
            <w:r w:rsidR="00942890">
              <w:t>’</w:t>
            </w:r>
            <w:r>
              <w:t>s decision is not significant</w:t>
            </w:r>
          </w:p>
        </w:tc>
      </w:tr>
      <w:tr w:rsidR="00390093" w14:paraId="28A483D1" w14:textId="77777777" w:rsidTr="0019721B">
        <w:tc>
          <w:tcPr>
            <w:tcW w:w="3243" w:type="dxa"/>
            <w:vAlign w:val="bottom"/>
          </w:tcPr>
          <w:p w14:paraId="06B20D49" w14:textId="208D2A8B" w:rsidR="00390093" w:rsidRDefault="00390093" w:rsidP="00D25C27">
            <w:pPr>
              <w:pStyle w:val="ptffull"/>
              <w:spacing w:before="120"/>
              <w:ind w:left="360" w:hangingChars="150" w:hanging="360"/>
              <w:jc w:val="left"/>
            </w:pPr>
            <w:r>
              <w:t>c.</w:t>
            </w:r>
            <w:r w:rsidR="00D25C27">
              <w:tab/>
            </w:r>
            <w:r>
              <w:t>Stable</w:t>
            </w:r>
            <w:r w:rsidR="005C3F04">
              <w:t xml:space="preserve"> </w:t>
            </w:r>
            <w:r>
              <w:t>monetary</w:t>
            </w:r>
            <w:r w:rsidR="005C3F04">
              <w:t xml:space="preserve"> </w:t>
            </w:r>
            <w:r>
              <w:t>unit assumption</w:t>
            </w:r>
          </w:p>
        </w:tc>
        <w:tc>
          <w:tcPr>
            <w:tcW w:w="550" w:type="dxa"/>
            <w:tcBorders>
              <w:top w:val="single" w:sz="4" w:space="0" w:color="auto"/>
              <w:bottom w:val="single" w:sz="4" w:space="0" w:color="auto"/>
            </w:tcBorders>
            <w:vAlign w:val="bottom"/>
          </w:tcPr>
          <w:p w14:paraId="77B46F0D" w14:textId="77777777" w:rsidR="00390093" w:rsidRDefault="00390093" w:rsidP="00D25C27">
            <w:pPr>
              <w:pStyle w:val="ptffull"/>
              <w:spacing w:before="120"/>
            </w:pPr>
            <w:r>
              <w:t>a</w:t>
            </w:r>
          </w:p>
        </w:tc>
        <w:tc>
          <w:tcPr>
            <w:tcW w:w="4919" w:type="dxa"/>
          </w:tcPr>
          <w:p w14:paraId="60153524" w14:textId="77777777" w:rsidR="00390093" w:rsidRDefault="00390093" w:rsidP="00D25C27">
            <w:pPr>
              <w:pStyle w:val="ptffull"/>
              <w:spacing w:before="120"/>
            </w:pPr>
            <w:r>
              <w:t>Transactions are recorded based on the cash amount received or paid</w:t>
            </w:r>
          </w:p>
        </w:tc>
      </w:tr>
      <w:tr w:rsidR="00390093" w14:paraId="51A409BE" w14:textId="77777777" w:rsidTr="0019721B">
        <w:tc>
          <w:tcPr>
            <w:tcW w:w="3243" w:type="dxa"/>
            <w:vAlign w:val="bottom"/>
          </w:tcPr>
          <w:p w14:paraId="4A61A551" w14:textId="0D8CE3C5" w:rsidR="00390093" w:rsidRDefault="00390093" w:rsidP="00D25C27">
            <w:pPr>
              <w:pStyle w:val="ptffull"/>
              <w:spacing w:before="120"/>
              <w:ind w:left="360" w:hangingChars="150" w:hanging="360"/>
              <w:jc w:val="left"/>
            </w:pPr>
            <w:r>
              <w:t>d.</w:t>
            </w:r>
            <w:r w:rsidR="00D25C27">
              <w:tab/>
            </w:r>
            <w:r>
              <w:t>Economic entity assumption</w:t>
            </w:r>
          </w:p>
        </w:tc>
        <w:tc>
          <w:tcPr>
            <w:tcW w:w="550" w:type="dxa"/>
            <w:tcBorders>
              <w:top w:val="single" w:sz="4" w:space="0" w:color="auto"/>
              <w:bottom w:val="single" w:sz="4" w:space="0" w:color="auto"/>
            </w:tcBorders>
            <w:vAlign w:val="bottom"/>
          </w:tcPr>
          <w:p w14:paraId="1F0FFDB4" w14:textId="77777777" w:rsidR="00390093" w:rsidRDefault="00390093" w:rsidP="00D25C27">
            <w:pPr>
              <w:pStyle w:val="ptffull"/>
              <w:spacing w:before="120"/>
            </w:pPr>
            <w:r>
              <w:t>c</w:t>
            </w:r>
          </w:p>
        </w:tc>
        <w:tc>
          <w:tcPr>
            <w:tcW w:w="4919" w:type="dxa"/>
          </w:tcPr>
          <w:p w14:paraId="43849DBC" w14:textId="77777777" w:rsidR="00390093" w:rsidRDefault="00390093" w:rsidP="00D25C27">
            <w:pPr>
              <w:pStyle w:val="ptffull"/>
              <w:spacing w:before="120"/>
            </w:pPr>
            <w:r>
              <w:t>Ignore the effects of inflation in the accounting records</w:t>
            </w:r>
          </w:p>
        </w:tc>
      </w:tr>
      <w:tr w:rsidR="00390093" w14:paraId="29FF2CB5" w14:textId="77777777" w:rsidTr="0019721B">
        <w:tc>
          <w:tcPr>
            <w:tcW w:w="3243" w:type="dxa"/>
            <w:vAlign w:val="bottom"/>
          </w:tcPr>
          <w:p w14:paraId="1D168CB3" w14:textId="432FDABC" w:rsidR="00390093" w:rsidRDefault="00390093" w:rsidP="00D25C27">
            <w:pPr>
              <w:pStyle w:val="ptffull"/>
              <w:spacing w:before="120"/>
              <w:ind w:left="360" w:hangingChars="150" w:hanging="360"/>
              <w:jc w:val="left"/>
            </w:pPr>
            <w:r>
              <w:t>e.</w:t>
            </w:r>
            <w:r w:rsidR="00D25C27">
              <w:tab/>
            </w:r>
            <w:r>
              <w:t>Cost</w:t>
            </w:r>
            <w:r w:rsidR="00817104">
              <w:t>–</w:t>
            </w:r>
            <w:r>
              <w:t>benefit constraint</w:t>
            </w:r>
          </w:p>
        </w:tc>
        <w:tc>
          <w:tcPr>
            <w:tcW w:w="550" w:type="dxa"/>
            <w:tcBorders>
              <w:top w:val="single" w:sz="4" w:space="0" w:color="auto"/>
              <w:bottom w:val="single" w:sz="4" w:space="0" w:color="auto"/>
            </w:tcBorders>
            <w:vAlign w:val="bottom"/>
          </w:tcPr>
          <w:p w14:paraId="05207E3B" w14:textId="77777777" w:rsidR="00390093" w:rsidRDefault="00390093" w:rsidP="00D25C27">
            <w:pPr>
              <w:pStyle w:val="ptffull"/>
              <w:spacing w:before="120"/>
            </w:pPr>
            <w:r>
              <w:t>b</w:t>
            </w:r>
          </w:p>
        </w:tc>
        <w:tc>
          <w:tcPr>
            <w:tcW w:w="4919" w:type="dxa"/>
          </w:tcPr>
          <w:p w14:paraId="4A9750AF" w14:textId="77777777" w:rsidR="00390093" w:rsidRDefault="00390093" w:rsidP="00D25C27">
            <w:pPr>
              <w:pStyle w:val="ptffull"/>
              <w:spacing w:before="120"/>
            </w:pPr>
            <w:r>
              <w:t>Assumes that a business is going to continue operations indefinitely</w:t>
            </w:r>
          </w:p>
        </w:tc>
      </w:tr>
      <w:tr w:rsidR="00390093" w14:paraId="59082FFE" w14:textId="77777777" w:rsidTr="0019721B">
        <w:tc>
          <w:tcPr>
            <w:tcW w:w="3243" w:type="dxa"/>
            <w:vAlign w:val="bottom"/>
          </w:tcPr>
          <w:p w14:paraId="3D62DB25" w14:textId="3FFAE781" w:rsidR="00390093" w:rsidRDefault="00390093" w:rsidP="00D25C27">
            <w:pPr>
              <w:pStyle w:val="ptffull"/>
              <w:spacing w:before="120"/>
              <w:ind w:left="360" w:hangingChars="150" w:hanging="360"/>
              <w:jc w:val="left"/>
            </w:pPr>
            <w:r>
              <w:t>f.</w:t>
            </w:r>
            <w:r w:rsidR="00D25C27">
              <w:tab/>
            </w:r>
            <w:r>
              <w:t>Materiality constraint</w:t>
            </w:r>
          </w:p>
        </w:tc>
        <w:tc>
          <w:tcPr>
            <w:tcW w:w="550" w:type="dxa"/>
            <w:tcBorders>
              <w:top w:val="single" w:sz="4" w:space="0" w:color="auto"/>
              <w:bottom w:val="single" w:sz="4" w:space="0" w:color="auto"/>
            </w:tcBorders>
            <w:vAlign w:val="bottom"/>
          </w:tcPr>
          <w:p w14:paraId="147DE78C" w14:textId="77777777" w:rsidR="00390093" w:rsidRDefault="00390093" w:rsidP="00D25C27">
            <w:pPr>
              <w:pStyle w:val="ptffull"/>
              <w:spacing w:before="120"/>
            </w:pPr>
            <w:r>
              <w:t>d</w:t>
            </w:r>
          </w:p>
        </w:tc>
        <w:tc>
          <w:tcPr>
            <w:tcW w:w="4919" w:type="dxa"/>
          </w:tcPr>
          <w:p w14:paraId="3D2895D0" w14:textId="77777777" w:rsidR="00390093" w:rsidRDefault="00390093" w:rsidP="00D25C27">
            <w:pPr>
              <w:pStyle w:val="ptffull"/>
              <w:spacing w:before="120"/>
            </w:pPr>
            <w:r>
              <w:t>Business must keep its accounting records separate from its owner</w:t>
            </w:r>
            <w:r w:rsidR="00942890">
              <w:t>’</w:t>
            </w:r>
            <w:r>
              <w:t>s accounting records</w:t>
            </w:r>
          </w:p>
        </w:tc>
      </w:tr>
    </w:tbl>
    <w:p w14:paraId="0EA2B0C1" w14:textId="77777777" w:rsidR="00390093" w:rsidRDefault="00390093" w:rsidP="0073743D">
      <w:pPr>
        <w:widowControl/>
        <w:spacing w:before="240"/>
        <w:ind w:left="2460" w:right="-24"/>
        <w:jc w:val="right"/>
      </w:pPr>
      <w:r w:rsidRPr="00F9362D">
        <w:rPr>
          <w:rFonts w:ascii="Arial MT Pro" w:hAnsi="Arial MT Pro" w:cs="Arial"/>
          <w:i/>
          <w:iCs/>
          <w:sz w:val="20"/>
        </w:rPr>
        <w:t>(5–10 min.)</w:t>
      </w:r>
      <w:r>
        <w:t xml:space="preserve"> </w:t>
      </w:r>
      <w:r w:rsidRPr="00F9362D">
        <w:rPr>
          <w:rFonts w:ascii="Arial MT Pro" w:hAnsi="Arial MT Pro" w:cs="Arial"/>
          <w:b/>
          <w:bCs/>
          <w:sz w:val="36"/>
        </w:rPr>
        <w:t>S1-6</w:t>
      </w:r>
    </w:p>
    <w:p w14:paraId="12638D92" w14:textId="77777777" w:rsidR="00390093" w:rsidRDefault="00390093" w:rsidP="00D25C27">
      <w:pPr>
        <w:pStyle w:val="ptffull"/>
        <w:spacing w:before="120"/>
      </w:pPr>
      <w:r>
        <w:t>No, an intention to rent is not a transaction because an event has not yet occurred that affects the financial position of the company and can be measured reliably. When the rental is completed or when cash changes hands, then a transaction will have taken place.</w:t>
      </w:r>
    </w:p>
    <w:p w14:paraId="3A3E9A63" w14:textId="0D4F56AC" w:rsidR="00390093" w:rsidRDefault="00390093" w:rsidP="0073743D">
      <w:pPr>
        <w:widowControl/>
        <w:spacing w:before="240"/>
        <w:ind w:left="2460" w:right="-24"/>
        <w:jc w:val="right"/>
        <w:rPr>
          <w:b/>
          <w:bCs/>
        </w:rPr>
      </w:pPr>
      <w:r w:rsidRPr="00F9362D">
        <w:rPr>
          <w:rFonts w:ascii="Arial MT Pro" w:hAnsi="Arial MT Pro" w:cs="Arial"/>
          <w:i/>
          <w:iCs/>
          <w:sz w:val="20"/>
        </w:rPr>
        <w:t>(5 min.)</w:t>
      </w:r>
      <w:r w:rsidRPr="00F9362D">
        <w:rPr>
          <w:rFonts w:ascii="Arial MT Pro" w:hAnsi="Arial MT Pro" w:cs="Arial"/>
          <w:sz w:val="20"/>
        </w:rPr>
        <w:t xml:space="preserve"> </w:t>
      </w:r>
      <w:r w:rsidRPr="00F9362D">
        <w:rPr>
          <w:rFonts w:ascii="Arial MT Pro" w:hAnsi="Arial MT Pro" w:cs="Arial"/>
          <w:b/>
          <w:bCs/>
          <w:sz w:val="36"/>
        </w:rPr>
        <w:t>S1-7</w:t>
      </w:r>
    </w:p>
    <w:p w14:paraId="0EB58C14" w14:textId="77777777" w:rsidR="00390093" w:rsidRDefault="00390093" w:rsidP="00D25C27">
      <w:pPr>
        <w:pStyle w:val="ptffull"/>
        <w:spacing w:before="120"/>
      </w:pPr>
      <w:r>
        <w:t xml:space="preserve">Revenues are the amounts earned by </w:t>
      </w:r>
      <w:r w:rsidR="00CD685C">
        <w:t xml:space="preserve">Shu </w:t>
      </w:r>
      <w:r>
        <w:t xml:space="preserve">in return for </w:t>
      </w:r>
      <w:r w:rsidR="00FD1D38">
        <w:t xml:space="preserve">her </w:t>
      </w:r>
      <w:r>
        <w:t>providing goods and services to customers. Expenses are the decreases in equity that arise from the utilization of assets or the increase in liabilities to cover the costs needed to deliver goods and services to customers.</w:t>
      </w:r>
    </w:p>
    <w:p w14:paraId="65CB9303" w14:textId="77777777" w:rsidR="00390093" w:rsidRDefault="004E3B86" w:rsidP="0073743D">
      <w:pPr>
        <w:spacing w:after="120"/>
        <w:ind w:left="360"/>
        <w:jc w:val="right"/>
      </w:pPr>
      <w:r w:rsidRPr="00F9362D">
        <w:rPr>
          <w:rFonts w:ascii="Arial MT Pro" w:hAnsi="Arial MT Pro" w:cs="Arial"/>
          <w:i/>
          <w:iCs/>
          <w:sz w:val="20"/>
        </w:rPr>
        <w:br w:type="page"/>
      </w:r>
      <w:r w:rsidR="00390093" w:rsidRPr="00F9362D">
        <w:rPr>
          <w:rFonts w:ascii="Arial MT Pro" w:hAnsi="Arial MT Pro" w:cs="Arial"/>
          <w:i/>
          <w:iCs/>
          <w:sz w:val="20"/>
        </w:rPr>
        <w:lastRenderedPageBreak/>
        <w:t>(5–10 min.)</w:t>
      </w:r>
      <w:r w:rsidR="00390093">
        <w:t xml:space="preserve"> </w:t>
      </w:r>
      <w:r w:rsidR="00390093" w:rsidRPr="00F9362D">
        <w:rPr>
          <w:rFonts w:ascii="Arial MT Pro" w:hAnsi="Arial MT Pro" w:cs="Arial"/>
          <w:b/>
          <w:bCs/>
          <w:sz w:val="36"/>
        </w:rPr>
        <w:t>S1-8</w:t>
      </w:r>
    </w:p>
    <w:p w14:paraId="4E7979D2" w14:textId="474385BC" w:rsidR="00390093" w:rsidRPr="003A507E" w:rsidRDefault="00390093" w:rsidP="0073743D">
      <w:pPr>
        <w:pStyle w:val="ListParagraph"/>
        <w:numPr>
          <w:ilvl w:val="0"/>
          <w:numId w:val="42"/>
        </w:numPr>
        <w:spacing w:after="120"/>
        <w:rPr>
          <w:szCs w:val="24"/>
        </w:rPr>
      </w:pPr>
      <w:r w:rsidRPr="00D43412">
        <w:rPr>
          <w:rFonts w:ascii="Times New Roman" w:hAnsi="Times New Roman"/>
          <w:sz w:val="24"/>
          <w:szCs w:val="24"/>
        </w:rPr>
        <w:t xml:space="preserve">Economic </w:t>
      </w:r>
      <w:r w:rsidR="006A3410" w:rsidRPr="00D43412">
        <w:rPr>
          <w:rFonts w:ascii="Times New Roman" w:hAnsi="Times New Roman"/>
          <w:sz w:val="24"/>
          <w:szCs w:val="24"/>
        </w:rPr>
        <w:t>e</w:t>
      </w:r>
      <w:r w:rsidRPr="00D43412">
        <w:rPr>
          <w:rFonts w:ascii="Times New Roman" w:hAnsi="Times New Roman"/>
          <w:sz w:val="24"/>
          <w:szCs w:val="24"/>
        </w:rPr>
        <w:t xml:space="preserve">ntity </w:t>
      </w:r>
      <w:r w:rsidR="006A3410" w:rsidRPr="00D43412">
        <w:rPr>
          <w:rFonts w:ascii="Times New Roman" w:hAnsi="Times New Roman"/>
          <w:sz w:val="24"/>
          <w:szCs w:val="24"/>
        </w:rPr>
        <w:t>a</w:t>
      </w:r>
      <w:r w:rsidRPr="00D43412">
        <w:rPr>
          <w:rFonts w:ascii="Times New Roman" w:hAnsi="Times New Roman"/>
          <w:sz w:val="24"/>
          <w:szCs w:val="24"/>
        </w:rPr>
        <w:t>ssumption</w:t>
      </w:r>
    </w:p>
    <w:p w14:paraId="22823DDA" w14:textId="2566E870" w:rsidR="00390093" w:rsidRDefault="00390093" w:rsidP="00D25C27">
      <w:pPr>
        <w:numPr>
          <w:ilvl w:val="0"/>
          <w:numId w:val="42"/>
        </w:numPr>
        <w:spacing w:after="120"/>
      </w:pPr>
      <w:r>
        <w:t xml:space="preserve">Cost </w:t>
      </w:r>
      <w:r w:rsidR="006A3410">
        <w:t>p</w:t>
      </w:r>
      <w:r>
        <w:t xml:space="preserve">rinciple of </w:t>
      </w:r>
      <w:r w:rsidR="006A3410">
        <w:t>m</w:t>
      </w:r>
      <w:r>
        <w:t>easurement</w:t>
      </w:r>
    </w:p>
    <w:p w14:paraId="798B8891" w14:textId="77EFDEFC" w:rsidR="00390093" w:rsidRDefault="00390093" w:rsidP="00D25C27">
      <w:pPr>
        <w:numPr>
          <w:ilvl w:val="0"/>
          <w:numId w:val="42"/>
        </w:numPr>
        <w:spacing w:after="120"/>
      </w:pPr>
      <w:r>
        <w:t xml:space="preserve">Stable </w:t>
      </w:r>
      <w:r w:rsidR="006A3410">
        <w:t>m</w:t>
      </w:r>
      <w:r>
        <w:t xml:space="preserve">onetary </w:t>
      </w:r>
      <w:r w:rsidR="006A3410">
        <w:t>u</w:t>
      </w:r>
      <w:r>
        <w:t xml:space="preserve">nit </w:t>
      </w:r>
      <w:r w:rsidR="006A3410">
        <w:t>a</w:t>
      </w:r>
      <w:r>
        <w:t>ssumption</w:t>
      </w:r>
    </w:p>
    <w:p w14:paraId="7903219A" w14:textId="77777777" w:rsidR="00390093" w:rsidRDefault="00FD1D38" w:rsidP="00D25C27">
      <w:pPr>
        <w:numPr>
          <w:ilvl w:val="0"/>
          <w:numId w:val="42"/>
        </w:numPr>
        <w:spacing w:after="120"/>
      </w:pPr>
      <w:r>
        <w:t>Cost-benefit constraint (although some students may identify the materiality constraint if they assume that the coffee is not material for the business)</w:t>
      </w:r>
    </w:p>
    <w:p w14:paraId="082D05C3" w14:textId="77777777" w:rsidR="00390093" w:rsidRDefault="00390093" w:rsidP="00390093">
      <w:pPr>
        <w:ind w:left="144"/>
      </w:pPr>
    </w:p>
    <w:p w14:paraId="4242C436" w14:textId="68B6A8B5" w:rsidR="00390093" w:rsidRDefault="00390093" w:rsidP="00D2382A">
      <w:pPr>
        <w:ind w:left="360" w:hanging="360"/>
      </w:pPr>
      <w:r>
        <w:t>2.</w:t>
      </w:r>
      <w:r w:rsidR="00D25C27">
        <w:tab/>
      </w:r>
      <w:r>
        <w:t>Assets = Liabilities + Owner</w:t>
      </w:r>
      <w:r w:rsidR="00942890">
        <w:t>’</w:t>
      </w:r>
      <w:r>
        <w:t>s Equity</w:t>
      </w:r>
    </w:p>
    <w:p w14:paraId="166E1234" w14:textId="77777777" w:rsidR="00390093" w:rsidRDefault="00232F80" w:rsidP="00D2382A">
      <w:pPr>
        <w:ind w:left="360"/>
      </w:pPr>
      <w:r>
        <w:t>7</w:t>
      </w:r>
      <w:r w:rsidR="00390093">
        <w:t>2,000</w:t>
      </w:r>
      <w:r w:rsidR="004E3B86">
        <w:t xml:space="preserve"> </w:t>
      </w:r>
      <w:r w:rsidR="00390093">
        <w:t>+</w:t>
      </w:r>
      <w:r w:rsidR="004E3B86">
        <w:t xml:space="preserve"> </w:t>
      </w:r>
      <w:r w:rsidR="00390093">
        <w:t xml:space="preserve">24,000 = </w:t>
      </w:r>
      <w:r>
        <w:t>2</w:t>
      </w:r>
      <w:r w:rsidR="00390093">
        <w:t>0,000 + Owner</w:t>
      </w:r>
      <w:r w:rsidR="00942890">
        <w:t>’</w:t>
      </w:r>
      <w:r w:rsidR="00390093">
        <w:t>s Equity</w:t>
      </w:r>
    </w:p>
    <w:p w14:paraId="17BD0C6A" w14:textId="77777777" w:rsidR="00390093" w:rsidRDefault="00232F80" w:rsidP="00D2382A">
      <w:pPr>
        <w:ind w:left="360"/>
      </w:pPr>
      <w:r>
        <w:t>9</w:t>
      </w:r>
      <w:r w:rsidR="00390093">
        <w:t xml:space="preserve">6,000 = </w:t>
      </w:r>
      <w:r>
        <w:t>2</w:t>
      </w:r>
      <w:r w:rsidR="00390093">
        <w:t>0,000 + Owner</w:t>
      </w:r>
      <w:r w:rsidR="00942890">
        <w:t>’</w:t>
      </w:r>
      <w:r w:rsidR="00390093">
        <w:t>s Equity</w:t>
      </w:r>
    </w:p>
    <w:p w14:paraId="4A9208D6" w14:textId="77777777" w:rsidR="00390093" w:rsidRDefault="00390093" w:rsidP="00D2382A">
      <w:pPr>
        <w:ind w:left="360"/>
      </w:pPr>
      <w:r>
        <w:t>Thus, Owner</w:t>
      </w:r>
      <w:r w:rsidR="00942890">
        <w:t>’</w:t>
      </w:r>
      <w:r>
        <w:t xml:space="preserve">s Equity = </w:t>
      </w:r>
      <w:r w:rsidR="00232F80">
        <w:t>7</w:t>
      </w:r>
      <w:r>
        <w:t>6,000</w:t>
      </w:r>
    </w:p>
    <w:p w14:paraId="7AFAC062" w14:textId="77777777" w:rsidR="00390093" w:rsidRDefault="00390093" w:rsidP="0073743D">
      <w:pPr>
        <w:keepNext/>
        <w:keepLines/>
        <w:spacing w:before="240" w:after="120"/>
        <w:ind w:left="360"/>
        <w:jc w:val="right"/>
      </w:pPr>
      <w:r w:rsidRPr="00F9362D">
        <w:rPr>
          <w:rFonts w:ascii="Arial MT Pro" w:hAnsi="Arial MT Pro" w:cs="Arial"/>
          <w:i/>
          <w:iCs/>
          <w:sz w:val="20"/>
        </w:rPr>
        <w:t>(5–10 min.)</w:t>
      </w:r>
      <w:r>
        <w:t xml:space="preserve"> </w:t>
      </w:r>
      <w:r w:rsidRPr="00F9362D">
        <w:rPr>
          <w:rFonts w:ascii="Arial MT Pro" w:hAnsi="Arial MT Pro" w:cs="Arial"/>
          <w:b/>
          <w:bCs/>
          <w:sz w:val="36"/>
        </w:rPr>
        <w:t>S1-9</w:t>
      </w:r>
    </w:p>
    <w:p w14:paraId="00B3635F" w14:textId="77777777" w:rsidR="0056072E" w:rsidRPr="00AB0994" w:rsidRDefault="0056072E" w:rsidP="000E2BC6">
      <w:pPr>
        <w:pStyle w:val="CRGENQMIDTTL"/>
        <w:keepLines w:val="0"/>
        <w:widowControl w:val="0"/>
        <w:tabs>
          <w:tab w:val="clear" w:pos="10"/>
        </w:tabs>
        <w:spacing w:before="0" w:line="240" w:lineRule="auto"/>
        <w:ind w:left="360" w:firstLine="0"/>
        <w:jc w:val="left"/>
        <w:rPr>
          <w:rFonts w:ascii="Times New Roman" w:hAnsi="Times New Roman"/>
          <w:noProof w:val="0"/>
          <w:sz w:val="24"/>
        </w:rPr>
      </w:pPr>
      <w:r>
        <w:rPr>
          <w:rFonts w:ascii="Times New Roman" w:hAnsi="Times New Roman"/>
          <w:noProof w:val="0"/>
          <w:sz w:val="24"/>
        </w:rPr>
        <w:t>a. L</w:t>
      </w:r>
      <w:r w:rsidRPr="00AB0994">
        <w:rPr>
          <w:rFonts w:ascii="Times New Roman" w:hAnsi="Times New Roman"/>
          <w:noProof w:val="0"/>
          <w:sz w:val="24"/>
        </w:rPr>
        <w:tab/>
        <w:t xml:space="preserve">f. </w:t>
      </w:r>
      <w:r>
        <w:rPr>
          <w:rFonts w:ascii="Times New Roman" w:hAnsi="Times New Roman"/>
          <w:noProof w:val="0"/>
          <w:sz w:val="24"/>
        </w:rPr>
        <w:t>OE</w:t>
      </w:r>
    </w:p>
    <w:p w14:paraId="7CF7D90C" w14:textId="77777777" w:rsidR="0056072E" w:rsidRPr="00AB0994" w:rsidRDefault="0056072E" w:rsidP="000E2BC6">
      <w:pPr>
        <w:pStyle w:val="CRGENQMIDTTL"/>
        <w:keepLines w:val="0"/>
        <w:widowControl w:val="0"/>
        <w:tabs>
          <w:tab w:val="clear" w:pos="10"/>
        </w:tabs>
        <w:spacing w:before="0" w:line="240" w:lineRule="auto"/>
        <w:ind w:left="360" w:firstLine="0"/>
        <w:jc w:val="left"/>
        <w:rPr>
          <w:rFonts w:ascii="Times New Roman" w:hAnsi="Times New Roman"/>
          <w:noProof w:val="0"/>
          <w:sz w:val="24"/>
        </w:rPr>
      </w:pPr>
      <w:r>
        <w:rPr>
          <w:rFonts w:ascii="Times New Roman" w:hAnsi="Times New Roman"/>
          <w:noProof w:val="0"/>
          <w:sz w:val="24"/>
        </w:rPr>
        <w:t>b. A</w:t>
      </w:r>
      <w:r w:rsidRPr="00AB0994">
        <w:rPr>
          <w:rFonts w:ascii="Times New Roman" w:hAnsi="Times New Roman"/>
          <w:noProof w:val="0"/>
          <w:sz w:val="24"/>
        </w:rPr>
        <w:tab/>
        <w:t xml:space="preserve">g. </w:t>
      </w:r>
      <w:r>
        <w:rPr>
          <w:rFonts w:ascii="Times New Roman" w:hAnsi="Times New Roman"/>
          <w:noProof w:val="0"/>
          <w:sz w:val="24"/>
        </w:rPr>
        <w:t>A</w:t>
      </w:r>
    </w:p>
    <w:p w14:paraId="4B4EA1A3" w14:textId="77777777" w:rsidR="0056072E" w:rsidRPr="00D43412" w:rsidRDefault="0056072E" w:rsidP="000E2BC6">
      <w:pPr>
        <w:pStyle w:val="CRGENQMIDTTL"/>
        <w:keepLines w:val="0"/>
        <w:widowControl w:val="0"/>
        <w:tabs>
          <w:tab w:val="clear" w:pos="10"/>
        </w:tabs>
        <w:spacing w:before="0" w:line="240" w:lineRule="auto"/>
        <w:ind w:left="360" w:firstLine="0"/>
        <w:jc w:val="left"/>
        <w:rPr>
          <w:rFonts w:ascii="Times New Roman" w:hAnsi="Times New Roman"/>
          <w:noProof w:val="0"/>
          <w:sz w:val="24"/>
          <w:lang w:val="es-MX"/>
        </w:rPr>
      </w:pPr>
      <w:r w:rsidRPr="00D43412">
        <w:rPr>
          <w:rFonts w:ascii="Times New Roman" w:hAnsi="Times New Roman"/>
          <w:noProof w:val="0"/>
          <w:sz w:val="24"/>
          <w:lang w:val="es-MX"/>
        </w:rPr>
        <w:t>c. OE</w:t>
      </w:r>
      <w:r w:rsidRPr="00D43412">
        <w:rPr>
          <w:rFonts w:ascii="Times New Roman" w:hAnsi="Times New Roman"/>
          <w:noProof w:val="0"/>
          <w:sz w:val="24"/>
          <w:lang w:val="es-MX"/>
        </w:rPr>
        <w:tab/>
        <w:t>h. OE</w:t>
      </w:r>
    </w:p>
    <w:p w14:paraId="229BCE65" w14:textId="77777777" w:rsidR="0056072E" w:rsidRPr="00D43412" w:rsidRDefault="0056072E" w:rsidP="000E2BC6">
      <w:pPr>
        <w:pStyle w:val="CRGENQMIDTTL"/>
        <w:keepLines w:val="0"/>
        <w:widowControl w:val="0"/>
        <w:tabs>
          <w:tab w:val="clear" w:pos="10"/>
        </w:tabs>
        <w:spacing w:before="0" w:line="240" w:lineRule="auto"/>
        <w:ind w:left="360" w:firstLine="0"/>
        <w:jc w:val="left"/>
        <w:rPr>
          <w:rFonts w:ascii="Times New Roman" w:hAnsi="Times New Roman"/>
          <w:noProof w:val="0"/>
          <w:sz w:val="24"/>
          <w:lang w:val="es-MX"/>
        </w:rPr>
      </w:pPr>
      <w:r w:rsidRPr="00D43412">
        <w:rPr>
          <w:rFonts w:ascii="Times New Roman" w:hAnsi="Times New Roman"/>
          <w:noProof w:val="0"/>
          <w:sz w:val="24"/>
          <w:lang w:val="es-MX"/>
        </w:rPr>
        <w:t>d. A</w:t>
      </w:r>
      <w:r w:rsidRPr="00D43412">
        <w:rPr>
          <w:rFonts w:ascii="Times New Roman" w:hAnsi="Times New Roman"/>
          <w:noProof w:val="0"/>
          <w:sz w:val="24"/>
          <w:lang w:val="es-MX"/>
        </w:rPr>
        <w:tab/>
        <w:t>i. A</w:t>
      </w:r>
    </w:p>
    <w:p w14:paraId="4E49CCE9" w14:textId="77777777" w:rsidR="0056072E" w:rsidRPr="00D43412" w:rsidRDefault="0056072E" w:rsidP="000E2BC6">
      <w:pPr>
        <w:pStyle w:val="CRGENQMIDTTL"/>
        <w:keepLines w:val="0"/>
        <w:widowControl w:val="0"/>
        <w:tabs>
          <w:tab w:val="clear" w:pos="10"/>
        </w:tabs>
        <w:spacing w:before="0" w:line="240" w:lineRule="auto"/>
        <w:ind w:left="360" w:firstLine="0"/>
        <w:jc w:val="left"/>
        <w:rPr>
          <w:rFonts w:ascii="Times New Roman" w:hAnsi="Times New Roman"/>
          <w:noProof w:val="0"/>
          <w:sz w:val="24"/>
          <w:lang w:val="es-MX"/>
        </w:rPr>
      </w:pPr>
      <w:r w:rsidRPr="00D43412">
        <w:rPr>
          <w:rFonts w:ascii="Times New Roman" w:hAnsi="Times New Roman"/>
          <w:noProof w:val="0"/>
          <w:sz w:val="24"/>
          <w:lang w:val="es-MX"/>
        </w:rPr>
        <w:t>e. OE</w:t>
      </w:r>
      <w:r w:rsidRPr="00D43412">
        <w:rPr>
          <w:rFonts w:ascii="Times New Roman" w:hAnsi="Times New Roman"/>
          <w:noProof w:val="0"/>
          <w:sz w:val="24"/>
          <w:lang w:val="es-MX"/>
        </w:rPr>
        <w:tab/>
        <w:t>j. OE</w:t>
      </w:r>
    </w:p>
    <w:p w14:paraId="0046E6C8" w14:textId="77777777" w:rsidR="00390093" w:rsidRDefault="00390093" w:rsidP="0073743D">
      <w:pPr>
        <w:keepNext/>
        <w:keepLines/>
        <w:spacing w:before="240" w:after="120"/>
        <w:ind w:left="360"/>
        <w:jc w:val="right"/>
      </w:pPr>
      <w:r w:rsidRPr="00F9362D">
        <w:rPr>
          <w:rFonts w:ascii="Arial MT Pro" w:hAnsi="Arial MT Pro" w:cs="Arial"/>
          <w:i/>
          <w:iCs/>
          <w:sz w:val="20"/>
        </w:rPr>
        <w:t>(5–10 min.)</w:t>
      </w:r>
      <w:r>
        <w:t xml:space="preserve"> </w:t>
      </w:r>
      <w:r w:rsidRPr="00F9362D">
        <w:rPr>
          <w:rFonts w:ascii="Arial MT Pro" w:hAnsi="Arial MT Pro" w:cs="Arial"/>
          <w:b/>
          <w:bCs/>
          <w:sz w:val="36"/>
        </w:rPr>
        <w:t>S1-10</w:t>
      </w:r>
    </w:p>
    <w:p w14:paraId="3B103BDB" w14:textId="77777777" w:rsidR="00390093" w:rsidRDefault="00390093" w:rsidP="000E2BC6">
      <w:pPr>
        <w:spacing w:after="120"/>
        <w:ind w:left="360"/>
      </w:pPr>
      <w:r>
        <w:t>Owner</w:t>
      </w:r>
      <w:r w:rsidR="00942890">
        <w:t>’</w:t>
      </w:r>
      <w:r>
        <w:t>s equity is $50,000, calculated as:</w:t>
      </w:r>
    </w:p>
    <w:p w14:paraId="222EDD71" w14:textId="77777777" w:rsidR="00390093" w:rsidRDefault="00390093" w:rsidP="000E2BC6">
      <w:pPr>
        <w:ind w:left="360"/>
        <w:outlineLvl w:val="0"/>
      </w:pPr>
      <w:r>
        <w:t>Assets = Liabilities + Owner</w:t>
      </w:r>
      <w:r w:rsidR="00942890">
        <w:t>’</w:t>
      </w:r>
      <w:r>
        <w:t>s Equity</w:t>
      </w:r>
    </w:p>
    <w:p w14:paraId="7AF20A18" w14:textId="77777777" w:rsidR="00390093" w:rsidRDefault="00390093" w:rsidP="000E2BC6">
      <w:pPr>
        <w:ind w:left="360"/>
      </w:pPr>
      <w:r>
        <w:t>Assets – Liabilities = Owner</w:t>
      </w:r>
      <w:r w:rsidR="00942890">
        <w:t>’</w:t>
      </w:r>
      <w:r>
        <w:t>s Equity</w:t>
      </w:r>
    </w:p>
    <w:p w14:paraId="327A36F3" w14:textId="77777777" w:rsidR="00390093" w:rsidRDefault="00390093" w:rsidP="000E2BC6">
      <w:pPr>
        <w:ind w:left="360"/>
      </w:pPr>
      <w:r>
        <w:t>$200,000 – $150,000 = $50,000</w:t>
      </w:r>
    </w:p>
    <w:p w14:paraId="159AE86A" w14:textId="77777777" w:rsidR="00EA5F6D" w:rsidRDefault="00EA5F6D" w:rsidP="0056072E">
      <w:pPr>
        <w:ind w:left="480"/>
      </w:pPr>
    </w:p>
    <w:p w14:paraId="72D2DFB4" w14:textId="77777777" w:rsidR="00EA5F6D" w:rsidRPr="00F9362D" w:rsidRDefault="00EA5F6D" w:rsidP="0073743D">
      <w:pPr>
        <w:keepNext/>
        <w:keepLines/>
        <w:spacing w:before="240" w:after="120"/>
        <w:ind w:left="360"/>
        <w:jc w:val="right"/>
        <w:rPr>
          <w:rFonts w:ascii="Arial MT Pro" w:hAnsi="Arial MT Pro" w:cs="Arial"/>
          <w:b/>
          <w:bCs/>
          <w:sz w:val="36"/>
        </w:rPr>
      </w:pPr>
      <w:r w:rsidRPr="00F9362D">
        <w:rPr>
          <w:rFonts w:ascii="Arial MT Pro" w:hAnsi="Arial MT Pro" w:cs="Arial"/>
          <w:i/>
          <w:iCs/>
          <w:sz w:val="20"/>
        </w:rPr>
        <w:t>(5</w:t>
      </w:r>
      <w:r w:rsidR="00B60877" w:rsidRPr="00F9362D">
        <w:rPr>
          <w:rFonts w:ascii="Arial MT Pro" w:hAnsi="Arial MT Pro" w:cs="Arial"/>
          <w:i/>
          <w:iCs/>
          <w:sz w:val="20"/>
        </w:rPr>
        <w:t xml:space="preserve"> min</w:t>
      </w:r>
      <w:r w:rsidRPr="00F9362D">
        <w:rPr>
          <w:rFonts w:ascii="Arial MT Pro" w:hAnsi="Arial MT Pro" w:cs="Arial"/>
          <w:i/>
          <w:iCs/>
          <w:sz w:val="20"/>
        </w:rPr>
        <w:t>.)</w:t>
      </w:r>
      <w:r>
        <w:t xml:space="preserve"> </w:t>
      </w:r>
      <w:r w:rsidRPr="00F9362D">
        <w:rPr>
          <w:rFonts w:ascii="Arial MT Pro" w:hAnsi="Arial MT Pro" w:cs="Arial"/>
          <w:b/>
          <w:bCs/>
          <w:sz w:val="36"/>
        </w:rPr>
        <w:t>S1-11</w:t>
      </w:r>
    </w:p>
    <w:p w14:paraId="1E9F674C" w14:textId="77777777" w:rsidR="00EA5F6D" w:rsidRPr="00D43412" w:rsidRDefault="00EA5F6D" w:rsidP="000E2BC6">
      <w:pPr>
        <w:pStyle w:val="ListParagraph"/>
        <w:numPr>
          <w:ilvl w:val="0"/>
          <w:numId w:val="41"/>
        </w:numPr>
        <w:spacing w:after="160" w:line="259" w:lineRule="auto"/>
        <w:rPr>
          <w:rFonts w:ascii="Times New Roman" w:hAnsi="Times New Roman"/>
          <w:sz w:val="24"/>
          <w:szCs w:val="24"/>
        </w:rPr>
      </w:pPr>
      <w:r w:rsidRPr="00D43412">
        <w:rPr>
          <w:rFonts w:ascii="Times New Roman" w:hAnsi="Times New Roman"/>
          <w:sz w:val="24"/>
          <w:szCs w:val="24"/>
        </w:rPr>
        <w:t>$</w:t>
      </w:r>
      <w:r w:rsidR="00A75EC9" w:rsidRPr="00D43412">
        <w:rPr>
          <w:rFonts w:ascii="Times New Roman" w:hAnsi="Times New Roman"/>
          <w:sz w:val="24"/>
          <w:szCs w:val="24"/>
        </w:rPr>
        <w:t>17</w:t>
      </w:r>
      <w:r w:rsidRPr="00D43412">
        <w:rPr>
          <w:rFonts w:ascii="Times New Roman" w:hAnsi="Times New Roman"/>
          <w:sz w:val="24"/>
          <w:szCs w:val="24"/>
        </w:rPr>
        <w:t>5 million</w:t>
      </w:r>
    </w:p>
    <w:p w14:paraId="644A860E" w14:textId="77777777" w:rsidR="00EA5F6D" w:rsidRPr="00D43412" w:rsidRDefault="00EA5F6D" w:rsidP="000E2BC6">
      <w:pPr>
        <w:pStyle w:val="ListParagraph"/>
        <w:numPr>
          <w:ilvl w:val="0"/>
          <w:numId w:val="41"/>
        </w:numPr>
        <w:spacing w:after="160" w:line="259" w:lineRule="auto"/>
        <w:rPr>
          <w:rFonts w:ascii="Times New Roman" w:hAnsi="Times New Roman"/>
          <w:sz w:val="24"/>
          <w:szCs w:val="24"/>
        </w:rPr>
      </w:pPr>
      <w:r w:rsidRPr="00D43412">
        <w:rPr>
          <w:rFonts w:ascii="Times New Roman" w:hAnsi="Times New Roman"/>
          <w:sz w:val="24"/>
          <w:szCs w:val="24"/>
        </w:rPr>
        <w:t>$75 million</w:t>
      </w:r>
    </w:p>
    <w:p w14:paraId="1A05B0D0" w14:textId="77777777" w:rsidR="00EA5F6D" w:rsidRPr="003A507E" w:rsidRDefault="00EA5F6D" w:rsidP="000E2BC6">
      <w:pPr>
        <w:pStyle w:val="ListParagraph"/>
        <w:numPr>
          <w:ilvl w:val="0"/>
          <w:numId w:val="41"/>
        </w:numPr>
        <w:rPr>
          <w:szCs w:val="24"/>
        </w:rPr>
      </w:pPr>
      <w:r w:rsidRPr="00D43412">
        <w:rPr>
          <w:rFonts w:ascii="Times New Roman" w:hAnsi="Times New Roman"/>
          <w:sz w:val="24"/>
          <w:szCs w:val="24"/>
        </w:rPr>
        <w:t>$30 million</w:t>
      </w:r>
    </w:p>
    <w:p w14:paraId="675CDA5A" w14:textId="1870871F" w:rsidR="00390093" w:rsidRDefault="0056072E" w:rsidP="0073743D">
      <w:pPr>
        <w:spacing w:after="120"/>
        <w:ind w:left="360"/>
        <w:jc w:val="right"/>
      </w:pPr>
      <w:r w:rsidRPr="00F9362D">
        <w:rPr>
          <w:rFonts w:ascii="Arial MT Pro" w:hAnsi="Arial MT Pro" w:cs="Arial"/>
          <w:i/>
          <w:iCs/>
          <w:sz w:val="20"/>
        </w:rPr>
        <w:br w:type="page"/>
      </w:r>
      <w:r w:rsidR="00390093" w:rsidRPr="00F9362D">
        <w:rPr>
          <w:rFonts w:ascii="Arial MT Pro" w:hAnsi="Arial MT Pro" w:cs="Arial"/>
          <w:i/>
          <w:iCs/>
          <w:sz w:val="20"/>
        </w:rPr>
        <w:lastRenderedPageBreak/>
        <w:t>(5–10 min.)</w:t>
      </w:r>
      <w:r w:rsidR="00390093">
        <w:t xml:space="preserve"> </w:t>
      </w:r>
      <w:r w:rsidR="00390093" w:rsidRPr="00F9362D">
        <w:rPr>
          <w:rFonts w:ascii="Arial MT Pro" w:hAnsi="Arial MT Pro" w:cs="Arial"/>
          <w:b/>
          <w:bCs/>
          <w:sz w:val="36"/>
        </w:rPr>
        <w:t>S1-1</w:t>
      </w:r>
      <w:r w:rsidR="00204F24" w:rsidRPr="00F9362D">
        <w:rPr>
          <w:rFonts w:ascii="Arial MT Pro" w:hAnsi="Arial MT Pro" w:cs="Arial"/>
          <w:b/>
          <w:bCs/>
          <w:sz w:val="36"/>
        </w:rPr>
        <w:t>2</w:t>
      </w:r>
    </w:p>
    <w:tbl>
      <w:tblPr>
        <w:tblW w:w="5213" w:type="dxa"/>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0" w:type="dxa"/>
          <w:right w:w="120" w:type="dxa"/>
        </w:tblCellMar>
        <w:tblLook w:val="04A0" w:firstRow="1" w:lastRow="0" w:firstColumn="1" w:lastColumn="0" w:noHBand="0" w:noVBand="1"/>
      </w:tblPr>
      <w:tblGrid>
        <w:gridCol w:w="4027"/>
        <w:gridCol w:w="1186"/>
      </w:tblGrid>
      <w:tr w:rsidR="000A7DD8" w:rsidRPr="000A7DD8" w14:paraId="6BFE6569" w14:textId="77777777" w:rsidTr="00BB2526">
        <w:trPr>
          <w:trHeight w:val="485"/>
        </w:trPr>
        <w:tc>
          <w:tcPr>
            <w:tcW w:w="4027" w:type="dxa"/>
            <w:tcBorders>
              <w:top w:val="single" w:sz="2" w:space="0" w:color="auto"/>
              <w:left w:val="single" w:sz="2" w:space="0" w:color="auto"/>
              <w:bottom w:val="single" w:sz="2" w:space="0" w:color="auto"/>
              <w:right w:val="single" w:sz="2" w:space="0" w:color="auto"/>
            </w:tcBorders>
            <w:hideMark/>
          </w:tcPr>
          <w:p w14:paraId="703190C6" w14:textId="77777777" w:rsidR="000A7DD8" w:rsidRPr="000A7DD8" w:rsidRDefault="000A7DD8" w:rsidP="003C38CF">
            <w:pPr>
              <w:widowControl/>
              <w:spacing w:before="100" w:beforeAutospacing="1" w:after="100" w:afterAutospacing="1"/>
              <w:ind w:left="360" w:hanging="360"/>
              <w:rPr>
                <w:szCs w:val="24"/>
              </w:rPr>
            </w:pPr>
            <w:r w:rsidRPr="000A7DD8">
              <w:rPr>
                <w:szCs w:val="24"/>
              </w:rPr>
              <w:t>Accounts Receivable</w:t>
            </w:r>
          </w:p>
        </w:tc>
        <w:tc>
          <w:tcPr>
            <w:tcW w:w="0" w:type="auto"/>
            <w:tcBorders>
              <w:top w:val="single" w:sz="2" w:space="0" w:color="auto"/>
              <w:left w:val="single" w:sz="2" w:space="0" w:color="auto"/>
              <w:bottom w:val="single" w:sz="2" w:space="0" w:color="auto"/>
              <w:right w:val="single" w:sz="2" w:space="0" w:color="auto"/>
            </w:tcBorders>
          </w:tcPr>
          <w:p w14:paraId="388BF337" w14:textId="77777777" w:rsidR="000A7DD8" w:rsidRPr="000A7DD8" w:rsidRDefault="000A7DD8" w:rsidP="003C38CF">
            <w:pPr>
              <w:widowControl/>
              <w:spacing w:before="100" w:beforeAutospacing="1" w:after="100" w:afterAutospacing="1"/>
              <w:ind w:left="360" w:hanging="360"/>
              <w:rPr>
                <w:szCs w:val="24"/>
              </w:rPr>
            </w:pPr>
            <w:r w:rsidRPr="000A7DD8">
              <w:rPr>
                <w:szCs w:val="24"/>
              </w:rPr>
              <w:t>B</w:t>
            </w:r>
          </w:p>
        </w:tc>
      </w:tr>
      <w:tr w:rsidR="000A7DD8" w:rsidRPr="000A7DD8" w14:paraId="4D907749" w14:textId="77777777" w:rsidTr="00BB2526">
        <w:trPr>
          <w:trHeight w:val="491"/>
        </w:trPr>
        <w:tc>
          <w:tcPr>
            <w:tcW w:w="4027" w:type="dxa"/>
            <w:tcBorders>
              <w:top w:val="single" w:sz="2" w:space="0" w:color="auto"/>
              <w:left w:val="single" w:sz="2" w:space="0" w:color="auto"/>
              <w:bottom w:val="single" w:sz="2" w:space="0" w:color="auto"/>
              <w:right w:val="single" w:sz="2" w:space="0" w:color="auto"/>
            </w:tcBorders>
            <w:hideMark/>
          </w:tcPr>
          <w:p w14:paraId="19856495" w14:textId="77777777" w:rsidR="000A7DD8" w:rsidRPr="000A7DD8" w:rsidRDefault="000A7DD8" w:rsidP="003C38CF">
            <w:pPr>
              <w:widowControl/>
              <w:spacing w:before="100" w:beforeAutospacing="1" w:after="100" w:afterAutospacing="1"/>
              <w:ind w:left="360" w:hanging="360"/>
              <w:rPr>
                <w:szCs w:val="24"/>
              </w:rPr>
            </w:pPr>
            <w:r w:rsidRPr="000A7DD8">
              <w:rPr>
                <w:szCs w:val="24"/>
              </w:rPr>
              <w:t>Computer Equipment</w:t>
            </w:r>
          </w:p>
        </w:tc>
        <w:tc>
          <w:tcPr>
            <w:tcW w:w="0" w:type="auto"/>
            <w:tcBorders>
              <w:top w:val="single" w:sz="2" w:space="0" w:color="auto"/>
              <w:left w:val="single" w:sz="2" w:space="0" w:color="auto"/>
              <w:bottom w:val="single" w:sz="2" w:space="0" w:color="auto"/>
              <w:right w:val="single" w:sz="2" w:space="0" w:color="auto"/>
            </w:tcBorders>
          </w:tcPr>
          <w:p w14:paraId="2D707049" w14:textId="77777777" w:rsidR="000A7DD8" w:rsidRPr="000A7DD8" w:rsidRDefault="000A7DD8" w:rsidP="003C38CF">
            <w:pPr>
              <w:widowControl/>
              <w:spacing w:before="100" w:beforeAutospacing="1" w:after="100" w:afterAutospacing="1"/>
              <w:ind w:left="360" w:hanging="360"/>
              <w:rPr>
                <w:szCs w:val="24"/>
              </w:rPr>
            </w:pPr>
            <w:r w:rsidRPr="000A7DD8">
              <w:rPr>
                <w:szCs w:val="24"/>
              </w:rPr>
              <w:t>B</w:t>
            </w:r>
          </w:p>
        </w:tc>
      </w:tr>
      <w:tr w:rsidR="000A7DD8" w:rsidRPr="000A7DD8" w14:paraId="5C32A715" w14:textId="77777777" w:rsidTr="00BB2526">
        <w:trPr>
          <w:trHeight w:val="485"/>
        </w:trPr>
        <w:tc>
          <w:tcPr>
            <w:tcW w:w="4027" w:type="dxa"/>
            <w:tcBorders>
              <w:top w:val="single" w:sz="2" w:space="0" w:color="auto"/>
              <w:left w:val="single" w:sz="2" w:space="0" w:color="auto"/>
              <w:bottom w:val="single" w:sz="2" w:space="0" w:color="auto"/>
              <w:right w:val="single" w:sz="2" w:space="0" w:color="auto"/>
            </w:tcBorders>
            <w:hideMark/>
          </w:tcPr>
          <w:p w14:paraId="3A3D1266" w14:textId="77777777" w:rsidR="000A7DD8" w:rsidRPr="000A7DD8" w:rsidRDefault="000A7DD8" w:rsidP="003C38CF">
            <w:pPr>
              <w:widowControl/>
              <w:spacing w:before="100" w:beforeAutospacing="1" w:after="100" w:afterAutospacing="1"/>
              <w:ind w:left="360" w:hanging="360"/>
              <w:rPr>
                <w:szCs w:val="24"/>
              </w:rPr>
            </w:pPr>
            <w:r w:rsidRPr="000A7DD8">
              <w:rPr>
                <w:szCs w:val="24"/>
              </w:rPr>
              <w:t>S. Scott, Capital</w:t>
            </w:r>
          </w:p>
        </w:tc>
        <w:tc>
          <w:tcPr>
            <w:tcW w:w="0" w:type="auto"/>
            <w:tcBorders>
              <w:top w:val="single" w:sz="2" w:space="0" w:color="auto"/>
              <w:left w:val="single" w:sz="2" w:space="0" w:color="auto"/>
              <w:bottom w:val="single" w:sz="2" w:space="0" w:color="auto"/>
              <w:right w:val="single" w:sz="2" w:space="0" w:color="auto"/>
            </w:tcBorders>
          </w:tcPr>
          <w:p w14:paraId="53F79597" w14:textId="77777777" w:rsidR="000A7DD8" w:rsidRPr="000A7DD8" w:rsidRDefault="000A7DD8" w:rsidP="003C38CF">
            <w:pPr>
              <w:widowControl/>
              <w:spacing w:before="100" w:beforeAutospacing="1" w:after="100" w:afterAutospacing="1"/>
              <w:ind w:left="360" w:hanging="360"/>
              <w:rPr>
                <w:szCs w:val="24"/>
              </w:rPr>
            </w:pPr>
            <w:r w:rsidRPr="000A7DD8">
              <w:rPr>
                <w:szCs w:val="24"/>
              </w:rPr>
              <w:t>B, OE</w:t>
            </w:r>
          </w:p>
        </w:tc>
      </w:tr>
      <w:tr w:rsidR="000A7DD8" w:rsidRPr="000A7DD8" w14:paraId="4DD2F4E6" w14:textId="77777777" w:rsidTr="00BB2526">
        <w:trPr>
          <w:trHeight w:val="485"/>
        </w:trPr>
        <w:tc>
          <w:tcPr>
            <w:tcW w:w="4027" w:type="dxa"/>
            <w:tcBorders>
              <w:top w:val="single" w:sz="2" w:space="0" w:color="auto"/>
              <w:left w:val="single" w:sz="2" w:space="0" w:color="auto"/>
              <w:bottom w:val="single" w:sz="2" w:space="0" w:color="auto"/>
              <w:right w:val="single" w:sz="2" w:space="0" w:color="auto"/>
            </w:tcBorders>
            <w:hideMark/>
          </w:tcPr>
          <w:p w14:paraId="1E40B9AE" w14:textId="77777777" w:rsidR="000A7DD8" w:rsidRPr="000A7DD8" w:rsidRDefault="000A7DD8" w:rsidP="003C38CF">
            <w:pPr>
              <w:widowControl/>
              <w:spacing w:before="100" w:beforeAutospacing="1" w:after="100" w:afterAutospacing="1"/>
              <w:ind w:left="360" w:hanging="360"/>
              <w:rPr>
                <w:szCs w:val="24"/>
              </w:rPr>
            </w:pPr>
            <w:r w:rsidRPr="000A7DD8">
              <w:rPr>
                <w:szCs w:val="24"/>
              </w:rPr>
              <w:t>Rent Expense</w:t>
            </w:r>
          </w:p>
        </w:tc>
        <w:tc>
          <w:tcPr>
            <w:tcW w:w="0" w:type="auto"/>
            <w:tcBorders>
              <w:top w:val="single" w:sz="2" w:space="0" w:color="auto"/>
              <w:left w:val="single" w:sz="2" w:space="0" w:color="auto"/>
              <w:bottom w:val="single" w:sz="2" w:space="0" w:color="auto"/>
              <w:right w:val="single" w:sz="2" w:space="0" w:color="auto"/>
            </w:tcBorders>
          </w:tcPr>
          <w:p w14:paraId="34201503" w14:textId="77777777" w:rsidR="000A7DD8" w:rsidRPr="000A7DD8" w:rsidRDefault="000A7DD8" w:rsidP="003C38CF">
            <w:pPr>
              <w:widowControl/>
              <w:spacing w:before="100" w:beforeAutospacing="1" w:after="100" w:afterAutospacing="1"/>
              <w:ind w:left="360" w:hanging="360"/>
              <w:rPr>
                <w:szCs w:val="24"/>
              </w:rPr>
            </w:pPr>
            <w:r w:rsidRPr="000A7DD8">
              <w:rPr>
                <w:szCs w:val="24"/>
              </w:rPr>
              <w:t>I</w:t>
            </w:r>
          </w:p>
        </w:tc>
      </w:tr>
      <w:tr w:rsidR="000A7DD8" w:rsidRPr="000A7DD8" w14:paraId="1B10F41C" w14:textId="77777777" w:rsidTr="00BB2526">
        <w:trPr>
          <w:trHeight w:val="485"/>
        </w:trPr>
        <w:tc>
          <w:tcPr>
            <w:tcW w:w="4027" w:type="dxa"/>
            <w:tcBorders>
              <w:top w:val="single" w:sz="2" w:space="0" w:color="auto"/>
              <w:left w:val="single" w:sz="2" w:space="0" w:color="auto"/>
              <w:bottom w:val="single" w:sz="2" w:space="0" w:color="auto"/>
              <w:right w:val="single" w:sz="2" w:space="0" w:color="auto"/>
            </w:tcBorders>
            <w:hideMark/>
          </w:tcPr>
          <w:p w14:paraId="3109E91B" w14:textId="77777777" w:rsidR="000A7DD8" w:rsidRPr="000A7DD8" w:rsidRDefault="000A7DD8" w:rsidP="003C38CF">
            <w:pPr>
              <w:widowControl/>
              <w:spacing w:before="100" w:beforeAutospacing="1" w:after="100" w:afterAutospacing="1"/>
              <w:ind w:left="360" w:hanging="360"/>
              <w:rPr>
                <w:szCs w:val="24"/>
              </w:rPr>
            </w:pPr>
            <w:r w:rsidRPr="000A7DD8">
              <w:rPr>
                <w:szCs w:val="24"/>
              </w:rPr>
              <w:t>Supplies</w:t>
            </w:r>
          </w:p>
        </w:tc>
        <w:tc>
          <w:tcPr>
            <w:tcW w:w="0" w:type="auto"/>
            <w:tcBorders>
              <w:top w:val="single" w:sz="2" w:space="0" w:color="auto"/>
              <w:left w:val="single" w:sz="2" w:space="0" w:color="auto"/>
              <w:bottom w:val="single" w:sz="2" w:space="0" w:color="auto"/>
              <w:right w:val="single" w:sz="2" w:space="0" w:color="auto"/>
            </w:tcBorders>
          </w:tcPr>
          <w:p w14:paraId="64408A92" w14:textId="77777777" w:rsidR="000A7DD8" w:rsidRPr="000A7DD8" w:rsidRDefault="000A7DD8" w:rsidP="003C38CF">
            <w:pPr>
              <w:widowControl/>
              <w:spacing w:before="100" w:beforeAutospacing="1" w:after="100" w:afterAutospacing="1"/>
              <w:ind w:left="360" w:hanging="360"/>
              <w:rPr>
                <w:szCs w:val="24"/>
              </w:rPr>
            </w:pPr>
            <w:r w:rsidRPr="000A7DD8">
              <w:rPr>
                <w:szCs w:val="24"/>
              </w:rPr>
              <w:t>B</w:t>
            </w:r>
          </w:p>
        </w:tc>
      </w:tr>
      <w:tr w:rsidR="000A7DD8" w:rsidRPr="000A7DD8" w14:paraId="21ED72EE" w14:textId="77777777" w:rsidTr="00BB2526">
        <w:trPr>
          <w:trHeight w:val="485"/>
        </w:trPr>
        <w:tc>
          <w:tcPr>
            <w:tcW w:w="4027" w:type="dxa"/>
            <w:tcBorders>
              <w:top w:val="single" w:sz="2" w:space="0" w:color="auto"/>
              <w:left w:val="single" w:sz="2" w:space="0" w:color="auto"/>
              <w:bottom w:val="single" w:sz="2" w:space="0" w:color="auto"/>
              <w:right w:val="single" w:sz="2" w:space="0" w:color="auto"/>
            </w:tcBorders>
            <w:hideMark/>
          </w:tcPr>
          <w:p w14:paraId="74718D51" w14:textId="77777777" w:rsidR="000A7DD8" w:rsidRPr="000A7DD8" w:rsidRDefault="000A7DD8" w:rsidP="003C38CF">
            <w:pPr>
              <w:widowControl/>
              <w:spacing w:before="100" w:beforeAutospacing="1" w:after="100" w:afterAutospacing="1"/>
              <w:ind w:left="360" w:hanging="360"/>
              <w:rPr>
                <w:szCs w:val="24"/>
              </w:rPr>
            </w:pPr>
            <w:r w:rsidRPr="000A7DD8">
              <w:rPr>
                <w:szCs w:val="24"/>
              </w:rPr>
              <w:t>S. Scott, Withdrawals</w:t>
            </w:r>
          </w:p>
        </w:tc>
        <w:tc>
          <w:tcPr>
            <w:tcW w:w="0" w:type="auto"/>
            <w:tcBorders>
              <w:top w:val="single" w:sz="2" w:space="0" w:color="auto"/>
              <w:left w:val="single" w:sz="2" w:space="0" w:color="auto"/>
              <w:bottom w:val="single" w:sz="2" w:space="0" w:color="auto"/>
              <w:right w:val="single" w:sz="2" w:space="0" w:color="auto"/>
            </w:tcBorders>
          </w:tcPr>
          <w:p w14:paraId="434750A4" w14:textId="77777777" w:rsidR="000A7DD8" w:rsidRPr="000A7DD8" w:rsidRDefault="000A7DD8" w:rsidP="003C38CF">
            <w:pPr>
              <w:widowControl/>
              <w:spacing w:before="100" w:beforeAutospacing="1" w:after="100" w:afterAutospacing="1"/>
              <w:ind w:left="360" w:hanging="360"/>
              <w:rPr>
                <w:szCs w:val="24"/>
              </w:rPr>
            </w:pPr>
            <w:r w:rsidRPr="000A7DD8">
              <w:rPr>
                <w:szCs w:val="24"/>
              </w:rPr>
              <w:t>OE</w:t>
            </w:r>
          </w:p>
        </w:tc>
      </w:tr>
      <w:tr w:rsidR="000A7DD8" w:rsidRPr="000A7DD8" w14:paraId="1F416A4E" w14:textId="77777777" w:rsidTr="00BB2526">
        <w:trPr>
          <w:trHeight w:val="491"/>
        </w:trPr>
        <w:tc>
          <w:tcPr>
            <w:tcW w:w="4027" w:type="dxa"/>
            <w:tcBorders>
              <w:top w:val="single" w:sz="2" w:space="0" w:color="auto"/>
              <w:left w:val="single" w:sz="2" w:space="0" w:color="auto"/>
              <w:bottom w:val="single" w:sz="2" w:space="0" w:color="auto"/>
              <w:right w:val="single" w:sz="2" w:space="0" w:color="auto"/>
            </w:tcBorders>
            <w:hideMark/>
          </w:tcPr>
          <w:p w14:paraId="2D5ED5A6" w14:textId="77777777" w:rsidR="000A7DD8" w:rsidRPr="000A7DD8" w:rsidRDefault="0057349A" w:rsidP="003C38CF">
            <w:pPr>
              <w:widowControl/>
              <w:spacing w:before="100" w:beforeAutospacing="1" w:after="100" w:afterAutospacing="1"/>
              <w:ind w:left="360" w:hanging="360"/>
              <w:rPr>
                <w:szCs w:val="24"/>
              </w:rPr>
            </w:pPr>
            <w:r>
              <w:rPr>
                <w:szCs w:val="24"/>
              </w:rPr>
              <w:t>Salaries</w:t>
            </w:r>
            <w:r w:rsidR="000A7DD8" w:rsidRPr="000A7DD8">
              <w:rPr>
                <w:szCs w:val="24"/>
              </w:rPr>
              <w:t xml:space="preserve"> Expense</w:t>
            </w:r>
          </w:p>
        </w:tc>
        <w:tc>
          <w:tcPr>
            <w:tcW w:w="0" w:type="auto"/>
            <w:tcBorders>
              <w:top w:val="single" w:sz="2" w:space="0" w:color="auto"/>
              <w:left w:val="single" w:sz="2" w:space="0" w:color="auto"/>
              <w:bottom w:val="single" w:sz="2" w:space="0" w:color="auto"/>
              <w:right w:val="single" w:sz="2" w:space="0" w:color="auto"/>
            </w:tcBorders>
          </w:tcPr>
          <w:p w14:paraId="2A371C32" w14:textId="77777777" w:rsidR="000A7DD8" w:rsidRPr="000A7DD8" w:rsidRDefault="000A7DD8" w:rsidP="003C38CF">
            <w:pPr>
              <w:widowControl/>
              <w:spacing w:before="100" w:beforeAutospacing="1" w:after="100" w:afterAutospacing="1"/>
              <w:ind w:left="360" w:hanging="360"/>
              <w:rPr>
                <w:szCs w:val="24"/>
              </w:rPr>
            </w:pPr>
            <w:r w:rsidRPr="000A7DD8">
              <w:rPr>
                <w:szCs w:val="24"/>
              </w:rPr>
              <w:t>I</w:t>
            </w:r>
          </w:p>
        </w:tc>
      </w:tr>
      <w:tr w:rsidR="000A7DD8" w:rsidRPr="000A7DD8" w14:paraId="0F292213" w14:textId="77777777" w:rsidTr="00BB2526">
        <w:trPr>
          <w:trHeight w:val="485"/>
        </w:trPr>
        <w:tc>
          <w:tcPr>
            <w:tcW w:w="4027" w:type="dxa"/>
            <w:tcBorders>
              <w:top w:val="single" w:sz="2" w:space="0" w:color="auto"/>
              <w:left w:val="single" w:sz="2" w:space="0" w:color="auto"/>
              <w:bottom w:val="single" w:sz="2" w:space="0" w:color="auto"/>
              <w:right w:val="single" w:sz="2" w:space="0" w:color="auto"/>
            </w:tcBorders>
            <w:hideMark/>
          </w:tcPr>
          <w:p w14:paraId="2B97F865" w14:textId="77777777" w:rsidR="000A7DD8" w:rsidRPr="000A7DD8" w:rsidRDefault="000A7DD8" w:rsidP="003C38CF">
            <w:pPr>
              <w:widowControl/>
              <w:spacing w:before="100" w:beforeAutospacing="1" w:after="100" w:afterAutospacing="1"/>
              <w:ind w:left="360" w:hanging="360"/>
              <w:rPr>
                <w:szCs w:val="24"/>
              </w:rPr>
            </w:pPr>
            <w:r w:rsidRPr="000A7DD8">
              <w:rPr>
                <w:szCs w:val="24"/>
              </w:rPr>
              <w:t>Consulting Service Revenue</w:t>
            </w:r>
          </w:p>
        </w:tc>
        <w:tc>
          <w:tcPr>
            <w:tcW w:w="0" w:type="auto"/>
            <w:tcBorders>
              <w:top w:val="single" w:sz="2" w:space="0" w:color="auto"/>
              <w:left w:val="single" w:sz="2" w:space="0" w:color="auto"/>
              <w:bottom w:val="single" w:sz="2" w:space="0" w:color="auto"/>
              <w:right w:val="single" w:sz="2" w:space="0" w:color="auto"/>
            </w:tcBorders>
          </w:tcPr>
          <w:p w14:paraId="00210E2A" w14:textId="77777777" w:rsidR="000A7DD8" w:rsidRPr="000A7DD8" w:rsidRDefault="000A7DD8" w:rsidP="003C38CF">
            <w:pPr>
              <w:widowControl/>
              <w:spacing w:before="100" w:beforeAutospacing="1" w:after="100" w:afterAutospacing="1"/>
              <w:ind w:left="360" w:hanging="360"/>
              <w:rPr>
                <w:szCs w:val="24"/>
              </w:rPr>
            </w:pPr>
            <w:r w:rsidRPr="000A7DD8">
              <w:rPr>
                <w:szCs w:val="24"/>
              </w:rPr>
              <w:t>I</w:t>
            </w:r>
          </w:p>
        </w:tc>
      </w:tr>
      <w:tr w:rsidR="000A7DD8" w:rsidRPr="000A7DD8" w14:paraId="6E587695" w14:textId="77777777" w:rsidTr="00BB2526">
        <w:trPr>
          <w:trHeight w:val="485"/>
        </w:trPr>
        <w:tc>
          <w:tcPr>
            <w:tcW w:w="4027" w:type="dxa"/>
            <w:tcBorders>
              <w:top w:val="single" w:sz="2" w:space="0" w:color="auto"/>
              <w:left w:val="single" w:sz="2" w:space="0" w:color="auto"/>
              <w:bottom w:val="single" w:sz="2" w:space="0" w:color="auto"/>
              <w:right w:val="single" w:sz="2" w:space="0" w:color="auto"/>
            </w:tcBorders>
            <w:hideMark/>
          </w:tcPr>
          <w:p w14:paraId="380CEAF3" w14:textId="77777777" w:rsidR="000A7DD8" w:rsidRPr="000A7DD8" w:rsidRDefault="000A7DD8" w:rsidP="003C38CF">
            <w:pPr>
              <w:widowControl/>
              <w:spacing w:before="100" w:beforeAutospacing="1" w:after="100" w:afterAutospacing="1"/>
              <w:ind w:left="360" w:hanging="360"/>
              <w:rPr>
                <w:szCs w:val="24"/>
              </w:rPr>
            </w:pPr>
            <w:r w:rsidRPr="000A7DD8">
              <w:rPr>
                <w:szCs w:val="24"/>
              </w:rPr>
              <w:t>Cash</w:t>
            </w:r>
          </w:p>
        </w:tc>
        <w:tc>
          <w:tcPr>
            <w:tcW w:w="0" w:type="auto"/>
            <w:tcBorders>
              <w:top w:val="single" w:sz="2" w:space="0" w:color="auto"/>
              <w:left w:val="single" w:sz="2" w:space="0" w:color="auto"/>
              <w:bottom w:val="single" w:sz="2" w:space="0" w:color="auto"/>
              <w:right w:val="single" w:sz="2" w:space="0" w:color="auto"/>
            </w:tcBorders>
          </w:tcPr>
          <w:p w14:paraId="629E4F63" w14:textId="77777777" w:rsidR="000A7DD8" w:rsidRPr="000A7DD8" w:rsidRDefault="000A7DD8" w:rsidP="003C38CF">
            <w:pPr>
              <w:widowControl/>
              <w:spacing w:before="100" w:beforeAutospacing="1" w:after="100" w:afterAutospacing="1"/>
              <w:ind w:left="360" w:hanging="360"/>
              <w:rPr>
                <w:szCs w:val="24"/>
              </w:rPr>
            </w:pPr>
            <w:r w:rsidRPr="000A7DD8">
              <w:rPr>
                <w:szCs w:val="24"/>
              </w:rPr>
              <w:t>B, CF</w:t>
            </w:r>
          </w:p>
        </w:tc>
      </w:tr>
      <w:tr w:rsidR="000A7DD8" w:rsidRPr="000A7DD8" w14:paraId="099A8EE6" w14:textId="77777777" w:rsidTr="00BB2526">
        <w:trPr>
          <w:trHeight w:val="485"/>
        </w:trPr>
        <w:tc>
          <w:tcPr>
            <w:tcW w:w="4027" w:type="dxa"/>
            <w:tcBorders>
              <w:top w:val="single" w:sz="2" w:space="0" w:color="auto"/>
              <w:left w:val="single" w:sz="2" w:space="0" w:color="auto"/>
              <w:bottom w:val="single" w:sz="2" w:space="0" w:color="auto"/>
              <w:right w:val="single" w:sz="2" w:space="0" w:color="auto"/>
            </w:tcBorders>
            <w:hideMark/>
          </w:tcPr>
          <w:p w14:paraId="52CA285D" w14:textId="77777777" w:rsidR="000A7DD8" w:rsidRPr="000A7DD8" w:rsidRDefault="000A7DD8" w:rsidP="003C38CF">
            <w:pPr>
              <w:widowControl/>
              <w:spacing w:before="100" w:beforeAutospacing="1" w:after="100" w:afterAutospacing="1"/>
              <w:ind w:left="360" w:hanging="360"/>
              <w:rPr>
                <w:szCs w:val="24"/>
              </w:rPr>
            </w:pPr>
            <w:r w:rsidRPr="000A7DD8">
              <w:rPr>
                <w:szCs w:val="24"/>
              </w:rPr>
              <w:t>Note Payable</w:t>
            </w:r>
          </w:p>
        </w:tc>
        <w:tc>
          <w:tcPr>
            <w:tcW w:w="0" w:type="auto"/>
            <w:tcBorders>
              <w:top w:val="single" w:sz="2" w:space="0" w:color="auto"/>
              <w:left w:val="single" w:sz="2" w:space="0" w:color="auto"/>
              <w:bottom w:val="single" w:sz="2" w:space="0" w:color="auto"/>
              <w:right w:val="single" w:sz="2" w:space="0" w:color="auto"/>
            </w:tcBorders>
          </w:tcPr>
          <w:p w14:paraId="307B69E7" w14:textId="77777777" w:rsidR="000A7DD8" w:rsidRPr="000A7DD8" w:rsidRDefault="000A7DD8" w:rsidP="003C38CF">
            <w:pPr>
              <w:widowControl/>
              <w:spacing w:before="100" w:beforeAutospacing="1" w:after="100" w:afterAutospacing="1"/>
              <w:ind w:left="360" w:hanging="360"/>
              <w:rPr>
                <w:szCs w:val="24"/>
              </w:rPr>
            </w:pPr>
            <w:r w:rsidRPr="000A7DD8">
              <w:rPr>
                <w:szCs w:val="24"/>
              </w:rPr>
              <w:t>B</w:t>
            </w:r>
          </w:p>
        </w:tc>
      </w:tr>
      <w:tr w:rsidR="000A7DD8" w:rsidRPr="000A7DD8" w14:paraId="3A69E5E1" w14:textId="77777777" w:rsidTr="00BB2526">
        <w:trPr>
          <w:trHeight w:val="491"/>
        </w:trPr>
        <w:tc>
          <w:tcPr>
            <w:tcW w:w="4027" w:type="dxa"/>
            <w:tcBorders>
              <w:top w:val="single" w:sz="2" w:space="0" w:color="auto"/>
              <w:left w:val="single" w:sz="2" w:space="0" w:color="auto"/>
              <w:bottom w:val="single" w:sz="2" w:space="0" w:color="auto"/>
              <w:right w:val="single" w:sz="2" w:space="0" w:color="auto"/>
            </w:tcBorders>
            <w:hideMark/>
          </w:tcPr>
          <w:p w14:paraId="0968C814" w14:textId="77777777" w:rsidR="000A7DD8" w:rsidRPr="000A7DD8" w:rsidRDefault="000A7DD8" w:rsidP="003C38CF">
            <w:pPr>
              <w:widowControl/>
              <w:spacing w:before="100" w:beforeAutospacing="1" w:after="100" w:afterAutospacing="1"/>
              <w:ind w:left="360" w:hanging="360"/>
              <w:rPr>
                <w:szCs w:val="24"/>
              </w:rPr>
            </w:pPr>
            <w:r w:rsidRPr="000A7DD8">
              <w:rPr>
                <w:szCs w:val="24"/>
              </w:rPr>
              <w:t>Supplies Expense</w:t>
            </w:r>
          </w:p>
        </w:tc>
        <w:tc>
          <w:tcPr>
            <w:tcW w:w="0" w:type="auto"/>
            <w:tcBorders>
              <w:top w:val="single" w:sz="2" w:space="0" w:color="auto"/>
              <w:left w:val="single" w:sz="2" w:space="0" w:color="auto"/>
              <w:bottom w:val="single" w:sz="2" w:space="0" w:color="auto"/>
              <w:right w:val="single" w:sz="2" w:space="0" w:color="auto"/>
            </w:tcBorders>
          </w:tcPr>
          <w:p w14:paraId="13D0556D" w14:textId="77777777" w:rsidR="000A7DD8" w:rsidRPr="000A7DD8" w:rsidRDefault="000A7DD8" w:rsidP="003C38CF">
            <w:pPr>
              <w:widowControl/>
              <w:spacing w:before="100" w:beforeAutospacing="1" w:after="100" w:afterAutospacing="1"/>
              <w:ind w:left="360" w:hanging="360"/>
              <w:rPr>
                <w:szCs w:val="24"/>
              </w:rPr>
            </w:pPr>
            <w:r w:rsidRPr="000A7DD8">
              <w:rPr>
                <w:szCs w:val="24"/>
              </w:rPr>
              <w:t>I</w:t>
            </w:r>
          </w:p>
        </w:tc>
      </w:tr>
      <w:tr w:rsidR="000A7DD8" w:rsidRPr="000A7DD8" w14:paraId="52151A9E" w14:textId="77777777" w:rsidTr="00BB2526">
        <w:trPr>
          <w:trHeight w:val="485"/>
        </w:trPr>
        <w:tc>
          <w:tcPr>
            <w:tcW w:w="4027" w:type="dxa"/>
            <w:tcBorders>
              <w:top w:val="single" w:sz="2" w:space="0" w:color="auto"/>
              <w:left w:val="single" w:sz="2" w:space="0" w:color="auto"/>
              <w:bottom w:val="single" w:sz="2" w:space="0" w:color="auto"/>
              <w:right w:val="single" w:sz="2" w:space="0" w:color="auto"/>
            </w:tcBorders>
            <w:hideMark/>
          </w:tcPr>
          <w:p w14:paraId="0BA4B3D2" w14:textId="77777777" w:rsidR="000A7DD8" w:rsidRPr="000A7DD8" w:rsidRDefault="000A7DD8" w:rsidP="003C38CF">
            <w:pPr>
              <w:widowControl/>
              <w:spacing w:before="100" w:beforeAutospacing="1" w:after="100" w:afterAutospacing="1"/>
              <w:ind w:left="360" w:hanging="360"/>
              <w:rPr>
                <w:szCs w:val="24"/>
              </w:rPr>
            </w:pPr>
            <w:r w:rsidRPr="000A7DD8">
              <w:rPr>
                <w:szCs w:val="24"/>
              </w:rPr>
              <w:t>Accounts Payable</w:t>
            </w:r>
          </w:p>
        </w:tc>
        <w:tc>
          <w:tcPr>
            <w:tcW w:w="0" w:type="auto"/>
            <w:tcBorders>
              <w:top w:val="single" w:sz="2" w:space="0" w:color="auto"/>
              <w:left w:val="single" w:sz="2" w:space="0" w:color="auto"/>
              <w:bottom w:val="single" w:sz="2" w:space="0" w:color="auto"/>
              <w:right w:val="single" w:sz="2" w:space="0" w:color="auto"/>
            </w:tcBorders>
          </w:tcPr>
          <w:p w14:paraId="489332EA" w14:textId="77777777" w:rsidR="000A7DD8" w:rsidRPr="000A7DD8" w:rsidRDefault="000A7DD8" w:rsidP="003C38CF">
            <w:pPr>
              <w:widowControl/>
              <w:spacing w:before="100" w:beforeAutospacing="1" w:after="100" w:afterAutospacing="1"/>
              <w:ind w:left="360" w:hanging="360"/>
              <w:rPr>
                <w:szCs w:val="24"/>
              </w:rPr>
            </w:pPr>
            <w:r w:rsidRPr="000A7DD8">
              <w:rPr>
                <w:szCs w:val="24"/>
              </w:rPr>
              <w:t>B</w:t>
            </w:r>
          </w:p>
        </w:tc>
      </w:tr>
    </w:tbl>
    <w:p w14:paraId="41AF4B74" w14:textId="2FFC74BF" w:rsidR="000A7DD8" w:rsidRDefault="000A7DD8" w:rsidP="0073743D">
      <w:pPr>
        <w:spacing w:before="240" w:after="120"/>
        <w:jc w:val="right"/>
      </w:pPr>
      <w:r w:rsidRPr="00F9362D">
        <w:rPr>
          <w:rFonts w:ascii="Arial MT Pro" w:hAnsi="Arial MT Pro" w:cs="Arial"/>
          <w:i/>
          <w:iCs/>
          <w:sz w:val="20"/>
        </w:rPr>
        <w:t xml:space="preserve">(10 min.) </w:t>
      </w:r>
      <w:r w:rsidRPr="00F9362D">
        <w:rPr>
          <w:rFonts w:ascii="Arial MT Pro" w:hAnsi="Arial MT Pro" w:cs="Arial"/>
          <w:b/>
          <w:bCs/>
          <w:sz w:val="36"/>
        </w:rPr>
        <w:t>S1-1</w:t>
      </w:r>
      <w:r w:rsidR="00204F24" w:rsidRPr="00F9362D">
        <w:rPr>
          <w:rFonts w:ascii="Arial MT Pro" w:hAnsi="Arial MT Pro" w:cs="Arial"/>
          <w:b/>
          <w:bCs/>
          <w:sz w:val="36"/>
        </w:rPr>
        <w:t>3</w:t>
      </w:r>
    </w:p>
    <w:p w14:paraId="616FBDB2" w14:textId="77777777" w:rsidR="00390093" w:rsidRDefault="00390093" w:rsidP="00390093">
      <w:r>
        <w:t>Revenue – Expenses = Net Income     Solve for missing expenses.</w:t>
      </w:r>
    </w:p>
    <w:p w14:paraId="16CD2D68" w14:textId="77777777" w:rsidR="00390093" w:rsidRDefault="00390093" w:rsidP="00390093">
      <w:r>
        <w:t>Revenue – Net Income = Expenses</w:t>
      </w:r>
    </w:p>
    <w:p w14:paraId="5853BD28" w14:textId="03179DFB" w:rsidR="00390093" w:rsidRDefault="00390093" w:rsidP="00390093">
      <w:r>
        <w:t>$42,000</w:t>
      </w:r>
      <w:r w:rsidR="00D6318C">
        <w:t xml:space="preserve"> </w:t>
      </w:r>
      <w:r>
        <w:t>– 10,000 = 32,000</w:t>
      </w:r>
    </w:p>
    <w:p w14:paraId="6C462B71" w14:textId="3C144A73" w:rsidR="00390093" w:rsidRPr="00F9362D" w:rsidRDefault="00390093" w:rsidP="0073743D">
      <w:pPr>
        <w:spacing w:before="240" w:after="120"/>
        <w:jc w:val="right"/>
        <w:rPr>
          <w:rFonts w:ascii="Arial MT Pro" w:hAnsi="Arial MT Pro" w:cs="Arial"/>
          <w:b/>
          <w:bCs/>
          <w:sz w:val="36"/>
        </w:rPr>
      </w:pPr>
      <w:r w:rsidRPr="00F9362D">
        <w:rPr>
          <w:rFonts w:ascii="Arial MT Pro" w:hAnsi="Arial MT Pro" w:cs="Arial"/>
          <w:i/>
          <w:iCs/>
          <w:sz w:val="20"/>
        </w:rPr>
        <w:t xml:space="preserve">(10 min.) </w:t>
      </w:r>
      <w:r w:rsidRPr="00F9362D">
        <w:rPr>
          <w:rFonts w:ascii="Arial MT Pro" w:hAnsi="Arial MT Pro" w:cs="Arial"/>
          <w:b/>
          <w:bCs/>
          <w:sz w:val="36"/>
        </w:rPr>
        <w:t>S1-1</w:t>
      </w:r>
      <w:r w:rsidR="00204F24" w:rsidRPr="00F9362D">
        <w:rPr>
          <w:rFonts w:ascii="Arial MT Pro" w:hAnsi="Arial MT Pro" w:cs="Arial"/>
          <w:b/>
          <w:bCs/>
          <w:sz w:val="36"/>
        </w:rPr>
        <w:t>4</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80"/>
        <w:gridCol w:w="1330"/>
        <w:gridCol w:w="3240"/>
        <w:gridCol w:w="1260"/>
      </w:tblGrid>
      <w:tr w:rsidR="0060009A" w14:paraId="20385764" w14:textId="77777777" w:rsidTr="00BB2526">
        <w:trPr>
          <w:cantSplit/>
        </w:trPr>
        <w:tc>
          <w:tcPr>
            <w:tcW w:w="8910" w:type="dxa"/>
            <w:gridSpan w:val="4"/>
            <w:tcBorders>
              <w:top w:val="double" w:sz="4" w:space="0" w:color="auto"/>
            </w:tcBorders>
            <w:shd w:val="clear" w:color="auto" w:fill="FFFFFF"/>
            <w:vAlign w:val="bottom"/>
          </w:tcPr>
          <w:p w14:paraId="47B25A20" w14:textId="77777777" w:rsidR="0060009A" w:rsidRPr="00F9362D" w:rsidRDefault="00D00035" w:rsidP="00BB2526">
            <w:pPr>
              <w:pStyle w:val="pformhead"/>
              <w:spacing w:before="40" w:after="40"/>
              <w:rPr>
                <w:rFonts w:ascii="Arial MT Pro" w:hAnsi="Arial MT Pro"/>
                <w:b/>
                <w:color w:val="auto"/>
                <w:sz w:val="20"/>
              </w:rPr>
            </w:pPr>
            <w:r w:rsidRPr="00F9362D">
              <w:rPr>
                <w:rFonts w:ascii="Arial MT Pro" w:hAnsi="Arial MT Pro"/>
                <w:b/>
                <w:color w:val="auto"/>
                <w:sz w:val="20"/>
              </w:rPr>
              <w:t>PICTURE PERFECT PET PHOTOGRAPHY</w:t>
            </w:r>
          </w:p>
        </w:tc>
      </w:tr>
      <w:tr w:rsidR="0060009A" w14:paraId="6126AA6A" w14:textId="77777777" w:rsidTr="00BB2526">
        <w:trPr>
          <w:cantSplit/>
        </w:trPr>
        <w:tc>
          <w:tcPr>
            <w:tcW w:w="8910" w:type="dxa"/>
            <w:gridSpan w:val="4"/>
            <w:tcBorders>
              <w:bottom w:val="single" w:sz="4" w:space="0" w:color="auto"/>
            </w:tcBorders>
            <w:shd w:val="clear" w:color="auto" w:fill="FFFFFF"/>
            <w:vAlign w:val="bottom"/>
          </w:tcPr>
          <w:p w14:paraId="2C7D6208" w14:textId="77777777" w:rsidR="0060009A" w:rsidRPr="00F9362D" w:rsidRDefault="0060009A" w:rsidP="00BB2526">
            <w:pPr>
              <w:pStyle w:val="pformhead"/>
              <w:spacing w:before="40" w:after="40"/>
              <w:rPr>
                <w:rFonts w:ascii="Arial MT Pro" w:hAnsi="Arial MT Pro"/>
                <w:color w:val="auto"/>
                <w:sz w:val="20"/>
              </w:rPr>
            </w:pPr>
            <w:r w:rsidRPr="00F9362D">
              <w:rPr>
                <w:rFonts w:ascii="Arial MT Pro" w:hAnsi="Arial MT Pro"/>
                <w:color w:val="auto"/>
                <w:sz w:val="20"/>
              </w:rPr>
              <w:t>Balance Sheet</w:t>
            </w:r>
          </w:p>
        </w:tc>
      </w:tr>
      <w:tr w:rsidR="0060009A" w14:paraId="6543C07B" w14:textId="77777777" w:rsidTr="00BB2526">
        <w:trPr>
          <w:cantSplit/>
        </w:trPr>
        <w:tc>
          <w:tcPr>
            <w:tcW w:w="8910" w:type="dxa"/>
            <w:gridSpan w:val="4"/>
            <w:tcBorders>
              <w:top w:val="single" w:sz="4" w:space="0" w:color="auto"/>
              <w:bottom w:val="double" w:sz="4" w:space="0" w:color="auto"/>
            </w:tcBorders>
            <w:shd w:val="clear" w:color="auto" w:fill="FFFFFF"/>
            <w:vAlign w:val="bottom"/>
          </w:tcPr>
          <w:p w14:paraId="236498B9" w14:textId="7178F452" w:rsidR="0060009A" w:rsidRPr="00F9362D" w:rsidRDefault="00A405E6" w:rsidP="00BB2526">
            <w:pPr>
              <w:pStyle w:val="pformheaddr"/>
              <w:spacing w:before="40" w:after="40"/>
              <w:rPr>
                <w:rFonts w:ascii="Arial MT Pro" w:hAnsi="Arial MT Pro"/>
                <w:color w:val="auto"/>
                <w:sz w:val="20"/>
              </w:rPr>
            </w:pPr>
            <w:r w:rsidRPr="00F9362D">
              <w:rPr>
                <w:rFonts w:ascii="Arial MT Pro" w:hAnsi="Arial MT Pro"/>
                <w:color w:val="auto"/>
                <w:sz w:val="20"/>
              </w:rPr>
              <w:t>January 31</w:t>
            </w:r>
            <w:r w:rsidR="0060009A" w:rsidRPr="00F9362D">
              <w:rPr>
                <w:rFonts w:ascii="Arial MT Pro" w:hAnsi="Arial MT Pro"/>
                <w:color w:val="auto"/>
                <w:sz w:val="20"/>
              </w:rPr>
              <w:t xml:space="preserve">, </w:t>
            </w:r>
            <w:r w:rsidR="00993F90" w:rsidRPr="00F9362D">
              <w:rPr>
                <w:rFonts w:ascii="Arial MT Pro" w:hAnsi="Arial MT Pro"/>
                <w:color w:val="auto"/>
                <w:sz w:val="20"/>
              </w:rPr>
              <w:t>2023</w:t>
            </w:r>
          </w:p>
        </w:tc>
      </w:tr>
      <w:tr w:rsidR="0060009A" w14:paraId="1410E54F" w14:textId="77777777" w:rsidTr="003C38CF">
        <w:tc>
          <w:tcPr>
            <w:tcW w:w="3080" w:type="dxa"/>
            <w:tcBorders>
              <w:top w:val="double" w:sz="4" w:space="0" w:color="auto"/>
              <w:right w:val="double" w:sz="4" w:space="0" w:color="auto"/>
            </w:tcBorders>
            <w:shd w:val="clear" w:color="auto" w:fill="FFFFFF"/>
            <w:vAlign w:val="bottom"/>
          </w:tcPr>
          <w:p w14:paraId="733C0F43" w14:textId="77777777" w:rsidR="0060009A" w:rsidRPr="003C38CF" w:rsidRDefault="00576325" w:rsidP="00762DD6">
            <w:pPr>
              <w:pStyle w:val="pformabhead"/>
              <w:spacing w:before="40" w:after="40"/>
              <w:rPr>
                <w:rFonts w:ascii="Arial" w:hAnsi="Arial"/>
                <w:b/>
                <w:color w:val="auto"/>
                <w:sz w:val="20"/>
              </w:rPr>
            </w:pPr>
            <w:r w:rsidRPr="00F9362D">
              <w:rPr>
                <w:rFonts w:ascii="Arial MT Pro" w:hAnsi="Arial MT Pro"/>
                <w:b/>
                <w:color w:val="auto"/>
                <w:sz w:val="20"/>
              </w:rPr>
              <w:t>Assets</w:t>
            </w:r>
          </w:p>
        </w:tc>
        <w:tc>
          <w:tcPr>
            <w:tcW w:w="1330" w:type="dxa"/>
            <w:tcBorders>
              <w:top w:val="double" w:sz="4" w:space="0" w:color="auto"/>
              <w:left w:val="double" w:sz="4" w:space="0" w:color="auto"/>
              <w:right w:val="double" w:sz="4" w:space="0" w:color="auto"/>
            </w:tcBorders>
            <w:shd w:val="clear" w:color="auto" w:fill="FFFFFF"/>
            <w:vAlign w:val="bottom"/>
          </w:tcPr>
          <w:p w14:paraId="622282B6" w14:textId="77777777" w:rsidR="0060009A" w:rsidRDefault="0060009A" w:rsidP="0044501F">
            <w:pPr>
              <w:pStyle w:val="pformabhead"/>
              <w:spacing w:before="40" w:after="40"/>
              <w:jc w:val="center"/>
              <w:rPr>
                <w:rFonts w:ascii="Arial" w:hAnsi="Arial"/>
                <w:color w:val="auto"/>
                <w:sz w:val="20"/>
              </w:rPr>
            </w:pPr>
          </w:p>
        </w:tc>
        <w:tc>
          <w:tcPr>
            <w:tcW w:w="3240" w:type="dxa"/>
            <w:tcBorders>
              <w:top w:val="double" w:sz="4" w:space="0" w:color="auto"/>
              <w:left w:val="double" w:sz="4" w:space="0" w:color="auto"/>
              <w:right w:val="double" w:sz="4" w:space="0" w:color="auto"/>
            </w:tcBorders>
            <w:shd w:val="clear" w:color="auto" w:fill="FFFFFF"/>
            <w:vAlign w:val="bottom"/>
          </w:tcPr>
          <w:p w14:paraId="60FD663E" w14:textId="77777777" w:rsidR="0060009A" w:rsidRPr="003C38CF" w:rsidRDefault="00576325" w:rsidP="00762DD6">
            <w:pPr>
              <w:pStyle w:val="pformabhead"/>
              <w:spacing w:before="40" w:after="40"/>
              <w:rPr>
                <w:rFonts w:ascii="Arial" w:hAnsi="Arial"/>
                <w:b/>
                <w:color w:val="auto"/>
                <w:sz w:val="20"/>
              </w:rPr>
            </w:pPr>
            <w:r w:rsidRPr="00F9362D">
              <w:rPr>
                <w:rFonts w:ascii="Arial MT Pro" w:hAnsi="Arial MT Pro"/>
                <w:b/>
                <w:color w:val="auto"/>
                <w:sz w:val="20"/>
              </w:rPr>
              <w:t>Liabilities</w:t>
            </w:r>
          </w:p>
        </w:tc>
        <w:tc>
          <w:tcPr>
            <w:tcW w:w="1260" w:type="dxa"/>
            <w:tcBorders>
              <w:top w:val="double" w:sz="4" w:space="0" w:color="auto"/>
              <w:left w:val="double" w:sz="4" w:space="0" w:color="auto"/>
            </w:tcBorders>
            <w:shd w:val="clear" w:color="auto" w:fill="FFFFFF"/>
            <w:vAlign w:val="bottom"/>
          </w:tcPr>
          <w:p w14:paraId="74484877" w14:textId="77777777" w:rsidR="0060009A" w:rsidRPr="00F9362D" w:rsidRDefault="0060009A" w:rsidP="00BB2526">
            <w:pPr>
              <w:pStyle w:val="pformabhead"/>
              <w:spacing w:before="0" w:after="40"/>
              <w:jc w:val="right"/>
              <w:rPr>
                <w:rFonts w:ascii="Arial MT Pro" w:hAnsi="Arial MT Pro"/>
                <w:color w:val="auto"/>
                <w:sz w:val="20"/>
              </w:rPr>
            </w:pPr>
          </w:p>
        </w:tc>
      </w:tr>
      <w:tr w:rsidR="0060009A" w14:paraId="51A6C843" w14:textId="77777777" w:rsidTr="003C38CF">
        <w:tc>
          <w:tcPr>
            <w:tcW w:w="3080" w:type="dxa"/>
            <w:tcBorders>
              <w:right w:val="double" w:sz="4" w:space="0" w:color="auto"/>
            </w:tcBorders>
            <w:shd w:val="clear" w:color="auto" w:fill="FFFFFF"/>
            <w:vAlign w:val="bottom"/>
          </w:tcPr>
          <w:p w14:paraId="6739C6B6" w14:textId="77777777" w:rsidR="0060009A" w:rsidRDefault="0060009A" w:rsidP="00BB2526">
            <w:pPr>
              <w:pStyle w:val="pformab"/>
              <w:spacing w:before="40" w:after="40"/>
              <w:rPr>
                <w:rFonts w:ascii="Arial" w:hAnsi="Arial"/>
                <w:color w:val="auto"/>
                <w:sz w:val="20"/>
              </w:rPr>
            </w:pPr>
            <w:r w:rsidRPr="00F9362D">
              <w:rPr>
                <w:rFonts w:ascii="Arial MT Pro" w:hAnsi="Arial MT Pro"/>
                <w:color w:val="auto"/>
                <w:sz w:val="20"/>
              </w:rPr>
              <w:t>Cash</w:t>
            </w:r>
          </w:p>
        </w:tc>
        <w:tc>
          <w:tcPr>
            <w:tcW w:w="1330" w:type="dxa"/>
            <w:tcBorders>
              <w:left w:val="double" w:sz="4" w:space="0" w:color="auto"/>
              <w:right w:val="double" w:sz="4" w:space="0" w:color="auto"/>
            </w:tcBorders>
            <w:shd w:val="clear" w:color="auto" w:fill="FFFFFF"/>
            <w:vAlign w:val="bottom"/>
          </w:tcPr>
          <w:p w14:paraId="2E892B1B" w14:textId="4841D6C3" w:rsidR="0060009A" w:rsidRDefault="0060009A" w:rsidP="00762DD6">
            <w:pPr>
              <w:pStyle w:val="pformab"/>
              <w:spacing w:before="40" w:after="40"/>
              <w:ind w:right="77"/>
              <w:jc w:val="right"/>
              <w:rPr>
                <w:rFonts w:ascii="Arial" w:hAnsi="Arial"/>
                <w:color w:val="auto"/>
                <w:sz w:val="20"/>
              </w:rPr>
            </w:pPr>
            <w:r w:rsidRPr="00F9362D">
              <w:rPr>
                <w:rFonts w:ascii="Arial MT Pro" w:hAnsi="Arial MT Pro"/>
                <w:color w:val="auto"/>
                <w:sz w:val="20"/>
              </w:rPr>
              <w:t>$  5,000</w:t>
            </w:r>
          </w:p>
        </w:tc>
        <w:tc>
          <w:tcPr>
            <w:tcW w:w="3240" w:type="dxa"/>
            <w:tcBorders>
              <w:left w:val="double" w:sz="4" w:space="0" w:color="auto"/>
              <w:right w:val="double" w:sz="4" w:space="0" w:color="auto"/>
            </w:tcBorders>
            <w:shd w:val="clear" w:color="auto" w:fill="FFFFFF"/>
            <w:vAlign w:val="bottom"/>
          </w:tcPr>
          <w:p w14:paraId="5F476F5E" w14:textId="77777777" w:rsidR="0060009A" w:rsidRDefault="0060009A" w:rsidP="00BB2526">
            <w:pPr>
              <w:pStyle w:val="pformab"/>
              <w:spacing w:before="40" w:after="40"/>
              <w:rPr>
                <w:rFonts w:ascii="Arial" w:hAnsi="Arial"/>
                <w:color w:val="auto"/>
                <w:sz w:val="20"/>
              </w:rPr>
            </w:pPr>
            <w:r w:rsidRPr="00F9362D">
              <w:rPr>
                <w:rFonts w:ascii="Arial MT Pro" w:hAnsi="Arial MT Pro"/>
                <w:color w:val="auto"/>
                <w:sz w:val="20"/>
              </w:rPr>
              <w:t>Accounts payable</w:t>
            </w:r>
          </w:p>
        </w:tc>
        <w:tc>
          <w:tcPr>
            <w:tcW w:w="1260" w:type="dxa"/>
            <w:tcBorders>
              <w:left w:val="double" w:sz="4" w:space="0" w:color="auto"/>
            </w:tcBorders>
            <w:shd w:val="clear" w:color="auto" w:fill="FFFFFF"/>
            <w:vAlign w:val="bottom"/>
          </w:tcPr>
          <w:p w14:paraId="52884AB4" w14:textId="77777777" w:rsidR="0060009A" w:rsidRPr="00F9362D" w:rsidRDefault="0060009A" w:rsidP="0044501F">
            <w:pPr>
              <w:pStyle w:val="pformab"/>
              <w:tabs>
                <w:tab w:val="decimal" w:pos="937"/>
              </w:tabs>
              <w:spacing w:before="0" w:after="40"/>
              <w:rPr>
                <w:rFonts w:ascii="Arial MT Pro" w:hAnsi="Arial MT Pro"/>
                <w:color w:val="auto"/>
                <w:sz w:val="20"/>
              </w:rPr>
            </w:pPr>
            <w:r w:rsidRPr="00F9362D">
              <w:rPr>
                <w:rFonts w:ascii="Arial MT Pro" w:hAnsi="Arial MT Pro"/>
                <w:color w:val="auto"/>
                <w:sz w:val="20"/>
              </w:rPr>
              <w:t>$</w:t>
            </w:r>
            <w:r w:rsidR="0044501F" w:rsidRPr="00F9362D">
              <w:rPr>
                <w:rFonts w:ascii="Arial MT Pro" w:hAnsi="Arial MT Pro"/>
                <w:color w:val="auto"/>
                <w:sz w:val="20"/>
              </w:rPr>
              <w:t xml:space="preserve"> </w:t>
            </w:r>
            <w:r w:rsidRPr="00F9362D">
              <w:rPr>
                <w:rFonts w:ascii="Arial MT Pro" w:hAnsi="Arial MT Pro"/>
                <w:color w:val="auto"/>
                <w:sz w:val="20"/>
              </w:rPr>
              <w:t>  6,000</w:t>
            </w:r>
          </w:p>
        </w:tc>
      </w:tr>
      <w:tr w:rsidR="0060009A" w14:paraId="605972DC" w14:textId="77777777" w:rsidTr="003C38CF">
        <w:tc>
          <w:tcPr>
            <w:tcW w:w="3080" w:type="dxa"/>
            <w:tcBorders>
              <w:right w:val="double" w:sz="4" w:space="0" w:color="auto"/>
            </w:tcBorders>
            <w:shd w:val="clear" w:color="auto" w:fill="FFFFFF"/>
            <w:vAlign w:val="bottom"/>
          </w:tcPr>
          <w:p w14:paraId="065D8943" w14:textId="77777777" w:rsidR="0060009A" w:rsidRDefault="0060009A" w:rsidP="00BB2526">
            <w:pPr>
              <w:pStyle w:val="pformab"/>
              <w:spacing w:before="40" w:after="40"/>
              <w:rPr>
                <w:rFonts w:ascii="Arial" w:hAnsi="Arial"/>
                <w:color w:val="auto"/>
                <w:sz w:val="20"/>
              </w:rPr>
            </w:pPr>
            <w:r w:rsidRPr="00F9362D">
              <w:rPr>
                <w:rFonts w:ascii="Arial MT Pro" w:hAnsi="Arial MT Pro"/>
                <w:color w:val="auto"/>
                <w:sz w:val="20"/>
              </w:rPr>
              <w:t>Accounts receivable</w:t>
            </w:r>
          </w:p>
        </w:tc>
        <w:tc>
          <w:tcPr>
            <w:tcW w:w="1330" w:type="dxa"/>
            <w:tcBorders>
              <w:left w:val="double" w:sz="4" w:space="0" w:color="auto"/>
              <w:right w:val="double" w:sz="4" w:space="0" w:color="auto"/>
            </w:tcBorders>
            <w:shd w:val="clear" w:color="auto" w:fill="FFFFFF"/>
            <w:vAlign w:val="bottom"/>
          </w:tcPr>
          <w:p w14:paraId="4D67776D" w14:textId="77777777" w:rsidR="0060009A" w:rsidRDefault="00731714" w:rsidP="00762DD6">
            <w:pPr>
              <w:pStyle w:val="pformab"/>
              <w:spacing w:before="40" w:after="40"/>
              <w:ind w:right="77"/>
              <w:jc w:val="right"/>
              <w:rPr>
                <w:rFonts w:ascii="Arial" w:hAnsi="Arial"/>
                <w:color w:val="auto"/>
                <w:sz w:val="20"/>
              </w:rPr>
            </w:pPr>
            <w:r w:rsidRPr="00F9362D">
              <w:rPr>
                <w:rFonts w:ascii="Arial MT Pro" w:hAnsi="Arial MT Pro"/>
                <w:color w:val="auto"/>
                <w:sz w:val="20"/>
              </w:rPr>
              <w:t>2</w:t>
            </w:r>
            <w:r w:rsidR="0060009A" w:rsidRPr="00F9362D">
              <w:rPr>
                <w:rFonts w:ascii="Arial MT Pro" w:hAnsi="Arial MT Pro"/>
                <w:color w:val="auto"/>
                <w:sz w:val="20"/>
              </w:rPr>
              <w:t>,000</w:t>
            </w:r>
          </w:p>
        </w:tc>
        <w:tc>
          <w:tcPr>
            <w:tcW w:w="3240" w:type="dxa"/>
            <w:tcBorders>
              <w:left w:val="double" w:sz="4" w:space="0" w:color="auto"/>
              <w:right w:val="double" w:sz="4" w:space="0" w:color="auto"/>
            </w:tcBorders>
            <w:shd w:val="clear" w:color="auto" w:fill="FFFFFF"/>
            <w:vAlign w:val="bottom"/>
          </w:tcPr>
          <w:p w14:paraId="155D7142" w14:textId="77777777" w:rsidR="0060009A" w:rsidRDefault="0060009A" w:rsidP="00BB2526">
            <w:pPr>
              <w:pStyle w:val="pformab"/>
              <w:spacing w:before="40" w:after="40"/>
              <w:rPr>
                <w:rFonts w:ascii="Arial" w:hAnsi="Arial"/>
                <w:color w:val="auto"/>
                <w:sz w:val="20"/>
              </w:rPr>
            </w:pPr>
          </w:p>
        </w:tc>
        <w:tc>
          <w:tcPr>
            <w:tcW w:w="1260" w:type="dxa"/>
            <w:tcBorders>
              <w:left w:val="double" w:sz="4" w:space="0" w:color="auto"/>
            </w:tcBorders>
            <w:shd w:val="clear" w:color="auto" w:fill="FFFFFF"/>
            <w:vAlign w:val="bottom"/>
          </w:tcPr>
          <w:p w14:paraId="3CCEB097" w14:textId="77777777" w:rsidR="0060009A" w:rsidRPr="00F9362D" w:rsidRDefault="0060009A" w:rsidP="00BB2526">
            <w:pPr>
              <w:pStyle w:val="pformab"/>
              <w:tabs>
                <w:tab w:val="decimal" w:pos="937"/>
              </w:tabs>
              <w:spacing w:before="0" w:after="40"/>
              <w:rPr>
                <w:rFonts w:ascii="Arial MT Pro" w:hAnsi="Arial MT Pro"/>
                <w:color w:val="auto"/>
                <w:sz w:val="20"/>
              </w:rPr>
            </w:pPr>
          </w:p>
        </w:tc>
      </w:tr>
      <w:tr w:rsidR="003C2D56" w14:paraId="4504F099" w14:textId="77777777" w:rsidTr="003C38CF">
        <w:tc>
          <w:tcPr>
            <w:tcW w:w="3080" w:type="dxa"/>
            <w:tcBorders>
              <w:right w:val="double" w:sz="4" w:space="0" w:color="auto"/>
            </w:tcBorders>
            <w:shd w:val="clear" w:color="auto" w:fill="FFFFFF"/>
            <w:vAlign w:val="bottom"/>
          </w:tcPr>
          <w:p w14:paraId="6298523D" w14:textId="77777777" w:rsidR="003C2D56" w:rsidRDefault="003C2D56" w:rsidP="003C2D56">
            <w:pPr>
              <w:pStyle w:val="pformab"/>
              <w:spacing w:before="40" w:after="40"/>
              <w:rPr>
                <w:rFonts w:ascii="Arial" w:hAnsi="Arial"/>
                <w:color w:val="auto"/>
                <w:sz w:val="20"/>
              </w:rPr>
            </w:pPr>
            <w:r w:rsidRPr="00F9362D">
              <w:rPr>
                <w:rFonts w:ascii="Arial MT Pro" w:hAnsi="Arial MT Pro"/>
                <w:color w:val="auto"/>
                <w:sz w:val="20"/>
              </w:rPr>
              <w:t>Supplies</w:t>
            </w:r>
          </w:p>
        </w:tc>
        <w:tc>
          <w:tcPr>
            <w:tcW w:w="1330" w:type="dxa"/>
            <w:tcBorders>
              <w:left w:val="double" w:sz="4" w:space="0" w:color="auto"/>
              <w:right w:val="double" w:sz="4" w:space="0" w:color="auto"/>
            </w:tcBorders>
            <w:shd w:val="clear" w:color="auto" w:fill="FFFFFF"/>
            <w:vAlign w:val="bottom"/>
          </w:tcPr>
          <w:p w14:paraId="0897D2B8" w14:textId="77777777" w:rsidR="003C2D56" w:rsidRDefault="003C2D56" w:rsidP="00762DD6">
            <w:pPr>
              <w:pStyle w:val="pformab"/>
              <w:spacing w:before="40" w:after="40"/>
              <w:ind w:right="77"/>
              <w:jc w:val="right"/>
              <w:rPr>
                <w:rFonts w:ascii="Arial" w:hAnsi="Arial"/>
                <w:color w:val="auto"/>
                <w:sz w:val="20"/>
              </w:rPr>
            </w:pPr>
            <w:r w:rsidRPr="00F9362D">
              <w:rPr>
                <w:rFonts w:ascii="Arial MT Pro" w:hAnsi="Arial MT Pro"/>
                <w:color w:val="auto"/>
                <w:sz w:val="20"/>
              </w:rPr>
              <w:t>1,200</w:t>
            </w:r>
          </w:p>
        </w:tc>
        <w:tc>
          <w:tcPr>
            <w:tcW w:w="3240" w:type="dxa"/>
            <w:tcBorders>
              <w:left w:val="double" w:sz="4" w:space="0" w:color="auto"/>
              <w:right w:val="double" w:sz="4" w:space="0" w:color="auto"/>
            </w:tcBorders>
            <w:shd w:val="clear" w:color="auto" w:fill="FFFFFF"/>
            <w:vAlign w:val="bottom"/>
          </w:tcPr>
          <w:p w14:paraId="437B872E" w14:textId="77777777" w:rsidR="003C2D56" w:rsidRDefault="003C2D56" w:rsidP="003C2D56">
            <w:pPr>
              <w:pStyle w:val="pformab"/>
              <w:spacing w:before="40" w:after="40"/>
              <w:rPr>
                <w:rFonts w:ascii="Arial" w:hAnsi="Arial"/>
                <w:color w:val="auto"/>
                <w:sz w:val="20"/>
              </w:rPr>
            </w:pPr>
            <w:r w:rsidRPr="00F9362D">
              <w:rPr>
                <w:rFonts w:ascii="Arial MT Pro" w:hAnsi="Arial MT Pro"/>
                <w:b/>
                <w:color w:val="auto"/>
                <w:sz w:val="20"/>
              </w:rPr>
              <w:t>Owner’s Equity</w:t>
            </w:r>
          </w:p>
        </w:tc>
        <w:tc>
          <w:tcPr>
            <w:tcW w:w="1260" w:type="dxa"/>
            <w:tcBorders>
              <w:left w:val="double" w:sz="4" w:space="0" w:color="auto"/>
            </w:tcBorders>
            <w:shd w:val="clear" w:color="auto" w:fill="FFFFFF"/>
            <w:vAlign w:val="bottom"/>
          </w:tcPr>
          <w:p w14:paraId="74FDBB3C" w14:textId="77777777" w:rsidR="003C2D56" w:rsidRPr="00F9362D" w:rsidRDefault="003C2D56" w:rsidP="003C2D56">
            <w:pPr>
              <w:pStyle w:val="pformab"/>
              <w:tabs>
                <w:tab w:val="decimal" w:pos="937"/>
              </w:tabs>
              <w:spacing w:before="0" w:after="40"/>
              <w:rPr>
                <w:rFonts w:ascii="Arial MT Pro" w:hAnsi="Arial MT Pro"/>
                <w:color w:val="auto"/>
                <w:sz w:val="20"/>
              </w:rPr>
            </w:pPr>
          </w:p>
        </w:tc>
      </w:tr>
      <w:tr w:rsidR="003C2D56" w14:paraId="10C4C0E3" w14:textId="77777777" w:rsidTr="003C38CF">
        <w:tc>
          <w:tcPr>
            <w:tcW w:w="3080" w:type="dxa"/>
            <w:tcBorders>
              <w:right w:val="double" w:sz="4" w:space="0" w:color="auto"/>
            </w:tcBorders>
            <w:shd w:val="clear" w:color="auto" w:fill="FFFFFF"/>
            <w:vAlign w:val="bottom"/>
          </w:tcPr>
          <w:p w14:paraId="698EE489" w14:textId="77777777" w:rsidR="003C2D56" w:rsidRDefault="003C2D56" w:rsidP="003C2D56">
            <w:pPr>
              <w:pStyle w:val="pformab"/>
              <w:spacing w:before="40" w:after="40"/>
              <w:rPr>
                <w:rFonts w:ascii="Arial" w:hAnsi="Arial"/>
                <w:color w:val="auto"/>
                <w:sz w:val="20"/>
              </w:rPr>
            </w:pPr>
            <w:r w:rsidRPr="00F9362D">
              <w:rPr>
                <w:rFonts w:ascii="Arial MT Pro" w:hAnsi="Arial MT Pro"/>
                <w:color w:val="auto"/>
                <w:sz w:val="20"/>
              </w:rPr>
              <w:t>Camera equipment</w:t>
            </w:r>
          </w:p>
        </w:tc>
        <w:tc>
          <w:tcPr>
            <w:tcW w:w="1330" w:type="dxa"/>
            <w:tcBorders>
              <w:left w:val="double" w:sz="4" w:space="0" w:color="auto"/>
              <w:right w:val="double" w:sz="4" w:space="0" w:color="auto"/>
            </w:tcBorders>
            <w:shd w:val="clear" w:color="auto" w:fill="FFFFFF"/>
            <w:vAlign w:val="bottom"/>
          </w:tcPr>
          <w:p w14:paraId="29E25C7F" w14:textId="77777777" w:rsidR="003C2D56" w:rsidRDefault="003C2D56" w:rsidP="00762DD6">
            <w:pPr>
              <w:pStyle w:val="pformab"/>
              <w:spacing w:before="40" w:after="40"/>
              <w:ind w:right="77"/>
              <w:jc w:val="right"/>
              <w:rPr>
                <w:rFonts w:ascii="Arial" w:hAnsi="Arial"/>
                <w:color w:val="auto"/>
                <w:sz w:val="20"/>
              </w:rPr>
            </w:pPr>
            <w:r w:rsidRPr="00F9362D">
              <w:rPr>
                <w:rFonts w:ascii="Arial MT Pro" w:hAnsi="Arial MT Pro"/>
                <w:color w:val="auto"/>
                <w:sz w:val="20"/>
                <w:u w:val="single"/>
              </w:rPr>
              <w:t> 15,000</w:t>
            </w:r>
          </w:p>
        </w:tc>
        <w:tc>
          <w:tcPr>
            <w:tcW w:w="3240" w:type="dxa"/>
            <w:tcBorders>
              <w:left w:val="double" w:sz="4" w:space="0" w:color="auto"/>
              <w:right w:val="double" w:sz="4" w:space="0" w:color="auto"/>
            </w:tcBorders>
            <w:shd w:val="clear" w:color="auto" w:fill="FFFFFF"/>
            <w:vAlign w:val="bottom"/>
          </w:tcPr>
          <w:p w14:paraId="6C035039" w14:textId="77777777" w:rsidR="003C2D56" w:rsidRPr="003C38CF" w:rsidRDefault="003C2D56" w:rsidP="003C2D56">
            <w:pPr>
              <w:pStyle w:val="pformab"/>
              <w:spacing w:before="40" w:after="40"/>
              <w:rPr>
                <w:rFonts w:ascii="Arial" w:hAnsi="Arial"/>
                <w:b/>
                <w:color w:val="auto"/>
                <w:sz w:val="20"/>
              </w:rPr>
            </w:pPr>
            <w:r w:rsidRPr="00F9362D">
              <w:rPr>
                <w:rFonts w:ascii="Arial MT Pro" w:hAnsi="Arial MT Pro"/>
                <w:color w:val="auto"/>
                <w:sz w:val="20"/>
              </w:rPr>
              <w:t>C. Loranger, capital</w:t>
            </w:r>
          </w:p>
        </w:tc>
        <w:tc>
          <w:tcPr>
            <w:tcW w:w="1260" w:type="dxa"/>
            <w:tcBorders>
              <w:left w:val="double" w:sz="4" w:space="0" w:color="auto"/>
            </w:tcBorders>
            <w:shd w:val="clear" w:color="auto" w:fill="FFFFFF"/>
            <w:vAlign w:val="bottom"/>
          </w:tcPr>
          <w:p w14:paraId="56297D9D" w14:textId="77777777" w:rsidR="003C2D56" w:rsidRPr="00F9362D" w:rsidRDefault="003C2D56" w:rsidP="0044501F">
            <w:pPr>
              <w:pStyle w:val="pformab"/>
              <w:tabs>
                <w:tab w:val="decimal" w:pos="937"/>
              </w:tabs>
              <w:spacing w:before="0" w:after="40"/>
              <w:rPr>
                <w:rFonts w:ascii="Arial MT Pro" w:hAnsi="Arial MT Pro"/>
                <w:color w:val="auto"/>
                <w:sz w:val="20"/>
              </w:rPr>
            </w:pPr>
            <w:r w:rsidRPr="00F9362D">
              <w:rPr>
                <w:rFonts w:ascii="Arial MT Pro" w:hAnsi="Arial MT Pro"/>
                <w:color w:val="auto"/>
                <w:sz w:val="20"/>
                <w:u w:val="single"/>
              </w:rPr>
              <w:t>$ 17,200</w:t>
            </w:r>
          </w:p>
        </w:tc>
      </w:tr>
      <w:tr w:rsidR="003C2D56" w14:paraId="0E1BFC9C" w14:textId="77777777" w:rsidTr="003C38CF">
        <w:tc>
          <w:tcPr>
            <w:tcW w:w="3080" w:type="dxa"/>
            <w:tcBorders>
              <w:bottom w:val="double" w:sz="4" w:space="0" w:color="auto"/>
              <w:right w:val="double" w:sz="4" w:space="0" w:color="auto"/>
            </w:tcBorders>
            <w:shd w:val="clear" w:color="auto" w:fill="FFFFFF"/>
            <w:vAlign w:val="bottom"/>
          </w:tcPr>
          <w:p w14:paraId="67287790" w14:textId="77777777" w:rsidR="003C2D56" w:rsidRDefault="003C2D56" w:rsidP="003C2D56">
            <w:pPr>
              <w:pStyle w:val="pformab"/>
              <w:spacing w:before="40" w:after="40"/>
              <w:rPr>
                <w:rFonts w:ascii="Arial" w:hAnsi="Arial"/>
                <w:color w:val="auto"/>
                <w:sz w:val="20"/>
              </w:rPr>
            </w:pPr>
            <w:r w:rsidRPr="00F9362D">
              <w:rPr>
                <w:rFonts w:ascii="Arial MT Pro" w:hAnsi="Arial MT Pro"/>
                <w:color w:val="auto"/>
                <w:sz w:val="20"/>
              </w:rPr>
              <w:t>Total assets</w:t>
            </w:r>
          </w:p>
        </w:tc>
        <w:tc>
          <w:tcPr>
            <w:tcW w:w="1330" w:type="dxa"/>
            <w:tcBorders>
              <w:left w:val="double" w:sz="4" w:space="0" w:color="auto"/>
              <w:bottom w:val="double" w:sz="4" w:space="0" w:color="auto"/>
              <w:right w:val="double" w:sz="4" w:space="0" w:color="auto"/>
            </w:tcBorders>
            <w:shd w:val="clear" w:color="auto" w:fill="FFFFFF"/>
            <w:vAlign w:val="bottom"/>
          </w:tcPr>
          <w:p w14:paraId="167FCADF" w14:textId="77777777" w:rsidR="003C2D56" w:rsidRDefault="003C2D56" w:rsidP="00762DD6">
            <w:pPr>
              <w:pStyle w:val="pformab"/>
              <w:spacing w:before="40" w:after="40"/>
              <w:ind w:right="77"/>
              <w:jc w:val="right"/>
              <w:rPr>
                <w:rFonts w:ascii="Arial" w:hAnsi="Arial"/>
                <w:color w:val="auto"/>
                <w:sz w:val="20"/>
                <w:u w:val="double"/>
              </w:rPr>
            </w:pPr>
            <w:r w:rsidRPr="00F9362D">
              <w:rPr>
                <w:rFonts w:ascii="Arial MT Pro" w:hAnsi="Arial MT Pro"/>
                <w:color w:val="auto"/>
                <w:sz w:val="20"/>
                <w:u w:val="double"/>
              </w:rPr>
              <w:t>$23,200</w:t>
            </w:r>
          </w:p>
        </w:tc>
        <w:tc>
          <w:tcPr>
            <w:tcW w:w="3240" w:type="dxa"/>
            <w:tcBorders>
              <w:left w:val="double" w:sz="4" w:space="0" w:color="auto"/>
              <w:bottom w:val="double" w:sz="4" w:space="0" w:color="auto"/>
              <w:right w:val="double" w:sz="4" w:space="0" w:color="auto"/>
            </w:tcBorders>
            <w:shd w:val="clear" w:color="auto" w:fill="FFFFFF"/>
            <w:vAlign w:val="bottom"/>
          </w:tcPr>
          <w:p w14:paraId="3F9694A5" w14:textId="77777777" w:rsidR="003C2D56" w:rsidRDefault="003C2D56" w:rsidP="003C2D56">
            <w:pPr>
              <w:pStyle w:val="pformab"/>
              <w:spacing w:before="40" w:after="40"/>
              <w:rPr>
                <w:rFonts w:ascii="Arial" w:hAnsi="Arial"/>
                <w:color w:val="auto"/>
                <w:sz w:val="20"/>
              </w:rPr>
            </w:pPr>
            <w:r w:rsidRPr="00F9362D">
              <w:rPr>
                <w:rFonts w:ascii="Arial MT Pro" w:hAnsi="Arial MT Pro"/>
                <w:color w:val="auto"/>
                <w:sz w:val="20"/>
              </w:rPr>
              <w:t>Total liabilities and owner’s equity</w:t>
            </w:r>
          </w:p>
        </w:tc>
        <w:tc>
          <w:tcPr>
            <w:tcW w:w="1260" w:type="dxa"/>
            <w:tcBorders>
              <w:left w:val="double" w:sz="4" w:space="0" w:color="auto"/>
              <w:bottom w:val="double" w:sz="4" w:space="0" w:color="auto"/>
            </w:tcBorders>
            <w:shd w:val="clear" w:color="auto" w:fill="FFFFFF"/>
            <w:vAlign w:val="bottom"/>
          </w:tcPr>
          <w:p w14:paraId="0ED14A4C" w14:textId="77777777" w:rsidR="003C2D56" w:rsidRPr="00F9362D" w:rsidRDefault="003C2D56" w:rsidP="003C2D56">
            <w:pPr>
              <w:pStyle w:val="pformab"/>
              <w:tabs>
                <w:tab w:val="decimal" w:pos="937"/>
              </w:tabs>
              <w:spacing w:before="0" w:after="40"/>
              <w:rPr>
                <w:rFonts w:ascii="Arial MT Pro" w:hAnsi="Arial MT Pro"/>
                <w:color w:val="auto"/>
                <w:sz w:val="20"/>
                <w:u w:val="double"/>
              </w:rPr>
            </w:pPr>
            <w:r w:rsidRPr="00F9362D">
              <w:rPr>
                <w:rFonts w:ascii="Arial MT Pro" w:hAnsi="Arial MT Pro"/>
                <w:color w:val="auto"/>
                <w:sz w:val="20"/>
                <w:u w:val="double"/>
              </w:rPr>
              <w:t>$</w:t>
            </w:r>
            <w:r w:rsidR="0044501F" w:rsidRPr="00F9362D">
              <w:rPr>
                <w:rFonts w:ascii="Arial MT Pro" w:hAnsi="Arial MT Pro"/>
                <w:color w:val="auto"/>
                <w:sz w:val="20"/>
                <w:u w:val="double"/>
              </w:rPr>
              <w:t xml:space="preserve"> </w:t>
            </w:r>
            <w:r w:rsidRPr="00F9362D">
              <w:rPr>
                <w:rFonts w:ascii="Arial MT Pro" w:hAnsi="Arial MT Pro"/>
                <w:color w:val="auto"/>
                <w:sz w:val="20"/>
                <w:u w:val="double"/>
              </w:rPr>
              <w:t>23,200</w:t>
            </w:r>
          </w:p>
        </w:tc>
      </w:tr>
    </w:tbl>
    <w:p w14:paraId="62B6AC95" w14:textId="77777777" w:rsidR="0060009A" w:rsidRDefault="0060009A" w:rsidP="00390093">
      <w:pPr>
        <w:jc w:val="both"/>
      </w:pPr>
    </w:p>
    <w:p w14:paraId="1507CE03" w14:textId="20D8E31D" w:rsidR="00390093" w:rsidRPr="00F9362D" w:rsidRDefault="0044501F" w:rsidP="0073743D">
      <w:pPr>
        <w:spacing w:after="120"/>
        <w:jc w:val="right"/>
        <w:rPr>
          <w:rFonts w:ascii="Arial MT Pro" w:hAnsi="Arial MT Pro" w:cs="Arial"/>
          <w:b/>
          <w:bCs/>
          <w:sz w:val="36"/>
        </w:rPr>
      </w:pPr>
      <w:r w:rsidRPr="00F9362D">
        <w:rPr>
          <w:rFonts w:ascii="Arial MT Pro" w:hAnsi="Arial MT Pro" w:cs="Arial"/>
          <w:i/>
          <w:iCs/>
          <w:sz w:val="20"/>
        </w:rPr>
        <w:br w:type="page"/>
      </w:r>
      <w:r w:rsidR="00390093" w:rsidRPr="00F9362D">
        <w:rPr>
          <w:rFonts w:ascii="Arial MT Pro" w:hAnsi="Arial MT Pro" w:cs="Arial"/>
          <w:i/>
          <w:iCs/>
          <w:sz w:val="20"/>
        </w:rPr>
        <w:lastRenderedPageBreak/>
        <w:t xml:space="preserve">(10 min.) </w:t>
      </w:r>
      <w:r w:rsidR="00390093" w:rsidRPr="00F9362D">
        <w:rPr>
          <w:rFonts w:ascii="Arial MT Pro" w:hAnsi="Arial MT Pro" w:cs="Arial"/>
          <w:b/>
          <w:bCs/>
          <w:sz w:val="36"/>
        </w:rPr>
        <w:t>S1-1</w:t>
      </w:r>
      <w:r w:rsidR="00204F24" w:rsidRPr="00F9362D">
        <w:rPr>
          <w:rFonts w:ascii="Arial MT Pro" w:hAnsi="Arial MT Pro" w:cs="Arial"/>
          <w:b/>
          <w:bCs/>
          <w:sz w:val="36"/>
        </w:rPr>
        <w:t>5</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40"/>
        <w:gridCol w:w="1485"/>
        <w:gridCol w:w="1485"/>
      </w:tblGrid>
      <w:tr w:rsidR="00390093" w14:paraId="5BAA0E00" w14:textId="77777777" w:rsidTr="0019721B">
        <w:trPr>
          <w:cantSplit/>
        </w:trPr>
        <w:tc>
          <w:tcPr>
            <w:tcW w:w="8910" w:type="dxa"/>
            <w:gridSpan w:val="3"/>
            <w:tcBorders>
              <w:top w:val="double" w:sz="4" w:space="0" w:color="auto"/>
            </w:tcBorders>
            <w:shd w:val="clear" w:color="auto" w:fill="FFFFFF"/>
            <w:vAlign w:val="bottom"/>
          </w:tcPr>
          <w:p w14:paraId="6777028F" w14:textId="77777777" w:rsidR="00390093" w:rsidRPr="00F9362D" w:rsidRDefault="00D00035" w:rsidP="0019721B">
            <w:pPr>
              <w:pStyle w:val="pformhead"/>
              <w:spacing w:before="40" w:after="40"/>
              <w:rPr>
                <w:rFonts w:ascii="Arial MT Pro" w:hAnsi="Arial MT Pro"/>
                <w:b/>
                <w:color w:val="auto"/>
                <w:sz w:val="20"/>
              </w:rPr>
            </w:pPr>
            <w:r w:rsidRPr="00F9362D">
              <w:rPr>
                <w:rFonts w:ascii="Arial MT Pro" w:hAnsi="Arial MT Pro"/>
                <w:b/>
                <w:color w:val="auto"/>
                <w:sz w:val="20"/>
              </w:rPr>
              <w:t xml:space="preserve">BLACK CANARY SOUND STUDIO </w:t>
            </w:r>
          </w:p>
        </w:tc>
      </w:tr>
      <w:tr w:rsidR="00390093" w14:paraId="502D82A7" w14:textId="77777777" w:rsidTr="0019721B">
        <w:trPr>
          <w:cantSplit/>
        </w:trPr>
        <w:tc>
          <w:tcPr>
            <w:tcW w:w="8910" w:type="dxa"/>
            <w:gridSpan w:val="3"/>
            <w:tcBorders>
              <w:bottom w:val="single" w:sz="4" w:space="0" w:color="auto"/>
            </w:tcBorders>
            <w:shd w:val="clear" w:color="auto" w:fill="FFFFFF"/>
            <w:vAlign w:val="bottom"/>
          </w:tcPr>
          <w:p w14:paraId="25E7FEFA"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Income Statement</w:t>
            </w:r>
          </w:p>
        </w:tc>
      </w:tr>
      <w:tr w:rsidR="00390093" w14:paraId="23812BC3" w14:textId="77777777" w:rsidTr="0019721B">
        <w:trPr>
          <w:cantSplit/>
        </w:trPr>
        <w:tc>
          <w:tcPr>
            <w:tcW w:w="8910" w:type="dxa"/>
            <w:gridSpan w:val="3"/>
            <w:tcBorders>
              <w:top w:val="single" w:sz="4" w:space="0" w:color="auto"/>
              <w:bottom w:val="double" w:sz="4" w:space="0" w:color="auto"/>
            </w:tcBorders>
            <w:shd w:val="clear" w:color="auto" w:fill="FFFFFF"/>
            <w:vAlign w:val="bottom"/>
          </w:tcPr>
          <w:p w14:paraId="7CFA2598" w14:textId="3B8D9512"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Year Ended December 31, </w:t>
            </w:r>
            <w:r w:rsidR="00EB4E48" w:rsidRPr="00F9362D">
              <w:rPr>
                <w:rFonts w:ascii="Arial MT Pro" w:hAnsi="Arial MT Pro"/>
                <w:color w:val="auto"/>
                <w:sz w:val="20"/>
              </w:rPr>
              <w:t>2022</w:t>
            </w:r>
          </w:p>
        </w:tc>
      </w:tr>
      <w:tr w:rsidR="00390093" w14:paraId="247145EB" w14:textId="77777777" w:rsidTr="0019721B">
        <w:trPr>
          <w:cantSplit/>
        </w:trPr>
        <w:tc>
          <w:tcPr>
            <w:tcW w:w="5940" w:type="dxa"/>
            <w:tcBorders>
              <w:right w:val="double" w:sz="4" w:space="0" w:color="auto"/>
            </w:tcBorders>
            <w:shd w:val="clear" w:color="auto" w:fill="FFFFFF"/>
            <w:vAlign w:val="bottom"/>
          </w:tcPr>
          <w:p w14:paraId="2D788EEA" w14:textId="77777777" w:rsidR="00390093" w:rsidRPr="003C38CF" w:rsidRDefault="00390093" w:rsidP="0019721B">
            <w:pPr>
              <w:pStyle w:val="pformab"/>
              <w:spacing w:before="40" w:after="40"/>
              <w:ind w:right="167"/>
              <w:rPr>
                <w:rFonts w:ascii="Arial" w:hAnsi="Arial"/>
                <w:b/>
                <w:color w:val="auto"/>
                <w:sz w:val="20"/>
              </w:rPr>
            </w:pPr>
            <w:r w:rsidRPr="00F9362D">
              <w:rPr>
                <w:rFonts w:ascii="Arial MT Pro" w:hAnsi="Arial MT Pro"/>
                <w:b/>
                <w:color w:val="auto"/>
                <w:sz w:val="20"/>
              </w:rPr>
              <w:t>Revenue</w:t>
            </w:r>
          </w:p>
        </w:tc>
        <w:tc>
          <w:tcPr>
            <w:tcW w:w="1485" w:type="dxa"/>
            <w:tcBorders>
              <w:left w:val="double" w:sz="4" w:space="0" w:color="auto"/>
              <w:right w:val="double" w:sz="4" w:space="0" w:color="auto"/>
            </w:tcBorders>
            <w:shd w:val="clear" w:color="auto" w:fill="FFFFFF"/>
            <w:vAlign w:val="bottom"/>
          </w:tcPr>
          <w:p w14:paraId="050F6DE5"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3BF79739" w14:textId="77777777" w:rsidR="00390093" w:rsidRPr="00F9362D" w:rsidRDefault="00390093" w:rsidP="0019721B">
            <w:pPr>
              <w:pStyle w:val="pformab"/>
              <w:tabs>
                <w:tab w:val="decimal" w:pos="937"/>
              </w:tabs>
              <w:spacing w:before="0" w:after="40"/>
              <w:rPr>
                <w:rFonts w:ascii="Arial MT Pro" w:hAnsi="Arial MT Pro"/>
                <w:color w:val="auto"/>
                <w:sz w:val="20"/>
              </w:rPr>
            </w:pPr>
          </w:p>
        </w:tc>
      </w:tr>
      <w:tr w:rsidR="00390093" w14:paraId="7C42065B" w14:textId="77777777" w:rsidTr="0019721B">
        <w:trPr>
          <w:cantSplit/>
        </w:trPr>
        <w:tc>
          <w:tcPr>
            <w:tcW w:w="5940" w:type="dxa"/>
            <w:tcBorders>
              <w:right w:val="double" w:sz="4" w:space="0" w:color="auto"/>
            </w:tcBorders>
            <w:shd w:val="clear" w:color="auto" w:fill="FFFFFF"/>
            <w:vAlign w:val="bottom"/>
          </w:tcPr>
          <w:p w14:paraId="2894048A"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Service revenue</w:t>
            </w:r>
          </w:p>
        </w:tc>
        <w:tc>
          <w:tcPr>
            <w:tcW w:w="1485" w:type="dxa"/>
            <w:tcBorders>
              <w:left w:val="double" w:sz="4" w:space="0" w:color="auto"/>
              <w:right w:val="double" w:sz="4" w:space="0" w:color="auto"/>
            </w:tcBorders>
            <w:shd w:val="clear" w:color="auto" w:fill="FFFFFF"/>
            <w:vAlign w:val="bottom"/>
          </w:tcPr>
          <w:p w14:paraId="517EF680"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0EC37A93" w14:textId="77777777" w:rsidR="00390093" w:rsidRPr="00F9362D" w:rsidRDefault="00390093" w:rsidP="00762DD6">
            <w:pPr>
              <w:pStyle w:val="pformab"/>
              <w:tabs>
                <w:tab w:val="decimal" w:pos="1197"/>
              </w:tabs>
              <w:spacing w:before="0" w:after="40"/>
              <w:rPr>
                <w:rFonts w:ascii="Arial MT Pro" w:hAnsi="Arial MT Pro"/>
                <w:color w:val="auto"/>
                <w:sz w:val="20"/>
              </w:rPr>
            </w:pPr>
            <w:r w:rsidRPr="00F9362D">
              <w:rPr>
                <w:rFonts w:ascii="Arial MT Pro" w:hAnsi="Arial MT Pro"/>
                <w:color w:val="auto"/>
                <w:sz w:val="20"/>
              </w:rPr>
              <w:t>$1</w:t>
            </w:r>
            <w:r w:rsidR="006613B2" w:rsidRPr="00F9362D">
              <w:rPr>
                <w:rFonts w:ascii="Arial MT Pro" w:hAnsi="Arial MT Pro"/>
                <w:color w:val="auto"/>
                <w:sz w:val="20"/>
              </w:rPr>
              <w:t>5</w:t>
            </w:r>
            <w:r w:rsidRPr="00F9362D">
              <w:rPr>
                <w:rFonts w:ascii="Arial MT Pro" w:hAnsi="Arial MT Pro"/>
                <w:color w:val="auto"/>
                <w:sz w:val="20"/>
              </w:rPr>
              <w:t>0,000</w:t>
            </w:r>
          </w:p>
        </w:tc>
      </w:tr>
      <w:tr w:rsidR="00390093" w14:paraId="77AC922D" w14:textId="77777777" w:rsidTr="0019721B">
        <w:trPr>
          <w:cantSplit/>
        </w:trPr>
        <w:tc>
          <w:tcPr>
            <w:tcW w:w="5940" w:type="dxa"/>
            <w:tcBorders>
              <w:right w:val="double" w:sz="4" w:space="0" w:color="auto"/>
            </w:tcBorders>
            <w:shd w:val="clear" w:color="auto" w:fill="FFFFFF"/>
            <w:vAlign w:val="bottom"/>
          </w:tcPr>
          <w:p w14:paraId="0BFAD0AA" w14:textId="77777777" w:rsidR="00390093" w:rsidRPr="003C38CF" w:rsidRDefault="00390093" w:rsidP="0019721B">
            <w:pPr>
              <w:pStyle w:val="pformab"/>
              <w:tabs>
                <w:tab w:val="left" w:pos="332"/>
                <w:tab w:val="left" w:pos="717"/>
              </w:tabs>
              <w:spacing w:before="40" w:after="40"/>
              <w:ind w:right="167"/>
              <w:rPr>
                <w:rFonts w:ascii="Arial" w:hAnsi="Arial"/>
                <w:b/>
                <w:color w:val="auto"/>
                <w:sz w:val="20"/>
              </w:rPr>
            </w:pPr>
            <w:r w:rsidRPr="00F9362D">
              <w:rPr>
                <w:rFonts w:ascii="Arial MT Pro" w:hAnsi="Arial MT Pro"/>
                <w:b/>
                <w:color w:val="auto"/>
                <w:sz w:val="20"/>
              </w:rPr>
              <w:t>Expenses</w:t>
            </w:r>
          </w:p>
        </w:tc>
        <w:tc>
          <w:tcPr>
            <w:tcW w:w="1485" w:type="dxa"/>
            <w:tcBorders>
              <w:left w:val="double" w:sz="4" w:space="0" w:color="auto"/>
              <w:right w:val="double" w:sz="4" w:space="0" w:color="auto"/>
            </w:tcBorders>
            <w:shd w:val="clear" w:color="auto" w:fill="FFFFFF"/>
            <w:vAlign w:val="bottom"/>
          </w:tcPr>
          <w:p w14:paraId="3023CA1F"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680DE239" w14:textId="77777777" w:rsidR="00390093" w:rsidRPr="00F9362D" w:rsidRDefault="00390093" w:rsidP="0044501F">
            <w:pPr>
              <w:pStyle w:val="pformab"/>
              <w:tabs>
                <w:tab w:val="decimal" w:pos="937"/>
              </w:tabs>
              <w:spacing w:before="0" w:after="40"/>
              <w:rPr>
                <w:rFonts w:ascii="Arial MT Pro" w:hAnsi="Arial MT Pro"/>
                <w:color w:val="auto"/>
                <w:sz w:val="20"/>
              </w:rPr>
            </w:pPr>
          </w:p>
        </w:tc>
      </w:tr>
      <w:tr w:rsidR="00390093" w14:paraId="3B2E5DAC" w14:textId="77777777" w:rsidTr="0019721B">
        <w:trPr>
          <w:cantSplit/>
        </w:trPr>
        <w:tc>
          <w:tcPr>
            <w:tcW w:w="5940" w:type="dxa"/>
            <w:tcBorders>
              <w:right w:val="double" w:sz="4" w:space="0" w:color="auto"/>
            </w:tcBorders>
            <w:shd w:val="clear" w:color="auto" w:fill="FFFFFF"/>
            <w:vAlign w:val="bottom"/>
          </w:tcPr>
          <w:p w14:paraId="3270B0A6"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 xml:space="preserve">      Insurance expense</w:t>
            </w:r>
          </w:p>
        </w:tc>
        <w:tc>
          <w:tcPr>
            <w:tcW w:w="1485" w:type="dxa"/>
            <w:tcBorders>
              <w:left w:val="double" w:sz="4" w:space="0" w:color="auto"/>
              <w:right w:val="double" w:sz="4" w:space="0" w:color="auto"/>
            </w:tcBorders>
            <w:shd w:val="clear" w:color="auto" w:fill="FFFFFF"/>
            <w:vAlign w:val="bottom"/>
          </w:tcPr>
          <w:p w14:paraId="2835A427" w14:textId="77777777" w:rsidR="00390093" w:rsidRDefault="00390093" w:rsidP="00D25C27">
            <w:pPr>
              <w:pStyle w:val="pformab"/>
              <w:spacing w:before="40" w:after="40"/>
              <w:ind w:right="120"/>
              <w:jc w:val="right"/>
              <w:rPr>
                <w:rFonts w:ascii="Arial" w:hAnsi="Arial"/>
                <w:color w:val="auto"/>
                <w:sz w:val="20"/>
              </w:rPr>
            </w:pPr>
            <w:r w:rsidRPr="00F9362D">
              <w:rPr>
                <w:rFonts w:ascii="Arial MT Pro" w:hAnsi="Arial MT Pro"/>
                <w:color w:val="auto"/>
                <w:sz w:val="20"/>
              </w:rPr>
              <w:t>$  3,000</w:t>
            </w:r>
          </w:p>
        </w:tc>
        <w:tc>
          <w:tcPr>
            <w:tcW w:w="1485" w:type="dxa"/>
            <w:tcBorders>
              <w:left w:val="double" w:sz="4" w:space="0" w:color="auto"/>
            </w:tcBorders>
            <w:shd w:val="clear" w:color="auto" w:fill="FFFFFF"/>
            <w:vAlign w:val="bottom"/>
          </w:tcPr>
          <w:p w14:paraId="2CE72976" w14:textId="77777777" w:rsidR="00390093" w:rsidRPr="00F9362D" w:rsidRDefault="00390093" w:rsidP="0044501F">
            <w:pPr>
              <w:pStyle w:val="pformab"/>
              <w:tabs>
                <w:tab w:val="decimal" w:pos="937"/>
              </w:tabs>
              <w:spacing w:before="0" w:after="40"/>
              <w:rPr>
                <w:rFonts w:ascii="Arial MT Pro" w:hAnsi="Arial MT Pro"/>
                <w:color w:val="auto"/>
                <w:sz w:val="20"/>
              </w:rPr>
            </w:pPr>
          </w:p>
        </w:tc>
      </w:tr>
      <w:tr w:rsidR="00390093" w14:paraId="1E0E8960" w14:textId="77777777" w:rsidTr="0019721B">
        <w:trPr>
          <w:cantSplit/>
        </w:trPr>
        <w:tc>
          <w:tcPr>
            <w:tcW w:w="5940" w:type="dxa"/>
            <w:tcBorders>
              <w:right w:val="double" w:sz="4" w:space="0" w:color="auto"/>
            </w:tcBorders>
            <w:shd w:val="clear" w:color="auto" w:fill="FFFFFF"/>
            <w:vAlign w:val="bottom"/>
          </w:tcPr>
          <w:p w14:paraId="7CCC6619"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Rent expense</w:t>
            </w:r>
          </w:p>
        </w:tc>
        <w:tc>
          <w:tcPr>
            <w:tcW w:w="1485" w:type="dxa"/>
            <w:tcBorders>
              <w:left w:val="double" w:sz="4" w:space="0" w:color="auto"/>
              <w:right w:val="double" w:sz="4" w:space="0" w:color="auto"/>
            </w:tcBorders>
            <w:shd w:val="clear" w:color="auto" w:fill="FFFFFF"/>
            <w:vAlign w:val="bottom"/>
          </w:tcPr>
          <w:p w14:paraId="4875CC63" w14:textId="77777777" w:rsidR="00390093" w:rsidRDefault="00390093" w:rsidP="00D25C27">
            <w:pPr>
              <w:pStyle w:val="pformab"/>
              <w:spacing w:before="40" w:after="40"/>
              <w:ind w:right="120"/>
              <w:jc w:val="right"/>
              <w:rPr>
                <w:rFonts w:ascii="Arial" w:hAnsi="Arial"/>
                <w:color w:val="auto"/>
                <w:sz w:val="20"/>
              </w:rPr>
            </w:pPr>
            <w:r w:rsidRPr="00F9362D">
              <w:rPr>
                <w:rFonts w:ascii="Arial MT Pro" w:hAnsi="Arial MT Pro"/>
                <w:color w:val="auto"/>
                <w:sz w:val="20"/>
              </w:rPr>
              <w:t>18,000</w:t>
            </w:r>
          </w:p>
        </w:tc>
        <w:tc>
          <w:tcPr>
            <w:tcW w:w="1485" w:type="dxa"/>
            <w:tcBorders>
              <w:left w:val="double" w:sz="4" w:space="0" w:color="auto"/>
            </w:tcBorders>
            <w:shd w:val="clear" w:color="auto" w:fill="FFFFFF"/>
            <w:vAlign w:val="bottom"/>
          </w:tcPr>
          <w:p w14:paraId="6A2EBCD1" w14:textId="77777777" w:rsidR="00390093" w:rsidRPr="00F9362D" w:rsidRDefault="00390093" w:rsidP="0044501F">
            <w:pPr>
              <w:pStyle w:val="pformab"/>
              <w:tabs>
                <w:tab w:val="decimal" w:pos="937"/>
              </w:tabs>
              <w:spacing w:before="0" w:after="40"/>
              <w:rPr>
                <w:rFonts w:ascii="Arial MT Pro" w:hAnsi="Arial MT Pro"/>
                <w:color w:val="auto"/>
                <w:sz w:val="20"/>
              </w:rPr>
            </w:pPr>
          </w:p>
        </w:tc>
      </w:tr>
      <w:tr w:rsidR="00390093" w14:paraId="4C79A56D" w14:textId="77777777" w:rsidTr="0019721B">
        <w:trPr>
          <w:cantSplit/>
        </w:trPr>
        <w:tc>
          <w:tcPr>
            <w:tcW w:w="5940" w:type="dxa"/>
            <w:tcBorders>
              <w:right w:val="double" w:sz="4" w:space="0" w:color="auto"/>
            </w:tcBorders>
            <w:shd w:val="clear" w:color="auto" w:fill="FFFFFF"/>
            <w:vAlign w:val="bottom"/>
          </w:tcPr>
          <w:p w14:paraId="2EB8ED7C"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Salar</w:t>
            </w:r>
            <w:r w:rsidR="0057349A" w:rsidRPr="00F9362D">
              <w:rPr>
                <w:rFonts w:ascii="Arial MT Pro" w:hAnsi="Arial MT Pro"/>
                <w:color w:val="auto"/>
                <w:sz w:val="20"/>
              </w:rPr>
              <w:t>ies</w:t>
            </w:r>
            <w:r w:rsidRPr="00F9362D">
              <w:rPr>
                <w:rFonts w:ascii="Arial MT Pro" w:hAnsi="Arial MT Pro"/>
                <w:color w:val="auto"/>
                <w:sz w:val="20"/>
              </w:rPr>
              <w:t xml:space="preserve"> expense</w:t>
            </w:r>
          </w:p>
        </w:tc>
        <w:tc>
          <w:tcPr>
            <w:tcW w:w="1485" w:type="dxa"/>
            <w:tcBorders>
              <w:left w:val="double" w:sz="4" w:space="0" w:color="auto"/>
              <w:right w:val="double" w:sz="4" w:space="0" w:color="auto"/>
            </w:tcBorders>
            <w:shd w:val="clear" w:color="auto" w:fill="FFFFFF"/>
            <w:vAlign w:val="bottom"/>
          </w:tcPr>
          <w:p w14:paraId="077B7E13" w14:textId="77777777" w:rsidR="00390093" w:rsidRDefault="00390093" w:rsidP="00D25C27">
            <w:pPr>
              <w:pStyle w:val="pformab"/>
              <w:spacing w:before="40" w:after="40"/>
              <w:ind w:right="120"/>
              <w:jc w:val="right"/>
              <w:rPr>
                <w:rFonts w:ascii="Arial" w:hAnsi="Arial"/>
                <w:color w:val="auto"/>
                <w:sz w:val="20"/>
              </w:rPr>
            </w:pPr>
            <w:r w:rsidRPr="00F9362D">
              <w:rPr>
                <w:rFonts w:ascii="Arial MT Pro" w:hAnsi="Arial MT Pro"/>
                <w:color w:val="auto"/>
                <w:sz w:val="20"/>
              </w:rPr>
              <w:t xml:space="preserve">      50,000</w:t>
            </w:r>
          </w:p>
        </w:tc>
        <w:tc>
          <w:tcPr>
            <w:tcW w:w="1485" w:type="dxa"/>
            <w:tcBorders>
              <w:left w:val="double" w:sz="4" w:space="0" w:color="auto"/>
            </w:tcBorders>
            <w:shd w:val="clear" w:color="auto" w:fill="FFFFFF"/>
            <w:vAlign w:val="bottom"/>
          </w:tcPr>
          <w:p w14:paraId="27A05215" w14:textId="77777777" w:rsidR="00390093" w:rsidRPr="00F9362D" w:rsidRDefault="00390093" w:rsidP="0044501F">
            <w:pPr>
              <w:pStyle w:val="pformab"/>
              <w:tabs>
                <w:tab w:val="decimal" w:pos="937"/>
              </w:tabs>
              <w:spacing w:before="0" w:after="40"/>
              <w:rPr>
                <w:rFonts w:ascii="Arial MT Pro" w:hAnsi="Arial MT Pro"/>
                <w:color w:val="auto"/>
                <w:sz w:val="20"/>
              </w:rPr>
            </w:pPr>
          </w:p>
        </w:tc>
      </w:tr>
      <w:tr w:rsidR="00390093" w14:paraId="469C692E" w14:textId="77777777" w:rsidTr="0019721B">
        <w:trPr>
          <w:cantSplit/>
        </w:trPr>
        <w:tc>
          <w:tcPr>
            <w:tcW w:w="5940" w:type="dxa"/>
            <w:tcBorders>
              <w:right w:val="double" w:sz="4" w:space="0" w:color="auto"/>
            </w:tcBorders>
            <w:shd w:val="clear" w:color="auto" w:fill="FFFFFF"/>
            <w:vAlign w:val="bottom"/>
          </w:tcPr>
          <w:p w14:paraId="71CC3078"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Supplies expense</w:t>
            </w:r>
          </w:p>
        </w:tc>
        <w:tc>
          <w:tcPr>
            <w:tcW w:w="1485" w:type="dxa"/>
            <w:tcBorders>
              <w:left w:val="double" w:sz="4" w:space="0" w:color="auto"/>
              <w:right w:val="double" w:sz="4" w:space="0" w:color="auto"/>
            </w:tcBorders>
            <w:shd w:val="clear" w:color="auto" w:fill="FFFFFF"/>
            <w:vAlign w:val="bottom"/>
          </w:tcPr>
          <w:p w14:paraId="416C5EAF" w14:textId="77777777" w:rsidR="00390093" w:rsidRDefault="00354794" w:rsidP="00D25C27">
            <w:pPr>
              <w:pStyle w:val="pformab"/>
              <w:spacing w:before="40" w:after="40"/>
              <w:ind w:right="120"/>
              <w:jc w:val="right"/>
              <w:rPr>
                <w:rFonts w:ascii="Arial" w:hAnsi="Arial"/>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1,000</w:t>
            </w:r>
          </w:p>
        </w:tc>
        <w:tc>
          <w:tcPr>
            <w:tcW w:w="1485" w:type="dxa"/>
            <w:tcBorders>
              <w:left w:val="double" w:sz="4" w:space="0" w:color="auto"/>
            </w:tcBorders>
            <w:shd w:val="clear" w:color="auto" w:fill="FFFFFF"/>
            <w:vAlign w:val="bottom"/>
          </w:tcPr>
          <w:p w14:paraId="75793969" w14:textId="77777777" w:rsidR="00390093" w:rsidRPr="00F9362D" w:rsidRDefault="00390093" w:rsidP="0044501F">
            <w:pPr>
              <w:pStyle w:val="pformab"/>
              <w:tabs>
                <w:tab w:val="decimal" w:pos="937"/>
              </w:tabs>
              <w:spacing w:before="0" w:after="40"/>
              <w:rPr>
                <w:rFonts w:ascii="Arial MT Pro" w:hAnsi="Arial MT Pro"/>
                <w:color w:val="auto"/>
                <w:sz w:val="20"/>
              </w:rPr>
            </w:pPr>
          </w:p>
        </w:tc>
      </w:tr>
      <w:tr w:rsidR="00390093" w14:paraId="1B6A5449" w14:textId="77777777" w:rsidTr="0019721B">
        <w:trPr>
          <w:cantSplit/>
        </w:trPr>
        <w:tc>
          <w:tcPr>
            <w:tcW w:w="5940" w:type="dxa"/>
            <w:tcBorders>
              <w:right w:val="double" w:sz="4" w:space="0" w:color="auto"/>
            </w:tcBorders>
            <w:shd w:val="clear" w:color="auto" w:fill="FFFFFF"/>
            <w:vAlign w:val="bottom"/>
          </w:tcPr>
          <w:p w14:paraId="797BE33F" w14:textId="77777777" w:rsidR="00390093" w:rsidRDefault="00390093" w:rsidP="0044501F">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Total expenses</w:t>
            </w:r>
          </w:p>
        </w:tc>
        <w:tc>
          <w:tcPr>
            <w:tcW w:w="1485" w:type="dxa"/>
            <w:tcBorders>
              <w:left w:val="double" w:sz="4" w:space="0" w:color="auto"/>
              <w:right w:val="double" w:sz="4" w:space="0" w:color="auto"/>
            </w:tcBorders>
            <w:shd w:val="clear" w:color="auto" w:fill="FFFFFF"/>
            <w:vAlign w:val="bottom"/>
          </w:tcPr>
          <w:p w14:paraId="20C9EA6A"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7D32A82A" w14:textId="77777777" w:rsidR="00390093" w:rsidRPr="00F9362D" w:rsidRDefault="00354794" w:rsidP="00762DD6">
            <w:pPr>
              <w:pStyle w:val="pformab"/>
              <w:tabs>
                <w:tab w:val="decimal" w:pos="1197"/>
              </w:tabs>
              <w:spacing w:before="0" w:after="40"/>
              <w:rPr>
                <w:rFonts w:ascii="Arial MT Pro" w:hAnsi="Arial MT Pro"/>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72,000</w:t>
            </w:r>
          </w:p>
        </w:tc>
      </w:tr>
      <w:tr w:rsidR="00390093" w14:paraId="52F8CD7F" w14:textId="77777777" w:rsidTr="0019721B">
        <w:trPr>
          <w:cantSplit/>
        </w:trPr>
        <w:tc>
          <w:tcPr>
            <w:tcW w:w="5940" w:type="dxa"/>
            <w:tcBorders>
              <w:right w:val="double" w:sz="4" w:space="0" w:color="auto"/>
            </w:tcBorders>
            <w:shd w:val="clear" w:color="auto" w:fill="FFFFFF"/>
            <w:vAlign w:val="bottom"/>
          </w:tcPr>
          <w:p w14:paraId="59304644"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Net income</w:t>
            </w:r>
          </w:p>
        </w:tc>
        <w:tc>
          <w:tcPr>
            <w:tcW w:w="1485" w:type="dxa"/>
            <w:tcBorders>
              <w:left w:val="double" w:sz="4" w:space="0" w:color="auto"/>
              <w:right w:val="double" w:sz="4" w:space="0" w:color="auto"/>
            </w:tcBorders>
            <w:shd w:val="clear" w:color="auto" w:fill="FFFFFF"/>
            <w:vAlign w:val="bottom"/>
          </w:tcPr>
          <w:p w14:paraId="2C047F10"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438B52EB" w14:textId="77777777" w:rsidR="00390093" w:rsidRPr="00F9362D" w:rsidRDefault="00390093" w:rsidP="00762DD6">
            <w:pPr>
              <w:pStyle w:val="pformab"/>
              <w:tabs>
                <w:tab w:val="decimal" w:pos="1197"/>
              </w:tabs>
              <w:spacing w:before="0" w:after="40"/>
              <w:rPr>
                <w:rFonts w:ascii="Arial MT Pro" w:hAnsi="Arial MT Pro"/>
                <w:color w:val="auto"/>
                <w:sz w:val="20"/>
                <w:u w:val="double"/>
              </w:rPr>
            </w:pPr>
            <w:r w:rsidRPr="00F9362D">
              <w:rPr>
                <w:rFonts w:ascii="Arial MT Pro" w:hAnsi="Arial MT Pro"/>
                <w:color w:val="auto"/>
                <w:sz w:val="20"/>
                <w:u w:val="double"/>
              </w:rPr>
              <w:t>$</w:t>
            </w:r>
            <w:r w:rsidR="0044501F" w:rsidRPr="00F9362D">
              <w:rPr>
                <w:rFonts w:ascii="Arial MT Pro" w:hAnsi="Arial MT Pro"/>
                <w:color w:val="auto"/>
                <w:sz w:val="20"/>
                <w:u w:val="double"/>
              </w:rPr>
              <w:t xml:space="preserve">  </w:t>
            </w:r>
            <w:r w:rsidR="006613B2" w:rsidRPr="00F9362D">
              <w:rPr>
                <w:rFonts w:ascii="Arial MT Pro" w:hAnsi="Arial MT Pro"/>
                <w:color w:val="auto"/>
                <w:sz w:val="20"/>
                <w:u w:val="double"/>
              </w:rPr>
              <w:t>7</w:t>
            </w:r>
            <w:r w:rsidRPr="00F9362D">
              <w:rPr>
                <w:rFonts w:ascii="Arial MT Pro" w:hAnsi="Arial MT Pro"/>
                <w:color w:val="auto"/>
                <w:sz w:val="20"/>
                <w:u w:val="double"/>
              </w:rPr>
              <w:t>8,000</w:t>
            </w:r>
          </w:p>
        </w:tc>
      </w:tr>
    </w:tbl>
    <w:p w14:paraId="7C03D647" w14:textId="419C9C98" w:rsidR="00390093" w:rsidRPr="00F9362D" w:rsidRDefault="00390093" w:rsidP="0073743D">
      <w:pPr>
        <w:spacing w:before="240" w:after="120"/>
        <w:jc w:val="right"/>
        <w:rPr>
          <w:rFonts w:ascii="Arial MT Pro" w:hAnsi="Arial MT Pro" w:cs="Arial"/>
          <w:b/>
          <w:bCs/>
          <w:sz w:val="36"/>
        </w:rPr>
      </w:pPr>
      <w:r w:rsidRPr="00F9362D">
        <w:rPr>
          <w:rFonts w:ascii="Arial MT Pro" w:hAnsi="Arial MT Pro" w:cs="Arial"/>
          <w:i/>
          <w:iCs/>
          <w:sz w:val="20"/>
        </w:rPr>
        <w:t xml:space="preserve">(10 min.) </w:t>
      </w:r>
      <w:r w:rsidRPr="00F9362D">
        <w:rPr>
          <w:rFonts w:ascii="Arial MT Pro" w:hAnsi="Arial MT Pro" w:cs="Arial"/>
          <w:b/>
          <w:bCs/>
          <w:sz w:val="36"/>
        </w:rPr>
        <w:t>S1-1</w:t>
      </w:r>
      <w:r w:rsidR="00204F24" w:rsidRPr="00F9362D">
        <w:rPr>
          <w:rFonts w:ascii="Arial MT Pro" w:hAnsi="Arial MT Pro" w:cs="Arial"/>
          <w:b/>
          <w:bCs/>
          <w:sz w:val="36"/>
        </w:rPr>
        <w:t>6</w:t>
      </w:r>
    </w:p>
    <w:p w14:paraId="3A405E8D" w14:textId="0B8E12BE" w:rsidR="00390093" w:rsidRPr="00AB4E50" w:rsidRDefault="00390093" w:rsidP="0073743D">
      <w:pPr>
        <w:spacing w:before="120"/>
        <w:ind w:left="480" w:hanging="480"/>
        <w:rPr>
          <w:szCs w:val="24"/>
        </w:rPr>
      </w:pPr>
      <w:r w:rsidRPr="00AB4E50">
        <w:rPr>
          <w:szCs w:val="24"/>
        </w:rPr>
        <w:t>1.</w:t>
      </w:r>
      <w:r w:rsidR="00D25C27">
        <w:rPr>
          <w:szCs w:val="24"/>
        </w:rPr>
        <w:tab/>
      </w:r>
      <w:r w:rsidRPr="00AB4E50">
        <w:rPr>
          <w:szCs w:val="24"/>
        </w:rPr>
        <w:t>Start with the accounting equation to solve for the total Owner</w:t>
      </w:r>
      <w:r w:rsidR="00942890">
        <w:rPr>
          <w:szCs w:val="24"/>
        </w:rPr>
        <w:t>’</w:t>
      </w:r>
      <w:r w:rsidRPr="00AB4E50">
        <w:rPr>
          <w:szCs w:val="24"/>
        </w:rPr>
        <w:t>s Equity:</w:t>
      </w:r>
    </w:p>
    <w:p w14:paraId="52780B55" w14:textId="77777777" w:rsidR="00390093" w:rsidRPr="0033415D" w:rsidRDefault="00390093" w:rsidP="00390093">
      <w:pPr>
        <w:rPr>
          <w:szCs w:val="24"/>
        </w:rPr>
      </w:pPr>
    </w:p>
    <w:p w14:paraId="625799FD" w14:textId="77777777" w:rsidR="00390093" w:rsidRPr="0033415D" w:rsidRDefault="00390093" w:rsidP="00D25C27">
      <w:pPr>
        <w:ind w:left="480"/>
        <w:outlineLvl w:val="0"/>
        <w:rPr>
          <w:szCs w:val="24"/>
        </w:rPr>
      </w:pPr>
      <w:r w:rsidRPr="0033415D">
        <w:rPr>
          <w:szCs w:val="24"/>
        </w:rPr>
        <w:t xml:space="preserve">A = L + </w:t>
      </w:r>
      <w:r w:rsidR="00E51AA6">
        <w:rPr>
          <w:szCs w:val="24"/>
        </w:rPr>
        <w:t>O</w:t>
      </w:r>
      <w:r w:rsidRPr="0033415D">
        <w:rPr>
          <w:szCs w:val="24"/>
        </w:rPr>
        <w:t>E</w:t>
      </w:r>
    </w:p>
    <w:p w14:paraId="55BB5E25" w14:textId="77777777" w:rsidR="00390093" w:rsidRPr="0033415D" w:rsidRDefault="00390093" w:rsidP="00D25C27">
      <w:pPr>
        <w:ind w:left="480"/>
        <w:rPr>
          <w:szCs w:val="24"/>
        </w:rPr>
      </w:pPr>
      <w:r w:rsidRPr="0033415D">
        <w:rPr>
          <w:szCs w:val="24"/>
        </w:rPr>
        <w:t xml:space="preserve">$45,800 = $15,230 + </w:t>
      </w:r>
      <w:r w:rsidR="00E51AA6">
        <w:rPr>
          <w:szCs w:val="24"/>
        </w:rPr>
        <w:t>O</w:t>
      </w:r>
      <w:r w:rsidRPr="0033415D">
        <w:rPr>
          <w:szCs w:val="24"/>
        </w:rPr>
        <w:t>E</w:t>
      </w:r>
    </w:p>
    <w:p w14:paraId="1017861D" w14:textId="77777777" w:rsidR="00390093" w:rsidRPr="0033415D" w:rsidRDefault="00E51AA6" w:rsidP="00D25C27">
      <w:pPr>
        <w:ind w:left="480"/>
        <w:rPr>
          <w:szCs w:val="24"/>
        </w:rPr>
      </w:pPr>
      <w:r>
        <w:rPr>
          <w:szCs w:val="24"/>
        </w:rPr>
        <w:t>O</w:t>
      </w:r>
      <w:r w:rsidR="00390093" w:rsidRPr="0033415D">
        <w:rPr>
          <w:szCs w:val="24"/>
        </w:rPr>
        <w:t>E = $30,570</w:t>
      </w:r>
    </w:p>
    <w:p w14:paraId="7180C3C0" w14:textId="77777777" w:rsidR="00390093" w:rsidRPr="0033415D" w:rsidRDefault="00390093" w:rsidP="0044501F"/>
    <w:p w14:paraId="73E285F2" w14:textId="77777777" w:rsidR="00390093" w:rsidRPr="0033415D" w:rsidRDefault="00390093" w:rsidP="00D25C27">
      <w:pPr>
        <w:ind w:left="480"/>
        <w:rPr>
          <w:szCs w:val="24"/>
        </w:rPr>
      </w:pPr>
      <w:r w:rsidRPr="0033415D">
        <w:rPr>
          <w:szCs w:val="24"/>
        </w:rPr>
        <w:t>Then look at how we calculate equity and break it down to solve for the Expenses:</w:t>
      </w:r>
    </w:p>
    <w:p w14:paraId="54399604" w14:textId="77777777" w:rsidR="00390093" w:rsidRPr="0033415D" w:rsidRDefault="000C0363" w:rsidP="00D25C27">
      <w:pPr>
        <w:ind w:left="480"/>
        <w:rPr>
          <w:szCs w:val="24"/>
        </w:rPr>
      </w:pPr>
      <w:r>
        <w:rPr>
          <w:szCs w:val="24"/>
        </w:rPr>
        <w:t>(H</w:t>
      </w:r>
      <w:r w:rsidR="00390093" w:rsidRPr="0033415D">
        <w:rPr>
          <w:szCs w:val="24"/>
        </w:rPr>
        <w:t>int: see Exhibit 1</w:t>
      </w:r>
      <w:r w:rsidR="00377858">
        <w:rPr>
          <w:szCs w:val="24"/>
        </w:rPr>
        <w:t>–</w:t>
      </w:r>
      <w:r w:rsidR="0072415C">
        <w:rPr>
          <w:szCs w:val="24"/>
        </w:rPr>
        <w:t>10</w:t>
      </w:r>
      <w:r w:rsidR="00390093" w:rsidRPr="0033415D">
        <w:rPr>
          <w:szCs w:val="24"/>
        </w:rPr>
        <w:t xml:space="preserve"> for th</w:t>
      </w:r>
      <w:r w:rsidR="001C2D3A">
        <w:rPr>
          <w:szCs w:val="24"/>
        </w:rPr>
        <w:t>e following</w:t>
      </w:r>
      <w:r w:rsidR="00390093" w:rsidRPr="0033415D">
        <w:rPr>
          <w:szCs w:val="24"/>
        </w:rPr>
        <w:t xml:space="preserve"> </w:t>
      </w:r>
      <w:r w:rsidR="003735E3">
        <w:rPr>
          <w:szCs w:val="24"/>
        </w:rPr>
        <w:t>“</w:t>
      </w:r>
      <w:r w:rsidR="00390093" w:rsidRPr="0033415D">
        <w:rPr>
          <w:szCs w:val="24"/>
        </w:rPr>
        <w:t>formula</w:t>
      </w:r>
      <w:r w:rsidR="00377858">
        <w:rPr>
          <w:szCs w:val="24"/>
        </w:rPr>
        <w:t>.</w:t>
      </w:r>
      <w:r w:rsidR="003735E3">
        <w:rPr>
          <w:szCs w:val="24"/>
        </w:rPr>
        <w:t>”</w:t>
      </w:r>
      <w:r w:rsidR="00390093" w:rsidRPr="0033415D">
        <w:rPr>
          <w:szCs w:val="24"/>
        </w:rPr>
        <w:t>)</w:t>
      </w:r>
    </w:p>
    <w:p w14:paraId="403CF018" w14:textId="77777777" w:rsidR="00390093" w:rsidRPr="0033415D" w:rsidRDefault="00390093" w:rsidP="0044501F"/>
    <w:p w14:paraId="7CD39DFC" w14:textId="77777777" w:rsidR="00390093" w:rsidRPr="0033415D" w:rsidRDefault="00390093" w:rsidP="00D25C27">
      <w:pPr>
        <w:ind w:left="480"/>
        <w:outlineLvl w:val="0"/>
        <w:rPr>
          <w:szCs w:val="24"/>
        </w:rPr>
      </w:pPr>
      <w:r w:rsidRPr="0033415D">
        <w:rPr>
          <w:szCs w:val="24"/>
        </w:rPr>
        <w:t>Ending Equity</w:t>
      </w:r>
      <w:r w:rsidR="006613B2">
        <w:rPr>
          <w:szCs w:val="24"/>
        </w:rPr>
        <w:t xml:space="preserve"> (Capital)</w:t>
      </w:r>
      <w:r w:rsidRPr="0033415D">
        <w:rPr>
          <w:szCs w:val="24"/>
        </w:rPr>
        <w:t xml:space="preserve"> = Investment (Capital) – Withdrawals + Revenues – Expenses</w:t>
      </w:r>
    </w:p>
    <w:p w14:paraId="5D60C182" w14:textId="77777777" w:rsidR="00390093" w:rsidRPr="0033415D" w:rsidRDefault="00390093" w:rsidP="00D25C27">
      <w:pPr>
        <w:ind w:left="480"/>
        <w:rPr>
          <w:szCs w:val="24"/>
        </w:rPr>
      </w:pPr>
      <w:r w:rsidRPr="0033415D">
        <w:rPr>
          <w:szCs w:val="24"/>
        </w:rPr>
        <w:t>$30,570 = $28,700 – $7,000 + $10,890 – Expenses</w:t>
      </w:r>
    </w:p>
    <w:p w14:paraId="63EC86E5" w14:textId="77777777" w:rsidR="00390093" w:rsidRPr="0033415D" w:rsidRDefault="00390093" w:rsidP="00D25C27">
      <w:pPr>
        <w:ind w:left="480"/>
        <w:rPr>
          <w:szCs w:val="24"/>
        </w:rPr>
      </w:pPr>
      <w:r>
        <w:rPr>
          <w:szCs w:val="24"/>
        </w:rPr>
        <w:t>Expenses = $2,02</w:t>
      </w:r>
      <w:r w:rsidRPr="0033415D">
        <w:rPr>
          <w:szCs w:val="24"/>
        </w:rPr>
        <w:t>0</w:t>
      </w:r>
    </w:p>
    <w:p w14:paraId="03FFE3E6" w14:textId="77777777" w:rsidR="00390093" w:rsidRPr="0033415D" w:rsidRDefault="00390093" w:rsidP="0044501F"/>
    <w:p w14:paraId="1708C693" w14:textId="77777777" w:rsidR="000E2BC6" w:rsidRDefault="00390093" w:rsidP="000E2BC6">
      <w:pPr>
        <w:pStyle w:val="ph2"/>
        <w:keepNext/>
        <w:keepLines/>
        <w:spacing w:before="0" w:after="0"/>
        <w:ind w:left="480" w:hanging="480"/>
        <w:jc w:val="both"/>
        <w:rPr>
          <w:rFonts w:ascii="Times New Roman" w:hAnsi="Times New Roman" w:cs="Times New Roman"/>
          <w:b w:val="0"/>
          <w:sz w:val="24"/>
          <w:szCs w:val="24"/>
        </w:rPr>
      </w:pPr>
      <w:r w:rsidRPr="0033415D">
        <w:rPr>
          <w:rFonts w:ascii="Times New Roman" w:hAnsi="Times New Roman" w:cs="Times New Roman"/>
          <w:b w:val="0"/>
          <w:sz w:val="24"/>
          <w:szCs w:val="24"/>
        </w:rPr>
        <w:t>2.</w:t>
      </w:r>
      <w:r w:rsidR="00D25C27">
        <w:rPr>
          <w:rFonts w:ascii="Times New Roman" w:hAnsi="Times New Roman" w:cs="Times New Roman"/>
          <w:b w:val="0"/>
          <w:sz w:val="24"/>
          <w:szCs w:val="24"/>
        </w:rPr>
        <w:tab/>
      </w:r>
      <w:r w:rsidR="00D05D73">
        <w:rPr>
          <w:rFonts w:ascii="Times New Roman" w:hAnsi="Times New Roman" w:cs="Times New Roman"/>
          <w:b w:val="0"/>
          <w:sz w:val="24"/>
          <w:szCs w:val="24"/>
        </w:rPr>
        <w:t>Net income must be $8,870. This is because Assets ($45,800) = Liabilities ($15,230) + Owner</w:t>
      </w:r>
      <w:r w:rsidR="00E90D99">
        <w:rPr>
          <w:rFonts w:ascii="Times New Roman" w:hAnsi="Times New Roman" w:cs="Times New Roman"/>
          <w:b w:val="0"/>
          <w:sz w:val="24"/>
          <w:szCs w:val="24"/>
        </w:rPr>
        <w:t>’s</w:t>
      </w:r>
      <w:r w:rsidR="00D05D73">
        <w:rPr>
          <w:rFonts w:ascii="Times New Roman" w:hAnsi="Times New Roman" w:cs="Times New Roman"/>
          <w:b w:val="0"/>
          <w:sz w:val="24"/>
          <w:szCs w:val="24"/>
        </w:rPr>
        <w:t xml:space="preserve"> Equity ($30,570 [$45,800</w:t>
      </w:r>
      <w:r w:rsidR="00801087">
        <w:rPr>
          <w:rFonts w:ascii="Times New Roman" w:hAnsi="Times New Roman" w:cs="Times New Roman"/>
          <w:b w:val="0"/>
          <w:sz w:val="24"/>
          <w:szCs w:val="24"/>
        </w:rPr>
        <w:t xml:space="preserve"> − </w:t>
      </w:r>
      <w:r w:rsidR="00D05D73">
        <w:rPr>
          <w:rFonts w:ascii="Times New Roman" w:hAnsi="Times New Roman" w:cs="Times New Roman"/>
          <w:b w:val="0"/>
          <w:sz w:val="24"/>
          <w:szCs w:val="24"/>
        </w:rPr>
        <w:t>$15,230]). If Owner</w:t>
      </w:r>
      <w:r w:rsidR="00E90D99">
        <w:rPr>
          <w:rFonts w:ascii="Times New Roman" w:hAnsi="Times New Roman" w:cs="Times New Roman"/>
          <w:b w:val="0"/>
          <w:sz w:val="24"/>
          <w:szCs w:val="24"/>
        </w:rPr>
        <w:t>’s</w:t>
      </w:r>
      <w:r w:rsidR="00D05D73">
        <w:rPr>
          <w:rFonts w:ascii="Times New Roman" w:hAnsi="Times New Roman" w:cs="Times New Roman"/>
          <w:b w:val="0"/>
          <w:sz w:val="24"/>
          <w:szCs w:val="24"/>
        </w:rPr>
        <w:t xml:space="preserve"> Equity is $30,570</w:t>
      </w:r>
      <w:r w:rsidR="00E90D99">
        <w:rPr>
          <w:rFonts w:ascii="Times New Roman" w:hAnsi="Times New Roman" w:cs="Times New Roman"/>
          <w:b w:val="0"/>
          <w:sz w:val="24"/>
          <w:szCs w:val="24"/>
        </w:rPr>
        <w:t>,</w:t>
      </w:r>
      <w:r w:rsidR="00D05D73">
        <w:rPr>
          <w:rFonts w:ascii="Times New Roman" w:hAnsi="Times New Roman" w:cs="Times New Roman"/>
          <w:b w:val="0"/>
          <w:sz w:val="24"/>
          <w:szCs w:val="24"/>
        </w:rPr>
        <w:t xml:space="preserve"> then Investment ($28,700) less Withdrawal ($7,000) + Net Income must = $8,870. Solve for Net Income</w:t>
      </w:r>
      <w:r w:rsidR="00E90D99">
        <w:rPr>
          <w:rFonts w:ascii="Times New Roman" w:hAnsi="Times New Roman" w:cs="Times New Roman"/>
          <w:b w:val="0"/>
          <w:sz w:val="24"/>
          <w:szCs w:val="24"/>
        </w:rPr>
        <w:t>,</w:t>
      </w:r>
      <w:r w:rsidR="00D05D73">
        <w:rPr>
          <w:rFonts w:ascii="Times New Roman" w:hAnsi="Times New Roman" w:cs="Times New Roman"/>
          <w:b w:val="0"/>
          <w:sz w:val="24"/>
          <w:szCs w:val="24"/>
        </w:rPr>
        <w:t xml:space="preserve"> and you get $8,870. </w:t>
      </w:r>
      <w:r w:rsidRPr="0033415D">
        <w:rPr>
          <w:rFonts w:ascii="Times New Roman" w:hAnsi="Times New Roman" w:cs="Times New Roman"/>
          <w:b w:val="0"/>
          <w:sz w:val="24"/>
          <w:szCs w:val="24"/>
        </w:rPr>
        <w:t>If Revenues are $10,890 and Expenses are $2,</w:t>
      </w:r>
      <w:r w:rsidR="00CF1F4D">
        <w:rPr>
          <w:rFonts w:ascii="Times New Roman" w:hAnsi="Times New Roman" w:cs="Times New Roman"/>
          <w:b w:val="0"/>
          <w:sz w:val="24"/>
          <w:szCs w:val="24"/>
        </w:rPr>
        <w:t>020</w:t>
      </w:r>
      <w:r w:rsidR="00377858">
        <w:rPr>
          <w:rFonts w:ascii="Times New Roman" w:hAnsi="Times New Roman" w:cs="Times New Roman"/>
          <w:b w:val="0"/>
          <w:sz w:val="24"/>
          <w:szCs w:val="24"/>
        </w:rPr>
        <w:t>,</w:t>
      </w:r>
      <w:r w:rsidRPr="0033415D">
        <w:rPr>
          <w:rFonts w:ascii="Times New Roman" w:hAnsi="Times New Roman" w:cs="Times New Roman"/>
          <w:b w:val="0"/>
          <w:sz w:val="24"/>
          <w:szCs w:val="24"/>
        </w:rPr>
        <w:t xml:space="preserve"> then there is a net income of $8,8</w:t>
      </w:r>
      <w:r>
        <w:rPr>
          <w:rFonts w:ascii="Times New Roman" w:hAnsi="Times New Roman" w:cs="Times New Roman"/>
          <w:b w:val="0"/>
          <w:sz w:val="24"/>
          <w:szCs w:val="24"/>
        </w:rPr>
        <w:t>7</w:t>
      </w:r>
      <w:r w:rsidRPr="0033415D">
        <w:rPr>
          <w:rFonts w:ascii="Times New Roman" w:hAnsi="Times New Roman" w:cs="Times New Roman"/>
          <w:b w:val="0"/>
          <w:sz w:val="24"/>
          <w:szCs w:val="24"/>
        </w:rPr>
        <w:t xml:space="preserve">0. This would mean it was </w:t>
      </w:r>
      <w:r w:rsidR="003735E3">
        <w:rPr>
          <w:rFonts w:ascii="Times New Roman" w:hAnsi="Times New Roman" w:cs="Times New Roman"/>
          <w:b w:val="0"/>
          <w:sz w:val="24"/>
          <w:szCs w:val="24"/>
        </w:rPr>
        <w:t>“</w:t>
      </w:r>
      <w:r w:rsidRPr="0033415D">
        <w:rPr>
          <w:rFonts w:ascii="Times New Roman" w:hAnsi="Times New Roman" w:cs="Times New Roman"/>
          <w:b w:val="0"/>
          <w:sz w:val="24"/>
          <w:szCs w:val="24"/>
        </w:rPr>
        <w:t>a good year</w:t>
      </w:r>
      <w:r w:rsidR="003735E3">
        <w:rPr>
          <w:rFonts w:ascii="Times New Roman" w:hAnsi="Times New Roman" w:cs="Times New Roman"/>
          <w:b w:val="0"/>
          <w:sz w:val="24"/>
          <w:szCs w:val="24"/>
        </w:rPr>
        <w:t>”</w:t>
      </w:r>
      <w:r w:rsidRPr="0033415D">
        <w:rPr>
          <w:rFonts w:ascii="Times New Roman" w:hAnsi="Times New Roman" w:cs="Times New Roman"/>
          <w:b w:val="0"/>
          <w:sz w:val="24"/>
          <w:szCs w:val="24"/>
        </w:rPr>
        <w:t xml:space="preserve"> for the business</w:t>
      </w:r>
      <w:r>
        <w:rPr>
          <w:rFonts w:ascii="Times New Roman" w:hAnsi="Times New Roman" w:cs="Times New Roman"/>
          <w:b w:val="0"/>
          <w:sz w:val="24"/>
          <w:szCs w:val="24"/>
        </w:rPr>
        <w:t xml:space="preserve"> because they earned a profit and did not incur a loss</w:t>
      </w:r>
      <w:r w:rsidRPr="0033415D">
        <w:rPr>
          <w:rFonts w:ascii="Times New Roman" w:hAnsi="Times New Roman" w:cs="Times New Roman"/>
          <w:b w:val="0"/>
          <w:sz w:val="24"/>
          <w:szCs w:val="24"/>
        </w:rPr>
        <w:t>.</w:t>
      </w:r>
    </w:p>
    <w:p w14:paraId="0AD6A6D4" w14:textId="46B6B371" w:rsidR="00390093" w:rsidRPr="00F9362D" w:rsidRDefault="00390093" w:rsidP="000E2BC6">
      <w:pPr>
        <w:pStyle w:val="ph2"/>
        <w:keepNext/>
        <w:keepLines/>
        <w:spacing w:before="0" w:after="0"/>
        <w:ind w:left="480" w:hanging="480"/>
        <w:rPr>
          <w:rFonts w:ascii="Arial MT Pro" w:hAnsi="Arial MT Pro"/>
          <w:color w:val="auto"/>
          <w:sz w:val="28"/>
          <w:szCs w:val="28"/>
        </w:rPr>
      </w:pPr>
      <w:r w:rsidRPr="0033415D">
        <w:rPr>
          <w:rFonts w:ascii="Times New Roman" w:hAnsi="Times New Roman" w:cs="Times New Roman"/>
          <w:b w:val="0"/>
          <w:sz w:val="24"/>
          <w:szCs w:val="24"/>
        </w:rPr>
        <w:br w:type="page"/>
      </w:r>
      <w:r w:rsidRPr="00F9362D">
        <w:rPr>
          <w:rFonts w:ascii="Arial MT Pro" w:hAnsi="Arial MT Pro"/>
          <w:color w:val="auto"/>
          <w:sz w:val="28"/>
          <w:szCs w:val="28"/>
        </w:rPr>
        <w:lastRenderedPageBreak/>
        <w:t>Exercises</w:t>
      </w:r>
    </w:p>
    <w:p w14:paraId="67CAD64D" w14:textId="4A2F28C3" w:rsidR="00390093" w:rsidRPr="00F9362D" w:rsidRDefault="00390093" w:rsidP="00964B20">
      <w:pPr>
        <w:pStyle w:val="ph3"/>
        <w:shd w:val="clear" w:color="auto" w:fill="FFFFFF"/>
        <w:spacing w:before="240"/>
        <w:ind w:left="0" w:right="0"/>
        <w:rPr>
          <w:rFonts w:ascii="Arial MT Pro" w:hAnsi="Arial MT Pro"/>
          <w:color w:val="auto"/>
        </w:rPr>
      </w:pPr>
      <w:r w:rsidRPr="00F9362D">
        <w:rPr>
          <w:rFonts w:ascii="Arial MT Pro" w:hAnsi="Arial MT Pro"/>
          <w:color w:val="auto"/>
        </w:rPr>
        <w:t>(5</w:t>
      </w:r>
      <w:r w:rsidR="00E90D99" w:rsidRPr="00F9362D">
        <w:rPr>
          <w:rFonts w:ascii="Arial MT Pro" w:hAnsi="Arial MT Pro"/>
          <w:color w:val="auto"/>
        </w:rPr>
        <w:t>–</w:t>
      </w:r>
      <w:r w:rsidRPr="00F9362D">
        <w:rPr>
          <w:rFonts w:ascii="Arial MT Pro" w:hAnsi="Arial MT Pro"/>
          <w:color w:val="auto"/>
        </w:rPr>
        <w:t xml:space="preserve">10 min.) </w:t>
      </w:r>
      <w:r w:rsidRPr="00F9362D">
        <w:rPr>
          <w:rFonts w:ascii="Arial MT Pro" w:hAnsi="Arial MT Pro"/>
          <w:b/>
          <w:bCs/>
          <w:i w:val="0"/>
          <w:iCs w:val="0"/>
          <w:color w:val="auto"/>
          <w:sz w:val="36"/>
          <w:szCs w:val="36"/>
        </w:rPr>
        <w:t>E1-1</w:t>
      </w:r>
    </w:p>
    <w:p w14:paraId="6B8C2628" w14:textId="77777777" w:rsidR="00390093" w:rsidRDefault="00390093" w:rsidP="0073743D">
      <w:pPr>
        <w:pStyle w:val="ptf"/>
        <w:spacing w:before="120"/>
        <w:ind w:left="720"/>
        <w:rPr>
          <w:color w:val="auto"/>
        </w:rPr>
      </w:pPr>
      <w:r>
        <w:rPr>
          <w:color w:val="auto"/>
        </w:rPr>
        <w:t xml:space="preserve">The </w:t>
      </w:r>
      <w:r>
        <w:rPr>
          <w:i/>
          <w:iCs/>
          <w:color w:val="auto"/>
        </w:rPr>
        <w:t>income statement</w:t>
      </w:r>
      <w:r>
        <w:rPr>
          <w:color w:val="auto"/>
        </w:rPr>
        <w:t xml:space="preserve"> reports the revenues and expenses of a particular entity for a period such as a month or a year. Total </w:t>
      </w:r>
      <w:r>
        <w:rPr>
          <w:i/>
          <w:iCs/>
          <w:color w:val="auto"/>
        </w:rPr>
        <w:t>revenues</w:t>
      </w:r>
      <w:r>
        <w:rPr>
          <w:color w:val="auto"/>
        </w:rPr>
        <w:t xml:space="preserve"> minus total </w:t>
      </w:r>
      <w:r>
        <w:rPr>
          <w:i/>
          <w:iCs/>
          <w:color w:val="auto"/>
        </w:rPr>
        <w:t>expenses</w:t>
      </w:r>
      <w:r>
        <w:rPr>
          <w:color w:val="auto"/>
        </w:rPr>
        <w:t xml:space="preserve"> equals </w:t>
      </w:r>
      <w:r>
        <w:rPr>
          <w:i/>
          <w:iCs/>
          <w:color w:val="auto"/>
        </w:rPr>
        <w:t>net income</w:t>
      </w:r>
      <w:r>
        <w:rPr>
          <w:color w:val="auto"/>
        </w:rPr>
        <w:t>, or profit. A lender would require this information in order to predict whether the borrower can generate enough income to repay the loan.</w:t>
      </w:r>
    </w:p>
    <w:p w14:paraId="7AA0B2BB" w14:textId="0E3BA420" w:rsidR="00390093" w:rsidRDefault="00390093" w:rsidP="0073743D">
      <w:pPr>
        <w:pStyle w:val="ptf"/>
        <w:spacing w:before="120"/>
        <w:ind w:left="720"/>
        <w:rPr>
          <w:color w:val="auto"/>
        </w:rPr>
      </w:pPr>
      <w:r>
        <w:rPr>
          <w:color w:val="auto"/>
        </w:rPr>
        <w:t xml:space="preserve">The </w:t>
      </w:r>
      <w:r>
        <w:rPr>
          <w:i/>
          <w:iCs/>
          <w:color w:val="auto"/>
        </w:rPr>
        <w:t>balance sheet</w:t>
      </w:r>
      <w:r>
        <w:rPr>
          <w:color w:val="auto"/>
        </w:rPr>
        <w:t xml:space="preserve"> reports the assets, liabilities, and owner</w:t>
      </w:r>
      <w:r w:rsidR="00942890">
        <w:rPr>
          <w:color w:val="auto"/>
        </w:rPr>
        <w:t>’</w:t>
      </w:r>
      <w:r>
        <w:rPr>
          <w:color w:val="auto"/>
        </w:rPr>
        <w:t xml:space="preserve">s equity of the entity at a particular point in time. The </w:t>
      </w:r>
      <w:r>
        <w:rPr>
          <w:i/>
          <w:iCs/>
          <w:color w:val="auto"/>
        </w:rPr>
        <w:t>assets</w:t>
      </w:r>
      <w:r>
        <w:rPr>
          <w:color w:val="auto"/>
        </w:rPr>
        <w:t xml:space="preserve"> show the resources the business has to work with. A lender wants to identify assets to know what can be taken if the borrower does not repay the loan. </w:t>
      </w:r>
      <w:r>
        <w:rPr>
          <w:i/>
          <w:iCs/>
          <w:color w:val="auto"/>
        </w:rPr>
        <w:t>Liabilities</w:t>
      </w:r>
      <w:r>
        <w:rPr>
          <w:color w:val="auto"/>
        </w:rPr>
        <w:t>—debts—represent creditors</w:t>
      </w:r>
      <w:r w:rsidR="00942890">
        <w:rPr>
          <w:color w:val="auto"/>
        </w:rPr>
        <w:t>’</w:t>
      </w:r>
      <w:r>
        <w:rPr>
          <w:color w:val="auto"/>
        </w:rPr>
        <w:t xml:space="preserve"> claims to the business</w:t>
      </w:r>
      <w:r w:rsidR="00942890">
        <w:rPr>
          <w:color w:val="auto"/>
        </w:rPr>
        <w:t>’</w:t>
      </w:r>
      <w:r>
        <w:rPr>
          <w:color w:val="auto"/>
        </w:rPr>
        <w:t xml:space="preserve">s assets. If the borrower already owes lots of money, he or she may be unable to repay the loan. </w:t>
      </w:r>
      <w:r>
        <w:rPr>
          <w:i/>
          <w:iCs/>
          <w:color w:val="auto"/>
        </w:rPr>
        <w:t>Owner</w:t>
      </w:r>
      <w:r w:rsidR="00942890">
        <w:rPr>
          <w:i/>
          <w:iCs/>
          <w:color w:val="auto"/>
        </w:rPr>
        <w:t>’</w:t>
      </w:r>
      <w:r>
        <w:rPr>
          <w:i/>
          <w:iCs/>
          <w:color w:val="auto"/>
        </w:rPr>
        <w:t>s equity</w:t>
      </w:r>
      <w:r>
        <w:rPr>
          <w:color w:val="auto"/>
        </w:rPr>
        <w:t xml:space="preserve"> is the portion of the business assets owned outright by the owners of the business. The higher the owner</w:t>
      </w:r>
      <w:r w:rsidR="00942890">
        <w:rPr>
          <w:color w:val="auto"/>
        </w:rPr>
        <w:t>’</w:t>
      </w:r>
      <w:r>
        <w:rPr>
          <w:color w:val="auto"/>
        </w:rPr>
        <w:t>s equity, the stronger the borrower</w:t>
      </w:r>
      <w:r w:rsidR="00942890">
        <w:rPr>
          <w:color w:val="auto"/>
        </w:rPr>
        <w:t>’</w:t>
      </w:r>
      <w:r>
        <w:rPr>
          <w:color w:val="auto"/>
        </w:rPr>
        <w:t>s financial position and the greater the probability of loan repayment.</w:t>
      </w:r>
    </w:p>
    <w:p w14:paraId="01F5A6D9" w14:textId="77777777" w:rsidR="00390093" w:rsidRDefault="00390093" w:rsidP="0073743D">
      <w:pPr>
        <w:pStyle w:val="ptf"/>
        <w:spacing w:before="120"/>
        <w:ind w:left="720"/>
        <w:rPr>
          <w:color w:val="auto"/>
        </w:rPr>
      </w:pPr>
      <w:r>
        <w:rPr>
          <w:i/>
          <w:iCs/>
          <w:color w:val="auto"/>
        </w:rPr>
        <w:t>Instructional Note:</w:t>
      </w:r>
      <w:r>
        <w:rPr>
          <w:color w:val="auto"/>
        </w:rPr>
        <w:t xml:space="preserve"> Student responses may vary considerably.</w:t>
      </w:r>
    </w:p>
    <w:p w14:paraId="71CA44C8" w14:textId="21140697" w:rsidR="00390093" w:rsidRPr="00F9362D" w:rsidRDefault="00390093" w:rsidP="003909EF">
      <w:pPr>
        <w:pStyle w:val="ph3ns"/>
        <w:tabs>
          <w:tab w:val="right" w:pos="8855"/>
        </w:tabs>
        <w:spacing w:before="240" w:after="120"/>
        <w:ind w:left="1430"/>
        <w:rPr>
          <w:rFonts w:ascii="Arial MT Pro" w:hAnsi="Arial MT Pro" w:cs="Arial"/>
          <w:color w:val="auto"/>
          <w:lang w:val="da-DK"/>
        </w:rPr>
      </w:pPr>
      <w:r w:rsidRPr="00F9362D">
        <w:rPr>
          <w:rFonts w:ascii="Arial MT Pro" w:hAnsi="Arial MT Pro" w:cs="Arial"/>
          <w:color w:val="auto"/>
          <w:lang w:val="da-DK"/>
        </w:rPr>
        <w:t>(5</w:t>
      </w:r>
      <w:r w:rsidR="00E90D99" w:rsidRPr="00F9362D">
        <w:rPr>
          <w:rFonts w:ascii="Arial MT Pro" w:hAnsi="Arial MT Pro" w:cs="Arial"/>
          <w:color w:val="auto"/>
          <w:lang w:val="da-DK"/>
        </w:rPr>
        <w:t>–</w:t>
      </w:r>
      <w:r w:rsidRPr="00F9362D">
        <w:rPr>
          <w:rFonts w:ascii="Arial MT Pro" w:hAnsi="Arial MT Pro" w:cs="Arial"/>
          <w:color w:val="auto"/>
          <w:lang w:val="da-DK"/>
        </w:rPr>
        <w:t xml:space="preserve">10 min.) </w:t>
      </w:r>
      <w:r w:rsidRPr="00F9362D">
        <w:rPr>
          <w:rFonts w:ascii="Arial MT Pro" w:hAnsi="Arial MT Pro" w:cs="Arial"/>
          <w:b/>
          <w:bCs/>
          <w:i w:val="0"/>
          <w:iCs w:val="0"/>
          <w:color w:val="auto"/>
          <w:sz w:val="36"/>
          <w:szCs w:val="36"/>
          <w:lang w:val="da-DK"/>
        </w:rPr>
        <w:t>E1-2</w:t>
      </w:r>
    </w:p>
    <w:p w14:paraId="77BDAC08" w14:textId="77777777" w:rsidR="00390093" w:rsidRPr="005E4349" w:rsidRDefault="00390093" w:rsidP="00D25C27">
      <w:pPr>
        <w:widowControl/>
        <w:numPr>
          <w:ilvl w:val="0"/>
          <w:numId w:val="22"/>
        </w:numPr>
        <w:rPr>
          <w:rFonts w:eastAsia="Calibri"/>
          <w:szCs w:val="24"/>
          <w:lang w:val="en-CA"/>
        </w:rPr>
      </w:pPr>
      <w:r w:rsidRPr="005E4349">
        <w:rPr>
          <w:rFonts w:eastAsia="Calibri"/>
          <w:szCs w:val="24"/>
          <w:lang w:val="en-CA"/>
        </w:rPr>
        <w:t>Sole proprietorship</w:t>
      </w:r>
    </w:p>
    <w:p w14:paraId="427DA704" w14:textId="77777777" w:rsidR="00390093" w:rsidRPr="005E4349" w:rsidRDefault="00390093" w:rsidP="00D25C27">
      <w:pPr>
        <w:widowControl/>
        <w:numPr>
          <w:ilvl w:val="0"/>
          <w:numId w:val="22"/>
        </w:numPr>
        <w:rPr>
          <w:rFonts w:eastAsia="Calibri"/>
          <w:szCs w:val="24"/>
          <w:lang w:val="en-CA"/>
        </w:rPr>
      </w:pPr>
      <w:r w:rsidRPr="005E4349">
        <w:rPr>
          <w:rFonts w:eastAsia="Calibri"/>
          <w:szCs w:val="24"/>
          <w:lang w:val="en-CA"/>
        </w:rPr>
        <w:t>Partnership</w:t>
      </w:r>
    </w:p>
    <w:p w14:paraId="697D24E2" w14:textId="77777777" w:rsidR="00390093" w:rsidRPr="005E4349" w:rsidRDefault="00390093" w:rsidP="00D25C27">
      <w:pPr>
        <w:widowControl/>
        <w:numPr>
          <w:ilvl w:val="0"/>
          <w:numId w:val="22"/>
        </w:numPr>
        <w:rPr>
          <w:rFonts w:eastAsia="Calibri"/>
          <w:szCs w:val="24"/>
          <w:lang w:val="en-CA"/>
        </w:rPr>
      </w:pPr>
      <w:r w:rsidRPr="005E4349">
        <w:rPr>
          <w:rFonts w:eastAsia="Calibri"/>
          <w:szCs w:val="24"/>
          <w:lang w:val="en-CA"/>
        </w:rPr>
        <w:t>Sole proprietorship</w:t>
      </w:r>
    </w:p>
    <w:p w14:paraId="00FCE98B" w14:textId="77777777" w:rsidR="00390093" w:rsidRPr="005E4349" w:rsidRDefault="00390093" w:rsidP="00D25C27">
      <w:pPr>
        <w:widowControl/>
        <w:numPr>
          <w:ilvl w:val="0"/>
          <w:numId w:val="22"/>
        </w:numPr>
        <w:rPr>
          <w:rFonts w:eastAsia="Calibri"/>
          <w:szCs w:val="24"/>
          <w:lang w:val="en-CA"/>
        </w:rPr>
      </w:pPr>
      <w:r w:rsidRPr="005E4349">
        <w:rPr>
          <w:rFonts w:eastAsia="Calibri"/>
          <w:szCs w:val="24"/>
          <w:lang w:val="en-CA"/>
        </w:rPr>
        <w:t>Corporation</w:t>
      </w:r>
    </w:p>
    <w:p w14:paraId="01981B25" w14:textId="77777777" w:rsidR="00390093" w:rsidRPr="005E4349" w:rsidRDefault="00390093" w:rsidP="00D25C27">
      <w:pPr>
        <w:widowControl/>
        <w:numPr>
          <w:ilvl w:val="0"/>
          <w:numId w:val="22"/>
        </w:numPr>
        <w:rPr>
          <w:rFonts w:eastAsia="Calibri"/>
          <w:szCs w:val="24"/>
          <w:lang w:val="en-CA"/>
        </w:rPr>
      </w:pPr>
      <w:r w:rsidRPr="005E4349">
        <w:rPr>
          <w:rFonts w:eastAsia="Calibri"/>
          <w:szCs w:val="24"/>
          <w:lang w:val="en-CA"/>
        </w:rPr>
        <w:t>Partnership</w:t>
      </w:r>
    </w:p>
    <w:p w14:paraId="4355FCE9" w14:textId="77777777" w:rsidR="00390093" w:rsidRPr="005E4349" w:rsidRDefault="00390093" w:rsidP="00D25C27">
      <w:pPr>
        <w:widowControl/>
        <w:numPr>
          <w:ilvl w:val="0"/>
          <w:numId w:val="22"/>
        </w:numPr>
        <w:rPr>
          <w:rFonts w:eastAsia="Calibri"/>
          <w:szCs w:val="24"/>
          <w:lang w:val="en-CA"/>
        </w:rPr>
      </w:pPr>
      <w:r w:rsidRPr="005E4349">
        <w:rPr>
          <w:rFonts w:eastAsia="Calibri"/>
          <w:szCs w:val="24"/>
          <w:lang w:val="en-CA"/>
        </w:rPr>
        <w:t>Corporation</w:t>
      </w:r>
    </w:p>
    <w:p w14:paraId="54D44AE6" w14:textId="184D93B8" w:rsidR="00390093" w:rsidRPr="00F9362D" w:rsidRDefault="00390093" w:rsidP="00846AEB">
      <w:pPr>
        <w:pStyle w:val="ph3ns"/>
        <w:tabs>
          <w:tab w:val="right" w:pos="8855"/>
        </w:tabs>
        <w:spacing w:before="240" w:after="120"/>
        <w:rPr>
          <w:rFonts w:ascii="Arial MT Pro" w:hAnsi="Arial MT Pro" w:cs="Arial"/>
          <w:color w:val="auto"/>
          <w:lang w:val="da-DK"/>
        </w:rPr>
      </w:pPr>
      <w:r w:rsidRPr="00F9362D">
        <w:rPr>
          <w:rFonts w:ascii="Arial MT Pro" w:hAnsi="Arial MT Pro" w:cs="Arial"/>
          <w:color w:val="auto"/>
          <w:lang w:val="da-DK"/>
        </w:rPr>
        <w:t>(5</w:t>
      </w:r>
      <w:r w:rsidR="00E90D99" w:rsidRPr="00F9362D">
        <w:rPr>
          <w:rFonts w:ascii="Arial MT Pro" w:hAnsi="Arial MT Pro" w:cs="Arial"/>
          <w:color w:val="auto"/>
          <w:lang w:val="da-DK"/>
        </w:rPr>
        <w:t>–</w:t>
      </w:r>
      <w:r w:rsidRPr="00F9362D">
        <w:rPr>
          <w:rFonts w:ascii="Arial MT Pro" w:hAnsi="Arial MT Pro" w:cs="Arial"/>
          <w:color w:val="auto"/>
          <w:lang w:val="da-DK"/>
        </w:rPr>
        <w:t xml:space="preserve">10 min.) </w:t>
      </w:r>
      <w:r w:rsidRPr="00F9362D">
        <w:rPr>
          <w:rFonts w:ascii="Arial MT Pro" w:hAnsi="Arial MT Pro" w:cs="Arial"/>
          <w:b/>
          <w:bCs/>
          <w:i w:val="0"/>
          <w:iCs w:val="0"/>
          <w:color w:val="auto"/>
          <w:sz w:val="36"/>
          <w:szCs w:val="36"/>
          <w:lang w:val="da-DK"/>
        </w:rPr>
        <w:t>E1-3</w:t>
      </w:r>
    </w:p>
    <w:p w14:paraId="6F4A3963" w14:textId="6981FD38" w:rsidR="00390093" w:rsidRPr="005E4349" w:rsidRDefault="00390093" w:rsidP="00964B20">
      <w:pPr>
        <w:widowControl/>
        <w:ind w:left="1080" w:hanging="360"/>
        <w:rPr>
          <w:rFonts w:eastAsia="Calibri"/>
          <w:szCs w:val="24"/>
          <w:lang w:val="en-CA"/>
        </w:rPr>
      </w:pPr>
      <w:r w:rsidRPr="005E4349">
        <w:rPr>
          <w:rFonts w:eastAsia="Calibri"/>
          <w:szCs w:val="24"/>
          <w:lang w:val="en-CA"/>
        </w:rPr>
        <w:t>1.</w:t>
      </w:r>
      <w:r w:rsidR="00964B20">
        <w:rPr>
          <w:rFonts w:eastAsia="Calibri"/>
          <w:szCs w:val="24"/>
          <w:lang w:val="en-CA"/>
        </w:rPr>
        <w:tab/>
      </w:r>
      <w:r w:rsidRPr="005E4349">
        <w:rPr>
          <w:rFonts w:eastAsia="Calibri"/>
          <w:szCs w:val="24"/>
          <w:lang w:val="en-CA"/>
        </w:rPr>
        <w:t>f</w:t>
      </w:r>
    </w:p>
    <w:p w14:paraId="0D887105" w14:textId="2D984810" w:rsidR="00390093" w:rsidRPr="005E4349" w:rsidRDefault="00390093" w:rsidP="00964B20">
      <w:pPr>
        <w:widowControl/>
        <w:ind w:left="1080" w:hanging="360"/>
        <w:rPr>
          <w:rFonts w:eastAsia="Calibri"/>
          <w:szCs w:val="24"/>
          <w:lang w:val="en-CA"/>
        </w:rPr>
      </w:pPr>
      <w:r w:rsidRPr="005E4349">
        <w:rPr>
          <w:rFonts w:eastAsia="Calibri"/>
          <w:szCs w:val="24"/>
          <w:lang w:val="en-CA"/>
        </w:rPr>
        <w:t>2.</w:t>
      </w:r>
      <w:r w:rsidR="00964B20">
        <w:rPr>
          <w:rFonts w:eastAsia="Calibri"/>
          <w:szCs w:val="24"/>
          <w:lang w:val="en-CA"/>
        </w:rPr>
        <w:tab/>
      </w:r>
      <w:r w:rsidRPr="005E4349">
        <w:rPr>
          <w:rFonts w:eastAsia="Calibri"/>
          <w:szCs w:val="24"/>
          <w:lang w:val="en-CA"/>
        </w:rPr>
        <w:t>a</w:t>
      </w:r>
    </w:p>
    <w:p w14:paraId="46648F94" w14:textId="22DC7933" w:rsidR="00390093" w:rsidRPr="005E4349" w:rsidRDefault="00390093" w:rsidP="00964B20">
      <w:pPr>
        <w:widowControl/>
        <w:ind w:left="1080" w:hanging="360"/>
        <w:rPr>
          <w:rFonts w:eastAsia="Calibri"/>
          <w:szCs w:val="24"/>
          <w:lang w:val="en-CA"/>
        </w:rPr>
      </w:pPr>
      <w:r w:rsidRPr="005E4349">
        <w:rPr>
          <w:rFonts w:eastAsia="Calibri"/>
          <w:szCs w:val="24"/>
          <w:lang w:val="en-CA"/>
        </w:rPr>
        <w:t>3.</w:t>
      </w:r>
      <w:r w:rsidR="00964B20">
        <w:rPr>
          <w:rFonts w:eastAsia="Calibri"/>
          <w:szCs w:val="24"/>
          <w:lang w:val="en-CA"/>
        </w:rPr>
        <w:tab/>
      </w:r>
      <w:r w:rsidRPr="005E4349">
        <w:rPr>
          <w:rFonts w:eastAsia="Calibri"/>
          <w:szCs w:val="24"/>
          <w:lang w:val="en-CA"/>
        </w:rPr>
        <w:t>d</w:t>
      </w:r>
    </w:p>
    <w:p w14:paraId="1AE4F48A" w14:textId="62C2C798" w:rsidR="00390093" w:rsidRPr="005E4349" w:rsidRDefault="00390093" w:rsidP="00964B20">
      <w:pPr>
        <w:widowControl/>
        <w:ind w:left="1080" w:hanging="360"/>
        <w:rPr>
          <w:rFonts w:eastAsia="Calibri"/>
          <w:szCs w:val="24"/>
          <w:lang w:val="en-CA"/>
        </w:rPr>
      </w:pPr>
      <w:r w:rsidRPr="005E4349">
        <w:rPr>
          <w:rFonts w:eastAsia="Calibri"/>
          <w:szCs w:val="24"/>
          <w:lang w:val="en-CA"/>
        </w:rPr>
        <w:t>4.</w:t>
      </w:r>
      <w:r w:rsidR="00964B20">
        <w:rPr>
          <w:rFonts w:eastAsia="Calibri"/>
          <w:szCs w:val="24"/>
          <w:lang w:val="en-CA"/>
        </w:rPr>
        <w:tab/>
      </w:r>
      <w:r w:rsidRPr="005E4349">
        <w:rPr>
          <w:rFonts w:eastAsia="Calibri"/>
          <w:szCs w:val="24"/>
          <w:lang w:val="en-CA"/>
        </w:rPr>
        <w:t>b</w:t>
      </w:r>
    </w:p>
    <w:p w14:paraId="5C860874" w14:textId="129A434C" w:rsidR="00390093" w:rsidRPr="005E4349" w:rsidRDefault="00390093" w:rsidP="00964B20">
      <w:pPr>
        <w:widowControl/>
        <w:ind w:left="1080" w:hanging="360"/>
        <w:rPr>
          <w:rFonts w:eastAsia="Calibri"/>
          <w:szCs w:val="24"/>
          <w:lang w:val="en-CA"/>
        </w:rPr>
      </w:pPr>
      <w:r w:rsidRPr="005E4349">
        <w:rPr>
          <w:rFonts w:eastAsia="Calibri"/>
          <w:szCs w:val="24"/>
          <w:lang w:val="en-CA"/>
        </w:rPr>
        <w:t>5.</w:t>
      </w:r>
      <w:r w:rsidR="00964B20">
        <w:rPr>
          <w:rFonts w:eastAsia="Calibri"/>
          <w:szCs w:val="24"/>
          <w:lang w:val="en-CA"/>
        </w:rPr>
        <w:tab/>
      </w:r>
      <w:r w:rsidRPr="005E4349">
        <w:rPr>
          <w:rFonts w:eastAsia="Calibri"/>
          <w:szCs w:val="24"/>
          <w:lang w:val="en-CA"/>
        </w:rPr>
        <w:t>c</w:t>
      </w:r>
    </w:p>
    <w:p w14:paraId="1CFF3E6F" w14:textId="00CD5F4F" w:rsidR="00390093" w:rsidRPr="005E4349" w:rsidRDefault="00390093" w:rsidP="00964B20">
      <w:pPr>
        <w:widowControl/>
        <w:ind w:left="1080" w:hanging="360"/>
        <w:rPr>
          <w:rFonts w:eastAsia="Calibri"/>
          <w:szCs w:val="24"/>
          <w:lang w:val="en-CA"/>
        </w:rPr>
      </w:pPr>
      <w:r w:rsidRPr="005E4349">
        <w:rPr>
          <w:rFonts w:eastAsia="Calibri"/>
          <w:szCs w:val="24"/>
          <w:lang w:val="en-CA"/>
        </w:rPr>
        <w:t>6.</w:t>
      </w:r>
      <w:r w:rsidR="00964B20">
        <w:rPr>
          <w:rFonts w:eastAsia="Calibri"/>
          <w:szCs w:val="24"/>
          <w:lang w:val="en-CA"/>
        </w:rPr>
        <w:tab/>
      </w:r>
      <w:r w:rsidRPr="005E4349">
        <w:rPr>
          <w:rFonts w:eastAsia="Calibri"/>
          <w:szCs w:val="24"/>
          <w:lang w:val="en-CA"/>
        </w:rPr>
        <w:t>e</w:t>
      </w:r>
    </w:p>
    <w:p w14:paraId="070AD835" w14:textId="77777777" w:rsidR="00390093" w:rsidRDefault="00390093" w:rsidP="00390093">
      <w:pPr>
        <w:rPr>
          <w:b/>
          <w:u w:val="single"/>
        </w:rPr>
      </w:pPr>
    </w:p>
    <w:p w14:paraId="46151F5A" w14:textId="77777777" w:rsidR="00390093" w:rsidRDefault="00390093" w:rsidP="00390093">
      <w:pPr>
        <w:rPr>
          <w:b/>
          <w:u w:val="single"/>
        </w:rPr>
      </w:pPr>
    </w:p>
    <w:p w14:paraId="33609F15" w14:textId="77777777" w:rsidR="00390093" w:rsidRDefault="00390093" w:rsidP="00390093">
      <w:pPr>
        <w:rPr>
          <w:b/>
          <w:u w:val="single"/>
        </w:rPr>
      </w:pPr>
    </w:p>
    <w:p w14:paraId="1CC3A4E0" w14:textId="7A23993E" w:rsidR="00390093" w:rsidRPr="00F9362D" w:rsidRDefault="000C0363" w:rsidP="0073743D">
      <w:pPr>
        <w:pStyle w:val="ph3ns"/>
        <w:spacing w:after="120"/>
        <w:rPr>
          <w:rFonts w:ascii="Arial MT Pro" w:hAnsi="Arial MT Pro" w:cs="Arial"/>
          <w:b/>
          <w:bCs/>
          <w:i w:val="0"/>
          <w:iCs w:val="0"/>
          <w:color w:val="auto"/>
          <w:sz w:val="36"/>
          <w:szCs w:val="36"/>
        </w:rPr>
      </w:pPr>
      <w:r w:rsidRPr="00F9362D">
        <w:rPr>
          <w:rFonts w:ascii="Arial MT Pro" w:hAnsi="Arial MT Pro" w:cs="Arial"/>
        </w:rPr>
        <w:br w:type="page"/>
      </w:r>
      <w:r w:rsidR="00390093" w:rsidRPr="00F9362D">
        <w:rPr>
          <w:rFonts w:ascii="Arial MT Pro" w:hAnsi="Arial MT Pro" w:cs="Arial"/>
          <w:color w:val="auto"/>
        </w:rPr>
        <w:lastRenderedPageBreak/>
        <w:t>(5</w:t>
      </w:r>
      <w:r w:rsidR="00E90D99" w:rsidRPr="00F9362D">
        <w:rPr>
          <w:rFonts w:ascii="Arial MT Pro" w:hAnsi="Arial MT Pro" w:cs="Arial"/>
          <w:color w:val="auto"/>
        </w:rPr>
        <w:t>–</w:t>
      </w:r>
      <w:r w:rsidR="00390093" w:rsidRPr="00F9362D">
        <w:rPr>
          <w:rFonts w:ascii="Arial MT Pro" w:hAnsi="Arial MT Pro" w:cs="Arial"/>
          <w:color w:val="auto"/>
        </w:rPr>
        <w:t xml:space="preserve">10 min.) </w:t>
      </w:r>
      <w:r w:rsidR="00390093" w:rsidRPr="00F9362D">
        <w:rPr>
          <w:rFonts w:ascii="Arial MT Pro" w:hAnsi="Arial MT Pro" w:cs="Arial"/>
          <w:b/>
          <w:bCs/>
          <w:i w:val="0"/>
          <w:iCs w:val="0"/>
          <w:color w:val="auto"/>
          <w:sz w:val="36"/>
          <w:szCs w:val="36"/>
        </w:rPr>
        <w:t>E1-</w:t>
      </w:r>
      <w:r w:rsidR="00731714" w:rsidRPr="00F9362D">
        <w:rPr>
          <w:rFonts w:ascii="Arial MT Pro" w:hAnsi="Arial MT Pro" w:cs="Arial"/>
          <w:b/>
          <w:bCs/>
          <w:i w:val="0"/>
          <w:iCs w:val="0"/>
          <w:color w:val="auto"/>
          <w:sz w:val="36"/>
          <w:szCs w:val="36"/>
        </w:rPr>
        <w:t>4</w:t>
      </w:r>
    </w:p>
    <w:p w14:paraId="1898DA5A" w14:textId="42BADE61" w:rsidR="00390093" w:rsidRPr="003A507E" w:rsidRDefault="00390093" w:rsidP="00D25C27">
      <w:pPr>
        <w:pStyle w:val="ListParagraph"/>
        <w:numPr>
          <w:ilvl w:val="0"/>
          <w:numId w:val="43"/>
        </w:numPr>
        <w:spacing w:after="0" w:line="240" w:lineRule="auto"/>
        <w:contextualSpacing w:val="0"/>
        <w:rPr>
          <w:szCs w:val="24"/>
          <w:lang w:val="en-AU"/>
        </w:rPr>
      </w:pPr>
      <w:r w:rsidRPr="00D43412">
        <w:rPr>
          <w:rFonts w:ascii="Times New Roman" w:hAnsi="Times New Roman"/>
          <w:sz w:val="24"/>
          <w:szCs w:val="24"/>
        </w:rPr>
        <w:t>$750 increase</w:t>
      </w:r>
    </w:p>
    <w:p w14:paraId="3AFD7248" w14:textId="15F1F6A6" w:rsidR="00390093" w:rsidRPr="003A507E" w:rsidRDefault="00390093" w:rsidP="00D25C27">
      <w:pPr>
        <w:pStyle w:val="ListParagraph"/>
        <w:numPr>
          <w:ilvl w:val="0"/>
          <w:numId w:val="43"/>
        </w:numPr>
        <w:spacing w:after="0" w:line="240" w:lineRule="auto"/>
        <w:rPr>
          <w:szCs w:val="24"/>
        </w:rPr>
      </w:pPr>
      <w:r w:rsidRPr="00D43412">
        <w:rPr>
          <w:rFonts w:ascii="Times New Roman" w:hAnsi="Times New Roman"/>
          <w:sz w:val="24"/>
          <w:szCs w:val="24"/>
        </w:rPr>
        <w:t>$5,000 decrease</w:t>
      </w:r>
    </w:p>
    <w:p w14:paraId="281607DA" w14:textId="7E8FF5C0" w:rsidR="00390093" w:rsidRPr="003A507E" w:rsidRDefault="00390093" w:rsidP="00D25C27">
      <w:pPr>
        <w:pStyle w:val="ListParagraph"/>
        <w:numPr>
          <w:ilvl w:val="0"/>
          <w:numId w:val="43"/>
        </w:numPr>
        <w:spacing w:after="0" w:line="240" w:lineRule="auto"/>
        <w:rPr>
          <w:szCs w:val="24"/>
        </w:rPr>
      </w:pPr>
      <w:r w:rsidRPr="00D43412">
        <w:rPr>
          <w:rFonts w:ascii="Times New Roman" w:hAnsi="Times New Roman"/>
          <w:sz w:val="24"/>
          <w:szCs w:val="24"/>
        </w:rPr>
        <w:t>$1,600 increase</w:t>
      </w:r>
    </w:p>
    <w:p w14:paraId="70380BE9" w14:textId="73D3B079" w:rsidR="00390093" w:rsidRPr="003A507E" w:rsidRDefault="00390093" w:rsidP="00D25C27">
      <w:pPr>
        <w:pStyle w:val="ListParagraph"/>
        <w:numPr>
          <w:ilvl w:val="0"/>
          <w:numId w:val="43"/>
        </w:numPr>
        <w:spacing w:after="0" w:line="240" w:lineRule="auto"/>
        <w:rPr>
          <w:szCs w:val="24"/>
        </w:rPr>
      </w:pPr>
      <w:r w:rsidRPr="00D43412">
        <w:rPr>
          <w:rFonts w:ascii="Times New Roman" w:hAnsi="Times New Roman"/>
          <w:sz w:val="24"/>
          <w:szCs w:val="24"/>
        </w:rPr>
        <w:t>$0</w:t>
      </w:r>
    </w:p>
    <w:p w14:paraId="312DE20E" w14:textId="1B25F730" w:rsidR="00390093" w:rsidRPr="003A507E" w:rsidRDefault="00390093" w:rsidP="00D25C27">
      <w:pPr>
        <w:pStyle w:val="ListParagraph"/>
        <w:numPr>
          <w:ilvl w:val="0"/>
          <w:numId w:val="43"/>
        </w:numPr>
        <w:spacing w:after="0" w:line="240" w:lineRule="auto"/>
        <w:rPr>
          <w:szCs w:val="24"/>
        </w:rPr>
      </w:pPr>
      <w:r w:rsidRPr="00D43412">
        <w:rPr>
          <w:rFonts w:ascii="Times New Roman" w:hAnsi="Times New Roman"/>
          <w:sz w:val="24"/>
          <w:szCs w:val="24"/>
        </w:rPr>
        <w:t>$150 increase</w:t>
      </w:r>
    </w:p>
    <w:p w14:paraId="48460907" w14:textId="1A88AF34" w:rsidR="00390093" w:rsidRPr="003A507E" w:rsidRDefault="00390093" w:rsidP="00D25C27">
      <w:pPr>
        <w:pStyle w:val="ListParagraph"/>
        <w:numPr>
          <w:ilvl w:val="0"/>
          <w:numId w:val="43"/>
        </w:numPr>
        <w:spacing w:after="0" w:line="240" w:lineRule="auto"/>
        <w:rPr>
          <w:szCs w:val="24"/>
        </w:rPr>
      </w:pPr>
      <w:r w:rsidRPr="00D43412">
        <w:rPr>
          <w:rFonts w:ascii="Times New Roman" w:hAnsi="Times New Roman"/>
          <w:sz w:val="24"/>
          <w:szCs w:val="24"/>
        </w:rPr>
        <w:t>$800 increase</w:t>
      </w:r>
    </w:p>
    <w:p w14:paraId="41D5387F" w14:textId="08B60B4D" w:rsidR="00390093" w:rsidRPr="003A507E" w:rsidRDefault="00390093" w:rsidP="00D25C27">
      <w:pPr>
        <w:pStyle w:val="ListParagraph"/>
        <w:numPr>
          <w:ilvl w:val="0"/>
          <w:numId w:val="43"/>
        </w:numPr>
        <w:spacing w:after="0" w:line="240" w:lineRule="auto"/>
        <w:rPr>
          <w:szCs w:val="24"/>
        </w:rPr>
      </w:pPr>
      <w:r w:rsidRPr="00D43412">
        <w:rPr>
          <w:rFonts w:ascii="Times New Roman" w:hAnsi="Times New Roman"/>
          <w:sz w:val="24"/>
          <w:szCs w:val="24"/>
        </w:rPr>
        <w:t>$3,000 increase</w:t>
      </w:r>
    </w:p>
    <w:p w14:paraId="2BE529A5" w14:textId="4ADC3F4C" w:rsidR="00390093" w:rsidRPr="00F9362D" w:rsidRDefault="00390093" w:rsidP="0073743D">
      <w:pPr>
        <w:pStyle w:val="ph3"/>
        <w:keepNext/>
        <w:keepLines/>
        <w:shd w:val="clear" w:color="auto" w:fill="FFFFFF"/>
        <w:spacing w:before="240"/>
        <w:ind w:left="2405" w:right="-24"/>
        <w:rPr>
          <w:rFonts w:ascii="Arial MT Pro" w:hAnsi="Arial MT Pro"/>
          <w:color w:val="auto"/>
        </w:rPr>
      </w:pPr>
      <w:r w:rsidRPr="00F9362D">
        <w:rPr>
          <w:rFonts w:ascii="Arial MT Pro" w:hAnsi="Arial MT Pro"/>
          <w:color w:val="auto"/>
        </w:rPr>
        <w:t>(5</w:t>
      </w:r>
      <w:r w:rsidR="00E90D99" w:rsidRPr="00F9362D">
        <w:rPr>
          <w:rFonts w:ascii="Arial MT Pro" w:hAnsi="Arial MT Pro"/>
          <w:color w:val="auto"/>
        </w:rPr>
        <w:t>–</w:t>
      </w:r>
      <w:r w:rsidRPr="00F9362D">
        <w:rPr>
          <w:rFonts w:ascii="Arial MT Pro" w:hAnsi="Arial MT Pro"/>
          <w:color w:val="auto"/>
        </w:rPr>
        <w:t xml:space="preserve">15 min.) </w:t>
      </w:r>
      <w:r w:rsidRPr="00F9362D">
        <w:rPr>
          <w:rFonts w:ascii="Arial MT Pro" w:hAnsi="Arial MT Pro"/>
          <w:b/>
          <w:bCs/>
          <w:i w:val="0"/>
          <w:iCs w:val="0"/>
          <w:color w:val="auto"/>
          <w:sz w:val="36"/>
          <w:szCs w:val="36"/>
        </w:rPr>
        <w:t>E1-</w:t>
      </w:r>
      <w:r w:rsidR="0002623C" w:rsidRPr="00F9362D">
        <w:rPr>
          <w:rFonts w:ascii="Arial MT Pro" w:hAnsi="Arial MT Pro"/>
          <w:b/>
          <w:bCs/>
          <w:i w:val="0"/>
          <w:iCs w:val="0"/>
          <w:color w:val="auto"/>
          <w:sz w:val="36"/>
          <w:szCs w:val="36"/>
        </w:rPr>
        <w:t>5</w:t>
      </w:r>
    </w:p>
    <w:p w14:paraId="117B59B0" w14:textId="77777777" w:rsidR="00390093" w:rsidRDefault="00390093" w:rsidP="003909EF">
      <w:pPr>
        <w:pStyle w:val="ptf"/>
        <w:tabs>
          <w:tab w:val="center" w:pos="3960"/>
          <w:tab w:val="center" w:pos="6000"/>
          <w:tab w:val="center" w:pos="8040"/>
        </w:tabs>
        <w:spacing w:before="120"/>
        <w:ind w:left="0"/>
        <w:rPr>
          <w:color w:val="auto"/>
        </w:rPr>
      </w:pPr>
      <w:r>
        <w:rPr>
          <w:color w:val="auto"/>
        </w:rPr>
        <w:tab/>
      </w:r>
      <w:r>
        <w:rPr>
          <w:color w:val="auto"/>
        </w:rPr>
        <w:tab/>
      </w:r>
      <w:r>
        <w:rPr>
          <w:color w:val="auto"/>
        </w:rPr>
        <w:tab/>
        <w:t>Owner</w:t>
      </w:r>
      <w:r w:rsidR="00942890">
        <w:rPr>
          <w:color w:val="auto"/>
        </w:rPr>
        <w:t>’</w:t>
      </w:r>
      <w:r>
        <w:rPr>
          <w:color w:val="auto"/>
        </w:rPr>
        <w:t>s</w:t>
      </w:r>
    </w:p>
    <w:p w14:paraId="442C7800" w14:textId="1DFA5F6C" w:rsidR="00390093" w:rsidRDefault="00390093" w:rsidP="000C0363">
      <w:pPr>
        <w:pStyle w:val="ptf"/>
        <w:pBdr>
          <w:bottom w:val="single" w:sz="4" w:space="1" w:color="auto"/>
        </w:pBdr>
        <w:tabs>
          <w:tab w:val="center" w:pos="3960"/>
          <w:tab w:val="center" w:pos="6000"/>
          <w:tab w:val="center" w:pos="8040"/>
        </w:tabs>
        <w:spacing w:before="0"/>
        <w:ind w:left="0" w:right="241"/>
        <w:rPr>
          <w:color w:val="auto"/>
        </w:rPr>
      </w:pPr>
      <w:r>
        <w:rPr>
          <w:color w:val="auto"/>
        </w:rPr>
        <w:tab/>
        <w:t>Assets</w:t>
      </w:r>
      <w:r>
        <w:rPr>
          <w:color w:val="auto"/>
        </w:rPr>
        <w:tab/>
        <w:t>Liabilities</w:t>
      </w:r>
      <w:r>
        <w:rPr>
          <w:color w:val="auto"/>
        </w:rPr>
        <w:tab/>
        <w:t>Equity</w:t>
      </w:r>
    </w:p>
    <w:p w14:paraId="79046147" w14:textId="230E8D4B" w:rsidR="00390093" w:rsidRDefault="00390093" w:rsidP="000C0363">
      <w:pPr>
        <w:pStyle w:val="ptf"/>
        <w:tabs>
          <w:tab w:val="right" w:pos="4565"/>
          <w:tab w:val="right" w:pos="6360"/>
          <w:tab w:val="right" w:pos="8400"/>
        </w:tabs>
        <w:ind w:left="0"/>
        <w:rPr>
          <w:color w:val="auto"/>
        </w:rPr>
      </w:pPr>
      <w:r>
        <w:rPr>
          <w:color w:val="auto"/>
        </w:rPr>
        <w:t>Economy Cuts</w:t>
      </w:r>
      <w:r>
        <w:rPr>
          <w:color w:val="auto"/>
        </w:rPr>
        <w:tab/>
      </w:r>
      <w:r>
        <w:rPr>
          <w:color w:val="auto"/>
          <w:u w:val="double"/>
        </w:rPr>
        <w:t>$160,000</w:t>
      </w:r>
      <w:r>
        <w:rPr>
          <w:color w:val="auto"/>
        </w:rPr>
        <w:tab/>
        <w:t>$120,000</w:t>
      </w:r>
      <w:r>
        <w:rPr>
          <w:color w:val="auto"/>
        </w:rPr>
        <w:tab/>
        <w:t>$ 40,000</w:t>
      </w:r>
    </w:p>
    <w:p w14:paraId="3814D35C" w14:textId="77777777" w:rsidR="00390093" w:rsidRDefault="00390093" w:rsidP="000C0363">
      <w:pPr>
        <w:pStyle w:val="ptf"/>
        <w:tabs>
          <w:tab w:val="right" w:pos="4565"/>
          <w:tab w:val="right" w:pos="6360"/>
          <w:tab w:val="right" w:pos="8400"/>
        </w:tabs>
        <w:ind w:left="0"/>
        <w:rPr>
          <w:color w:val="auto"/>
        </w:rPr>
      </w:pPr>
      <w:r>
        <w:rPr>
          <w:color w:val="auto"/>
        </w:rPr>
        <w:t>Marpole Dry Cleaners</w:t>
      </w:r>
      <w:r>
        <w:rPr>
          <w:color w:val="auto"/>
        </w:rPr>
        <w:tab/>
        <w:t>100,000</w:t>
      </w:r>
      <w:r>
        <w:rPr>
          <w:color w:val="auto"/>
        </w:rPr>
        <w:tab/>
      </w:r>
      <w:r>
        <w:rPr>
          <w:color w:val="auto"/>
          <w:u w:val="double"/>
        </w:rPr>
        <w:t>50,000</w:t>
      </w:r>
      <w:r>
        <w:rPr>
          <w:color w:val="auto"/>
        </w:rPr>
        <w:tab/>
        <w:t>50,000</w:t>
      </w:r>
    </w:p>
    <w:p w14:paraId="11FD3FED" w14:textId="0AFD23B8" w:rsidR="00390093" w:rsidRDefault="00390093" w:rsidP="000C0363">
      <w:pPr>
        <w:pStyle w:val="ptf"/>
        <w:tabs>
          <w:tab w:val="right" w:pos="4565"/>
          <w:tab w:val="right" w:pos="6360"/>
          <w:tab w:val="right" w:pos="8400"/>
        </w:tabs>
        <w:ind w:left="0"/>
        <w:rPr>
          <w:color w:val="auto"/>
          <w:u w:val="single"/>
        </w:rPr>
      </w:pPr>
      <w:r>
        <w:rPr>
          <w:color w:val="auto"/>
        </w:rPr>
        <w:t>Dauphin Gift</w:t>
      </w:r>
      <w:r w:rsidR="00E63A5C">
        <w:rPr>
          <w:color w:val="auto"/>
        </w:rPr>
        <w:t>s</w:t>
      </w:r>
      <w:r>
        <w:rPr>
          <w:color w:val="auto"/>
        </w:rPr>
        <w:t xml:space="preserve"> and Cards</w:t>
      </w:r>
      <w:r>
        <w:rPr>
          <w:color w:val="auto"/>
        </w:rPr>
        <w:tab/>
        <w:t>145,000</w:t>
      </w:r>
      <w:r>
        <w:rPr>
          <w:color w:val="auto"/>
        </w:rPr>
        <w:tab/>
        <w:t>115,000</w:t>
      </w:r>
      <w:r>
        <w:rPr>
          <w:color w:val="auto"/>
        </w:rPr>
        <w:tab/>
      </w:r>
      <w:r w:rsidR="00716975">
        <w:rPr>
          <w:color w:val="auto"/>
        </w:rPr>
        <w:t xml:space="preserve">    </w:t>
      </w:r>
      <w:r>
        <w:rPr>
          <w:color w:val="auto"/>
          <w:u w:val="double"/>
        </w:rPr>
        <w:t>30,000</w:t>
      </w:r>
    </w:p>
    <w:p w14:paraId="3A8F3D92" w14:textId="7E751488" w:rsidR="00390093" w:rsidRDefault="00390093" w:rsidP="0073743D">
      <w:pPr>
        <w:pStyle w:val="ph3ns"/>
        <w:spacing w:before="240"/>
        <w:ind w:left="1418"/>
        <w:rPr>
          <w:i w:val="0"/>
          <w:iCs w:val="0"/>
          <w:color w:val="auto"/>
          <w:sz w:val="24"/>
        </w:rPr>
      </w:pPr>
      <w:r w:rsidRPr="00F9362D">
        <w:rPr>
          <w:rFonts w:ascii="Arial MT Pro" w:hAnsi="Arial MT Pro" w:cs="Arial"/>
          <w:color w:val="auto"/>
        </w:rPr>
        <w:t>(5</w:t>
      </w:r>
      <w:r w:rsidR="00E63A5C" w:rsidRPr="00F9362D">
        <w:rPr>
          <w:rFonts w:ascii="Arial MT Pro" w:hAnsi="Arial MT Pro" w:cs="Arial"/>
          <w:color w:val="auto"/>
        </w:rPr>
        <w:t>–</w:t>
      </w:r>
      <w:r w:rsidRPr="00F9362D">
        <w:rPr>
          <w:rFonts w:ascii="Arial MT Pro" w:hAnsi="Arial MT Pro" w:cs="Arial"/>
          <w:color w:val="auto"/>
        </w:rPr>
        <w:t xml:space="preserve">10 min.) </w:t>
      </w:r>
      <w:r w:rsidRPr="00F9362D">
        <w:rPr>
          <w:rFonts w:ascii="Arial MT Pro" w:hAnsi="Arial MT Pro" w:cs="Arial"/>
          <w:b/>
          <w:bCs/>
          <w:i w:val="0"/>
          <w:iCs w:val="0"/>
          <w:color w:val="auto"/>
          <w:sz w:val="36"/>
          <w:szCs w:val="36"/>
        </w:rPr>
        <w:t>E1-</w:t>
      </w:r>
      <w:r w:rsidR="0002623C" w:rsidRPr="00F9362D">
        <w:rPr>
          <w:rFonts w:ascii="Arial MT Pro" w:hAnsi="Arial MT Pro" w:cs="Arial"/>
          <w:b/>
          <w:bCs/>
          <w:i w:val="0"/>
          <w:iCs w:val="0"/>
          <w:color w:val="auto"/>
          <w:sz w:val="36"/>
          <w:szCs w:val="36"/>
        </w:rPr>
        <w:t>6</w:t>
      </w:r>
    </w:p>
    <w:p w14:paraId="7CCCD7F1" w14:textId="47288108" w:rsidR="00390093" w:rsidRDefault="00A02F90" w:rsidP="00BC729C">
      <w:pPr>
        <w:pStyle w:val="ptf"/>
        <w:tabs>
          <w:tab w:val="center" w:pos="2400"/>
          <w:tab w:val="center" w:pos="3840"/>
          <w:tab w:val="center" w:pos="5280"/>
          <w:tab w:val="center" w:pos="6840"/>
          <w:tab w:val="center" w:pos="8160"/>
        </w:tabs>
        <w:spacing w:before="120" w:after="120"/>
        <w:ind w:left="720" w:hanging="360"/>
        <w:rPr>
          <w:color w:val="auto"/>
        </w:rPr>
      </w:pPr>
      <w:r>
        <w:rPr>
          <w:color w:val="auto"/>
        </w:rPr>
        <w:t>1.</w:t>
      </w:r>
      <w:r w:rsidR="00390093">
        <w:rPr>
          <w:color w:val="auto"/>
        </w:rPr>
        <w:tab/>
        <w:t>Assets</w:t>
      </w:r>
      <w:r w:rsidR="00F7454B">
        <w:rPr>
          <w:color w:val="auto"/>
        </w:rPr>
        <w:t xml:space="preserve"> </w:t>
      </w:r>
      <w:r w:rsidR="00390093">
        <w:rPr>
          <w:color w:val="auto"/>
        </w:rPr>
        <w:t>=</w:t>
      </w:r>
      <w:r w:rsidR="00F7454B">
        <w:rPr>
          <w:color w:val="auto"/>
        </w:rPr>
        <w:t xml:space="preserve"> </w:t>
      </w:r>
      <w:r w:rsidR="00390093">
        <w:rPr>
          <w:color w:val="auto"/>
        </w:rPr>
        <w:t>Liabilities</w:t>
      </w:r>
      <w:r w:rsidR="00F7454B">
        <w:rPr>
          <w:color w:val="auto"/>
        </w:rPr>
        <w:t xml:space="preserve"> </w:t>
      </w:r>
      <w:r w:rsidR="00390093">
        <w:rPr>
          <w:color w:val="auto"/>
        </w:rPr>
        <w:t>+</w:t>
      </w:r>
      <w:r w:rsidR="00F7454B">
        <w:rPr>
          <w:color w:val="auto"/>
        </w:rPr>
        <w:t xml:space="preserve"> </w:t>
      </w:r>
      <w:r w:rsidR="00390093">
        <w:rPr>
          <w:color w:val="auto"/>
        </w:rPr>
        <w:t>Owner</w:t>
      </w:r>
      <w:r w:rsidR="00942890">
        <w:rPr>
          <w:color w:val="auto"/>
        </w:rPr>
        <w:t>’</w:t>
      </w:r>
      <w:r w:rsidR="00390093">
        <w:rPr>
          <w:color w:val="auto"/>
        </w:rPr>
        <w:t>s</w:t>
      </w:r>
      <w:r w:rsidR="00952C6C">
        <w:rPr>
          <w:color w:val="auto"/>
        </w:rPr>
        <w:t xml:space="preserve"> </w:t>
      </w:r>
      <w:r w:rsidR="00390093">
        <w:rPr>
          <w:color w:val="auto"/>
        </w:rPr>
        <w:t>Equity</w:t>
      </w:r>
    </w:p>
    <w:p w14:paraId="63AEBA96" w14:textId="6A78D89B" w:rsidR="00390093" w:rsidRDefault="00390093" w:rsidP="00BC729C">
      <w:pPr>
        <w:pStyle w:val="ptf"/>
        <w:tabs>
          <w:tab w:val="center" w:pos="2400"/>
          <w:tab w:val="center" w:pos="3840"/>
          <w:tab w:val="center" w:pos="4680"/>
          <w:tab w:val="center" w:pos="5520"/>
          <w:tab w:val="center" w:pos="6120"/>
          <w:tab w:val="center" w:pos="6840"/>
          <w:tab w:val="center" w:pos="8160"/>
        </w:tabs>
        <w:spacing w:before="0"/>
        <w:ind w:left="990" w:hanging="261"/>
        <w:rPr>
          <w:color w:val="auto"/>
        </w:rPr>
      </w:pPr>
      <w:r>
        <w:rPr>
          <w:color w:val="auto"/>
        </w:rPr>
        <w:t>Cash + Furniture</w:t>
      </w:r>
      <w:r w:rsidR="00F7454B">
        <w:rPr>
          <w:color w:val="auto"/>
        </w:rPr>
        <w:t xml:space="preserve"> </w:t>
      </w:r>
      <w:r>
        <w:rPr>
          <w:color w:val="auto"/>
        </w:rPr>
        <w:t>=</w:t>
      </w:r>
      <w:r w:rsidR="00F7454B">
        <w:rPr>
          <w:color w:val="auto"/>
        </w:rPr>
        <w:t xml:space="preserve"> </w:t>
      </w:r>
      <w:r>
        <w:rPr>
          <w:color w:val="auto"/>
        </w:rPr>
        <w:t>Accounts</w:t>
      </w:r>
      <w:r w:rsidR="00F7454B">
        <w:rPr>
          <w:color w:val="auto"/>
        </w:rPr>
        <w:t xml:space="preserve"> </w:t>
      </w:r>
      <w:r>
        <w:rPr>
          <w:color w:val="auto"/>
        </w:rPr>
        <w:t>+</w:t>
      </w:r>
      <w:r w:rsidR="00F7454B">
        <w:rPr>
          <w:color w:val="auto"/>
        </w:rPr>
        <w:t xml:space="preserve"> </w:t>
      </w:r>
      <w:r>
        <w:rPr>
          <w:color w:val="auto"/>
        </w:rPr>
        <w:t>Note</w:t>
      </w:r>
      <w:r w:rsidR="00F7454B">
        <w:rPr>
          <w:color w:val="auto"/>
        </w:rPr>
        <w:t xml:space="preserve"> </w:t>
      </w:r>
      <w:r w:rsidR="00FE4F5F">
        <w:rPr>
          <w:color w:val="auto"/>
        </w:rPr>
        <w:t xml:space="preserve">     </w:t>
      </w:r>
      <w:r>
        <w:rPr>
          <w:color w:val="auto"/>
        </w:rPr>
        <w:t>+</w:t>
      </w:r>
      <w:r w:rsidR="00F7454B">
        <w:rPr>
          <w:color w:val="auto"/>
        </w:rPr>
        <w:t xml:space="preserve"> </w:t>
      </w:r>
      <w:r w:rsidR="00952C6C">
        <w:rPr>
          <w:color w:val="auto"/>
        </w:rPr>
        <w:t xml:space="preserve">  </w:t>
      </w:r>
      <w:r>
        <w:rPr>
          <w:color w:val="auto"/>
        </w:rPr>
        <w:t>J. Thorpe,</w:t>
      </w:r>
    </w:p>
    <w:p w14:paraId="41390055" w14:textId="391A9A62" w:rsidR="00390093" w:rsidRDefault="00C93696" w:rsidP="00C93696">
      <w:pPr>
        <w:pStyle w:val="ptf"/>
        <w:pBdr>
          <w:bottom w:val="single" w:sz="4" w:space="1" w:color="auto"/>
        </w:pBdr>
        <w:tabs>
          <w:tab w:val="left" w:pos="2610"/>
          <w:tab w:val="left" w:pos="4716"/>
        </w:tabs>
        <w:spacing w:before="0"/>
        <w:ind w:left="720" w:right="2766"/>
        <w:rPr>
          <w:color w:val="auto"/>
        </w:rPr>
      </w:pPr>
      <w:r>
        <w:rPr>
          <w:color w:val="auto"/>
        </w:rPr>
        <w:tab/>
      </w:r>
      <w:r w:rsidR="00390093">
        <w:rPr>
          <w:color w:val="auto"/>
        </w:rPr>
        <w:t>Payable</w:t>
      </w:r>
      <w:r w:rsidR="00F7454B">
        <w:rPr>
          <w:color w:val="auto"/>
        </w:rPr>
        <w:t xml:space="preserve"> </w:t>
      </w:r>
      <w:r w:rsidR="00952C6C">
        <w:rPr>
          <w:color w:val="auto"/>
        </w:rPr>
        <w:t xml:space="preserve">     </w:t>
      </w:r>
      <w:r>
        <w:rPr>
          <w:color w:val="auto"/>
        </w:rPr>
        <w:t xml:space="preserve"> </w:t>
      </w:r>
      <w:r w:rsidR="00390093">
        <w:rPr>
          <w:color w:val="auto"/>
        </w:rPr>
        <w:t>Payable</w:t>
      </w:r>
      <w:r w:rsidR="00952C6C">
        <w:rPr>
          <w:color w:val="auto"/>
        </w:rPr>
        <w:t xml:space="preserve">  </w:t>
      </w:r>
      <w:r w:rsidR="00F7454B">
        <w:rPr>
          <w:color w:val="auto"/>
        </w:rPr>
        <w:t xml:space="preserve"> </w:t>
      </w:r>
      <w:r w:rsidR="00FE4F5F">
        <w:rPr>
          <w:color w:val="auto"/>
        </w:rPr>
        <w:t xml:space="preserve">  </w:t>
      </w:r>
      <w:r>
        <w:rPr>
          <w:color w:val="auto"/>
        </w:rPr>
        <w:t xml:space="preserve"> </w:t>
      </w:r>
      <w:r w:rsidR="00390093">
        <w:rPr>
          <w:color w:val="auto"/>
        </w:rPr>
        <w:t>Capital</w:t>
      </w:r>
    </w:p>
    <w:p w14:paraId="42CE8FAD" w14:textId="7BBFA131" w:rsidR="00390093" w:rsidRDefault="00390093" w:rsidP="00BC729C">
      <w:pPr>
        <w:pStyle w:val="ptf"/>
        <w:tabs>
          <w:tab w:val="center" w:pos="2400"/>
          <w:tab w:val="center" w:pos="3840"/>
          <w:tab w:val="center" w:pos="4680"/>
          <w:tab w:val="center" w:pos="5520"/>
          <w:tab w:val="center" w:pos="6120"/>
          <w:tab w:val="center" w:pos="6840"/>
          <w:tab w:val="center" w:pos="8160"/>
        </w:tabs>
        <w:spacing w:before="120"/>
        <w:ind w:left="981" w:hanging="261"/>
        <w:rPr>
          <w:color w:val="auto"/>
        </w:rPr>
      </w:pPr>
      <w:r>
        <w:rPr>
          <w:color w:val="auto"/>
        </w:rPr>
        <w:t>$18,000 + $40,000</w:t>
      </w:r>
      <w:r w:rsidR="00F7454B">
        <w:rPr>
          <w:color w:val="auto"/>
        </w:rPr>
        <w:t xml:space="preserve"> </w:t>
      </w:r>
      <w:r>
        <w:rPr>
          <w:color w:val="auto"/>
        </w:rPr>
        <w:t>=</w:t>
      </w:r>
      <w:r w:rsidR="00F7454B">
        <w:rPr>
          <w:color w:val="auto"/>
        </w:rPr>
        <w:t xml:space="preserve"> </w:t>
      </w:r>
      <w:r>
        <w:rPr>
          <w:color w:val="auto"/>
        </w:rPr>
        <w:t>$7,000</w:t>
      </w:r>
      <w:r w:rsidR="00F7454B">
        <w:rPr>
          <w:color w:val="auto"/>
        </w:rPr>
        <w:t xml:space="preserve"> </w:t>
      </w:r>
      <w:r>
        <w:rPr>
          <w:color w:val="auto"/>
        </w:rPr>
        <w:t>+</w:t>
      </w:r>
      <w:r>
        <w:rPr>
          <w:color w:val="auto"/>
        </w:rPr>
        <w:tab/>
      </w:r>
      <w:r w:rsidR="00F7454B">
        <w:rPr>
          <w:color w:val="auto"/>
        </w:rPr>
        <w:t xml:space="preserve"> </w:t>
      </w:r>
      <w:r>
        <w:rPr>
          <w:color w:val="auto"/>
        </w:rPr>
        <w:t>$30,000</w:t>
      </w:r>
      <w:r w:rsidR="00F7454B">
        <w:rPr>
          <w:color w:val="auto"/>
        </w:rPr>
        <w:t xml:space="preserve"> </w:t>
      </w:r>
      <w:r>
        <w:rPr>
          <w:color w:val="auto"/>
        </w:rPr>
        <w:t>+</w:t>
      </w:r>
      <w:r w:rsidR="00F7454B">
        <w:rPr>
          <w:color w:val="auto"/>
        </w:rPr>
        <w:t xml:space="preserve"> </w:t>
      </w:r>
      <w:r>
        <w:rPr>
          <w:color w:val="auto"/>
        </w:rPr>
        <w:t>$21,000</w:t>
      </w:r>
    </w:p>
    <w:p w14:paraId="096AAEAD" w14:textId="5FDD9C8D" w:rsidR="00390093" w:rsidRDefault="00A02F90" w:rsidP="00BC729C">
      <w:pPr>
        <w:pStyle w:val="ptf"/>
        <w:tabs>
          <w:tab w:val="center" w:pos="2400"/>
          <w:tab w:val="center" w:pos="3840"/>
          <w:tab w:val="center" w:pos="5280"/>
          <w:tab w:val="center" w:pos="6840"/>
          <w:tab w:val="center" w:pos="8160"/>
        </w:tabs>
        <w:spacing w:before="120" w:after="120"/>
        <w:ind w:left="720" w:hanging="360"/>
        <w:rPr>
          <w:color w:val="auto"/>
        </w:rPr>
      </w:pPr>
      <w:r>
        <w:rPr>
          <w:color w:val="auto"/>
        </w:rPr>
        <w:t>2.</w:t>
      </w:r>
      <w:r w:rsidR="00BD4E5B">
        <w:rPr>
          <w:color w:val="auto"/>
        </w:rPr>
        <w:tab/>
      </w:r>
      <w:r w:rsidR="00390093">
        <w:rPr>
          <w:color w:val="auto"/>
        </w:rPr>
        <w:t>Based on the accounting equation, the owner has $21,000 equity in the business.</w:t>
      </w:r>
    </w:p>
    <w:p w14:paraId="2D987A23" w14:textId="5E4597AD" w:rsidR="00390093" w:rsidRPr="00F9362D" w:rsidRDefault="00390093" w:rsidP="00FE4F5F">
      <w:pPr>
        <w:pStyle w:val="ph3ns"/>
        <w:spacing w:before="240" w:after="120"/>
        <w:rPr>
          <w:rFonts w:ascii="Arial MT Pro" w:hAnsi="Arial MT Pro" w:cs="Arial"/>
          <w:i w:val="0"/>
          <w:iCs w:val="0"/>
          <w:color w:val="auto"/>
        </w:rPr>
      </w:pPr>
      <w:r w:rsidRPr="00F9362D">
        <w:rPr>
          <w:rFonts w:ascii="Arial MT Pro" w:hAnsi="Arial MT Pro" w:cs="Arial"/>
          <w:color w:val="auto"/>
        </w:rPr>
        <w:t>(10</w:t>
      </w:r>
      <w:r w:rsidR="00E63A5C" w:rsidRPr="00F9362D">
        <w:rPr>
          <w:rFonts w:ascii="Arial MT Pro" w:hAnsi="Arial MT Pro" w:cs="Arial"/>
          <w:color w:val="auto"/>
        </w:rPr>
        <w:t>–</w:t>
      </w:r>
      <w:r w:rsidRPr="00F9362D">
        <w:rPr>
          <w:rFonts w:ascii="Arial MT Pro" w:hAnsi="Arial MT Pro" w:cs="Arial"/>
          <w:color w:val="auto"/>
        </w:rPr>
        <w:t xml:space="preserve">20 min.) </w:t>
      </w:r>
      <w:r w:rsidRPr="00F9362D">
        <w:rPr>
          <w:rFonts w:ascii="Arial MT Pro" w:hAnsi="Arial MT Pro" w:cs="Arial"/>
          <w:b/>
          <w:bCs/>
          <w:i w:val="0"/>
          <w:iCs w:val="0"/>
          <w:color w:val="auto"/>
          <w:sz w:val="36"/>
          <w:szCs w:val="36"/>
        </w:rPr>
        <w:t>E1-</w:t>
      </w:r>
      <w:r w:rsidR="0002623C" w:rsidRPr="00F9362D">
        <w:rPr>
          <w:rFonts w:ascii="Arial MT Pro" w:hAnsi="Arial MT Pro" w:cs="Arial"/>
          <w:b/>
          <w:bCs/>
          <w:i w:val="0"/>
          <w:iCs w:val="0"/>
          <w:color w:val="auto"/>
          <w:sz w:val="36"/>
          <w:szCs w:val="36"/>
        </w:rPr>
        <w:t>7</w:t>
      </w:r>
    </w:p>
    <w:p w14:paraId="4D924E3B" w14:textId="77777777" w:rsidR="00390093" w:rsidRDefault="00390093" w:rsidP="00BC729C">
      <w:pPr>
        <w:pStyle w:val="pl1"/>
        <w:ind w:left="1170" w:hanging="432"/>
        <w:outlineLvl w:val="0"/>
        <w:rPr>
          <w:color w:val="auto"/>
        </w:rPr>
      </w:pPr>
      <w:r>
        <w:rPr>
          <w:color w:val="auto"/>
        </w:rPr>
        <w:t>a.</w:t>
      </w:r>
      <w:r>
        <w:rPr>
          <w:color w:val="auto"/>
        </w:rPr>
        <w:tab/>
        <w:t>Increase asset (Cash)</w:t>
      </w:r>
    </w:p>
    <w:p w14:paraId="00D00C26" w14:textId="77777777" w:rsidR="00390093" w:rsidRDefault="00390093" w:rsidP="00BC729C">
      <w:pPr>
        <w:pStyle w:val="pl1"/>
        <w:ind w:left="1170" w:hanging="432"/>
        <w:outlineLvl w:val="0"/>
        <w:rPr>
          <w:color w:val="auto"/>
        </w:rPr>
      </w:pPr>
      <w:r>
        <w:rPr>
          <w:color w:val="auto"/>
        </w:rPr>
        <w:tab/>
        <w:t>Increase owner</w:t>
      </w:r>
      <w:r w:rsidR="00942890">
        <w:rPr>
          <w:color w:val="auto"/>
        </w:rPr>
        <w:t>’</w:t>
      </w:r>
      <w:r>
        <w:rPr>
          <w:color w:val="auto"/>
        </w:rPr>
        <w:t>s equity (Owner, Capital)</w:t>
      </w:r>
    </w:p>
    <w:p w14:paraId="486EB1B2" w14:textId="77777777" w:rsidR="00390093" w:rsidRDefault="00390093" w:rsidP="00BC729C">
      <w:pPr>
        <w:pStyle w:val="pl1"/>
        <w:ind w:left="1170" w:hanging="432"/>
        <w:outlineLvl w:val="0"/>
        <w:rPr>
          <w:color w:val="auto"/>
        </w:rPr>
      </w:pPr>
      <w:r>
        <w:rPr>
          <w:color w:val="auto"/>
        </w:rPr>
        <w:t>b.</w:t>
      </w:r>
      <w:r>
        <w:rPr>
          <w:color w:val="auto"/>
        </w:rPr>
        <w:tab/>
        <w:t>Decrease asset (Cash)</w:t>
      </w:r>
    </w:p>
    <w:p w14:paraId="59A3D3BA" w14:textId="77777777" w:rsidR="00390093" w:rsidRDefault="00390093" w:rsidP="00BC729C">
      <w:pPr>
        <w:pStyle w:val="pl1"/>
        <w:ind w:left="1170" w:hanging="432"/>
        <w:outlineLvl w:val="0"/>
        <w:rPr>
          <w:color w:val="auto"/>
        </w:rPr>
      </w:pPr>
      <w:r>
        <w:rPr>
          <w:color w:val="auto"/>
        </w:rPr>
        <w:tab/>
        <w:t>Decrease owner</w:t>
      </w:r>
      <w:r w:rsidR="00942890">
        <w:rPr>
          <w:color w:val="auto"/>
        </w:rPr>
        <w:t>’</w:t>
      </w:r>
      <w:r>
        <w:rPr>
          <w:color w:val="auto"/>
        </w:rPr>
        <w:t>s equity (Rent Expense)</w:t>
      </w:r>
    </w:p>
    <w:p w14:paraId="7CFE789C" w14:textId="77777777" w:rsidR="00390093" w:rsidRDefault="00390093" w:rsidP="00BC729C">
      <w:pPr>
        <w:pStyle w:val="pl1"/>
        <w:ind w:left="1170" w:hanging="432"/>
        <w:outlineLvl w:val="0"/>
        <w:rPr>
          <w:color w:val="auto"/>
        </w:rPr>
      </w:pPr>
      <w:r>
        <w:rPr>
          <w:color w:val="auto"/>
        </w:rPr>
        <w:t>c.</w:t>
      </w:r>
      <w:r>
        <w:rPr>
          <w:color w:val="auto"/>
        </w:rPr>
        <w:tab/>
        <w:t>Increase asset (Office Supplies)</w:t>
      </w:r>
    </w:p>
    <w:p w14:paraId="4965E40B" w14:textId="77777777" w:rsidR="00390093" w:rsidRDefault="00390093" w:rsidP="00BC729C">
      <w:pPr>
        <w:pStyle w:val="pl1"/>
        <w:ind w:left="1170" w:hanging="432"/>
        <w:outlineLvl w:val="0"/>
        <w:rPr>
          <w:color w:val="auto"/>
        </w:rPr>
      </w:pPr>
      <w:r>
        <w:rPr>
          <w:color w:val="auto"/>
        </w:rPr>
        <w:tab/>
        <w:t>Decrease asset (Cash)</w:t>
      </w:r>
    </w:p>
    <w:p w14:paraId="64EA5F13" w14:textId="77777777" w:rsidR="00390093" w:rsidRDefault="00390093" w:rsidP="00BC729C">
      <w:pPr>
        <w:pStyle w:val="pl1"/>
        <w:ind w:left="1170" w:hanging="432"/>
        <w:outlineLvl w:val="0"/>
        <w:rPr>
          <w:color w:val="auto"/>
        </w:rPr>
      </w:pPr>
      <w:r>
        <w:rPr>
          <w:color w:val="auto"/>
        </w:rPr>
        <w:t>d.</w:t>
      </w:r>
      <w:r>
        <w:rPr>
          <w:color w:val="auto"/>
        </w:rPr>
        <w:tab/>
        <w:t>Increase asset (Accounts Receivable)</w:t>
      </w:r>
    </w:p>
    <w:p w14:paraId="0E4E3705" w14:textId="77777777" w:rsidR="00390093" w:rsidRDefault="00390093" w:rsidP="00BC729C">
      <w:pPr>
        <w:pStyle w:val="pl1"/>
        <w:ind w:left="1170" w:hanging="432"/>
        <w:outlineLvl w:val="0"/>
        <w:rPr>
          <w:color w:val="auto"/>
        </w:rPr>
      </w:pPr>
      <w:r>
        <w:rPr>
          <w:color w:val="auto"/>
        </w:rPr>
        <w:tab/>
        <w:t>Increase owner</w:t>
      </w:r>
      <w:r w:rsidR="00942890">
        <w:rPr>
          <w:color w:val="auto"/>
        </w:rPr>
        <w:t>’</w:t>
      </w:r>
      <w:r>
        <w:rPr>
          <w:color w:val="auto"/>
        </w:rPr>
        <w:t>s equity (Service Revenue)</w:t>
      </w:r>
    </w:p>
    <w:p w14:paraId="5E898962" w14:textId="77777777" w:rsidR="00FE4F5F" w:rsidRDefault="00FE4F5F">
      <w:pPr>
        <w:widowControl/>
        <w:rPr>
          <w:szCs w:val="24"/>
        </w:rPr>
      </w:pPr>
      <w:r>
        <w:br w:type="page"/>
      </w:r>
    </w:p>
    <w:p w14:paraId="69A1697F" w14:textId="4EE266AB" w:rsidR="00390093" w:rsidRDefault="00390093" w:rsidP="00BC729C">
      <w:pPr>
        <w:pStyle w:val="pl1"/>
        <w:ind w:left="1170" w:hanging="432"/>
        <w:outlineLvl w:val="0"/>
        <w:rPr>
          <w:color w:val="auto"/>
        </w:rPr>
      </w:pPr>
      <w:r>
        <w:rPr>
          <w:color w:val="auto"/>
        </w:rPr>
        <w:lastRenderedPageBreak/>
        <w:t>e.</w:t>
      </w:r>
      <w:r>
        <w:rPr>
          <w:color w:val="auto"/>
        </w:rPr>
        <w:tab/>
        <w:t>Increase asset (Office Furniture)</w:t>
      </w:r>
    </w:p>
    <w:p w14:paraId="70590D31" w14:textId="77777777" w:rsidR="00390093" w:rsidRDefault="00390093" w:rsidP="00BC729C">
      <w:pPr>
        <w:pStyle w:val="pl1"/>
        <w:ind w:left="1170" w:hanging="432"/>
        <w:outlineLvl w:val="0"/>
        <w:rPr>
          <w:color w:val="auto"/>
        </w:rPr>
      </w:pPr>
      <w:r>
        <w:rPr>
          <w:color w:val="auto"/>
        </w:rPr>
        <w:tab/>
        <w:t>Increase liability (Accounts Payable)</w:t>
      </w:r>
    </w:p>
    <w:p w14:paraId="235C0BC3" w14:textId="77777777" w:rsidR="00390093" w:rsidRDefault="00390093" w:rsidP="00BC729C">
      <w:pPr>
        <w:pStyle w:val="pl1"/>
        <w:ind w:left="1170" w:hanging="432"/>
        <w:outlineLvl w:val="0"/>
        <w:rPr>
          <w:color w:val="auto"/>
        </w:rPr>
      </w:pPr>
      <w:r>
        <w:rPr>
          <w:color w:val="auto"/>
        </w:rPr>
        <w:t>f.</w:t>
      </w:r>
      <w:r>
        <w:rPr>
          <w:color w:val="auto"/>
        </w:rPr>
        <w:tab/>
        <w:t>Increase asset (Cash)</w:t>
      </w:r>
    </w:p>
    <w:p w14:paraId="1D3BEE2A" w14:textId="77777777" w:rsidR="00390093" w:rsidRDefault="00390093" w:rsidP="00BC729C">
      <w:pPr>
        <w:pStyle w:val="pl1"/>
        <w:ind w:left="1170" w:hanging="432"/>
        <w:outlineLvl w:val="0"/>
        <w:rPr>
          <w:color w:val="auto"/>
        </w:rPr>
      </w:pPr>
      <w:r>
        <w:rPr>
          <w:color w:val="auto"/>
        </w:rPr>
        <w:tab/>
        <w:t>Decrease asset (Accounts Receivable)</w:t>
      </w:r>
    </w:p>
    <w:p w14:paraId="1F2C8F30" w14:textId="77777777" w:rsidR="00390093" w:rsidRDefault="00390093" w:rsidP="00BC729C">
      <w:pPr>
        <w:pStyle w:val="pl1"/>
        <w:ind w:left="1170" w:hanging="432"/>
        <w:outlineLvl w:val="0"/>
        <w:rPr>
          <w:color w:val="auto"/>
        </w:rPr>
      </w:pPr>
      <w:r>
        <w:rPr>
          <w:color w:val="auto"/>
        </w:rPr>
        <w:t>g.</w:t>
      </w:r>
      <w:r>
        <w:rPr>
          <w:color w:val="auto"/>
        </w:rPr>
        <w:tab/>
        <w:t>Decrease asset (Cash)</w:t>
      </w:r>
    </w:p>
    <w:p w14:paraId="0B7DD452" w14:textId="77777777" w:rsidR="00390093" w:rsidRDefault="00390093" w:rsidP="00BC729C">
      <w:pPr>
        <w:pStyle w:val="pl1"/>
        <w:ind w:left="1170" w:hanging="432"/>
        <w:outlineLvl w:val="0"/>
        <w:rPr>
          <w:color w:val="auto"/>
        </w:rPr>
      </w:pPr>
      <w:r>
        <w:rPr>
          <w:color w:val="auto"/>
        </w:rPr>
        <w:tab/>
        <w:t>Decrease liability (Accounts Payable)</w:t>
      </w:r>
    </w:p>
    <w:p w14:paraId="754703E2" w14:textId="77777777" w:rsidR="00390093" w:rsidRDefault="00390093" w:rsidP="00BC729C">
      <w:pPr>
        <w:pStyle w:val="pl1"/>
        <w:ind w:left="1170" w:hanging="432"/>
        <w:outlineLvl w:val="0"/>
        <w:rPr>
          <w:color w:val="auto"/>
        </w:rPr>
      </w:pPr>
      <w:r>
        <w:rPr>
          <w:color w:val="auto"/>
        </w:rPr>
        <w:t>h.</w:t>
      </w:r>
      <w:r>
        <w:rPr>
          <w:color w:val="auto"/>
        </w:rPr>
        <w:tab/>
        <w:t>Increase asset (Cash)</w:t>
      </w:r>
    </w:p>
    <w:p w14:paraId="406CFAD9" w14:textId="77777777" w:rsidR="00390093" w:rsidRDefault="00390093" w:rsidP="00BC729C">
      <w:pPr>
        <w:pStyle w:val="pl1"/>
        <w:ind w:left="1170" w:hanging="432"/>
        <w:outlineLvl w:val="0"/>
        <w:rPr>
          <w:color w:val="auto"/>
        </w:rPr>
      </w:pPr>
      <w:r>
        <w:rPr>
          <w:color w:val="auto"/>
        </w:rPr>
        <w:tab/>
        <w:t>Decrease asset (Land)</w:t>
      </w:r>
    </w:p>
    <w:p w14:paraId="2FE03984" w14:textId="77777777" w:rsidR="00390093" w:rsidRDefault="00390093" w:rsidP="00BC729C">
      <w:pPr>
        <w:pStyle w:val="pl1"/>
        <w:ind w:left="1170" w:hanging="432"/>
        <w:outlineLvl w:val="0"/>
        <w:rPr>
          <w:color w:val="auto"/>
        </w:rPr>
      </w:pPr>
      <w:r>
        <w:rPr>
          <w:color w:val="auto"/>
        </w:rPr>
        <w:t>i.</w:t>
      </w:r>
      <w:r>
        <w:rPr>
          <w:color w:val="auto"/>
        </w:rPr>
        <w:tab/>
        <w:t>Increase asset (Cash)</w:t>
      </w:r>
    </w:p>
    <w:p w14:paraId="480B38E5" w14:textId="77777777" w:rsidR="00390093" w:rsidRDefault="00390093" w:rsidP="00BC729C">
      <w:pPr>
        <w:pStyle w:val="pl1"/>
        <w:ind w:left="1170" w:hanging="432"/>
        <w:outlineLvl w:val="0"/>
        <w:rPr>
          <w:color w:val="auto"/>
        </w:rPr>
      </w:pPr>
      <w:r>
        <w:rPr>
          <w:color w:val="auto"/>
        </w:rPr>
        <w:tab/>
        <w:t>Increase owner</w:t>
      </w:r>
      <w:r w:rsidR="00942890">
        <w:rPr>
          <w:color w:val="auto"/>
        </w:rPr>
        <w:t>’</w:t>
      </w:r>
      <w:r>
        <w:rPr>
          <w:color w:val="auto"/>
        </w:rPr>
        <w:t>s equity (Service Revenue)</w:t>
      </w:r>
    </w:p>
    <w:p w14:paraId="71928F04" w14:textId="77777777" w:rsidR="00390093" w:rsidRDefault="00390093" w:rsidP="00390093">
      <w:pPr>
        <w:pStyle w:val="ptf"/>
        <w:spacing w:before="240" w:after="240"/>
        <w:rPr>
          <w:color w:val="auto"/>
        </w:rPr>
      </w:pPr>
    </w:p>
    <w:p w14:paraId="7BC893C5" w14:textId="77777777" w:rsidR="00390093" w:rsidRDefault="00390093" w:rsidP="00390093">
      <w:pPr>
        <w:pStyle w:val="ptf"/>
        <w:spacing w:before="240" w:after="240"/>
        <w:rPr>
          <w:color w:val="auto"/>
        </w:rPr>
        <w:sectPr w:rsidR="00390093" w:rsidSect="00801087">
          <w:headerReference w:type="even" r:id="rId8"/>
          <w:headerReference w:type="default" r:id="rId9"/>
          <w:footerReference w:type="even" r:id="rId10"/>
          <w:footerReference w:type="default" r:id="rId11"/>
          <w:footerReference w:type="first" r:id="rId12"/>
          <w:pgSz w:w="12241" w:h="15841" w:code="1"/>
          <w:pgMar w:top="1440" w:right="1440" w:bottom="1440" w:left="1915" w:header="720" w:footer="720" w:gutter="0"/>
          <w:pgNumType w:start="1" w:chapStyle="1"/>
          <w:cols w:space="720"/>
          <w:noEndnote/>
          <w:titlePg/>
          <w:docGrid w:linePitch="326"/>
        </w:sectPr>
      </w:pPr>
    </w:p>
    <w:p w14:paraId="58D9E533" w14:textId="335A0758" w:rsidR="00390093" w:rsidRPr="00F9362D" w:rsidRDefault="00390093" w:rsidP="00762DD6">
      <w:pPr>
        <w:pStyle w:val="ph3ns"/>
        <w:ind w:right="-539"/>
        <w:rPr>
          <w:rFonts w:ascii="Arial MT Pro" w:hAnsi="Arial MT Pro" w:cs="Arial"/>
          <w:color w:val="auto"/>
        </w:rPr>
      </w:pPr>
      <w:r w:rsidRPr="00F9362D">
        <w:rPr>
          <w:rFonts w:ascii="Arial MT Pro" w:hAnsi="Arial MT Pro" w:cs="Arial"/>
          <w:color w:val="auto"/>
        </w:rPr>
        <w:lastRenderedPageBreak/>
        <w:t>(10</w:t>
      </w:r>
      <w:r w:rsidR="00BE488B" w:rsidRPr="00F9362D">
        <w:rPr>
          <w:rFonts w:ascii="Arial MT Pro" w:hAnsi="Arial MT Pro" w:cs="Arial"/>
          <w:color w:val="auto"/>
        </w:rPr>
        <w:t>–</w:t>
      </w:r>
      <w:r w:rsidRPr="00F9362D">
        <w:rPr>
          <w:rFonts w:ascii="Arial MT Pro" w:hAnsi="Arial MT Pro" w:cs="Arial"/>
          <w:color w:val="auto"/>
        </w:rPr>
        <w:t xml:space="preserve">20 min.) </w:t>
      </w:r>
      <w:r w:rsidRPr="00F9362D">
        <w:rPr>
          <w:rFonts w:ascii="Arial MT Pro" w:hAnsi="Arial MT Pro" w:cs="Arial"/>
          <w:b/>
          <w:bCs/>
          <w:i w:val="0"/>
          <w:iCs w:val="0"/>
          <w:color w:val="auto"/>
          <w:sz w:val="36"/>
          <w:szCs w:val="36"/>
        </w:rPr>
        <w:t>E1-</w:t>
      </w:r>
      <w:r w:rsidR="0002623C" w:rsidRPr="00F9362D">
        <w:rPr>
          <w:rFonts w:ascii="Arial MT Pro" w:hAnsi="Arial MT Pro" w:cs="Arial"/>
          <w:b/>
          <w:bCs/>
          <w:i w:val="0"/>
          <w:iCs w:val="0"/>
          <w:color w:val="auto"/>
          <w:sz w:val="36"/>
          <w:szCs w:val="36"/>
        </w:rPr>
        <w:t>8</w:t>
      </w:r>
    </w:p>
    <w:p w14:paraId="3A3AC073" w14:textId="77777777" w:rsidR="00390093" w:rsidRPr="00F9362D" w:rsidRDefault="00390093" w:rsidP="0073743D">
      <w:pPr>
        <w:pStyle w:val="ph5"/>
        <w:shd w:val="clear" w:color="auto" w:fill="FFFFFF"/>
        <w:spacing w:after="120"/>
        <w:ind w:right="-539"/>
        <w:rPr>
          <w:rFonts w:ascii="Arial MT Pro" w:hAnsi="Arial MT Pro" w:cs="Arial"/>
          <w:color w:val="auto"/>
          <w:sz w:val="20"/>
        </w:rPr>
      </w:pPr>
      <w:r w:rsidRPr="00F9362D">
        <w:rPr>
          <w:rFonts w:ascii="Arial MT Pro" w:hAnsi="Arial MT Pro" w:cs="Arial"/>
          <w:color w:val="auto"/>
          <w:sz w:val="20"/>
        </w:rPr>
        <w:t>Hayashi Medical Clinic</w:t>
      </w:r>
    </w:p>
    <w:p w14:paraId="7AF5DD55" w14:textId="77777777" w:rsidR="00390093" w:rsidRPr="00F9362D" w:rsidRDefault="00390093" w:rsidP="003C38CF">
      <w:pPr>
        <w:pStyle w:val="ph1"/>
        <w:shd w:val="clear" w:color="auto" w:fill="FFFFFF"/>
        <w:spacing w:after="120"/>
        <w:ind w:left="0"/>
        <w:jc w:val="center"/>
        <w:outlineLvl w:val="0"/>
        <w:rPr>
          <w:rFonts w:ascii="Arial MT Pro" w:hAnsi="Arial MT Pro" w:cs="Arial"/>
          <w:color w:val="auto"/>
          <w:sz w:val="27"/>
          <w:szCs w:val="27"/>
        </w:rPr>
      </w:pPr>
      <w:r w:rsidRPr="00F9362D">
        <w:rPr>
          <w:rFonts w:ascii="Arial MT Pro" w:hAnsi="Arial MT Pro" w:cs="Arial"/>
          <w:color w:val="auto"/>
          <w:sz w:val="27"/>
          <w:szCs w:val="27"/>
        </w:rPr>
        <w:t>Analysis of Transactions</w:t>
      </w:r>
    </w:p>
    <w:tbl>
      <w:tblPr>
        <w:tblW w:w="1356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10"/>
        <w:gridCol w:w="1170"/>
        <w:gridCol w:w="18"/>
        <w:gridCol w:w="252"/>
        <w:gridCol w:w="1080"/>
        <w:gridCol w:w="236"/>
        <w:gridCol w:w="844"/>
        <w:gridCol w:w="236"/>
        <w:gridCol w:w="1204"/>
        <w:gridCol w:w="236"/>
        <w:gridCol w:w="1331"/>
        <w:gridCol w:w="236"/>
        <w:gridCol w:w="1080"/>
        <w:gridCol w:w="236"/>
        <w:gridCol w:w="1114"/>
        <w:gridCol w:w="270"/>
        <w:gridCol w:w="1080"/>
        <w:gridCol w:w="270"/>
        <w:gridCol w:w="1217"/>
      </w:tblGrid>
      <w:tr w:rsidR="00FF607E" w14:paraId="65BB4B5A" w14:textId="77777777" w:rsidTr="00C91556">
        <w:trPr>
          <w:trHeight w:val="323"/>
        </w:trPr>
        <w:tc>
          <w:tcPr>
            <w:tcW w:w="1458" w:type="dxa"/>
            <w:gridSpan w:val="2"/>
            <w:tcBorders>
              <w:left w:val="double" w:sz="4" w:space="0" w:color="auto"/>
              <w:bottom w:val="nil"/>
            </w:tcBorders>
            <w:shd w:val="clear" w:color="auto" w:fill="FFFFFF"/>
          </w:tcPr>
          <w:p w14:paraId="4538F2C0" w14:textId="77777777" w:rsidR="00FF607E" w:rsidRPr="00762DD6" w:rsidRDefault="00FF607E" w:rsidP="00762DD6">
            <w:pPr>
              <w:pStyle w:val="pformheaddr"/>
              <w:spacing w:before="0" w:after="0"/>
              <w:rPr>
                <w:rFonts w:ascii="Arial" w:hAnsi="Arial" w:cs="Arial"/>
                <w:b/>
                <w:color w:val="auto"/>
                <w:sz w:val="20"/>
                <w:szCs w:val="20"/>
              </w:rPr>
            </w:pPr>
          </w:p>
        </w:tc>
        <w:tc>
          <w:tcPr>
            <w:tcW w:w="3600" w:type="dxa"/>
            <w:gridSpan w:val="6"/>
            <w:tcBorders>
              <w:right w:val="nil"/>
            </w:tcBorders>
            <w:shd w:val="clear" w:color="auto" w:fill="FFFFFF"/>
          </w:tcPr>
          <w:p w14:paraId="34C586BE" w14:textId="77777777" w:rsidR="00FF607E" w:rsidRPr="00BE07FA" w:rsidRDefault="00FF607E" w:rsidP="00762DD6">
            <w:pPr>
              <w:tabs>
                <w:tab w:val="center" w:pos="827"/>
                <w:tab w:val="center" w:pos="1652"/>
                <w:tab w:val="center" w:pos="2532"/>
                <w:tab w:val="center" w:pos="3357"/>
                <w:tab w:val="center" w:pos="4237"/>
                <w:tab w:val="center" w:pos="5117"/>
                <w:tab w:val="center" w:pos="5942"/>
                <w:tab w:val="center" w:pos="6877"/>
                <w:tab w:val="center" w:pos="7702"/>
              </w:tabs>
              <w:spacing w:before="40"/>
              <w:jc w:val="center"/>
              <w:rPr>
                <w:rFonts w:ascii="Arial" w:hAnsi="Arial" w:cs="Arial"/>
                <w:b/>
                <w:sz w:val="20"/>
              </w:rPr>
            </w:pPr>
            <w:r w:rsidRPr="00F9362D">
              <w:rPr>
                <w:rFonts w:ascii="Arial MT Pro" w:hAnsi="Arial MT Pro" w:cs="Arial"/>
                <w:b/>
                <w:sz w:val="20"/>
              </w:rPr>
              <w:t>Assets</w:t>
            </w:r>
          </w:p>
        </w:tc>
        <w:tc>
          <w:tcPr>
            <w:tcW w:w="236" w:type="dxa"/>
            <w:tcBorders>
              <w:left w:val="nil"/>
              <w:right w:val="nil"/>
            </w:tcBorders>
            <w:shd w:val="clear" w:color="auto" w:fill="FFFFFF"/>
          </w:tcPr>
          <w:p w14:paraId="18CEFC72" w14:textId="77777777" w:rsidR="00FF607E" w:rsidRPr="00BE07FA" w:rsidRDefault="00FF607E" w:rsidP="00762DD6">
            <w:pPr>
              <w:tabs>
                <w:tab w:val="center" w:pos="827"/>
                <w:tab w:val="center" w:pos="1652"/>
                <w:tab w:val="center" w:pos="2532"/>
                <w:tab w:val="center" w:pos="3357"/>
                <w:tab w:val="center" w:pos="4237"/>
                <w:tab w:val="center" w:pos="5117"/>
                <w:tab w:val="center" w:pos="5942"/>
                <w:tab w:val="center" w:pos="6877"/>
                <w:tab w:val="center" w:pos="7702"/>
              </w:tabs>
              <w:spacing w:before="40"/>
              <w:jc w:val="center"/>
              <w:rPr>
                <w:rFonts w:ascii="Arial" w:hAnsi="Arial" w:cs="Arial"/>
                <w:b/>
                <w:sz w:val="20"/>
              </w:rPr>
            </w:pPr>
            <w:r w:rsidRPr="00F9362D">
              <w:rPr>
                <w:rFonts w:ascii="Arial MT Pro" w:hAnsi="Arial MT Pro" w:cs="Arial"/>
                <w:b/>
                <w:sz w:val="20"/>
              </w:rPr>
              <w:t>=</w:t>
            </w:r>
          </w:p>
        </w:tc>
        <w:tc>
          <w:tcPr>
            <w:tcW w:w="1204" w:type="dxa"/>
            <w:tcBorders>
              <w:left w:val="nil"/>
              <w:right w:val="nil"/>
            </w:tcBorders>
            <w:shd w:val="clear" w:color="auto" w:fill="FFFFFF"/>
          </w:tcPr>
          <w:p w14:paraId="57B75796" w14:textId="77777777" w:rsidR="00FF607E" w:rsidRPr="00BE07FA" w:rsidRDefault="00FF607E" w:rsidP="00762DD6">
            <w:pPr>
              <w:tabs>
                <w:tab w:val="center" w:pos="827"/>
                <w:tab w:val="center" w:pos="1652"/>
                <w:tab w:val="center" w:pos="2532"/>
                <w:tab w:val="center" w:pos="3357"/>
                <w:tab w:val="center" w:pos="4237"/>
                <w:tab w:val="center" w:pos="5117"/>
                <w:tab w:val="center" w:pos="5942"/>
                <w:tab w:val="center" w:pos="6877"/>
                <w:tab w:val="center" w:pos="7702"/>
              </w:tabs>
              <w:spacing w:before="40"/>
              <w:jc w:val="center"/>
              <w:rPr>
                <w:rFonts w:ascii="Arial" w:hAnsi="Arial" w:cs="Arial"/>
                <w:b/>
                <w:sz w:val="20"/>
              </w:rPr>
            </w:pPr>
            <w:r w:rsidRPr="00F9362D">
              <w:rPr>
                <w:rFonts w:ascii="Arial MT Pro" w:hAnsi="Arial MT Pro" w:cs="Arial"/>
                <w:b/>
                <w:sz w:val="20"/>
              </w:rPr>
              <w:t>Liabilities</w:t>
            </w:r>
          </w:p>
        </w:tc>
        <w:tc>
          <w:tcPr>
            <w:tcW w:w="236" w:type="dxa"/>
            <w:tcBorders>
              <w:left w:val="nil"/>
              <w:right w:val="nil"/>
            </w:tcBorders>
            <w:shd w:val="clear" w:color="auto" w:fill="FFFFFF"/>
          </w:tcPr>
          <w:p w14:paraId="2FA7FBD8" w14:textId="77777777" w:rsidR="00FF607E" w:rsidRPr="00BE07FA" w:rsidRDefault="00FF607E" w:rsidP="00762DD6">
            <w:pPr>
              <w:tabs>
                <w:tab w:val="center" w:pos="827"/>
                <w:tab w:val="center" w:pos="1652"/>
                <w:tab w:val="center" w:pos="2532"/>
                <w:tab w:val="center" w:pos="3357"/>
                <w:tab w:val="center" w:pos="4237"/>
                <w:tab w:val="center" w:pos="5117"/>
                <w:tab w:val="center" w:pos="5942"/>
                <w:tab w:val="center" w:pos="6877"/>
                <w:tab w:val="center" w:pos="7702"/>
              </w:tabs>
              <w:spacing w:before="40"/>
              <w:jc w:val="center"/>
              <w:rPr>
                <w:rFonts w:ascii="Arial" w:hAnsi="Arial" w:cs="Arial"/>
                <w:b/>
                <w:sz w:val="20"/>
              </w:rPr>
            </w:pPr>
            <w:r w:rsidRPr="00F9362D">
              <w:rPr>
                <w:rFonts w:ascii="Arial MT Pro" w:hAnsi="Arial MT Pro" w:cs="Arial"/>
                <w:b/>
                <w:sz w:val="20"/>
              </w:rPr>
              <w:t>+</w:t>
            </w:r>
          </w:p>
        </w:tc>
        <w:tc>
          <w:tcPr>
            <w:tcW w:w="6831" w:type="dxa"/>
            <w:gridSpan w:val="9"/>
            <w:tcBorders>
              <w:left w:val="nil"/>
              <w:right w:val="double" w:sz="4" w:space="0" w:color="auto"/>
            </w:tcBorders>
            <w:shd w:val="clear" w:color="auto" w:fill="FFFFFF"/>
          </w:tcPr>
          <w:p w14:paraId="5A756BF4" w14:textId="77777777" w:rsidR="00FF607E" w:rsidRPr="00F9362D" w:rsidRDefault="00FF607E" w:rsidP="00FF607E">
            <w:pPr>
              <w:tabs>
                <w:tab w:val="center" w:pos="827"/>
                <w:tab w:val="center" w:pos="1652"/>
                <w:tab w:val="center" w:pos="2532"/>
                <w:tab w:val="center" w:pos="3357"/>
                <w:tab w:val="center" w:pos="4237"/>
                <w:tab w:val="center" w:pos="5117"/>
                <w:tab w:val="center" w:pos="5942"/>
                <w:tab w:val="center" w:pos="6877"/>
                <w:tab w:val="center" w:pos="7702"/>
              </w:tabs>
              <w:spacing w:before="40"/>
              <w:jc w:val="center"/>
              <w:rPr>
                <w:rFonts w:ascii="Arial MT Pro" w:hAnsi="Arial MT Pro" w:cs="Arial"/>
                <w:b/>
                <w:sz w:val="20"/>
              </w:rPr>
            </w:pPr>
            <w:r w:rsidRPr="00F9362D">
              <w:rPr>
                <w:rFonts w:ascii="Arial MT Pro" w:hAnsi="Arial MT Pro" w:cs="Arial"/>
                <w:b/>
                <w:sz w:val="20"/>
              </w:rPr>
              <w:t>Owner’s Equity</w:t>
            </w:r>
          </w:p>
        </w:tc>
      </w:tr>
      <w:tr w:rsidR="00CE3B29" w14:paraId="7B023C65" w14:textId="77777777" w:rsidTr="00C91556">
        <w:trPr>
          <w:trHeight w:val="467"/>
        </w:trPr>
        <w:tc>
          <w:tcPr>
            <w:tcW w:w="1458" w:type="dxa"/>
            <w:gridSpan w:val="2"/>
            <w:tcBorders>
              <w:top w:val="nil"/>
              <w:left w:val="double" w:sz="4" w:space="0" w:color="auto"/>
              <w:bottom w:val="double" w:sz="4" w:space="0" w:color="auto"/>
            </w:tcBorders>
            <w:shd w:val="clear" w:color="auto" w:fill="FFFFFF"/>
            <w:vAlign w:val="bottom"/>
          </w:tcPr>
          <w:p w14:paraId="5D46A21F" w14:textId="77777777" w:rsidR="00FF607E" w:rsidRPr="00BE07FA" w:rsidRDefault="00FF607E" w:rsidP="00762DD6">
            <w:pPr>
              <w:jc w:val="center"/>
              <w:rPr>
                <w:rFonts w:ascii="Arial" w:hAnsi="Arial" w:cs="Arial"/>
                <w:b/>
                <w:sz w:val="20"/>
              </w:rPr>
            </w:pPr>
            <w:r w:rsidRPr="00F9362D">
              <w:rPr>
                <w:rFonts w:ascii="Arial MT Pro" w:hAnsi="Arial MT Pro" w:cs="Arial"/>
                <w:b/>
                <w:sz w:val="20"/>
              </w:rPr>
              <w:t>Date</w:t>
            </w:r>
          </w:p>
        </w:tc>
        <w:tc>
          <w:tcPr>
            <w:tcW w:w="1170" w:type="dxa"/>
            <w:tcBorders>
              <w:bottom w:val="double" w:sz="4" w:space="0" w:color="auto"/>
              <w:right w:val="nil"/>
            </w:tcBorders>
            <w:shd w:val="clear" w:color="auto" w:fill="FFFFFF"/>
            <w:vAlign w:val="bottom"/>
          </w:tcPr>
          <w:p w14:paraId="79C664B6" w14:textId="77777777" w:rsidR="00FF607E" w:rsidRPr="00762DD6" w:rsidRDefault="00FF607E" w:rsidP="00BE07FA">
            <w:pPr>
              <w:jc w:val="center"/>
              <w:rPr>
                <w:rFonts w:ascii="Arial" w:hAnsi="Arial" w:cs="Arial"/>
                <w:b/>
                <w:sz w:val="20"/>
              </w:rPr>
            </w:pPr>
            <w:r w:rsidRPr="00F9362D">
              <w:rPr>
                <w:rFonts w:ascii="Arial MT Pro" w:hAnsi="Arial MT Pro" w:cs="Arial"/>
                <w:b/>
                <w:sz w:val="20"/>
              </w:rPr>
              <w:t>Cash</w:t>
            </w:r>
          </w:p>
        </w:tc>
        <w:tc>
          <w:tcPr>
            <w:tcW w:w="270" w:type="dxa"/>
            <w:gridSpan w:val="2"/>
            <w:tcBorders>
              <w:left w:val="nil"/>
              <w:bottom w:val="double" w:sz="4" w:space="0" w:color="auto"/>
              <w:right w:val="nil"/>
            </w:tcBorders>
            <w:shd w:val="clear" w:color="auto" w:fill="FFFFFF"/>
            <w:vAlign w:val="bottom"/>
          </w:tcPr>
          <w:p w14:paraId="4B129812" w14:textId="77777777" w:rsidR="00FF607E" w:rsidRPr="00762DD6" w:rsidRDefault="00FF607E" w:rsidP="00BE07FA">
            <w:pPr>
              <w:jc w:val="center"/>
              <w:rPr>
                <w:rFonts w:ascii="Arial" w:hAnsi="Arial" w:cs="Arial"/>
                <w:b/>
                <w:sz w:val="20"/>
              </w:rPr>
            </w:pPr>
            <w:r w:rsidRPr="00F9362D">
              <w:rPr>
                <w:rFonts w:ascii="Arial MT Pro" w:hAnsi="Arial MT Pro" w:cs="Arial"/>
                <w:b/>
                <w:sz w:val="20"/>
              </w:rPr>
              <w:t>+</w:t>
            </w:r>
          </w:p>
        </w:tc>
        <w:tc>
          <w:tcPr>
            <w:tcW w:w="1080" w:type="dxa"/>
            <w:tcBorders>
              <w:left w:val="nil"/>
              <w:bottom w:val="double" w:sz="4" w:space="0" w:color="auto"/>
              <w:right w:val="nil"/>
            </w:tcBorders>
            <w:shd w:val="clear" w:color="auto" w:fill="FFFFFF"/>
            <w:vAlign w:val="bottom"/>
          </w:tcPr>
          <w:p w14:paraId="2360D16B" w14:textId="77777777" w:rsidR="00FF607E" w:rsidRPr="00762DD6" w:rsidRDefault="00FF607E" w:rsidP="00BE07FA">
            <w:pPr>
              <w:jc w:val="center"/>
              <w:rPr>
                <w:rFonts w:ascii="Arial" w:hAnsi="Arial" w:cs="Arial"/>
                <w:b/>
                <w:sz w:val="20"/>
              </w:rPr>
            </w:pPr>
            <w:r w:rsidRPr="00F9362D">
              <w:rPr>
                <w:rFonts w:ascii="Arial MT Pro" w:hAnsi="Arial MT Pro" w:cs="Arial"/>
                <w:b/>
                <w:sz w:val="20"/>
              </w:rPr>
              <w:t>Medical Supplies</w:t>
            </w:r>
          </w:p>
        </w:tc>
        <w:tc>
          <w:tcPr>
            <w:tcW w:w="236" w:type="dxa"/>
            <w:tcBorders>
              <w:left w:val="nil"/>
              <w:bottom w:val="double" w:sz="4" w:space="0" w:color="auto"/>
              <w:right w:val="nil"/>
            </w:tcBorders>
            <w:shd w:val="clear" w:color="auto" w:fill="FFFFFF"/>
            <w:vAlign w:val="bottom"/>
          </w:tcPr>
          <w:p w14:paraId="544EB868" w14:textId="77777777" w:rsidR="00FF607E" w:rsidRPr="00762DD6" w:rsidRDefault="00FF607E" w:rsidP="00BE07FA">
            <w:pPr>
              <w:jc w:val="center"/>
              <w:rPr>
                <w:rFonts w:ascii="Arial" w:hAnsi="Arial" w:cs="Arial"/>
                <w:b/>
                <w:sz w:val="20"/>
              </w:rPr>
            </w:pPr>
            <w:r w:rsidRPr="00F9362D">
              <w:rPr>
                <w:rFonts w:ascii="Arial MT Pro" w:hAnsi="Arial MT Pro" w:cs="Arial"/>
                <w:b/>
                <w:sz w:val="20"/>
              </w:rPr>
              <w:t>+</w:t>
            </w:r>
          </w:p>
        </w:tc>
        <w:tc>
          <w:tcPr>
            <w:tcW w:w="844" w:type="dxa"/>
            <w:tcBorders>
              <w:left w:val="nil"/>
              <w:bottom w:val="double" w:sz="4" w:space="0" w:color="auto"/>
              <w:right w:val="nil"/>
            </w:tcBorders>
            <w:shd w:val="clear" w:color="auto" w:fill="FFFFFF"/>
            <w:vAlign w:val="bottom"/>
          </w:tcPr>
          <w:p w14:paraId="6B055302" w14:textId="77777777" w:rsidR="00FF607E" w:rsidRPr="00762DD6" w:rsidRDefault="00FF607E" w:rsidP="00BE07FA">
            <w:pPr>
              <w:jc w:val="center"/>
              <w:rPr>
                <w:rFonts w:ascii="Arial" w:hAnsi="Arial" w:cs="Arial"/>
                <w:b/>
                <w:sz w:val="20"/>
              </w:rPr>
            </w:pPr>
            <w:r w:rsidRPr="00F9362D">
              <w:rPr>
                <w:rFonts w:ascii="Arial MT Pro" w:hAnsi="Arial MT Pro" w:cs="Arial"/>
                <w:b/>
                <w:sz w:val="20"/>
              </w:rPr>
              <w:t>Land</w:t>
            </w:r>
          </w:p>
        </w:tc>
        <w:tc>
          <w:tcPr>
            <w:tcW w:w="236" w:type="dxa"/>
            <w:tcBorders>
              <w:left w:val="nil"/>
              <w:bottom w:val="double" w:sz="4" w:space="0" w:color="auto"/>
              <w:right w:val="nil"/>
            </w:tcBorders>
            <w:shd w:val="clear" w:color="auto" w:fill="FFFFFF"/>
            <w:vAlign w:val="bottom"/>
          </w:tcPr>
          <w:p w14:paraId="464E5CC7" w14:textId="77777777" w:rsidR="00FF607E" w:rsidRPr="00762DD6" w:rsidRDefault="00FF607E" w:rsidP="00BE07FA">
            <w:pPr>
              <w:jc w:val="center"/>
              <w:rPr>
                <w:rFonts w:ascii="Arial" w:hAnsi="Arial" w:cs="Arial"/>
                <w:b/>
                <w:sz w:val="20"/>
              </w:rPr>
            </w:pPr>
            <w:r w:rsidRPr="00F9362D">
              <w:rPr>
                <w:rFonts w:ascii="Arial MT Pro" w:hAnsi="Arial MT Pro" w:cs="Arial"/>
                <w:b/>
                <w:sz w:val="20"/>
              </w:rPr>
              <w:t>=</w:t>
            </w:r>
          </w:p>
        </w:tc>
        <w:tc>
          <w:tcPr>
            <w:tcW w:w="1204" w:type="dxa"/>
            <w:tcBorders>
              <w:left w:val="nil"/>
              <w:bottom w:val="double" w:sz="4" w:space="0" w:color="auto"/>
              <w:right w:val="nil"/>
            </w:tcBorders>
            <w:shd w:val="clear" w:color="auto" w:fill="FFFFFF"/>
            <w:vAlign w:val="bottom"/>
          </w:tcPr>
          <w:p w14:paraId="474A0B3F" w14:textId="77777777" w:rsidR="00FF607E" w:rsidRPr="00762DD6" w:rsidRDefault="00FF607E" w:rsidP="00BE07FA">
            <w:pPr>
              <w:jc w:val="center"/>
              <w:rPr>
                <w:rFonts w:ascii="Arial" w:hAnsi="Arial" w:cs="Arial"/>
                <w:b/>
                <w:sz w:val="20"/>
              </w:rPr>
            </w:pPr>
            <w:r w:rsidRPr="00F9362D">
              <w:rPr>
                <w:rFonts w:ascii="Arial MT Pro" w:hAnsi="Arial MT Pro" w:cs="Arial"/>
                <w:b/>
                <w:sz w:val="20"/>
              </w:rPr>
              <w:t>Accounts Payable</w:t>
            </w:r>
          </w:p>
        </w:tc>
        <w:tc>
          <w:tcPr>
            <w:tcW w:w="236" w:type="dxa"/>
            <w:tcBorders>
              <w:left w:val="nil"/>
              <w:bottom w:val="double" w:sz="4" w:space="0" w:color="auto"/>
              <w:right w:val="nil"/>
            </w:tcBorders>
            <w:shd w:val="clear" w:color="auto" w:fill="FFFFFF"/>
            <w:vAlign w:val="bottom"/>
          </w:tcPr>
          <w:p w14:paraId="7E9E3844" w14:textId="77777777" w:rsidR="00FF607E" w:rsidRPr="00762DD6" w:rsidRDefault="00FF607E" w:rsidP="00BE07FA">
            <w:pPr>
              <w:jc w:val="center"/>
              <w:rPr>
                <w:rFonts w:ascii="Arial" w:hAnsi="Arial" w:cs="Arial"/>
                <w:b/>
                <w:sz w:val="20"/>
              </w:rPr>
            </w:pPr>
            <w:r w:rsidRPr="00F9362D">
              <w:rPr>
                <w:rFonts w:ascii="Arial MT Pro" w:hAnsi="Arial MT Pro" w:cs="Arial"/>
                <w:b/>
                <w:sz w:val="20"/>
              </w:rPr>
              <w:t>+</w:t>
            </w:r>
          </w:p>
        </w:tc>
        <w:tc>
          <w:tcPr>
            <w:tcW w:w="1331" w:type="dxa"/>
            <w:tcBorders>
              <w:left w:val="nil"/>
              <w:bottom w:val="double" w:sz="4" w:space="0" w:color="auto"/>
              <w:right w:val="nil"/>
            </w:tcBorders>
            <w:shd w:val="clear" w:color="auto" w:fill="FFFFFF"/>
            <w:vAlign w:val="bottom"/>
          </w:tcPr>
          <w:p w14:paraId="16E17461" w14:textId="57441724" w:rsidR="00FF607E" w:rsidRPr="00762DD6" w:rsidRDefault="00FF607E" w:rsidP="00BE07FA">
            <w:pPr>
              <w:jc w:val="center"/>
              <w:rPr>
                <w:rFonts w:ascii="Arial" w:hAnsi="Arial" w:cs="Arial"/>
                <w:b/>
                <w:sz w:val="20"/>
              </w:rPr>
            </w:pPr>
            <w:r w:rsidRPr="00F9362D">
              <w:rPr>
                <w:rFonts w:ascii="Arial MT Pro" w:hAnsi="Arial MT Pro" w:cs="Arial"/>
                <w:b/>
                <w:sz w:val="20"/>
              </w:rPr>
              <w:t>G. Hayashi</w:t>
            </w:r>
            <w:r w:rsidR="00BE488B" w:rsidRPr="00F9362D">
              <w:rPr>
                <w:rFonts w:ascii="Arial MT Pro" w:hAnsi="Arial MT Pro" w:cs="Arial"/>
                <w:b/>
                <w:sz w:val="20"/>
              </w:rPr>
              <w:t>,</w:t>
            </w:r>
            <w:r w:rsidRPr="00F9362D">
              <w:rPr>
                <w:rFonts w:ascii="Arial MT Pro" w:hAnsi="Arial MT Pro" w:cs="Arial"/>
                <w:b/>
                <w:sz w:val="20"/>
              </w:rPr>
              <w:t xml:space="preserve"> Capital</w:t>
            </w:r>
          </w:p>
        </w:tc>
        <w:tc>
          <w:tcPr>
            <w:tcW w:w="236" w:type="dxa"/>
            <w:tcBorders>
              <w:left w:val="nil"/>
              <w:bottom w:val="double" w:sz="4" w:space="0" w:color="auto"/>
              <w:right w:val="nil"/>
            </w:tcBorders>
            <w:shd w:val="clear" w:color="auto" w:fill="FFFFFF"/>
            <w:vAlign w:val="bottom"/>
          </w:tcPr>
          <w:p w14:paraId="623A6176" w14:textId="77777777" w:rsidR="00FF607E" w:rsidRPr="00762DD6" w:rsidRDefault="00FF607E" w:rsidP="00BE07FA">
            <w:pPr>
              <w:jc w:val="center"/>
              <w:rPr>
                <w:rFonts w:ascii="Arial" w:hAnsi="Arial" w:cs="Arial"/>
                <w:b/>
                <w:sz w:val="20"/>
              </w:rPr>
            </w:pPr>
            <w:r w:rsidRPr="00F9362D">
              <w:rPr>
                <w:rFonts w:ascii="Arial MT Pro" w:hAnsi="Arial MT Pro" w:cs="Arial"/>
                <w:b/>
                <w:sz w:val="20"/>
              </w:rPr>
              <w:t>+</w:t>
            </w:r>
          </w:p>
        </w:tc>
        <w:tc>
          <w:tcPr>
            <w:tcW w:w="1080" w:type="dxa"/>
            <w:tcBorders>
              <w:left w:val="nil"/>
              <w:bottom w:val="double" w:sz="4" w:space="0" w:color="auto"/>
              <w:right w:val="nil"/>
            </w:tcBorders>
            <w:shd w:val="clear" w:color="auto" w:fill="FFFFFF"/>
            <w:vAlign w:val="bottom"/>
          </w:tcPr>
          <w:p w14:paraId="74B9DCDB" w14:textId="77777777" w:rsidR="00FF607E" w:rsidRPr="00762DD6" w:rsidRDefault="00FF607E" w:rsidP="00BE07FA">
            <w:pPr>
              <w:jc w:val="center"/>
              <w:rPr>
                <w:rFonts w:ascii="Arial" w:hAnsi="Arial" w:cs="Arial"/>
                <w:b/>
                <w:sz w:val="20"/>
              </w:rPr>
            </w:pPr>
            <w:r w:rsidRPr="00F9362D">
              <w:rPr>
                <w:rFonts w:ascii="Arial MT Pro" w:hAnsi="Arial MT Pro" w:cs="Arial"/>
                <w:b/>
                <w:sz w:val="20"/>
              </w:rPr>
              <w:t>Service Revenue</w:t>
            </w:r>
          </w:p>
        </w:tc>
        <w:tc>
          <w:tcPr>
            <w:tcW w:w="236" w:type="dxa"/>
            <w:tcBorders>
              <w:left w:val="nil"/>
              <w:bottom w:val="double" w:sz="4" w:space="0" w:color="auto"/>
              <w:right w:val="nil"/>
            </w:tcBorders>
            <w:shd w:val="clear" w:color="auto" w:fill="FFFFFF"/>
            <w:vAlign w:val="bottom"/>
          </w:tcPr>
          <w:p w14:paraId="195ABA77" w14:textId="77777777" w:rsidR="00FF607E" w:rsidRPr="00FF607E" w:rsidRDefault="00FF607E" w:rsidP="00BE07FA">
            <w:pPr>
              <w:jc w:val="center"/>
              <w:rPr>
                <w:rFonts w:ascii="Arial" w:hAnsi="Arial" w:cs="Arial"/>
                <w:b/>
                <w:sz w:val="20"/>
              </w:rPr>
            </w:pPr>
            <w:r w:rsidRPr="00F9362D">
              <w:rPr>
                <w:rFonts w:ascii="Arial MT Pro" w:hAnsi="Arial MT Pro" w:cs="Arial"/>
                <w:b/>
                <w:sz w:val="20"/>
              </w:rPr>
              <w:t>-</w:t>
            </w:r>
          </w:p>
        </w:tc>
        <w:tc>
          <w:tcPr>
            <w:tcW w:w="1114" w:type="dxa"/>
            <w:tcBorders>
              <w:left w:val="nil"/>
              <w:bottom w:val="double" w:sz="4" w:space="0" w:color="auto"/>
              <w:right w:val="nil"/>
            </w:tcBorders>
            <w:shd w:val="clear" w:color="auto" w:fill="FFFFFF"/>
            <w:vAlign w:val="bottom"/>
          </w:tcPr>
          <w:p w14:paraId="48B03947" w14:textId="77777777" w:rsidR="00FF607E" w:rsidRPr="00FF607E" w:rsidRDefault="00FF607E" w:rsidP="00BE07FA">
            <w:pPr>
              <w:jc w:val="center"/>
              <w:rPr>
                <w:rFonts w:ascii="Arial" w:hAnsi="Arial" w:cs="Arial"/>
                <w:b/>
                <w:sz w:val="20"/>
              </w:rPr>
            </w:pPr>
            <w:r w:rsidRPr="00F9362D">
              <w:rPr>
                <w:rFonts w:ascii="Arial MT Pro" w:hAnsi="Arial MT Pro" w:cs="Arial"/>
                <w:b/>
                <w:sz w:val="20"/>
              </w:rPr>
              <w:t>Rent Expense</w:t>
            </w:r>
          </w:p>
        </w:tc>
        <w:tc>
          <w:tcPr>
            <w:tcW w:w="270" w:type="dxa"/>
            <w:tcBorders>
              <w:left w:val="nil"/>
              <w:bottom w:val="double" w:sz="4" w:space="0" w:color="auto"/>
              <w:right w:val="nil"/>
            </w:tcBorders>
            <w:shd w:val="clear" w:color="auto" w:fill="FFFFFF"/>
            <w:vAlign w:val="bottom"/>
          </w:tcPr>
          <w:p w14:paraId="2B922EAA" w14:textId="77777777" w:rsidR="00FF607E" w:rsidRPr="00FF607E" w:rsidRDefault="00FF607E" w:rsidP="00BE07FA">
            <w:pPr>
              <w:jc w:val="center"/>
              <w:rPr>
                <w:rFonts w:ascii="Arial" w:hAnsi="Arial" w:cs="Arial"/>
                <w:b/>
                <w:sz w:val="20"/>
              </w:rPr>
            </w:pPr>
            <w:r w:rsidRPr="00F9362D">
              <w:rPr>
                <w:rFonts w:ascii="Arial MT Pro" w:hAnsi="Arial MT Pro" w:cs="Arial"/>
                <w:b/>
                <w:sz w:val="20"/>
              </w:rPr>
              <w:t>-</w:t>
            </w:r>
          </w:p>
        </w:tc>
        <w:tc>
          <w:tcPr>
            <w:tcW w:w="1080" w:type="dxa"/>
            <w:tcBorders>
              <w:left w:val="nil"/>
              <w:bottom w:val="double" w:sz="4" w:space="0" w:color="auto"/>
              <w:right w:val="nil"/>
            </w:tcBorders>
            <w:shd w:val="clear" w:color="auto" w:fill="FFFFFF"/>
            <w:vAlign w:val="bottom"/>
          </w:tcPr>
          <w:p w14:paraId="2214E961" w14:textId="77777777" w:rsidR="00FF607E" w:rsidRPr="00FF607E" w:rsidRDefault="00FF607E" w:rsidP="00BE07FA">
            <w:pPr>
              <w:jc w:val="center"/>
              <w:rPr>
                <w:rFonts w:ascii="Arial" w:hAnsi="Arial" w:cs="Arial"/>
                <w:b/>
                <w:sz w:val="20"/>
              </w:rPr>
            </w:pPr>
            <w:r w:rsidRPr="00F9362D">
              <w:rPr>
                <w:rFonts w:ascii="Arial MT Pro" w:hAnsi="Arial MT Pro" w:cs="Arial"/>
                <w:b/>
                <w:sz w:val="20"/>
              </w:rPr>
              <w:t>Salaries Expense</w:t>
            </w:r>
          </w:p>
        </w:tc>
        <w:tc>
          <w:tcPr>
            <w:tcW w:w="270" w:type="dxa"/>
            <w:tcBorders>
              <w:left w:val="nil"/>
              <w:bottom w:val="double" w:sz="4" w:space="0" w:color="auto"/>
              <w:right w:val="nil"/>
            </w:tcBorders>
            <w:shd w:val="clear" w:color="auto" w:fill="FFFFFF"/>
            <w:vAlign w:val="bottom"/>
          </w:tcPr>
          <w:p w14:paraId="1749FBDE" w14:textId="77777777" w:rsidR="00FF607E" w:rsidRPr="00FF607E" w:rsidRDefault="00FF607E" w:rsidP="00BE07FA">
            <w:pPr>
              <w:jc w:val="center"/>
              <w:rPr>
                <w:rFonts w:ascii="Arial" w:hAnsi="Arial" w:cs="Arial"/>
                <w:b/>
                <w:sz w:val="20"/>
              </w:rPr>
            </w:pPr>
            <w:r w:rsidRPr="00F9362D">
              <w:rPr>
                <w:rFonts w:ascii="Arial MT Pro" w:hAnsi="Arial MT Pro" w:cs="Arial"/>
                <w:b/>
                <w:sz w:val="20"/>
              </w:rPr>
              <w:t>-</w:t>
            </w:r>
          </w:p>
        </w:tc>
        <w:tc>
          <w:tcPr>
            <w:tcW w:w="1217" w:type="dxa"/>
            <w:tcBorders>
              <w:left w:val="nil"/>
              <w:bottom w:val="double" w:sz="4" w:space="0" w:color="auto"/>
              <w:right w:val="double" w:sz="4" w:space="0" w:color="auto"/>
            </w:tcBorders>
            <w:shd w:val="clear" w:color="auto" w:fill="FFFFFF"/>
            <w:vAlign w:val="bottom"/>
          </w:tcPr>
          <w:p w14:paraId="0C502E05" w14:textId="77777777" w:rsidR="00FF607E" w:rsidRPr="00F9362D" w:rsidRDefault="00FF607E" w:rsidP="00BE07FA">
            <w:pPr>
              <w:jc w:val="center"/>
              <w:rPr>
                <w:rFonts w:ascii="Arial MT Pro" w:hAnsi="Arial MT Pro" w:cs="Arial"/>
                <w:b/>
                <w:sz w:val="20"/>
              </w:rPr>
            </w:pPr>
            <w:r w:rsidRPr="00F9362D">
              <w:rPr>
                <w:rFonts w:ascii="Arial MT Pro" w:hAnsi="Arial MT Pro" w:cs="Arial"/>
                <w:b/>
                <w:sz w:val="20"/>
              </w:rPr>
              <w:t>Utilities Expense</w:t>
            </w:r>
          </w:p>
        </w:tc>
      </w:tr>
      <w:tr w:rsidR="00D43412" w14:paraId="2C15E976" w14:textId="77777777" w:rsidTr="00C91556">
        <w:tc>
          <w:tcPr>
            <w:tcW w:w="648" w:type="dxa"/>
            <w:tcBorders>
              <w:top w:val="double" w:sz="4" w:space="0" w:color="auto"/>
              <w:left w:val="double" w:sz="4" w:space="0" w:color="auto"/>
              <w:bottom w:val="single" w:sz="4" w:space="0" w:color="auto"/>
              <w:right w:val="nil"/>
            </w:tcBorders>
            <w:shd w:val="clear" w:color="auto" w:fill="FFFFFF"/>
          </w:tcPr>
          <w:p w14:paraId="1FD3F2F1" w14:textId="77777777" w:rsidR="00C045A3" w:rsidRPr="00BE07FA" w:rsidRDefault="00C045A3" w:rsidP="00762DD6">
            <w:pPr>
              <w:pStyle w:val="pformh"/>
              <w:tabs>
                <w:tab w:val="left" w:pos="360"/>
              </w:tabs>
              <w:spacing w:before="40" w:after="40"/>
              <w:ind w:right="-393"/>
              <w:jc w:val="both"/>
              <w:rPr>
                <w:rFonts w:ascii="Arial" w:hAnsi="Arial" w:cs="Arial"/>
                <w:color w:val="auto"/>
                <w:sz w:val="20"/>
                <w:szCs w:val="20"/>
              </w:rPr>
            </w:pPr>
            <w:r w:rsidRPr="00F9362D">
              <w:rPr>
                <w:rFonts w:ascii="Arial MT Pro" w:hAnsi="Arial MT Pro" w:cs="Arial"/>
                <w:color w:val="auto"/>
                <w:sz w:val="20"/>
                <w:szCs w:val="20"/>
              </w:rPr>
              <w:t>Jan.</w:t>
            </w:r>
          </w:p>
        </w:tc>
        <w:tc>
          <w:tcPr>
            <w:tcW w:w="810" w:type="dxa"/>
            <w:tcBorders>
              <w:top w:val="double" w:sz="4" w:space="0" w:color="auto"/>
              <w:left w:val="nil"/>
              <w:bottom w:val="single" w:sz="4" w:space="0" w:color="auto"/>
            </w:tcBorders>
            <w:shd w:val="clear" w:color="auto" w:fill="FFFFFF"/>
          </w:tcPr>
          <w:p w14:paraId="211BD1F5" w14:textId="77777777" w:rsidR="00C045A3" w:rsidRPr="00BE07FA" w:rsidRDefault="00C045A3" w:rsidP="0019721B">
            <w:pPr>
              <w:pStyle w:val="pformh"/>
              <w:spacing w:before="40" w:after="40"/>
              <w:rPr>
                <w:rFonts w:ascii="Arial" w:hAnsi="Arial" w:cs="Arial"/>
                <w:color w:val="auto"/>
                <w:sz w:val="20"/>
                <w:szCs w:val="20"/>
              </w:rPr>
            </w:pPr>
            <w:r w:rsidRPr="00F9362D">
              <w:rPr>
                <w:rFonts w:ascii="Arial MT Pro" w:hAnsi="Arial MT Pro" w:cs="Arial"/>
                <w:color w:val="auto"/>
                <w:sz w:val="20"/>
                <w:szCs w:val="20"/>
              </w:rPr>
              <w:t>6</w:t>
            </w:r>
          </w:p>
        </w:tc>
        <w:tc>
          <w:tcPr>
            <w:tcW w:w="1188" w:type="dxa"/>
            <w:gridSpan w:val="2"/>
            <w:tcBorders>
              <w:top w:val="double" w:sz="4" w:space="0" w:color="auto"/>
              <w:bottom w:val="single" w:sz="4" w:space="0" w:color="auto"/>
            </w:tcBorders>
            <w:shd w:val="clear" w:color="auto" w:fill="FFFFFF"/>
          </w:tcPr>
          <w:p w14:paraId="435265A4" w14:textId="68C18F3D" w:rsidR="00C045A3" w:rsidRPr="00BE07FA" w:rsidRDefault="00C045A3" w:rsidP="0059404C">
            <w:pPr>
              <w:pStyle w:val="pformh"/>
              <w:spacing w:before="40" w:after="40"/>
              <w:jc w:val="right"/>
              <w:rPr>
                <w:rFonts w:ascii="Arial" w:hAnsi="Arial" w:cs="Arial"/>
                <w:color w:val="auto"/>
                <w:sz w:val="20"/>
                <w:szCs w:val="20"/>
              </w:rPr>
            </w:pPr>
            <w:r w:rsidRPr="00F9362D">
              <w:rPr>
                <w:rFonts w:ascii="Arial MT Pro" w:hAnsi="Arial MT Pro" w:cs="Arial"/>
                <w:color w:val="auto"/>
                <w:sz w:val="20"/>
                <w:szCs w:val="20"/>
              </w:rPr>
              <w:t>250,000</w:t>
            </w:r>
          </w:p>
        </w:tc>
        <w:tc>
          <w:tcPr>
            <w:tcW w:w="1332" w:type="dxa"/>
            <w:gridSpan w:val="2"/>
            <w:tcBorders>
              <w:top w:val="double" w:sz="4" w:space="0" w:color="auto"/>
              <w:bottom w:val="single" w:sz="4" w:space="0" w:color="auto"/>
            </w:tcBorders>
            <w:shd w:val="clear" w:color="auto" w:fill="FFFFFF"/>
          </w:tcPr>
          <w:p w14:paraId="4B1222EA" w14:textId="77777777" w:rsidR="00C045A3" w:rsidRPr="00BE07FA" w:rsidRDefault="00C045A3" w:rsidP="00F7454B">
            <w:pPr>
              <w:pStyle w:val="pformh"/>
              <w:tabs>
                <w:tab w:val="decimal" w:pos="1157"/>
              </w:tabs>
              <w:spacing w:before="40" w:after="40"/>
              <w:ind w:right="-75"/>
              <w:rPr>
                <w:rFonts w:ascii="Arial" w:hAnsi="Arial" w:cs="Arial"/>
                <w:color w:val="auto"/>
                <w:sz w:val="20"/>
                <w:szCs w:val="20"/>
              </w:rPr>
            </w:pPr>
          </w:p>
        </w:tc>
        <w:tc>
          <w:tcPr>
            <w:tcW w:w="1080" w:type="dxa"/>
            <w:gridSpan w:val="2"/>
            <w:tcBorders>
              <w:top w:val="double" w:sz="4" w:space="0" w:color="auto"/>
              <w:bottom w:val="single" w:sz="4" w:space="0" w:color="auto"/>
            </w:tcBorders>
            <w:shd w:val="clear" w:color="auto" w:fill="FFFFFF"/>
          </w:tcPr>
          <w:p w14:paraId="11D238C9" w14:textId="77777777" w:rsidR="00C045A3" w:rsidRPr="00BE07FA" w:rsidRDefault="00C045A3" w:rsidP="00F7454B">
            <w:pPr>
              <w:pStyle w:val="pformh"/>
              <w:tabs>
                <w:tab w:val="decimal" w:pos="1157"/>
              </w:tabs>
              <w:spacing w:before="40" w:after="40"/>
              <w:ind w:right="-75"/>
              <w:rPr>
                <w:rFonts w:ascii="Arial" w:hAnsi="Arial" w:cs="Arial"/>
                <w:color w:val="auto"/>
                <w:sz w:val="20"/>
                <w:szCs w:val="20"/>
              </w:rPr>
            </w:pPr>
          </w:p>
        </w:tc>
        <w:tc>
          <w:tcPr>
            <w:tcW w:w="1440" w:type="dxa"/>
            <w:gridSpan w:val="2"/>
            <w:tcBorders>
              <w:top w:val="double" w:sz="4" w:space="0" w:color="auto"/>
              <w:bottom w:val="single" w:sz="4" w:space="0" w:color="auto"/>
            </w:tcBorders>
            <w:shd w:val="clear" w:color="auto" w:fill="FFFFFF"/>
          </w:tcPr>
          <w:p w14:paraId="48D93F53" w14:textId="77777777" w:rsidR="00C045A3" w:rsidRPr="00BE07FA" w:rsidRDefault="00C045A3" w:rsidP="00F7454B">
            <w:pPr>
              <w:pStyle w:val="pformh"/>
              <w:tabs>
                <w:tab w:val="decimal" w:pos="1157"/>
              </w:tabs>
              <w:spacing w:before="40" w:after="40"/>
              <w:ind w:right="-75"/>
              <w:rPr>
                <w:rFonts w:ascii="Arial" w:hAnsi="Arial" w:cs="Arial"/>
                <w:color w:val="auto"/>
                <w:sz w:val="20"/>
                <w:szCs w:val="20"/>
              </w:rPr>
            </w:pPr>
          </w:p>
        </w:tc>
        <w:tc>
          <w:tcPr>
            <w:tcW w:w="1567" w:type="dxa"/>
            <w:gridSpan w:val="2"/>
            <w:tcBorders>
              <w:top w:val="double" w:sz="4" w:space="0" w:color="auto"/>
              <w:bottom w:val="single" w:sz="4" w:space="0" w:color="auto"/>
            </w:tcBorders>
            <w:shd w:val="clear" w:color="auto" w:fill="FFFFFF"/>
          </w:tcPr>
          <w:p w14:paraId="515F37DB" w14:textId="77777777" w:rsidR="00C045A3" w:rsidRPr="00BE07FA" w:rsidRDefault="00C045A3" w:rsidP="00243F7E">
            <w:pPr>
              <w:spacing w:before="40" w:after="40"/>
              <w:jc w:val="right"/>
              <w:rPr>
                <w:rFonts w:ascii="Arial" w:hAnsi="Arial" w:cs="Arial"/>
                <w:sz w:val="20"/>
              </w:rPr>
            </w:pPr>
            <w:r w:rsidRPr="00F9362D">
              <w:rPr>
                <w:rFonts w:ascii="Arial MT Pro" w:hAnsi="Arial MT Pro" w:cs="Arial"/>
                <w:sz w:val="20"/>
              </w:rPr>
              <w:t>250,000</w:t>
            </w:r>
          </w:p>
        </w:tc>
        <w:tc>
          <w:tcPr>
            <w:tcW w:w="1313" w:type="dxa"/>
            <w:gridSpan w:val="2"/>
            <w:tcBorders>
              <w:top w:val="double" w:sz="4" w:space="0" w:color="auto"/>
              <w:bottom w:val="single" w:sz="4" w:space="0" w:color="auto"/>
            </w:tcBorders>
            <w:shd w:val="clear" w:color="auto" w:fill="FFFFFF"/>
          </w:tcPr>
          <w:p w14:paraId="4CEEAB31" w14:textId="77777777" w:rsidR="00C045A3" w:rsidRPr="00BE07FA" w:rsidRDefault="00C045A3" w:rsidP="0019721B">
            <w:pPr>
              <w:pStyle w:val="pformh"/>
              <w:spacing w:before="40" w:after="40"/>
              <w:jc w:val="both"/>
              <w:rPr>
                <w:rFonts w:ascii="Arial" w:hAnsi="Arial" w:cs="Arial"/>
                <w:color w:val="auto"/>
                <w:sz w:val="20"/>
                <w:szCs w:val="20"/>
              </w:rPr>
            </w:pPr>
          </w:p>
        </w:tc>
        <w:tc>
          <w:tcPr>
            <w:tcW w:w="1350" w:type="dxa"/>
            <w:gridSpan w:val="2"/>
            <w:tcBorders>
              <w:top w:val="double" w:sz="4" w:space="0" w:color="auto"/>
              <w:bottom w:val="single" w:sz="4" w:space="0" w:color="auto"/>
            </w:tcBorders>
            <w:shd w:val="clear" w:color="auto" w:fill="FFFFFF"/>
          </w:tcPr>
          <w:p w14:paraId="7B2A6072" w14:textId="77777777" w:rsidR="00C045A3" w:rsidRPr="00BE07FA" w:rsidRDefault="00C045A3" w:rsidP="0019721B">
            <w:pPr>
              <w:pStyle w:val="pformh"/>
              <w:spacing w:before="40" w:after="40"/>
              <w:jc w:val="both"/>
              <w:rPr>
                <w:rFonts w:ascii="Arial" w:hAnsi="Arial" w:cs="Arial"/>
                <w:color w:val="auto"/>
                <w:sz w:val="20"/>
                <w:szCs w:val="20"/>
              </w:rPr>
            </w:pPr>
          </w:p>
        </w:tc>
        <w:tc>
          <w:tcPr>
            <w:tcW w:w="1350" w:type="dxa"/>
            <w:gridSpan w:val="2"/>
            <w:tcBorders>
              <w:top w:val="double" w:sz="4" w:space="0" w:color="auto"/>
              <w:bottom w:val="single" w:sz="4" w:space="0" w:color="auto"/>
            </w:tcBorders>
            <w:shd w:val="clear" w:color="auto" w:fill="FFFFFF"/>
          </w:tcPr>
          <w:p w14:paraId="23C2F9F7" w14:textId="77777777" w:rsidR="00C045A3" w:rsidRPr="00BE07FA" w:rsidRDefault="00C045A3" w:rsidP="0019721B">
            <w:pPr>
              <w:pStyle w:val="pformh"/>
              <w:spacing w:before="40" w:after="40"/>
              <w:jc w:val="both"/>
              <w:rPr>
                <w:rFonts w:ascii="Arial" w:hAnsi="Arial" w:cs="Arial"/>
                <w:color w:val="auto"/>
                <w:sz w:val="20"/>
                <w:szCs w:val="20"/>
              </w:rPr>
            </w:pPr>
          </w:p>
        </w:tc>
        <w:tc>
          <w:tcPr>
            <w:tcW w:w="1487" w:type="dxa"/>
            <w:gridSpan w:val="2"/>
            <w:tcBorders>
              <w:top w:val="double" w:sz="4" w:space="0" w:color="auto"/>
              <w:bottom w:val="single" w:sz="4" w:space="0" w:color="auto"/>
              <w:right w:val="double" w:sz="4" w:space="0" w:color="auto"/>
            </w:tcBorders>
            <w:shd w:val="clear" w:color="auto" w:fill="FFFFFF"/>
          </w:tcPr>
          <w:p w14:paraId="09FC38A6" w14:textId="77777777" w:rsidR="00C045A3" w:rsidRPr="00F9362D" w:rsidRDefault="00C045A3" w:rsidP="0019721B">
            <w:pPr>
              <w:pStyle w:val="pformh"/>
              <w:spacing w:before="40" w:after="40"/>
              <w:jc w:val="both"/>
              <w:rPr>
                <w:rFonts w:ascii="Arial MT Pro" w:hAnsi="Arial MT Pro" w:cs="Arial"/>
                <w:color w:val="auto"/>
                <w:sz w:val="20"/>
                <w:szCs w:val="20"/>
              </w:rPr>
            </w:pPr>
          </w:p>
        </w:tc>
      </w:tr>
      <w:tr w:rsidR="00D43412" w14:paraId="01915488" w14:textId="77777777" w:rsidTr="00C91556">
        <w:tc>
          <w:tcPr>
            <w:tcW w:w="648" w:type="dxa"/>
            <w:tcBorders>
              <w:left w:val="double" w:sz="4" w:space="0" w:color="auto"/>
              <w:right w:val="nil"/>
            </w:tcBorders>
            <w:shd w:val="clear" w:color="auto" w:fill="D9D9D9" w:themeFill="background1" w:themeFillShade="D9"/>
          </w:tcPr>
          <w:p w14:paraId="5FAA0D56" w14:textId="77777777" w:rsidR="00C045A3" w:rsidRPr="00BE07FA" w:rsidRDefault="00C045A3" w:rsidP="0019721B">
            <w:pPr>
              <w:pStyle w:val="pformh"/>
              <w:spacing w:before="40" w:after="40"/>
              <w:jc w:val="both"/>
              <w:rPr>
                <w:rFonts w:ascii="Arial" w:hAnsi="Arial" w:cs="Arial"/>
                <w:color w:val="auto"/>
                <w:sz w:val="20"/>
                <w:szCs w:val="20"/>
              </w:rPr>
            </w:pPr>
            <w:r w:rsidRPr="00F9362D">
              <w:rPr>
                <w:rFonts w:ascii="Arial MT Pro" w:hAnsi="Arial MT Pro" w:cs="Arial"/>
                <w:color w:val="auto"/>
                <w:sz w:val="20"/>
                <w:szCs w:val="20"/>
              </w:rPr>
              <w:t>Bal.</w:t>
            </w:r>
          </w:p>
        </w:tc>
        <w:tc>
          <w:tcPr>
            <w:tcW w:w="810" w:type="dxa"/>
            <w:tcBorders>
              <w:left w:val="nil"/>
            </w:tcBorders>
            <w:shd w:val="clear" w:color="auto" w:fill="D9D9D9" w:themeFill="background1" w:themeFillShade="D9"/>
          </w:tcPr>
          <w:p w14:paraId="19CE824C" w14:textId="77777777" w:rsidR="00C045A3" w:rsidRPr="00BE07FA" w:rsidRDefault="00C045A3" w:rsidP="0019721B">
            <w:pPr>
              <w:pStyle w:val="pformh"/>
              <w:spacing w:before="40" w:after="40"/>
              <w:rPr>
                <w:rFonts w:ascii="Arial" w:hAnsi="Arial" w:cs="Arial"/>
                <w:color w:val="auto"/>
                <w:sz w:val="20"/>
                <w:szCs w:val="20"/>
              </w:rPr>
            </w:pPr>
          </w:p>
        </w:tc>
        <w:tc>
          <w:tcPr>
            <w:tcW w:w="1188" w:type="dxa"/>
            <w:gridSpan w:val="2"/>
            <w:shd w:val="clear" w:color="auto" w:fill="D9D9D9" w:themeFill="background1" w:themeFillShade="D9"/>
          </w:tcPr>
          <w:p w14:paraId="22696039" w14:textId="77777777" w:rsidR="00C045A3" w:rsidRPr="00BE07FA" w:rsidRDefault="00C045A3" w:rsidP="0059404C">
            <w:pPr>
              <w:pStyle w:val="pformh"/>
              <w:spacing w:before="40" w:after="40"/>
              <w:jc w:val="right"/>
              <w:rPr>
                <w:rFonts w:ascii="Arial" w:hAnsi="Arial" w:cs="Arial"/>
                <w:color w:val="auto"/>
                <w:sz w:val="20"/>
                <w:szCs w:val="20"/>
              </w:rPr>
            </w:pPr>
            <w:r w:rsidRPr="00F9362D">
              <w:rPr>
                <w:rFonts w:ascii="Arial MT Pro" w:hAnsi="Arial MT Pro" w:cs="Arial"/>
                <w:color w:val="auto"/>
                <w:sz w:val="20"/>
                <w:szCs w:val="20"/>
              </w:rPr>
              <w:t>250,000</w:t>
            </w:r>
          </w:p>
        </w:tc>
        <w:tc>
          <w:tcPr>
            <w:tcW w:w="1332" w:type="dxa"/>
            <w:gridSpan w:val="2"/>
            <w:shd w:val="clear" w:color="auto" w:fill="D9D9D9" w:themeFill="background1" w:themeFillShade="D9"/>
          </w:tcPr>
          <w:p w14:paraId="3F9D308A" w14:textId="77777777" w:rsidR="00C045A3" w:rsidRPr="00BE07FA" w:rsidRDefault="00C045A3" w:rsidP="00F7454B">
            <w:pPr>
              <w:pStyle w:val="pformh"/>
              <w:tabs>
                <w:tab w:val="decimal" w:pos="1157"/>
              </w:tabs>
              <w:spacing w:before="40" w:after="40"/>
              <w:ind w:right="-75"/>
              <w:rPr>
                <w:rFonts w:ascii="Arial" w:hAnsi="Arial" w:cs="Arial"/>
                <w:color w:val="auto"/>
                <w:sz w:val="20"/>
                <w:szCs w:val="20"/>
              </w:rPr>
            </w:pPr>
          </w:p>
        </w:tc>
        <w:tc>
          <w:tcPr>
            <w:tcW w:w="1080" w:type="dxa"/>
            <w:gridSpan w:val="2"/>
            <w:shd w:val="clear" w:color="auto" w:fill="D9D9D9" w:themeFill="background1" w:themeFillShade="D9"/>
          </w:tcPr>
          <w:p w14:paraId="0C5C0311" w14:textId="77777777" w:rsidR="00C045A3" w:rsidRPr="00BE07FA" w:rsidRDefault="00C045A3" w:rsidP="00F7454B">
            <w:pPr>
              <w:pStyle w:val="pformh"/>
              <w:tabs>
                <w:tab w:val="decimal" w:pos="1157"/>
              </w:tabs>
              <w:spacing w:before="40" w:after="40"/>
              <w:ind w:right="-75"/>
              <w:rPr>
                <w:rFonts w:ascii="Arial" w:hAnsi="Arial" w:cs="Arial"/>
                <w:color w:val="auto"/>
                <w:sz w:val="20"/>
                <w:szCs w:val="20"/>
              </w:rPr>
            </w:pPr>
          </w:p>
        </w:tc>
        <w:tc>
          <w:tcPr>
            <w:tcW w:w="1440" w:type="dxa"/>
            <w:gridSpan w:val="2"/>
            <w:shd w:val="clear" w:color="auto" w:fill="D9D9D9" w:themeFill="background1" w:themeFillShade="D9"/>
          </w:tcPr>
          <w:p w14:paraId="40EE49FD" w14:textId="77777777" w:rsidR="00C045A3" w:rsidRPr="00BE07FA" w:rsidRDefault="00C045A3" w:rsidP="00F7454B">
            <w:pPr>
              <w:pStyle w:val="pformh"/>
              <w:tabs>
                <w:tab w:val="decimal" w:pos="1157"/>
              </w:tabs>
              <w:spacing w:before="40" w:after="40"/>
              <w:ind w:right="-75"/>
              <w:rPr>
                <w:rFonts w:ascii="Arial" w:hAnsi="Arial" w:cs="Arial"/>
                <w:color w:val="auto"/>
                <w:sz w:val="20"/>
                <w:szCs w:val="20"/>
              </w:rPr>
            </w:pPr>
          </w:p>
        </w:tc>
        <w:tc>
          <w:tcPr>
            <w:tcW w:w="1567" w:type="dxa"/>
            <w:gridSpan w:val="2"/>
            <w:shd w:val="clear" w:color="auto" w:fill="D9D9D9" w:themeFill="background1" w:themeFillShade="D9"/>
          </w:tcPr>
          <w:p w14:paraId="10994C33" w14:textId="77777777" w:rsidR="00C045A3" w:rsidRPr="00BE07FA" w:rsidRDefault="00C045A3" w:rsidP="00243F7E">
            <w:pPr>
              <w:pStyle w:val="pformh"/>
              <w:spacing w:before="40" w:after="40"/>
              <w:jc w:val="right"/>
              <w:rPr>
                <w:rFonts w:ascii="Arial" w:hAnsi="Arial" w:cs="Arial"/>
                <w:color w:val="auto"/>
                <w:sz w:val="20"/>
                <w:szCs w:val="20"/>
              </w:rPr>
            </w:pPr>
            <w:r w:rsidRPr="00F9362D">
              <w:rPr>
                <w:rFonts w:ascii="Arial MT Pro" w:hAnsi="Arial MT Pro" w:cs="Arial"/>
                <w:color w:val="auto"/>
                <w:sz w:val="20"/>
                <w:szCs w:val="20"/>
              </w:rPr>
              <w:t>250,000</w:t>
            </w:r>
          </w:p>
        </w:tc>
        <w:tc>
          <w:tcPr>
            <w:tcW w:w="1313" w:type="dxa"/>
            <w:gridSpan w:val="2"/>
            <w:shd w:val="clear" w:color="auto" w:fill="D9D9D9" w:themeFill="background1" w:themeFillShade="D9"/>
          </w:tcPr>
          <w:p w14:paraId="640CF979" w14:textId="77777777" w:rsidR="00C045A3" w:rsidRPr="00BE07FA" w:rsidRDefault="00C045A3" w:rsidP="0019721B">
            <w:pPr>
              <w:pStyle w:val="pformh"/>
              <w:spacing w:before="40" w:after="40"/>
              <w:jc w:val="both"/>
              <w:rPr>
                <w:rFonts w:ascii="Arial" w:hAnsi="Arial" w:cs="Arial"/>
                <w:color w:val="auto"/>
                <w:sz w:val="20"/>
                <w:szCs w:val="20"/>
              </w:rPr>
            </w:pPr>
          </w:p>
        </w:tc>
        <w:tc>
          <w:tcPr>
            <w:tcW w:w="1350" w:type="dxa"/>
            <w:gridSpan w:val="2"/>
            <w:shd w:val="clear" w:color="auto" w:fill="D9D9D9" w:themeFill="background1" w:themeFillShade="D9"/>
          </w:tcPr>
          <w:p w14:paraId="60CB7298" w14:textId="77777777" w:rsidR="00C045A3" w:rsidRPr="00BE07FA" w:rsidRDefault="00C045A3" w:rsidP="0019721B">
            <w:pPr>
              <w:pStyle w:val="pformh"/>
              <w:spacing w:before="40" w:after="40"/>
              <w:jc w:val="both"/>
              <w:rPr>
                <w:rFonts w:ascii="Arial" w:hAnsi="Arial" w:cs="Arial"/>
                <w:color w:val="auto"/>
                <w:sz w:val="20"/>
                <w:szCs w:val="20"/>
              </w:rPr>
            </w:pPr>
          </w:p>
        </w:tc>
        <w:tc>
          <w:tcPr>
            <w:tcW w:w="1350" w:type="dxa"/>
            <w:gridSpan w:val="2"/>
            <w:shd w:val="clear" w:color="auto" w:fill="D9D9D9" w:themeFill="background1" w:themeFillShade="D9"/>
          </w:tcPr>
          <w:p w14:paraId="77F810AD" w14:textId="77777777" w:rsidR="00C045A3" w:rsidRPr="00BE07FA" w:rsidRDefault="00C045A3" w:rsidP="0019721B">
            <w:pPr>
              <w:pStyle w:val="pformh"/>
              <w:spacing w:before="40" w:after="40"/>
              <w:jc w:val="both"/>
              <w:rPr>
                <w:rFonts w:ascii="Arial" w:hAnsi="Arial" w:cs="Arial"/>
                <w:color w:val="auto"/>
                <w:sz w:val="20"/>
                <w:szCs w:val="20"/>
              </w:rPr>
            </w:pPr>
          </w:p>
        </w:tc>
        <w:tc>
          <w:tcPr>
            <w:tcW w:w="1487" w:type="dxa"/>
            <w:gridSpan w:val="2"/>
            <w:tcBorders>
              <w:right w:val="double" w:sz="4" w:space="0" w:color="auto"/>
            </w:tcBorders>
            <w:shd w:val="clear" w:color="auto" w:fill="D9D9D9" w:themeFill="background1" w:themeFillShade="D9"/>
          </w:tcPr>
          <w:p w14:paraId="02A4A66D" w14:textId="77777777" w:rsidR="00C045A3" w:rsidRPr="00F9362D" w:rsidRDefault="00C045A3" w:rsidP="0019721B">
            <w:pPr>
              <w:pStyle w:val="pformh"/>
              <w:spacing w:before="40" w:after="40"/>
              <w:jc w:val="both"/>
              <w:rPr>
                <w:rFonts w:ascii="Arial MT Pro" w:hAnsi="Arial MT Pro" w:cs="Arial"/>
                <w:color w:val="auto"/>
                <w:sz w:val="20"/>
                <w:szCs w:val="20"/>
              </w:rPr>
            </w:pPr>
          </w:p>
        </w:tc>
      </w:tr>
      <w:tr w:rsidR="00D43412" w14:paraId="5954D531" w14:textId="77777777" w:rsidTr="00C91556">
        <w:tc>
          <w:tcPr>
            <w:tcW w:w="648" w:type="dxa"/>
            <w:tcBorders>
              <w:left w:val="double" w:sz="4" w:space="0" w:color="auto"/>
              <w:bottom w:val="single" w:sz="4" w:space="0" w:color="auto"/>
              <w:right w:val="nil"/>
            </w:tcBorders>
            <w:shd w:val="clear" w:color="auto" w:fill="FFFFFF"/>
          </w:tcPr>
          <w:p w14:paraId="3F6489F9" w14:textId="77777777" w:rsidR="00C045A3" w:rsidRPr="00BE07FA" w:rsidRDefault="00C045A3" w:rsidP="0019721B">
            <w:pPr>
              <w:pStyle w:val="pformh"/>
              <w:spacing w:before="40" w:after="40"/>
              <w:jc w:val="both"/>
              <w:rPr>
                <w:rFonts w:ascii="Arial" w:hAnsi="Arial" w:cs="Arial"/>
                <w:color w:val="auto"/>
                <w:sz w:val="20"/>
                <w:szCs w:val="20"/>
              </w:rPr>
            </w:pPr>
          </w:p>
        </w:tc>
        <w:tc>
          <w:tcPr>
            <w:tcW w:w="810" w:type="dxa"/>
            <w:tcBorders>
              <w:left w:val="nil"/>
              <w:bottom w:val="single" w:sz="4" w:space="0" w:color="auto"/>
            </w:tcBorders>
            <w:shd w:val="clear" w:color="auto" w:fill="FFFFFF"/>
          </w:tcPr>
          <w:p w14:paraId="0F0DF882" w14:textId="77777777" w:rsidR="00C045A3" w:rsidRPr="00BE07FA" w:rsidRDefault="00C045A3" w:rsidP="0019721B">
            <w:pPr>
              <w:pStyle w:val="pformh"/>
              <w:spacing w:before="40" w:after="40"/>
              <w:rPr>
                <w:rFonts w:ascii="Arial" w:hAnsi="Arial" w:cs="Arial"/>
                <w:color w:val="auto"/>
                <w:sz w:val="20"/>
                <w:szCs w:val="20"/>
              </w:rPr>
            </w:pPr>
            <w:r w:rsidRPr="00F9362D">
              <w:rPr>
                <w:rFonts w:ascii="Arial MT Pro" w:hAnsi="Arial MT Pro" w:cs="Arial"/>
                <w:color w:val="auto"/>
                <w:sz w:val="20"/>
                <w:szCs w:val="20"/>
              </w:rPr>
              <w:t>9</w:t>
            </w:r>
          </w:p>
        </w:tc>
        <w:tc>
          <w:tcPr>
            <w:tcW w:w="1188" w:type="dxa"/>
            <w:gridSpan w:val="2"/>
            <w:tcBorders>
              <w:bottom w:val="single" w:sz="4" w:space="0" w:color="auto"/>
            </w:tcBorders>
            <w:shd w:val="clear" w:color="auto" w:fill="FFFFFF"/>
          </w:tcPr>
          <w:p w14:paraId="26035EE8" w14:textId="77777777" w:rsidR="00C045A3" w:rsidRPr="00BE07FA" w:rsidRDefault="00C045A3" w:rsidP="0059404C">
            <w:pPr>
              <w:pStyle w:val="pformh"/>
              <w:tabs>
                <w:tab w:val="decimal" w:pos="975"/>
              </w:tabs>
              <w:spacing w:before="40" w:after="40"/>
              <w:rPr>
                <w:rFonts w:ascii="Arial" w:hAnsi="Arial" w:cs="Arial"/>
                <w:color w:val="auto"/>
                <w:sz w:val="20"/>
                <w:szCs w:val="20"/>
              </w:rPr>
            </w:pPr>
            <w:r w:rsidRPr="00F9362D">
              <w:rPr>
                <w:rFonts w:ascii="Arial MT Pro" w:hAnsi="Arial MT Pro" w:cs="Arial"/>
                <w:color w:val="auto"/>
                <w:sz w:val="20"/>
                <w:szCs w:val="20"/>
              </w:rPr>
              <w:t>(150,000)</w:t>
            </w:r>
          </w:p>
        </w:tc>
        <w:tc>
          <w:tcPr>
            <w:tcW w:w="1332" w:type="dxa"/>
            <w:gridSpan w:val="2"/>
            <w:tcBorders>
              <w:bottom w:val="single" w:sz="4" w:space="0" w:color="auto"/>
            </w:tcBorders>
            <w:shd w:val="clear" w:color="auto" w:fill="FFFFFF"/>
          </w:tcPr>
          <w:p w14:paraId="6A5CAF4A" w14:textId="77777777" w:rsidR="00C045A3" w:rsidRPr="00BE07FA" w:rsidRDefault="00C045A3" w:rsidP="00F7454B">
            <w:pPr>
              <w:pStyle w:val="pformh"/>
              <w:tabs>
                <w:tab w:val="decimal" w:pos="1157"/>
              </w:tabs>
              <w:spacing w:before="40" w:after="40"/>
              <w:ind w:right="-75"/>
              <w:rPr>
                <w:rFonts w:ascii="Arial" w:hAnsi="Arial" w:cs="Arial"/>
                <w:color w:val="auto"/>
                <w:sz w:val="20"/>
                <w:szCs w:val="20"/>
              </w:rPr>
            </w:pPr>
          </w:p>
        </w:tc>
        <w:tc>
          <w:tcPr>
            <w:tcW w:w="1080" w:type="dxa"/>
            <w:gridSpan w:val="2"/>
            <w:tcBorders>
              <w:bottom w:val="single" w:sz="4" w:space="0" w:color="auto"/>
            </w:tcBorders>
            <w:shd w:val="clear" w:color="auto" w:fill="FFFFFF"/>
          </w:tcPr>
          <w:p w14:paraId="00BD8EE4" w14:textId="77777777" w:rsidR="00C045A3" w:rsidRPr="00BE07FA" w:rsidRDefault="00C045A3" w:rsidP="00243F7E">
            <w:pPr>
              <w:pStyle w:val="pformh"/>
              <w:spacing w:before="40" w:after="40"/>
              <w:jc w:val="right"/>
              <w:rPr>
                <w:rFonts w:ascii="Arial" w:hAnsi="Arial" w:cs="Arial"/>
                <w:color w:val="auto"/>
                <w:sz w:val="20"/>
                <w:szCs w:val="20"/>
              </w:rPr>
            </w:pPr>
            <w:r w:rsidRPr="00F9362D">
              <w:rPr>
                <w:rFonts w:ascii="Arial MT Pro" w:hAnsi="Arial MT Pro" w:cs="Arial"/>
                <w:color w:val="auto"/>
                <w:sz w:val="20"/>
                <w:szCs w:val="20"/>
              </w:rPr>
              <w:t>150,000</w:t>
            </w:r>
          </w:p>
        </w:tc>
        <w:tc>
          <w:tcPr>
            <w:tcW w:w="1440" w:type="dxa"/>
            <w:gridSpan w:val="2"/>
            <w:tcBorders>
              <w:bottom w:val="single" w:sz="4" w:space="0" w:color="auto"/>
            </w:tcBorders>
            <w:shd w:val="clear" w:color="auto" w:fill="FFFFFF"/>
          </w:tcPr>
          <w:p w14:paraId="031F6E9D" w14:textId="77777777" w:rsidR="00C045A3" w:rsidRPr="00BE07FA" w:rsidRDefault="00C045A3" w:rsidP="00F7454B">
            <w:pPr>
              <w:pStyle w:val="pformh"/>
              <w:tabs>
                <w:tab w:val="decimal" w:pos="1157"/>
              </w:tabs>
              <w:spacing w:before="40" w:after="40"/>
              <w:ind w:right="-75"/>
              <w:rPr>
                <w:rFonts w:ascii="Arial" w:hAnsi="Arial" w:cs="Arial"/>
                <w:color w:val="auto"/>
                <w:sz w:val="20"/>
                <w:szCs w:val="20"/>
              </w:rPr>
            </w:pPr>
          </w:p>
        </w:tc>
        <w:tc>
          <w:tcPr>
            <w:tcW w:w="1567" w:type="dxa"/>
            <w:gridSpan w:val="2"/>
            <w:tcBorders>
              <w:bottom w:val="single" w:sz="4" w:space="0" w:color="auto"/>
            </w:tcBorders>
            <w:shd w:val="clear" w:color="auto" w:fill="FFFFFF"/>
          </w:tcPr>
          <w:p w14:paraId="67E32FD6" w14:textId="77777777" w:rsidR="00C045A3" w:rsidRPr="00BE07FA" w:rsidRDefault="00C045A3" w:rsidP="00243F7E">
            <w:pPr>
              <w:pStyle w:val="pformh"/>
              <w:spacing w:before="40" w:after="40"/>
              <w:jc w:val="right"/>
              <w:rPr>
                <w:rFonts w:ascii="Arial" w:hAnsi="Arial" w:cs="Arial"/>
                <w:color w:val="auto"/>
                <w:sz w:val="20"/>
                <w:szCs w:val="20"/>
              </w:rPr>
            </w:pPr>
          </w:p>
        </w:tc>
        <w:tc>
          <w:tcPr>
            <w:tcW w:w="1313" w:type="dxa"/>
            <w:gridSpan w:val="2"/>
            <w:tcBorders>
              <w:bottom w:val="single" w:sz="4" w:space="0" w:color="auto"/>
            </w:tcBorders>
            <w:shd w:val="clear" w:color="auto" w:fill="FFFFFF"/>
          </w:tcPr>
          <w:p w14:paraId="11AF0FEE" w14:textId="77777777" w:rsidR="00C045A3" w:rsidRPr="00BE07FA" w:rsidRDefault="00C045A3" w:rsidP="0019721B">
            <w:pPr>
              <w:pStyle w:val="pformh"/>
              <w:spacing w:before="40" w:after="40"/>
              <w:jc w:val="both"/>
              <w:rPr>
                <w:rFonts w:ascii="Arial" w:hAnsi="Arial" w:cs="Arial"/>
                <w:color w:val="auto"/>
                <w:sz w:val="20"/>
                <w:szCs w:val="20"/>
              </w:rPr>
            </w:pPr>
          </w:p>
        </w:tc>
        <w:tc>
          <w:tcPr>
            <w:tcW w:w="1350" w:type="dxa"/>
            <w:gridSpan w:val="2"/>
            <w:tcBorders>
              <w:bottom w:val="single" w:sz="4" w:space="0" w:color="auto"/>
            </w:tcBorders>
            <w:shd w:val="clear" w:color="auto" w:fill="FFFFFF"/>
          </w:tcPr>
          <w:p w14:paraId="0402C6E6" w14:textId="77777777" w:rsidR="00C045A3" w:rsidRPr="00BE07FA" w:rsidRDefault="00C045A3" w:rsidP="0019721B">
            <w:pPr>
              <w:pStyle w:val="pformh"/>
              <w:spacing w:before="40" w:after="40"/>
              <w:jc w:val="both"/>
              <w:rPr>
                <w:rFonts w:ascii="Arial" w:hAnsi="Arial" w:cs="Arial"/>
                <w:color w:val="auto"/>
                <w:sz w:val="20"/>
                <w:szCs w:val="20"/>
              </w:rPr>
            </w:pPr>
          </w:p>
        </w:tc>
        <w:tc>
          <w:tcPr>
            <w:tcW w:w="1350" w:type="dxa"/>
            <w:gridSpan w:val="2"/>
            <w:tcBorders>
              <w:bottom w:val="single" w:sz="4" w:space="0" w:color="auto"/>
            </w:tcBorders>
            <w:shd w:val="clear" w:color="auto" w:fill="FFFFFF"/>
          </w:tcPr>
          <w:p w14:paraId="79952A30" w14:textId="77777777" w:rsidR="00C045A3" w:rsidRPr="00BE07FA" w:rsidRDefault="00C045A3" w:rsidP="0019721B">
            <w:pPr>
              <w:pStyle w:val="pformh"/>
              <w:spacing w:before="40" w:after="40"/>
              <w:jc w:val="both"/>
              <w:rPr>
                <w:rFonts w:ascii="Arial" w:hAnsi="Arial" w:cs="Arial"/>
                <w:color w:val="auto"/>
                <w:sz w:val="20"/>
                <w:szCs w:val="20"/>
              </w:rPr>
            </w:pPr>
          </w:p>
        </w:tc>
        <w:tc>
          <w:tcPr>
            <w:tcW w:w="1487" w:type="dxa"/>
            <w:gridSpan w:val="2"/>
            <w:tcBorders>
              <w:bottom w:val="single" w:sz="4" w:space="0" w:color="auto"/>
              <w:right w:val="double" w:sz="4" w:space="0" w:color="auto"/>
            </w:tcBorders>
            <w:shd w:val="clear" w:color="auto" w:fill="FFFFFF"/>
          </w:tcPr>
          <w:p w14:paraId="6A805BF6" w14:textId="77777777" w:rsidR="00C045A3" w:rsidRPr="00F9362D" w:rsidRDefault="00C045A3" w:rsidP="0019721B">
            <w:pPr>
              <w:pStyle w:val="pformh"/>
              <w:spacing w:before="40" w:after="40"/>
              <w:jc w:val="both"/>
              <w:rPr>
                <w:rFonts w:ascii="Arial MT Pro" w:hAnsi="Arial MT Pro" w:cs="Arial"/>
                <w:color w:val="auto"/>
                <w:sz w:val="20"/>
                <w:szCs w:val="20"/>
              </w:rPr>
            </w:pPr>
          </w:p>
        </w:tc>
      </w:tr>
      <w:tr w:rsidR="00D43412" w:rsidRPr="00E611B5" w14:paraId="2CDC428E" w14:textId="77777777" w:rsidTr="00C91556">
        <w:tc>
          <w:tcPr>
            <w:tcW w:w="648" w:type="dxa"/>
            <w:tcBorders>
              <w:left w:val="double" w:sz="4" w:space="0" w:color="auto"/>
              <w:right w:val="nil"/>
            </w:tcBorders>
            <w:shd w:val="clear" w:color="auto" w:fill="D9D9D9" w:themeFill="background1" w:themeFillShade="D9"/>
          </w:tcPr>
          <w:p w14:paraId="26839710" w14:textId="77777777" w:rsidR="00C045A3" w:rsidRPr="00BE07FA" w:rsidRDefault="00C045A3" w:rsidP="0019721B">
            <w:pPr>
              <w:pStyle w:val="pformh"/>
              <w:spacing w:before="40" w:after="40"/>
              <w:jc w:val="both"/>
              <w:rPr>
                <w:rFonts w:ascii="Arial" w:hAnsi="Arial" w:cs="Arial"/>
                <w:color w:val="auto"/>
                <w:sz w:val="20"/>
                <w:szCs w:val="20"/>
              </w:rPr>
            </w:pPr>
            <w:r w:rsidRPr="00F9362D">
              <w:rPr>
                <w:rFonts w:ascii="Arial MT Pro" w:hAnsi="Arial MT Pro" w:cs="Arial"/>
                <w:color w:val="auto"/>
                <w:sz w:val="20"/>
                <w:szCs w:val="20"/>
              </w:rPr>
              <w:t>Bal.</w:t>
            </w:r>
          </w:p>
        </w:tc>
        <w:tc>
          <w:tcPr>
            <w:tcW w:w="810" w:type="dxa"/>
            <w:tcBorders>
              <w:left w:val="nil"/>
            </w:tcBorders>
            <w:shd w:val="clear" w:color="auto" w:fill="D9D9D9" w:themeFill="background1" w:themeFillShade="D9"/>
          </w:tcPr>
          <w:p w14:paraId="2147079F" w14:textId="77777777" w:rsidR="00C045A3" w:rsidRPr="00BE07FA" w:rsidRDefault="00C045A3" w:rsidP="0019721B">
            <w:pPr>
              <w:pStyle w:val="pformh"/>
              <w:spacing w:before="40" w:after="40"/>
              <w:rPr>
                <w:rFonts w:ascii="Arial" w:hAnsi="Arial" w:cs="Arial"/>
                <w:color w:val="auto"/>
                <w:sz w:val="20"/>
                <w:szCs w:val="20"/>
              </w:rPr>
            </w:pPr>
          </w:p>
        </w:tc>
        <w:tc>
          <w:tcPr>
            <w:tcW w:w="1188" w:type="dxa"/>
            <w:gridSpan w:val="2"/>
            <w:shd w:val="clear" w:color="auto" w:fill="D9D9D9" w:themeFill="background1" w:themeFillShade="D9"/>
          </w:tcPr>
          <w:p w14:paraId="3CFC2B30" w14:textId="77777777" w:rsidR="00C045A3" w:rsidRPr="00BE07FA" w:rsidRDefault="00C045A3" w:rsidP="0059404C">
            <w:pPr>
              <w:pStyle w:val="pformh"/>
              <w:spacing w:before="40" w:after="40"/>
              <w:jc w:val="right"/>
              <w:rPr>
                <w:rFonts w:ascii="Arial" w:hAnsi="Arial" w:cs="Arial"/>
                <w:color w:val="auto"/>
                <w:sz w:val="20"/>
                <w:szCs w:val="20"/>
              </w:rPr>
            </w:pPr>
            <w:r w:rsidRPr="00F9362D">
              <w:rPr>
                <w:rFonts w:ascii="Arial MT Pro" w:hAnsi="Arial MT Pro" w:cs="Arial"/>
                <w:color w:val="auto"/>
                <w:sz w:val="20"/>
                <w:szCs w:val="20"/>
              </w:rPr>
              <w:t>100,000</w:t>
            </w:r>
          </w:p>
        </w:tc>
        <w:tc>
          <w:tcPr>
            <w:tcW w:w="1332" w:type="dxa"/>
            <w:gridSpan w:val="2"/>
            <w:shd w:val="clear" w:color="auto" w:fill="D9D9D9" w:themeFill="background1" w:themeFillShade="D9"/>
          </w:tcPr>
          <w:p w14:paraId="3111B4C5" w14:textId="77777777" w:rsidR="00C045A3" w:rsidRPr="00BE07FA" w:rsidRDefault="00C045A3" w:rsidP="00F7454B">
            <w:pPr>
              <w:pStyle w:val="pformh"/>
              <w:tabs>
                <w:tab w:val="decimal" w:pos="1157"/>
              </w:tabs>
              <w:spacing w:before="40" w:after="40"/>
              <w:ind w:right="-75"/>
              <w:rPr>
                <w:rFonts w:ascii="Arial" w:hAnsi="Arial" w:cs="Arial"/>
                <w:color w:val="auto"/>
                <w:sz w:val="20"/>
                <w:szCs w:val="20"/>
              </w:rPr>
            </w:pPr>
          </w:p>
        </w:tc>
        <w:tc>
          <w:tcPr>
            <w:tcW w:w="1080" w:type="dxa"/>
            <w:gridSpan w:val="2"/>
            <w:shd w:val="clear" w:color="auto" w:fill="D9D9D9" w:themeFill="background1" w:themeFillShade="D9"/>
          </w:tcPr>
          <w:p w14:paraId="0F50A55D" w14:textId="77777777" w:rsidR="00C045A3" w:rsidRPr="00BE07FA" w:rsidRDefault="00C045A3" w:rsidP="00243F7E">
            <w:pPr>
              <w:pStyle w:val="pformh"/>
              <w:spacing w:before="40" w:after="40"/>
              <w:jc w:val="right"/>
              <w:rPr>
                <w:rFonts w:ascii="Arial" w:hAnsi="Arial" w:cs="Arial"/>
                <w:color w:val="auto"/>
                <w:sz w:val="20"/>
                <w:szCs w:val="20"/>
              </w:rPr>
            </w:pPr>
            <w:r w:rsidRPr="00F9362D">
              <w:rPr>
                <w:rFonts w:ascii="Arial MT Pro" w:hAnsi="Arial MT Pro" w:cs="Arial"/>
                <w:color w:val="auto"/>
                <w:sz w:val="20"/>
                <w:szCs w:val="20"/>
              </w:rPr>
              <w:t>150,000</w:t>
            </w:r>
          </w:p>
        </w:tc>
        <w:tc>
          <w:tcPr>
            <w:tcW w:w="1440" w:type="dxa"/>
            <w:gridSpan w:val="2"/>
            <w:shd w:val="clear" w:color="auto" w:fill="D9D9D9" w:themeFill="background1" w:themeFillShade="D9"/>
          </w:tcPr>
          <w:p w14:paraId="23E49251" w14:textId="77777777" w:rsidR="00C045A3" w:rsidRPr="00BE07FA" w:rsidRDefault="00C045A3" w:rsidP="00F7454B">
            <w:pPr>
              <w:pStyle w:val="pformh"/>
              <w:tabs>
                <w:tab w:val="decimal" w:pos="1157"/>
              </w:tabs>
              <w:spacing w:before="40" w:after="40"/>
              <w:ind w:right="-75"/>
              <w:rPr>
                <w:rFonts w:ascii="Arial" w:hAnsi="Arial" w:cs="Arial"/>
                <w:color w:val="auto"/>
                <w:sz w:val="20"/>
                <w:szCs w:val="20"/>
              </w:rPr>
            </w:pPr>
          </w:p>
        </w:tc>
        <w:tc>
          <w:tcPr>
            <w:tcW w:w="1567" w:type="dxa"/>
            <w:gridSpan w:val="2"/>
            <w:shd w:val="clear" w:color="auto" w:fill="D9D9D9" w:themeFill="background1" w:themeFillShade="D9"/>
          </w:tcPr>
          <w:p w14:paraId="12CDE361" w14:textId="77777777" w:rsidR="00C045A3" w:rsidRPr="00BE07FA" w:rsidRDefault="00C045A3" w:rsidP="00243F7E">
            <w:pPr>
              <w:pStyle w:val="pformh"/>
              <w:spacing w:before="40" w:after="40"/>
              <w:jc w:val="right"/>
              <w:rPr>
                <w:rFonts w:ascii="Arial" w:hAnsi="Arial" w:cs="Arial"/>
                <w:color w:val="auto"/>
                <w:sz w:val="20"/>
                <w:szCs w:val="20"/>
              </w:rPr>
            </w:pPr>
            <w:r w:rsidRPr="00F9362D">
              <w:rPr>
                <w:rFonts w:ascii="Arial MT Pro" w:hAnsi="Arial MT Pro" w:cs="Arial"/>
                <w:color w:val="auto"/>
                <w:sz w:val="20"/>
                <w:szCs w:val="20"/>
              </w:rPr>
              <w:t>250,000</w:t>
            </w:r>
          </w:p>
        </w:tc>
        <w:tc>
          <w:tcPr>
            <w:tcW w:w="1313" w:type="dxa"/>
            <w:gridSpan w:val="2"/>
            <w:shd w:val="clear" w:color="auto" w:fill="D9D9D9" w:themeFill="background1" w:themeFillShade="D9"/>
          </w:tcPr>
          <w:p w14:paraId="7F98AB52" w14:textId="77777777" w:rsidR="00C045A3" w:rsidRPr="00BE07FA" w:rsidRDefault="00C045A3" w:rsidP="0019721B">
            <w:pPr>
              <w:pStyle w:val="pformh"/>
              <w:spacing w:before="40" w:after="40"/>
              <w:jc w:val="both"/>
              <w:rPr>
                <w:rFonts w:ascii="Arial" w:hAnsi="Arial" w:cs="Arial"/>
                <w:color w:val="auto"/>
                <w:sz w:val="20"/>
                <w:szCs w:val="20"/>
              </w:rPr>
            </w:pPr>
          </w:p>
        </w:tc>
        <w:tc>
          <w:tcPr>
            <w:tcW w:w="1350" w:type="dxa"/>
            <w:gridSpan w:val="2"/>
            <w:shd w:val="clear" w:color="auto" w:fill="D9D9D9" w:themeFill="background1" w:themeFillShade="D9"/>
          </w:tcPr>
          <w:p w14:paraId="1EF153A4" w14:textId="77777777" w:rsidR="00C045A3" w:rsidRPr="00BE07FA" w:rsidRDefault="00C045A3" w:rsidP="0019721B">
            <w:pPr>
              <w:pStyle w:val="pformh"/>
              <w:spacing w:before="40" w:after="40"/>
              <w:jc w:val="both"/>
              <w:rPr>
                <w:rFonts w:ascii="Arial" w:hAnsi="Arial" w:cs="Arial"/>
                <w:color w:val="auto"/>
                <w:sz w:val="20"/>
                <w:szCs w:val="20"/>
              </w:rPr>
            </w:pPr>
          </w:p>
        </w:tc>
        <w:tc>
          <w:tcPr>
            <w:tcW w:w="1350" w:type="dxa"/>
            <w:gridSpan w:val="2"/>
            <w:shd w:val="clear" w:color="auto" w:fill="D9D9D9" w:themeFill="background1" w:themeFillShade="D9"/>
          </w:tcPr>
          <w:p w14:paraId="2B226EF4" w14:textId="77777777" w:rsidR="00C045A3" w:rsidRPr="00BE07FA" w:rsidRDefault="00C045A3" w:rsidP="0019721B">
            <w:pPr>
              <w:pStyle w:val="pformh"/>
              <w:spacing w:before="40" w:after="40"/>
              <w:jc w:val="both"/>
              <w:rPr>
                <w:rFonts w:ascii="Arial" w:hAnsi="Arial" w:cs="Arial"/>
                <w:color w:val="auto"/>
                <w:sz w:val="20"/>
                <w:szCs w:val="20"/>
              </w:rPr>
            </w:pPr>
          </w:p>
        </w:tc>
        <w:tc>
          <w:tcPr>
            <w:tcW w:w="1487" w:type="dxa"/>
            <w:gridSpan w:val="2"/>
            <w:tcBorders>
              <w:right w:val="double" w:sz="4" w:space="0" w:color="auto"/>
            </w:tcBorders>
            <w:shd w:val="clear" w:color="auto" w:fill="D9D9D9" w:themeFill="background1" w:themeFillShade="D9"/>
          </w:tcPr>
          <w:p w14:paraId="63075F34" w14:textId="77777777" w:rsidR="00C045A3" w:rsidRPr="00F9362D" w:rsidRDefault="00C045A3" w:rsidP="0019721B">
            <w:pPr>
              <w:pStyle w:val="pformh"/>
              <w:spacing w:before="40" w:after="40"/>
              <w:jc w:val="both"/>
              <w:rPr>
                <w:rFonts w:ascii="Arial MT Pro" w:hAnsi="Arial MT Pro" w:cs="Arial"/>
                <w:color w:val="auto"/>
                <w:sz w:val="20"/>
                <w:szCs w:val="20"/>
              </w:rPr>
            </w:pPr>
          </w:p>
        </w:tc>
      </w:tr>
      <w:tr w:rsidR="00D43412" w14:paraId="7A5C23F6" w14:textId="77777777" w:rsidTr="00C91556">
        <w:tc>
          <w:tcPr>
            <w:tcW w:w="648" w:type="dxa"/>
            <w:tcBorders>
              <w:left w:val="double" w:sz="4" w:space="0" w:color="auto"/>
              <w:bottom w:val="single" w:sz="4" w:space="0" w:color="auto"/>
              <w:right w:val="nil"/>
            </w:tcBorders>
            <w:shd w:val="clear" w:color="auto" w:fill="FFFFFF"/>
          </w:tcPr>
          <w:p w14:paraId="18F2144F" w14:textId="77777777" w:rsidR="00C045A3" w:rsidRPr="00BE07FA" w:rsidRDefault="00C045A3" w:rsidP="0019721B">
            <w:pPr>
              <w:spacing w:before="40" w:after="40"/>
              <w:jc w:val="both"/>
              <w:rPr>
                <w:rFonts w:ascii="Arial" w:hAnsi="Arial" w:cs="Arial"/>
                <w:sz w:val="20"/>
              </w:rPr>
            </w:pPr>
          </w:p>
        </w:tc>
        <w:tc>
          <w:tcPr>
            <w:tcW w:w="810" w:type="dxa"/>
            <w:tcBorders>
              <w:left w:val="nil"/>
              <w:bottom w:val="single" w:sz="4" w:space="0" w:color="auto"/>
            </w:tcBorders>
            <w:shd w:val="clear" w:color="auto" w:fill="FFFFFF"/>
          </w:tcPr>
          <w:p w14:paraId="1A01E28F" w14:textId="77777777" w:rsidR="00C045A3" w:rsidRPr="00BE07FA" w:rsidRDefault="00C045A3" w:rsidP="0019721B">
            <w:pPr>
              <w:spacing w:before="40" w:after="40"/>
              <w:rPr>
                <w:rFonts w:ascii="Arial" w:hAnsi="Arial" w:cs="Arial"/>
                <w:sz w:val="20"/>
              </w:rPr>
            </w:pPr>
            <w:r w:rsidRPr="00F9362D">
              <w:rPr>
                <w:rFonts w:ascii="Arial MT Pro" w:hAnsi="Arial MT Pro" w:cs="Arial"/>
                <w:sz w:val="20"/>
              </w:rPr>
              <w:t>12</w:t>
            </w:r>
          </w:p>
        </w:tc>
        <w:tc>
          <w:tcPr>
            <w:tcW w:w="1188" w:type="dxa"/>
            <w:gridSpan w:val="2"/>
            <w:tcBorders>
              <w:bottom w:val="single" w:sz="4" w:space="0" w:color="auto"/>
            </w:tcBorders>
            <w:shd w:val="clear" w:color="auto" w:fill="FFFFFF"/>
          </w:tcPr>
          <w:p w14:paraId="555D42D8" w14:textId="77777777" w:rsidR="00C045A3" w:rsidRPr="00BE07FA" w:rsidRDefault="00C045A3" w:rsidP="00F7454B">
            <w:pPr>
              <w:tabs>
                <w:tab w:val="decimal" w:pos="1157"/>
              </w:tabs>
              <w:spacing w:before="40" w:after="40"/>
              <w:ind w:right="-75"/>
              <w:rPr>
                <w:rFonts w:ascii="Arial" w:hAnsi="Arial" w:cs="Arial"/>
                <w:sz w:val="20"/>
              </w:rPr>
            </w:pPr>
          </w:p>
        </w:tc>
        <w:tc>
          <w:tcPr>
            <w:tcW w:w="1332" w:type="dxa"/>
            <w:gridSpan w:val="2"/>
            <w:tcBorders>
              <w:bottom w:val="single" w:sz="4" w:space="0" w:color="auto"/>
            </w:tcBorders>
            <w:shd w:val="clear" w:color="auto" w:fill="FFFFFF"/>
          </w:tcPr>
          <w:p w14:paraId="75DA2977" w14:textId="64A11111" w:rsidR="00C045A3" w:rsidRPr="00BE07FA" w:rsidRDefault="00C045A3" w:rsidP="0059404C">
            <w:pPr>
              <w:spacing w:before="40" w:after="40"/>
              <w:jc w:val="right"/>
              <w:rPr>
                <w:rFonts w:ascii="Arial" w:hAnsi="Arial" w:cs="Arial"/>
                <w:sz w:val="20"/>
              </w:rPr>
            </w:pPr>
            <w:r w:rsidRPr="00F9362D">
              <w:rPr>
                <w:rFonts w:ascii="Arial MT Pro" w:hAnsi="Arial MT Pro" w:cs="Arial"/>
                <w:sz w:val="20"/>
              </w:rPr>
              <w:t>10,000</w:t>
            </w:r>
          </w:p>
        </w:tc>
        <w:tc>
          <w:tcPr>
            <w:tcW w:w="1080" w:type="dxa"/>
            <w:gridSpan w:val="2"/>
            <w:tcBorders>
              <w:bottom w:val="single" w:sz="4" w:space="0" w:color="auto"/>
            </w:tcBorders>
            <w:shd w:val="clear" w:color="auto" w:fill="FFFFFF"/>
          </w:tcPr>
          <w:p w14:paraId="4D75A1A2" w14:textId="77777777" w:rsidR="00C045A3" w:rsidRPr="00BE07FA" w:rsidRDefault="00C045A3" w:rsidP="00F7454B">
            <w:pPr>
              <w:tabs>
                <w:tab w:val="decimal" w:pos="1157"/>
              </w:tabs>
              <w:spacing w:before="40" w:after="40"/>
              <w:ind w:right="-75"/>
              <w:rPr>
                <w:rFonts w:ascii="Arial" w:hAnsi="Arial" w:cs="Arial"/>
                <w:sz w:val="20"/>
              </w:rPr>
            </w:pPr>
          </w:p>
        </w:tc>
        <w:tc>
          <w:tcPr>
            <w:tcW w:w="1440" w:type="dxa"/>
            <w:gridSpan w:val="2"/>
            <w:tcBorders>
              <w:bottom w:val="single" w:sz="4" w:space="0" w:color="auto"/>
            </w:tcBorders>
            <w:shd w:val="clear" w:color="auto" w:fill="FFFFFF"/>
          </w:tcPr>
          <w:p w14:paraId="34C690CE" w14:textId="77777777" w:rsidR="00C045A3" w:rsidRPr="00BE07FA" w:rsidRDefault="00C045A3" w:rsidP="00F7454B">
            <w:pPr>
              <w:tabs>
                <w:tab w:val="decimal" w:pos="1157"/>
              </w:tabs>
              <w:spacing w:before="40" w:after="40"/>
              <w:ind w:right="-75"/>
              <w:rPr>
                <w:rFonts w:ascii="Arial" w:hAnsi="Arial" w:cs="Arial"/>
                <w:sz w:val="20"/>
              </w:rPr>
            </w:pPr>
            <w:r w:rsidRPr="00F9362D">
              <w:rPr>
                <w:rFonts w:ascii="Arial MT Pro" w:hAnsi="Arial MT Pro" w:cs="Arial"/>
                <w:sz w:val="20"/>
              </w:rPr>
              <w:t>10,000</w:t>
            </w:r>
          </w:p>
        </w:tc>
        <w:tc>
          <w:tcPr>
            <w:tcW w:w="1567" w:type="dxa"/>
            <w:gridSpan w:val="2"/>
            <w:tcBorders>
              <w:bottom w:val="single" w:sz="4" w:space="0" w:color="auto"/>
            </w:tcBorders>
            <w:shd w:val="clear" w:color="auto" w:fill="FFFFFF"/>
          </w:tcPr>
          <w:p w14:paraId="40ADF738" w14:textId="77777777" w:rsidR="00C045A3" w:rsidRPr="00BE07FA" w:rsidRDefault="00C045A3" w:rsidP="00243F7E">
            <w:pPr>
              <w:spacing w:before="40" w:after="40"/>
              <w:jc w:val="right"/>
              <w:rPr>
                <w:rFonts w:ascii="Arial" w:hAnsi="Arial" w:cs="Arial"/>
                <w:sz w:val="20"/>
              </w:rPr>
            </w:pPr>
          </w:p>
        </w:tc>
        <w:tc>
          <w:tcPr>
            <w:tcW w:w="1313" w:type="dxa"/>
            <w:gridSpan w:val="2"/>
            <w:tcBorders>
              <w:bottom w:val="single" w:sz="4" w:space="0" w:color="auto"/>
            </w:tcBorders>
            <w:shd w:val="clear" w:color="auto" w:fill="FFFFFF"/>
          </w:tcPr>
          <w:p w14:paraId="6CF1E4A6" w14:textId="77777777" w:rsidR="00C045A3" w:rsidRPr="00BE07FA" w:rsidRDefault="00C045A3" w:rsidP="0019721B">
            <w:pPr>
              <w:spacing w:before="40" w:after="40"/>
              <w:jc w:val="both"/>
              <w:rPr>
                <w:rFonts w:ascii="Arial" w:hAnsi="Arial" w:cs="Arial"/>
                <w:sz w:val="20"/>
              </w:rPr>
            </w:pPr>
          </w:p>
        </w:tc>
        <w:tc>
          <w:tcPr>
            <w:tcW w:w="1350" w:type="dxa"/>
            <w:gridSpan w:val="2"/>
            <w:tcBorders>
              <w:bottom w:val="single" w:sz="4" w:space="0" w:color="auto"/>
            </w:tcBorders>
            <w:shd w:val="clear" w:color="auto" w:fill="FFFFFF"/>
          </w:tcPr>
          <w:p w14:paraId="16DDB52F" w14:textId="77777777" w:rsidR="00C045A3" w:rsidRPr="00BE07FA" w:rsidRDefault="00C045A3" w:rsidP="0019721B">
            <w:pPr>
              <w:spacing w:before="40" w:after="40"/>
              <w:jc w:val="both"/>
              <w:rPr>
                <w:rFonts w:ascii="Arial" w:hAnsi="Arial" w:cs="Arial"/>
                <w:sz w:val="20"/>
              </w:rPr>
            </w:pPr>
          </w:p>
        </w:tc>
        <w:tc>
          <w:tcPr>
            <w:tcW w:w="1350" w:type="dxa"/>
            <w:gridSpan w:val="2"/>
            <w:tcBorders>
              <w:bottom w:val="single" w:sz="4" w:space="0" w:color="auto"/>
            </w:tcBorders>
            <w:shd w:val="clear" w:color="auto" w:fill="FFFFFF"/>
          </w:tcPr>
          <w:p w14:paraId="527C8FBC" w14:textId="77777777" w:rsidR="00C045A3" w:rsidRPr="00BE07FA" w:rsidRDefault="00C045A3" w:rsidP="0019721B">
            <w:pPr>
              <w:spacing w:before="40" w:after="40"/>
              <w:jc w:val="both"/>
              <w:rPr>
                <w:rFonts w:ascii="Arial" w:hAnsi="Arial" w:cs="Arial"/>
                <w:sz w:val="20"/>
              </w:rPr>
            </w:pPr>
          </w:p>
        </w:tc>
        <w:tc>
          <w:tcPr>
            <w:tcW w:w="1487" w:type="dxa"/>
            <w:gridSpan w:val="2"/>
            <w:tcBorders>
              <w:bottom w:val="single" w:sz="4" w:space="0" w:color="auto"/>
              <w:right w:val="double" w:sz="4" w:space="0" w:color="auto"/>
            </w:tcBorders>
            <w:shd w:val="clear" w:color="auto" w:fill="FFFFFF"/>
          </w:tcPr>
          <w:p w14:paraId="0FA2F9F7" w14:textId="77777777" w:rsidR="00C045A3" w:rsidRPr="00F9362D" w:rsidRDefault="00C045A3" w:rsidP="0019721B">
            <w:pPr>
              <w:spacing w:before="40" w:after="40"/>
              <w:jc w:val="both"/>
              <w:rPr>
                <w:rFonts w:ascii="Arial MT Pro" w:hAnsi="Arial MT Pro" w:cs="Arial"/>
                <w:sz w:val="20"/>
              </w:rPr>
            </w:pPr>
          </w:p>
        </w:tc>
      </w:tr>
      <w:tr w:rsidR="00D43412" w14:paraId="4BEED00B" w14:textId="77777777" w:rsidTr="00C91556">
        <w:tc>
          <w:tcPr>
            <w:tcW w:w="648" w:type="dxa"/>
            <w:tcBorders>
              <w:left w:val="double" w:sz="4" w:space="0" w:color="auto"/>
              <w:right w:val="nil"/>
            </w:tcBorders>
            <w:shd w:val="clear" w:color="auto" w:fill="D9D9D9" w:themeFill="background1" w:themeFillShade="D9"/>
          </w:tcPr>
          <w:p w14:paraId="3BDC8D27" w14:textId="77777777" w:rsidR="00C045A3" w:rsidRPr="00E611B5" w:rsidRDefault="00C045A3" w:rsidP="00D43412">
            <w:pPr>
              <w:pStyle w:val="pformh"/>
              <w:spacing w:before="40" w:after="40"/>
              <w:jc w:val="both"/>
              <w:rPr>
                <w:rFonts w:ascii="Arial" w:hAnsi="Arial" w:cs="Arial"/>
                <w:sz w:val="20"/>
              </w:rPr>
            </w:pPr>
            <w:r w:rsidRPr="00F9362D">
              <w:rPr>
                <w:rFonts w:ascii="Arial MT Pro" w:hAnsi="Arial MT Pro" w:cs="Arial"/>
                <w:color w:val="auto"/>
                <w:sz w:val="20"/>
                <w:szCs w:val="20"/>
              </w:rPr>
              <w:t>Bal.</w:t>
            </w:r>
          </w:p>
        </w:tc>
        <w:tc>
          <w:tcPr>
            <w:tcW w:w="810" w:type="dxa"/>
            <w:tcBorders>
              <w:left w:val="nil"/>
            </w:tcBorders>
            <w:shd w:val="clear" w:color="auto" w:fill="D9D9D9" w:themeFill="background1" w:themeFillShade="D9"/>
          </w:tcPr>
          <w:p w14:paraId="171FE384" w14:textId="77777777" w:rsidR="00C045A3" w:rsidRPr="00E611B5" w:rsidRDefault="00C045A3" w:rsidP="00D43412">
            <w:pPr>
              <w:pStyle w:val="pformh"/>
              <w:spacing w:before="40" w:after="40"/>
              <w:jc w:val="both"/>
              <w:rPr>
                <w:rFonts w:ascii="Arial" w:hAnsi="Arial" w:cs="Arial"/>
                <w:sz w:val="20"/>
              </w:rPr>
            </w:pPr>
          </w:p>
        </w:tc>
        <w:tc>
          <w:tcPr>
            <w:tcW w:w="1188" w:type="dxa"/>
            <w:gridSpan w:val="2"/>
            <w:shd w:val="clear" w:color="auto" w:fill="D9D9D9" w:themeFill="background1" w:themeFillShade="D9"/>
          </w:tcPr>
          <w:p w14:paraId="3D680A55" w14:textId="77777777" w:rsidR="00C045A3" w:rsidRPr="00E611B5" w:rsidRDefault="00C045A3" w:rsidP="0059404C">
            <w:pPr>
              <w:pStyle w:val="pformh"/>
              <w:spacing w:before="40" w:after="40"/>
              <w:jc w:val="right"/>
              <w:rPr>
                <w:rFonts w:ascii="Arial" w:hAnsi="Arial" w:cs="Arial"/>
                <w:sz w:val="20"/>
              </w:rPr>
            </w:pPr>
            <w:r w:rsidRPr="00F9362D">
              <w:rPr>
                <w:rFonts w:ascii="Arial MT Pro" w:hAnsi="Arial MT Pro" w:cs="Arial"/>
                <w:color w:val="auto"/>
                <w:sz w:val="20"/>
                <w:szCs w:val="20"/>
              </w:rPr>
              <w:t>100,000</w:t>
            </w:r>
          </w:p>
        </w:tc>
        <w:tc>
          <w:tcPr>
            <w:tcW w:w="1332" w:type="dxa"/>
            <w:gridSpan w:val="2"/>
            <w:shd w:val="clear" w:color="auto" w:fill="D9D9D9" w:themeFill="background1" w:themeFillShade="D9"/>
          </w:tcPr>
          <w:p w14:paraId="5B612E60" w14:textId="77777777" w:rsidR="00C045A3" w:rsidRPr="00E611B5" w:rsidRDefault="00C045A3" w:rsidP="0059404C">
            <w:pPr>
              <w:spacing w:before="40" w:after="40"/>
              <w:jc w:val="right"/>
              <w:rPr>
                <w:rFonts w:ascii="Arial" w:hAnsi="Arial" w:cs="Arial"/>
                <w:sz w:val="20"/>
              </w:rPr>
            </w:pPr>
            <w:r w:rsidRPr="00F9362D">
              <w:rPr>
                <w:rFonts w:ascii="Arial MT Pro" w:hAnsi="Arial MT Pro" w:cs="Arial"/>
                <w:sz w:val="20"/>
              </w:rPr>
              <w:t>10,000</w:t>
            </w:r>
          </w:p>
        </w:tc>
        <w:tc>
          <w:tcPr>
            <w:tcW w:w="1080" w:type="dxa"/>
            <w:gridSpan w:val="2"/>
            <w:shd w:val="clear" w:color="auto" w:fill="D9D9D9" w:themeFill="background1" w:themeFillShade="D9"/>
          </w:tcPr>
          <w:p w14:paraId="3A3D0E5D" w14:textId="77777777" w:rsidR="00C045A3" w:rsidRPr="00E611B5" w:rsidRDefault="00C045A3" w:rsidP="00243F7E">
            <w:pPr>
              <w:pStyle w:val="pformh"/>
              <w:spacing w:before="40" w:after="40"/>
              <w:jc w:val="right"/>
              <w:rPr>
                <w:rFonts w:ascii="Arial" w:hAnsi="Arial" w:cs="Arial"/>
                <w:sz w:val="20"/>
              </w:rPr>
            </w:pPr>
            <w:r w:rsidRPr="00F9362D">
              <w:rPr>
                <w:rFonts w:ascii="Arial MT Pro" w:hAnsi="Arial MT Pro" w:cs="Arial"/>
                <w:color w:val="auto"/>
                <w:sz w:val="20"/>
                <w:szCs w:val="20"/>
              </w:rPr>
              <w:t>150,000</w:t>
            </w:r>
          </w:p>
        </w:tc>
        <w:tc>
          <w:tcPr>
            <w:tcW w:w="1440" w:type="dxa"/>
            <w:gridSpan w:val="2"/>
            <w:shd w:val="clear" w:color="auto" w:fill="D9D9D9" w:themeFill="background1" w:themeFillShade="D9"/>
          </w:tcPr>
          <w:p w14:paraId="535CD86E" w14:textId="77777777" w:rsidR="00C045A3" w:rsidRPr="00E611B5" w:rsidRDefault="00C045A3" w:rsidP="006706F4">
            <w:pPr>
              <w:tabs>
                <w:tab w:val="decimal" w:pos="1157"/>
              </w:tabs>
              <w:spacing w:before="40" w:after="40"/>
              <w:ind w:right="-75"/>
              <w:rPr>
                <w:rFonts w:ascii="Arial" w:hAnsi="Arial" w:cs="Arial"/>
                <w:sz w:val="20"/>
              </w:rPr>
            </w:pPr>
            <w:r w:rsidRPr="00F9362D">
              <w:rPr>
                <w:rFonts w:ascii="Arial MT Pro" w:hAnsi="Arial MT Pro" w:cs="Arial"/>
                <w:sz w:val="20"/>
              </w:rPr>
              <w:t>10,000</w:t>
            </w:r>
          </w:p>
        </w:tc>
        <w:tc>
          <w:tcPr>
            <w:tcW w:w="1567" w:type="dxa"/>
            <w:gridSpan w:val="2"/>
            <w:shd w:val="clear" w:color="auto" w:fill="D9D9D9" w:themeFill="background1" w:themeFillShade="D9"/>
          </w:tcPr>
          <w:p w14:paraId="2BE7DB37" w14:textId="77777777" w:rsidR="00C045A3" w:rsidRPr="00BE07FA" w:rsidRDefault="00C045A3" w:rsidP="00243F7E">
            <w:pPr>
              <w:spacing w:before="40" w:after="40"/>
              <w:jc w:val="right"/>
              <w:rPr>
                <w:rFonts w:ascii="Arial" w:hAnsi="Arial" w:cs="Arial"/>
                <w:sz w:val="20"/>
              </w:rPr>
            </w:pPr>
            <w:r w:rsidRPr="00F9362D">
              <w:rPr>
                <w:rFonts w:ascii="Arial MT Pro" w:hAnsi="Arial MT Pro" w:cs="Arial"/>
                <w:sz w:val="20"/>
              </w:rPr>
              <w:t>250,000</w:t>
            </w:r>
          </w:p>
        </w:tc>
        <w:tc>
          <w:tcPr>
            <w:tcW w:w="1313" w:type="dxa"/>
            <w:gridSpan w:val="2"/>
            <w:shd w:val="clear" w:color="auto" w:fill="D9D9D9" w:themeFill="background1" w:themeFillShade="D9"/>
          </w:tcPr>
          <w:p w14:paraId="78D18BFE" w14:textId="77777777" w:rsidR="00C045A3" w:rsidRPr="00BE07FA" w:rsidRDefault="00C045A3" w:rsidP="0019721B">
            <w:pPr>
              <w:spacing w:before="40" w:after="40"/>
              <w:jc w:val="both"/>
              <w:rPr>
                <w:rFonts w:ascii="Arial" w:hAnsi="Arial" w:cs="Arial"/>
                <w:sz w:val="20"/>
              </w:rPr>
            </w:pPr>
          </w:p>
        </w:tc>
        <w:tc>
          <w:tcPr>
            <w:tcW w:w="1350" w:type="dxa"/>
            <w:gridSpan w:val="2"/>
            <w:shd w:val="clear" w:color="auto" w:fill="D9D9D9" w:themeFill="background1" w:themeFillShade="D9"/>
          </w:tcPr>
          <w:p w14:paraId="19F48643" w14:textId="3F8A134E" w:rsidR="00C045A3" w:rsidRPr="00BE07FA" w:rsidRDefault="00C045A3" w:rsidP="0019721B">
            <w:pPr>
              <w:spacing w:before="40" w:after="40"/>
              <w:jc w:val="both"/>
              <w:rPr>
                <w:rFonts w:ascii="Arial" w:hAnsi="Arial" w:cs="Arial"/>
                <w:sz w:val="20"/>
              </w:rPr>
            </w:pPr>
          </w:p>
        </w:tc>
        <w:tc>
          <w:tcPr>
            <w:tcW w:w="1350" w:type="dxa"/>
            <w:gridSpan w:val="2"/>
            <w:shd w:val="clear" w:color="auto" w:fill="D9D9D9" w:themeFill="background1" w:themeFillShade="D9"/>
          </w:tcPr>
          <w:p w14:paraId="54CF7CE6" w14:textId="77777777" w:rsidR="00C045A3" w:rsidRPr="00BE07FA" w:rsidRDefault="00C045A3" w:rsidP="0019721B">
            <w:pPr>
              <w:spacing w:before="40" w:after="40"/>
              <w:jc w:val="both"/>
              <w:rPr>
                <w:rFonts w:ascii="Arial" w:hAnsi="Arial" w:cs="Arial"/>
                <w:sz w:val="20"/>
              </w:rPr>
            </w:pPr>
          </w:p>
        </w:tc>
        <w:tc>
          <w:tcPr>
            <w:tcW w:w="1487" w:type="dxa"/>
            <w:gridSpan w:val="2"/>
            <w:tcBorders>
              <w:right w:val="double" w:sz="4" w:space="0" w:color="auto"/>
            </w:tcBorders>
            <w:shd w:val="clear" w:color="auto" w:fill="D9D9D9" w:themeFill="background1" w:themeFillShade="D9"/>
          </w:tcPr>
          <w:p w14:paraId="36F7651D" w14:textId="77777777" w:rsidR="00C045A3" w:rsidRPr="00F9362D" w:rsidRDefault="00C045A3" w:rsidP="0019721B">
            <w:pPr>
              <w:spacing w:before="40" w:after="40"/>
              <w:jc w:val="both"/>
              <w:rPr>
                <w:rFonts w:ascii="Arial MT Pro" w:hAnsi="Arial MT Pro" w:cs="Arial"/>
                <w:sz w:val="20"/>
              </w:rPr>
            </w:pPr>
          </w:p>
        </w:tc>
      </w:tr>
      <w:tr w:rsidR="00C045A3" w14:paraId="29BE82E0" w14:textId="77777777" w:rsidTr="00C91556">
        <w:tc>
          <w:tcPr>
            <w:tcW w:w="648" w:type="dxa"/>
            <w:tcBorders>
              <w:left w:val="double" w:sz="4" w:space="0" w:color="auto"/>
              <w:right w:val="nil"/>
            </w:tcBorders>
            <w:shd w:val="clear" w:color="auto" w:fill="FFFFFF"/>
          </w:tcPr>
          <w:p w14:paraId="23B00CEA" w14:textId="77777777" w:rsidR="00C045A3" w:rsidRPr="00BE07FA" w:rsidRDefault="00C045A3" w:rsidP="0019721B">
            <w:pPr>
              <w:spacing w:before="40" w:after="40"/>
              <w:jc w:val="both"/>
              <w:rPr>
                <w:rFonts w:ascii="Arial" w:hAnsi="Arial" w:cs="Arial"/>
                <w:sz w:val="20"/>
              </w:rPr>
            </w:pPr>
          </w:p>
        </w:tc>
        <w:tc>
          <w:tcPr>
            <w:tcW w:w="810" w:type="dxa"/>
            <w:tcBorders>
              <w:left w:val="nil"/>
            </w:tcBorders>
            <w:shd w:val="clear" w:color="auto" w:fill="FFFFFF"/>
          </w:tcPr>
          <w:p w14:paraId="33EC3B75" w14:textId="77777777" w:rsidR="00C045A3" w:rsidRPr="00BE07FA" w:rsidRDefault="00C045A3" w:rsidP="0019721B">
            <w:pPr>
              <w:spacing w:before="40" w:after="40"/>
              <w:rPr>
                <w:rFonts w:ascii="Arial" w:hAnsi="Arial" w:cs="Arial"/>
                <w:sz w:val="20"/>
              </w:rPr>
            </w:pPr>
            <w:r w:rsidRPr="00F9362D">
              <w:rPr>
                <w:rFonts w:ascii="Arial MT Pro" w:hAnsi="Arial MT Pro" w:cs="Arial"/>
                <w:sz w:val="20"/>
              </w:rPr>
              <w:t>15</w:t>
            </w:r>
          </w:p>
        </w:tc>
        <w:tc>
          <w:tcPr>
            <w:tcW w:w="12107" w:type="dxa"/>
            <w:gridSpan w:val="18"/>
            <w:tcBorders>
              <w:right w:val="double" w:sz="4" w:space="0" w:color="auto"/>
            </w:tcBorders>
            <w:shd w:val="clear" w:color="auto" w:fill="FFFFFF"/>
          </w:tcPr>
          <w:p w14:paraId="08B1D82A" w14:textId="2F1363D7" w:rsidR="00C045A3" w:rsidRPr="00F9362D" w:rsidRDefault="00332012" w:rsidP="0019721B">
            <w:pPr>
              <w:spacing w:before="40" w:after="40"/>
              <w:jc w:val="both"/>
              <w:rPr>
                <w:rFonts w:ascii="Arial MT Pro" w:hAnsi="Arial MT Pro" w:cs="Arial"/>
                <w:sz w:val="20"/>
              </w:rPr>
            </w:pPr>
            <w:r>
              <w:rPr>
                <w:noProof/>
              </w:rPr>
              <mc:AlternateContent>
                <mc:Choice Requires="wps">
                  <w:drawing>
                    <wp:anchor distT="0" distB="0" distL="114300" distR="114300" simplePos="0" relativeHeight="251659776" behindDoc="0" locked="0" layoutInCell="1" allowOverlap="1" wp14:anchorId="0BE77002" wp14:editId="79E3F6BB">
                      <wp:simplePos x="0" y="0"/>
                      <wp:positionH relativeFrom="column">
                        <wp:posOffset>5024755</wp:posOffset>
                      </wp:positionH>
                      <wp:positionV relativeFrom="paragraph">
                        <wp:posOffset>62865</wp:posOffset>
                      </wp:positionV>
                      <wp:extent cx="205740" cy="4885690"/>
                      <wp:effectExtent l="3175" t="0" r="26035" b="26035"/>
                      <wp:wrapNone/>
                      <wp:docPr id="60"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rot="5400000">
                                <a:off x="0" y="0"/>
                                <a:ext cx="205740" cy="4885690"/>
                              </a:xfrm>
                              <a:prstGeom prst="rightBrace">
                                <a:avLst>
                                  <a:gd name="adj1" fmla="val 76389"/>
                                  <a:gd name="adj2" fmla="val 501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5C1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395.65pt;margin-top:4.95pt;width:16.2pt;height:384.7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" adj="695,10829">
                      <v:path arrowok="f"/>
                      <o:lock v:ext="edit" aspectratio="t" verticies="t" text="t" shapetype="t"/>
                    </v:shape>
                  </w:pict>
                </mc:Fallback>
              </mc:AlternateContent>
            </w:r>
            <w:r w:rsidR="00C045A3" w:rsidRPr="00F9362D">
              <w:rPr>
                <w:rFonts w:ascii="Arial MT Pro" w:hAnsi="Arial MT Pro" w:cs="Arial"/>
                <w:sz w:val="20"/>
              </w:rPr>
              <w:t>Not a business transaction</w:t>
            </w:r>
          </w:p>
        </w:tc>
      </w:tr>
      <w:tr w:rsidR="00D43412" w14:paraId="7D3F9696" w14:textId="77777777" w:rsidTr="00C91556">
        <w:tc>
          <w:tcPr>
            <w:tcW w:w="648" w:type="dxa"/>
            <w:tcBorders>
              <w:left w:val="double" w:sz="4" w:space="0" w:color="auto"/>
              <w:bottom w:val="single" w:sz="4" w:space="0" w:color="auto"/>
              <w:right w:val="nil"/>
            </w:tcBorders>
            <w:shd w:val="clear" w:color="auto" w:fill="FFFFFF"/>
          </w:tcPr>
          <w:p w14:paraId="0CAF8705" w14:textId="77777777" w:rsidR="00C045A3" w:rsidRPr="00BE07FA" w:rsidRDefault="00C045A3" w:rsidP="0019721B">
            <w:pPr>
              <w:spacing w:before="40" w:after="40"/>
              <w:jc w:val="both"/>
              <w:rPr>
                <w:rFonts w:ascii="Arial" w:hAnsi="Arial" w:cs="Arial"/>
                <w:sz w:val="20"/>
              </w:rPr>
            </w:pPr>
          </w:p>
        </w:tc>
        <w:tc>
          <w:tcPr>
            <w:tcW w:w="810" w:type="dxa"/>
            <w:tcBorders>
              <w:left w:val="nil"/>
              <w:bottom w:val="single" w:sz="4" w:space="0" w:color="auto"/>
            </w:tcBorders>
            <w:shd w:val="clear" w:color="auto" w:fill="FFFFFF"/>
          </w:tcPr>
          <w:p w14:paraId="44DB94C5" w14:textId="1FD87DF5" w:rsidR="00C045A3" w:rsidRPr="00BE07FA" w:rsidRDefault="00C045A3" w:rsidP="0019721B">
            <w:pPr>
              <w:spacing w:before="40" w:after="40"/>
              <w:rPr>
                <w:rFonts w:ascii="Arial" w:hAnsi="Arial" w:cs="Arial"/>
                <w:sz w:val="20"/>
              </w:rPr>
            </w:pPr>
            <w:r w:rsidRPr="00F9362D">
              <w:rPr>
                <w:rFonts w:ascii="Arial MT Pro" w:hAnsi="Arial MT Pro" w:cs="Arial"/>
                <w:sz w:val="20"/>
              </w:rPr>
              <w:t>15</w:t>
            </w:r>
            <w:r w:rsidR="00BE488B" w:rsidRPr="00F9362D">
              <w:rPr>
                <w:rFonts w:ascii="Arial MT Pro" w:hAnsi="Arial MT Pro" w:cs="Arial"/>
                <w:sz w:val="20"/>
              </w:rPr>
              <w:t>–</w:t>
            </w:r>
            <w:r w:rsidRPr="00F9362D">
              <w:rPr>
                <w:rFonts w:ascii="Arial MT Pro" w:hAnsi="Arial MT Pro" w:cs="Arial"/>
                <w:sz w:val="20"/>
              </w:rPr>
              <w:t>31</w:t>
            </w:r>
          </w:p>
        </w:tc>
        <w:tc>
          <w:tcPr>
            <w:tcW w:w="1188" w:type="dxa"/>
            <w:gridSpan w:val="2"/>
            <w:tcBorders>
              <w:bottom w:val="single" w:sz="4" w:space="0" w:color="auto"/>
            </w:tcBorders>
            <w:shd w:val="clear" w:color="auto" w:fill="FFFFFF"/>
          </w:tcPr>
          <w:p w14:paraId="36E72E1F" w14:textId="77777777" w:rsidR="00C045A3" w:rsidRPr="00BE07FA" w:rsidRDefault="00C045A3" w:rsidP="0059404C">
            <w:pPr>
              <w:spacing w:before="40" w:after="40"/>
              <w:jc w:val="right"/>
              <w:rPr>
                <w:rFonts w:ascii="Arial" w:hAnsi="Arial" w:cs="Arial"/>
                <w:sz w:val="20"/>
              </w:rPr>
            </w:pPr>
            <w:r w:rsidRPr="00F9362D">
              <w:rPr>
                <w:rFonts w:ascii="Arial MT Pro" w:hAnsi="Arial MT Pro" w:cs="Arial"/>
                <w:sz w:val="20"/>
              </w:rPr>
              <w:t>20,000</w:t>
            </w:r>
          </w:p>
        </w:tc>
        <w:tc>
          <w:tcPr>
            <w:tcW w:w="1332" w:type="dxa"/>
            <w:gridSpan w:val="2"/>
            <w:tcBorders>
              <w:bottom w:val="single" w:sz="4" w:space="0" w:color="auto"/>
            </w:tcBorders>
            <w:shd w:val="clear" w:color="auto" w:fill="FFFFFF"/>
          </w:tcPr>
          <w:p w14:paraId="5DE12BF5" w14:textId="77777777" w:rsidR="00C045A3" w:rsidRPr="00BE07FA" w:rsidRDefault="00C045A3" w:rsidP="0019721B">
            <w:pPr>
              <w:tabs>
                <w:tab w:val="decimal" w:pos="1157"/>
              </w:tabs>
              <w:spacing w:before="40" w:after="40"/>
              <w:ind w:right="-75"/>
              <w:rPr>
                <w:rFonts w:ascii="Arial" w:hAnsi="Arial" w:cs="Arial"/>
                <w:sz w:val="20"/>
              </w:rPr>
            </w:pPr>
          </w:p>
        </w:tc>
        <w:tc>
          <w:tcPr>
            <w:tcW w:w="1080" w:type="dxa"/>
            <w:gridSpan w:val="2"/>
            <w:tcBorders>
              <w:bottom w:val="single" w:sz="4" w:space="0" w:color="auto"/>
            </w:tcBorders>
            <w:shd w:val="clear" w:color="auto" w:fill="FFFFFF"/>
          </w:tcPr>
          <w:p w14:paraId="226047E6" w14:textId="77777777" w:rsidR="00C045A3" w:rsidRPr="00BE07FA" w:rsidRDefault="00C045A3" w:rsidP="0019721B">
            <w:pPr>
              <w:tabs>
                <w:tab w:val="decimal" w:pos="1157"/>
              </w:tabs>
              <w:spacing w:before="40" w:after="40"/>
              <w:ind w:right="-75"/>
              <w:rPr>
                <w:rFonts w:ascii="Arial" w:hAnsi="Arial" w:cs="Arial"/>
                <w:sz w:val="20"/>
              </w:rPr>
            </w:pPr>
          </w:p>
        </w:tc>
        <w:tc>
          <w:tcPr>
            <w:tcW w:w="1440" w:type="dxa"/>
            <w:gridSpan w:val="2"/>
            <w:tcBorders>
              <w:bottom w:val="single" w:sz="4" w:space="0" w:color="auto"/>
            </w:tcBorders>
            <w:shd w:val="clear" w:color="auto" w:fill="FFFFFF"/>
          </w:tcPr>
          <w:p w14:paraId="62B2F9A0" w14:textId="77777777" w:rsidR="00C045A3" w:rsidRPr="00BE07FA" w:rsidRDefault="00C045A3" w:rsidP="0019721B">
            <w:pPr>
              <w:tabs>
                <w:tab w:val="decimal" w:pos="1157"/>
              </w:tabs>
              <w:spacing w:before="40" w:after="40"/>
              <w:ind w:right="-75"/>
              <w:rPr>
                <w:rFonts w:ascii="Arial" w:hAnsi="Arial" w:cs="Arial"/>
                <w:sz w:val="20"/>
              </w:rPr>
            </w:pPr>
          </w:p>
        </w:tc>
        <w:tc>
          <w:tcPr>
            <w:tcW w:w="1567" w:type="dxa"/>
            <w:gridSpan w:val="2"/>
            <w:tcBorders>
              <w:bottom w:val="single" w:sz="4" w:space="0" w:color="auto"/>
            </w:tcBorders>
            <w:shd w:val="clear" w:color="auto" w:fill="FFFFFF"/>
          </w:tcPr>
          <w:p w14:paraId="071F5C60" w14:textId="77777777" w:rsidR="00C045A3" w:rsidRPr="00BE07FA" w:rsidRDefault="00C045A3" w:rsidP="00243F7E">
            <w:pPr>
              <w:spacing w:before="40" w:after="40"/>
              <w:jc w:val="right"/>
              <w:rPr>
                <w:rFonts w:ascii="Arial" w:hAnsi="Arial" w:cs="Arial"/>
                <w:sz w:val="20"/>
              </w:rPr>
            </w:pPr>
          </w:p>
        </w:tc>
        <w:tc>
          <w:tcPr>
            <w:tcW w:w="1313" w:type="dxa"/>
            <w:gridSpan w:val="2"/>
            <w:tcBorders>
              <w:bottom w:val="single" w:sz="4" w:space="0" w:color="auto"/>
            </w:tcBorders>
            <w:shd w:val="clear" w:color="auto" w:fill="FFFFFF"/>
          </w:tcPr>
          <w:p w14:paraId="59277BE8" w14:textId="77777777" w:rsidR="00C045A3" w:rsidRPr="00BE07FA" w:rsidRDefault="00CE18B2" w:rsidP="00243F7E">
            <w:pPr>
              <w:spacing w:before="40" w:after="40"/>
              <w:jc w:val="right"/>
              <w:rPr>
                <w:rFonts w:ascii="Arial" w:hAnsi="Arial" w:cs="Arial"/>
                <w:sz w:val="20"/>
              </w:rPr>
            </w:pPr>
            <w:r w:rsidRPr="00F9362D">
              <w:rPr>
                <w:rFonts w:ascii="Arial MT Pro" w:hAnsi="Arial MT Pro" w:cs="Arial"/>
                <w:sz w:val="20"/>
              </w:rPr>
              <w:t>20,000</w:t>
            </w:r>
          </w:p>
        </w:tc>
        <w:tc>
          <w:tcPr>
            <w:tcW w:w="1350" w:type="dxa"/>
            <w:gridSpan w:val="2"/>
            <w:tcBorders>
              <w:bottom w:val="single" w:sz="4" w:space="0" w:color="auto"/>
            </w:tcBorders>
            <w:shd w:val="clear" w:color="auto" w:fill="FFFFFF"/>
          </w:tcPr>
          <w:p w14:paraId="5AC9537D" w14:textId="77777777" w:rsidR="00C045A3" w:rsidRPr="00BE07FA" w:rsidRDefault="00C045A3" w:rsidP="00243F7E">
            <w:pPr>
              <w:spacing w:before="40" w:after="40"/>
              <w:jc w:val="right"/>
              <w:rPr>
                <w:rFonts w:ascii="Arial" w:hAnsi="Arial" w:cs="Arial"/>
                <w:sz w:val="20"/>
              </w:rPr>
            </w:pPr>
          </w:p>
        </w:tc>
        <w:tc>
          <w:tcPr>
            <w:tcW w:w="1350" w:type="dxa"/>
            <w:gridSpan w:val="2"/>
            <w:tcBorders>
              <w:bottom w:val="single" w:sz="4" w:space="0" w:color="auto"/>
            </w:tcBorders>
            <w:shd w:val="clear" w:color="auto" w:fill="FFFFFF"/>
          </w:tcPr>
          <w:p w14:paraId="7894C4F0" w14:textId="77777777" w:rsidR="00C045A3" w:rsidRPr="00BE07FA" w:rsidRDefault="00C045A3" w:rsidP="00243F7E">
            <w:pPr>
              <w:spacing w:before="40" w:after="40"/>
              <w:jc w:val="right"/>
              <w:rPr>
                <w:rFonts w:ascii="Arial" w:hAnsi="Arial" w:cs="Arial"/>
                <w:sz w:val="20"/>
              </w:rPr>
            </w:pPr>
          </w:p>
        </w:tc>
        <w:tc>
          <w:tcPr>
            <w:tcW w:w="1487" w:type="dxa"/>
            <w:gridSpan w:val="2"/>
            <w:tcBorders>
              <w:bottom w:val="single" w:sz="4" w:space="0" w:color="auto"/>
              <w:right w:val="double" w:sz="4" w:space="0" w:color="auto"/>
            </w:tcBorders>
            <w:shd w:val="clear" w:color="auto" w:fill="FFFFFF"/>
          </w:tcPr>
          <w:p w14:paraId="7E5425EB" w14:textId="77777777" w:rsidR="00C045A3" w:rsidRPr="00F9362D" w:rsidRDefault="00C045A3" w:rsidP="00243F7E">
            <w:pPr>
              <w:spacing w:before="40" w:after="40"/>
              <w:jc w:val="right"/>
              <w:rPr>
                <w:rFonts w:ascii="Arial MT Pro" w:hAnsi="Arial MT Pro" w:cs="Arial"/>
                <w:sz w:val="20"/>
              </w:rPr>
            </w:pPr>
          </w:p>
        </w:tc>
      </w:tr>
      <w:tr w:rsidR="00D43412" w14:paraId="2246C368" w14:textId="77777777" w:rsidTr="00C91556">
        <w:tc>
          <w:tcPr>
            <w:tcW w:w="648" w:type="dxa"/>
            <w:tcBorders>
              <w:left w:val="double" w:sz="4" w:space="0" w:color="auto"/>
              <w:bottom w:val="double" w:sz="4" w:space="0" w:color="auto"/>
              <w:right w:val="nil"/>
            </w:tcBorders>
            <w:shd w:val="clear" w:color="auto" w:fill="D9D9D9" w:themeFill="background1" w:themeFillShade="D9"/>
          </w:tcPr>
          <w:p w14:paraId="0B810031" w14:textId="77777777" w:rsidR="00C045A3" w:rsidRPr="00BE07FA" w:rsidRDefault="00C045A3" w:rsidP="0019721B">
            <w:pPr>
              <w:spacing w:before="40" w:after="40"/>
              <w:jc w:val="both"/>
              <w:rPr>
                <w:rFonts w:ascii="Arial" w:hAnsi="Arial" w:cs="Arial"/>
                <w:sz w:val="20"/>
              </w:rPr>
            </w:pPr>
            <w:r w:rsidRPr="00F9362D">
              <w:rPr>
                <w:rFonts w:ascii="Arial MT Pro" w:hAnsi="Arial MT Pro" w:cs="Arial"/>
                <w:sz w:val="20"/>
              </w:rPr>
              <w:t>Bal.</w:t>
            </w:r>
          </w:p>
        </w:tc>
        <w:tc>
          <w:tcPr>
            <w:tcW w:w="810" w:type="dxa"/>
            <w:tcBorders>
              <w:left w:val="nil"/>
              <w:bottom w:val="double" w:sz="4" w:space="0" w:color="auto"/>
            </w:tcBorders>
            <w:shd w:val="clear" w:color="auto" w:fill="D9D9D9" w:themeFill="background1" w:themeFillShade="D9"/>
          </w:tcPr>
          <w:p w14:paraId="6EF1097A" w14:textId="77777777" w:rsidR="00C045A3" w:rsidRPr="00BE07FA" w:rsidRDefault="00C045A3" w:rsidP="0019721B">
            <w:pPr>
              <w:spacing w:before="40" w:after="40"/>
              <w:rPr>
                <w:rFonts w:ascii="Arial" w:hAnsi="Arial" w:cs="Arial"/>
                <w:sz w:val="20"/>
              </w:rPr>
            </w:pPr>
          </w:p>
        </w:tc>
        <w:tc>
          <w:tcPr>
            <w:tcW w:w="1188" w:type="dxa"/>
            <w:gridSpan w:val="2"/>
            <w:tcBorders>
              <w:bottom w:val="double" w:sz="4" w:space="0" w:color="auto"/>
            </w:tcBorders>
            <w:shd w:val="clear" w:color="auto" w:fill="D9D9D9" w:themeFill="background1" w:themeFillShade="D9"/>
          </w:tcPr>
          <w:p w14:paraId="30057792" w14:textId="77777777" w:rsidR="00C045A3" w:rsidRPr="00BE07FA" w:rsidRDefault="00C045A3" w:rsidP="0059404C">
            <w:pPr>
              <w:spacing w:before="40" w:after="40"/>
              <w:jc w:val="right"/>
              <w:rPr>
                <w:rFonts w:ascii="Arial" w:hAnsi="Arial" w:cs="Arial"/>
                <w:sz w:val="20"/>
              </w:rPr>
            </w:pPr>
            <w:r w:rsidRPr="00F9362D">
              <w:rPr>
                <w:rFonts w:ascii="Arial MT Pro" w:hAnsi="Arial MT Pro" w:cs="Arial"/>
                <w:sz w:val="20"/>
              </w:rPr>
              <w:t>120,000</w:t>
            </w:r>
          </w:p>
        </w:tc>
        <w:tc>
          <w:tcPr>
            <w:tcW w:w="1332" w:type="dxa"/>
            <w:gridSpan w:val="2"/>
            <w:tcBorders>
              <w:bottom w:val="double" w:sz="4" w:space="0" w:color="auto"/>
            </w:tcBorders>
            <w:shd w:val="clear" w:color="auto" w:fill="D9D9D9" w:themeFill="background1" w:themeFillShade="D9"/>
          </w:tcPr>
          <w:p w14:paraId="5CC8E564" w14:textId="77777777" w:rsidR="00C045A3" w:rsidRPr="00BE07FA" w:rsidRDefault="00C045A3" w:rsidP="0059404C">
            <w:pPr>
              <w:spacing w:before="40" w:after="40"/>
              <w:jc w:val="right"/>
              <w:rPr>
                <w:rFonts w:ascii="Arial" w:hAnsi="Arial" w:cs="Arial"/>
                <w:sz w:val="20"/>
              </w:rPr>
            </w:pPr>
            <w:r w:rsidRPr="00F9362D">
              <w:rPr>
                <w:rFonts w:ascii="Arial MT Pro" w:hAnsi="Arial MT Pro" w:cs="Arial"/>
                <w:sz w:val="20"/>
              </w:rPr>
              <w:t>10,000</w:t>
            </w:r>
          </w:p>
        </w:tc>
        <w:tc>
          <w:tcPr>
            <w:tcW w:w="1080" w:type="dxa"/>
            <w:gridSpan w:val="2"/>
            <w:tcBorders>
              <w:bottom w:val="double" w:sz="4" w:space="0" w:color="auto"/>
            </w:tcBorders>
            <w:shd w:val="clear" w:color="auto" w:fill="D9D9D9" w:themeFill="background1" w:themeFillShade="D9"/>
          </w:tcPr>
          <w:p w14:paraId="221526DD" w14:textId="77777777" w:rsidR="00C045A3" w:rsidRPr="00BE07FA" w:rsidRDefault="00C045A3" w:rsidP="00243F7E">
            <w:pPr>
              <w:pStyle w:val="pformh"/>
              <w:spacing w:before="40" w:after="40"/>
              <w:jc w:val="right"/>
              <w:rPr>
                <w:rFonts w:ascii="Arial" w:hAnsi="Arial" w:cs="Arial"/>
                <w:sz w:val="20"/>
              </w:rPr>
            </w:pPr>
            <w:r w:rsidRPr="00F9362D">
              <w:rPr>
                <w:rFonts w:ascii="Arial MT Pro" w:hAnsi="Arial MT Pro" w:cs="Arial"/>
                <w:sz w:val="20"/>
              </w:rPr>
              <w:t>150,000</w:t>
            </w:r>
          </w:p>
        </w:tc>
        <w:tc>
          <w:tcPr>
            <w:tcW w:w="1440" w:type="dxa"/>
            <w:gridSpan w:val="2"/>
            <w:tcBorders>
              <w:bottom w:val="double" w:sz="4" w:space="0" w:color="auto"/>
            </w:tcBorders>
            <w:shd w:val="clear" w:color="auto" w:fill="D9D9D9" w:themeFill="background1" w:themeFillShade="D9"/>
          </w:tcPr>
          <w:p w14:paraId="2080B797" w14:textId="77777777" w:rsidR="00C045A3" w:rsidRPr="00BE07FA" w:rsidRDefault="00C045A3" w:rsidP="0019721B">
            <w:pPr>
              <w:tabs>
                <w:tab w:val="decimal" w:pos="1157"/>
              </w:tabs>
              <w:spacing w:before="40" w:after="40"/>
              <w:ind w:right="-75"/>
              <w:rPr>
                <w:rFonts w:ascii="Arial" w:hAnsi="Arial" w:cs="Arial"/>
                <w:sz w:val="20"/>
              </w:rPr>
            </w:pPr>
            <w:r w:rsidRPr="00F9362D">
              <w:rPr>
                <w:rFonts w:ascii="Arial MT Pro" w:hAnsi="Arial MT Pro" w:cs="Arial"/>
                <w:sz w:val="20"/>
              </w:rPr>
              <w:t>10,000</w:t>
            </w:r>
          </w:p>
        </w:tc>
        <w:tc>
          <w:tcPr>
            <w:tcW w:w="1567" w:type="dxa"/>
            <w:gridSpan w:val="2"/>
            <w:tcBorders>
              <w:bottom w:val="double" w:sz="4" w:space="0" w:color="auto"/>
            </w:tcBorders>
            <w:shd w:val="clear" w:color="auto" w:fill="D9D9D9" w:themeFill="background1" w:themeFillShade="D9"/>
          </w:tcPr>
          <w:p w14:paraId="050FE464" w14:textId="77777777" w:rsidR="00C045A3" w:rsidRPr="00BE07FA" w:rsidRDefault="00C045A3" w:rsidP="00243F7E">
            <w:pPr>
              <w:spacing w:before="40" w:after="40"/>
              <w:jc w:val="right"/>
              <w:rPr>
                <w:rFonts w:ascii="Arial" w:hAnsi="Arial" w:cs="Arial"/>
                <w:sz w:val="20"/>
              </w:rPr>
            </w:pPr>
            <w:r w:rsidRPr="00F9362D">
              <w:rPr>
                <w:rFonts w:ascii="Arial MT Pro" w:hAnsi="Arial MT Pro" w:cs="Arial"/>
                <w:sz w:val="20"/>
              </w:rPr>
              <w:t>2</w:t>
            </w:r>
            <w:r w:rsidR="00F029C1" w:rsidRPr="00F9362D">
              <w:rPr>
                <w:rFonts w:ascii="Arial MT Pro" w:hAnsi="Arial MT Pro" w:cs="Arial"/>
                <w:sz w:val="20"/>
              </w:rPr>
              <w:t>5</w:t>
            </w:r>
            <w:r w:rsidRPr="00F9362D">
              <w:rPr>
                <w:rFonts w:ascii="Arial MT Pro" w:hAnsi="Arial MT Pro" w:cs="Arial"/>
                <w:sz w:val="20"/>
              </w:rPr>
              <w:t>0,000</w:t>
            </w:r>
          </w:p>
        </w:tc>
        <w:tc>
          <w:tcPr>
            <w:tcW w:w="1313" w:type="dxa"/>
            <w:gridSpan w:val="2"/>
            <w:tcBorders>
              <w:bottom w:val="double" w:sz="4" w:space="0" w:color="auto"/>
            </w:tcBorders>
            <w:shd w:val="clear" w:color="auto" w:fill="D9D9D9" w:themeFill="background1" w:themeFillShade="D9"/>
          </w:tcPr>
          <w:p w14:paraId="4DB97D36" w14:textId="77777777" w:rsidR="00C045A3" w:rsidRPr="00BE07FA" w:rsidRDefault="00F029C1" w:rsidP="00243F7E">
            <w:pPr>
              <w:spacing w:before="40" w:after="40"/>
              <w:jc w:val="right"/>
              <w:rPr>
                <w:rFonts w:ascii="Arial" w:hAnsi="Arial" w:cs="Arial"/>
                <w:sz w:val="20"/>
              </w:rPr>
            </w:pPr>
            <w:r w:rsidRPr="00F9362D">
              <w:rPr>
                <w:rFonts w:ascii="Arial MT Pro" w:hAnsi="Arial MT Pro" w:cs="Arial"/>
                <w:sz w:val="20"/>
              </w:rPr>
              <w:t>20,000</w:t>
            </w:r>
          </w:p>
        </w:tc>
        <w:tc>
          <w:tcPr>
            <w:tcW w:w="1350" w:type="dxa"/>
            <w:gridSpan w:val="2"/>
            <w:tcBorders>
              <w:bottom w:val="double" w:sz="4" w:space="0" w:color="auto"/>
            </w:tcBorders>
            <w:shd w:val="clear" w:color="auto" w:fill="D9D9D9" w:themeFill="background1" w:themeFillShade="D9"/>
          </w:tcPr>
          <w:p w14:paraId="600552E3" w14:textId="77777777" w:rsidR="00C045A3" w:rsidRPr="00BE07FA" w:rsidRDefault="00C045A3" w:rsidP="00243F7E">
            <w:pPr>
              <w:spacing w:before="40" w:after="40"/>
              <w:jc w:val="right"/>
              <w:rPr>
                <w:rFonts w:ascii="Arial" w:hAnsi="Arial" w:cs="Arial"/>
                <w:sz w:val="20"/>
              </w:rPr>
            </w:pPr>
          </w:p>
        </w:tc>
        <w:tc>
          <w:tcPr>
            <w:tcW w:w="1350" w:type="dxa"/>
            <w:gridSpan w:val="2"/>
            <w:tcBorders>
              <w:bottom w:val="double" w:sz="4" w:space="0" w:color="auto"/>
            </w:tcBorders>
            <w:shd w:val="clear" w:color="auto" w:fill="D9D9D9" w:themeFill="background1" w:themeFillShade="D9"/>
          </w:tcPr>
          <w:p w14:paraId="4749B93D" w14:textId="77777777" w:rsidR="00C045A3" w:rsidRPr="00BE07FA" w:rsidRDefault="00C045A3" w:rsidP="00243F7E">
            <w:pPr>
              <w:spacing w:before="40" w:after="40"/>
              <w:jc w:val="right"/>
              <w:rPr>
                <w:rFonts w:ascii="Arial" w:hAnsi="Arial" w:cs="Arial"/>
                <w:sz w:val="20"/>
              </w:rPr>
            </w:pPr>
          </w:p>
        </w:tc>
        <w:tc>
          <w:tcPr>
            <w:tcW w:w="1487" w:type="dxa"/>
            <w:gridSpan w:val="2"/>
            <w:tcBorders>
              <w:bottom w:val="double" w:sz="4" w:space="0" w:color="auto"/>
              <w:right w:val="double" w:sz="4" w:space="0" w:color="auto"/>
            </w:tcBorders>
            <w:shd w:val="clear" w:color="auto" w:fill="D9D9D9" w:themeFill="background1" w:themeFillShade="D9"/>
          </w:tcPr>
          <w:p w14:paraId="72542CC7" w14:textId="77777777" w:rsidR="00C045A3" w:rsidRPr="00F9362D" w:rsidRDefault="00C045A3" w:rsidP="00243F7E">
            <w:pPr>
              <w:spacing w:before="40" w:after="40"/>
              <w:jc w:val="right"/>
              <w:rPr>
                <w:rFonts w:ascii="Arial MT Pro" w:hAnsi="Arial MT Pro" w:cs="Arial"/>
                <w:sz w:val="20"/>
              </w:rPr>
            </w:pPr>
          </w:p>
        </w:tc>
      </w:tr>
      <w:tr w:rsidR="00D43412" w14:paraId="1B8AA61B" w14:textId="77777777" w:rsidTr="00C91556">
        <w:tc>
          <w:tcPr>
            <w:tcW w:w="648" w:type="dxa"/>
            <w:tcBorders>
              <w:top w:val="double" w:sz="4" w:space="0" w:color="auto"/>
              <w:left w:val="double" w:sz="4" w:space="0" w:color="auto"/>
              <w:right w:val="nil"/>
            </w:tcBorders>
            <w:shd w:val="clear" w:color="auto" w:fill="FFFFFF"/>
          </w:tcPr>
          <w:p w14:paraId="0FC34307" w14:textId="77777777" w:rsidR="00CE18B2" w:rsidRPr="00BE07FA" w:rsidRDefault="00CE18B2" w:rsidP="00CE18B2">
            <w:pPr>
              <w:spacing w:before="40" w:after="40"/>
              <w:jc w:val="both"/>
              <w:rPr>
                <w:rFonts w:ascii="Arial" w:hAnsi="Arial" w:cs="Arial"/>
                <w:sz w:val="20"/>
              </w:rPr>
            </w:pPr>
          </w:p>
        </w:tc>
        <w:tc>
          <w:tcPr>
            <w:tcW w:w="810" w:type="dxa"/>
            <w:tcBorders>
              <w:top w:val="double" w:sz="4" w:space="0" w:color="auto"/>
              <w:left w:val="nil"/>
            </w:tcBorders>
            <w:shd w:val="clear" w:color="auto" w:fill="FFFFFF"/>
          </w:tcPr>
          <w:p w14:paraId="50EF19A4" w14:textId="4F64E251" w:rsidR="00CE18B2" w:rsidRPr="00BE07FA" w:rsidRDefault="00CE18B2" w:rsidP="00CE18B2">
            <w:pPr>
              <w:spacing w:before="40" w:after="40"/>
              <w:rPr>
                <w:rFonts w:ascii="Arial" w:hAnsi="Arial" w:cs="Arial"/>
                <w:sz w:val="20"/>
              </w:rPr>
            </w:pPr>
            <w:r w:rsidRPr="00F9362D">
              <w:rPr>
                <w:rFonts w:ascii="Arial MT Pro" w:hAnsi="Arial MT Pro" w:cs="Arial"/>
                <w:sz w:val="20"/>
              </w:rPr>
              <w:t>15</w:t>
            </w:r>
            <w:r w:rsidR="00BE488B" w:rsidRPr="00F9362D">
              <w:rPr>
                <w:rFonts w:ascii="Arial MT Pro" w:hAnsi="Arial MT Pro" w:cs="Arial"/>
                <w:sz w:val="20"/>
              </w:rPr>
              <w:t>–</w:t>
            </w:r>
            <w:r w:rsidRPr="00F9362D">
              <w:rPr>
                <w:rFonts w:ascii="Arial MT Pro" w:hAnsi="Arial MT Pro" w:cs="Arial"/>
                <w:sz w:val="20"/>
              </w:rPr>
              <w:t>31</w:t>
            </w:r>
          </w:p>
        </w:tc>
        <w:tc>
          <w:tcPr>
            <w:tcW w:w="1188" w:type="dxa"/>
            <w:gridSpan w:val="2"/>
            <w:tcBorders>
              <w:top w:val="double" w:sz="4" w:space="0" w:color="auto"/>
            </w:tcBorders>
            <w:shd w:val="clear" w:color="auto" w:fill="FFFFFF"/>
          </w:tcPr>
          <w:p w14:paraId="7FB787F5" w14:textId="77777777" w:rsidR="00CE18B2" w:rsidRPr="00BE07FA" w:rsidRDefault="00CE18B2" w:rsidP="0059404C">
            <w:pPr>
              <w:tabs>
                <w:tab w:val="decimal" w:pos="975"/>
              </w:tabs>
              <w:spacing w:before="40" w:after="40"/>
              <w:rPr>
                <w:rFonts w:ascii="Arial" w:hAnsi="Arial" w:cs="Arial"/>
                <w:sz w:val="20"/>
              </w:rPr>
            </w:pPr>
            <w:r w:rsidRPr="00F9362D">
              <w:rPr>
                <w:rFonts w:ascii="Arial MT Pro" w:hAnsi="Arial MT Pro" w:cs="Arial"/>
                <w:sz w:val="20"/>
              </w:rPr>
              <w:t>(5,000)</w:t>
            </w:r>
          </w:p>
        </w:tc>
        <w:tc>
          <w:tcPr>
            <w:tcW w:w="1332" w:type="dxa"/>
            <w:gridSpan w:val="2"/>
            <w:tcBorders>
              <w:top w:val="double" w:sz="4" w:space="0" w:color="auto"/>
            </w:tcBorders>
            <w:shd w:val="clear" w:color="auto" w:fill="FFFFFF"/>
          </w:tcPr>
          <w:p w14:paraId="3EE7CAF9" w14:textId="77777777" w:rsidR="00CE18B2" w:rsidRPr="00BE07FA" w:rsidRDefault="00CE18B2" w:rsidP="00CE18B2">
            <w:pPr>
              <w:tabs>
                <w:tab w:val="decimal" w:pos="1157"/>
              </w:tabs>
              <w:spacing w:before="40" w:after="40"/>
              <w:ind w:right="-75"/>
              <w:rPr>
                <w:rFonts w:ascii="Arial" w:hAnsi="Arial" w:cs="Arial"/>
                <w:sz w:val="20"/>
              </w:rPr>
            </w:pPr>
          </w:p>
        </w:tc>
        <w:tc>
          <w:tcPr>
            <w:tcW w:w="1080" w:type="dxa"/>
            <w:gridSpan w:val="2"/>
            <w:tcBorders>
              <w:top w:val="double" w:sz="4" w:space="0" w:color="auto"/>
            </w:tcBorders>
            <w:shd w:val="clear" w:color="auto" w:fill="FFFFFF"/>
          </w:tcPr>
          <w:p w14:paraId="5D628DCB" w14:textId="77777777" w:rsidR="00CE18B2" w:rsidRPr="00BE07FA" w:rsidRDefault="00CE18B2" w:rsidP="00CE18B2">
            <w:pPr>
              <w:tabs>
                <w:tab w:val="decimal" w:pos="1157"/>
              </w:tabs>
              <w:spacing w:before="40" w:after="40"/>
              <w:ind w:right="-75"/>
              <w:rPr>
                <w:rFonts w:ascii="Arial" w:hAnsi="Arial" w:cs="Arial"/>
                <w:sz w:val="20"/>
              </w:rPr>
            </w:pPr>
          </w:p>
        </w:tc>
        <w:tc>
          <w:tcPr>
            <w:tcW w:w="1440" w:type="dxa"/>
            <w:gridSpan w:val="2"/>
            <w:tcBorders>
              <w:top w:val="double" w:sz="4" w:space="0" w:color="auto"/>
            </w:tcBorders>
            <w:shd w:val="clear" w:color="auto" w:fill="FFFFFF"/>
          </w:tcPr>
          <w:p w14:paraId="28E68EB2" w14:textId="77777777" w:rsidR="00CE18B2" w:rsidRPr="00BE07FA" w:rsidRDefault="00CE18B2" w:rsidP="00CE18B2">
            <w:pPr>
              <w:tabs>
                <w:tab w:val="decimal" w:pos="1157"/>
              </w:tabs>
              <w:spacing w:before="40" w:after="40"/>
              <w:ind w:right="-75"/>
              <w:rPr>
                <w:rFonts w:ascii="Arial" w:hAnsi="Arial" w:cs="Arial"/>
                <w:sz w:val="20"/>
              </w:rPr>
            </w:pPr>
          </w:p>
        </w:tc>
        <w:tc>
          <w:tcPr>
            <w:tcW w:w="1567" w:type="dxa"/>
            <w:gridSpan w:val="2"/>
            <w:tcBorders>
              <w:top w:val="double" w:sz="4" w:space="0" w:color="auto"/>
            </w:tcBorders>
            <w:shd w:val="clear" w:color="auto" w:fill="FFFFFF"/>
          </w:tcPr>
          <w:p w14:paraId="2FFD165C" w14:textId="77777777" w:rsidR="00CE18B2" w:rsidRPr="00BE07FA" w:rsidRDefault="00CE18B2" w:rsidP="00243F7E">
            <w:pPr>
              <w:spacing w:before="40" w:after="40"/>
              <w:jc w:val="right"/>
              <w:rPr>
                <w:rFonts w:ascii="Arial" w:hAnsi="Arial" w:cs="Arial"/>
                <w:sz w:val="20"/>
              </w:rPr>
            </w:pPr>
          </w:p>
        </w:tc>
        <w:tc>
          <w:tcPr>
            <w:tcW w:w="1313" w:type="dxa"/>
            <w:gridSpan w:val="2"/>
            <w:tcBorders>
              <w:top w:val="double" w:sz="4" w:space="0" w:color="auto"/>
            </w:tcBorders>
            <w:shd w:val="clear" w:color="auto" w:fill="FFFFFF"/>
          </w:tcPr>
          <w:p w14:paraId="1B4F9D24" w14:textId="77777777" w:rsidR="00CE18B2" w:rsidRPr="00BE07FA" w:rsidRDefault="00CE18B2" w:rsidP="00243F7E">
            <w:pPr>
              <w:spacing w:before="40" w:after="40"/>
              <w:jc w:val="right"/>
              <w:rPr>
                <w:rFonts w:ascii="Arial" w:hAnsi="Arial" w:cs="Arial"/>
                <w:sz w:val="20"/>
              </w:rPr>
            </w:pPr>
          </w:p>
        </w:tc>
        <w:tc>
          <w:tcPr>
            <w:tcW w:w="1350" w:type="dxa"/>
            <w:gridSpan w:val="2"/>
            <w:tcBorders>
              <w:top w:val="double" w:sz="4" w:space="0" w:color="auto"/>
            </w:tcBorders>
            <w:shd w:val="clear" w:color="auto" w:fill="FFFFFF"/>
          </w:tcPr>
          <w:p w14:paraId="584C4020" w14:textId="77777777" w:rsidR="00CE18B2" w:rsidRPr="00BE07FA" w:rsidRDefault="00CE18B2" w:rsidP="00243F7E">
            <w:pPr>
              <w:spacing w:before="40" w:after="40"/>
              <w:jc w:val="right"/>
              <w:rPr>
                <w:rFonts w:ascii="Arial" w:hAnsi="Arial" w:cs="Arial"/>
                <w:sz w:val="20"/>
              </w:rPr>
            </w:pPr>
          </w:p>
        </w:tc>
        <w:tc>
          <w:tcPr>
            <w:tcW w:w="1350" w:type="dxa"/>
            <w:gridSpan w:val="2"/>
            <w:tcBorders>
              <w:top w:val="double" w:sz="4" w:space="0" w:color="auto"/>
            </w:tcBorders>
            <w:shd w:val="clear" w:color="auto" w:fill="FFFFFF"/>
          </w:tcPr>
          <w:p w14:paraId="0044E17F" w14:textId="77777777" w:rsidR="00CE18B2" w:rsidRPr="00BE07FA" w:rsidRDefault="00CE18B2" w:rsidP="00243F7E">
            <w:pPr>
              <w:spacing w:before="40" w:after="40"/>
              <w:jc w:val="right"/>
              <w:rPr>
                <w:rFonts w:ascii="Arial" w:hAnsi="Arial" w:cs="Arial"/>
                <w:sz w:val="20"/>
              </w:rPr>
            </w:pPr>
            <w:r w:rsidRPr="00F9362D">
              <w:rPr>
                <w:rFonts w:ascii="Arial MT Pro" w:hAnsi="Arial MT Pro" w:cs="Arial"/>
                <w:sz w:val="20"/>
              </w:rPr>
              <w:t>5,000</w:t>
            </w:r>
          </w:p>
        </w:tc>
        <w:tc>
          <w:tcPr>
            <w:tcW w:w="1487" w:type="dxa"/>
            <w:gridSpan w:val="2"/>
            <w:tcBorders>
              <w:top w:val="double" w:sz="4" w:space="0" w:color="auto"/>
              <w:right w:val="double" w:sz="4" w:space="0" w:color="auto"/>
            </w:tcBorders>
            <w:shd w:val="clear" w:color="auto" w:fill="FFFFFF"/>
          </w:tcPr>
          <w:p w14:paraId="6D8B7EC1" w14:textId="77777777" w:rsidR="00CE18B2" w:rsidRPr="00F9362D" w:rsidRDefault="00CE18B2" w:rsidP="00243F7E">
            <w:pPr>
              <w:spacing w:before="40" w:after="40"/>
              <w:jc w:val="right"/>
              <w:rPr>
                <w:rFonts w:ascii="Arial MT Pro" w:hAnsi="Arial MT Pro" w:cs="Arial"/>
                <w:sz w:val="20"/>
              </w:rPr>
            </w:pPr>
          </w:p>
        </w:tc>
      </w:tr>
      <w:tr w:rsidR="00D43412" w14:paraId="28F2D002" w14:textId="77777777" w:rsidTr="00C91556">
        <w:tc>
          <w:tcPr>
            <w:tcW w:w="648" w:type="dxa"/>
            <w:tcBorders>
              <w:left w:val="double" w:sz="4" w:space="0" w:color="auto"/>
              <w:right w:val="nil"/>
            </w:tcBorders>
            <w:shd w:val="clear" w:color="auto" w:fill="FFFFFF"/>
          </w:tcPr>
          <w:p w14:paraId="31132291" w14:textId="77777777" w:rsidR="00CE18B2" w:rsidRPr="00BE07FA" w:rsidRDefault="00CE18B2" w:rsidP="00CE18B2">
            <w:pPr>
              <w:spacing w:before="40" w:after="40"/>
              <w:jc w:val="both"/>
              <w:rPr>
                <w:rFonts w:ascii="Arial" w:hAnsi="Arial" w:cs="Arial"/>
                <w:sz w:val="20"/>
              </w:rPr>
            </w:pPr>
          </w:p>
        </w:tc>
        <w:tc>
          <w:tcPr>
            <w:tcW w:w="810" w:type="dxa"/>
            <w:tcBorders>
              <w:left w:val="nil"/>
            </w:tcBorders>
            <w:shd w:val="clear" w:color="auto" w:fill="FFFFFF"/>
          </w:tcPr>
          <w:p w14:paraId="4621D676" w14:textId="77777777" w:rsidR="00CE18B2" w:rsidRPr="00BE07FA" w:rsidRDefault="00CE18B2" w:rsidP="00CE18B2">
            <w:pPr>
              <w:spacing w:before="40" w:after="40"/>
              <w:rPr>
                <w:rFonts w:ascii="Arial" w:hAnsi="Arial" w:cs="Arial"/>
                <w:sz w:val="20"/>
              </w:rPr>
            </w:pPr>
          </w:p>
        </w:tc>
        <w:tc>
          <w:tcPr>
            <w:tcW w:w="1188" w:type="dxa"/>
            <w:gridSpan w:val="2"/>
            <w:shd w:val="clear" w:color="auto" w:fill="FFFFFF"/>
          </w:tcPr>
          <w:p w14:paraId="1B2D5924" w14:textId="77777777" w:rsidR="00CE18B2" w:rsidRPr="00BE07FA" w:rsidRDefault="00CE18B2" w:rsidP="00762DD6">
            <w:pPr>
              <w:tabs>
                <w:tab w:val="decimal" w:pos="975"/>
              </w:tabs>
              <w:spacing w:before="40" w:after="40"/>
              <w:ind w:right="-75"/>
              <w:rPr>
                <w:rFonts w:ascii="Arial" w:hAnsi="Arial" w:cs="Arial"/>
                <w:sz w:val="20"/>
              </w:rPr>
            </w:pPr>
            <w:r w:rsidRPr="00F9362D">
              <w:rPr>
                <w:rFonts w:ascii="Arial MT Pro" w:hAnsi="Arial MT Pro" w:cs="Arial"/>
                <w:sz w:val="20"/>
              </w:rPr>
              <w:t>(4,000)</w:t>
            </w:r>
          </w:p>
        </w:tc>
        <w:tc>
          <w:tcPr>
            <w:tcW w:w="1332" w:type="dxa"/>
            <w:gridSpan w:val="2"/>
            <w:shd w:val="clear" w:color="auto" w:fill="FFFFFF"/>
          </w:tcPr>
          <w:p w14:paraId="35C17F9D" w14:textId="77777777" w:rsidR="00CE18B2" w:rsidRPr="00BE07FA" w:rsidRDefault="00CE18B2" w:rsidP="00CE18B2">
            <w:pPr>
              <w:tabs>
                <w:tab w:val="decimal" w:pos="1157"/>
              </w:tabs>
              <w:spacing w:before="40" w:after="40"/>
              <w:ind w:right="-75"/>
              <w:rPr>
                <w:rFonts w:ascii="Arial" w:hAnsi="Arial" w:cs="Arial"/>
                <w:sz w:val="20"/>
              </w:rPr>
            </w:pPr>
          </w:p>
        </w:tc>
        <w:tc>
          <w:tcPr>
            <w:tcW w:w="1080" w:type="dxa"/>
            <w:gridSpan w:val="2"/>
            <w:shd w:val="clear" w:color="auto" w:fill="FFFFFF"/>
          </w:tcPr>
          <w:p w14:paraId="5B497317" w14:textId="77777777" w:rsidR="00CE18B2" w:rsidRPr="00BE07FA" w:rsidRDefault="00CE18B2" w:rsidP="00CE18B2">
            <w:pPr>
              <w:tabs>
                <w:tab w:val="decimal" w:pos="1157"/>
              </w:tabs>
              <w:spacing w:before="40" w:after="40"/>
              <w:ind w:right="-75"/>
              <w:rPr>
                <w:rFonts w:ascii="Arial" w:hAnsi="Arial" w:cs="Arial"/>
                <w:sz w:val="20"/>
              </w:rPr>
            </w:pPr>
          </w:p>
        </w:tc>
        <w:tc>
          <w:tcPr>
            <w:tcW w:w="1440" w:type="dxa"/>
            <w:gridSpan w:val="2"/>
            <w:shd w:val="clear" w:color="auto" w:fill="FFFFFF"/>
          </w:tcPr>
          <w:p w14:paraId="2BD11704" w14:textId="77777777" w:rsidR="00CE18B2" w:rsidRPr="00BE07FA" w:rsidRDefault="00CE18B2" w:rsidP="00CE18B2">
            <w:pPr>
              <w:tabs>
                <w:tab w:val="decimal" w:pos="1157"/>
              </w:tabs>
              <w:spacing w:before="40" w:after="40"/>
              <w:ind w:right="-75"/>
              <w:rPr>
                <w:rFonts w:ascii="Arial" w:hAnsi="Arial" w:cs="Arial"/>
                <w:sz w:val="20"/>
              </w:rPr>
            </w:pPr>
          </w:p>
        </w:tc>
        <w:tc>
          <w:tcPr>
            <w:tcW w:w="1567" w:type="dxa"/>
            <w:gridSpan w:val="2"/>
            <w:shd w:val="clear" w:color="auto" w:fill="FFFFFF"/>
          </w:tcPr>
          <w:p w14:paraId="0F6CD03E" w14:textId="77777777" w:rsidR="00CE18B2" w:rsidRPr="00BE07FA" w:rsidRDefault="00CE18B2" w:rsidP="00243F7E">
            <w:pPr>
              <w:spacing w:before="40" w:after="40"/>
              <w:jc w:val="right"/>
              <w:rPr>
                <w:rFonts w:ascii="Arial" w:hAnsi="Arial" w:cs="Arial"/>
                <w:sz w:val="20"/>
              </w:rPr>
            </w:pPr>
          </w:p>
        </w:tc>
        <w:tc>
          <w:tcPr>
            <w:tcW w:w="1313" w:type="dxa"/>
            <w:gridSpan w:val="2"/>
            <w:shd w:val="clear" w:color="auto" w:fill="FFFFFF"/>
          </w:tcPr>
          <w:p w14:paraId="5C7DA18E" w14:textId="77777777" w:rsidR="00CE18B2" w:rsidRPr="00BE07FA" w:rsidRDefault="00CE18B2" w:rsidP="00243F7E">
            <w:pPr>
              <w:spacing w:before="40" w:after="40"/>
              <w:jc w:val="right"/>
              <w:rPr>
                <w:rFonts w:ascii="Arial" w:hAnsi="Arial" w:cs="Arial"/>
                <w:sz w:val="20"/>
              </w:rPr>
            </w:pPr>
          </w:p>
        </w:tc>
        <w:tc>
          <w:tcPr>
            <w:tcW w:w="1350" w:type="dxa"/>
            <w:gridSpan w:val="2"/>
            <w:shd w:val="clear" w:color="auto" w:fill="FFFFFF"/>
          </w:tcPr>
          <w:p w14:paraId="5AABA5EB" w14:textId="77777777" w:rsidR="00CE18B2" w:rsidRPr="00BE07FA" w:rsidRDefault="00CE18B2" w:rsidP="00243F7E">
            <w:pPr>
              <w:spacing w:before="40" w:after="40"/>
              <w:jc w:val="right"/>
              <w:rPr>
                <w:rFonts w:ascii="Arial" w:hAnsi="Arial" w:cs="Arial"/>
                <w:sz w:val="20"/>
              </w:rPr>
            </w:pPr>
            <w:r w:rsidRPr="00F9362D">
              <w:rPr>
                <w:rFonts w:ascii="Arial MT Pro" w:hAnsi="Arial MT Pro" w:cs="Arial"/>
                <w:sz w:val="20"/>
              </w:rPr>
              <w:t>4,000</w:t>
            </w:r>
          </w:p>
        </w:tc>
        <w:tc>
          <w:tcPr>
            <w:tcW w:w="1350" w:type="dxa"/>
            <w:gridSpan w:val="2"/>
            <w:shd w:val="clear" w:color="auto" w:fill="FFFFFF"/>
          </w:tcPr>
          <w:p w14:paraId="06090057" w14:textId="77777777" w:rsidR="00CE18B2" w:rsidRPr="00BE07FA" w:rsidRDefault="00CE18B2" w:rsidP="00243F7E">
            <w:pPr>
              <w:spacing w:before="40" w:after="40"/>
              <w:jc w:val="right"/>
              <w:rPr>
                <w:rFonts w:ascii="Arial" w:hAnsi="Arial" w:cs="Arial"/>
                <w:sz w:val="20"/>
              </w:rPr>
            </w:pPr>
          </w:p>
        </w:tc>
        <w:tc>
          <w:tcPr>
            <w:tcW w:w="1487" w:type="dxa"/>
            <w:gridSpan w:val="2"/>
            <w:tcBorders>
              <w:right w:val="double" w:sz="4" w:space="0" w:color="auto"/>
            </w:tcBorders>
            <w:shd w:val="clear" w:color="auto" w:fill="FFFFFF"/>
          </w:tcPr>
          <w:p w14:paraId="225EC686" w14:textId="77777777" w:rsidR="00CE18B2" w:rsidRPr="00F9362D" w:rsidRDefault="00CE18B2" w:rsidP="00243F7E">
            <w:pPr>
              <w:spacing w:before="40" w:after="40"/>
              <w:jc w:val="right"/>
              <w:rPr>
                <w:rFonts w:ascii="Arial MT Pro" w:hAnsi="Arial MT Pro" w:cs="Arial"/>
                <w:sz w:val="20"/>
              </w:rPr>
            </w:pPr>
          </w:p>
        </w:tc>
      </w:tr>
      <w:tr w:rsidR="00D43412" w14:paraId="09A2C572" w14:textId="77777777" w:rsidTr="00C91556">
        <w:tc>
          <w:tcPr>
            <w:tcW w:w="648" w:type="dxa"/>
            <w:tcBorders>
              <w:left w:val="double" w:sz="4" w:space="0" w:color="auto"/>
              <w:bottom w:val="single" w:sz="4" w:space="0" w:color="auto"/>
              <w:right w:val="nil"/>
            </w:tcBorders>
            <w:shd w:val="clear" w:color="auto" w:fill="FFFFFF"/>
          </w:tcPr>
          <w:p w14:paraId="0622A197" w14:textId="77777777" w:rsidR="00CE18B2" w:rsidRPr="00BE07FA" w:rsidRDefault="00CE18B2" w:rsidP="00CE18B2">
            <w:pPr>
              <w:spacing w:before="40" w:after="40"/>
              <w:jc w:val="both"/>
              <w:rPr>
                <w:rFonts w:ascii="Arial" w:hAnsi="Arial" w:cs="Arial"/>
                <w:sz w:val="20"/>
              </w:rPr>
            </w:pPr>
          </w:p>
        </w:tc>
        <w:tc>
          <w:tcPr>
            <w:tcW w:w="810" w:type="dxa"/>
            <w:tcBorders>
              <w:left w:val="nil"/>
              <w:bottom w:val="single" w:sz="4" w:space="0" w:color="auto"/>
            </w:tcBorders>
            <w:shd w:val="clear" w:color="auto" w:fill="FFFFFF"/>
          </w:tcPr>
          <w:p w14:paraId="799DCE8E" w14:textId="77777777" w:rsidR="00CE18B2" w:rsidRPr="00BE07FA" w:rsidRDefault="00CE18B2" w:rsidP="00CE18B2">
            <w:pPr>
              <w:spacing w:before="40" w:after="40"/>
              <w:rPr>
                <w:rFonts w:ascii="Arial" w:hAnsi="Arial" w:cs="Arial"/>
                <w:sz w:val="20"/>
              </w:rPr>
            </w:pPr>
          </w:p>
        </w:tc>
        <w:tc>
          <w:tcPr>
            <w:tcW w:w="1188" w:type="dxa"/>
            <w:gridSpan w:val="2"/>
            <w:tcBorders>
              <w:bottom w:val="single" w:sz="4" w:space="0" w:color="auto"/>
            </w:tcBorders>
            <w:shd w:val="clear" w:color="auto" w:fill="FFFFFF"/>
          </w:tcPr>
          <w:p w14:paraId="360A2056" w14:textId="77777777" w:rsidR="00CE18B2" w:rsidRPr="00BE07FA" w:rsidRDefault="00CE18B2" w:rsidP="00762DD6">
            <w:pPr>
              <w:tabs>
                <w:tab w:val="decimal" w:pos="975"/>
              </w:tabs>
              <w:spacing w:before="40" w:after="40"/>
              <w:ind w:right="-75"/>
              <w:rPr>
                <w:rFonts w:ascii="Arial" w:hAnsi="Arial" w:cs="Arial"/>
                <w:sz w:val="20"/>
              </w:rPr>
            </w:pPr>
            <w:r w:rsidRPr="00F9362D">
              <w:rPr>
                <w:rFonts w:ascii="Arial MT Pro" w:hAnsi="Arial MT Pro" w:cs="Arial"/>
                <w:sz w:val="20"/>
              </w:rPr>
              <w:t>(500)</w:t>
            </w:r>
          </w:p>
        </w:tc>
        <w:tc>
          <w:tcPr>
            <w:tcW w:w="1332" w:type="dxa"/>
            <w:gridSpan w:val="2"/>
            <w:tcBorders>
              <w:bottom w:val="single" w:sz="4" w:space="0" w:color="auto"/>
            </w:tcBorders>
            <w:shd w:val="clear" w:color="auto" w:fill="FFFFFF"/>
          </w:tcPr>
          <w:p w14:paraId="3D875BBC" w14:textId="77777777" w:rsidR="00CE18B2" w:rsidRPr="00BE07FA" w:rsidRDefault="007C7A6C" w:rsidP="00CE18B2">
            <w:pPr>
              <w:tabs>
                <w:tab w:val="decimal" w:pos="1157"/>
              </w:tabs>
              <w:spacing w:before="40" w:after="40"/>
              <w:ind w:right="-75"/>
              <w:rPr>
                <w:rFonts w:ascii="Arial" w:hAnsi="Arial" w:cs="Arial"/>
                <w:sz w:val="20"/>
              </w:rPr>
            </w:pPr>
            <w:r>
              <w:rPr>
                <w:noProof/>
              </w:rPr>
              <mc:AlternateContent>
                <mc:Choice Requires="wps">
                  <w:drawing>
                    <wp:anchor distT="0" distB="0" distL="114300" distR="114300" simplePos="0" relativeHeight="251645952" behindDoc="0" locked="0" layoutInCell="1" allowOverlap="1" wp14:anchorId="23C171BB" wp14:editId="65B4C2DB">
                      <wp:simplePos x="0" y="0"/>
                      <wp:positionH relativeFrom="column">
                        <wp:posOffset>518160</wp:posOffset>
                      </wp:positionH>
                      <wp:positionV relativeFrom="paragraph">
                        <wp:posOffset>203835</wp:posOffset>
                      </wp:positionV>
                      <wp:extent cx="142240" cy="2444750"/>
                      <wp:effectExtent l="10795" t="8255" r="20955" b="20955"/>
                      <wp:wrapNone/>
                      <wp:docPr id="5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rot="5381401">
                                <a:off x="0" y="0"/>
                                <a:ext cx="142240" cy="2444750"/>
                              </a:xfrm>
                              <a:prstGeom prst="rightBrace">
                                <a:avLst>
                                  <a:gd name="adj1" fmla="val 763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AF424" id="AutoShape 2" o:spid="_x0000_s1026" type="#_x0000_t88" style="position:absolute;margin-left:40.8pt;margin-top:16.05pt;width:11.2pt;height:192.5pt;rotation:5877925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" adj="960">
                      <v:path arrowok="f"/>
                      <o:lock v:ext="edit" aspectratio="t" verticies="t" text="t" shapetype="t"/>
                    </v:shape>
                  </w:pict>
                </mc:Fallback>
              </mc:AlternateContent>
            </w:r>
          </w:p>
        </w:tc>
        <w:tc>
          <w:tcPr>
            <w:tcW w:w="1080" w:type="dxa"/>
            <w:gridSpan w:val="2"/>
            <w:tcBorders>
              <w:bottom w:val="single" w:sz="4" w:space="0" w:color="auto"/>
            </w:tcBorders>
            <w:shd w:val="clear" w:color="auto" w:fill="FFFFFF"/>
          </w:tcPr>
          <w:p w14:paraId="0CD702A2" w14:textId="77777777" w:rsidR="00CE18B2" w:rsidRPr="00BE07FA" w:rsidRDefault="00CE18B2" w:rsidP="00CE18B2">
            <w:pPr>
              <w:tabs>
                <w:tab w:val="decimal" w:pos="1157"/>
              </w:tabs>
              <w:spacing w:before="40" w:after="40"/>
              <w:ind w:right="-75"/>
              <w:rPr>
                <w:rFonts w:ascii="Arial" w:hAnsi="Arial" w:cs="Arial"/>
                <w:sz w:val="20"/>
              </w:rPr>
            </w:pPr>
          </w:p>
        </w:tc>
        <w:tc>
          <w:tcPr>
            <w:tcW w:w="1440" w:type="dxa"/>
            <w:gridSpan w:val="2"/>
            <w:tcBorders>
              <w:bottom w:val="single" w:sz="4" w:space="0" w:color="auto"/>
            </w:tcBorders>
            <w:shd w:val="clear" w:color="auto" w:fill="FFFFFF"/>
          </w:tcPr>
          <w:p w14:paraId="2F8CB155" w14:textId="77777777" w:rsidR="00CE18B2" w:rsidRPr="00BE07FA" w:rsidRDefault="00CE18B2" w:rsidP="00CE18B2">
            <w:pPr>
              <w:tabs>
                <w:tab w:val="decimal" w:pos="1157"/>
              </w:tabs>
              <w:spacing w:before="40" w:after="40"/>
              <w:ind w:right="-75"/>
              <w:rPr>
                <w:rFonts w:ascii="Arial" w:hAnsi="Arial" w:cs="Arial"/>
                <w:sz w:val="20"/>
              </w:rPr>
            </w:pPr>
          </w:p>
        </w:tc>
        <w:tc>
          <w:tcPr>
            <w:tcW w:w="1567" w:type="dxa"/>
            <w:gridSpan w:val="2"/>
            <w:tcBorders>
              <w:bottom w:val="single" w:sz="4" w:space="0" w:color="auto"/>
            </w:tcBorders>
            <w:shd w:val="clear" w:color="auto" w:fill="FFFFFF"/>
          </w:tcPr>
          <w:p w14:paraId="437BD15C" w14:textId="77777777" w:rsidR="00CE18B2" w:rsidRPr="00BE07FA" w:rsidRDefault="00CE18B2" w:rsidP="00243F7E">
            <w:pPr>
              <w:spacing w:before="40" w:after="40"/>
              <w:jc w:val="right"/>
              <w:rPr>
                <w:rFonts w:ascii="Arial" w:hAnsi="Arial" w:cs="Arial"/>
                <w:sz w:val="20"/>
              </w:rPr>
            </w:pPr>
          </w:p>
        </w:tc>
        <w:tc>
          <w:tcPr>
            <w:tcW w:w="1313" w:type="dxa"/>
            <w:gridSpan w:val="2"/>
            <w:tcBorders>
              <w:bottom w:val="single" w:sz="4" w:space="0" w:color="auto"/>
            </w:tcBorders>
            <w:shd w:val="clear" w:color="auto" w:fill="FFFFFF"/>
          </w:tcPr>
          <w:p w14:paraId="001B9B34" w14:textId="77777777" w:rsidR="00CE18B2" w:rsidRPr="00BE07FA" w:rsidRDefault="00CE18B2" w:rsidP="00243F7E">
            <w:pPr>
              <w:spacing w:before="40" w:after="40"/>
              <w:jc w:val="right"/>
              <w:rPr>
                <w:rFonts w:ascii="Arial" w:hAnsi="Arial" w:cs="Arial"/>
                <w:sz w:val="20"/>
              </w:rPr>
            </w:pPr>
          </w:p>
        </w:tc>
        <w:tc>
          <w:tcPr>
            <w:tcW w:w="1350" w:type="dxa"/>
            <w:gridSpan w:val="2"/>
            <w:tcBorders>
              <w:bottom w:val="single" w:sz="4" w:space="0" w:color="auto"/>
            </w:tcBorders>
            <w:shd w:val="clear" w:color="auto" w:fill="FFFFFF"/>
          </w:tcPr>
          <w:p w14:paraId="3E1DD921" w14:textId="77777777" w:rsidR="00CE18B2" w:rsidRPr="00BE07FA" w:rsidRDefault="00CE18B2" w:rsidP="00243F7E">
            <w:pPr>
              <w:spacing w:before="40" w:after="40"/>
              <w:jc w:val="right"/>
              <w:rPr>
                <w:rFonts w:ascii="Arial" w:hAnsi="Arial" w:cs="Arial"/>
                <w:sz w:val="20"/>
              </w:rPr>
            </w:pPr>
          </w:p>
        </w:tc>
        <w:tc>
          <w:tcPr>
            <w:tcW w:w="1350" w:type="dxa"/>
            <w:gridSpan w:val="2"/>
            <w:tcBorders>
              <w:bottom w:val="single" w:sz="4" w:space="0" w:color="auto"/>
            </w:tcBorders>
            <w:shd w:val="clear" w:color="auto" w:fill="FFFFFF"/>
          </w:tcPr>
          <w:p w14:paraId="1A1FAC85" w14:textId="77777777" w:rsidR="00CE18B2" w:rsidRPr="00BE07FA" w:rsidRDefault="00CE18B2" w:rsidP="00243F7E">
            <w:pPr>
              <w:spacing w:before="40" w:after="40"/>
              <w:jc w:val="right"/>
              <w:rPr>
                <w:rFonts w:ascii="Arial" w:hAnsi="Arial" w:cs="Arial"/>
                <w:sz w:val="20"/>
              </w:rPr>
            </w:pPr>
          </w:p>
        </w:tc>
        <w:tc>
          <w:tcPr>
            <w:tcW w:w="1487" w:type="dxa"/>
            <w:gridSpan w:val="2"/>
            <w:tcBorders>
              <w:bottom w:val="single" w:sz="4" w:space="0" w:color="auto"/>
              <w:right w:val="double" w:sz="4" w:space="0" w:color="auto"/>
            </w:tcBorders>
            <w:shd w:val="clear" w:color="auto" w:fill="FFFFFF"/>
          </w:tcPr>
          <w:p w14:paraId="4C2A30E6" w14:textId="77777777" w:rsidR="00CE18B2" w:rsidRPr="00F9362D" w:rsidRDefault="00F029C1" w:rsidP="00243F7E">
            <w:pPr>
              <w:spacing w:before="40" w:after="40"/>
              <w:jc w:val="right"/>
              <w:rPr>
                <w:rFonts w:ascii="Arial MT Pro" w:hAnsi="Arial MT Pro" w:cs="Arial"/>
                <w:sz w:val="20"/>
              </w:rPr>
            </w:pPr>
            <w:r w:rsidRPr="00F9362D">
              <w:rPr>
                <w:rFonts w:ascii="Arial MT Pro" w:hAnsi="Arial MT Pro" w:cs="Arial"/>
                <w:sz w:val="20"/>
              </w:rPr>
              <w:t>500</w:t>
            </w:r>
          </w:p>
        </w:tc>
      </w:tr>
      <w:tr w:rsidR="00D43412" w14:paraId="38E86C0C" w14:textId="77777777" w:rsidTr="00C91556">
        <w:tc>
          <w:tcPr>
            <w:tcW w:w="648" w:type="dxa"/>
            <w:tcBorders>
              <w:left w:val="double" w:sz="4" w:space="0" w:color="auto"/>
              <w:bottom w:val="double" w:sz="4" w:space="0" w:color="auto"/>
              <w:right w:val="nil"/>
            </w:tcBorders>
            <w:shd w:val="clear" w:color="auto" w:fill="D9D9D9" w:themeFill="background1" w:themeFillShade="D9"/>
          </w:tcPr>
          <w:p w14:paraId="447D4A61" w14:textId="77777777" w:rsidR="00CE18B2" w:rsidRPr="00BE07FA" w:rsidRDefault="00CE18B2" w:rsidP="00CE18B2">
            <w:pPr>
              <w:spacing w:before="40" w:after="40"/>
              <w:jc w:val="both"/>
              <w:rPr>
                <w:rFonts w:ascii="Arial" w:hAnsi="Arial" w:cs="Arial"/>
                <w:sz w:val="20"/>
              </w:rPr>
            </w:pPr>
            <w:r w:rsidRPr="00F9362D">
              <w:rPr>
                <w:rFonts w:ascii="Arial MT Pro" w:hAnsi="Arial MT Pro" w:cs="Arial"/>
                <w:sz w:val="20"/>
              </w:rPr>
              <w:t>Bal.</w:t>
            </w:r>
          </w:p>
        </w:tc>
        <w:tc>
          <w:tcPr>
            <w:tcW w:w="810" w:type="dxa"/>
            <w:tcBorders>
              <w:left w:val="nil"/>
              <w:bottom w:val="double" w:sz="4" w:space="0" w:color="auto"/>
            </w:tcBorders>
            <w:shd w:val="clear" w:color="auto" w:fill="D9D9D9" w:themeFill="background1" w:themeFillShade="D9"/>
          </w:tcPr>
          <w:p w14:paraId="159B4C46" w14:textId="77777777" w:rsidR="00CE18B2" w:rsidRPr="00BE07FA" w:rsidRDefault="00CE18B2" w:rsidP="00CE18B2">
            <w:pPr>
              <w:spacing w:before="40" w:after="40"/>
              <w:rPr>
                <w:rFonts w:ascii="Arial" w:hAnsi="Arial" w:cs="Arial"/>
                <w:sz w:val="20"/>
              </w:rPr>
            </w:pPr>
          </w:p>
        </w:tc>
        <w:tc>
          <w:tcPr>
            <w:tcW w:w="1188" w:type="dxa"/>
            <w:gridSpan w:val="2"/>
            <w:tcBorders>
              <w:bottom w:val="double" w:sz="4" w:space="0" w:color="auto"/>
            </w:tcBorders>
            <w:shd w:val="clear" w:color="auto" w:fill="D9D9D9" w:themeFill="background1" w:themeFillShade="D9"/>
          </w:tcPr>
          <w:p w14:paraId="01C9D587" w14:textId="77777777" w:rsidR="00CE18B2" w:rsidRPr="00BE07FA" w:rsidRDefault="00CE18B2" w:rsidP="0059404C">
            <w:pPr>
              <w:spacing w:before="40" w:after="40"/>
              <w:jc w:val="right"/>
              <w:rPr>
                <w:rFonts w:ascii="Arial" w:hAnsi="Arial" w:cs="Arial"/>
                <w:sz w:val="20"/>
              </w:rPr>
            </w:pPr>
            <w:r w:rsidRPr="00F9362D">
              <w:rPr>
                <w:rFonts w:ascii="Arial MT Pro" w:hAnsi="Arial MT Pro" w:cs="Arial"/>
                <w:sz w:val="20"/>
              </w:rPr>
              <w:t>110,500</w:t>
            </w:r>
          </w:p>
        </w:tc>
        <w:tc>
          <w:tcPr>
            <w:tcW w:w="1332" w:type="dxa"/>
            <w:gridSpan w:val="2"/>
            <w:tcBorders>
              <w:bottom w:val="double" w:sz="4" w:space="0" w:color="auto"/>
            </w:tcBorders>
            <w:shd w:val="clear" w:color="auto" w:fill="D9D9D9" w:themeFill="background1" w:themeFillShade="D9"/>
          </w:tcPr>
          <w:p w14:paraId="37114315" w14:textId="77777777" w:rsidR="00CE18B2" w:rsidRPr="00BE07FA" w:rsidRDefault="00CE18B2" w:rsidP="0059404C">
            <w:pPr>
              <w:spacing w:before="40" w:after="40"/>
              <w:jc w:val="right"/>
              <w:rPr>
                <w:rFonts w:ascii="Arial" w:hAnsi="Arial" w:cs="Arial"/>
                <w:sz w:val="20"/>
              </w:rPr>
            </w:pPr>
            <w:r w:rsidRPr="00F9362D">
              <w:rPr>
                <w:rFonts w:ascii="Arial MT Pro" w:hAnsi="Arial MT Pro" w:cs="Arial"/>
                <w:sz w:val="20"/>
              </w:rPr>
              <w:t>10,000</w:t>
            </w:r>
          </w:p>
        </w:tc>
        <w:tc>
          <w:tcPr>
            <w:tcW w:w="1080" w:type="dxa"/>
            <w:gridSpan w:val="2"/>
            <w:tcBorders>
              <w:bottom w:val="double" w:sz="4" w:space="0" w:color="auto"/>
            </w:tcBorders>
            <w:shd w:val="clear" w:color="auto" w:fill="D9D9D9" w:themeFill="background1" w:themeFillShade="D9"/>
          </w:tcPr>
          <w:p w14:paraId="2C474876" w14:textId="77777777" w:rsidR="00CE18B2" w:rsidRPr="00BE07FA" w:rsidRDefault="00CE18B2" w:rsidP="00243F7E">
            <w:pPr>
              <w:pStyle w:val="pformh"/>
              <w:spacing w:before="40" w:after="40"/>
              <w:jc w:val="right"/>
              <w:rPr>
                <w:rFonts w:ascii="Arial" w:hAnsi="Arial" w:cs="Arial"/>
                <w:sz w:val="20"/>
              </w:rPr>
            </w:pPr>
            <w:r w:rsidRPr="00F9362D">
              <w:rPr>
                <w:rFonts w:ascii="Arial MT Pro" w:hAnsi="Arial MT Pro" w:cs="Arial"/>
                <w:sz w:val="20"/>
              </w:rPr>
              <w:t>150,000</w:t>
            </w:r>
          </w:p>
        </w:tc>
        <w:tc>
          <w:tcPr>
            <w:tcW w:w="1440" w:type="dxa"/>
            <w:gridSpan w:val="2"/>
            <w:tcBorders>
              <w:bottom w:val="double" w:sz="4" w:space="0" w:color="auto"/>
            </w:tcBorders>
            <w:shd w:val="clear" w:color="auto" w:fill="D9D9D9" w:themeFill="background1" w:themeFillShade="D9"/>
          </w:tcPr>
          <w:p w14:paraId="45B39A74" w14:textId="77777777" w:rsidR="00CE18B2" w:rsidRPr="00BE07FA" w:rsidRDefault="00CE18B2" w:rsidP="00CE18B2">
            <w:pPr>
              <w:tabs>
                <w:tab w:val="decimal" w:pos="1157"/>
              </w:tabs>
              <w:spacing w:before="40" w:after="40"/>
              <w:ind w:right="-75"/>
              <w:rPr>
                <w:rFonts w:ascii="Arial" w:hAnsi="Arial" w:cs="Arial"/>
                <w:sz w:val="20"/>
              </w:rPr>
            </w:pPr>
            <w:r w:rsidRPr="00F9362D">
              <w:rPr>
                <w:rFonts w:ascii="Arial MT Pro" w:hAnsi="Arial MT Pro" w:cs="Arial"/>
                <w:sz w:val="20"/>
              </w:rPr>
              <w:t>10,000</w:t>
            </w:r>
          </w:p>
        </w:tc>
        <w:tc>
          <w:tcPr>
            <w:tcW w:w="1567" w:type="dxa"/>
            <w:gridSpan w:val="2"/>
            <w:tcBorders>
              <w:bottom w:val="double" w:sz="4" w:space="0" w:color="auto"/>
            </w:tcBorders>
            <w:shd w:val="clear" w:color="auto" w:fill="D9D9D9" w:themeFill="background1" w:themeFillShade="D9"/>
          </w:tcPr>
          <w:p w14:paraId="163927D7" w14:textId="77777777" w:rsidR="00CE18B2" w:rsidRPr="00BE07FA" w:rsidRDefault="00CE18B2" w:rsidP="00243F7E">
            <w:pPr>
              <w:spacing w:before="40" w:after="40"/>
              <w:jc w:val="right"/>
              <w:rPr>
                <w:rFonts w:ascii="Arial" w:hAnsi="Arial" w:cs="Arial"/>
                <w:sz w:val="20"/>
              </w:rPr>
            </w:pPr>
            <w:r w:rsidRPr="00F9362D">
              <w:rPr>
                <w:rFonts w:ascii="Arial MT Pro" w:hAnsi="Arial MT Pro" w:cs="Arial"/>
                <w:sz w:val="20"/>
              </w:rPr>
              <w:t>2</w:t>
            </w:r>
            <w:r w:rsidR="00F029C1" w:rsidRPr="00F9362D">
              <w:rPr>
                <w:rFonts w:ascii="Arial MT Pro" w:hAnsi="Arial MT Pro" w:cs="Arial"/>
                <w:sz w:val="20"/>
              </w:rPr>
              <w:t>5</w:t>
            </w:r>
            <w:r w:rsidRPr="00F9362D">
              <w:rPr>
                <w:rFonts w:ascii="Arial MT Pro" w:hAnsi="Arial MT Pro" w:cs="Arial"/>
                <w:sz w:val="20"/>
              </w:rPr>
              <w:t>0,</w:t>
            </w:r>
            <w:r w:rsidR="00F029C1" w:rsidRPr="00F9362D">
              <w:rPr>
                <w:rFonts w:ascii="Arial MT Pro" w:hAnsi="Arial MT Pro" w:cs="Arial"/>
                <w:sz w:val="20"/>
              </w:rPr>
              <w:t>0</w:t>
            </w:r>
            <w:r w:rsidRPr="00F9362D">
              <w:rPr>
                <w:rFonts w:ascii="Arial MT Pro" w:hAnsi="Arial MT Pro" w:cs="Arial"/>
                <w:sz w:val="20"/>
              </w:rPr>
              <w:t>00</w:t>
            </w:r>
          </w:p>
        </w:tc>
        <w:tc>
          <w:tcPr>
            <w:tcW w:w="1313" w:type="dxa"/>
            <w:gridSpan w:val="2"/>
            <w:tcBorders>
              <w:bottom w:val="double" w:sz="4" w:space="0" w:color="auto"/>
            </w:tcBorders>
            <w:shd w:val="clear" w:color="auto" w:fill="D9D9D9" w:themeFill="background1" w:themeFillShade="D9"/>
          </w:tcPr>
          <w:p w14:paraId="29BA1276" w14:textId="77777777" w:rsidR="00CE18B2" w:rsidRPr="00BE07FA" w:rsidRDefault="00F029C1" w:rsidP="00243F7E">
            <w:pPr>
              <w:spacing w:before="40" w:after="40"/>
              <w:jc w:val="right"/>
              <w:rPr>
                <w:rFonts w:ascii="Arial" w:hAnsi="Arial" w:cs="Arial"/>
                <w:sz w:val="20"/>
              </w:rPr>
            </w:pPr>
            <w:r w:rsidRPr="00F9362D">
              <w:rPr>
                <w:rFonts w:ascii="Arial MT Pro" w:hAnsi="Arial MT Pro" w:cs="Arial"/>
                <w:sz w:val="20"/>
              </w:rPr>
              <w:t>20,000</w:t>
            </w:r>
          </w:p>
        </w:tc>
        <w:tc>
          <w:tcPr>
            <w:tcW w:w="1350" w:type="dxa"/>
            <w:gridSpan w:val="2"/>
            <w:tcBorders>
              <w:bottom w:val="double" w:sz="4" w:space="0" w:color="auto"/>
            </w:tcBorders>
            <w:shd w:val="clear" w:color="auto" w:fill="D9D9D9" w:themeFill="background1" w:themeFillShade="D9"/>
          </w:tcPr>
          <w:p w14:paraId="62630AE9" w14:textId="77777777" w:rsidR="00CE18B2" w:rsidRPr="00BE07FA" w:rsidRDefault="00F029C1" w:rsidP="00243F7E">
            <w:pPr>
              <w:spacing w:before="40" w:after="40"/>
              <w:jc w:val="right"/>
              <w:rPr>
                <w:rFonts w:ascii="Arial" w:hAnsi="Arial" w:cs="Arial"/>
                <w:sz w:val="20"/>
              </w:rPr>
            </w:pPr>
            <w:r w:rsidRPr="00F9362D">
              <w:rPr>
                <w:rFonts w:ascii="Arial MT Pro" w:hAnsi="Arial MT Pro" w:cs="Arial"/>
                <w:sz w:val="20"/>
              </w:rPr>
              <w:t>4,000</w:t>
            </w:r>
          </w:p>
        </w:tc>
        <w:tc>
          <w:tcPr>
            <w:tcW w:w="1350" w:type="dxa"/>
            <w:gridSpan w:val="2"/>
            <w:tcBorders>
              <w:bottom w:val="double" w:sz="4" w:space="0" w:color="auto"/>
            </w:tcBorders>
            <w:shd w:val="clear" w:color="auto" w:fill="D9D9D9" w:themeFill="background1" w:themeFillShade="D9"/>
          </w:tcPr>
          <w:p w14:paraId="0CA688E1" w14:textId="77777777" w:rsidR="00CE18B2" w:rsidRPr="00BE07FA" w:rsidRDefault="00F029C1" w:rsidP="00243F7E">
            <w:pPr>
              <w:spacing w:before="40" w:after="40"/>
              <w:jc w:val="right"/>
              <w:rPr>
                <w:rFonts w:ascii="Arial" w:hAnsi="Arial" w:cs="Arial"/>
                <w:sz w:val="20"/>
              </w:rPr>
            </w:pPr>
            <w:r w:rsidRPr="00F9362D">
              <w:rPr>
                <w:rFonts w:ascii="Arial MT Pro" w:hAnsi="Arial MT Pro" w:cs="Arial"/>
                <w:sz w:val="20"/>
              </w:rPr>
              <w:t>5,000</w:t>
            </w:r>
          </w:p>
        </w:tc>
        <w:tc>
          <w:tcPr>
            <w:tcW w:w="1487" w:type="dxa"/>
            <w:gridSpan w:val="2"/>
            <w:tcBorders>
              <w:bottom w:val="double" w:sz="4" w:space="0" w:color="auto"/>
              <w:right w:val="double" w:sz="4" w:space="0" w:color="auto"/>
            </w:tcBorders>
            <w:shd w:val="clear" w:color="auto" w:fill="D9D9D9" w:themeFill="background1" w:themeFillShade="D9"/>
          </w:tcPr>
          <w:p w14:paraId="6BDDD95B" w14:textId="77777777" w:rsidR="00CE18B2" w:rsidRPr="00F9362D" w:rsidRDefault="00F029C1" w:rsidP="00243F7E">
            <w:pPr>
              <w:spacing w:before="40" w:after="40"/>
              <w:jc w:val="right"/>
              <w:rPr>
                <w:rFonts w:ascii="Arial MT Pro" w:hAnsi="Arial MT Pro" w:cs="Arial"/>
                <w:sz w:val="20"/>
              </w:rPr>
            </w:pPr>
            <w:r w:rsidRPr="00F9362D">
              <w:rPr>
                <w:rFonts w:ascii="Arial MT Pro" w:hAnsi="Arial MT Pro" w:cs="Arial"/>
                <w:sz w:val="20"/>
              </w:rPr>
              <w:t>500</w:t>
            </w:r>
          </w:p>
        </w:tc>
      </w:tr>
      <w:tr w:rsidR="00D43412" w14:paraId="41547F9D" w14:textId="77777777" w:rsidTr="00C91556">
        <w:tc>
          <w:tcPr>
            <w:tcW w:w="648" w:type="dxa"/>
            <w:tcBorders>
              <w:top w:val="double" w:sz="4" w:space="0" w:color="auto"/>
              <w:left w:val="double" w:sz="4" w:space="0" w:color="auto"/>
              <w:bottom w:val="single" w:sz="4" w:space="0" w:color="auto"/>
              <w:right w:val="nil"/>
            </w:tcBorders>
            <w:shd w:val="clear" w:color="auto" w:fill="FFFFFF"/>
          </w:tcPr>
          <w:p w14:paraId="4785E917" w14:textId="77777777" w:rsidR="00CE18B2" w:rsidRPr="00BE07FA" w:rsidRDefault="00CE18B2" w:rsidP="00CE18B2">
            <w:pPr>
              <w:spacing w:before="40" w:after="40"/>
              <w:jc w:val="both"/>
              <w:rPr>
                <w:rFonts w:ascii="Arial" w:hAnsi="Arial" w:cs="Arial"/>
                <w:sz w:val="20"/>
              </w:rPr>
            </w:pPr>
          </w:p>
        </w:tc>
        <w:tc>
          <w:tcPr>
            <w:tcW w:w="810" w:type="dxa"/>
            <w:tcBorders>
              <w:top w:val="double" w:sz="4" w:space="0" w:color="auto"/>
              <w:left w:val="nil"/>
              <w:bottom w:val="single" w:sz="4" w:space="0" w:color="auto"/>
            </w:tcBorders>
            <w:shd w:val="clear" w:color="auto" w:fill="FFFFFF"/>
          </w:tcPr>
          <w:p w14:paraId="774C044C" w14:textId="77777777" w:rsidR="00CE18B2" w:rsidRPr="00BE07FA" w:rsidRDefault="00CE18B2" w:rsidP="00CE18B2">
            <w:pPr>
              <w:spacing w:before="40" w:after="40"/>
              <w:rPr>
                <w:rFonts w:ascii="Arial" w:hAnsi="Arial" w:cs="Arial"/>
                <w:sz w:val="20"/>
              </w:rPr>
            </w:pPr>
            <w:r w:rsidRPr="00F9362D">
              <w:rPr>
                <w:rFonts w:ascii="Arial MT Pro" w:hAnsi="Arial MT Pro" w:cs="Arial"/>
                <w:sz w:val="20"/>
              </w:rPr>
              <w:t>28</w:t>
            </w:r>
          </w:p>
        </w:tc>
        <w:tc>
          <w:tcPr>
            <w:tcW w:w="1188" w:type="dxa"/>
            <w:gridSpan w:val="2"/>
            <w:tcBorders>
              <w:top w:val="double" w:sz="4" w:space="0" w:color="auto"/>
              <w:bottom w:val="single" w:sz="4" w:space="0" w:color="auto"/>
            </w:tcBorders>
            <w:shd w:val="clear" w:color="auto" w:fill="FFFFFF"/>
          </w:tcPr>
          <w:p w14:paraId="3A4DDBDC" w14:textId="77777777" w:rsidR="00CE18B2" w:rsidRPr="00BE07FA" w:rsidRDefault="00CE18B2" w:rsidP="00762DD6">
            <w:pPr>
              <w:tabs>
                <w:tab w:val="decimal" w:pos="975"/>
              </w:tabs>
              <w:spacing w:before="40" w:after="40"/>
              <w:ind w:right="-75"/>
              <w:rPr>
                <w:rFonts w:ascii="Arial" w:hAnsi="Arial" w:cs="Arial"/>
                <w:sz w:val="20"/>
              </w:rPr>
            </w:pPr>
            <w:r w:rsidRPr="00F9362D">
              <w:rPr>
                <w:rFonts w:ascii="Arial MT Pro" w:hAnsi="Arial MT Pro" w:cs="Arial"/>
                <w:sz w:val="20"/>
              </w:rPr>
              <w:t>1,000</w:t>
            </w:r>
          </w:p>
        </w:tc>
        <w:tc>
          <w:tcPr>
            <w:tcW w:w="1332" w:type="dxa"/>
            <w:gridSpan w:val="2"/>
            <w:tcBorders>
              <w:top w:val="double" w:sz="4" w:space="0" w:color="auto"/>
              <w:bottom w:val="single" w:sz="4" w:space="0" w:color="auto"/>
            </w:tcBorders>
            <w:shd w:val="clear" w:color="auto" w:fill="FFFFFF"/>
          </w:tcPr>
          <w:p w14:paraId="57F85153" w14:textId="77777777" w:rsidR="00CE18B2" w:rsidRPr="00BE07FA" w:rsidRDefault="00CE18B2" w:rsidP="0059404C">
            <w:pPr>
              <w:tabs>
                <w:tab w:val="decimal" w:pos="1157"/>
              </w:tabs>
              <w:spacing w:before="40" w:after="40"/>
              <w:ind w:right="40"/>
              <w:rPr>
                <w:rFonts w:ascii="Arial" w:hAnsi="Arial" w:cs="Arial"/>
                <w:sz w:val="20"/>
              </w:rPr>
            </w:pPr>
            <w:r w:rsidRPr="00F9362D">
              <w:rPr>
                <w:rFonts w:ascii="Arial MT Pro" w:hAnsi="Arial MT Pro" w:cs="Arial"/>
                <w:sz w:val="20"/>
              </w:rPr>
              <w:t>(1,000)</w:t>
            </w:r>
          </w:p>
        </w:tc>
        <w:tc>
          <w:tcPr>
            <w:tcW w:w="1080" w:type="dxa"/>
            <w:gridSpan w:val="2"/>
            <w:tcBorders>
              <w:top w:val="double" w:sz="4" w:space="0" w:color="auto"/>
              <w:bottom w:val="single" w:sz="4" w:space="0" w:color="auto"/>
            </w:tcBorders>
            <w:shd w:val="clear" w:color="auto" w:fill="FFFFFF"/>
          </w:tcPr>
          <w:p w14:paraId="6C54C527" w14:textId="77777777" w:rsidR="00CE18B2" w:rsidRPr="00BE07FA" w:rsidRDefault="00CE18B2" w:rsidP="00CE18B2">
            <w:pPr>
              <w:tabs>
                <w:tab w:val="decimal" w:pos="1157"/>
              </w:tabs>
              <w:spacing w:before="40" w:after="40"/>
              <w:ind w:right="-75"/>
              <w:rPr>
                <w:rFonts w:ascii="Arial" w:hAnsi="Arial" w:cs="Arial"/>
                <w:sz w:val="20"/>
              </w:rPr>
            </w:pPr>
          </w:p>
        </w:tc>
        <w:tc>
          <w:tcPr>
            <w:tcW w:w="1440" w:type="dxa"/>
            <w:gridSpan w:val="2"/>
            <w:tcBorders>
              <w:top w:val="double" w:sz="4" w:space="0" w:color="auto"/>
              <w:bottom w:val="single" w:sz="4" w:space="0" w:color="auto"/>
            </w:tcBorders>
            <w:shd w:val="clear" w:color="auto" w:fill="FFFFFF"/>
          </w:tcPr>
          <w:p w14:paraId="0B1C4782" w14:textId="77777777" w:rsidR="00CE18B2" w:rsidRPr="00BE07FA" w:rsidRDefault="00CE18B2" w:rsidP="00CE18B2">
            <w:pPr>
              <w:tabs>
                <w:tab w:val="decimal" w:pos="1157"/>
              </w:tabs>
              <w:spacing w:before="40" w:after="40"/>
              <w:ind w:right="-75"/>
              <w:rPr>
                <w:rFonts w:ascii="Arial" w:hAnsi="Arial" w:cs="Arial"/>
                <w:sz w:val="20"/>
              </w:rPr>
            </w:pPr>
          </w:p>
        </w:tc>
        <w:tc>
          <w:tcPr>
            <w:tcW w:w="1567" w:type="dxa"/>
            <w:gridSpan w:val="2"/>
            <w:tcBorders>
              <w:top w:val="double" w:sz="4" w:space="0" w:color="auto"/>
              <w:bottom w:val="single" w:sz="4" w:space="0" w:color="auto"/>
            </w:tcBorders>
            <w:shd w:val="clear" w:color="auto" w:fill="FFFFFF"/>
          </w:tcPr>
          <w:p w14:paraId="56EFEDB6" w14:textId="77777777" w:rsidR="00CE18B2" w:rsidRPr="00BE07FA" w:rsidRDefault="00CE18B2" w:rsidP="00243F7E">
            <w:pPr>
              <w:spacing w:before="40" w:after="40"/>
              <w:jc w:val="right"/>
              <w:rPr>
                <w:rFonts w:ascii="Arial" w:hAnsi="Arial" w:cs="Arial"/>
                <w:sz w:val="20"/>
              </w:rPr>
            </w:pPr>
          </w:p>
        </w:tc>
        <w:tc>
          <w:tcPr>
            <w:tcW w:w="1313" w:type="dxa"/>
            <w:gridSpan w:val="2"/>
            <w:tcBorders>
              <w:top w:val="double" w:sz="4" w:space="0" w:color="auto"/>
              <w:bottom w:val="single" w:sz="4" w:space="0" w:color="auto"/>
            </w:tcBorders>
            <w:shd w:val="clear" w:color="auto" w:fill="FFFFFF"/>
          </w:tcPr>
          <w:p w14:paraId="4D7F54C1" w14:textId="77777777" w:rsidR="00CE18B2" w:rsidRPr="00BE07FA" w:rsidRDefault="00CE18B2" w:rsidP="00243F7E">
            <w:pPr>
              <w:spacing w:before="40" w:after="40"/>
              <w:jc w:val="right"/>
              <w:rPr>
                <w:rFonts w:ascii="Arial" w:hAnsi="Arial" w:cs="Arial"/>
                <w:sz w:val="20"/>
              </w:rPr>
            </w:pPr>
          </w:p>
        </w:tc>
        <w:tc>
          <w:tcPr>
            <w:tcW w:w="1350" w:type="dxa"/>
            <w:gridSpan w:val="2"/>
            <w:tcBorders>
              <w:top w:val="double" w:sz="4" w:space="0" w:color="auto"/>
              <w:bottom w:val="single" w:sz="4" w:space="0" w:color="auto"/>
            </w:tcBorders>
            <w:shd w:val="clear" w:color="auto" w:fill="FFFFFF"/>
          </w:tcPr>
          <w:p w14:paraId="28E350B3" w14:textId="77777777" w:rsidR="00CE18B2" w:rsidRPr="00BE07FA" w:rsidRDefault="00CE18B2" w:rsidP="00243F7E">
            <w:pPr>
              <w:spacing w:before="40" w:after="40"/>
              <w:jc w:val="right"/>
              <w:rPr>
                <w:rFonts w:ascii="Arial" w:hAnsi="Arial" w:cs="Arial"/>
                <w:sz w:val="20"/>
              </w:rPr>
            </w:pPr>
          </w:p>
        </w:tc>
        <w:tc>
          <w:tcPr>
            <w:tcW w:w="1350" w:type="dxa"/>
            <w:gridSpan w:val="2"/>
            <w:tcBorders>
              <w:top w:val="double" w:sz="4" w:space="0" w:color="auto"/>
              <w:bottom w:val="single" w:sz="4" w:space="0" w:color="auto"/>
            </w:tcBorders>
            <w:shd w:val="clear" w:color="auto" w:fill="FFFFFF"/>
          </w:tcPr>
          <w:p w14:paraId="339B9BAD" w14:textId="77777777" w:rsidR="00CE18B2" w:rsidRPr="00BE07FA" w:rsidRDefault="00CE18B2" w:rsidP="00243F7E">
            <w:pPr>
              <w:spacing w:before="40" w:after="40"/>
              <w:jc w:val="right"/>
              <w:rPr>
                <w:rFonts w:ascii="Arial" w:hAnsi="Arial" w:cs="Arial"/>
                <w:sz w:val="20"/>
              </w:rPr>
            </w:pPr>
          </w:p>
        </w:tc>
        <w:tc>
          <w:tcPr>
            <w:tcW w:w="1487" w:type="dxa"/>
            <w:gridSpan w:val="2"/>
            <w:tcBorders>
              <w:top w:val="double" w:sz="4" w:space="0" w:color="auto"/>
              <w:bottom w:val="single" w:sz="4" w:space="0" w:color="auto"/>
              <w:right w:val="double" w:sz="4" w:space="0" w:color="auto"/>
            </w:tcBorders>
            <w:shd w:val="clear" w:color="auto" w:fill="FFFFFF"/>
          </w:tcPr>
          <w:p w14:paraId="73AFFB9C" w14:textId="77777777" w:rsidR="00CE18B2" w:rsidRPr="00F9362D" w:rsidRDefault="00CE18B2" w:rsidP="00243F7E">
            <w:pPr>
              <w:spacing w:before="40" w:after="40"/>
              <w:jc w:val="right"/>
              <w:rPr>
                <w:rFonts w:ascii="Arial MT Pro" w:hAnsi="Arial MT Pro" w:cs="Arial"/>
                <w:sz w:val="20"/>
              </w:rPr>
            </w:pPr>
          </w:p>
        </w:tc>
      </w:tr>
      <w:tr w:rsidR="00D43412" w14:paraId="35BCE988" w14:textId="77777777" w:rsidTr="00C91556">
        <w:tc>
          <w:tcPr>
            <w:tcW w:w="648" w:type="dxa"/>
            <w:tcBorders>
              <w:left w:val="double" w:sz="4" w:space="0" w:color="auto"/>
              <w:bottom w:val="double" w:sz="4" w:space="0" w:color="auto"/>
              <w:right w:val="nil"/>
            </w:tcBorders>
            <w:shd w:val="clear" w:color="auto" w:fill="D9D9D9" w:themeFill="background1" w:themeFillShade="D9"/>
          </w:tcPr>
          <w:p w14:paraId="61B09242" w14:textId="77777777" w:rsidR="00CE18B2" w:rsidRPr="00BE07FA" w:rsidRDefault="00CE18B2" w:rsidP="00CE18B2">
            <w:pPr>
              <w:spacing w:before="40" w:after="40"/>
              <w:jc w:val="both"/>
              <w:rPr>
                <w:rFonts w:ascii="Arial" w:hAnsi="Arial" w:cs="Arial"/>
                <w:sz w:val="20"/>
              </w:rPr>
            </w:pPr>
            <w:r w:rsidRPr="00F9362D">
              <w:rPr>
                <w:rFonts w:ascii="Arial MT Pro" w:hAnsi="Arial MT Pro" w:cs="Arial"/>
                <w:sz w:val="20"/>
              </w:rPr>
              <w:t>Bal.</w:t>
            </w:r>
          </w:p>
        </w:tc>
        <w:tc>
          <w:tcPr>
            <w:tcW w:w="810" w:type="dxa"/>
            <w:tcBorders>
              <w:left w:val="nil"/>
              <w:bottom w:val="double" w:sz="4" w:space="0" w:color="auto"/>
            </w:tcBorders>
            <w:shd w:val="clear" w:color="auto" w:fill="D9D9D9" w:themeFill="background1" w:themeFillShade="D9"/>
          </w:tcPr>
          <w:p w14:paraId="4DE7E137" w14:textId="77777777" w:rsidR="00CE18B2" w:rsidRPr="00BE07FA" w:rsidRDefault="00CE18B2" w:rsidP="00CE18B2">
            <w:pPr>
              <w:spacing w:before="40" w:after="40"/>
              <w:rPr>
                <w:rFonts w:ascii="Arial" w:hAnsi="Arial" w:cs="Arial"/>
                <w:sz w:val="20"/>
              </w:rPr>
            </w:pPr>
          </w:p>
        </w:tc>
        <w:tc>
          <w:tcPr>
            <w:tcW w:w="1188" w:type="dxa"/>
            <w:gridSpan w:val="2"/>
            <w:tcBorders>
              <w:bottom w:val="double" w:sz="4" w:space="0" w:color="auto"/>
            </w:tcBorders>
            <w:shd w:val="clear" w:color="auto" w:fill="D9D9D9" w:themeFill="background1" w:themeFillShade="D9"/>
          </w:tcPr>
          <w:p w14:paraId="53B7E2C1" w14:textId="77777777" w:rsidR="00CE18B2" w:rsidRPr="00BE07FA" w:rsidRDefault="00CE18B2" w:rsidP="00762DD6">
            <w:pPr>
              <w:tabs>
                <w:tab w:val="decimal" w:pos="975"/>
              </w:tabs>
              <w:spacing w:before="40" w:after="40"/>
              <w:ind w:right="-75"/>
              <w:rPr>
                <w:rFonts w:ascii="Arial" w:hAnsi="Arial" w:cs="Arial"/>
                <w:sz w:val="20"/>
              </w:rPr>
            </w:pPr>
            <w:r w:rsidRPr="00F9362D">
              <w:rPr>
                <w:rFonts w:ascii="Arial MT Pro" w:hAnsi="Arial MT Pro" w:cs="Arial"/>
                <w:sz w:val="20"/>
              </w:rPr>
              <w:t>111,500</w:t>
            </w:r>
          </w:p>
        </w:tc>
        <w:tc>
          <w:tcPr>
            <w:tcW w:w="1332" w:type="dxa"/>
            <w:gridSpan w:val="2"/>
            <w:tcBorders>
              <w:bottom w:val="double" w:sz="4" w:space="0" w:color="auto"/>
            </w:tcBorders>
            <w:shd w:val="clear" w:color="auto" w:fill="D9D9D9" w:themeFill="background1" w:themeFillShade="D9"/>
          </w:tcPr>
          <w:p w14:paraId="5082F5E8" w14:textId="77777777" w:rsidR="00CE18B2" w:rsidRPr="00BE07FA" w:rsidRDefault="00CE18B2" w:rsidP="0059404C">
            <w:pPr>
              <w:spacing w:before="40" w:after="40"/>
              <w:jc w:val="right"/>
              <w:rPr>
                <w:rFonts w:ascii="Arial" w:hAnsi="Arial" w:cs="Arial"/>
                <w:sz w:val="20"/>
              </w:rPr>
            </w:pPr>
            <w:r w:rsidRPr="00F9362D">
              <w:rPr>
                <w:rFonts w:ascii="Arial MT Pro" w:hAnsi="Arial MT Pro" w:cs="Arial"/>
                <w:sz w:val="20"/>
              </w:rPr>
              <w:t>9,000</w:t>
            </w:r>
          </w:p>
        </w:tc>
        <w:tc>
          <w:tcPr>
            <w:tcW w:w="1080" w:type="dxa"/>
            <w:gridSpan w:val="2"/>
            <w:tcBorders>
              <w:bottom w:val="double" w:sz="4" w:space="0" w:color="auto"/>
            </w:tcBorders>
            <w:shd w:val="clear" w:color="auto" w:fill="D9D9D9" w:themeFill="background1" w:themeFillShade="D9"/>
          </w:tcPr>
          <w:p w14:paraId="4B209F6B" w14:textId="77777777" w:rsidR="00CE18B2" w:rsidRPr="00BE07FA" w:rsidRDefault="00CE18B2" w:rsidP="00243F7E">
            <w:pPr>
              <w:pStyle w:val="pformh"/>
              <w:spacing w:before="40" w:after="40"/>
              <w:jc w:val="right"/>
              <w:rPr>
                <w:rFonts w:ascii="Arial" w:hAnsi="Arial" w:cs="Arial"/>
                <w:sz w:val="20"/>
              </w:rPr>
            </w:pPr>
            <w:r w:rsidRPr="00F9362D">
              <w:rPr>
                <w:rFonts w:ascii="Arial MT Pro" w:hAnsi="Arial MT Pro" w:cs="Arial"/>
                <w:sz w:val="20"/>
              </w:rPr>
              <w:t>150,000</w:t>
            </w:r>
          </w:p>
        </w:tc>
        <w:tc>
          <w:tcPr>
            <w:tcW w:w="1440" w:type="dxa"/>
            <w:gridSpan w:val="2"/>
            <w:tcBorders>
              <w:bottom w:val="double" w:sz="4" w:space="0" w:color="auto"/>
            </w:tcBorders>
            <w:shd w:val="clear" w:color="auto" w:fill="D9D9D9" w:themeFill="background1" w:themeFillShade="D9"/>
          </w:tcPr>
          <w:p w14:paraId="3D90B96B" w14:textId="77777777" w:rsidR="00CE18B2" w:rsidRPr="00BE07FA" w:rsidRDefault="00CE18B2" w:rsidP="00CE18B2">
            <w:pPr>
              <w:tabs>
                <w:tab w:val="decimal" w:pos="1157"/>
              </w:tabs>
              <w:spacing w:before="40" w:after="40"/>
              <w:ind w:right="-75"/>
              <w:rPr>
                <w:rFonts w:ascii="Arial" w:hAnsi="Arial" w:cs="Arial"/>
                <w:sz w:val="20"/>
              </w:rPr>
            </w:pPr>
            <w:r w:rsidRPr="00F9362D">
              <w:rPr>
                <w:rFonts w:ascii="Arial MT Pro" w:hAnsi="Arial MT Pro" w:cs="Arial"/>
                <w:sz w:val="20"/>
              </w:rPr>
              <w:t>10,000</w:t>
            </w:r>
          </w:p>
        </w:tc>
        <w:tc>
          <w:tcPr>
            <w:tcW w:w="1567" w:type="dxa"/>
            <w:gridSpan w:val="2"/>
            <w:tcBorders>
              <w:bottom w:val="double" w:sz="4" w:space="0" w:color="auto"/>
            </w:tcBorders>
            <w:shd w:val="clear" w:color="auto" w:fill="D9D9D9" w:themeFill="background1" w:themeFillShade="D9"/>
          </w:tcPr>
          <w:p w14:paraId="742606C6" w14:textId="77777777" w:rsidR="00CE18B2" w:rsidRPr="00BE07FA" w:rsidRDefault="00CE18B2" w:rsidP="00243F7E">
            <w:pPr>
              <w:spacing w:before="40" w:after="40"/>
              <w:jc w:val="right"/>
              <w:rPr>
                <w:rFonts w:ascii="Arial" w:hAnsi="Arial" w:cs="Arial"/>
                <w:sz w:val="20"/>
              </w:rPr>
            </w:pPr>
            <w:r w:rsidRPr="00F9362D">
              <w:rPr>
                <w:rFonts w:ascii="Arial MT Pro" w:hAnsi="Arial MT Pro" w:cs="Arial"/>
                <w:sz w:val="20"/>
              </w:rPr>
              <w:t>2</w:t>
            </w:r>
            <w:r w:rsidR="00F029C1" w:rsidRPr="00F9362D">
              <w:rPr>
                <w:rFonts w:ascii="Arial MT Pro" w:hAnsi="Arial MT Pro" w:cs="Arial"/>
                <w:sz w:val="20"/>
              </w:rPr>
              <w:t>5</w:t>
            </w:r>
            <w:r w:rsidRPr="00F9362D">
              <w:rPr>
                <w:rFonts w:ascii="Arial MT Pro" w:hAnsi="Arial MT Pro" w:cs="Arial"/>
                <w:sz w:val="20"/>
              </w:rPr>
              <w:t>0,</w:t>
            </w:r>
            <w:r w:rsidR="00F029C1" w:rsidRPr="00F9362D">
              <w:rPr>
                <w:rFonts w:ascii="Arial MT Pro" w:hAnsi="Arial MT Pro" w:cs="Arial"/>
                <w:sz w:val="20"/>
              </w:rPr>
              <w:t>0</w:t>
            </w:r>
            <w:r w:rsidRPr="00F9362D">
              <w:rPr>
                <w:rFonts w:ascii="Arial MT Pro" w:hAnsi="Arial MT Pro" w:cs="Arial"/>
                <w:sz w:val="20"/>
              </w:rPr>
              <w:t>00</w:t>
            </w:r>
          </w:p>
        </w:tc>
        <w:tc>
          <w:tcPr>
            <w:tcW w:w="1313" w:type="dxa"/>
            <w:gridSpan w:val="2"/>
            <w:tcBorders>
              <w:bottom w:val="double" w:sz="4" w:space="0" w:color="auto"/>
            </w:tcBorders>
            <w:shd w:val="clear" w:color="auto" w:fill="D9D9D9" w:themeFill="background1" w:themeFillShade="D9"/>
          </w:tcPr>
          <w:p w14:paraId="71DED004" w14:textId="77777777" w:rsidR="00CE18B2" w:rsidRPr="00BE07FA" w:rsidRDefault="00F029C1" w:rsidP="00243F7E">
            <w:pPr>
              <w:spacing w:before="40" w:after="40"/>
              <w:jc w:val="right"/>
              <w:rPr>
                <w:rFonts w:ascii="Arial" w:hAnsi="Arial" w:cs="Arial"/>
                <w:sz w:val="20"/>
              </w:rPr>
            </w:pPr>
            <w:r w:rsidRPr="00F9362D">
              <w:rPr>
                <w:rFonts w:ascii="Arial MT Pro" w:hAnsi="Arial MT Pro" w:cs="Arial"/>
                <w:sz w:val="20"/>
              </w:rPr>
              <w:t>20,000</w:t>
            </w:r>
          </w:p>
        </w:tc>
        <w:tc>
          <w:tcPr>
            <w:tcW w:w="1350" w:type="dxa"/>
            <w:gridSpan w:val="2"/>
            <w:tcBorders>
              <w:bottom w:val="double" w:sz="4" w:space="0" w:color="auto"/>
            </w:tcBorders>
            <w:shd w:val="clear" w:color="auto" w:fill="D9D9D9" w:themeFill="background1" w:themeFillShade="D9"/>
          </w:tcPr>
          <w:p w14:paraId="0BDF0D7C" w14:textId="77777777" w:rsidR="00CE18B2" w:rsidRPr="00BE07FA" w:rsidRDefault="00F029C1" w:rsidP="00243F7E">
            <w:pPr>
              <w:spacing w:before="40" w:after="40"/>
              <w:jc w:val="right"/>
              <w:rPr>
                <w:rFonts w:ascii="Arial" w:hAnsi="Arial" w:cs="Arial"/>
                <w:sz w:val="20"/>
              </w:rPr>
            </w:pPr>
            <w:r w:rsidRPr="00F9362D">
              <w:rPr>
                <w:rFonts w:ascii="Arial MT Pro" w:hAnsi="Arial MT Pro" w:cs="Arial"/>
                <w:sz w:val="20"/>
              </w:rPr>
              <w:t>4,000</w:t>
            </w:r>
          </w:p>
        </w:tc>
        <w:tc>
          <w:tcPr>
            <w:tcW w:w="1350" w:type="dxa"/>
            <w:gridSpan w:val="2"/>
            <w:tcBorders>
              <w:bottom w:val="double" w:sz="4" w:space="0" w:color="auto"/>
            </w:tcBorders>
            <w:shd w:val="clear" w:color="auto" w:fill="D9D9D9" w:themeFill="background1" w:themeFillShade="D9"/>
          </w:tcPr>
          <w:p w14:paraId="07151469" w14:textId="77777777" w:rsidR="00CE18B2" w:rsidRPr="00BE07FA" w:rsidRDefault="00F029C1" w:rsidP="00243F7E">
            <w:pPr>
              <w:spacing w:before="40" w:after="40"/>
              <w:jc w:val="right"/>
              <w:rPr>
                <w:rFonts w:ascii="Arial" w:hAnsi="Arial" w:cs="Arial"/>
                <w:sz w:val="20"/>
              </w:rPr>
            </w:pPr>
            <w:r w:rsidRPr="00F9362D">
              <w:rPr>
                <w:rFonts w:ascii="Arial MT Pro" w:hAnsi="Arial MT Pro" w:cs="Arial"/>
                <w:sz w:val="20"/>
              </w:rPr>
              <w:t>5,000</w:t>
            </w:r>
          </w:p>
        </w:tc>
        <w:tc>
          <w:tcPr>
            <w:tcW w:w="1487" w:type="dxa"/>
            <w:gridSpan w:val="2"/>
            <w:tcBorders>
              <w:bottom w:val="double" w:sz="4" w:space="0" w:color="auto"/>
              <w:right w:val="double" w:sz="4" w:space="0" w:color="auto"/>
            </w:tcBorders>
            <w:shd w:val="clear" w:color="auto" w:fill="D9D9D9" w:themeFill="background1" w:themeFillShade="D9"/>
          </w:tcPr>
          <w:p w14:paraId="4EBCA2C3" w14:textId="77777777" w:rsidR="00CE18B2" w:rsidRPr="00F9362D" w:rsidRDefault="00F029C1" w:rsidP="00243F7E">
            <w:pPr>
              <w:spacing w:before="40" w:after="40"/>
              <w:jc w:val="right"/>
              <w:rPr>
                <w:rFonts w:ascii="Arial MT Pro" w:hAnsi="Arial MT Pro" w:cs="Arial"/>
                <w:sz w:val="20"/>
              </w:rPr>
            </w:pPr>
            <w:r w:rsidRPr="00F9362D">
              <w:rPr>
                <w:rFonts w:ascii="Arial MT Pro" w:hAnsi="Arial MT Pro" w:cs="Arial"/>
                <w:sz w:val="20"/>
              </w:rPr>
              <w:t>500</w:t>
            </w:r>
          </w:p>
        </w:tc>
      </w:tr>
      <w:tr w:rsidR="00D43412" w14:paraId="244AAE40" w14:textId="77777777" w:rsidTr="00C91556">
        <w:tc>
          <w:tcPr>
            <w:tcW w:w="648" w:type="dxa"/>
            <w:tcBorders>
              <w:top w:val="double" w:sz="4" w:space="0" w:color="auto"/>
              <w:left w:val="double" w:sz="4" w:space="0" w:color="auto"/>
              <w:bottom w:val="single" w:sz="4" w:space="0" w:color="auto"/>
              <w:right w:val="nil"/>
            </w:tcBorders>
            <w:shd w:val="clear" w:color="auto" w:fill="FFFFFF"/>
          </w:tcPr>
          <w:p w14:paraId="2B57E651" w14:textId="77777777" w:rsidR="00CE18B2" w:rsidRPr="00BE07FA" w:rsidRDefault="00CE18B2" w:rsidP="00CE18B2">
            <w:pPr>
              <w:spacing w:before="40" w:after="40"/>
              <w:jc w:val="both"/>
              <w:rPr>
                <w:rFonts w:ascii="Arial" w:hAnsi="Arial" w:cs="Arial"/>
                <w:sz w:val="20"/>
              </w:rPr>
            </w:pPr>
          </w:p>
        </w:tc>
        <w:tc>
          <w:tcPr>
            <w:tcW w:w="810" w:type="dxa"/>
            <w:tcBorders>
              <w:top w:val="double" w:sz="4" w:space="0" w:color="auto"/>
              <w:left w:val="nil"/>
              <w:bottom w:val="single" w:sz="4" w:space="0" w:color="auto"/>
            </w:tcBorders>
            <w:shd w:val="clear" w:color="auto" w:fill="FFFFFF"/>
          </w:tcPr>
          <w:p w14:paraId="662B7815" w14:textId="77777777" w:rsidR="00CE18B2" w:rsidRPr="00BE07FA" w:rsidRDefault="00CE18B2" w:rsidP="00CE18B2">
            <w:pPr>
              <w:spacing w:before="40" w:after="40"/>
              <w:rPr>
                <w:rFonts w:ascii="Arial" w:hAnsi="Arial" w:cs="Arial"/>
                <w:sz w:val="20"/>
              </w:rPr>
            </w:pPr>
            <w:r w:rsidRPr="00F9362D">
              <w:rPr>
                <w:rFonts w:ascii="Arial MT Pro" w:hAnsi="Arial MT Pro" w:cs="Arial"/>
                <w:sz w:val="20"/>
              </w:rPr>
              <w:t>31</w:t>
            </w:r>
          </w:p>
        </w:tc>
        <w:tc>
          <w:tcPr>
            <w:tcW w:w="1188" w:type="dxa"/>
            <w:gridSpan w:val="2"/>
            <w:tcBorders>
              <w:top w:val="double" w:sz="4" w:space="0" w:color="auto"/>
              <w:bottom w:val="single" w:sz="4" w:space="0" w:color="auto"/>
            </w:tcBorders>
            <w:shd w:val="clear" w:color="auto" w:fill="FFFFFF"/>
          </w:tcPr>
          <w:p w14:paraId="2CAAA27C" w14:textId="77777777" w:rsidR="00CE18B2" w:rsidRPr="00BE07FA" w:rsidRDefault="00CE18B2" w:rsidP="00762DD6">
            <w:pPr>
              <w:tabs>
                <w:tab w:val="decimal" w:pos="975"/>
              </w:tabs>
              <w:spacing w:before="40" w:after="40"/>
              <w:ind w:right="-75"/>
              <w:rPr>
                <w:rFonts w:ascii="Arial" w:hAnsi="Arial" w:cs="Arial"/>
                <w:sz w:val="20"/>
              </w:rPr>
            </w:pPr>
            <w:r w:rsidRPr="00F9362D">
              <w:rPr>
                <w:rFonts w:ascii="Arial MT Pro" w:hAnsi="Arial MT Pro" w:cs="Arial"/>
                <w:sz w:val="20"/>
              </w:rPr>
              <w:t>(4,000)</w:t>
            </w:r>
          </w:p>
        </w:tc>
        <w:tc>
          <w:tcPr>
            <w:tcW w:w="1332" w:type="dxa"/>
            <w:gridSpan w:val="2"/>
            <w:tcBorders>
              <w:top w:val="double" w:sz="4" w:space="0" w:color="auto"/>
              <w:bottom w:val="single" w:sz="4" w:space="0" w:color="auto"/>
            </w:tcBorders>
            <w:shd w:val="clear" w:color="auto" w:fill="FFFFFF"/>
          </w:tcPr>
          <w:p w14:paraId="29283542" w14:textId="77777777" w:rsidR="00CE18B2" w:rsidRPr="00BE07FA" w:rsidRDefault="00CE18B2" w:rsidP="00CE18B2">
            <w:pPr>
              <w:tabs>
                <w:tab w:val="decimal" w:pos="1157"/>
              </w:tabs>
              <w:spacing w:before="40" w:after="40"/>
              <w:ind w:right="-75"/>
              <w:rPr>
                <w:rFonts w:ascii="Arial" w:hAnsi="Arial" w:cs="Arial"/>
                <w:sz w:val="20"/>
              </w:rPr>
            </w:pPr>
          </w:p>
        </w:tc>
        <w:tc>
          <w:tcPr>
            <w:tcW w:w="1080" w:type="dxa"/>
            <w:gridSpan w:val="2"/>
            <w:tcBorders>
              <w:top w:val="double" w:sz="4" w:space="0" w:color="auto"/>
              <w:bottom w:val="single" w:sz="4" w:space="0" w:color="auto"/>
            </w:tcBorders>
            <w:shd w:val="clear" w:color="auto" w:fill="FFFFFF"/>
          </w:tcPr>
          <w:p w14:paraId="068FE006" w14:textId="77777777" w:rsidR="00CE18B2" w:rsidRPr="00BE07FA" w:rsidRDefault="00CE18B2" w:rsidP="00CE18B2">
            <w:pPr>
              <w:tabs>
                <w:tab w:val="decimal" w:pos="1157"/>
              </w:tabs>
              <w:spacing w:before="40" w:after="40"/>
              <w:ind w:right="-75"/>
              <w:rPr>
                <w:rFonts w:ascii="Arial" w:hAnsi="Arial" w:cs="Arial"/>
                <w:sz w:val="20"/>
              </w:rPr>
            </w:pPr>
          </w:p>
        </w:tc>
        <w:tc>
          <w:tcPr>
            <w:tcW w:w="1440" w:type="dxa"/>
            <w:gridSpan w:val="2"/>
            <w:tcBorders>
              <w:top w:val="double" w:sz="4" w:space="0" w:color="auto"/>
              <w:bottom w:val="single" w:sz="4" w:space="0" w:color="auto"/>
            </w:tcBorders>
            <w:shd w:val="clear" w:color="auto" w:fill="FFFFFF"/>
          </w:tcPr>
          <w:p w14:paraId="5891FEC0" w14:textId="77777777" w:rsidR="00CE18B2" w:rsidRPr="00BE07FA" w:rsidRDefault="00CE18B2" w:rsidP="00CE18B2">
            <w:pPr>
              <w:tabs>
                <w:tab w:val="decimal" w:pos="1157"/>
              </w:tabs>
              <w:spacing w:before="40" w:after="40"/>
              <w:ind w:right="-75"/>
              <w:rPr>
                <w:rFonts w:ascii="Arial" w:hAnsi="Arial" w:cs="Arial"/>
                <w:sz w:val="20"/>
              </w:rPr>
            </w:pPr>
            <w:r w:rsidRPr="00F9362D">
              <w:rPr>
                <w:rFonts w:ascii="Arial MT Pro" w:hAnsi="Arial MT Pro" w:cs="Arial"/>
                <w:sz w:val="20"/>
              </w:rPr>
              <w:t>(4,000)</w:t>
            </w:r>
          </w:p>
        </w:tc>
        <w:tc>
          <w:tcPr>
            <w:tcW w:w="1567" w:type="dxa"/>
            <w:gridSpan w:val="2"/>
            <w:tcBorders>
              <w:top w:val="double" w:sz="4" w:space="0" w:color="auto"/>
              <w:bottom w:val="single" w:sz="4" w:space="0" w:color="auto"/>
            </w:tcBorders>
            <w:shd w:val="clear" w:color="auto" w:fill="FFFFFF"/>
          </w:tcPr>
          <w:p w14:paraId="73E6EAE8" w14:textId="77777777" w:rsidR="00CE18B2" w:rsidRPr="00BE07FA" w:rsidRDefault="00CE18B2" w:rsidP="00243F7E">
            <w:pPr>
              <w:spacing w:before="40" w:after="40"/>
              <w:jc w:val="right"/>
              <w:rPr>
                <w:rFonts w:ascii="Arial" w:hAnsi="Arial" w:cs="Arial"/>
                <w:sz w:val="20"/>
              </w:rPr>
            </w:pPr>
          </w:p>
        </w:tc>
        <w:tc>
          <w:tcPr>
            <w:tcW w:w="1313" w:type="dxa"/>
            <w:gridSpan w:val="2"/>
            <w:tcBorders>
              <w:top w:val="double" w:sz="4" w:space="0" w:color="auto"/>
              <w:bottom w:val="single" w:sz="4" w:space="0" w:color="auto"/>
            </w:tcBorders>
            <w:shd w:val="clear" w:color="auto" w:fill="FFFFFF"/>
          </w:tcPr>
          <w:p w14:paraId="7CCEBA57" w14:textId="77777777" w:rsidR="00CE18B2" w:rsidRPr="00BE07FA" w:rsidRDefault="00CE18B2" w:rsidP="00243F7E">
            <w:pPr>
              <w:spacing w:before="40" w:after="40"/>
              <w:jc w:val="right"/>
              <w:rPr>
                <w:rFonts w:ascii="Arial" w:hAnsi="Arial" w:cs="Arial"/>
                <w:sz w:val="20"/>
              </w:rPr>
            </w:pPr>
          </w:p>
        </w:tc>
        <w:tc>
          <w:tcPr>
            <w:tcW w:w="1350" w:type="dxa"/>
            <w:gridSpan w:val="2"/>
            <w:tcBorders>
              <w:top w:val="double" w:sz="4" w:space="0" w:color="auto"/>
              <w:bottom w:val="single" w:sz="4" w:space="0" w:color="auto"/>
            </w:tcBorders>
            <w:shd w:val="clear" w:color="auto" w:fill="FFFFFF"/>
          </w:tcPr>
          <w:p w14:paraId="21CFA9BF" w14:textId="77777777" w:rsidR="00CE18B2" w:rsidRPr="00BE07FA" w:rsidRDefault="00CE18B2" w:rsidP="00243F7E">
            <w:pPr>
              <w:spacing w:before="40" w:after="40"/>
              <w:jc w:val="right"/>
              <w:rPr>
                <w:rFonts w:ascii="Arial" w:hAnsi="Arial" w:cs="Arial"/>
                <w:sz w:val="20"/>
              </w:rPr>
            </w:pPr>
          </w:p>
        </w:tc>
        <w:tc>
          <w:tcPr>
            <w:tcW w:w="1350" w:type="dxa"/>
            <w:gridSpan w:val="2"/>
            <w:tcBorders>
              <w:top w:val="double" w:sz="4" w:space="0" w:color="auto"/>
              <w:bottom w:val="single" w:sz="4" w:space="0" w:color="auto"/>
            </w:tcBorders>
            <w:shd w:val="clear" w:color="auto" w:fill="FFFFFF"/>
          </w:tcPr>
          <w:p w14:paraId="36AFCDE4" w14:textId="77777777" w:rsidR="00CE18B2" w:rsidRPr="00BE07FA" w:rsidRDefault="00CE18B2" w:rsidP="00243F7E">
            <w:pPr>
              <w:spacing w:before="40" w:after="40"/>
              <w:jc w:val="right"/>
              <w:rPr>
                <w:rFonts w:ascii="Arial" w:hAnsi="Arial" w:cs="Arial"/>
                <w:sz w:val="20"/>
              </w:rPr>
            </w:pPr>
          </w:p>
        </w:tc>
        <w:tc>
          <w:tcPr>
            <w:tcW w:w="1487" w:type="dxa"/>
            <w:gridSpan w:val="2"/>
            <w:tcBorders>
              <w:top w:val="double" w:sz="4" w:space="0" w:color="auto"/>
              <w:bottom w:val="single" w:sz="4" w:space="0" w:color="auto"/>
              <w:right w:val="double" w:sz="4" w:space="0" w:color="auto"/>
            </w:tcBorders>
            <w:shd w:val="clear" w:color="auto" w:fill="FFFFFF"/>
          </w:tcPr>
          <w:p w14:paraId="117A84F0" w14:textId="77777777" w:rsidR="00CE18B2" w:rsidRPr="00F9362D" w:rsidRDefault="00CE18B2" w:rsidP="00243F7E">
            <w:pPr>
              <w:spacing w:before="40" w:after="40"/>
              <w:jc w:val="right"/>
              <w:rPr>
                <w:rFonts w:ascii="Arial MT Pro" w:hAnsi="Arial MT Pro" w:cs="Arial"/>
                <w:sz w:val="20"/>
              </w:rPr>
            </w:pPr>
          </w:p>
        </w:tc>
      </w:tr>
      <w:tr w:rsidR="00D43412" w14:paraId="30D6E290" w14:textId="77777777" w:rsidTr="00C91556">
        <w:tc>
          <w:tcPr>
            <w:tcW w:w="648" w:type="dxa"/>
            <w:tcBorders>
              <w:left w:val="double" w:sz="4" w:space="0" w:color="auto"/>
              <w:bottom w:val="double" w:sz="4" w:space="0" w:color="auto"/>
              <w:right w:val="nil"/>
            </w:tcBorders>
            <w:shd w:val="clear" w:color="auto" w:fill="D9D9D9" w:themeFill="background1" w:themeFillShade="D9"/>
          </w:tcPr>
          <w:p w14:paraId="600B9687" w14:textId="77777777" w:rsidR="00CE18B2" w:rsidRPr="00BE07FA" w:rsidRDefault="00CE18B2" w:rsidP="00CE18B2">
            <w:pPr>
              <w:spacing w:before="40" w:after="40"/>
              <w:jc w:val="both"/>
              <w:rPr>
                <w:rFonts w:ascii="Arial" w:hAnsi="Arial" w:cs="Arial"/>
                <w:sz w:val="20"/>
              </w:rPr>
            </w:pPr>
            <w:r w:rsidRPr="00F9362D">
              <w:rPr>
                <w:rFonts w:ascii="Arial MT Pro" w:hAnsi="Arial MT Pro" w:cs="Arial"/>
                <w:sz w:val="20"/>
              </w:rPr>
              <w:t>Bal.</w:t>
            </w:r>
          </w:p>
        </w:tc>
        <w:tc>
          <w:tcPr>
            <w:tcW w:w="810" w:type="dxa"/>
            <w:tcBorders>
              <w:left w:val="nil"/>
              <w:bottom w:val="double" w:sz="4" w:space="0" w:color="auto"/>
            </w:tcBorders>
            <w:shd w:val="clear" w:color="auto" w:fill="D9D9D9" w:themeFill="background1" w:themeFillShade="D9"/>
          </w:tcPr>
          <w:p w14:paraId="379AAB9C" w14:textId="77777777" w:rsidR="00CE18B2" w:rsidRPr="00BE07FA" w:rsidRDefault="00CE18B2" w:rsidP="00CE18B2">
            <w:pPr>
              <w:spacing w:before="40" w:after="40"/>
              <w:rPr>
                <w:rFonts w:ascii="Arial" w:hAnsi="Arial" w:cs="Arial"/>
                <w:sz w:val="20"/>
              </w:rPr>
            </w:pPr>
          </w:p>
        </w:tc>
        <w:tc>
          <w:tcPr>
            <w:tcW w:w="1188" w:type="dxa"/>
            <w:gridSpan w:val="2"/>
            <w:tcBorders>
              <w:bottom w:val="double" w:sz="4" w:space="0" w:color="auto"/>
            </w:tcBorders>
            <w:shd w:val="clear" w:color="auto" w:fill="D9D9D9" w:themeFill="background1" w:themeFillShade="D9"/>
          </w:tcPr>
          <w:p w14:paraId="43B64F19" w14:textId="77777777" w:rsidR="00CE18B2" w:rsidRPr="00BE07FA" w:rsidRDefault="00CE18B2" w:rsidP="00762DD6">
            <w:pPr>
              <w:tabs>
                <w:tab w:val="decimal" w:pos="975"/>
              </w:tabs>
              <w:spacing w:before="40" w:after="40"/>
              <w:ind w:right="-75"/>
              <w:rPr>
                <w:rFonts w:ascii="Arial" w:hAnsi="Arial" w:cs="Arial"/>
                <w:sz w:val="20"/>
                <w:u w:val="double"/>
              </w:rPr>
            </w:pPr>
            <w:r w:rsidRPr="00F9362D">
              <w:rPr>
                <w:rFonts w:ascii="Arial MT Pro" w:hAnsi="Arial MT Pro" w:cs="Arial"/>
                <w:sz w:val="20"/>
                <w:u w:val="double"/>
              </w:rPr>
              <w:t>107,500</w:t>
            </w:r>
          </w:p>
        </w:tc>
        <w:tc>
          <w:tcPr>
            <w:tcW w:w="1332" w:type="dxa"/>
            <w:gridSpan w:val="2"/>
            <w:tcBorders>
              <w:bottom w:val="double" w:sz="4" w:space="0" w:color="auto"/>
            </w:tcBorders>
            <w:shd w:val="clear" w:color="auto" w:fill="D9D9D9" w:themeFill="background1" w:themeFillShade="D9"/>
          </w:tcPr>
          <w:p w14:paraId="44053A3D" w14:textId="77777777" w:rsidR="00CE18B2" w:rsidRPr="00BE07FA" w:rsidRDefault="00CE18B2" w:rsidP="0059404C">
            <w:pPr>
              <w:spacing w:before="40" w:after="40"/>
              <w:jc w:val="right"/>
              <w:rPr>
                <w:rFonts w:ascii="Arial" w:hAnsi="Arial" w:cs="Arial"/>
                <w:sz w:val="20"/>
                <w:u w:val="double"/>
              </w:rPr>
            </w:pPr>
            <w:r w:rsidRPr="00F9362D">
              <w:rPr>
                <w:rFonts w:ascii="Arial MT Pro" w:hAnsi="Arial MT Pro" w:cs="Arial"/>
                <w:sz w:val="20"/>
                <w:u w:val="double"/>
              </w:rPr>
              <w:t>9,000</w:t>
            </w:r>
          </w:p>
        </w:tc>
        <w:tc>
          <w:tcPr>
            <w:tcW w:w="1080" w:type="dxa"/>
            <w:gridSpan w:val="2"/>
            <w:tcBorders>
              <w:bottom w:val="double" w:sz="4" w:space="0" w:color="auto"/>
            </w:tcBorders>
            <w:shd w:val="clear" w:color="auto" w:fill="D9D9D9" w:themeFill="background1" w:themeFillShade="D9"/>
          </w:tcPr>
          <w:p w14:paraId="17980CEE" w14:textId="77777777" w:rsidR="00CE18B2" w:rsidRPr="00BE07FA" w:rsidRDefault="00CE18B2" w:rsidP="00243F7E">
            <w:pPr>
              <w:pStyle w:val="pformh"/>
              <w:spacing w:before="40" w:after="40"/>
              <w:jc w:val="right"/>
              <w:rPr>
                <w:rFonts w:ascii="Arial" w:hAnsi="Arial" w:cs="Arial"/>
                <w:sz w:val="20"/>
                <w:u w:val="double"/>
              </w:rPr>
            </w:pPr>
            <w:r w:rsidRPr="00F9362D">
              <w:rPr>
                <w:rFonts w:ascii="Arial MT Pro" w:hAnsi="Arial MT Pro" w:cs="Arial"/>
                <w:sz w:val="20"/>
                <w:u w:val="double"/>
              </w:rPr>
              <w:t>150,000</w:t>
            </w:r>
          </w:p>
        </w:tc>
        <w:tc>
          <w:tcPr>
            <w:tcW w:w="1440" w:type="dxa"/>
            <w:gridSpan w:val="2"/>
            <w:tcBorders>
              <w:bottom w:val="double" w:sz="4" w:space="0" w:color="auto"/>
            </w:tcBorders>
            <w:shd w:val="clear" w:color="auto" w:fill="D9D9D9" w:themeFill="background1" w:themeFillShade="D9"/>
          </w:tcPr>
          <w:p w14:paraId="3F34C6F9" w14:textId="77777777" w:rsidR="00CE18B2" w:rsidRPr="00BE07FA" w:rsidRDefault="00CE18B2" w:rsidP="00CE18B2">
            <w:pPr>
              <w:tabs>
                <w:tab w:val="decimal" w:pos="1157"/>
              </w:tabs>
              <w:spacing w:before="40" w:after="40"/>
              <w:ind w:right="-75"/>
              <w:rPr>
                <w:rFonts w:ascii="Arial" w:hAnsi="Arial" w:cs="Arial"/>
                <w:sz w:val="20"/>
                <w:u w:val="double"/>
              </w:rPr>
            </w:pPr>
            <w:r w:rsidRPr="00F9362D">
              <w:rPr>
                <w:rFonts w:ascii="Arial MT Pro" w:hAnsi="Arial MT Pro" w:cs="Arial"/>
                <w:sz w:val="20"/>
                <w:u w:val="double"/>
              </w:rPr>
              <w:t>6,000</w:t>
            </w:r>
          </w:p>
        </w:tc>
        <w:tc>
          <w:tcPr>
            <w:tcW w:w="1567" w:type="dxa"/>
            <w:gridSpan w:val="2"/>
            <w:tcBorders>
              <w:bottom w:val="double" w:sz="4" w:space="0" w:color="auto"/>
            </w:tcBorders>
            <w:shd w:val="clear" w:color="auto" w:fill="D9D9D9" w:themeFill="background1" w:themeFillShade="D9"/>
          </w:tcPr>
          <w:p w14:paraId="66C2275B" w14:textId="77777777" w:rsidR="00CE18B2" w:rsidRPr="00BE07FA" w:rsidRDefault="00CE18B2" w:rsidP="00243F7E">
            <w:pPr>
              <w:spacing w:before="40" w:after="40"/>
              <w:jc w:val="right"/>
              <w:rPr>
                <w:rFonts w:ascii="Arial" w:hAnsi="Arial" w:cs="Arial"/>
                <w:sz w:val="20"/>
                <w:u w:val="double"/>
              </w:rPr>
            </w:pPr>
            <w:r w:rsidRPr="00F9362D">
              <w:rPr>
                <w:rFonts w:ascii="Arial MT Pro" w:hAnsi="Arial MT Pro" w:cs="Arial"/>
                <w:sz w:val="20"/>
                <w:u w:val="double"/>
              </w:rPr>
              <w:t>2</w:t>
            </w:r>
            <w:r w:rsidR="00F029C1" w:rsidRPr="00F9362D">
              <w:rPr>
                <w:rFonts w:ascii="Arial MT Pro" w:hAnsi="Arial MT Pro" w:cs="Arial"/>
                <w:sz w:val="20"/>
                <w:u w:val="double"/>
              </w:rPr>
              <w:t>5</w:t>
            </w:r>
            <w:r w:rsidRPr="00F9362D">
              <w:rPr>
                <w:rFonts w:ascii="Arial MT Pro" w:hAnsi="Arial MT Pro" w:cs="Arial"/>
                <w:sz w:val="20"/>
                <w:u w:val="double"/>
              </w:rPr>
              <w:t>0,</w:t>
            </w:r>
            <w:r w:rsidR="00F029C1" w:rsidRPr="00F9362D">
              <w:rPr>
                <w:rFonts w:ascii="Arial MT Pro" w:hAnsi="Arial MT Pro" w:cs="Arial"/>
                <w:sz w:val="20"/>
                <w:u w:val="double"/>
              </w:rPr>
              <w:t>0</w:t>
            </w:r>
            <w:r w:rsidRPr="00F9362D">
              <w:rPr>
                <w:rFonts w:ascii="Arial MT Pro" w:hAnsi="Arial MT Pro" w:cs="Arial"/>
                <w:sz w:val="20"/>
                <w:u w:val="double"/>
              </w:rPr>
              <w:t>00</w:t>
            </w:r>
          </w:p>
        </w:tc>
        <w:tc>
          <w:tcPr>
            <w:tcW w:w="1313" w:type="dxa"/>
            <w:gridSpan w:val="2"/>
            <w:tcBorders>
              <w:bottom w:val="double" w:sz="4" w:space="0" w:color="auto"/>
            </w:tcBorders>
            <w:shd w:val="clear" w:color="auto" w:fill="D9D9D9" w:themeFill="background1" w:themeFillShade="D9"/>
          </w:tcPr>
          <w:p w14:paraId="416CB349" w14:textId="77777777" w:rsidR="00CE18B2" w:rsidRPr="00BE07FA" w:rsidRDefault="00F029C1" w:rsidP="00243F7E">
            <w:pPr>
              <w:spacing w:before="40" w:after="40"/>
              <w:jc w:val="right"/>
              <w:rPr>
                <w:rFonts w:ascii="Arial" w:hAnsi="Arial" w:cs="Arial"/>
                <w:sz w:val="20"/>
                <w:u w:val="double"/>
              </w:rPr>
            </w:pPr>
            <w:r w:rsidRPr="00F9362D">
              <w:rPr>
                <w:rFonts w:ascii="Arial MT Pro" w:hAnsi="Arial MT Pro" w:cs="Arial"/>
                <w:sz w:val="20"/>
                <w:u w:val="double"/>
              </w:rPr>
              <w:t>20,000</w:t>
            </w:r>
          </w:p>
        </w:tc>
        <w:tc>
          <w:tcPr>
            <w:tcW w:w="1350" w:type="dxa"/>
            <w:gridSpan w:val="2"/>
            <w:tcBorders>
              <w:bottom w:val="double" w:sz="4" w:space="0" w:color="auto"/>
            </w:tcBorders>
            <w:shd w:val="clear" w:color="auto" w:fill="D9D9D9" w:themeFill="background1" w:themeFillShade="D9"/>
          </w:tcPr>
          <w:p w14:paraId="0226E093" w14:textId="77777777" w:rsidR="00CE18B2" w:rsidRPr="00BE07FA" w:rsidRDefault="00F029C1" w:rsidP="00243F7E">
            <w:pPr>
              <w:spacing w:before="40" w:after="40"/>
              <w:jc w:val="right"/>
              <w:rPr>
                <w:rFonts w:ascii="Arial" w:hAnsi="Arial" w:cs="Arial"/>
                <w:sz w:val="20"/>
                <w:u w:val="double"/>
              </w:rPr>
            </w:pPr>
            <w:r w:rsidRPr="00F9362D">
              <w:rPr>
                <w:rFonts w:ascii="Arial MT Pro" w:hAnsi="Arial MT Pro" w:cs="Arial"/>
                <w:sz w:val="20"/>
                <w:u w:val="double"/>
              </w:rPr>
              <w:t>4,000</w:t>
            </w:r>
          </w:p>
        </w:tc>
        <w:tc>
          <w:tcPr>
            <w:tcW w:w="1350" w:type="dxa"/>
            <w:gridSpan w:val="2"/>
            <w:tcBorders>
              <w:bottom w:val="double" w:sz="4" w:space="0" w:color="auto"/>
            </w:tcBorders>
            <w:shd w:val="clear" w:color="auto" w:fill="D9D9D9" w:themeFill="background1" w:themeFillShade="D9"/>
          </w:tcPr>
          <w:p w14:paraId="28820DD8" w14:textId="77777777" w:rsidR="00CE18B2" w:rsidRPr="00BE07FA" w:rsidRDefault="00F029C1" w:rsidP="00243F7E">
            <w:pPr>
              <w:spacing w:before="40" w:after="40"/>
              <w:jc w:val="right"/>
              <w:rPr>
                <w:rFonts w:ascii="Arial" w:hAnsi="Arial" w:cs="Arial"/>
                <w:sz w:val="20"/>
                <w:u w:val="double"/>
              </w:rPr>
            </w:pPr>
            <w:r w:rsidRPr="00F9362D">
              <w:rPr>
                <w:rFonts w:ascii="Arial MT Pro" w:hAnsi="Arial MT Pro" w:cs="Arial"/>
                <w:sz w:val="20"/>
                <w:u w:val="double"/>
              </w:rPr>
              <w:t>5,000</w:t>
            </w:r>
          </w:p>
        </w:tc>
        <w:tc>
          <w:tcPr>
            <w:tcW w:w="1487" w:type="dxa"/>
            <w:gridSpan w:val="2"/>
            <w:tcBorders>
              <w:bottom w:val="double" w:sz="4" w:space="0" w:color="auto"/>
              <w:right w:val="double" w:sz="4" w:space="0" w:color="auto"/>
            </w:tcBorders>
            <w:shd w:val="clear" w:color="auto" w:fill="D9D9D9" w:themeFill="background1" w:themeFillShade="D9"/>
          </w:tcPr>
          <w:p w14:paraId="2059D1EB" w14:textId="77777777" w:rsidR="00F029C1" w:rsidRPr="00F9362D" w:rsidRDefault="00F029C1" w:rsidP="00243F7E">
            <w:pPr>
              <w:spacing w:before="40" w:after="40"/>
              <w:jc w:val="right"/>
              <w:rPr>
                <w:rFonts w:ascii="Arial MT Pro" w:hAnsi="Arial MT Pro" w:cs="Arial"/>
                <w:sz w:val="20"/>
                <w:u w:val="double"/>
              </w:rPr>
            </w:pPr>
            <w:r w:rsidRPr="00F9362D">
              <w:rPr>
                <w:rFonts w:ascii="Arial MT Pro" w:hAnsi="Arial MT Pro" w:cs="Arial"/>
                <w:sz w:val="20"/>
                <w:u w:val="double"/>
              </w:rPr>
              <w:t>500</w:t>
            </w:r>
          </w:p>
        </w:tc>
      </w:tr>
    </w:tbl>
    <w:p w14:paraId="1A628486" w14:textId="77777777" w:rsidR="00390093" w:rsidRPr="00F9362D" w:rsidRDefault="00800D9C" w:rsidP="0059404C">
      <w:pPr>
        <w:shd w:val="clear" w:color="auto" w:fill="FFFFFF"/>
        <w:tabs>
          <w:tab w:val="right" w:pos="4510"/>
          <w:tab w:val="center" w:pos="8470"/>
        </w:tabs>
        <w:spacing w:before="400"/>
        <w:rPr>
          <w:rFonts w:ascii="Arial MT Pro" w:hAnsi="Arial MT Pro"/>
          <w:sz w:val="20"/>
        </w:rPr>
        <w:sectPr w:rsidR="00390093" w:rsidRPr="00F9362D" w:rsidSect="009F2D98">
          <w:headerReference w:type="even" r:id="rId13"/>
          <w:headerReference w:type="default" r:id="rId14"/>
          <w:footerReference w:type="even" r:id="rId15"/>
          <w:footerReference w:type="default" r:id="rId16"/>
          <w:pgSz w:w="15841" w:h="12241" w:orient="landscape" w:code="1"/>
          <w:pgMar w:top="1440" w:right="1440" w:bottom="1800" w:left="1440" w:header="720" w:footer="720" w:gutter="0"/>
          <w:cols w:space="720"/>
          <w:docGrid w:linePitch="150"/>
        </w:sectPr>
      </w:pPr>
      <w:r w:rsidRPr="00F9362D">
        <w:rPr>
          <w:rFonts w:ascii="Arial MT Pro" w:hAnsi="Arial MT Pro" w:cs="Arial"/>
          <w:sz w:val="20"/>
        </w:rPr>
        <w:t xml:space="preserve">                                                          </w:t>
      </w:r>
      <w:r w:rsidR="00390093" w:rsidRPr="00F9362D">
        <w:rPr>
          <w:rFonts w:ascii="Arial MT Pro" w:hAnsi="Arial MT Pro" w:cs="Arial"/>
          <w:sz w:val="20"/>
        </w:rPr>
        <w:t>266,500</w:t>
      </w:r>
      <w:r w:rsidR="00390093" w:rsidRPr="00F9362D">
        <w:rPr>
          <w:rFonts w:ascii="Arial MT Pro" w:hAnsi="Arial MT Pro" w:cs="Arial"/>
          <w:sz w:val="20"/>
        </w:rPr>
        <w:tab/>
      </w:r>
      <w:r w:rsidR="00F029C1" w:rsidRPr="00F9362D">
        <w:rPr>
          <w:rFonts w:ascii="Arial MT Pro" w:hAnsi="Arial MT Pro" w:cs="Arial"/>
          <w:sz w:val="20"/>
        </w:rPr>
        <w:t xml:space="preserve">                                                                 </w:t>
      </w:r>
      <w:r w:rsidRPr="00F9362D">
        <w:rPr>
          <w:rFonts w:ascii="Arial MT Pro" w:hAnsi="Arial MT Pro" w:cs="Arial"/>
          <w:sz w:val="20"/>
        </w:rPr>
        <w:t xml:space="preserve">                           </w:t>
      </w:r>
      <w:r w:rsidR="00F029C1" w:rsidRPr="00F9362D">
        <w:rPr>
          <w:rFonts w:ascii="Arial MT Pro" w:hAnsi="Arial MT Pro" w:cs="Arial"/>
          <w:sz w:val="20"/>
        </w:rPr>
        <w:t xml:space="preserve">  </w:t>
      </w:r>
      <w:r w:rsidR="00390093" w:rsidRPr="00F9362D">
        <w:rPr>
          <w:rFonts w:ascii="Arial MT Pro" w:hAnsi="Arial MT Pro" w:cs="Arial"/>
          <w:sz w:val="20"/>
        </w:rPr>
        <w:t>266,500</w:t>
      </w:r>
    </w:p>
    <w:p w14:paraId="5082C286" w14:textId="165B4DCD" w:rsidR="00390093" w:rsidRPr="00F9362D" w:rsidRDefault="00390093" w:rsidP="0073743D">
      <w:pPr>
        <w:pStyle w:val="ph3ns"/>
        <w:keepNext/>
        <w:keepLines/>
        <w:shd w:val="clear" w:color="auto" w:fill="FFFFFF"/>
        <w:spacing w:after="120"/>
        <w:outlineLvl w:val="0"/>
        <w:rPr>
          <w:rFonts w:ascii="Arial MT Pro" w:hAnsi="Arial MT Pro" w:cs="Arial"/>
          <w:b/>
          <w:bCs/>
          <w:i w:val="0"/>
          <w:iCs w:val="0"/>
          <w:color w:val="auto"/>
          <w:sz w:val="36"/>
          <w:szCs w:val="36"/>
        </w:rPr>
      </w:pPr>
      <w:r w:rsidRPr="00F9362D">
        <w:rPr>
          <w:rFonts w:ascii="Arial MT Pro" w:hAnsi="Arial MT Pro" w:cs="Arial"/>
          <w:color w:val="auto"/>
        </w:rPr>
        <w:lastRenderedPageBreak/>
        <w:t>(5</w:t>
      </w:r>
      <w:r w:rsidR="00BE488B" w:rsidRPr="00F9362D">
        <w:rPr>
          <w:rFonts w:ascii="Arial MT Pro" w:hAnsi="Arial MT Pro" w:cs="Arial"/>
          <w:color w:val="auto"/>
        </w:rPr>
        <w:t>–</w:t>
      </w:r>
      <w:r w:rsidRPr="00F9362D">
        <w:rPr>
          <w:rFonts w:ascii="Arial MT Pro" w:hAnsi="Arial MT Pro" w:cs="Arial"/>
          <w:color w:val="auto"/>
        </w:rPr>
        <w:t xml:space="preserve">10 min.) </w:t>
      </w:r>
      <w:r w:rsidRPr="00F9362D">
        <w:rPr>
          <w:rFonts w:ascii="Arial MT Pro" w:hAnsi="Arial MT Pro" w:cs="Arial"/>
          <w:b/>
          <w:bCs/>
          <w:i w:val="0"/>
          <w:iCs w:val="0"/>
          <w:color w:val="auto"/>
          <w:sz w:val="36"/>
          <w:szCs w:val="36"/>
        </w:rPr>
        <w:t>E1-</w:t>
      </w:r>
      <w:r w:rsidR="0002623C" w:rsidRPr="00F9362D">
        <w:rPr>
          <w:rFonts w:ascii="Arial MT Pro" w:hAnsi="Arial MT Pro" w:cs="Arial"/>
          <w:b/>
          <w:bCs/>
          <w:i w:val="0"/>
          <w:iCs w:val="0"/>
          <w:color w:val="auto"/>
          <w:sz w:val="36"/>
          <w:szCs w:val="36"/>
        </w:rPr>
        <w:t>9</w:t>
      </w:r>
    </w:p>
    <w:p w14:paraId="589CF8FC" w14:textId="5804E60C" w:rsidR="00B60877" w:rsidRDefault="00B60877" w:rsidP="00B60877">
      <w:pPr>
        <w:ind w:left="567" w:hanging="567"/>
      </w:pPr>
      <w:r w:rsidRPr="00D43412">
        <w:t>202</w:t>
      </w:r>
      <w:r w:rsidR="00BE488B">
        <w:t>3</w:t>
      </w:r>
      <w:r w:rsidRPr="00D43412">
        <w:t>: Error</w:t>
      </w:r>
      <w:r w:rsidR="00624086">
        <w:t xml:space="preserve">. The accounting equation does not balance </w:t>
      </w:r>
      <w:r w:rsidRPr="00D43412">
        <w:t xml:space="preserve">because assets are less than liabilities </w:t>
      </w:r>
      <w:r w:rsidR="00624086">
        <w:t xml:space="preserve">+ </w:t>
      </w:r>
      <w:r w:rsidRPr="00D43412">
        <w:t>owner’s equity. Assets should always be equal to liabilities plus owner’s equity.</w:t>
      </w:r>
    </w:p>
    <w:p w14:paraId="1908C99F" w14:textId="77777777" w:rsidR="00B60877" w:rsidRPr="00D43412" w:rsidRDefault="00B60877" w:rsidP="00D43412">
      <w:pPr>
        <w:ind w:left="567" w:hanging="567"/>
      </w:pPr>
    </w:p>
    <w:p w14:paraId="012B85B9" w14:textId="4EFA3B3E" w:rsidR="00B60877" w:rsidRDefault="00B60877" w:rsidP="00B60877">
      <w:pPr>
        <w:ind w:left="567" w:hanging="567"/>
      </w:pPr>
      <w:r w:rsidRPr="00D43412">
        <w:t>202</w:t>
      </w:r>
      <w:r w:rsidR="00BE488B">
        <w:t>4</w:t>
      </w:r>
      <w:r w:rsidRPr="00D43412">
        <w:t>: Error</w:t>
      </w:r>
      <w:r w:rsidR="00624086">
        <w:t xml:space="preserve">. The accounting equation does not balance </w:t>
      </w:r>
      <w:r w:rsidRPr="00D43412">
        <w:t xml:space="preserve">because assets are greater than liabilities </w:t>
      </w:r>
      <w:r w:rsidR="00624086">
        <w:t>+</w:t>
      </w:r>
      <w:r w:rsidRPr="00D43412">
        <w:t xml:space="preserve"> owner’s equity. Assets should always be equal to liabilities plus owner’s equity.</w:t>
      </w:r>
    </w:p>
    <w:p w14:paraId="7DB5BD14" w14:textId="77777777" w:rsidR="00B60877" w:rsidRPr="00D43412" w:rsidRDefault="00B60877" w:rsidP="00D43412">
      <w:pPr>
        <w:ind w:left="567" w:hanging="567"/>
      </w:pPr>
    </w:p>
    <w:p w14:paraId="4023B548" w14:textId="70BF8E0A" w:rsidR="00B60877" w:rsidRPr="00B60877" w:rsidRDefault="00B60877" w:rsidP="00D43412">
      <w:pPr>
        <w:ind w:left="567" w:hanging="567"/>
      </w:pPr>
      <w:r w:rsidRPr="00D43412">
        <w:t>202</w:t>
      </w:r>
      <w:r w:rsidR="00BE488B">
        <w:t>5</w:t>
      </w:r>
      <w:r w:rsidRPr="00D43412">
        <w:t>: Correct</w:t>
      </w:r>
      <w:r w:rsidR="00624086">
        <w:t>. The accounting equation balances</w:t>
      </w:r>
      <w:r w:rsidRPr="00D43412">
        <w:t xml:space="preserve"> because assets equal liabilities plus owner’s equity</w:t>
      </w:r>
      <w:r w:rsidRPr="00B60877">
        <w:t>.</w:t>
      </w:r>
    </w:p>
    <w:p w14:paraId="397FD27B" w14:textId="7FB911A3" w:rsidR="00B60877" w:rsidRPr="00F9362D" w:rsidRDefault="00B60877" w:rsidP="00C91556">
      <w:pPr>
        <w:pStyle w:val="ph3ns"/>
        <w:keepNext/>
        <w:keepLines/>
        <w:shd w:val="clear" w:color="auto" w:fill="FFFFFF"/>
        <w:spacing w:before="240" w:after="120"/>
        <w:outlineLvl w:val="0"/>
        <w:rPr>
          <w:rFonts w:ascii="Arial MT Pro" w:hAnsi="Arial MT Pro" w:cs="Arial"/>
          <w:b/>
          <w:bCs/>
          <w:i w:val="0"/>
          <w:iCs w:val="0"/>
          <w:color w:val="auto"/>
          <w:sz w:val="36"/>
          <w:szCs w:val="36"/>
        </w:rPr>
      </w:pPr>
      <w:r w:rsidRPr="00F9362D">
        <w:rPr>
          <w:rFonts w:ascii="Arial MT Pro" w:hAnsi="Arial MT Pro" w:cs="Arial"/>
          <w:color w:val="auto"/>
        </w:rPr>
        <w:t>(5</w:t>
      </w:r>
      <w:r w:rsidR="00BE488B" w:rsidRPr="00F9362D">
        <w:rPr>
          <w:rFonts w:ascii="Arial MT Pro" w:hAnsi="Arial MT Pro" w:cs="Arial"/>
          <w:color w:val="auto"/>
        </w:rPr>
        <w:t>–</w:t>
      </w:r>
      <w:r w:rsidRPr="00F9362D">
        <w:rPr>
          <w:rFonts w:ascii="Arial MT Pro" w:hAnsi="Arial MT Pro" w:cs="Arial"/>
          <w:color w:val="auto"/>
        </w:rPr>
        <w:t xml:space="preserve">10 min.) </w:t>
      </w:r>
      <w:r w:rsidRPr="00F9362D">
        <w:rPr>
          <w:rFonts w:ascii="Arial MT Pro" w:hAnsi="Arial MT Pro" w:cs="Arial"/>
          <w:b/>
          <w:bCs/>
          <w:i w:val="0"/>
          <w:iCs w:val="0"/>
          <w:color w:val="auto"/>
          <w:sz w:val="36"/>
          <w:szCs w:val="36"/>
        </w:rPr>
        <w:t>E1-10</w:t>
      </w:r>
    </w:p>
    <w:tbl>
      <w:tblPr>
        <w:tblW w:w="8884" w:type="dxa"/>
        <w:tblInd w:w="140" w:type="dxa"/>
        <w:tblLook w:val="0000" w:firstRow="0" w:lastRow="0" w:firstColumn="0" w:lastColumn="0" w:noHBand="0" w:noVBand="0"/>
      </w:tblPr>
      <w:tblGrid>
        <w:gridCol w:w="3721"/>
        <w:gridCol w:w="1203"/>
        <w:gridCol w:w="3960"/>
      </w:tblGrid>
      <w:tr w:rsidR="00390093" w14:paraId="3FCE20E3" w14:textId="77777777" w:rsidTr="00C91556">
        <w:trPr>
          <w:trHeight w:val="630"/>
        </w:trPr>
        <w:tc>
          <w:tcPr>
            <w:tcW w:w="3721" w:type="dxa"/>
            <w:tcBorders>
              <w:top w:val="single" w:sz="4" w:space="0" w:color="auto"/>
              <w:left w:val="single" w:sz="4" w:space="0" w:color="auto"/>
              <w:bottom w:val="single" w:sz="4" w:space="0" w:color="auto"/>
              <w:right w:val="single" w:sz="4" w:space="0" w:color="auto"/>
            </w:tcBorders>
            <w:noWrap/>
            <w:vAlign w:val="bottom"/>
          </w:tcPr>
          <w:p w14:paraId="4A913BFE" w14:textId="77777777" w:rsidR="00390093" w:rsidRDefault="00390093" w:rsidP="0019721B">
            <w:pPr>
              <w:widowControl/>
              <w:ind w:firstLineChars="100" w:firstLine="240"/>
              <w:rPr>
                <w:szCs w:val="24"/>
              </w:rPr>
            </w:pPr>
            <w:r>
              <w:rPr>
                <w:szCs w:val="24"/>
              </w:rPr>
              <w:t>1. Accounting equation</w:t>
            </w:r>
          </w:p>
        </w:tc>
        <w:tc>
          <w:tcPr>
            <w:tcW w:w="1203" w:type="dxa"/>
            <w:tcBorders>
              <w:top w:val="single" w:sz="4" w:space="0" w:color="auto"/>
              <w:left w:val="nil"/>
              <w:bottom w:val="single" w:sz="4" w:space="0" w:color="auto"/>
              <w:right w:val="single" w:sz="4" w:space="0" w:color="auto"/>
            </w:tcBorders>
            <w:noWrap/>
            <w:vAlign w:val="bottom"/>
          </w:tcPr>
          <w:p w14:paraId="40B74BED" w14:textId="79E68BBA" w:rsidR="00390093" w:rsidRPr="00D43412" w:rsidRDefault="00F143AA" w:rsidP="0019721B">
            <w:pPr>
              <w:widowControl/>
              <w:rPr>
                <w:szCs w:val="24"/>
              </w:rPr>
            </w:pPr>
            <w:r w:rsidRPr="00D43412">
              <w:rPr>
                <w:szCs w:val="24"/>
              </w:rPr>
              <w:t>e</w:t>
            </w:r>
          </w:p>
        </w:tc>
        <w:tc>
          <w:tcPr>
            <w:tcW w:w="3960" w:type="dxa"/>
            <w:tcBorders>
              <w:top w:val="single" w:sz="4" w:space="0" w:color="auto"/>
              <w:left w:val="nil"/>
              <w:bottom w:val="single" w:sz="4" w:space="0" w:color="auto"/>
              <w:right w:val="single" w:sz="4" w:space="0" w:color="auto"/>
            </w:tcBorders>
            <w:vAlign w:val="bottom"/>
          </w:tcPr>
          <w:p w14:paraId="52E895F8" w14:textId="77777777" w:rsidR="00390093" w:rsidRDefault="00390093" w:rsidP="0019721B">
            <w:pPr>
              <w:widowControl/>
              <w:rPr>
                <w:szCs w:val="24"/>
              </w:rPr>
            </w:pPr>
            <w:r>
              <w:rPr>
                <w:szCs w:val="24"/>
              </w:rPr>
              <w:t>The basic tool of accounting, stated as Assets = Liabilities + Owner</w:t>
            </w:r>
            <w:r w:rsidR="00942890">
              <w:rPr>
                <w:szCs w:val="24"/>
              </w:rPr>
              <w:t>’</w:t>
            </w:r>
            <w:r>
              <w:rPr>
                <w:szCs w:val="24"/>
              </w:rPr>
              <w:t>s Equity</w:t>
            </w:r>
          </w:p>
        </w:tc>
      </w:tr>
      <w:tr w:rsidR="00390093" w14:paraId="3FEF30E5" w14:textId="77777777" w:rsidTr="00C91556">
        <w:trPr>
          <w:trHeight w:val="630"/>
        </w:trPr>
        <w:tc>
          <w:tcPr>
            <w:tcW w:w="3721" w:type="dxa"/>
            <w:tcBorders>
              <w:top w:val="nil"/>
              <w:left w:val="single" w:sz="4" w:space="0" w:color="auto"/>
              <w:bottom w:val="single" w:sz="4" w:space="0" w:color="auto"/>
              <w:right w:val="single" w:sz="4" w:space="0" w:color="auto"/>
            </w:tcBorders>
            <w:noWrap/>
            <w:vAlign w:val="bottom"/>
          </w:tcPr>
          <w:p w14:paraId="61D07D7A" w14:textId="77777777" w:rsidR="00390093" w:rsidRDefault="00390093" w:rsidP="0019721B">
            <w:pPr>
              <w:widowControl/>
              <w:ind w:firstLineChars="100" w:firstLine="240"/>
              <w:rPr>
                <w:szCs w:val="24"/>
              </w:rPr>
            </w:pPr>
            <w:r>
              <w:rPr>
                <w:szCs w:val="24"/>
              </w:rPr>
              <w:t>2. Asset</w:t>
            </w:r>
          </w:p>
        </w:tc>
        <w:tc>
          <w:tcPr>
            <w:tcW w:w="1203" w:type="dxa"/>
            <w:tcBorders>
              <w:top w:val="nil"/>
              <w:left w:val="nil"/>
              <w:bottom w:val="single" w:sz="4" w:space="0" w:color="auto"/>
              <w:right w:val="single" w:sz="4" w:space="0" w:color="auto"/>
            </w:tcBorders>
            <w:noWrap/>
            <w:vAlign w:val="bottom"/>
          </w:tcPr>
          <w:p w14:paraId="166AA96F" w14:textId="1C8B65F8" w:rsidR="00390093" w:rsidRPr="000C0363" w:rsidRDefault="00F143AA" w:rsidP="0019721B">
            <w:pPr>
              <w:widowControl/>
              <w:rPr>
                <w:szCs w:val="24"/>
              </w:rPr>
            </w:pPr>
            <w:r>
              <w:rPr>
                <w:szCs w:val="24"/>
              </w:rPr>
              <w:t>a</w:t>
            </w:r>
          </w:p>
        </w:tc>
        <w:tc>
          <w:tcPr>
            <w:tcW w:w="3960" w:type="dxa"/>
            <w:tcBorders>
              <w:top w:val="nil"/>
              <w:left w:val="nil"/>
              <w:bottom w:val="single" w:sz="4" w:space="0" w:color="auto"/>
              <w:right w:val="single" w:sz="4" w:space="0" w:color="auto"/>
            </w:tcBorders>
            <w:vAlign w:val="bottom"/>
          </w:tcPr>
          <w:p w14:paraId="14F2C152" w14:textId="77777777" w:rsidR="00390093" w:rsidRDefault="00390093" w:rsidP="0019721B">
            <w:pPr>
              <w:widowControl/>
              <w:rPr>
                <w:szCs w:val="24"/>
              </w:rPr>
            </w:pPr>
            <w:r>
              <w:rPr>
                <w:szCs w:val="24"/>
              </w:rPr>
              <w:t>An economic resource that is expected to be of benefit in the future</w:t>
            </w:r>
          </w:p>
        </w:tc>
      </w:tr>
      <w:tr w:rsidR="00390093" w14:paraId="22582DA7" w14:textId="77777777" w:rsidTr="00C91556">
        <w:trPr>
          <w:trHeight w:val="630"/>
        </w:trPr>
        <w:tc>
          <w:tcPr>
            <w:tcW w:w="3721" w:type="dxa"/>
            <w:tcBorders>
              <w:top w:val="nil"/>
              <w:left w:val="single" w:sz="4" w:space="0" w:color="auto"/>
              <w:bottom w:val="single" w:sz="4" w:space="0" w:color="auto"/>
              <w:right w:val="single" w:sz="4" w:space="0" w:color="auto"/>
            </w:tcBorders>
            <w:noWrap/>
            <w:vAlign w:val="bottom"/>
          </w:tcPr>
          <w:p w14:paraId="56338D51" w14:textId="77777777" w:rsidR="00390093" w:rsidRDefault="00390093" w:rsidP="0019721B">
            <w:pPr>
              <w:widowControl/>
              <w:ind w:firstLineChars="100" w:firstLine="240"/>
              <w:rPr>
                <w:szCs w:val="24"/>
              </w:rPr>
            </w:pPr>
            <w:r>
              <w:rPr>
                <w:szCs w:val="24"/>
              </w:rPr>
              <w:t>3. Balance sheet</w:t>
            </w:r>
          </w:p>
        </w:tc>
        <w:tc>
          <w:tcPr>
            <w:tcW w:w="1203" w:type="dxa"/>
            <w:tcBorders>
              <w:top w:val="nil"/>
              <w:left w:val="nil"/>
              <w:bottom w:val="single" w:sz="4" w:space="0" w:color="auto"/>
              <w:right w:val="single" w:sz="4" w:space="0" w:color="auto"/>
            </w:tcBorders>
            <w:noWrap/>
            <w:vAlign w:val="bottom"/>
          </w:tcPr>
          <w:p w14:paraId="12C14B3F" w14:textId="2AD39743" w:rsidR="00390093" w:rsidRPr="000C0363" w:rsidRDefault="00F143AA" w:rsidP="0019721B">
            <w:pPr>
              <w:widowControl/>
              <w:rPr>
                <w:szCs w:val="24"/>
              </w:rPr>
            </w:pPr>
            <w:r>
              <w:rPr>
                <w:szCs w:val="24"/>
              </w:rPr>
              <w:t>i</w:t>
            </w:r>
          </w:p>
        </w:tc>
        <w:tc>
          <w:tcPr>
            <w:tcW w:w="3960" w:type="dxa"/>
            <w:tcBorders>
              <w:top w:val="nil"/>
              <w:left w:val="nil"/>
              <w:bottom w:val="single" w:sz="4" w:space="0" w:color="auto"/>
              <w:right w:val="single" w:sz="4" w:space="0" w:color="auto"/>
            </w:tcBorders>
            <w:vAlign w:val="bottom"/>
          </w:tcPr>
          <w:p w14:paraId="1C707C2B" w14:textId="77777777" w:rsidR="00390093" w:rsidRDefault="00390093" w:rsidP="0019721B">
            <w:pPr>
              <w:widowControl/>
              <w:rPr>
                <w:szCs w:val="24"/>
              </w:rPr>
            </w:pPr>
            <w:r>
              <w:rPr>
                <w:szCs w:val="24"/>
              </w:rPr>
              <w:t xml:space="preserve">Report </w:t>
            </w:r>
            <w:r w:rsidR="00966164">
              <w:rPr>
                <w:szCs w:val="24"/>
              </w:rPr>
              <w:t>that shows</w:t>
            </w:r>
            <w:r>
              <w:rPr>
                <w:szCs w:val="24"/>
              </w:rPr>
              <w:t xml:space="preserve"> an entity</w:t>
            </w:r>
            <w:r w:rsidR="00942890">
              <w:rPr>
                <w:szCs w:val="24"/>
              </w:rPr>
              <w:t>’</w:t>
            </w:r>
            <w:r>
              <w:rPr>
                <w:szCs w:val="24"/>
              </w:rPr>
              <w:t>s assets, liabilities, and owner</w:t>
            </w:r>
            <w:r w:rsidR="00942890">
              <w:rPr>
                <w:szCs w:val="24"/>
              </w:rPr>
              <w:t>’</w:t>
            </w:r>
            <w:r>
              <w:rPr>
                <w:szCs w:val="24"/>
              </w:rPr>
              <w:t>s equity as of a specific date</w:t>
            </w:r>
          </w:p>
        </w:tc>
      </w:tr>
      <w:tr w:rsidR="00390093" w14:paraId="7CCEC021" w14:textId="77777777" w:rsidTr="00C91556">
        <w:trPr>
          <w:trHeight w:val="945"/>
        </w:trPr>
        <w:tc>
          <w:tcPr>
            <w:tcW w:w="3721" w:type="dxa"/>
            <w:tcBorders>
              <w:top w:val="nil"/>
              <w:left w:val="single" w:sz="4" w:space="0" w:color="auto"/>
              <w:bottom w:val="single" w:sz="4" w:space="0" w:color="auto"/>
              <w:right w:val="single" w:sz="4" w:space="0" w:color="auto"/>
            </w:tcBorders>
            <w:noWrap/>
            <w:vAlign w:val="bottom"/>
          </w:tcPr>
          <w:p w14:paraId="2BDC23B4" w14:textId="77777777" w:rsidR="00390093" w:rsidRDefault="00390093" w:rsidP="0019721B">
            <w:pPr>
              <w:widowControl/>
              <w:ind w:firstLineChars="100" w:firstLine="240"/>
              <w:rPr>
                <w:szCs w:val="24"/>
              </w:rPr>
            </w:pPr>
            <w:r>
              <w:rPr>
                <w:szCs w:val="24"/>
              </w:rPr>
              <w:t>4. Expense</w:t>
            </w:r>
          </w:p>
        </w:tc>
        <w:tc>
          <w:tcPr>
            <w:tcW w:w="1203" w:type="dxa"/>
            <w:tcBorders>
              <w:top w:val="nil"/>
              <w:left w:val="nil"/>
              <w:bottom w:val="single" w:sz="4" w:space="0" w:color="auto"/>
              <w:right w:val="single" w:sz="4" w:space="0" w:color="auto"/>
            </w:tcBorders>
            <w:noWrap/>
            <w:vAlign w:val="bottom"/>
          </w:tcPr>
          <w:p w14:paraId="37528788" w14:textId="125EB9B6" w:rsidR="00390093" w:rsidRPr="000C0363" w:rsidRDefault="00F143AA" w:rsidP="0019721B">
            <w:pPr>
              <w:widowControl/>
              <w:rPr>
                <w:szCs w:val="24"/>
              </w:rPr>
            </w:pPr>
            <w:r>
              <w:rPr>
                <w:szCs w:val="24"/>
              </w:rPr>
              <w:t>f</w:t>
            </w:r>
          </w:p>
        </w:tc>
        <w:tc>
          <w:tcPr>
            <w:tcW w:w="3960" w:type="dxa"/>
            <w:tcBorders>
              <w:top w:val="nil"/>
              <w:left w:val="nil"/>
              <w:bottom w:val="single" w:sz="4" w:space="0" w:color="auto"/>
              <w:right w:val="single" w:sz="4" w:space="0" w:color="auto"/>
            </w:tcBorders>
            <w:vAlign w:val="bottom"/>
          </w:tcPr>
          <w:p w14:paraId="74264FC2" w14:textId="77777777" w:rsidR="00390093" w:rsidRDefault="00966164" w:rsidP="0019721B">
            <w:pPr>
              <w:widowControl/>
              <w:rPr>
                <w:szCs w:val="24"/>
              </w:rPr>
            </w:pPr>
            <w:r>
              <w:rPr>
                <w:szCs w:val="24"/>
              </w:rPr>
              <w:t>The d</w:t>
            </w:r>
            <w:r w:rsidR="00390093">
              <w:rPr>
                <w:szCs w:val="24"/>
              </w:rPr>
              <w:t>ecrease in equity that occurs from using assets or increasing liabilities in the course of delivering goods or services to customers</w:t>
            </w:r>
          </w:p>
        </w:tc>
      </w:tr>
      <w:tr w:rsidR="00390093" w14:paraId="1A812C8B" w14:textId="77777777" w:rsidTr="00C91556">
        <w:trPr>
          <w:trHeight w:val="630"/>
        </w:trPr>
        <w:tc>
          <w:tcPr>
            <w:tcW w:w="3721" w:type="dxa"/>
            <w:tcBorders>
              <w:top w:val="nil"/>
              <w:left w:val="single" w:sz="4" w:space="0" w:color="auto"/>
              <w:bottom w:val="single" w:sz="4" w:space="0" w:color="auto"/>
              <w:right w:val="single" w:sz="4" w:space="0" w:color="auto"/>
            </w:tcBorders>
            <w:noWrap/>
            <w:vAlign w:val="bottom"/>
          </w:tcPr>
          <w:p w14:paraId="22ADBF88" w14:textId="77777777" w:rsidR="00390093" w:rsidRDefault="00390093" w:rsidP="0019721B">
            <w:pPr>
              <w:widowControl/>
              <w:ind w:firstLineChars="100" w:firstLine="240"/>
              <w:rPr>
                <w:szCs w:val="24"/>
              </w:rPr>
            </w:pPr>
            <w:r>
              <w:rPr>
                <w:szCs w:val="24"/>
              </w:rPr>
              <w:t>5. Income statement</w:t>
            </w:r>
          </w:p>
        </w:tc>
        <w:tc>
          <w:tcPr>
            <w:tcW w:w="1203" w:type="dxa"/>
            <w:tcBorders>
              <w:top w:val="nil"/>
              <w:left w:val="nil"/>
              <w:bottom w:val="single" w:sz="4" w:space="0" w:color="auto"/>
              <w:right w:val="single" w:sz="4" w:space="0" w:color="auto"/>
            </w:tcBorders>
            <w:noWrap/>
            <w:vAlign w:val="bottom"/>
          </w:tcPr>
          <w:p w14:paraId="7E997C86" w14:textId="570742D3" w:rsidR="00390093" w:rsidRPr="000C0363" w:rsidRDefault="00F143AA" w:rsidP="0019721B">
            <w:pPr>
              <w:widowControl/>
              <w:rPr>
                <w:szCs w:val="24"/>
              </w:rPr>
            </w:pPr>
            <w:r>
              <w:rPr>
                <w:szCs w:val="24"/>
              </w:rPr>
              <w:t>j</w:t>
            </w:r>
          </w:p>
        </w:tc>
        <w:tc>
          <w:tcPr>
            <w:tcW w:w="3960" w:type="dxa"/>
            <w:tcBorders>
              <w:top w:val="nil"/>
              <w:left w:val="nil"/>
              <w:bottom w:val="single" w:sz="4" w:space="0" w:color="auto"/>
              <w:right w:val="single" w:sz="4" w:space="0" w:color="auto"/>
            </w:tcBorders>
            <w:vAlign w:val="bottom"/>
          </w:tcPr>
          <w:p w14:paraId="614B22C1" w14:textId="0FBBA9F5" w:rsidR="00390093" w:rsidRDefault="00390093" w:rsidP="006706F4">
            <w:pPr>
              <w:widowControl/>
              <w:rPr>
                <w:szCs w:val="24"/>
              </w:rPr>
            </w:pPr>
            <w:r>
              <w:rPr>
                <w:szCs w:val="24"/>
              </w:rPr>
              <w:t xml:space="preserve">Report </w:t>
            </w:r>
            <w:r w:rsidR="00E611B5">
              <w:rPr>
                <w:szCs w:val="24"/>
              </w:rPr>
              <w:t xml:space="preserve">that shows </w:t>
            </w:r>
            <w:r>
              <w:rPr>
                <w:szCs w:val="24"/>
              </w:rPr>
              <w:t>an entity</w:t>
            </w:r>
            <w:r w:rsidR="00942890">
              <w:rPr>
                <w:szCs w:val="24"/>
              </w:rPr>
              <w:t>’</w:t>
            </w:r>
            <w:r>
              <w:rPr>
                <w:szCs w:val="24"/>
              </w:rPr>
              <w:t>s revenues, expenses, and net income or net loss for a period of time</w:t>
            </w:r>
          </w:p>
        </w:tc>
      </w:tr>
      <w:tr w:rsidR="00390093" w14:paraId="69A7E6E4" w14:textId="77777777" w:rsidTr="00C91556">
        <w:trPr>
          <w:trHeight w:val="945"/>
        </w:trPr>
        <w:tc>
          <w:tcPr>
            <w:tcW w:w="3721" w:type="dxa"/>
            <w:tcBorders>
              <w:top w:val="nil"/>
              <w:left w:val="single" w:sz="4" w:space="0" w:color="auto"/>
              <w:bottom w:val="single" w:sz="4" w:space="0" w:color="auto"/>
              <w:right w:val="single" w:sz="4" w:space="0" w:color="auto"/>
            </w:tcBorders>
            <w:noWrap/>
            <w:vAlign w:val="bottom"/>
          </w:tcPr>
          <w:p w14:paraId="68968F95" w14:textId="77777777" w:rsidR="00390093" w:rsidRDefault="00390093" w:rsidP="0019721B">
            <w:pPr>
              <w:widowControl/>
              <w:ind w:firstLineChars="100" w:firstLine="240"/>
              <w:rPr>
                <w:szCs w:val="24"/>
              </w:rPr>
            </w:pPr>
            <w:r>
              <w:rPr>
                <w:szCs w:val="24"/>
              </w:rPr>
              <w:t>6. Liability</w:t>
            </w:r>
          </w:p>
        </w:tc>
        <w:tc>
          <w:tcPr>
            <w:tcW w:w="1203" w:type="dxa"/>
            <w:tcBorders>
              <w:top w:val="nil"/>
              <w:left w:val="nil"/>
              <w:bottom w:val="single" w:sz="4" w:space="0" w:color="auto"/>
              <w:right w:val="single" w:sz="4" w:space="0" w:color="auto"/>
            </w:tcBorders>
            <w:noWrap/>
            <w:vAlign w:val="bottom"/>
          </w:tcPr>
          <w:p w14:paraId="730F4515" w14:textId="277C7B51" w:rsidR="00390093" w:rsidRPr="000C0363" w:rsidRDefault="00F143AA" w:rsidP="0019721B">
            <w:pPr>
              <w:widowControl/>
              <w:rPr>
                <w:szCs w:val="24"/>
              </w:rPr>
            </w:pPr>
            <w:r>
              <w:rPr>
                <w:szCs w:val="24"/>
              </w:rPr>
              <w:t>b</w:t>
            </w:r>
          </w:p>
        </w:tc>
        <w:tc>
          <w:tcPr>
            <w:tcW w:w="3960" w:type="dxa"/>
            <w:tcBorders>
              <w:top w:val="nil"/>
              <w:left w:val="nil"/>
              <w:bottom w:val="single" w:sz="4" w:space="0" w:color="auto"/>
              <w:right w:val="single" w:sz="4" w:space="0" w:color="auto"/>
            </w:tcBorders>
            <w:vAlign w:val="bottom"/>
          </w:tcPr>
          <w:p w14:paraId="2BDA1D6F" w14:textId="77777777" w:rsidR="00390093" w:rsidRDefault="00390093" w:rsidP="0019721B">
            <w:pPr>
              <w:widowControl/>
              <w:rPr>
                <w:szCs w:val="24"/>
              </w:rPr>
            </w:pPr>
            <w:r>
              <w:rPr>
                <w:szCs w:val="24"/>
              </w:rPr>
              <w:t>An economic obligation (a debt) payable to an individual or an organization outside the business</w:t>
            </w:r>
          </w:p>
        </w:tc>
      </w:tr>
      <w:tr w:rsidR="00390093" w14:paraId="31008AEA" w14:textId="77777777" w:rsidTr="00C91556">
        <w:trPr>
          <w:trHeight w:val="315"/>
        </w:trPr>
        <w:tc>
          <w:tcPr>
            <w:tcW w:w="3721" w:type="dxa"/>
            <w:tcBorders>
              <w:top w:val="nil"/>
              <w:left w:val="single" w:sz="4" w:space="0" w:color="auto"/>
              <w:bottom w:val="single" w:sz="4" w:space="0" w:color="auto"/>
              <w:right w:val="single" w:sz="4" w:space="0" w:color="auto"/>
            </w:tcBorders>
            <w:noWrap/>
            <w:vAlign w:val="bottom"/>
          </w:tcPr>
          <w:p w14:paraId="6951A22D" w14:textId="77777777" w:rsidR="00390093" w:rsidRDefault="00390093" w:rsidP="0019721B">
            <w:pPr>
              <w:widowControl/>
              <w:ind w:firstLineChars="100" w:firstLine="240"/>
              <w:rPr>
                <w:szCs w:val="24"/>
              </w:rPr>
            </w:pPr>
            <w:r>
              <w:rPr>
                <w:szCs w:val="24"/>
              </w:rPr>
              <w:t>7. Net income</w:t>
            </w:r>
          </w:p>
        </w:tc>
        <w:tc>
          <w:tcPr>
            <w:tcW w:w="1203" w:type="dxa"/>
            <w:tcBorders>
              <w:top w:val="nil"/>
              <w:left w:val="nil"/>
              <w:bottom w:val="single" w:sz="4" w:space="0" w:color="auto"/>
              <w:right w:val="single" w:sz="4" w:space="0" w:color="auto"/>
            </w:tcBorders>
            <w:noWrap/>
            <w:vAlign w:val="bottom"/>
          </w:tcPr>
          <w:p w14:paraId="7BC78105" w14:textId="6D93A66B" w:rsidR="00390093" w:rsidRPr="000C0363" w:rsidRDefault="00F143AA" w:rsidP="0019721B">
            <w:pPr>
              <w:widowControl/>
              <w:rPr>
                <w:szCs w:val="24"/>
              </w:rPr>
            </w:pPr>
            <w:r>
              <w:rPr>
                <w:szCs w:val="24"/>
              </w:rPr>
              <w:t>d</w:t>
            </w:r>
          </w:p>
        </w:tc>
        <w:tc>
          <w:tcPr>
            <w:tcW w:w="3960" w:type="dxa"/>
            <w:tcBorders>
              <w:top w:val="nil"/>
              <w:left w:val="nil"/>
              <w:bottom w:val="single" w:sz="4" w:space="0" w:color="auto"/>
              <w:right w:val="single" w:sz="4" w:space="0" w:color="auto"/>
            </w:tcBorders>
            <w:vAlign w:val="bottom"/>
          </w:tcPr>
          <w:p w14:paraId="2FAD9381" w14:textId="77777777" w:rsidR="00390093" w:rsidRDefault="00390093" w:rsidP="0019721B">
            <w:pPr>
              <w:widowControl/>
              <w:rPr>
                <w:szCs w:val="24"/>
              </w:rPr>
            </w:pPr>
            <w:r>
              <w:rPr>
                <w:szCs w:val="24"/>
              </w:rPr>
              <w:t>Excess of total revenues over total expenses</w:t>
            </w:r>
          </w:p>
        </w:tc>
      </w:tr>
      <w:tr w:rsidR="00390093" w14:paraId="1413AD77" w14:textId="77777777" w:rsidTr="00C91556">
        <w:trPr>
          <w:trHeight w:val="315"/>
        </w:trPr>
        <w:tc>
          <w:tcPr>
            <w:tcW w:w="3721" w:type="dxa"/>
            <w:tcBorders>
              <w:top w:val="nil"/>
              <w:left w:val="single" w:sz="4" w:space="0" w:color="auto"/>
              <w:bottom w:val="single" w:sz="4" w:space="0" w:color="auto"/>
              <w:right w:val="single" w:sz="4" w:space="0" w:color="auto"/>
            </w:tcBorders>
            <w:noWrap/>
            <w:vAlign w:val="bottom"/>
          </w:tcPr>
          <w:p w14:paraId="7CDDFEAF" w14:textId="77777777" w:rsidR="00390093" w:rsidRDefault="00390093" w:rsidP="0019721B">
            <w:pPr>
              <w:widowControl/>
              <w:ind w:firstLineChars="100" w:firstLine="240"/>
              <w:rPr>
                <w:szCs w:val="24"/>
              </w:rPr>
            </w:pPr>
            <w:r>
              <w:rPr>
                <w:szCs w:val="24"/>
              </w:rPr>
              <w:t>8. Net loss</w:t>
            </w:r>
          </w:p>
        </w:tc>
        <w:tc>
          <w:tcPr>
            <w:tcW w:w="1203" w:type="dxa"/>
            <w:tcBorders>
              <w:top w:val="nil"/>
              <w:left w:val="nil"/>
              <w:bottom w:val="single" w:sz="4" w:space="0" w:color="auto"/>
              <w:right w:val="single" w:sz="4" w:space="0" w:color="auto"/>
            </w:tcBorders>
            <w:noWrap/>
            <w:vAlign w:val="bottom"/>
          </w:tcPr>
          <w:p w14:paraId="6B806AF2" w14:textId="546453F7" w:rsidR="00390093" w:rsidRPr="000C0363" w:rsidRDefault="00F143AA" w:rsidP="0019721B">
            <w:pPr>
              <w:widowControl/>
              <w:rPr>
                <w:szCs w:val="24"/>
              </w:rPr>
            </w:pPr>
            <w:r>
              <w:rPr>
                <w:szCs w:val="24"/>
              </w:rPr>
              <w:t>c</w:t>
            </w:r>
          </w:p>
        </w:tc>
        <w:tc>
          <w:tcPr>
            <w:tcW w:w="3960" w:type="dxa"/>
            <w:tcBorders>
              <w:top w:val="nil"/>
              <w:left w:val="nil"/>
              <w:bottom w:val="single" w:sz="4" w:space="0" w:color="auto"/>
              <w:right w:val="single" w:sz="4" w:space="0" w:color="auto"/>
            </w:tcBorders>
            <w:vAlign w:val="bottom"/>
          </w:tcPr>
          <w:p w14:paraId="3893AAFE" w14:textId="77777777" w:rsidR="00390093" w:rsidRDefault="00390093" w:rsidP="0019721B">
            <w:pPr>
              <w:widowControl/>
              <w:rPr>
                <w:szCs w:val="24"/>
              </w:rPr>
            </w:pPr>
            <w:r>
              <w:rPr>
                <w:szCs w:val="24"/>
              </w:rPr>
              <w:t>Excess of total expenses over total revenues</w:t>
            </w:r>
          </w:p>
        </w:tc>
      </w:tr>
      <w:tr w:rsidR="00390093" w14:paraId="3012A204" w14:textId="77777777" w:rsidTr="00C91556">
        <w:trPr>
          <w:trHeight w:val="630"/>
        </w:trPr>
        <w:tc>
          <w:tcPr>
            <w:tcW w:w="3721" w:type="dxa"/>
            <w:tcBorders>
              <w:top w:val="nil"/>
              <w:left w:val="single" w:sz="4" w:space="0" w:color="auto"/>
              <w:bottom w:val="single" w:sz="4" w:space="0" w:color="auto"/>
              <w:right w:val="single" w:sz="4" w:space="0" w:color="auto"/>
            </w:tcBorders>
            <w:noWrap/>
            <w:vAlign w:val="bottom"/>
          </w:tcPr>
          <w:p w14:paraId="51F263E1" w14:textId="77777777" w:rsidR="00390093" w:rsidRDefault="00390093" w:rsidP="0019721B">
            <w:pPr>
              <w:widowControl/>
              <w:ind w:firstLineChars="100" w:firstLine="240"/>
              <w:rPr>
                <w:szCs w:val="24"/>
              </w:rPr>
            </w:pPr>
            <w:r>
              <w:rPr>
                <w:szCs w:val="24"/>
              </w:rPr>
              <w:t>9. Revenue</w:t>
            </w:r>
          </w:p>
        </w:tc>
        <w:tc>
          <w:tcPr>
            <w:tcW w:w="1203" w:type="dxa"/>
            <w:tcBorders>
              <w:top w:val="nil"/>
              <w:left w:val="nil"/>
              <w:bottom w:val="single" w:sz="4" w:space="0" w:color="auto"/>
              <w:right w:val="single" w:sz="4" w:space="0" w:color="auto"/>
            </w:tcBorders>
            <w:noWrap/>
            <w:vAlign w:val="bottom"/>
          </w:tcPr>
          <w:p w14:paraId="5AEE8AAD" w14:textId="27F5FAFB" w:rsidR="00390093" w:rsidRPr="000C0363" w:rsidRDefault="00F143AA" w:rsidP="0019721B">
            <w:pPr>
              <w:widowControl/>
              <w:rPr>
                <w:szCs w:val="24"/>
              </w:rPr>
            </w:pPr>
            <w:r>
              <w:rPr>
                <w:szCs w:val="24"/>
              </w:rPr>
              <w:t>g</w:t>
            </w:r>
          </w:p>
        </w:tc>
        <w:tc>
          <w:tcPr>
            <w:tcW w:w="3960" w:type="dxa"/>
            <w:tcBorders>
              <w:top w:val="nil"/>
              <w:left w:val="nil"/>
              <w:bottom w:val="single" w:sz="4" w:space="0" w:color="auto"/>
              <w:right w:val="single" w:sz="4" w:space="0" w:color="auto"/>
            </w:tcBorders>
            <w:vAlign w:val="bottom"/>
          </w:tcPr>
          <w:p w14:paraId="0C4AE3D2" w14:textId="77777777" w:rsidR="00390093" w:rsidRDefault="00390093" w:rsidP="0019721B">
            <w:pPr>
              <w:widowControl/>
              <w:rPr>
                <w:szCs w:val="24"/>
              </w:rPr>
            </w:pPr>
            <w:r>
              <w:rPr>
                <w:szCs w:val="24"/>
              </w:rPr>
              <w:t>Amounts earned by delivering goods or services to customers</w:t>
            </w:r>
          </w:p>
        </w:tc>
      </w:tr>
      <w:tr w:rsidR="00390093" w14:paraId="373FA306" w14:textId="77777777" w:rsidTr="00C91556">
        <w:trPr>
          <w:trHeight w:val="630"/>
        </w:trPr>
        <w:tc>
          <w:tcPr>
            <w:tcW w:w="3721" w:type="dxa"/>
            <w:tcBorders>
              <w:top w:val="nil"/>
              <w:left w:val="single" w:sz="4" w:space="0" w:color="auto"/>
              <w:bottom w:val="single" w:sz="4" w:space="0" w:color="auto"/>
              <w:right w:val="single" w:sz="4" w:space="0" w:color="auto"/>
            </w:tcBorders>
            <w:noWrap/>
            <w:vAlign w:val="bottom"/>
          </w:tcPr>
          <w:p w14:paraId="55DE4C2B" w14:textId="77777777" w:rsidR="00390093" w:rsidRDefault="00390093" w:rsidP="0019721B">
            <w:pPr>
              <w:widowControl/>
              <w:ind w:firstLineChars="100" w:firstLine="240"/>
              <w:rPr>
                <w:szCs w:val="24"/>
              </w:rPr>
            </w:pPr>
            <w:r>
              <w:rPr>
                <w:szCs w:val="24"/>
              </w:rPr>
              <w:t>10. Cash flow statement</w:t>
            </w:r>
          </w:p>
        </w:tc>
        <w:tc>
          <w:tcPr>
            <w:tcW w:w="1203" w:type="dxa"/>
            <w:tcBorders>
              <w:top w:val="nil"/>
              <w:left w:val="nil"/>
              <w:bottom w:val="single" w:sz="4" w:space="0" w:color="auto"/>
              <w:right w:val="single" w:sz="4" w:space="0" w:color="auto"/>
            </w:tcBorders>
            <w:noWrap/>
            <w:vAlign w:val="bottom"/>
          </w:tcPr>
          <w:p w14:paraId="4C1CE9DB" w14:textId="22AA3744" w:rsidR="00390093" w:rsidRPr="000C0363" w:rsidRDefault="00F143AA" w:rsidP="0019721B">
            <w:pPr>
              <w:widowControl/>
              <w:rPr>
                <w:szCs w:val="24"/>
              </w:rPr>
            </w:pPr>
            <w:r>
              <w:rPr>
                <w:szCs w:val="24"/>
              </w:rPr>
              <w:t>h</w:t>
            </w:r>
          </w:p>
        </w:tc>
        <w:tc>
          <w:tcPr>
            <w:tcW w:w="3960" w:type="dxa"/>
            <w:tcBorders>
              <w:top w:val="nil"/>
              <w:left w:val="nil"/>
              <w:bottom w:val="single" w:sz="4" w:space="0" w:color="auto"/>
              <w:right w:val="single" w:sz="4" w:space="0" w:color="auto"/>
            </w:tcBorders>
            <w:vAlign w:val="bottom"/>
          </w:tcPr>
          <w:p w14:paraId="0C446767" w14:textId="77777777" w:rsidR="00390093" w:rsidRDefault="00390093" w:rsidP="0019721B">
            <w:pPr>
              <w:widowControl/>
              <w:rPr>
                <w:szCs w:val="24"/>
              </w:rPr>
            </w:pPr>
            <w:r>
              <w:rPr>
                <w:szCs w:val="24"/>
              </w:rPr>
              <w:t xml:space="preserve">Report </w:t>
            </w:r>
            <w:r w:rsidR="00966164">
              <w:rPr>
                <w:szCs w:val="24"/>
              </w:rPr>
              <w:t>that shows</w:t>
            </w:r>
            <w:r>
              <w:rPr>
                <w:szCs w:val="24"/>
              </w:rPr>
              <w:t xml:space="preserve"> cash receipts and cash payments during a period</w:t>
            </w:r>
          </w:p>
        </w:tc>
      </w:tr>
      <w:tr w:rsidR="00390093" w14:paraId="419B87DD" w14:textId="77777777" w:rsidTr="00C91556">
        <w:trPr>
          <w:trHeight w:val="630"/>
        </w:trPr>
        <w:tc>
          <w:tcPr>
            <w:tcW w:w="3721" w:type="dxa"/>
            <w:tcBorders>
              <w:top w:val="nil"/>
              <w:left w:val="single" w:sz="4" w:space="0" w:color="auto"/>
              <w:bottom w:val="single" w:sz="4" w:space="0" w:color="auto"/>
              <w:right w:val="single" w:sz="4" w:space="0" w:color="auto"/>
            </w:tcBorders>
            <w:noWrap/>
            <w:vAlign w:val="bottom"/>
          </w:tcPr>
          <w:p w14:paraId="1F5DF765" w14:textId="77777777" w:rsidR="00390093" w:rsidRDefault="00390093" w:rsidP="0019721B">
            <w:pPr>
              <w:widowControl/>
              <w:ind w:firstLineChars="100" w:firstLine="240"/>
              <w:rPr>
                <w:szCs w:val="24"/>
              </w:rPr>
            </w:pPr>
            <w:r>
              <w:rPr>
                <w:szCs w:val="24"/>
              </w:rPr>
              <w:t>11. Statement of owner</w:t>
            </w:r>
            <w:r w:rsidR="00942890">
              <w:rPr>
                <w:szCs w:val="24"/>
              </w:rPr>
              <w:t>’</w:t>
            </w:r>
            <w:r>
              <w:rPr>
                <w:szCs w:val="24"/>
              </w:rPr>
              <w:t>s equity</w:t>
            </w:r>
          </w:p>
        </w:tc>
        <w:tc>
          <w:tcPr>
            <w:tcW w:w="1203" w:type="dxa"/>
            <w:tcBorders>
              <w:top w:val="nil"/>
              <w:left w:val="nil"/>
              <w:bottom w:val="single" w:sz="4" w:space="0" w:color="auto"/>
              <w:right w:val="single" w:sz="4" w:space="0" w:color="auto"/>
            </w:tcBorders>
            <w:noWrap/>
            <w:vAlign w:val="bottom"/>
          </w:tcPr>
          <w:p w14:paraId="72E8ABD7" w14:textId="7716FB80" w:rsidR="00390093" w:rsidRPr="000C0363" w:rsidRDefault="00F143AA" w:rsidP="0019721B">
            <w:pPr>
              <w:widowControl/>
              <w:rPr>
                <w:szCs w:val="24"/>
              </w:rPr>
            </w:pPr>
            <w:r>
              <w:rPr>
                <w:szCs w:val="24"/>
              </w:rPr>
              <w:t>k</w:t>
            </w:r>
          </w:p>
        </w:tc>
        <w:tc>
          <w:tcPr>
            <w:tcW w:w="3960" w:type="dxa"/>
            <w:tcBorders>
              <w:top w:val="nil"/>
              <w:left w:val="nil"/>
              <w:bottom w:val="single" w:sz="4" w:space="0" w:color="auto"/>
              <w:right w:val="single" w:sz="4" w:space="0" w:color="auto"/>
            </w:tcBorders>
            <w:vAlign w:val="bottom"/>
          </w:tcPr>
          <w:p w14:paraId="63154240" w14:textId="77777777" w:rsidR="00390093" w:rsidRDefault="00390093" w:rsidP="0019721B">
            <w:pPr>
              <w:widowControl/>
              <w:rPr>
                <w:szCs w:val="24"/>
              </w:rPr>
            </w:pPr>
            <w:r>
              <w:rPr>
                <w:szCs w:val="24"/>
              </w:rPr>
              <w:t>Report that shows the changes in owner</w:t>
            </w:r>
            <w:r w:rsidR="00942890">
              <w:rPr>
                <w:szCs w:val="24"/>
              </w:rPr>
              <w:t>’</w:t>
            </w:r>
            <w:r>
              <w:rPr>
                <w:szCs w:val="24"/>
              </w:rPr>
              <w:t>s equity for a period of time</w:t>
            </w:r>
          </w:p>
        </w:tc>
      </w:tr>
    </w:tbl>
    <w:p w14:paraId="06B7F15F" w14:textId="47BB487F" w:rsidR="00390093" w:rsidRDefault="00390093" w:rsidP="0073743D">
      <w:pPr>
        <w:keepNext/>
        <w:keepLines/>
        <w:spacing w:after="120"/>
        <w:jc w:val="right"/>
        <w:rPr>
          <w:bCs/>
          <w:iCs/>
        </w:rPr>
      </w:pPr>
      <w:r w:rsidRPr="00F9362D">
        <w:rPr>
          <w:rFonts w:ascii="Arial MT Pro" w:hAnsi="Arial MT Pro" w:cs="Arial"/>
          <w:i/>
          <w:iCs/>
          <w:sz w:val="20"/>
        </w:rPr>
        <w:lastRenderedPageBreak/>
        <w:t>(10–15 min.)</w:t>
      </w:r>
      <w:r>
        <w:t xml:space="preserve"> </w:t>
      </w:r>
      <w:r w:rsidRPr="00F9362D">
        <w:rPr>
          <w:rFonts w:ascii="Arial MT Pro" w:hAnsi="Arial MT Pro" w:cs="Arial"/>
          <w:b/>
          <w:bCs/>
          <w:sz w:val="36"/>
        </w:rPr>
        <w:t>E1–</w:t>
      </w:r>
      <w:r w:rsidR="0002623C" w:rsidRPr="00F9362D">
        <w:rPr>
          <w:rFonts w:ascii="Arial MT Pro" w:hAnsi="Arial MT Pro" w:cs="Arial"/>
          <w:b/>
          <w:bCs/>
          <w:sz w:val="36"/>
        </w:rPr>
        <w:t>1</w:t>
      </w:r>
      <w:r w:rsidR="00B60877" w:rsidRPr="00F9362D">
        <w:rPr>
          <w:rFonts w:ascii="Arial MT Pro" w:hAnsi="Arial MT Pro" w:cs="Arial"/>
          <w:b/>
          <w:bCs/>
          <w:sz w:val="36"/>
        </w:rPr>
        <w:t>1</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9"/>
        <w:gridCol w:w="2950"/>
        <w:gridCol w:w="2950"/>
      </w:tblGrid>
      <w:tr w:rsidR="00390093" w14:paraId="76E9595E" w14:textId="77777777" w:rsidTr="00C91556">
        <w:tc>
          <w:tcPr>
            <w:tcW w:w="2949" w:type="dxa"/>
          </w:tcPr>
          <w:p w14:paraId="59B372F2" w14:textId="77777777" w:rsidR="00390093" w:rsidRDefault="00390093" w:rsidP="0019721B">
            <w:pPr>
              <w:pStyle w:val="Footer"/>
              <w:keepNext/>
              <w:keepLines/>
              <w:tabs>
                <w:tab w:val="clear" w:pos="4320"/>
                <w:tab w:val="clear" w:pos="8640"/>
              </w:tabs>
            </w:pPr>
          </w:p>
        </w:tc>
        <w:tc>
          <w:tcPr>
            <w:tcW w:w="2950" w:type="dxa"/>
          </w:tcPr>
          <w:p w14:paraId="544D98E9" w14:textId="77777777" w:rsidR="00390093" w:rsidRDefault="00390093" w:rsidP="000C0363">
            <w:pPr>
              <w:pStyle w:val="Footer"/>
              <w:keepNext/>
              <w:keepLines/>
              <w:numPr>
                <w:ilvl w:val="0"/>
                <w:numId w:val="24"/>
              </w:numPr>
              <w:tabs>
                <w:tab w:val="clear" w:pos="4320"/>
                <w:tab w:val="clear" w:pos="8640"/>
              </w:tabs>
              <w:ind w:left="658"/>
            </w:pPr>
            <w:r>
              <w:t>Type of Account</w:t>
            </w:r>
          </w:p>
        </w:tc>
        <w:tc>
          <w:tcPr>
            <w:tcW w:w="2950" w:type="dxa"/>
          </w:tcPr>
          <w:p w14:paraId="3FF00B2B" w14:textId="77777777" w:rsidR="00390093" w:rsidRDefault="00390093" w:rsidP="00390093">
            <w:pPr>
              <w:pStyle w:val="Footer"/>
              <w:keepNext/>
              <w:keepLines/>
              <w:numPr>
                <w:ilvl w:val="0"/>
                <w:numId w:val="24"/>
              </w:numPr>
              <w:tabs>
                <w:tab w:val="clear" w:pos="4320"/>
                <w:tab w:val="clear" w:pos="8640"/>
              </w:tabs>
            </w:pPr>
            <w:r>
              <w:t>Statement</w:t>
            </w:r>
            <w:r w:rsidR="00A02F90">
              <w:t>(s)</w:t>
            </w:r>
          </w:p>
        </w:tc>
      </w:tr>
      <w:tr w:rsidR="00390093" w14:paraId="40D0473A" w14:textId="77777777" w:rsidTr="00C91556">
        <w:tc>
          <w:tcPr>
            <w:tcW w:w="2949" w:type="dxa"/>
          </w:tcPr>
          <w:p w14:paraId="711668CD" w14:textId="77777777" w:rsidR="00390093" w:rsidRPr="000C0363" w:rsidRDefault="00390093" w:rsidP="00F7454B">
            <w:pPr>
              <w:pStyle w:val="cbkfmprlgh3"/>
              <w:keepNext/>
              <w:keepLines/>
              <w:rPr>
                <w:rFonts w:ascii="Times New Roman" w:hAnsi="Times New Roman"/>
                <w:b w:val="0"/>
                <w:bCs w:val="0"/>
                <w:color w:val="auto"/>
                <w:sz w:val="24"/>
                <w:szCs w:val="24"/>
              </w:rPr>
            </w:pPr>
            <w:r w:rsidRPr="000C0363">
              <w:rPr>
                <w:rFonts w:ascii="Times New Roman" w:hAnsi="Times New Roman"/>
                <w:b w:val="0"/>
                <w:bCs w:val="0"/>
                <w:color w:val="auto"/>
                <w:sz w:val="24"/>
                <w:szCs w:val="24"/>
              </w:rPr>
              <w:t>Supplies Expense</w:t>
            </w:r>
          </w:p>
        </w:tc>
        <w:tc>
          <w:tcPr>
            <w:tcW w:w="2950" w:type="dxa"/>
          </w:tcPr>
          <w:p w14:paraId="03BF71D8"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E</w:t>
            </w:r>
          </w:p>
        </w:tc>
        <w:tc>
          <w:tcPr>
            <w:tcW w:w="2950" w:type="dxa"/>
          </w:tcPr>
          <w:p w14:paraId="627F1833"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I</w:t>
            </w:r>
          </w:p>
        </w:tc>
      </w:tr>
      <w:tr w:rsidR="00390093" w14:paraId="6E4DCD76" w14:textId="77777777" w:rsidTr="00C91556">
        <w:tc>
          <w:tcPr>
            <w:tcW w:w="2949" w:type="dxa"/>
          </w:tcPr>
          <w:p w14:paraId="114948BA" w14:textId="77777777" w:rsidR="00390093" w:rsidRPr="000C0363" w:rsidRDefault="00390093" w:rsidP="00F7454B">
            <w:pPr>
              <w:pStyle w:val="cbkfmprlgh3"/>
              <w:keepNext/>
              <w:keepLines/>
              <w:rPr>
                <w:rFonts w:ascii="Times New Roman" w:hAnsi="Times New Roman"/>
                <w:b w:val="0"/>
                <w:bCs w:val="0"/>
                <w:color w:val="auto"/>
                <w:sz w:val="24"/>
                <w:szCs w:val="24"/>
              </w:rPr>
            </w:pPr>
            <w:r w:rsidRPr="000C0363">
              <w:rPr>
                <w:rFonts w:ascii="Times New Roman" w:hAnsi="Times New Roman"/>
                <w:b w:val="0"/>
                <w:bCs w:val="0"/>
                <w:color w:val="auto"/>
                <w:sz w:val="24"/>
                <w:szCs w:val="24"/>
              </w:rPr>
              <w:t>Accounts Receivable</w:t>
            </w:r>
          </w:p>
        </w:tc>
        <w:tc>
          <w:tcPr>
            <w:tcW w:w="2950" w:type="dxa"/>
          </w:tcPr>
          <w:p w14:paraId="4377B414"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A</w:t>
            </w:r>
          </w:p>
        </w:tc>
        <w:tc>
          <w:tcPr>
            <w:tcW w:w="2950" w:type="dxa"/>
          </w:tcPr>
          <w:p w14:paraId="6244390F"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B</w:t>
            </w:r>
          </w:p>
        </w:tc>
      </w:tr>
      <w:tr w:rsidR="00390093" w14:paraId="7F76A7F1" w14:textId="77777777" w:rsidTr="00C91556">
        <w:tc>
          <w:tcPr>
            <w:tcW w:w="2949" w:type="dxa"/>
          </w:tcPr>
          <w:p w14:paraId="39D01FFA" w14:textId="77777777" w:rsidR="00390093" w:rsidRPr="000C0363" w:rsidRDefault="00390093" w:rsidP="00F7454B">
            <w:pPr>
              <w:pStyle w:val="cbkfmprlgh3"/>
              <w:keepNext/>
              <w:keepLines/>
              <w:rPr>
                <w:rFonts w:ascii="Times New Roman" w:hAnsi="Times New Roman"/>
                <w:b w:val="0"/>
                <w:bCs w:val="0"/>
                <w:color w:val="auto"/>
                <w:sz w:val="24"/>
                <w:szCs w:val="24"/>
              </w:rPr>
            </w:pPr>
            <w:r w:rsidRPr="000C0363">
              <w:rPr>
                <w:rFonts w:ascii="Times New Roman" w:hAnsi="Times New Roman"/>
                <w:b w:val="0"/>
                <w:bCs w:val="0"/>
                <w:color w:val="auto"/>
                <w:sz w:val="24"/>
                <w:szCs w:val="24"/>
              </w:rPr>
              <w:t>J. Chiang, Capital</w:t>
            </w:r>
          </w:p>
        </w:tc>
        <w:tc>
          <w:tcPr>
            <w:tcW w:w="2950" w:type="dxa"/>
          </w:tcPr>
          <w:p w14:paraId="00679A42"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OE</w:t>
            </w:r>
          </w:p>
        </w:tc>
        <w:tc>
          <w:tcPr>
            <w:tcW w:w="2950" w:type="dxa"/>
          </w:tcPr>
          <w:p w14:paraId="219580B0"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SOE, B</w:t>
            </w:r>
          </w:p>
        </w:tc>
      </w:tr>
      <w:tr w:rsidR="00390093" w14:paraId="0914F847" w14:textId="77777777" w:rsidTr="00C91556">
        <w:tc>
          <w:tcPr>
            <w:tcW w:w="2949" w:type="dxa"/>
          </w:tcPr>
          <w:p w14:paraId="0615C622" w14:textId="77777777" w:rsidR="00390093" w:rsidRPr="000C0363" w:rsidRDefault="00390093" w:rsidP="00F7454B">
            <w:pPr>
              <w:pStyle w:val="cbkfmprlgh3"/>
              <w:keepNext/>
              <w:keepLines/>
              <w:rPr>
                <w:rFonts w:ascii="Times New Roman" w:hAnsi="Times New Roman"/>
                <w:b w:val="0"/>
                <w:bCs w:val="0"/>
                <w:color w:val="auto"/>
                <w:sz w:val="24"/>
                <w:szCs w:val="24"/>
              </w:rPr>
            </w:pPr>
            <w:r w:rsidRPr="000C0363">
              <w:rPr>
                <w:rFonts w:ascii="Times New Roman" w:hAnsi="Times New Roman"/>
                <w:b w:val="0"/>
                <w:bCs w:val="0"/>
                <w:color w:val="auto"/>
                <w:sz w:val="24"/>
                <w:szCs w:val="24"/>
              </w:rPr>
              <w:t>Computer Equipment</w:t>
            </w:r>
          </w:p>
        </w:tc>
        <w:tc>
          <w:tcPr>
            <w:tcW w:w="2950" w:type="dxa"/>
          </w:tcPr>
          <w:p w14:paraId="0C5ECA51"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A</w:t>
            </w:r>
          </w:p>
        </w:tc>
        <w:tc>
          <w:tcPr>
            <w:tcW w:w="2950" w:type="dxa"/>
          </w:tcPr>
          <w:p w14:paraId="2B842F3D"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B</w:t>
            </w:r>
          </w:p>
        </w:tc>
      </w:tr>
      <w:tr w:rsidR="00390093" w14:paraId="19088FEF" w14:textId="77777777" w:rsidTr="00C91556">
        <w:tc>
          <w:tcPr>
            <w:tcW w:w="2949" w:type="dxa"/>
          </w:tcPr>
          <w:p w14:paraId="0485695A" w14:textId="77777777" w:rsidR="00390093" w:rsidRPr="000C0363" w:rsidRDefault="00390093" w:rsidP="00F7454B">
            <w:pPr>
              <w:pStyle w:val="cbkfmprlgh3"/>
              <w:keepNext/>
              <w:keepLines/>
              <w:rPr>
                <w:rFonts w:ascii="Times New Roman" w:hAnsi="Times New Roman"/>
                <w:b w:val="0"/>
                <w:bCs w:val="0"/>
                <w:color w:val="auto"/>
                <w:sz w:val="24"/>
                <w:szCs w:val="24"/>
              </w:rPr>
            </w:pPr>
            <w:r w:rsidRPr="000C0363">
              <w:rPr>
                <w:rFonts w:ascii="Times New Roman" w:hAnsi="Times New Roman"/>
                <w:b w:val="0"/>
                <w:bCs w:val="0"/>
                <w:color w:val="auto"/>
                <w:sz w:val="24"/>
                <w:szCs w:val="24"/>
              </w:rPr>
              <w:t>Consulting Service Revenue</w:t>
            </w:r>
          </w:p>
        </w:tc>
        <w:tc>
          <w:tcPr>
            <w:tcW w:w="2950" w:type="dxa"/>
          </w:tcPr>
          <w:p w14:paraId="0D2765F5"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R</w:t>
            </w:r>
          </w:p>
        </w:tc>
        <w:tc>
          <w:tcPr>
            <w:tcW w:w="2950" w:type="dxa"/>
          </w:tcPr>
          <w:p w14:paraId="3B7F2DB0"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I</w:t>
            </w:r>
          </w:p>
        </w:tc>
      </w:tr>
      <w:tr w:rsidR="00390093" w14:paraId="6BE51C02" w14:textId="77777777" w:rsidTr="00C91556">
        <w:tc>
          <w:tcPr>
            <w:tcW w:w="2949" w:type="dxa"/>
          </w:tcPr>
          <w:p w14:paraId="788672E0" w14:textId="77777777" w:rsidR="00390093" w:rsidRPr="000C0363" w:rsidRDefault="00390093" w:rsidP="00F7454B">
            <w:pPr>
              <w:pStyle w:val="cbkfmprlgh3"/>
              <w:keepNext/>
              <w:keepLines/>
              <w:rPr>
                <w:rFonts w:ascii="Times New Roman" w:hAnsi="Times New Roman"/>
                <w:b w:val="0"/>
                <w:bCs w:val="0"/>
                <w:color w:val="auto"/>
                <w:sz w:val="24"/>
                <w:szCs w:val="24"/>
              </w:rPr>
            </w:pPr>
            <w:r w:rsidRPr="000C0363">
              <w:rPr>
                <w:rFonts w:ascii="Times New Roman" w:hAnsi="Times New Roman"/>
                <w:b w:val="0"/>
                <w:bCs w:val="0"/>
                <w:color w:val="auto"/>
                <w:sz w:val="24"/>
                <w:szCs w:val="24"/>
              </w:rPr>
              <w:t>Accounts Payable</w:t>
            </w:r>
          </w:p>
        </w:tc>
        <w:tc>
          <w:tcPr>
            <w:tcW w:w="2950" w:type="dxa"/>
          </w:tcPr>
          <w:p w14:paraId="58F1FE46"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L</w:t>
            </w:r>
          </w:p>
        </w:tc>
        <w:tc>
          <w:tcPr>
            <w:tcW w:w="2950" w:type="dxa"/>
          </w:tcPr>
          <w:p w14:paraId="56B4A9DB"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B</w:t>
            </w:r>
          </w:p>
        </w:tc>
      </w:tr>
      <w:tr w:rsidR="00390093" w14:paraId="21588C0F" w14:textId="77777777" w:rsidTr="00C91556">
        <w:tc>
          <w:tcPr>
            <w:tcW w:w="2949" w:type="dxa"/>
          </w:tcPr>
          <w:p w14:paraId="4F7076AE" w14:textId="77777777" w:rsidR="00390093" w:rsidRPr="000C0363" w:rsidRDefault="00390093" w:rsidP="00F7454B">
            <w:pPr>
              <w:pStyle w:val="cbkfmprlgh3"/>
              <w:keepNext/>
              <w:keepLines/>
              <w:rPr>
                <w:rFonts w:ascii="Times New Roman" w:hAnsi="Times New Roman"/>
                <w:b w:val="0"/>
                <w:bCs w:val="0"/>
                <w:color w:val="auto"/>
                <w:sz w:val="24"/>
                <w:szCs w:val="24"/>
              </w:rPr>
            </w:pPr>
            <w:r w:rsidRPr="000C0363">
              <w:rPr>
                <w:rFonts w:ascii="Times New Roman" w:hAnsi="Times New Roman"/>
                <w:b w:val="0"/>
                <w:bCs w:val="0"/>
                <w:color w:val="auto"/>
                <w:sz w:val="24"/>
                <w:szCs w:val="24"/>
              </w:rPr>
              <w:t xml:space="preserve">Rent </w:t>
            </w:r>
            <w:r w:rsidR="00A04DBF">
              <w:rPr>
                <w:rFonts w:ascii="Times New Roman" w:hAnsi="Times New Roman"/>
                <w:b w:val="0"/>
                <w:bCs w:val="0"/>
                <w:color w:val="auto"/>
                <w:sz w:val="24"/>
                <w:szCs w:val="24"/>
              </w:rPr>
              <w:t>E</w:t>
            </w:r>
            <w:r w:rsidRPr="000C0363">
              <w:rPr>
                <w:rFonts w:ascii="Times New Roman" w:hAnsi="Times New Roman"/>
                <w:b w:val="0"/>
                <w:bCs w:val="0"/>
                <w:color w:val="auto"/>
                <w:sz w:val="24"/>
                <w:szCs w:val="24"/>
              </w:rPr>
              <w:t>xpense</w:t>
            </w:r>
          </w:p>
        </w:tc>
        <w:tc>
          <w:tcPr>
            <w:tcW w:w="2950" w:type="dxa"/>
          </w:tcPr>
          <w:p w14:paraId="2885D817"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E</w:t>
            </w:r>
          </w:p>
        </w:tc>
        <w:tc>
          <w:tcPr>
            <w:tcW w:w="2950" w:type="dxa"/>
          </w:tcPr>
          <w:p w14:paraId="31BFACE5"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I</w:t>
            </w:r>
          </w:p>
        </w:tc>
      </w:tr>
      <w:tr w:rsidR="00390093" w14:paraId="57BA0764" w14:textId="77777777" w:rsidTr="00C91556">
        <w:tc>
          <w:tcPr>
            <w:tcW w:w="2949" w:type="dxa"/>
          </w:tcPr>
          <w:p w14:paraId="5D01DE22" w14:textId="77777777" w:rsidR="00390093" w:rsidRPr="000C0363" w:rsidRDefault="00390093" w:rsidP="00F7454B">
            <w:pPr>
              <w:pStyle w:val="cbkfmprlgh3"/>
              <w:keepNext/>
              <w:keepLines/>
              <w:rPr>
                <w:rFonts w:ascii="Times New Roman" w:hAnsi="Times New Roman"/>
                <w:b w:val="0"/>
                <w:bCs w:val="0"/>
                <w:color w:val="auto"/>
                <w:sz w:val="24"/>
                <w:szCs w:val="24"/>
              </w:rPr>
            </w:pPr>
            <w:r w:rsidRPr="000C0363">
              <w:rPr>
                <w:rFonts w:ascii="Times New Roman" w:hAnsi="Times New Roman"/>
                <w:b w:val="0"/>
                <w:bCs w:val="0"/>
                <w:color w:val="auto"/>
                <w:sz w:val="24"/>
                <w:szCs w:val="24"/>
              </w:rPr>
              <w:t>Cash</w:t>
            </w:r>
          </w:p>
        </w:tc>
        <w:tc>
          <w:tcPr>
            <w:tcW w:w="2950" w:type="dxa"/>
          </w:tcPr>
          <w:p w14:paraId="2BB3B185" w14:textId="77777777" w:rsidR="00390093" w:rsidRPr="000C0363" w:rsidRDefault="00390093" w:rsidP="00BD4E5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A</w:t>
            </w:r>
          </w:p>
        </w:tc>
        <w:tc>
          <w:tcPr>
            <w:tcW w:w="2950" w:type="dxa"/>
          </w:tcPr>
          <w:p w14:paraId="27ADF5C3"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B, CF</w:t>
            </w:r>
          </w:p>
        </w:tc>
      </w:tr>
      <w:tr w:rsidR="00390093" w14:paraId="7ADF693C" w14:textId="77777777" w:rsidTr="00C91556">
        <w:tc>
          <w:tcPr>
            <w:tcW w:w="2949" w:type="dxa"/>
          </w:tcPr>
          <w:p w14:paraId="16BA6118" w14:textId="77777777" w:rsidR="00390093" w:rsidRPr="000C0363" w:rsidRDefault="00390093" w:rsidP="00F7454B">
            <w:pPr>
              <w:pStyle w:val="cbkfmprlgh3"/>
              <w:keepNext/>
              <w:keepLines/>
              <w:rPr>
                <w:rFonts w:ascii="Times New Roman" w:hAnsi="Times New Roman"/>
                <w:b w:val="0"/>
                <w:bCs w:val="0"/>
                <w:color w:val="auto"/>
                <w:sz w:val="24"/>
                <w:szCs w:val="24"/>
              </w:rPr>
            </w:pPr>
            <w:r w:rsidRPr="000C0363">
              <w:rPr>
                <w:rFonts w:ascii="Times New Roman" w:hAnsi="Times New Roman"/>
                <w:b w:val="0"/>
                <w:bCs w:val="0"/>
                <w:color w:val="auto"/>
                <w:sz w:val="24"/>
                <w:szCs w:val="24"/>
              </w:rPr>
              <w:t>J. Chiang, Withdrawals</w:t>
            </w:r>
          </w:p>
        </w:tc>
        <w:tc>
          <w:tcPr>
            <w:tcW w:w="2950" w:type="dxa"/>
          </w:tcPr>
          <w:p w14:paraId="072BA06D"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OE</w:t>
            </w:r>
          </w:p>
        </w:tc>
        <w:tc>
          <w:tcPr>
            <w:tcW w:w="2950" w:type="dxa"/>
          </w:tcPr>
          <w:p w14:paraId="2FB62CBF"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SOE</w:t>
            </w:r>
          </w:p>
        </w:tc>
      </w:tr>
      <w:tr w:rsidR="00390093" w14:paraId="453391F1" w14:textId="77777777" w:rsidTr="00C91556">
        <w:tc>
          <w:tcPr>
            <w:tcW w:w="2949" w:type="dxa"/>
          </w:tcPr>
          <w:p w14:paraId="67D5186F" w14:textId="77777777" w:rsidR="00390093" w:rsidRPr="000C0363" w:rsidRDefault="00390093" w:rsidP="00F7454B">
            <w:pPr>
              <w:pStyle w:val="cbkfmprlgh3"/>
              <w:keepNext/>
              <w:keepLines/>
              <w:rPr>
                <w:rFonts w:ascii="Times New Roman" w:hAnsi="Times New Roman"/>
                <w:b w:val="0"/>
                <w:bCs w:val="0"/>
                <w:color w:val="auto"/>
                <w:sz w:val="24"/>
                <w:szCs w:val="24"/>
              </w:rPr>
            </w:pPr>
            <w:r w:rsidRPr="000C0363">
              <w:rPr>
                <w:rFonts w:ascii="Times New Roman" w:hAnsi="Times New Roman"/>
                <w:b w:val="0"/>
                <w:bCs w:val="0"/>
                <w:color w:val="auto"/>
                <w:sz w:val="24"/>
                <w:szCs w:val="24"/>
              </w:rPr>
              <w:t>Supplies</w:t>
            </w:r>
          </w:p>
        </w:tc>
        <w:tc>
          <w:tcPr>
            <w:tcW w:w="2950" w:type="dxa"/>
          </w:tcPr>
          <w:p w14:paraId="75173B0E"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A</w:t>
            </w:r>
          </w:p>
        </w:tc>
        <w:tc>
          <w:tcPr>
            <w:tcW w:w="2950" w:type="dxa"/>
          </w:tcPr>
          <w:p w14:paraId="17417509"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B</w:t>
            </w:r>
          </w:p>
        </w:tc>
      </w:tr>
      <w:tr w:rsidR="00390093" w14:paraId="5001FD4B" w14:textId="77777777" w:rsidTr="00C91556">
        <w:tc>
          <w:tcPr>
            <w:tcW w:w="2949" w:type="dxa"/>
          </w:tcPr>
          <w:p w14:paraId="6672A2D0" w14:textId="77777777" w:rsidR="00390093" w:rsidRPr="000C0363" w:rsidRDefault="00390093" w:rsidP="00F7454B">
            <w:pPr>
              <w:pStyle w:val="cbkfmprlgh3"/>
              <w:keepNext/>
              <w:keepLines/>
              <w:rPr>
                <w:rFonts w:ascii="Times New Roman" w:hAnsi="Times New Roman"/>
                <w:b w:val="0"/>
                <w:bCs w:val="0"/>
                <w:color w:val="auto"/>
                <w:sz w:val="24"/>
                <w:szCs w:val="24"/>
              </w:rPr>
            </w:pPr>
            <w:r w:rsidRPr="000C0363">
              <w:rPr>
                <w:rFonts w:ascii="Times New Roman" w:hAnsi="Times New Roman"/>
                <w:b w:val="0"/>
                <w:bCs w:val="0"/>
                <w:color w:val="auto"/>
                <w:sz w:val="24"/>
                <w:szCs w:val="24"/>
              </w:rPr>
              <w:t>Note Payable</w:t>
            </w:r>
          </w:p>
        </w:tc>
        <w:tc>
          <w:tcPr>
            <w:tcW w:w="2950" w:type="dxa"/>
          </w:tcPr>
          <w:p w14:paraId="56DD04B7"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L</w:t>
            </w:r>
          </w:p>
        </w:tc>
        <w:tc>
          <w:tcPr>
            <w:tcW w:w="2950" w:type="dxa"/>
          </w:tcPr>
          <w:p w14:paraId="780AC3AF" w14:textId="77777777" w:rsidR="00390093" w:rsidRPr="000C0363" w:rsidRDefault="00390093" w:rsidP="0019721B">
            <w:pPr>
              <w:pStyle w:val="cbkfmprlgh3"/>
              <w:keepNext/>
              <w:keepLines/>
              <w:jc w:val="center"/>
              <w:rPr>
                <w:rFonts w:ascii="Times New Roman" w:hAnsi="Times New Roman"/>
                <w:b w:val="0"/>
                <w:bCs w:val="0"/>
                <w:color w:val="auto"/>
                <w:sz w:val="24"/>
                <w:szCs w:val="24"/>
              </w:rPr>
            </w:pPr>
            <w:r w:rsidRPr="000C0363">
              <w:rPr>
                <w:rFonts w:ascii="Times New Roman" w:hAnsi="Times New Roman"/>
                <w:b w:val="0"/>
                <w:bCs w:val="0"/>
                <w:color w:val="auto"/>
                <w:sz w:val="24"/>
                <w:szCs w:val="24"/>
              </w:rPr>
              <w:t>B</w:t>
            </w:r>
          </w:p>
        </w:tc>
      </w:tr>
    </w:tbl>
    <w:p w14:paraId="4465D22F" w14:textId="39EDF9A0" w:rsidR="00390093" w:rsidRPr="00F9362D" w:rsidRDefault="00390093" w:rsidP="0073743D">
      <w:pPr>
        <w:pStyle w:val="ptf"/>
        <w:spacing w:before="240" w:after="120"/>
        <w:jc w:val="right"/>
        <w:rPr>
          <w:rFonts w:ascii="Arial MT Pro" w:hAnsi="Arial MT Pro" w:cs="Arial"/>
          <w:color w:val="auto"/>
        </w:rPr>
      </w:pPr>
      <w:r w:rsidRPr="00F9362D">
        <w:rPr>
          <w:rFonts w:ascii="Arial MT Pro" w:hAnsi="Arial MT Pro" w:cs="Arial"/>
          <w:i/>
          <w:iCs/>
          <w:color w:val="auto"/>
          <w:sz w:val="20"/>
          <w:szCs w:val="20"/>
        </w:rPr>
        <w:t>(10</w:t>
      </w:r>
      <w:r w:rsidR="0051015B" w:rsidRPr="00F9362D">
        <w:rPr>
          <w:rFonts w:ascii="Arial MT Pro" w:hAnsi="Arial MT Pro" w:cs="Arial"/>
          <w:i/>
          <w:iCs/>
          <w:color w:val="auto"/>
          <w:sz w:val="20"/>
          <w:szCs w:val="20"/>
        </w:rPr>
        <w:t>–</w:t>
      </w:r>
      <w:r w:rsidRPr="00F9362D">
        <w:rPr>
          <w:rFonts w:ascii="Arial MT Pro" w:hAnsi="Arial MT Pro" w:cs="Arial"/>
          <w:i/>
          <w:iCs/>
          <w:color w:val="auto"/>
          <w:sz w:val="20"/>
          <w:szCs w:val="20"/>
        </w:rPr>
        <w:t>20 min.)</w:t>
      </w:r>
      <w:r w:rsidRPr="00F9362D">
        <w:rPr>
          <w:rFonts w:ascii="Arial MT Pro" w:hAnsi="Arial MT Pro" w:cs="Arial"/>
          <w:color w:val="auto"/>
        </w:rPr>
        <w:t xml:space="preserve"> </w:t>
      </w:r>
      <w:r w:rsidRPr="00F9362D">
        <w:rPr>
          <w:rFonts w:ascii="Arial MT Pro" w:hAnsi="Arial MT Pro" w:cs="Arial"/>
          <w:b/>
          <w:bCs/>
          <w:color w:val="auto"/>
          <w:sz w:val="36"/>
          <w:szCs w:val="36"/>
        </w:rPr>
        <w:t>E1-</w:t>
      </w:r>
      <w:r w:rsidR="0002623C" w:rsidRPr="00F9362D">
        <w:rPr>
          <w:rFonts w:ascii="Arial MT Pro" w:hAnsi="Arial MT Pro" w:cs="Arial"/>
          <w:b/>
          <w:bCs/>
          <w:color w:val="auto"/>
          <w:sz w:val="36"/>
          <w:szCs w:val="36"/>
        </w:rPr>
        <w:t>1</w:t>
      </w:r>
      <w:r w:rsidR="00B60877" w:rsidRPr="00F9362D">
        <w:rPr>
          <w:rFonts w:ascii="Arial MT Pro" w:hAnsi="Arial MT Pro" w:cs="Arial"/>
          <w:b/>
          <w:bCs/>
          <w:color w:val="auto"/>
          <w:sz w:val="36"/>
          <w:szCs w:val="36"/>
        </w:rPr>
        <w:t>2</w:t>
      </w:r>
    </w:p>
    <w:p w14:paraId="113D233A" w14:textId="77777777" w:rsidR="000C0363" w:rsidRPr="001C6BAA" w:rsidRDefault="000C0363" w:rsidP="000C0363">
      <w:pPr>
        <w:pStyle w:val="preq"/>
        <w:ind w:left="720"/>
        <w:rPr>
          <w:rFonts w:ascii="Times New Roman" w:hAnsi="Times New Roman"/>
        </w:rPr>
      </w:pPr>
      <w:r w:rsidRPr="001C6BAA">
        <w:rPr>
          <w:rFonts w:ascii="Times New Roman" w:hAnsi="Times New Roman"/>
        </w:rPr>
        <w:t>Req. 1</w:t>
      </w:r>
    </w:p>
    <w:p w14:paraId="717D2CDA" w14:textId="77777777" w:rsidR="00390093" w:rsidRDefault="00390093" w:rsidP="000C0363">
      <w:pPr>
        <w:pStyle w:val="pl1"/>
        <w:spacing w:before="240"/>
        <w:ind w:left="1170"/>
        <w:rPr>
          <w:color w:val="auto"/>
        </w:rPr>
      </w:pPr>
      <w:r>
        <w:rPr>
          <w:color w:val="auto"/>
        </w:rPr>
        <w:t>a.</w:t>
      </w:r>
      <w:r>
        <w:rPr>
          <w:color w:val="auto"/>
        </w:rPr>
        <w:tab/>
        <w:t>Investment by owner, Gary Oake</w:t>
      </w:r>
    </w:p>
    <w:p w14:paraId="6A2E9DA8" w14:textId="77777777" w:rsidR="0038035E" w:rsidRDefault="0038035E" w:rsidP="0038035E">
      <w:pPr>
        <w:pStyle w:val="pl1"/>
        <w:ind w:left="1170"/>
        <w:rPr>
          <w:color w:val="auto"/>
        </w:rPr>
      </w:pPr>
      <w:r>
        <w:rPr>
          <w:color w:val="auto"/>
        </w:rPr>
        <w:t>b.</w:t>
      </w:r>
      <w:r>
        <w:rPr>
          <w:color w:val="auto"/>
        </w:rPr>
        <w:tab/>
        <w:t xml:space="preserve">Purchase of rental equipment on account </w:t>
      </w:r>
    </w:p>
    <w:p w14:paraId="1963169E" w14:textId="77777777" w:rsidR="00390093" w:rsidRDefault="0038035E" w:rsidP="000C0363">
      <w:pPr>
        <w:pStyle w:val="pl1"/>
        <w:ind w:left="1170"/>
        <w:rPr>
          <w:color w:val="auto"/>
        </w:rPr>
      </w:pPr>
      <w:r>
        <w:rPr>
          <w:color w:val="auto"/>
        </w:rPr>
        <w:t>c</w:t>
      </w:r>
      <w:r w:rsidR="00390093">
        <w:rPr>
          <w:color w:val="auto"/>
        </w:rPr>
        <w:t>.</w:t>
      </w:r>
      <w:r w:rsidR="00390093">
        <w:rPr>
          <w:color w:val="auto"/>
        </w:rPr>
        <w:tab/>
        <w:t>Rental revenue for cash</w:t>
      </w:r>
    </w:p>
    <w:p w14:paraId="0967640C" w14:textId="77777777" w:rsidR="00390093" w:rsidRDefault="00390093" w:rsidP="000C0363">
      <w:pPr>
        <w:pStyle w:val="pl1"/>
        <w:ind w:left="1170"/>
        <w:rPr>
          <w:color w:val="auto"/>
        </w:rPr>
      </w:pPr>
      <w:r>
        <w:rPr>
          <w:color w:val="auto"/>
        </w:rPr>
        <w:t>d.</w:t>
      </w:r>
      <w:r>
        <w:rPr>
          <w:color w:val="auto"/>
        </w:rPr>
        <w:tab/>
        <w:t xml:space="preserve">Rental revenue on account </w:t>
      </w:r>
    </w:p>
    <w:p w14:paraId="5E75E01F" w14:textId="77777777" w:rsidR="00390093" w:rsidRDefault="00390093" w:rsidP="000C0363">
      <w:pPr>
        <w:pStyle w:val="pl1"/>
        <w:ind w:left="1170"/>
        <w:rPr>
          <w:color w:val="auto"/>
        </w:rPr>
      </w:pPr>
      <w:r>
        <w:rPr>
          <w:color w:val="auto"/>
        </w:rPr>
        <w:t>e.</w:t>
      </w:r>
      <w:r>
        <w:rPr>
          <w:color w:val="auto"/>
        </w:rPr>
        <w:tab/>
        <w:t xml:space="preserve">Payment of </w:t>
      </w:r>
      <w:r w:rsidR="0038035E">
        <w:rPr>
          <w:color w:val="auto"/>
        </w:rPr>
        <w:t xml:space="preserve">gas </w:t>
      </w:r>
      <w:r>
        <w:rPr>
          <w:color w:val="auto"/>
        </w:rPr>
        <w:t>expense</w:t>
      </w:r>
    </w:p>
    <w:p w14:paraId="6B23F534" w14:textId="77777777" w:rsidR="00390093" w:rsidRDefault="00390093" w:rsidP="000C0363">
      <w:pPr>
        <w:pStyle w:val="pl1"/>
        <w:ind w:left="1170"/>
        <w:rPr>
          <w:color w:val="auto"/>
        </w:rPr>
      </w:pPr>
      <w:r>
        <w:rPr>
          <w:color w:val="auto"/>
        </w:rPr>
        <w:t>f.</w:t>
      </w:r>
      <w:r>
        <w:rPr>
          <w:color w:val="auto"/>
        </w:rPr>
        <w:tab/>
        <w:t>Rental revenue for cash</w:t>
      </w:r>
    </w:p>
    <w:p w14:paraId="5D82B3F7" w14:textId="77777777" w:rsidR="00390093" w:rsidRDefault="00390093" w:rsidP="000C0363">
      <w:pPr>
        <w:pStyle w:val="pl1"/>
        <w:ind w:left="1170"/>
        <w:rPr>
          <w:color w:val="auto"/>
        </w:rPr>
      </w:pPr>
      <w:r>
        <w:rPr>
          <w:color w:val="auto"/>
        </w:rPr>
        <w:t>g.</w:t>
      </w:r>
      <w:r>
        <w:rPr>
          <w:color w:val="auto"/>
        </w:rPr>
        <w:tab/>
        <w:t>Collection of account receivable</w:t>
      </w:r>
    </w:p>
    <w:p w14:paraId="7A3EF01B" w14:textId="77777777" w:rsidR="00390093" w:rsidRDefault="00390093" w:rsidP="000C0363">
      <w:pPr>
        <w:pStyle w:val="pl1"/>
        <w:ind w:left="1170"/>
        <w:rPr>
          <w:color w:val="auto"/>
        </w:rPr>
      </w:pPr>
      <w:r>
        <w:rPr>
          <w:color w:val="auto"/>
        </w:rPr>
        <w:t>h.</w:t>
      </w:r>
      <w:r>
        <w:rPr>
          <w:color w:val="auto"/>
        </w:rPr>
        <w:tab/>
        <w:t>Payment of account payable</w:t>
      </w:r>
    </w:p>
    <w:p w14:paraId="5B8E32CB" w14:textId="77777777" w:rsidR="000C0363" w:rsidRPr="001C6BAA" w:rsidRDefault="000C0363" w:rsidP="000C0363">
      <w:pPr>
        <w:pStyle w:val="preq"/>
        <w:ind w:left="720"/>
        <w:rPr>
          <w:rFonts w:ascii="Times New Roman" w:hAnsi="Times New Roman"/>
        </w:rPr>
      </w:pPr>
    </w:p>
    <w:p w14:paraId="793F80AA" w14:textId="77777777" w:rsidR="00390093" w:rsidRPr="001C6BAA" w:rsidRDefault="00390093" w:rsidP="003C38CF">
      <w:pPr>
        <w:pStyle w:val="preq"/>
        <w:ind w:left="720"/>
        <w:outlineLvl w:val="0"/>
        <w:rPr>
          <w:rFonts w:ascii="Times New Roman" w:hAnsi="Times New Roman"/>
        </w:rPr>
      </w:pPr>
      <w:r w:rsidRPr="001C6BAA">
        <w:rPr>
          <w:rFonts w:ascii="Times New Roman" w:hAnsi="Times New Roman"/>
        </w:rPr>
        <w:t>Req. 2</w:t>
      </w:r>
    </w:p>
    <w:p w14:paraId="143801AE" w14:textId="77777777" w:rsidR="00390093" w:rsidRDefault="00390093" w:rsidP="00BD4E5B">
      <w:pPr>
        <w:pStyle w:val="ptf"/>
        <w:tabs>
          <w:tab w:val="right" w:leader="dot" w:pos="5995"/>
          <w:tab w:val="right" w:pos="7205"/>
        </w:tabs>
        <w:spacing w:before="120"/>
        <w:ind w:left="720"/>
        <w:rPr>
          <w:color w:val="auto"/>
        </w:rPr>
      </w:pPr>
      <w:r>
        <w:rPr>
          <w:color w:val="auto"/>
        </w:rPr>
        <w:t>Revenues ($1,000 + $1,000 + $4,500)</w:t>
      </w:r>
      <w:r>
        <w:rPr>
          <w:color w:val="auto"/>
        </w:rPr>
        <w:tab/>
      </w:r>
      <w:r>
        <w:rPr>
          <w:color w:val="auto"/>
        </w:rPr>
        <w:tab/>
        <w:t>$6,500</w:t>
      </w:r>
    </w:p>
    <w:p w14:paraId="43A536DE" w14:textId="77777777" w:rsidR="00390093" w:rsidRDefault="00390093" w:rsidP="00BD4E5B">
      <w:pPr>
        <w:pStyle w:val="ptf"/>
        <w:tabs>
          <w:tab w:val="right" w:leader="dot" w:pos="5995"/>
          <w:tab w:val="right" w:pos="7205"/>
        </w:tabs>
        <w:spacing w:before="120"/>
        <w:ind w:left="720"/>
        <w:rPr>
          <w:color w:val="auto"/>
        </w:rPr>
      </w:pPr>
      <w:r>
        <w:rPr>
          <w:color w:val="auto"/>
        </w:rPr>
        <w:t>Less: Expenses</w:t>
      </w:r>
      <w:r>
        <w:rPr>
          <w:color w:val="auto"/>
        </w:rPr>
        <w:tab/>
      </w:r>
      <w:r>
        <w:rPr>
          <w:color w:val="auto"/>
        </w:rPr>
        <w:tab/>
      </w:r>
      <w:r>
        <w:rPr>
          <w:color w:val="auto"/>
          <w:u w:val="single"/>
        </w:rPr>
        <w:t xml:space="preserve">     2,000</w:t>
      </w:r>
    </w:p>
    <w:p w14:paraId="3436C781" w14:textId="77777777" w:rsidR="00390093" w:rsidRDefault="00390093" w:rsidP="00BD4E5B">
      <w:pPr>
        <w:pStyle w:val="ptf"/>
        <w:tabs>
          <w:tab w:val="right" w:leader="dot" w:pos="5995"/>
          <w:tab w:val="right" w:pos="7205"/>
        </w:tabs>
        <w:spacing w:before="120"/>
        <w:ind w:left="720"/>
        <w:rPr>
          <w:color w:val="auto"/>
          <w:u w:val="double"/>
        </w:rPr>
      </w:pPr>
      <w:r>
        <w:rPr>
          <w:color w:val="auto"/>
        </w:rPr>
        <w:t>Net income</w:t>
      </w:r>
      <w:r>
        <w:rPr>
          <w:color w:val="auto"/>
        </w:rPr>
        <w:tab/>
      </w:r>
      <w:r>
        <w:rPr>
          <w:color w:val="auto"/>
        </w:rPr>
        <w:tab/>
      </w:r>
      <w:r>
        <w:rPr>
          <w:color w:val="auto"/>
          <w:u w:val="double"/>
        </w:rPr>
        <w:t>$4,500</w:t>
      </w:r>
    </w:p>
    <w:p w14:paraId="34906612" w14:textId="4D1610FA" w:rsidR="00390093" w:rsidRPr="00F9362D" w:rsidRDefault="00390093" w:rsidP="003A1AAD">
      <w:pPr>
        <w:pStyle w:val="ph3full"/>
        <w:shd w:val="clear" w:color="auto" w:fill="FFFFFF"/>
        <w:tabs>
          <w:tab w:val="right" w:pos="9240"/>
        </w:tabs>
        <w:spacing w:before="0"/>
        <w:rPr>
          <w:rFonts w:ascii="Arial MT Pro" w:hAnsi="Arial MT Pro" w:cs="Arial"/>
          <w:color w:val="auto"/>
        </w:rPr>
      </w:pPr>
      <w:r>
        <w:rPr>
          <w:i w:val="0"/>
          <w:iCs w:val="0"/>
          <w:color w:val="auto"/>
          <w:sz w:val="24"/>
          <w:szCs w:val="24"/>
        </w:rPr>
        <w:br w:type="page"/>
      </w:r>
      <w:r w:rsidRPr="00F9362D">
        <w:rPr>
          <w:rFonts w:ascii="Arial MT Pro" w:hAnsi="Arial MT Pro" w:cs="Arial"/>
          <w:color w:val="auto"/>
        </w:rPr>
        <w:lastRenderedPageBreak/>
        <w:t>(10</w:t>
      </w:r>
      <w:r w:rsidR="0051015B" w:rsidRPr="00F9362D">
        <w:rPr>
          <w:rFonts w:ascii="Arial MT Pro" w:hAnsi="Arial MT Pro" w:cs="Arial"/>
          <w:color w:val="auto"/>
        </w:rPr>
        <w:t>–</w:t>
      </w:r>
      <w:r w:rsidRPr="00F9362D">
        <w:rPr>
          <w:rFonts w:ascii="Arial MT Pro" w:hAnsi="Arial MT Pro" w:cs="Arial"/>
          <w:color w:val="auto"/>
        </w:rPr>
        <w:t xml:space="preserve">20 min.) </w:t>
      </w:r>
      <w:r w:rsidRPr="00F9362D">
        <w:rPr>
          <w:rFonts w:ascii="Arial MT Pro" w:hAnsi="Arial MT Pro" w:cs="Arial"/>
          <w:b/>
          <w:bCs/>
          <w:i w:val="0"/>
          <w:iCs w:val="0"/>
          <w:color w:val="auto"/>
          <w:sz w:val="36"/>
          <w:szCs w:val="36"/>
        </w:rPr>
        <w:t>E1-</w:t>
      </w:r>
      <w:r w:rsidR="0002623C" w:rsidRPr="00F9362D">
        <w:rPr>
          <w:rFonts w:ascii="Arial MT Pro" w:hAnsi="Arial MT Pro" w:cs="Arial"/>
          <w:b/>
          <w:bCs/>
          <w:i w:val="0"/>
          <w:iCs w:val="0"/>
          <w:color w:val="auto"/>
          <w:sz w:val="36"/>
          <w:szCs w:val="36"/>
        </w:rPr>
        <w:t>1</w:t>
      </w:r>
      <w:r w:rsidR="00B60877" w:rsidRPr="00F9362D">
        <w:rPr>
          <w:rFonts w:ascii="Arial MT Pro" w:hAnsi="Arial MT Pro" w:cs="Arial"/>
          <w:b/>
          <w:bCs/>
          <w:i w:val="0"/>
          <w:iCs w:val="0"/>
          <w:color w:val="auto"/>
          <w:sz w:val="36"/>
          <w:szCs w:val="36"/>
        </w:rPr>
        <w:t>3</w:t>
      </w:r>
    </w:p>
    <w:p w14:paraId="22A8A1F3" w14:textId="77777777" w:rsidR="005817C3" w:rsidRPr="001C6BAA" w:rsidRDefault="005817C3" w:rsidP="003C38CF">
      <w:pPr>
        <w:pStyle w:val="ptffull"/>
        <w:shd w:val="clear" w:color="auto" w:fill="FFFFFF"/>
        <w:outlineLvl w:val="0"/>
        <w:rPr>
          <w:rFonts w:cs="Arial"/>
          <w:i/>
          <w:color w:val="auto"/>
        </w:rPr>
      </w:pPr>
      <w:r w:rsidRPr="001C6BAA">
        <w:rPr>
          <w:rFonts w:cs="Arial"/>
          <w:i/>
          <w:color w:val="auto"/>
        </w:rPr>
        <w:t>Req. 1</w:t>
      </w:r>
    </w:p>
    <w:p w14:paraId="3A599FD9" w14:textId="77777777" w:rsidR="00390093" w:rsidRDefault="005817C3" w:rsidP="00BD4E5B">
      <w:pPr>
        <w:pStyle w:val="ptffull"/>
        <w:shd w:val="clear" w:color="auto" w:fill="FFFFFF"/>
        <w:spacing w:before="120"/>
        <w:rPr>
          <w:color w:val="auto"/>
        </w:rPr>
      </w:pPr>
      <w:r w:rsidRPr="00F9362D">
        <w:rPr>
          <w:rFonts w:ascii="Arial MT Pro" w:hAnsi="Arial MT Pro" w:cs="Arial"/>
          <w:color w:val="auto"/>
        </w:rPr>
        <w:t>B</w:t>
      </w:r>
      <w:r w:rsidR="000C74DE">
        <w:rPr>
          <w:color w:val="auto"/>
        </w:rPr>
        <w:t>onicalzi Sales Training</w:t>
      </w:r>
      <w:r w:rsidR="00390093">
        <w:rPr>
          <w:color w:val="auto"/>
        </w:rPr>
        <w:t xml:space="preserve"> is a proprietorship, as shown by the owner</w:t>
      </w:r>
      <w:r w:rsidR="00942890">
        <w:rPr>
          <w:color w:val="auto"/>
        </w:rPr>
        <w:t>’</w:t>
      </w:r>
      <w:r w:rsidR="00390093">
        <w:rPr>
          <w:color w:val="auto"/>
        </w:rPr>
        <w:t>s capital account.</w:t>
      </w:r>
    </w:p>
    <w:p w14:paraId="295FDAD6" w14:textId="77777777" w:rsidR="00BD4E5B" w:rsidRDefault="00BD4E5B" w:rsidP="00BD4E5B">
      <w:pPr>
        <w:pStyle w:val="ptffull"/>
        <w:shd w:val="clear" w:color="auto" w:fill="FFFFFF"/>
        <w:spacing w:before="120"/>
        <w:rPr>
          <w:color w:val="auto"/>
        </w:rPr>
      </w:pPr>
    </w:p>
    <w:p w14:paraId="1B5626FE" w14:textId="77777777" w:rsidR="00C111DD" w:rsidRDefault="00390093" w:rsidP="00BD4E5B">
      <w:pPr>
        <w:pStyle w:val="ph4full"/>
        <w:shd w:val="clear" w:color="auto" w:fill="FFFFFF"/>
        <w:tabs>
          <w:tab w:val="right" w:pos="8855"/>
        </w:tabs>
        <w:spacing w:before="0"/>
        <w:outlineLvl w:val="0"/>
        <w:rPr>
          <w:rFonts w:cs="Arial"/>
          <w:color w:val="auto"/>
        </w:rPr>
      </w:pPr>
      <w:r w:rsidRPr="001C6BAA">
        <w:rPr>
          <w:rFonts w:cs="Arial"/>
          <w:color w:val="auto"/>
        </w:rPr>
        <w:t>Req. 2</w:t>
      </w:r>
    </w:p>
    <w:p w14:paraId="5322ABF9" w14:textId="5F06F7DE" w:rsidR="00390093" w:rsidRPr="00762DD6" w:rsidRDefault="00390093" w:rsidP="00BD4E5B">
      <w:pPr>
        <w:pStyle w:val="ptffull"/>
        <w:shd w:val="clear" w:color="auto" w:fill="FFFFFF"/>
        <w:spacing w:before="0"/>
        <w:outlineLvl w:val="0"/>
        <w:rPr>
          <w:rFonts w:cs="Arial"/>
          <w:i/>
          <w:color w:val="auto"/>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199"/>
        <w:gridCol w:w="1428"/>
        <w:gridCol w:w="3505"/>
        <w:gridCol w:w="1228"/>
      </w:tblGrid>
      <w:tr w:rsidR="00390093" w14:paraId="6418825B" w14:textId="77777777" w:rsidTr="00762DD6">
        <w:trPr>
          <w:cantSplit/>
          <w:trHeight w:val="313"/>
        </w:trPr>
        <w:tc>
          <w:tcPr>
            <w:tcW w:w="9360" w:type="dxa"/>
            <w:gridSpan w:val="4"/>
            <w:tcBorders>
              <w:top w:val="double" w:sz="4" w:space="0" w:color="auto"/>
            </w:tcBorders>
            <w:shd w:val="clear" w:color="auto" w:fill="FFFFFF"/>
            <w:vAlign w:val="bottom"/>
          </w:tcPr>
          <w:p w14:paraId="742C5728" w14:textId="77777777" w:rsidR="00390093" w:rsidRPr="00F9362D" w:rsidRDefault="00D00035" w:rsidP="0019721B">
            <w:pPr>
              <w:pStyle w:val="pformhead"/>
              <w:spacing w:before="40" w:after="40"/>
              <w:rPr>
                <w:rFonts w:ascii="Arial MT Pro" w:hAnsi="Arial MT Pro"/>
                <w:b/>
                <w:color w:val="auto"/>
                <w:sz w:val="20"/>
              </w:rPr>
            </w:pPr>
            <w:r w:rsidRPr="00F9362D">
              <w:rPr>
                <w:rFonts w:ascii="Arial MT Pro" w:hAnsi="Arial MT Pro"/>
                <w:b/>
                <w:color w:val="auto"/>
                <w:sz w:val="20"/>
              </w:rPr>
              <w:t>BONICALZI SALES TRAINING</w:t>
            </w:r>
          </w:p>
        </w:tc>
      </w:tr>
      <w:tr w:rsidR="00390093" w14:paraId="101ADF78" w14:textId="77777777" w:rsidTr="00762DD6">
        <w:trPr>
          <w:cantSplit/>
          <w:trHeight w:val="325"/>
        </w:trPr>
        <w:tc>
          <w:tcPr>
            <w:tcW w:w="9360" w:type="dxa"/>
            <w:gridSpan w:val="4"/>
            <w:tcBorders>
              <w:bottom w:val="single" w:sz="4" w:space="0" w:color="auto"/>
            </w:tcBorders>
            <w:shd w:val="clear" w:color="auto" w:fill="FFFFFF"/>
            <w:vAlign w:val="bottom"/>
          </w:tcPr>
          <w:p w14:paraId="1B4DBB65"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Balance Sheet</w:t>
            </w:r>
          </w:p>
        </w:tc>
      </w:tr>
      <w:tr w:rsidR="00390093" w14:paraId="630A4A42" w14:textId="77777777" w:rsidTr="00762DD6">
        <w:trPr>
          <w:cantSplit/>
          <w:trHeight w:val="325"/>
        </w:trPr>
        <w:tc>
          <w:tcPr>
            <w:tcW w:w="9360" w:type="dxa"/>
            <w:gridSpan w:val="4"/>
            <w:tcBorders>
              <w:top w:val="single" w:sz="4" w:space="0" w:color="auto"/>
              <w:bottom w:val="double" w:sz="4" w:space="0" w:color="auto"/>
            </w:tcBorders>
            <w:shd w:val="clear" w:color="auto" w:fill="FFFFFF"/>
            <w:vAlign w:val="bottom"/>
          </w:tcPr>
          <w:p w14:paraId="71FBC6E6" w14:textId="629622FB"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September 30, </w:t>
            </w:r>
            <w:r w:rsidR="00993F90" w:rsidRPr="00F9362D">
              <w:rPr>
                <w:rFonts w:ascii="Arial MT Pro" w:hAnsi="Arial MT Pro"/>
                <w:color w:val="auto"/>
                <w:sz w:val="20"/>
              </w:rPr>
              <w:t>2023</w:t>
            </w:r>
          </w:p>
        </w:tc>
      </w:tr>
      <w:tr w:rsidR="00390093" w14:paraId="51F8B6F1" w14:textId="77777777" w:rsidTr="00762DD6">
        <w:trPr>
          <w:trHeight w:val="313"/>
        </w:trPr>
        <w:tc>
          <w:tcPr>
            <w:tcW w:w="3199" w:type="dxa"/>
            <w:tcBorders>
              <w:top w:val="double" w:sz="4" w:space="0" w:color="auto"/>
              <w:right w:val="double" w:sz="4" w:space="0" w:color="auto"/>
            </w:tcBorders>
            <w:shd w:val="clear" w:color="auto" w:fill="FFFFFF"/>
            <w:vAlign w:val="bottom"/>
          </w:tcPr>
          <w:p w14:paraId="1CCFA49D" w14:textId="77777777" w:rsidR="00390093" w:rsidRDefault="00CC3BD5" w:rsidP="003C38CF">
            <w:pPr>
              <w:pStyle w:val="pformabhead"/>
              <w:spacing w:before="40" w:after="40"/>
              <w:rPr>
                <w:rFonts w:ascii="Arial" w:hAnsi="Arial"/>
                <w:color w:val="auto"/>
                <w:sz w:val="20"/>
              </w:rPr>
            </w:pPr>
            <w:r w:rsidRPr="00F9362D">
              <w:rPr>
                <w:rFonts w:ascii="Arial MT Pro" w:hAnsi="Arial MT Pro"/>
                <w:b/>
                <w:color w:val="auto"/>
                <w:sz w:val="20"/>
              </w:rPr>
              <w:t>Assets</w:t>
            </w:r>
          </w:p>
        </w:tc>
        <w:tc>
          <w:tcPr>
            <w:tcW w:w="1428" w:type="dxa"/>
            <w:tcBorders>
              <w:top w:val="double" w:sz="4" w:space="0" w:color="auto"/>
              <w:left w:val="double" w:sz="4" w:space="0" w:color="auto"/>
              <w:right w:val="double" w:sz="4" w:space="0" w:color="auto"/>
            </w:tcBorders>
            <w:shd w:val="clear" w:color="auto" w:fill="FFFFFF"/>
            <w:vAlign w:val="bottom"/>
          </w:tcPr>
          <w:p w14:paraId="64EADE52" w14:textId="77777777" w:rsidR="00390093" w:rsidRDefault="00390093" w:rsidP="0019721B">
            <w:pPr>
              <w:pStyle w:val="pformabhead"/>
              <w:spacing w:before="40" w:after="40"/>
              <w:jc w:val="right"/>
              <w:rPr>
                <w:rFonts w:ascii="Arial" w:hAnsi="Arial"/>
                <w:color w:val="auto"/>
                <w:sz w:val="20"/>
              </w:rPr>
            </w:pPr>
          </w:p>
        </w:tc>
        <w:tc>
          <w:tcPr>
            <w:tcW w:w="3505" w:type="dxa"/>
            <w:tcBorders>
              <w:top w:val="double" w:sz="4" w:space="0" w:color="auto"/>
              <w:left w:val="double" w:sz="4" w:space="0" w:color="auto"/>
              <w:right w:val="double" w:sz="4" w:space="0" w:color="auto"/>
            </w:tcBorders>
            <w:shd w:val="clear" w:color="auto" w:fill="FFFFFF"/>
            <w:vAlign w:val="bottom"/>
          </w:tcPr>
          <w:p w14:paraId="215FCDFA" w14:textId="77777777" w:rsidR="00390093" w:rsidRDefault="00CC3BD5" w:rsidP="003C38CF">
            <w:pPr>
              <w:pStyle w:val="pformabhead"/>
              <w:spacing w:before="40" w:after="40"/>
              <w:rPr>
                <w:rFonts w:ascii="Arial" w:hAnsi="Arial"/>
                <w:color w:val="auto"/>
                <w:sz w:val="20"/>
              </w:rPr>
            </w:pPr>
            <w:r w:rsidRPr="00F9362D">
              <w:rPr>
                <w:rFonts w:ascii="Arial MT Pro" w:hAnsi="Arial MT Pro"/>
                <w:b/>
                <w:color w:val="auto"/>
                <w:sz w:val="20"/>
              </w:rPr>
              <w:t>Liabilities</w:t>
            </w:r>
          </w:p>
        </w:tc>
        <w:tc>
          <w:tcPr>
            <w:tcW w:w="1228" w:type="dxa"/>
            <w:tcBorders>
              <w:top w:val="double" w:sz="4" w:space="0" w:color="auto"/>
              <w:left w:val="double" w:sz="4" w:space="0" w:color="auto"/>
            </w:tcBorders>
            <w:shd w:val="clear" w:color="auto" w:fill="FFFFFF"/>
            <w:vAlign w:val="bottom"/>
          </w:tcPr>
          <w:p w14:paraId="736DAFA8" w14:textId="77777777" w:rsidR="00390093" w:rsidRPr="00F9362D" w:rsidRDefault="00390093" w:rsidP="0019721B">
            <w:pPr>
              <w:pStyle w:val="pformabhead"/>
              <w:spacing w:before="0" w:after="40"/>
              <w:jc w:val="right"/>
              <w:rPr>
                <w:rFonts w:ascii="Arial MT Pro" w:hAnsi="Arial MT Pro"/>
                <w:color w:val="auto"/>
                <w:sz w:val="20"/>
              </w:rPr>
            </w:pPr>
          </w:p>
        </w:tc>
      </w:tr>
      <w:tr w:rsidR="00390093" w14:paraId="47B26B86" w14:textId="77777777" w:rsidTr="00762DD6">
        <w:trPr>
          <w:trHeight w:val="359"/>
        </w:trPr>
        <w:tc>
          <w:tcPr>
            <w:tcW w:w="3199" w:type="dxa"/>
            <w:tcBorders>
              <w:right w:val="double" w:sz="4" w:space="0" w:color="auto"/>
            </w:tcBorders>
            <w:shd w:val="clear" w:color="auto" w:fill="FFFFFF"/>
            <w:vAlign w:val="bottom"/>
          </w:tcPr>
          <w:p w14:paraId="4D8F1F94" w14:textId="77777777" w:rsidR="00390093" w:rsidRPr="00F9362D" w:rsidRDefault="00390093" w:rsidP="0019721B">
            <w:pPr>
              <w:pStyle w:val="pformab"/>
              <w:spacing w:before="40" w:after="40"/>
              <w:rPr>
                <w:rFonts w:ascii="Arial MT Pro" w:hAnsi="Arial MT Pro"/>
                <w:color w:val="auto"/>
                <w:sz w:val="20"/>
              </w:rPr>
            </w:pPr>
            <w:r w:rsidRPr="00F9362D">
              <w:rPr>
                <w:rFonts w:ascii="Arial MT Pro" w:hAnsi="Arial MT Pro"/>
                <w:color w:val="auto"/>
                <w:sz w:val="20"/>
              </w:rPr>
              <w:t>Cash</w:t>
            </w:r>
          </w:p>
        </w:tc>
        <w:tc>
          <w:tcPr>
            <w:tcW w:w="1428" w:type="dxa"/>
            <w:tcBorders>
              <w:left w:val="double" w:sz="4" w:space="0" w:color="auto"/>
              <w:right w:val="double" w:sz="4" w:space="0" w:color="auto"/>
            </w:tcBorders>
            <w:shd w:val="clear" w:color="auto" w:fill="FFFFFF"/>
            <w:vAlign w:val="bottom"/>
          </w:tcPr>
          <w:p w14:paraId="06BB5D6A" w14:textId="77777777" w:rsidR="00390093" w:rsidRDefault="00390093" w:rsidP="00762DD6">
            <w:pPr>
              <w:pStyle w:val="pformab"/>
              <w:spacing w:before="40" w:after="40"/>
              <w:ind w:right="110"/>
              <w:jc w:val="right"/>
              <w:rPr>
                <w:rFonts w:ascii="Arial" w:hAnsi="Arial"/>
                <w:color w:val="auto"/>
                <w:sz w:val="20"/>
              </w:rPr>
            </w:pPr>
            <w:r>
              <w:rPr>
                <w:rFonts w:ascii="Cambria Math" w:hAnsi="Cambria Math" w:cs="Cambria Math"/>
                <w:color w:val="auto"/>
                <w:sz w:val="20"/>
              </w:rPr>
              <w:t> </w:t>
            </w:r>
            <w:r w:rsidRPr="00F9362D">
              <w:rPr>
                <w:rFonts w:ascii="Arial MT Pro" w:hAnsi="Arial MT Pro"/>
                <w:color w:val="auto"/>
                <w:sz w:val="20"/>
              </w:rPr>
              <w:t>$  </w:t>
            </w:r>
            <w:r w:rsidR="000C74DE" w:rsidRPr="00F9362D">
              <w:rPr>
                <w:rFonts w:ascii="Arial MT Pro" w:hAnsi="Arial MT Pro"/>
                <w:color w:val="auto"/>
                <w:sz w:val="20"/>
              </w:rPr>
              <w:t>1</w:t>
            </w:r>
            <w:r w:rsidRPr="00F9362D">
              <w:rPr>
                <w:rFonts w:ascii="Arial MT Pro" w:hAnsi="Arial MT Pro"/>
                <w:color w:val="auto"/>
                <w:sz w:val="20"/>
              </w:rPr>
              <w:t>5,000</w:t>
            </w:r>
          </w:p>
        </w:tc>
        <w:tc>
          <w:tcPr>
            <w:tcW w:w="3505" w:type="dxa"/>
            <w:tcBorders>
              <w:left w:val="double" w:sz="4" w:space="0" w:color="auto"/>
              <w:right w:val="double" w:sz="4" w:space="0" w:color="auto"/>
            </w:tcBorders>
            <w:shd w:val="clear" w:color="auto" w:fill="FFFFFF"/>
            <w:vAlign w:val="bottom"/>
          </w:tcPr>
          <w:p w14:paraId="5CFB6D85"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payable</w:t>
            </w:r>
          </w:p>
        </w:tc>
        <w:tc>
          <w:tcPr>
            <w:tcW w:w="1228" w:type="dxa"/>
            <w:tcBorders>
              <w:left w:val="double" w:sz="4" w:space="0" w:color="auto"/>
            </w:tcBorders>
            <w:shd w:val="clear" w:color="auto" w:fill="FFFFFF"/>
            <w:vAlign w:val="bottom"/>
          </w:tcPr>
          <w:p w14:paraId="34A56221" w14:textId="77777777" w:rsidR="00390093" w:rsidRPr="00F9362D" w:rsidRDefault="00390093" w:rsidP="00F7454B">
            <w:pPr>
              <w:pStyle w:val="pformab"/>
              <w:tabs>
                <w:tab w:val="decimal" w:pos="937"/>
              </w:tabs>
              <w:spacing w:before="0" w:after="40"/>
              <w:rPr>
                <w:rFonts w:ascii="Arial MT Pro" w:hAnsi="Arial MT Pro"/>
                <w:color w:val="auto"/>
                <w:sz w:val="20"/>
              </w:rPr>
            </w:pPr>
            <w:r w:rsidRPr="00F9362D">
              <w:rPr>
                <w:rFonts w:ascii="Arial MT Pro" w:hAnsi="Arial MT Pro"/>
                <w:color w:val="auto"/>
                <w:sz w:val="20"/>
              </w:rPr>
              <w:t>$  </w:t>
            </w:r>
            <w:r w:rsidR="000C74DE" w:rsidRPr="00F9362D">
              <w:rPr>
                <w:rFonts w:ascii="Arial MT Pro" w:hAnsi="Arial MT Pro"/>
                <w:color w:val="auto"/>
                <w:sz w:val="20"/>
              </w:rPr>
              <w:t>2</w:t>
            </w:r>
            <w:r w:rsidRPr="00F9362D">
              <w:rPr>
                <w:rFonts w:ascii="Arial MT Pro" w:hAnsi="Arial MT Pro"/>
                <w:color w:val="auto"/>
                <w:sz w:val="20"/>
              </w:rPr>
              <w:t>6,000</w:t>
            </w:r>
          </w:p>
        </w:tc>
      </w:tr>
      <w:tr w:rsidR="00390093" w14:paraId="48BFC73C" w14:textId="77777777" w:rsidTr="00762DD6">
        <w:trPr>
          <w:trHeight w:val="325"/>
        </w:trPr>
        <w:tc>
          <w:tcPr>
            <w:tcW w:w="3199" w:type="dxa"/>
            <w:tcBorders>
              <w:right w:val="double" w:sz="4" w:space="0" w:color="auto"/>
            </w:tcBorders>
            <w:shd w:val="clear" w:color="auto" w:fill="FFFFFF"/>
            <w:vAlign w:val="bottom"/>
          </w:tcPr>
          <w:p w14:paraId="22D3BDDC"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receivable</w:t>
            </w:r>
          </w:p>
        </w:tc>
        <w:tc>
          <w:tcPr>
            <w:tcW w:w="1428" w:type="dxa"/>
            <w:tcBorders>
              <w:left w:val="double" w:sz="4" w:space="0" w:color="auto"/>
              <w:right w:val="double" w:sz="4" w:space="0" w:color="auto"/>
            </w:tcBorders>
            <w:shd w:val="clear" w:color="auto" w:fill="FFFFFF"/>
            <w:vAlign w:val="bottom"/>
          </w:tcPr>
          <w:p w14:paraId="30277405" w14:textId="77777777" w:rsidR="00390093" w:rsidRDefault="00390093" w:rsidP="00762DD6">
            <w:pPr>
              <w:pStyle w:val="pformab"/>
              <w:spacing w:before="40" w:after="40"/>
              <w:ind w:right="110"/>
              <w:jc w:val="right"/>
              <w:rPr>
                <w:rFonts w:ascii="Arial" w:hAnsi="Arial"/>
                <w:color w:val="auto"/>
                <w:sz w:val="20"/>
              </w:rPr>
            </w:pPr>
            <w:r w:rsidRPr="00F9362D">
              <w:rPr>
                <w:rFonts w:ascii="Arial MT Pro" w:hAnsi="Arial MT Pro"/>
                <w:color w:val="auto"/>
                <w:sz w:val="20"/>
              </w:rPr>
              <w:t>25,000</w:t>
            </w:r>
          </w:p>
        </w:tc>
        <w:tc>
          <w:tcPr>
            <w:tcW w:w="3505" w:type="dxa"/>
            <w:tcBorders>
              <w:left w:val="double" w:sz="4" w:space="0" w:color="auto"/>
              <w:right w:val="double" w:sz="4" w:space="0" w:color="auto"/>
            </w:tcBorders>
            <w:shd w:val="clear" w:color="auto" w:fill="FFFFFF"/>
            <w:vAlign w:val="bottom"/>
          </w:tcPr>
          <w:p w14:paraId="749AA826"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Note payable</w:t>
            </w:r>
          </w:p>
        </w:tc>
        <w:tc>
          <w:tcPr>
            <w:tcW w:w="1228" w:type="dxa"/>
            <w:tcBorders>
              <w:left w:val="double" w:sz="4" w:space="0" w:color="auto"/>
            </w:tcBorders>
            <w:shd w:val="clear" w:color="auto" w:fill="FFFFFF"/>
            <w:vAlign w:val="bottom"/>
          </w:tcPr>
          <w:p w14:paraId="6C31ACD1" w14:textId="77777777" w:rsidR="00390093" w:rsidRPr="00F9362D" w:rsidRDefault="00390093" w:rsidP="0019721B">
            <w:pPr>
              <w:pStyle w:val="pformab"/>
              <w:tabs>
                <w:tab w:val="decimal" w:pos="937"/>
              </w:tabs>
              <w:spacing w:before="0" w:after="40"/>
              <w:rPr>
                <w:rFonts w:ascii="Arial MT Pro" w:hAnsi="Arial MT Pro"/>
                <w:color w:val="auto"/>
                <w:sz w:val="20"/>
              </w:rPr>
            </w:pPr>
            <w:r w:rsidRPr="00F9362D">
              <w:rPr>
                <w:rFonts w:ascii="Arial MT Pro" w:hAnsi="Arial MT Pro"/>
                <w:color w:val="auto"/>
                <w:sz w:val="20"/>
                <w:u w:val="single"/>
              </w:rPr>
              <w:t>    50,000</w:t>
            </w:r>
          </w:p>
        </w:tc>
      </w:tr>
      <w:tr w:rsidR="00390093" w14:paraId="11C4B8B4" w14:textId="77777777" w:rsidTr="00762DD6">
        <w:trPr>
          <w:trHeight w:val="325"/>
        </w:trPr>
        <w:tc>
          <w:tcPr>
            <w:tcW w:w="3199" w:type="dxa"/>
            <w:tcBorders>
              <w:right w:val="double" w:sz="4" w:space="0" w:color="auto"/>
            </w:tcBorders>
            <w:shd w:val="clear" w:color="auto" w:fill="FFFFFF"/>
            <w:vAlign w:val="bottom"/>
          </w:tcPr>
          <w:p w14:paraId="004B25A3"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Supplies</w:t>
            </w:r>
          </w:p>
        </w:tc>
        <w:tc>
          <w:tcPr>
            <w:tcW w:w="1428" w:type="dxa"/>
            <w:tcBorders>
              <w:left w:val="double" w:sz="4" w:space="0" w:color="auto"/>
              <w:right w:val="double" w:sz="4" w:space="0" w:color="auto"/>
            </w:tcBorders>
            <w:shd w:val="clear" w:color="auto" w:fill="FFFFFF"/>
            <w:vAlign w:val="bottom"/>
          </w:tcPr>
          <w:p w14:paraId="5DEF93B6" w14:textId="77777777" w:rsidR="00390093" w:rsidRDefault="00390093" w:rsidP="00762DD6">
            <w:pPr>
              <w:pStyle w:val="pformab"/>
              <w:spacing w:before="40" w:after="40"/>
              <w:ind w:right="110"/>
              <w:jc w:val="right"/>
              <w:rPr>
                <w:rFonts w:ascii="Arial" w:hAnsi="Arial"/>
                <w:color w:val="auto"/>
                <w:sz w:val="20"/>
              </w:rPr>
            </w:pPr>
            <w:r w:rsidRPr="00F9362D">
              <w:rPr>
                <w:rFonts w:ascii="Arial MT Pro" w:hAnsi="Arial MT Pro"/>
                <w:color w:val="auto"/>
                <w:sz w:val="20"/>
              </w:rPr>
              <w:t>5,000</w:t>
            </w:r>
          </w:p>
        </w:tc>
        <w:tc>
          <w:tcPr>
            <w:tcW w:w="3505" w:type="dxa"/>
            <w:tcBorders>
              <w:left w:val="double" w:sz="4" w:space="0" w:color="auto"/>
              <w:right w:val="double" w:sz="4" w:space="0" w:color="auto"/>
            </w:tcBorders>
            <w:shd w:val="clear" w:color="auto" w:fill="FFFFFF"/>
            <w:vAlign w:val="bottom"/>
          </w:tcPr>
          <w:p w14:paraId="4B02A17B"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Total liabilities</w:t>
            </w:r>
          </w:p>
        </w:tc>
        <w:tc>
          <w:tcPr>
            <w:tcW w:w="1228" w:type="dxa"/>
            <w:tcBorders>
              <w:left w:val="double" w:sz="4" w:space="0" w:color="auto"/>
            </w:tcBorders>
            <w:shd w:val="clear" w:color="auto" w:fill="FFFFFF"/>
            <w:vAlign w:val="bottom"/>
          </w:tcPr>
          <w:p w14:paraId="3EF9D748" w14:textId="77777777" w:rsidR="00390093" w:rsidRPr="00F9362D" w:rsidRDefault="000C74DE" w:rsidP="0019721B">
            <w:pPr>
              <w:pStyle w:val="pformab"/>
              <w:tabs>
                <w:tab w:val="decimal" w:pos="937"/>
              </w:tabs>
              <w:spacing w:before="0" w:after="40"/>
              <w:rPr>
                <w:rFonts w:ascii="Arial MT Pro" w:hAnsi="Arial MT Pro"/>
                <w:color w:val="auto"/>
                <w:sz w:val="20"/>
              </w:rPr>
            </w:pPr>
            <w:r w:rsidRPr="00F9362D">
              <w:rPr>
                <w:rFonts w:ascii="Arial MT Pro" w:hAnsi="Arial MT Pro"/>
                <w:color w:val="auto"/>
                <w:sz w:val="20"/>
              </w:rPr>
              <w:t>7</w:t>
            </w:r>
            <w:r w:rsidR="00390093" w:rsidRPr="00F9362D">
              <w:rPr>
                <w:rFonts w:ascii="Arial MT Pro" w:hAnsi="Arial MT Pro"/>
                <w:color w:val="auto"/>
                <w:sz w:val="20"/>
              </w:rPr>
              <w:t>6,000</w:t>
            </w:r>
          </w:p>
        </w:tc>
      </w:tr>
      <w:tr w:rsidR="00390093" w14:paraId="1B8816F1" w14:textId="77777777" w:rsidTr="00762DD6">
        <w:trPr>
          <w:trHeight w:val="325"/>
        </w:trPr>
        <w:tc>
          <w:tcPr>
            <w:tcW w:w="3199" w:type="dxa"/>
            <w:tcBorders>
              <w:right w:val="double" w:sz="4" w:space="0" w:color="auto"/>
            </w:tcBorders>
            <w:shd w:val="clear" w:color="auto" w:fill="FFFFFF"/>
            <w:vAlign w:val="bottom"/>
          </w:tcPr>
          <w:p w14:paraId="42EE992C"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Computer equipment</w:t>
            </w:r>
          </w:p>
        </w:tc>
        <w:tc>
          <w:tcPr>
            <w:tcW w:w="1428" w:type="dxa"/>
            <w:tcBorders>
              <w:left w:val="double" w:sz="4" w:space="0" w:color="auto"/>
              <w:right w:val="double" w:sz="4" w:space="0" w:color="auto"/>
            </w:tcBorders>
            <w:shd w:val="clear" w:color="auto" w:fill="FFFFFF"/>
            <w:vAlign w:val="bottom"/>
          </w:tcPr>
          <w:p w14:paraId="56770746" w14:textId="77777777" w:rsidR="00390093" w:rsidRDefault="00390093" w:rsidP="00762DD6">
            <w:pPr>
              <w:pStyle w:val="pformab"/>
              <w:spacing w:before="40" w:after="40"/>
              <w:ind w:right="110"/>
              <w:jc w:val="right"/>
              <w:rPr>
                <w:rFonts w:ascii="Arial" w:hAnsi="Arial"/>
                <w:color w:val="auto"/>
                <w:sz w:val="20"/>
              </w:rPr>
            </w:pPr>
            <w:r w:rsidRPr="00F9362D">
              <w:rPr>
                <w:rFonts w:ascii="Arial MT Pro" w:hAnsi="Arial MT Pro"/>
                <w:color w:val="auto"/>
                <w:sz w:val="20"/>
                <w:u w:val="single"/>
              </w:rPr>
              <w:t>    80,000</w:t>
            </w:r>
          </w:p>
        </w:tc>
        <w:tc>
          <w:tcPr>
            <w:tcW w:w="3505" w:type="dxa"/>
            <w:tcBorders>
              <w:left w:val="double" w:sz="4" w:space="0" w:color="auto"/>
              <w:right w:val="double" w:sz="4" w:space="0" w:color="auto"/>
            </w:tcBorders>
            <w:shd w:val="clear" w:color="auto" w:fill="FFFFFF"/>
            <w:vAlign w:val="bottom"/>
          </w:tcPr>
          <w:p w14:paraId="2F5EDD8D" w14:textId="77777777" w:rsidR="00390093" w:rsidRPr="003C38CF" w:rsidRDefault="00390093" w:rsidP="003C38CF">
            <w:pPr>
              <w:pStyle w:val="pformab"/>
              <w:spacing w:before="40" w:after="40"/>
              <w:rPr>
                <w:rFonts w:ascii="Arial" w:hAnsi="Arial"/>
                <w:b/>
                <w:color w:val="auto"/>
                <w:sz w:val="20"/>
              </w:rPr>
            </w:pPr>
          </w:p>
        </w:tc>
        <w:tc>
          <w:tcPr>
            <w:tcW w:w="1228" w:type="dxa"/>
            <w:tcBorders>
              <w:left w:val="double" w:sz="4" w:space="0" w:color="auto"/>
            </w:tcBorders>
            <w:shd w:val="clear" w:color="auto" w:fill="FFFFFF"/>
            <w:vAlign w:val="bottom"/>
          </w:tcPr>
          <w:p w14:paraId="65662AE2" w14:textId="77777777" w:rsidR="00390093" w:rsidRPr="00F9362D" w:rsidRDefault="00390093" w:rsidP="0019721B">
            <w:pPr>
              <w:pStyle w:val="pformab"/>
              <w:tabs>
                <w:tab w:val="decimal" w:pos="937"/>
              </w:tabs>
              <w:spacing w:before="0" w:after="40"/>
              <w:rPr>
                <w:rFonts w:ascii="Arial MT Pro" w:hAnsi="Arial MT Pro"/>
                <w:color w:val="auto"/>
                <w:sz w:val="20"/>
              </w:rPr>
            </w:pPr>
          </w:p>
        </w:tc>
      </w:tr>
      <w:tr w:rsidR="00EE5956" w14:paraId="3B3079E9" w14:textId="77777777" w:rsidTr="00762DD6">
        <w:trPr>
          <w:trHeight w:val="325"/>
        </w:trPr>
        <w:tc>
          <w:tcPr>
            <w:tcW w:w="3199" w:type="dxa"/>
            <w:tcBorders>
              <w:right w:val="double" w:sz="4" w:space="0" w:color="auto"/>
            </w:tcBorders>
            <w:shd w:val="clear" w:color="auto" w:fill="FFFFFF"/>
            <w:vAlign w:val="bottom"/>
          </w:tcPr>
          <w:p w14:paraId="4EE4D22C" w14:textId="77777777" w:rsidR="00EE5956" w:rsidRDefault="00EE5956" w:rsidP="00EE5956">
            <w:pPr>
              <w:pStyle w:val="pformab"/>
              <w:spacing w:before="40" w:after="40"/>
              <w:rPr>
                <w:rFonts w:ascii="Arial" w:hAnsi="Arial"/>
                <w:color w:val="auto"/>
                <w:sz w:val="20"/>
              </w:rPr>
            </w:pPr>
          </w:p>
        </w:tc>
        <w:tc>
          <w:tcPr>
            <w:tcW w:w="1428" w:type="dxa"/>
            <w:tcBorders>
              <w:left w:val="double" w:sz="4" w:space="0" w:color="auto"/>
              <w:right w:val="double" w:sz="4" w:space="0" w:color="auto"/>
            </w:tcBorders>
            <w:shd w:val="clear" w:color="auto" w:fill="FFFFFF"/>
            <w:vAlign w:val="bottom"/>
          </w:tcPr>
          <w:p w14:paraId="3B5FCBC9" w14:textId="77777777" w:rsidR="00EE5956" w:rsidRDefault="00EE5956" w:rsidP="00EE5956">
            <w:pPr>
              <w:pStyle w:val="pformab"/>
              <w:spacing w:before="40" w:after="40"/>
              <w:ind w:right="167"/>
              <w:jc w:val="right"/>
              <w:rPr>
                <w:rFonts w:ascii="Arial" w:hAnsi="Arial"/>
                <w:color w:val="auto"/>
                <w:sz w:val="20"/>
              </w:rPr>
            </w:pPr>
          </w:p>
        </w:tc>
        <w:tc>
          <w:tcPr>
            <w:tcW w:w="3505" w:type="dxa"/>
            <w:tcBorders>
              <w:left w:val="double" w:sz="4" w:space="0" w:color="auto"/>
              <w:right w:val="double" w:sz="4" w:space="0" w:color="auto"/>
            </w:tcBorders>
            <w:shd w:val="clear" w:color="auto" w:fill="FFFFFF"/>
            <w:vAlign w:val="bottom"/>
          </w:tcPr>
          <w:p w14:paraId="6519A3C7" w14:textId="77777777" w:rsidR="00EE5956" w:rsidRDefault="00EE5956" w:rsidP="00EE5956">
            <w:pPr>
              <w:pStyle w:val="pformab"/>
              <w:spacing w:before="40" w:after="40"/>
              <w:rPr>
                <w:rFonts w:ascii="Arial" w:hAnsi="Arial"/>
                <w:color w:val="auto"/>
                <w:sz w:val="20"/>
              </w:rPr>
            </w:pPr>
            <w:r w:rsidRPr="00F9362D">
              <w:rPr>
                <w:rFonts w:ascii="Arial MT Pro" w:hAnsi="Arial MT Pro"/>
                <w:b/>
                <w:color w:val="auto"/>
                <w:sz w:val="20"/>
              </w:rPr>
              <w:t>Owner’s Equity</w:t>
            </w:r>
          </w:p>
        </w:tc>
        <w:tc>
          <w:tcPr>
            <w:tcW w:w="1228" w:type="dxa"/>
            <w:tcBorders>
              <w:left w:val="double" w:sz="4" w:space="0" w:color="auto"/>
            </w:tcBorders>
            <w:shd w:val="clear" w:color="auto" w:fill="FFFFFF"/>
            <w:vAlign w:val="bottom"/>
          </w:tcPr>
          <w:p w14:paraId="23ACE741" w14:textId="77777777" w:rsidR="00EE5956" w:rsidRPr="00F9362D" w:rsidRDefault="00EE5956" w:rsidP="00EE5956">
            <w:pPr>
              <w:pStyle w:val="pformab"/>
              <w:tabs>
                <w:tab w:val="decimal" w:pos="937"/>
              </w:tabs>
              <w:spacing w:before="0" w:after="40"/>
              <w:rPr>
                <w:rFonts w:ascii="Arial MT Pro" w:hAnsi="Arial MT Pro"/>
                <w:color w:val="auto"/>
                <w:sz w:val="20"/>
              </w:rPr>
            </w:pPr>
          </w:p>
        </w:tc>
      </w:tr>
      <w:tr w:rsidR="00EE5956" w14:paraId="2A601F10" w14:textId="77777777" w:rsidTr="00762DD6">
        <w:trPr>
          <w:trHeight w:val="313"/>
        </w:trPr>
        <w:tc>
          <w:tcPr>
            <w:tcW w:w="3199" w:type="dxa"/>
            <w:tcBorders>
              <w:right w:val="double" w:sz="4" w:space="0" w:color="auto"/>
            </w:tcBorders>
            <w:shd w:val="clear" w:color="auto" w:fill="FFFFFF"/>
            <w:vAlign w:val="bottom"/>
          </w:tcPr>
          <w:p w14:paraId="4DC1BC8E" w14:textId="77777777" w:rsidR="00EE5956" w:rsidRDefault="00EE5956" w:rsidP="00EE5956">
            <w:pPr>
              <w:pStyle w:val="pformab"/>
              <w:spacing w:before="40" w:after="40"/>
              <w:rPr>
                <w:rFonts w:ascii="Arial" w:hAnsi="Arial"/>
                <w:color w:val="auto"/>
                <w:sz w:val="20"/>
              </w:rPr>
            </w:pPr>
          </w:p>
        </w:tc>
        <w:tc>
          <w:tcPr>
            <w:tcW w:w="1428" w:type="dxa"/>
            <w:tcBorders>
              <w:left w:val="double" w:sz="4" w:space="0" w:color="auto"/>
              <w:right w:val="double" w:sz="4" w:space="0" w:color="auto"/>
            </w:tcBorders>
            <w:shd w:val="clear" w:color="auto" w:fill="FFFFFF"/>
            <w:vAlign w:val="bottom"/>
          </w:tcPr>
          <w:p w14:paraId="1C6B766B" w14:textId="77777777" w:rsidR="00EE5956" w:rsidRDefault="00EE5956" w:rsidP="00EE5956">
            <w:pPr>
              <w:pStyle w:val="pformab"/>
              <w:spacing w:before="40" w:after="40"/>
              <w:ind w:right="167"/>
              <w:jc w:val="right"/>
              <w:rPr>
                <w:rFonts w:ascii="Arial" w:hAnsi="Arial"/>
                <w:color w:val="auto"/>
                <w:sz w:val="20"/>
              </w:rPr>
            </w:pPr>
          </w:p>
        </w:tc>
        <w:tc>
          <w:tcPr>
            <w:tcW w:w="3505" w:type="dxa"/>
            <w:tcBorders>
              <w:left w:val="double" w:sz="4" w:space="0" w:color="auto"/>
              <w:right w:val="double" w:sz="4" w:space="0" w:color="auto"/>
            </w:tcBorders>
            <w:shd w:val="clear" w:color="auto" w:fill="FFFFFF"/>
            <w:vAlign w:val="bottom"/>
          </w:tcPr>
          <w:p w14:paraId="61AAB0C0" w14:textId="77777777" w:rsidR="00EE5956" w:rsidRDefault="00EE5956" w:rsidP="00EE5956">
            <w:pPr>
              <w:pStyle w:val="pformab"/>
              <w:spacing w:before="40" w:after="40"/>
              <w:rPr>
                <w:rFonts w:ascii="Arial" w:hAnsi="Arial"/>
                <w:color w:val="auto"/>
                <w:sz w:val="20"/>
              </w:rPr>
            </w:pPr>
            <w:r w:rsidRPr="00F9362D">
              <w:rPr>
                <w:rFonts w:ascii="Arial MT Pro" w:hAnsi="Arial MT Pro"/>
                <w:color w:val="auto"/>
                <w:sz w:val="20"/>
              </w:rPr>
              <w:t>M. Bonicalzi, capital</w:t>
            </w:r>
          </w:p>
        </w:tc>
        <w:tc>
          <w:tcPr>
            <w:tcW w:w="1228" w:type="dxa"/>
            <w:tcBorders>
              <w:left w:val="double" w:sz="4" w:space="0" w:color="auto"/>
            </w:tcBorders>
            <w:shd w:val="clear" w:color="auto" w:fill="FFFFFF"/>
            <w:vAlign w:val="bottom"/>
          </w:tcPr>
          <w:p w14:paraId="6C4B9355" w14:textId="77777777" w:rsidR="00EE5956" w:rsidRPr="00F9362D" w:rsidRDefault="00EE5956" w:rsidP="00EE5956">
            <w:pPr>
              <w:pStyle w:val="pformab"/>
              <w:tabs>
                <w:tab w:val="decimal" w:pos="937"/>
              </w:tabs>
              <w:spacing w:before="0" w:after="40"/>
              <w:rPr>
                <w:rFonts w:ascii="Arial MT Pro" w:hAnsi="Arial MT Pro"/>
                <w:color w:val="auto"/>
                <w:sz w:val="20"/>
              </w:rPr>
            </w:pPr>
            <w:r w:rsidRPr="00F9362D">
              <w:rPr>
                <w:rFonts w:ascii="Arial MT Pro" w:hAnsi="Arial MT Pro"/>
                <w:color w:val="auto"/>
                <w:sz w:val="20"/>
                <w:u w:val="single"/>
              </w:rPr>
              <w:t>$  49,000</w:t>
            </w:r>
            <w:r w:rsidRPr="00F9362D">
              <w:rPr>
                <w:rFonts w:ascii="Arial MT Pro" w:hAnsi="Arial MT Pro"/>
                <w:color w:val="auto"/>
                <w:sz w:val="20"/>
              </w:rPr>
              <w:t>*</w:t>
            </w:r>
          </w:p>
        </w:tc>
      </w:tr>
      <w:tr w:rsidR="00EE5956" w14:paraId="1B5F45B8" w14:textId="77777777" w:rsidTr="00762DD6">
        <w:trPr>
          <w:trHeight w:val="337"/>
        </w:trPr>
        <w:tc>
          <w:tcPr>
            <w:tcW w:w="3199" w:type="dxa"/>
            <w:tcBorders>
              <w:bottom w:val="double" w:sz="4" w:space="0" w:color="auto"/>
              <w:right w:val="double" w:sz="4" w:space="0" w:color="auto"/>
            </w:tcBorders>
            <w:shd w:val="clear" w:color="auto" w:fill="FFFFFF"/>
            <w:vAlign w:val="bottom"/>
          </w:tcPr>
          <w:p w14:paraId="449473F7" w14:textId="77777777" w:rsidR="00EE5956" w:rsidRDefault="00EE5956" w:rsidP="00EE5956">
            <w:pPr>
              <w:pStyle w:val="pformab"/>
              <w:spacing w:before="40" w:after="40"/>
              <w:rPr>
                <w:rFonts w:ascii="Arial" w:hAnsi="Arial"/>
                <w:color w:val="auto"/>
                <w:sz w:val="20"/>
              </w:rPr>
            </w:pPr>
            <w:r w:rsidRPr="00F9362D">
              <w:rPr>
                <w:rFonts w:ascii="Arial MT Pro" w:hAnsi="Arial MT Pro"/>
                <w:color w:val="auto"/>
                <w:sz w:val="20"/>
              </w:rPr>
              <w:t>Total assets</w:t>
            </w:r>
          </w:p>
        </w:tc>
        <w:tc>
          <w:tcPr>
            <w:tcW w:w="1428" w:type="dxa"/>
            <w:tcBorders>
              <w:left w:val="double" w:sz="4" w:space="0" w:color="auto"/>
              <w:bottom w:val="double" w:sz="4" w:space="0" w:color="auto"/>
              <w:right w:val="double" w:sz="4" w:space="0" w:color="auto"/>
            </w:tcBorders>
            <w:shd w:val="clear" w:color="auto" w:fill="FFFFFF"/>
            <w:vAlign w:val="bottom"/>
          </w:tcPr>
          <w:p w14:paraId="0E31ABB1" w14:textId="77777777" w:rsidR="00EE5956" w:rsidRDefault="00EE5956" w:rsidP="00762DD6">
            <w:pPr>
              <w:pStyle w:val="pformab"/>
              <w:spacing w:before="40" w:after="40"/>
              <w:ind w:right="110"/>
              <w:jc w:val="right"/>
              <w:rPr>
                <w:rFonts w:ascii="Arial" w:hAnsi="Arial"/>
                <w:color w:val="auto"/>
                <w:sz w:val="20"/>
                <w:u w:val="double"/>
              </w:rPr>
            </w:pPr>
            <w:r w:rsidRPr="00F9362D">
              <w:rPr>
                <w:rFonts w:ascii="Arial MT Pro" w:hAnsi="Arial MT Pro"/>
                <w:color w:val="auto"/>
                <w:sz w:val="20"/>
                <w:u w:val="double"/>
              </w:rPr>
              <w:t>$125,000</w:t>
            </w:r>
          </w:p>
        </w:tc>
        <w:tc>
          <w:tcPr>
            <w:tcW w:w="3505" w:type="dxa"/>
            <w:tcBorders>
              <w:left w:val="double" w:sz="4" w:space="0" w:color="auto"/>
              <w:bottom w:val="double" w:sz="4" w:space="0" w:color="auto"/>
              <w:right w:val="double" w:sz="4" w:space="0" w:color="auto"/>
            </w:tcBorders>
            <w:shd w:val="clear" w:color="auto" w:fill="FFFFFF"/>
            <w:vAlign w:val="bottom"/>
          </w:tcPr>
          <w:p w14:paraId="22945A6D" w14:textId="77777777" w:rsidR="00EE5956" w:rsidRDefault="00EE5956" w:rsidP="00EE5956">
            <w:pPr>
              <w:pStyle w:val="pformab"/>
              <w:spacing w:before="40" w:after="40"/>
              <w:rPr>
                <w:rFonts w:ascii="Arial" w:hAnsi="Arial"/>
                <w:color w:val="auto"/>
                <w:sz w:val="20"/>
              </w:rPr>
            </w:pPr>
            <w:r w:rsidRPr="00F9362D">
              <w:rPr>
                <w:rFonts w:ascii="Arial MT Pro" w:hAnsi="Arial MT Pro"/>
                <w:color w:val="auto"/>
                <w:sz w:val="20"/>
              </w:rPr>
              <w:t>Total liabilities and owner’s equity</w:t>
            </w:r>
          </w:p>
        </w:tc>
        <w:tc>
          <w:tcPr>
            <w:tcW w:w="1228" w:type="dxa"/>
            <w:tcBorders>
              <w:left w:val="double" w:sz="4" w:space="0" w:color="auto"/>
              <w:bottom w:val="double" w:sz="4" w:space="0" w:color="auto"/>
            </w:tcBorders>
            <w:shd w:val="clear" w:color="auto" w:fill="FFFFFF"/>
            <w:vAlign w:val="bottom"/>
          </w:tcPr>
          <w:p w14:paraId="305DD91F" w14:textId="77777777" w:rsidR="00EE5956" w:rsidRPr="00F9362D" w:rsidRDefault="00EE5956" w:rsidP="00F7454B">
            <w:pPr>
              <w:pStyle w:val="pformab"/>
              <w:tabs>
                <w:tab w:val="decimal" w:pos="937"/>
              </w:tabs>
              <w:spacing w:before="0" w:after="40"/>
              <w:ind w:left="-18"/>
              <w:rPr>
                <w:rFonts w:ascii="Arial MT Pro" w:hAnsi="Arial MT Pro"/>
                <w:color w:val="auto"/>
                <w:sz w:val="20"/>
                <w:u w:val="double"/>
              </w:rPr>
            </w:pPr>
            <w:r w:rsidRPr="00F9362D">
              <w:rPr>
                <w:rFonts w:ascii="Arial MT Pro" w:hAnsi="Arial MT Pro"/>
                <w:color w:val="auto"/>
                <w:sz w:val="20"/>
                <w:u w:val="double"/>
              </w:rPr>
              <w:t>$125,000</w:t>
            </w:r>
            <w:r w:rsidR="00F7454B" w:rsidRPr="00F9362D">
              <w:rPr>
                <w:rFonts w:ascii="Arial MT Pro" w:hAnsi="Arial MT Pro"/>
                <w:color w:val="auto"/>
                <w:sz w:val="20"/>
                <w:u w:val="double"/>
              </w:rPr>
              <w:t xml:space="preserve"> </w:t>
            </w:r>
          </w:p>
        </w:tc>
      </w:tr>
    </w:tbl>
    <w:p w14:paraId="310253F3" w14:textId="77777777" w:rsidR="00390093" w:rsidRDefault="00390093" w:rsidP="00390093">
      <w:pPr>
        <w:tabs>
          <w:tab w:val="left" w:pos="1410"/>
        </w:tabs>
      </w:pPr>
    </w:p>
    <w:p w14:paraId="415B5C48" w14:textId="77777777" w:rsidR="00390093" w:rsidRPr="00F9362D" w:rsidRDefault="00390093" w:rsidP="00390093">
      <w:pPr>
        <w:pStyle w:val="pfootnote"/>
        <w:rPr>
          <w:rFonts w:ascii="Arial MT Pro" w:hAnsi="Arial MT Pro" w:cs="Arial"/>
          <w:color w:val="auto"/>
        </w:rPr>
      </w:pPr>
      <w:r w:rsidRPr="00F9362D">
        <w:rPr>
          <w:rFonts w:ascii="Arial MT Pro" w:hAnsi="Arial MT Pro" w:cs="Arial"/>
          <w:color w:val="auto"/>
        </w:rPr>
        <w:t>*</w:t>
      </w:r>
      <w:r w:rsidRPr="00F9362D">
        <w:rPr>
          <w:rFonts w:ascii="Arial MT Pro" w:hAnsi="Arial MT Pro" w:cs="Arial"/>
          <w:color w:val="auto"/>
        </w:rPr>
        <w:tab/>
        <w:t>Computation: Total assets ($1</w:t>
      </w:r>
      <w:r w:rsidR="000C74DE" w:rsidRPr="00F9362D">
        <w:rPr>
          <w:rFonts w:ascii="Arial MT Pro" w:hAnsi="Arial MT Pro" w:cs="Arial"/>
          <w:color w:val="auto"/>
        </w:rPr>
        <w:t>2</w:t>
      </w:r>
      <w:r w:rsidRPr="00F9362D">
        <w:rPr>
          <w:rFonts w:ascii="Arial MT Pro" w:hAnsi="Arial MT Pro" w:cs="Arial"/>
          <w:color w:val="auto"/>
        </w:rPr>
        <w:t>5,000) – Total liabilities ($</w:t>
      </w:r>
      <w:r w:rsidR="000C74DE" w:rsidRPr="00F9362D">
        <w:rPr>
          <w:rFonts w:ascii="Arial MT Pro" w:hAnsi="Arial MT Pro" w:cs="Arial"/>
          <w:color w:val="auto"/>
        </w:rPr>
        <w:t>7</w:t>
      </w:r>
      <w:r w:rsidRPr="00F9362D">
        <w:rPr>
          <w:rFonts w:ascii="Arial MT Pro" w:hAnsi="Arial MT Pro" w:cs="Arial"/>
          <w:color w:val="auto"/>
        </w:rPr>
        <w:t>6,000) = Owner</w:t>
      </w:r>
      <w:r w:rsidR="00942890" w:rsidRPr="00F9362D">
        <w:rPr>
          <w:rFonts w:ascii="Arial MT Pro" w:hAnsi="Arial MT Pro" w:cs="Arial"/>
          <w:color w:val="auto"/>
        </w:rPr>
        <w:t>’</w:t>
      </w:r>
      <w:r w:rsidRPr="00F9362D">
        <w:rPr>
          <w:rFonts w:ascii="Arial MT Pro" w:hAnsi="Arial MT Pro" w:cs="Arial"/>
          <w:color w:val="auto"/>
        </w:rPr>
        <w:t>s equity (x)</w:t>
      </w:r>
    </w:p>
    <w:p w14:paraId="68F0092D" w14:textId="77777777" w:rsidR="00390093" w:rsidRPr="00F9362D" w:rsidRDefault="00390093" w:rsidP="00390093">
      <w:pPr>
        <w:pStyle w:val="pfootnote"/>
        <w:rPr>
          <w:rFonts w:ascii="Arial MT Pro" w:hAnsi="Arial MT Pro" w:cs="Arial"/>
          <w:color w:val="auto"/>
        </w:rPr>
      </w:pPr>
      <w:r w:rsidRPr="00F9362D">
        <w:rPr>
          <w:rFonts w:ascii="Arial MT Pro" w:hAnsi="Arial MT Pro" w:cs="Arial"/>
          <w:color w:val="auto"/>
        </w:rPr>
        <w:tab/>
        <w:t>Owner</w:t>
      </w:r>
      <w:r w:rsidR="00942890" w:rsidRPr="00F9362D">
        <w:rPr>
          <w:rFonts w:ascii="Arial MT Pro" w:hAnsi="Arial MT Pro" w:cs="Arial"/>
          <w:color w:val="auto"/>
        </w:rPr>
        <w:t>’</w:t>
      </w:r>
      <w:r w:rsidRPr="00F9362D">
        <w:rPr>
          <w:rFonts w:ascii="Arial MT Pro" w:hAnsi="Arial MT Pro" w:cs="Arial"/>
          <w:color w:val="auto"/>
        </w:rPr>
        <w:t>s equity: (x) = $1</w:t>
      </w:r>
      <w:r w:rsidR="000C74DE" w:rsidRPr="00F9362D">
        <w:rPr>
          <w:rFonts w:ascii="Arial MT Pro" w:hAnsi="Arial MT Pro" w:cs="Arial"/>
          <w:color w:val="auto"/>
        </w:rPr>
        <w:t>2</w:t>
      </w:r>
      <w:r w:rsidRPr="00F9362D">
        <w:rPr>
          <w:rFonts w:ascii="Arial MT Pro" w:hAnsi="Arial MT Pro" w:cs="Arial"/>
          <w:color w:val="auto"/>
        </w:rPr>
        <w:t xml:space="preserve">5,000 – </w:t>
      </w:r>
      <w:r w:rsidR="000C74DE" w:rsidRPr="00F9362D">
        <w:rPr>
          <w:rFonts w:ascii="Arial MT Pro" w:hAnsi="Arial MT Pro" w:cs="Arial"/>
          <w:color w:val="auto"/>
        </w:rPr>
        <w:t>7</w:t>
      </w:r>
      <w:r w:rsidRPr="00F9362D">
        <w:rPr>
          <w:rFonts w:ascii="Arial MT Pro" w:hAnsi="Arial MT Pro" w:cs="Arial"/>
          <w:color w:val="auto"/>
        </w:rPr>
        <w:t>6,000</w:t>
      </w:r>
    </w:p>
    <w:p w14:paraId="5B9CE713" w14:textId="77777777" w:rsidR="00390093" w:rsidRPr="00F9362D" w:rsidRDefault="00390093" w:rsidP="00390093">
      <w:pPr>
        <w:pStyle w:val="pfootnote"/>
        <w:rPr>
          <w:rFonts w:ascii="Arial MT Pro" w:hAnsi="Arial MT Pro" w:cs="Arial"/>
          <w:color w:val="auto"/>
        </w:rPr>
      </w:pPr>
      <w:r w:rsidRPr="00F9362D">
        <w:rPr>
          <w:rFonts w:ascii="Arial MT Pro" w:hAnsi="Arial MT Pro" w:cs="Arial"/>
          <w:color w:val="auto"/>
        </w:rPr>
        <w:tab/>
        <w:t>Owner</w:t>
      </w:r>
      <w:r w:rsidR="00942890" w:rsidRPr="00F9362D">
        <w:rPr>
          <w:rFonts w:ascii="Arial MT Pro" w:hAnsi="Arial MT Pro" w:cs="Arial"/>
          <w:color w:val="auto"/>
        </w:rPr>
        <w:t>’</w:t>
      </w:r>
      <w:r w:rsidRPr="00F9362D">
        <w:rPr>
          <w:rFonts w:ascii="Arial MT Pro" w:hAnsi="Arial MT Pro" w:cs="Arial"/>
          <w:color w:val="auto"/>
        </w:rPr>
        <w:t>s equity: (x) = $49,000</w:t>
      </w:r>
    </w:p>
    <w:p w14:paraId="5D5B1FC1" w14:textId="77777777" w:rsidR="00BD4E5B" w:rsidRDefault="00BD4E5B" w:rsidP="00BD4E5B">
      <w:pPr>
        <w:pStyle w:val="ph6full"/>
        <w:spacing w:before="0"/>
        <w:rPr>
          <w:rFonts w:ascii="Times New Roman" w:hAnsi="Times New Roman"/>
          <w:color w:val="auto"/>
        </w:rPr>
      </w:pPr>
    </w:p>
    <w:p w14:paraId="2D59BB0A" w14:textId="77777777" w:rsidR="00390093" w:rsidRPr="001C6BAA" w:rsidRDefault="00390093" w:rsidP="00BD4E5B">
      <w:pPr>
        <w:pStyle w:val="ph6full"/>
        <w:spacing w:before="0"/>
        <w:rPr>
          <w:rFonts w:ascii="Times New Roman" w:hAnsi="Times New Roman"/>
          <w:color w:val="auto"/>
        </w:rPr>
      </w:pPr>
      <w:r w:rsidRPr="001C6BAA">
        <w:rPr>
          <w:rFonts w:ascii="Times New Roman" w:hAnsi="Times New Roman"/>
          <w:color w:val="auto"/>
        </w:rPr>
        <w:t>Req. 3</w:t>
      </w:r>
    </w:p>
    <w:p w14:paraId="66694120" w14:textId="77777777" w:rsidR="00390093" w:rsidRDefault="00390093" w:rsidP="006706F4">
      <w:pPr>
        <w:pStyle w:val="ptffull"/>
        <w:spacing w:before="120"/>
        <w:ind w:right="-120"/>
      </w:pPr>
      <w:r>
        <w:rPr>
          <w:color w:val="auto"/>
        </w:rPr>
        <w:t xml:space="preserve">The balance sheet reports </w:t>
      </w:r>
      <w:r>
        <w:rPr>
          <w:i/>
          <w:iCs/>
          <w:color w:val="auto"/>
        </w:rPr>
        <w:t>financial position</w:t>
      </w:r>
      <w:r>
        <w:rPr>
          <w:color w:val="auto"/>
        </w:rPr>
        <w:t xml:space="preserve">. The income statement reports </w:t>
      </w:r>
      <w:r>
        <w:rPr>
          <w:i/>
          <w:iCs/>
          <w:color w:val="auto"/>
        </w:rPr>
        <w:t>operating results</w:t>
      </w:r>
      <w:r>
        <w:rPr>
          <w:color w:val="auto"/>
        </w:rPr>
        <w:t>.</w:t>
      </w:r>
    </w:p>
    <w:p w14:paraId="6EF4684D" w14:textId="34C8E10F" w:rsidR="00C111DD" w:rsidRDefault="00390093" w:rsidP="00B32629">
      <w:pPr>
        <w:pStyle w:val="ph3ns"/>
        <w:shd w:val="clear" w:color="auto" w:fill="FFFFFF"/>
        <w:tabs>
          <w:tab w:val="right" w:pos="9240"/>
        </w:tabs>
        <w:jc w:val="left"/>
        <w:rPr>
          <w:rFonts w:cs="Arial"/>
          <w:color w:val="auto"/>
          <w:sz w:val="24"/>
          <w:szCs w:val="24"/>
        </w:rPr>
      </w:pPr>
      <w:r>
        <w:rPr>
          <w:color w:val="auto"/>
        </w:rPr>
        <w:br w:type="page"/>
      </w:r>
    </w:p>
    <w:p w14:paraId="31523F98" w14:textId="13230C1D" w:rsidR="00390093" w:rsidRPr="00F9362D" w:rsidRDefault="00390093" w:rsidP="00C9089A">
      <w:pPr>
        <w:pStyle w:val="ph3ns"/>
        <w:shd w:val="clear" w:color="auto" w:fill="FFFFFF"/>
        <w:tabs>
          <w:tab w:val="right" w:pos="8910"/>
        </w:tabs>
        <w:spacing w:after="120"/>
        <w:ind w:right="-21"/>
        <w:rPr>
          <w:rFonts w:ascii="Arial MT Pro" w:hAnsi="Arial MT Pro" w:cs="Arial"/>
          <w:color w:val="auto"/>
        </w:rPr>
      </w:pPr>
      <w:r w:rsidRPr="00F9362D">
        <w:rPr>
          <w:rFonts w:ascii="Arial MT Pro" w:hAnsi="Arial MT Pro" w:cs="Arial"/>
          <w:color w:val="auto"/>
        </w:rPr>
        <w:lastRenderedPageBreak/>
        <w:t>(15</w:t>
      </w:r>
      <w:r w:rsidR="0051015B" w:rsidRPr="00F9362D">
        <w:rPr>
          <w:rFonts w:ascii="Arial MT Pro" w:hAnsi="Arial MT Pro" w:cs="Arial"/>
          <w:color w:val="auto"/>
        </w:rPr>
        <w:t>–</w:t>
      </w:r>
      <w:r w:rsidRPr="00F9362D">
        <w:rPr>
          <w:rFonts w:ascii="Arial MT Pro" w:hAnsi="Arial MT Pro" w:cs="Arial"/>
          <w:color w:val="auto"/>
        </w:rPr>
        <w:t xml:space="preserve">20 min.) </w:t>
      </w:r>
      <w:r w:rsidRPr="00F9362D">
        <w:rPr>
          <w:rFonts w:ascii="Arial MT Pro" w:hAnsi="Arial MT Pro" w:cs="Arial"/>
          <w:b/>
          <w:bCs/>
          <w:i w:val="0"/>
          <w:iCs w:val="0"/>
          <w:color w:val="auto"/>
          <w:sz w:val="36"/>
          <w:szCs w:val="36"/>
        </w:rPr>
        <w:t>E1-</w:t>
      </w:r>
      <w:r w:rsidR="0002623C" w:rsidRPr="00F9362D">
        <w:rPr>
          <w:rFonts w:ascii="Arial MT Pro" w:hAnsi="Arial MT Pro" w:cs="Arial"/>
          <w:b/>
          <w:bCs/>
          <w:i w:val="0"/>
          <w:iCs w:val="0"/>
          <w:color w:val="auto"/>
          <w:sz w:val="36"/>
          <w:szCs w:val="36"/>
        </w:rPr>
        <w:t>1</w:t>
      </w:r>
      <w:r w:rsidR="00B60877" w:rsidRPr="00F9362D">
        <w:rPr>
          <w:rFonts w:ascii="Arial MT Pro" w:hAnsi="Arial MT Pro" w:cs="Arial"/>
          <w:b/>
          <w:bCs/>
          <w:i w:val="0"/>
          <w:iCs w:val="0"/>
          <w:color w:val="auto"/>
          <w:sz w:val="36"/>
          <w:szCs w:val="36"/>
        </w:rPr>
        <w:t>4</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40"/>
        <w:gridCol w:w="1485"/>
        <w:gridCol w:w="1485"/>
      </w:tblGrid>
      <w:tr w:rsidR="00390093" w14:paraId="32819631" w14:textId="77777777" w:rsidTr="00762DD6">
        <w:trPr>
          <w:cantSplit/>
        </w:trPr>
        <w:tc>
          <w:tcPr>
            <w:tcW w:w="8910" w:type="dxa"/>
            <w:gridSpan w:val="3"/>
            <w:tcBorders>
              <w:top w:val="double" w:sz="4" w:space="0" w:color="auto"/>
            </w:tcBorders>
            <w:shd w:val="clear" w:color="auto" w:fill="FFFFFF"/>
            <w:vAlign w:val="bottom"/>
          </w:tcPr>
          <w:p w14:paraId="3B5E7A2B" w14:textId="77777777" w:rsidR="00390093" w:rsidRPr="00F9362D" w:rsidRDefault="00D00035" w:rsidP="0019721B">
            <w:pPr>
              <w:pStyle w:val="pformhead"/>
              <w:shd w:val="clear" w:color="auto" w:fill="FFFFFF"/>
              <w:spacing w:before="40" w:after="40"/>
              <w:rPr>
                <w:rFonts w:ascii="Arial MT Pro" w:hAnsi="Arial MT Pro"/>
                <w:b/>
                <w:color w:val="auto"/>
                <w:sz w:val="20"/>
              </w:rPr>
            </w:pPr>
            <w:r w:rsidRPr="00F9362D">
              <w:rPr>
                <w:rFonts w:ascii="Arial MT Pro" w:hAnsi="Arial MT Pro"/>
                <w:b/>
                <w:color w:val="auto"/>
                <w:sz w:val="20"/>
              </w:rPr>
              <w:t>PHILPOTT COMPANY</w:t>
            </w:r>
          </w:p>
        </w:tc>
      </w:tr>
      <w:tr w:rsidR="00390093" w14:paraId="2F352D21" w14:textId="77777777" w:rsidTr="00762DD6">
        <w:trPr>
          <w:cantSplit/>
        </w:trPr>
        <w:tc>
          <w:tcPr>
            <w:tcW w:w="8910" w:type="dxa"/>
            <w:gridSpan w:val="3"/>
            <w:tcBorders>
              <w:bottom w:val="single" w:sz="4" w:space="0" w:color="auto"/>
            </w:tcBorders>
            <w:shd w:val="clear" w:color="auto" w:fill="FFFFFF"/>
            <w:vAlign w:val="bottom"/>
          </w:tcPr>
          <w:p w14:paraId="306BB616" w14:textId="77777777" w:rsidR="00390093" w:rsidRPr="00F9362D" w:rsidRDefault="00390093" w:rsidP="0019721B">
            <w:pPr>
              <w:pStyle w:val="pformhead"/>
              <w:shd w:val="clear" w:color="auto" w:fill="FFFFFF"/>
              <w:spacing w:before="40" w:after="40"/>
              <w:rPr>
                <w:rFonts w:ascii="Arial MT Pro" w:hAnsi="Arial MT Pro"/>
                <w:color w:val="auto"/>
                <w:sz w:val="20"/>
              </w:rPr>
            </w:pPr>
            <w:r w:rsidRPr="00F9362D">
              <w:rPr>
                <w:rFonts w:ascii="Arial MT Pro" w:hAnsi="Arial MT Pro"/>
                <w:color w:val="auto"/>
                <w:sz w:val="20"/>
              </w:rPr>
              <w:t>Income Statement</w:t>
            </w:r>
          </w:p>
        </w:tc>
      </w:tr>
      <w:tr w:rsidR="00390093" w14:paraId="794EBB3D" w14:textId="77777777" w:rsidTr="00762DD6">
        <w:trPr>
          <w:cantSplit/>
        </w:trPr>
        <w:tc>
          <w:tcPr>
            <w:tcW w:w="8910" w:type="dxa"/>
            <w:gridSpan w:val="3"/>
            <w:tcBorders>
              <w:top w:val="single" w:sz="4" w:space="0" w:color="auto"/>
              <w:bottom w:val="double" w:sz="4" w:space="0" w:color="auto"/>
            </w:tcBorders>
            <w:shd w:val="clear" w:color="auto" w:fill="FFFFFF"/>
            <w:vAlign w:val="bottom"/>
          </w:tcPr>
          <w:p w14:paraId="26111B3D" w14:textId="42946790" w:rsidR="00390093" w:rsidRPr="00F9362D" w:rsidRDefault="00390093" w:rsidP="0019721B">
            <w:pPr>
              <w:pStyle w:val="pformheaddr"/>
              <w:shd w:val="clear" w:color="auto" w:fill="FFFFFF"/>
              <w:spacing w:before="40" w:after="40"/>
              <w:rPr>
                <w:rFonts w:ascii="Arial MT Pro" w:hAnsi="Arial MT Pro"/>
                <w:color w:val="auto"/>
                <w:sz w:val="20"/>
              </w:rPr>
            </w:pPr>
            <w:r w:rsidRPr="00F9362D">
              <w:rPr>
                <w:rFonts w:ascii="Arial MT Pro" w:hAnsi="Arial MT Pro"/>
                <w:color w:val="auto"/>
                <w:sz w:val="20"/>
              </w:rPr>
              <w:t xml:space="preserve">For the Year Ended December 31, </w:t>
            </w:r>
            <w:r w:rsidR="00993F90" w:rsidRPr="00F9362D">
              <w:rPr>
                <w:rFonts w:ascii="Arial MT Pro" w:hAnsi="Arial MT Pro"/>
                <w:color w:val="auto"/>
                <w:sz w:val="20"/>
              </w:rPr>
              <w:t>2023</w:t>
            </w:r>
          </w:p>
        </w:tc>
      </w:tr>
      <w:tr w:rsidR="00390093" w14:paraId="4983B323" w14:textId="77777777" w:rsidTr="00762DD6">
        <w:trPr>
          <w:cantSplit/>
        </w:trPr>
        <w:tc>
          <w:tcPr>
            <w:tcW w:w="5940" w:type="dxa"/>
            <w:tcBorders>
              <w:right w:val="double" w:sz="4" w:space="0" w:color="auto"/>
            </w:tcBorders>
            <w:shd w:val="clear" w:color="auto" w:fill="FFFFFF"/>
            <w:vAlign w:val="bottom"/>
          </w:tcPr>
          <w:p w14:paraId="5C720952" w14:textId="77777777" w:rsidR="00390093" w:rsidRPr="003C38CF" w:rsidRDefault="00390093" w:rsidP="0019721B">
            <w:pPr>
              <w:pStyle w:val="pformab"/>
              <w:shd w:val="clear" w:color="auto" w:fill="FFFFFF"/>
              <w:spacing w:before="40" w:after="40"/>
              <w:ind w:right="167"/>
              <w:rPr>
                <w:rFonts w:ascii="Arial" w:hAnsi="Arial"/>
                <w:b/>
                <w:color w:val="auto"/>
                <w:sz w:val="20"/>
              </w:rPr>
            </w:pPr>
            <w:r w:rsidRPr="00F9362D">
              <w:rPr>
                <w:rFonts w:ascii="Arial MT Pro" w:hAnsi="Arial MT Pro"/>
                <w:b/>
                <w:color w:val="auto"/>
                <w:sz w:val="20"/>
              </w:rPr>
              <w:t>Revenue</w:t>
            </w:r>
          </w:p>
        </w:tc>
        <w:tc>
          <w:tcPr>
            <w:tcW w:w="1485" w:type="dxa"/>
            <w:tcBorders>
              <w:left w:val="double" w:sz="4" w:space="0" w:color="auto"/>
              <w:right w:val="double" w:sz="4" w:space="0" w:color="auto"/>
            </w:tcBorders>
            <w:shd w:val="clear" w:color="auto" w:fill="FFFFFF"/>
            <w:vAlign w:val="bottom"/>
          </w:tcPr>
          <w:p w14:paraId="1DDC79DD" w14:textId="77777777" w:rsidR="00390093" w:rsidRDefault="00390093" w:rsidP="0019721B">
            <w:pPr>
              <w:pStyle w:val="pformab"/>
              <w:shd w:val="clear" w:color="auto" w:fill="FFFFFF"/>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2E3BDC6B" w14:textId="77777777" w:rsidR="00390093" w:rsidRPr="00F9362D" w:rsidRDefault="00390093" w:rsidP="0019721B">
            <w:pPr>
              <w:pStyle w:val="pformab"/>
              <w:shd w:val="clear" w:color="auto" w:fill="FFFFFF"/>
              <w:spacing w:before="0" w:after="40"/>
              <w:ind w:right="167"/>
              <w:jc w:val="right"/>
              <w:rPr>
                <w:rFonts w:ascii="Arial MT Pro" w:hAnsi="Arial MT Pro"/>
                <w:color w:val="auto"/>
                <w:sz w:val="20"/>
              </w:rPr>
            </w:pPr>
          </w:p>
        </w:tc>
      </w:tr>
      <w:tr w:rsidR="00390093" w14:paraId="67A5B37E" w14:textId="77777777" w:rsidTr="00762DD6">
        <w:trPr>
          <w:cantSplit/>
        </w:trPr>
        <w:tc>
          <w:tcPr>
            <w:tcW w:w="5940" w:type="dxa"/>
            <w:tcBorders>
              <w:right w:val="double" w:sz="4" w:space="0" w:color="auto"/>
            </w:tcBorders>
            <w:shd w:val="clear" w:color="auto" w:fill="FFFFFF"/>
            <w:vAlign w:val="bottom"/>
          </w:tcPr>
          <w:p w14:paraId="5C7C1D61" w14:textId="77777777" w:rsidR="00390093" w:rsidRDefault="00390093" w:rsidP="0019721B">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Service revenue</w:t>
            </w:r>
          </w:p>
        </w:tc>
        <w:tc>
          <w:tcPr>
            <w:tcW w:w="1485" w:type="dxa"/>
            <w:tcBorders>
              <w:left w:val="double" w:sz="4" w:space="0" w:color="auto"/>
              <w:right w:val="double" w:sz="4" w:space="0" w:color="auto"/>
            </w:tcBorders>
            <w:shd w:val="clear" w:color="auto" w:fill="FFFFFF"/>
            <w:vAlign w:val="bottom"/>
          </w:tcPr>
          <w:p w14:paraId="20800003" w14:textId="77777777" w:rsidR="00390093" w:rsidRDefault="00390093" w:rsidP="0019721B">
            <w:pPr>
              <w:pStyle w:val="pformab"/>
              <w:shd w:val="clear" w:color="auto" w:fill="FFFFFF"/>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698D2A89" w14:textId="77777777" w:rsidR="00390093" w:rsidRPr="00F9362D" w:rsidRDefault="00390093" w:rsidP="00762DD6">
            <w:pPr>
              <w:pStyle w:val="pformab"/>
              <w:shd w:val="clear" w:color="auto" w:fill="FFFFFF"/>
              <w:spacing w:before="0" w:after="40"/>
              <w:ind w:right="70"/>
              <w:jc w:val="right"/>
              <w:rPr>
                <w:rFonts w:ascii="Arial MT Pro" w:hAnsi="Arial MT Pro"/>
                <w:color w:val="auto"/>
                <w:sz w:val="20"/>
              </w:rPr>
            </w:pPr>
            <w:r w:rsidRPr="00F9362D">
              <w:rPr>
                <w:rFonts w:ascii="Arial MT Pro" w:hAnsi="Arial MT Pro"/>
                <w:color w:val="auto"/>
                <w:sz w:val="20"/>
              </w:rPr>
              <w:t>$610,000</w:t>
            </w:r>
          </w:p>
        </w:tc>
      </w:tr>
      <w:tr w:rsidR="00390093" w14:paraId="4214FF49" w14:textId="77777777" w:rsidTr="00762DD6">
        <w:trPr>
          <w:cantSplit/>
        </w:trPr>
        <w:tc>
          <w:tcPr>
            <w:tcW w:w="5940" w:type="dxa"/>
            <w:tcBorders>
              <w:right w:val="double" w:sz="4" w:space="0" w:color="auto"/>
            </w:tcBorders>
            <w:shd w:val="clear" w:color="auto" w:fill="FFFFFF"/>
            <w:vAlign w:val="bottom"/>
          </w:tcPr>
          <w:p w14:paraId="5AE3CDED" w14:textId="77777777" w:rsidR="00390093" w:rsidRDefault="00390093" w:rsidP="0019721B">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b/>
                <w:color w:val="auto"/>
                <w:sz w:val="20"/>
              </w:rPr>
              <w:t>Expenses</w:t>
            </w:r>
          </w:p>
        </w:tc>
        <w:tc>
          <w:tcPr>
            <w:tcW w:w="1485" w:type="dxa"/>
            <w:tcBorders>
              <w:left w:val="double" w:sz="4" w:space="0" w:color="auto"/>
              <w:right w:val="double" w:sz="4" w:space="0" w:color="auto"/>
            </w:tcBorders>
            <w:shd w:val="clear" w:color="auto" w:fill="FFFFFF"/>
            <w:vAlign w:val="bottom"/>
          </w:tcPr>
          <w:p w14:paraId="705FDF2D" w14:textId="77777777" w:rsidR="00390093" w:rsidRDefault="00390093" w:rsidP="0019721B">
            <w:pPr>
              <w:pStyle w:val="pformab"/>
              <w:shd w:val="clear" w:color="auto" w:fill="FFFFFF"/>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2901B8A3" w14:textId="77777777" w:rsidR="00390093" w:rsidRPr="00F9362D" w:rsidRDefault="00390093" w:rsidP="0019721B">
            <w:pPr>
              <w:pStyle w:val="pformab"/>
              <w:shd w:val="clear" w:color="auto" w:fill="FFFFFF"/>
              <w:spacing w:before="0" w:after="40"/>
              <w:ind w:right="167"/>
              <w:jc w:val="right"/>
              <w:rPr>
                <w:rFonts w:ascii="Arial MT Pro" w:hAnsi="Arial MT Pro"/>
                <w:color w:val="auto"/>
                <w:sz w:val="20"/>
              </w:rPr>
            </w:pPr>
          </w:p>
        </w:tc>
      </w:tr>
      <w:tr w:rsidR="006716F2" w14:paraId="516C96AC" w14:textId="77777777" w:rsidTr="00762DD6">
        <w:trPr>
          <w:cantSplit/>
        </w:trPr>
        <w:tc>
          <w:tcPr>
            <w:tcW w:w="5940" w:type="dxa"/>
            <w:tcBorders>
              <w:right w:val="double" w:sz="4" w:space="0" w:color="auto"/>
            </w:tcBorders>
            <w:shd w:val="clear" w:color="auto" w:fill="FFFFFF"/>
            <w:vAlign w:val="bottom"/>
          </w:tcPr>
          <w:p w14:paraId="3A926498" w14:textId="77777777" w:rsidR="006716F2" w:rsidRDefault="006716F2" w:rsidP="006716F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Rent expense</w:t>
            </w:r>
          </w:p>
        </w:tc>
        <w:tc>
          <w:tcPr>
            <w:tcW w:w="1485" w:type="dxa"/>
            <w:tcBorders>
              <w:left w:val="double" w:sz="4" w:space="0" w:color="auto"/>
              <w:right w:val="double" w:sz="4" w:space="0" w:color="auto"/>
            </w:tcBorders>
            <w:shd w:val="clear" w:color="auto" w:fill="FFFFFF"/>
            <w:vAlign w:val="bottom"/>
          </w:tcPr>
          <w:p w14:paraId="1D29E33A" w14:textId="77777777" w:rsidR="006716F2" w:rsidRDefault="001A70B4" w:rsidP="00762DD6">
            <w:pPr>
              <w:pStyle w:val="pformab"/>
              <w:shd w:val="clear" w:color="auto" w:fill="FFFFFF"/>
              <w:spacing w:before="40" w:after="40"/>
              <w:ind w:right="30"/>
              <w:jc w:val="right"/>
              <w:rPr>
                <w:rFonts w:ascii="Arial" w:hAnsi="Arial"/>
                <w:color w:val="auto"/>
                <w:sz w:val="20"/>
              </w:rPr>
            </w:pPr>
            <w:r w:rsidRPr="00F9362D">
              <w:rPr>
                <w:rFonts w:ascii="Arial MT Pro" w:hAnsi="Arial MT Pro"/>
                <w:color w:val="auto"/>
                <w:sz w:val="20"/>
              </w:rPr>
              <w:t xml:space="preserve">$ </w:t>
            </w:r>
            <w:r w:rsidR="006716F2" w:rsidRPr="00F9362D">
              <w:rPr>
                <w:rFonts w:ascii="Arial MT Pro" w:hAnsi="Arial MT Pro"/>
                <w:color w:val="auto"/>
                <w:sz w:val="20"/>
              </w:rPr>
              <w:t>48,000</w:t>
            </w:r>
          </w:p>
        </w:tc>
        <w:tc>
          <w:tcPr>
            <w:tcW w:w="1485" w:type="dxa"/>
            <w:tcBorders>
              <w:left w:val="double" w:sz="4" w:space="0" w:color="auto"/>
            </w:tcBorders>
            <w:shd w:val="clear" w:color="auto" w:fill="FFFFFF"/>
            <w:vAlign w:val="bottom"/>
          </w:tcPr>
          <w:p w14:paraId="6AFEF0E6" w14:textId="77777777" w:rsidR="006716F2" w:rsidRPr="00F9362D" w:rsidRDefault="006716F2" w:rsidP="006716F2">
            <w:pPr>
              <w:pStyle w:val="pformab"/>
              <w:shd w:val="clear" w:color="auto" w:fill="FFFFFF"/>
              <w:spacing w:before="0" w:after="40"/>
              <w:ind w:right="167"/>
              <w:jc w:val="right"/>
              <w:rPr>
                <w:rFonts w:ascii="Arial MT Pro" w:hAnsi="Arial MT Pro"/>
                <w:color w:val="auto"/>
                <w:sz w:val="20"/>
              </w:rPr>
            </w:pPr>
          </w:p>
        </w:tc>
      </w:tr>
      <w:tr w:rsidR="006716F2" w14:paraId="76D4D226" w14:textId="77777777" w:rsidTr="00762DD6">
        <w:trPr>
          <w:cantSplit/>
        </w:trPr>
        <w:tc>
          <w:tcPr>
            <w:tcW w:w="5940" w:type="dxa"/>
            <w:tcBorders>
              <w:right w:val="double" w:sz="4" w:space="0" w:color="auto"/>
            </w:tcBorders>
            <w:shd w:val="clear" w:color="auto" w:fill="FFFFFF"/>
            <w:vAlign w:val="bottom"/>
          </w:tcPr>
          <w:p w14:paraId="4DDD2CB6" w14:textId="77777777" w:rsidR="006716F2" w:rsidRDefault="006716F2" w:rsidP="006716F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Research expense</w:t>
            </w:r>
          </w:p>
        </w:tc>
        <w:tc>
          <w:tcPr>
            <w:tcW w:w="1485" w:type="dxa"/>
            <w:tcBorders>
              <w:left w:val="double" w:sz="4" w:space="0" w:color="auto"/>
              <w:right w:val="double" w:sz="4" w:space="0" w:color="auto"/>
            </w:tcBorders>
            <w:shd w:val="clear" w:color="auto" w:fill="FFFFFF"/>
            <w:vAlign w:val="bottom"/>
          </w:tcPr>
          <w:p w14:paraId="39090EFF" w14:textId="77777777" w:rsidR="006716F2" w:rsidRPr="006716F2" w:rsidRDefault="006716F2" w:rsidP="00762DD6">
            <w:pPr>
              <w:pStyle w:val="pformab"/>
              <w:shd w:val="clear" w:color="auto" w:fill="FFFFFF"/>
              <w:spacing w:before="40" w:after="40"/>
              <w:ind w:right="30"/>
              <w:jc w:val="right"/>
              <w:rPr>
                <w:rFonts w:ascii="Arial" w:hAnsi="Arial"/>
                <w:color w:val="auto"/>
                <w:sz w:val="20"/>
              </w:rPr>
            </w:pPr>
            <w:r w:rsidRPr="00F9362D">
              <w:rPr>
                <w:rFonts w:ascii="Arial MT Pro" w:hAnsi="Arial MT Pro"/>
                <w:color w:val="auto"/>
                <w:sz w:val="20"/>
              </w:rPr>
              <w:t>      27,000</w:t>
            </w:r>
          </w:p>
        </w:tc>
        <w:tc>
          <w:tcPr>
            <w:tcW w:w="1485" w:type="dxa"/>
            <w:tcBorders>
              <w:left w:val="double" w:sz="4" w:space="0" w:color="auto"/>
            </w:tcBorders>
            <w:shd w:val="clear" w:color="auto" w:fill="FFFFFF"/>
            <w:vAlign w:val="bottom"/>
          </w:tcPr>
          <w:p w14:paraId="2B910E0D" w14:textId="77777777" w:rsidR="006716F2" w:rsidRPr="00F9362D" w:rsidRDefault="006716F2" w:rsidP="006716F2">
            <w:pPr>
              <w:pStyle w:val="pformab"/>
              <w:shd w:val="clear" w:color="auto" w:fill="FFFFFF"/>
              <w:spacing w:before="0" w:after="40"/>
              <w:ind w:right="167"/>
              <w:jc w:val="right"/>
              <w:rPr>
                <w:rFonts w:ascii="Arial MT Pro" w:hAnsi="Arial MT Pro"/>
                <w:color w:val="auto"/>
                <w:sz w:val="20"/>
              </w:rPr>
            </w:pPr>
          </w:p>
        </w:tc>
      </w:tr>
      <w:tr w:rsidR="006716F2" w14:paraId="27F76258" w14:textId="77777777" w:rsidTr="00762DD6">
        <w:trPr>
          <w:cantSplit/>
        </w:trPr>
        <w:tc>
          <w:tcPr>
            <w:tcW w:w="5940" w:type="dxa"/>
            <w:tcBorders>
              <w:right w:val="double" w:sz="4" w:space="0" w:color="auto"/>
            </w:tcBorders>
            <w:shd w:val="clear" w:color="auto" w:fill="FFFFFF"/>
            <w:vAlign w:val="bottom"/>
          </w:tcPr>
          <w:p w14:paraId="5D8EFC4E" w14:textId="77777777" w:rsidR="006716F2" w:rsidRDefault="006716F2" w:rsidP="006716F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Salaries expense</w:t>
            </w:r>
          </w:p>
        </w:tc>
        <w:tc>
          <w:tcPr>
            <w:tcW w:w="1485" w:type="dxa"/>
            <w:tcBorders>
              <w:left w:val="double" w:sz="4" w:space="0" w:color="auto"/>
              <w:right w:val="double" w:sz="4" w:space="0" w:color="auto"/>
            </w:tcBorders>
            <w:shd w:val="clear" w:color="auto" w:fill="FFFFFF"/>
            <w:vAlign w:val="bottom"/>
          </w:tcPr>
          <w:p w14:paraId="517229F5" w14:textId="77777777" w:rsidR="006716F2" w:rsidRDefault="006716F2" w:rsidP="00762DD6">
            <w:pPr>
              <w:pStyle w:val="pformab"/>
              <w:shd w:val="clear" w:color="auto" w:fill="FFFFFF"/>
              <w:spacing w:before="40" w:after="40"/>
              <w:ind w:right="30"/>
              <w:jc w:val="right"/>
              <w:rPr>
                <w:rFonts w:ascii="Arial" w:hAnsi="Arial"/>
                <w:color w:val="auto"/>
                <w:sz w:val="20"/>
              </w:rPr>
            </w:pPr>
            <w:r w:rsidRPr="00F9362D">
              <w:rPr>
                <w:rFonts w:ascii="Arial MT Pro" w:hAnsi="Arial MT Pro"/>
                <w:color w:val="auto"/>
                <w:sz w:val="20"/>
              </w:rPr>
              <w:t>430,000</w:t>
            </w:r>
          </w:p>
        </w:tc>
        <w:tc>
          <w:tcPr>
            <w:tcW w:w="1485" w:type="dxa"/>
            <w:tcBorders>
              <w:left w:val="double" w:sz="4" w:space="0" w:color="auto"/>
            </w:tcBorders>
            <w:shd w:val="clear" w:color="auto" w:fill="FFFFFF"/>
            <w:vAlign w:val="bottom"/>
          </w:tcPr>
          <w:p w14:paraId="23C06BE1" w14:textId="77777777" w:rsidR="006716F2" w:rsidRPr="00F9362D" w:rsidRDefault="006716F2" w:rsidP="006716F2">
            <w:pPr>
              <w:pStyle w:val="pformab"/>
              <w:shd w:val="clear" w:color="auto" w:fill="FFFFFF"/>
              <w:spacing w:before="0" w:after="40"/>
              <w:ind w:right="167"/>
              <w:jc w:val="right"/>
              <w:rPr>
                <w:rFonts w:ascii="Arial MT Pro" w:hAnsi="Arial MT Pro"/>
                <w:color w:val="auto"/>
                <w:sz w:val="20"/>
              </w:rPr>
            </w:pPr>
          </w:p>
        </w:tc>
      </w:tr>
      <w:tr w:rsidR="006716F2" w14:paraId="20C2EB92" w14:textId="77777777" w:rsidTr="00762DD6">
        <w:trPr>
          <w:cantSplit/>
        </w:trPr>
        <w:tc>
          <w:tcPr>
            <w:tcW w:w="5940" w:type="dxa"/>
            <w:tcBorders>
              <w:right w:val="double" w:sz="4" w:space="0" w:color="auto"/>
            </w:tcBorders>
            <w:shd w:val="clear" w:color="auto" w:fill="FFFFFF"/>
            <w:vAlign w:val="bottom"/>
          </w:tcPr>
          <w:p w14:paraId="58848802" w14:textId="77777777" w:rsidR="006716F2" w:rsidRDefault="006716F2" w:rsidP="006716F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Supplies expense</w:t>
            </w:r>
          </w:p>
        </w:tc>
        <w:tc>
          <w:tcPr>
            <w:tcW w:w="1485" w:type="dxa"/>
            <w:tcBorders>
              <w:left w:val="double" w:sz="4" w:space="0" w:color="auto"/>
              <w:right w:val="double" w:sz="4" w:space="0" w:color="auto"/>
            </w:tcBorders>
            <w:shd w:val="clear" w:color="auto" w:fill="FFFFFF"/>
            <w:vAlign w:val="bottom"/>
          </w:tcPr>
          <w:p w14:paraId="6F629DD9" w14:textId="77777777" w:rsidR="006716F2" w:rsidRDefault="006716F2" w:rsidP="00762DD6">
            <w:pPr>
              <w:pStyle w:val="pformab"/>
              <w:shd w:val="clear" w:color="auto" w:fill="FFFFFF"/>
              <w:spacing w:before="40" w:after="40"/>
              <w:ind w:right="30"/>
              <w:jc w:val="right"/>
              <w:rPr>
                <w:rFonts w:ascii="Arial" w:hAnsi="Arial"/>
                <w:color w:val="auto"/>
                <w:sz w:val="20"/>
              </w:rPr>
            </w:pPr>
            <w:r w:rsidRPr="00F9362D">
              <w:rPr>
                <w:rFonts w:ascii="Arial MT Pro" w:hAnsi="Arial MT Pro"/>
                <w:color w:val="auto"/>
                <w:sz w:val="20"/>
              </w:rPr>
              <w:t>30,000</w:t>
            </w:r>
          </w:p>
        </w:tc>
        <w:tc>
          <w:tcPr>
            <w:tcW w:w="1485" w:type="dxa"/>
            <w:tcBorders>
              <w:left w:val="double" w:sz="4" w:space="0" w:color="auto"/>
            </w:tcBorders>
            <w:shd w:val="clear" w:color="auto" w:fill="FFFFFF"/>
            <w:vAlign w:val="bottom"/>
          </w:tcPr>
          <w:p w14:paraId="354E87F7" w14:textId="77777777" w:rsidR="006716F2" w:rsidRPr="00F9362D" w:rsidRDefault="006716F2" w:rsidP="006716F2">
            <w:pPr>
              <w:pStyle w:val="pformab"/>
              <w:shd w:val="clear" w:color="auto" w:fill="FFFFFF"/>
              <w:spacing w:before="0" w:after="40"/>
              <w:ind w:right="167"/>
              <w:jc w:val="right"/>
              <w:rPr>
                <w:rFonts w:ascii="Arial MT Pro" w:hAnsi="Arial MT Pro"/>
                <w:color w:val="auto"/>
                <w:sz w:val="20"/>
              </w:rPr>
            </w:pPr>
          </w:p>
        </w:tc>
      </w:tr>
      <w:tr w:rsidR="006716F2" w14:paraId="5F6B7286" w14:textId="77777777" w:rsidTr="00762DD6">
        <w:trPr>
          <w:cantSplit/>
        </w:trPr>
        <w:tc>
          <w:tcPr>
            <w:tcW w:w="5940" w:type="dxa"/>
            <w:tcBorders>
              <w:right w:val="double" w:sz="4" w:space="0" w:color="auto"/>
            </w:tcBorders>
            <w:shd w:val="clear" w:color="auto" w:fill="FFFFFF"/>
            <w:vAlign w:val="bottom"/>
          </w:tcPr>
          <w:p w14:paraId="70D3F589" w14:textId="77777777" w:rsidR="006716F2" w:rsidRDefault="006716F2" w:rsidP="006716F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Utilities expense</w:t>
            </w:r>
          </w:p>
        </w:tc>
        <w:tc>
          <w:tcPr>
            <w:tcW w:w="1485" w:type="dxa"/>
            <w:tcBorders>
              <w:left w:val="double" w:sz="4" w:space="0" w:color="auto"/>
              <w:right w:val="double" w:sz="4" w:space="0" w:color="auto"/>
            </w:tcBorders>
            <w:shd w:val="clear" w:color="auto" w:fill="FFFFFF"/>
            <w:vAlign w:val="bottom"/>
          </w:tcPr>
          <w:p w14:paraId="0E7F7D23" w14:textId="77777777" w:rsidR="006716F2" w:rsidRPr="00423258" w:rsidRDefault="001F1DAF" w:rsidP="00762DD6">
            <w:pPr>
              <w:pStyle w:val="pformab"/>
              <w:shd w:val="clear" w:color="auto" w:fill="FFFFFF"/>
              <w:spacing w:before="40" w:after="40"/>
              <w:ind w:right="30"/>
              <w:jc w:val="right"/>
              <w:rPr>
                <w:rFonts w:ascii="Arial" w:hAnsi="Arial"/>
                <w:color w:val="auto"/>
                <w:sz w:val="20"/>
                <w:u w:val="single"/>
              </w:rPr>
            </w:pPr>
            <w:r w:rsidRPr="00F9362D">
              <w:rPr>
                <w:rFonts w:ascii="Arial MT Pro" w:hAnsi="Arial MT Pro"/>
                <w:color w:val="auto"/>
                <w:sz w:val="20"/>
                <w:u w:val="single"/>
              </w:rPr>
              <w:t xml:space="preserve">   </w:t>
            </w:r>
            <w:r w:rsidR="006716F2" w:rsidRPr="00F9362D">
              <w:rPr>
                <w:rFonts w:ascii="Arial MT Pro" w:hAnsi="Arial MT Pro"/>
                <w:color w:val="auto"/>
                <w:sz w:val="20"/>
                <w:u w:val="single"/>
              </w:rPr>
              <w:t>18,000</w:t>
            </w:r>
          </w:p>
        </w:tc>
        <w:tc>
          <w:tcPr>
            <w:tcW w:w="1485" w:type="dxa"/>
            <w:tcBorders>
              <w:left w:val="double" w:sz="4" w:space="0" w:color="auto"/>
            </w:tcBorders>
            <w:shd w:val="clear" w:color="auto" w:fill="FFFFFF"/>
            <w:vAlign w:val="bottom"/>
          </w:tcPr>
          <w:p w14:paraId="4BF05EA3" w14:textId="77777777" w:rsidR="006716F2" w:rsidRPr="00F9362D" w:rsidRDefault="006716F2" w:rsidP="006716F2">
            <w:pPr>
              <w:pStyle w:val="pformab"/>
              <w:shd w:val="clear" w:color="auto" w:fill="FFFFFF"/>
              <w:spacing w:before="0" w:after="40"/>
              <w:ind w:right="167"/>
              <w:jc w:val="right"/>
              <w:rPr>
                <w:rFonts w:ascii="Arial MT Pro" w:hAnsi="Arial MT Pro"/>
                <w:color w:val="auto"/>
                <w:sz w:val="20"/>
              </w:rPr>
            </w:pPr>
          </w:p>
        </w:tc>
      </w:tr>
      <w:tr w:rsidR="006716F2" w14:paraId="1C866311" w14:textId="77777777" w:rsidTr="00762DD6">
        <w:trPr>
          <w:cantSplit/>
        </w:trPr>
        <w:tc>
          <w:tcPr>
            <w:tcW w:w="5940" w:type="dxa"/>
            <w:tcBorders>
              <w:right w:val="double" w:sz="4" w:space="0" w:color="auto"/>
            </w:tcBorders>
            <w:shd w:val="clear" w:color="auto" w:fill="FFFFFF"/>
            <w:vAlign w:val="bottom"/>
          </w:tcPr>
          <w:p w14:paraId="38155A51" w14:textId="77777777" w:rsidR="006716F2" w:rsidRDefault="006716F2" w:rsidP="006716F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Pr="00F9362D">
              <w:rPr>
                <w:rFonts w:ascii="Arial MT Pro" w:hAnsi="Arial MT Pro"/>
                <w:color w:val="auto"/>
                <w:sz w:val="20"/>
              </w:rPr>
              <w:tab/>
              <w:t>Total expenses</w:t>
            </w:r>
          </w:p>
        </w:tc>
        <w:tc>
          <w:tcPr>
            <w:tcW w:w="1485" w:type="dxa"/>
            <w:tcBorders>
              <w:left w:val="double" w:sz="4" w:space="0" w:color="auto"/>
              <w:right w:val="double" w:sz="4" w:space="0" w:color="auto"/>
            </w:tcBorders>
            <w:shd w:val="clear" w:color="auto" w:fill="FFFFFF"/>
            <w:vAlign w:val="bottom"/>
          </w:tcPr>
          <w:p w14:paraId="2636B4E3" w14:textId="77777777" w:rsidR="006716F2" w:rsidRDefault="006716F2" w:rsidP="006716F2">
            <w:pPr>
              <w:pStyle w:val="pformab"/>
              <w:shd w:val="clear" w:color="auto" w:fill="FFFFFF"/>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1BC62BAE" w14:textId="77777777" w:rsidR="006716F2" w:rsidRPr="00F9362D" w:rsidRDefault="006716F2" w:rsidP="00762DD6">
            <w:pPr>
              <w:pStyle w:val="pformab"/>
              <w:shd w:val="clear" w:color="auto" w:fill="FFFFFF"/>
              <w:spacing w:before="0" w:after="40"/>
              <w:ind w:right="70"/>
              <w:jc w:val="right"/>
              <w:rPr>
                <w:rFonts w:ascii="Arial MT Pro" w:hAnsi="Arial MT Pro"/>
                <w:color w:val="auto"/>
                <w:sz w:val="20"/>
                <w:u w:val="single"/>
              </w:rPr>
            </w:pPr>
            <w:r w:rsidRPr="00F9362D">
              <w:rPr>
                <w:rFonts w:ascii="Arial MT Pro" w:hAnsi="Arial MT Pro"/>
                <w:color w:val="auto"/>
                <w:sz w:val="20"/>
                <w:u w:val="single"/>
              </w:rPr>
              <w:t>  553,000</w:t>
            </w:r>
          </w:p>
        </w:tc>
      </w:tr>
      <w:tr w:rsidR="006716F2" w14:paraId="22F9B179" w14:textId="77777777" w:rsidTr="00762DD6">
        <w:trPr>
          <w:cantSplit/>
        </w:trPr>
        <w:tc>
          <w:tcPr>
            <w:tcW w:w="5940" w:type="dxa"/>
            <w:tcBorders>
              <w:right w:val="double" w:sz="4" w:space="0" w:color="auto"/>
            </w:tcBorders>
            <w:shd w:val="clear" w:color="auto" w:fill="FFFFFF"/>
            <w:vAlign w:val="bottom"/>
          </w:tcPr>
          <w:p w14:paraId="6A934722" w14:textId="77777777" w:rsidR="006716F2" w:rsidRDefault="006716F2" w:rsidP="006716F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Net income</w:t>
            </w:r>
          </w:p>
        </w:tc>
        <w:tc>
          <w:tcPr>
            <w:tcW w:w="1485" w:type="dxa"/>
            <w:tcBorders>
              <w:left w:val="double" w:sz="4" w:space="0" w:color="auto"/>
              <w:right w:val="double" w:sz="4" w:space="0" w:color="auto"/>
            </w:tcBorders>
            <w:shd w:val="clear" w:color="auto" w:fill="FFFFFF"/>
            <w:vAlign w:val="bottom"/>
          </w:tcPr>
          <w:p w14:paraId="2F1CD9E4" w14:textId="77777777" w:rsidR="006716F2" w:rsidRDefault="006716F2" w:rsidP="006716F2">
            <w:pPr>
              <w:pStyle w:val="pformab"/>
              <w:shd w:val="clear" w:color="auto" w:fill="FFFFFF"/>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00DFC0F2" w14:textId="77777777" w:rsidR="006716F2" w:rsidRPr="00F9362D" w:rsidRDefault="006716F2" w:rsidP="00762DD6">
            <w:pPr>
              <w:pStyle w:val="pformab"/>
              <w:shd w:val="clear" w:color="auto" w:fill="FFFFFF"/>
              <w:spacing w:before="0" w:after="40"/>
              <w:ind w:right="70"/>
              <w:jc w:val="right"/>
              <w:rPr>
                <w:rFonts w:ascii="Arial MT Pro" w:hAnsi="Arial MT Pro"/>
                <w:color w:val="auto"/>
                <w:sz w:val="20"/>
                <w:u w:val="double"/>
              </w:rPr>
            </w:pPr>
            <w:r w:rsidRPr="00F9362D">
              <w:rPr>
                <w:rFonts w:ascii="Arial MT Pro" w:hAnsi="Arial MT Pro"/>
                <w:color w:val="auto"/>
                <w:sz w:val="20"/>
                <w:u w:val="double"/>
              </w:rPr>
              <w:t>$  57,000</w:t>
            </w:r>
          </w:p>
        </w:tc>
      </w:tr>
    </w:tbl>
    <w:p w14:paraId="601A3337" w14:textId="77777777" w:rsidR="0086281A" w:rsidRDefault="0086281A" w:rsidP="0086281A">
      <w:pPr>
        <w:pStyle w:val="ph3ns"/>
        <w:tabs>
          <w:tab w:val="right" w:pos="8855"/>
        </w:tabs>
        <w:jc w:val="left"/>
        <w:rPr>
          <w:i w:val="0"/>
          <w:iCs w:val="0"/>
          <w:color w:val="auto"/>
          <w:sz w:val="24"/>
        </w:rPr>
      </w:pPr>
    </w:p>
    <w:p w14:paraId="682BBC87" w14:textId="40BAF2E3" w:rsidR="00390093" w:rsidRDefault="00390093" w:rsidP="003C38CF">
      <w:pPr>
        <w:pStyle w:val="ph3ns"/>
        <w:tabs>
          <w:tab w:val="right" w:pos="8855"/>
        </w:tabs>
        <w:jc w:val="left"/>
        <w:outlineLvl w:val="0"/>
        <w:rPr>
          <w:i w:val="0"/>
          <w:color w:val="auto"/>
          <w:sz w:val="24"/>
          <w:szCs w:val="24"/>
        </w:rPr>
      </w:pPr>
      <w:r w:rsidRPr="00080821">
        <w:rPr>
          <w:i w:val="0"/>
          <w:color w:val="auto"/>
          <w:sz w:val="24"/>
          <w:szCs w:val="24"/>
        </w:rPr>
        <w:t xml:space="preserve">Results of operations for </w:t>
      </w:r>
      <w:r w:rsidR="00993F90">
        <w:rPr>
          <w:i w:val="0"/>
          <w:color w:val="auto"/>
          <w:sz w:val="24"/>
          <w:szCs w:val="24"/>
        </w:rPr>
        <w:t>2023</w:t>
      </w:r>
      <w:r w:rsidRPr="00080821">
        <w:rPr>
          <w:i w:val="0"/>
          <w:color w:val="auto"/>
          <w:sz w:val="24"/>
          <w:szCs w:val="24"/>
        </w:rPr>
        <w:t>: Net income of $57,000</w:t>
      </w:r>
    </w:p>
    <w:p w14:paraId="3910DB78" w14:textId="537161EF" w:rsidR="006017E0" w:rsidRPr="00F9362D" w:rsidRDefault="0002623C" w:rsidP="003909EF">
      <w:pPr>
        <w:pStyle w:val="CRGENQMIDTTL"/>
        <w:keepLines w:val="0"/>
        <w:widowControl w:val="0"/>
        <w:tabs>
          <w:tab w:val="clear" w:pos="10"/>
        </w:tabs>
        <w:spacing w:before="240" w:line="240" w:lineRule="auto"/>
        <w:ind w:right="-21"/>
        <w:jc w:val="right"/>
        <w:rPr>
          <w:rFonts w:ascii="Arial MT Pro" w:hAnsi="Arial MT Pro" w:cs="Arial"/>
          <w:b/>
          <w:noProof w:val="0"/>
          <w:sz w:val="36"/>
          <w:szCs w:val="36"/>
        </w:rPr>
      </w:pPr>
      <w:r w:rsidRPr="00F9362D">
        <w:rPr>
          <w:rFonts w:ascii="Arial MT Pro" w:hAnsi="Arial MT Pro" w:cs="Arial"/>
          <w:i/>
        </w:rPr>
        <w:t>(10</w:t>
      </w:r>
      <w:r w:rsidR="0051015B" w:rsidRPr="00F9362D">
        <w:rPr>
          <w:rFonts w:ascii="Arial MT Pro" w:hAnsi="Arial MT Pro" w:cs="Arial"/>
          <w:i/>
        </w:rPr>
        <w:t>–</w:t>
      </w:r>
      <w:r w:rsidRPr="00F9362D">
        <w:rPr>
          <w:rFonts w:ascii="Arial MT Pro" w:hAnsi="Arial MT Pro" w:cs="Arial"/>
          <w:i/>
        </w:rPr>
        <w:t>15 min.)</w:t>
      </w:r>
      <w:r w:rsidRPr="00F9362D">
        <w:rPr>
          <w:rFonts w:ascii="Arial MT Pro" w:hAnsi="Arial MT Pro" w:cs="Arial"/>
          <w:b/>
          <w:noProof w:val="0"/>
          <w:sz w:val="36"/>
          <w:szCs w:val="36"/>
        </w:rPr>
        <w:t xml:space="preserve"> </w:t>
      </w:r>
      <w:r w:rsidR="00264FD9" w:rsidRPr="00F9362D">
        <w:rPr>
          <w:rFonts w:ascii="Arial MT Pro" w:hAnsi="Arial MT Pro" w:cs="Arial"/>
          <w:b/>
          <w:noProof w:val="0"/>
          <w:sz w:val="36"/>
          <w:szCs w:val="36"/>
        </w:rPr>
        <w:t>E1-1</w:t>
      </w:r>
      <w:r w:rsidR="00B60877" w:rsidRPr="00F9362D">
        <w:rPr>
          <w:rFonts w:ascii="Arial MT Pro" w:hAnsi="Arial MT Pro" w:cs="Arial"/>
          <w:b/>
          <w:noProof w:val="0"/>
          <w:sz w:val="36"/>
          <w:szCs w:val="36"/>
        </w:rPr>
        <w:t>5</w:t>
      </w:r>
    </w:p>
    <w:p w14:paraId="56C0693A" w14:textId="77777777" w:rsidR="006017E0" w:rsidRDefault="006017E0" w:rsidP="003C38CF">
      <w:pPr>
        <w:pStyle w:val="CRGENQ"/>
        <w:keepLines w:val="0"/>
        <w:widowControl w:val="0"/>
        <w:spacing w:line="240" w:lineRule="auto"/>
        <w:ind w:hanging="900"/>
        <w:jc w:val="left"/>
        <w:outlineLvl w:val="0"/>
        <w:rPr>
          <w:rFonts w:ascii="Times New Roman" w:hAnsi="Times New Roman" w:cs="Arial"/>
          <w:i/>
          <w:noProof w:val="0"/>
          <w:sz w:val="24"/>
          <w:szCs w:val="24"/>
        </w:rPr>
      </w:pPr>
      <w:r w:rsidRPr="001C6BAA">
        <w:rPr>
          <w:rFonts w:ascii="Times New Roman" w:hAnsi="Times New Roman" w:cs="Arial"/>
          <w:i/>
          <w:noProof w:val="0"/>
          <w:sz w:val="24"/>
          <w:szCs w:val="24"/>
        </w:rPr>
        <w:t>Req. 1</w:t>
      </w:r>
    </w:p>
    <w:p w14:paraId="2E91BFB8" w14:textId="77777777" w:rsidR="00C111DD" w:rsidRPr="00762DD6" w:rsidRDefault="00C111DD" w:rsidP="00762DD6"/>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40"/>
        <w:gridCol w:w="1485"/>
        <w:gridCol w:w="1485"/>
      </w:tblGrid>
      <w:tr w:rsidR="004051E7" w14:paraId="24F6F6BF" w14:textId="77777777" w:rsidTr="004051E7">
        <w:trPr>
          <w:cantSplit/>
        </w:trPr>
        <w:tc>
          <w:tcPr>
            <w:tcW w:w="8910" w:type="dxa"/>
            <w:gridSpan w:val="3"/>
            <w:tcBorders>
              <w:top w:val="double" w:sz="4" w:space="0" w:color="auto"/>
            </w:tcBorders>
            <w:shd w:val="clear" w:color="auto" w:fill="FFFFFF"/>
            <w:vAlign w:val="bottom"/>
          </w:tcPr>
          <w:p w14:paraId="2874D408" w14:textId="3FC6E258" w:rsidR="004051E7" w:rsidRPr="00F9362D" w:rsidRDefault="004051E7" w:rsidP="00DD25D8">
            <w:pPr>
              <w:pStyle w:val="pformhead"/>
              <w:shd w:val="clear" w:color="auto" w:fill="FFFFFF"/>
              <w:spacing w:before="40" w:after="40"/>
              <w:rPr>
                <w:rFonts w:ascii="Arial MT Pro" w:hAnsi="Arial MT Pro"/>
                <w:b/>
                <w:color w:val="auto"/>
                <w:sz w:val="20"/>
              </w:rPr>
            </w:pPr>
            <w:r w:rsidRPr="00F9362D">
              <w:rPr>
                <w:rFonts w:ascii="Arial MT Pro" w:hAnsi="Arial MT Pro" w:cs="Arial"/>
                <w:b/>
                <w:sz w:val="20"/>
              </w:rPr>
              <w:t>WILSON TOWING SERVICE</w:t>
            </w:r>
          </w:p>
        </w:tc>
      </w:tr>
      <w:tr w:rsidR="004051E7" w14:paraId="033D2DC8" w14:textId="77777777" w:rsidTr="004051E7">
        <w:trPr>
          <w:cantSplit/>
        </w:trPr>
        <w:tc>
          <w:tcPr>
            <w:tcW w:w="8910" w:type="dxa"/>
            <w:gridSpan w:val="3"/>
            <w:tcBorders>
              <w:bottom w:val="single" w:sz="4" w:space="0" w:color="auto"/>
            </w:tcBorders>
            <w:shd w:val="clear" w:color="auto" w:fill="FFFFFF"/>
            <w:vAlign w:val="bottom"/>
          </w:tcPr>
          <w:p w14:paraId="3164CDF0" w14:textId="77777777" w:rsidR="004051E7" w:rsidRPr="00F9362D" w:rsidRDefault="004051E7" w:rsidP="00DD25D8">
            <w:pPr>
              <w:pStyle w:val="pformhead"/>
              <w:shd w:val="clear" w:color="auto" w:fill="FFFFFF"/>
              <w:spacing w:before="40" w:after="40"/>
              <w:rPr>
                <w:rFonts w:ascii="Arial MT Pro" w:hAnsi="Arial MT Pro"/>
                <w:color w:val="auto"/>
                <w:sz w:val="20"/>
              </w:rPr>
            </w:pPr>
            <w:r w:rsidRPr="00F9362D">
              <w:rPr>
                <w:rFonts w:ascii="Arial MT Pro" w:hAnsi="Arial MT Pro"/>
                <w:color w:val="auto"/>
                <w:sz w:val="20"/>
              </w:rPr>
              <w:t>Income Statement</w:t>
            </w:r>
          </w:p>
        </w:tc>
      </w:tr>
      <w:tr w:rsidR="004051E7" w14:paraId="1921E698" w14:textId="77777777" w:rsidTr="004051E7">
        <w:trPr>
          <w:cantSplit/>
        </w:trPr>
        <w:tc>
          <w:tcPr>
            <w:tcW w:w="8910" w:type="dxa"/>
            <w:gridSpan w:val="3"/>
            <w:tcBorders>
              <w:top w:val="single" w:sz="4" w:space="0" w:color="auto"/>
              <w:bottom w:val="double" w:sz="4" w:space="0" w:color="auto"/>
            </w:tcBorders>
            <w:shd w:val="clear" w:color="auto" w:fill="FFFFFF"/>
            <w:vAlign w:val="bottom"/>
          </w:tcPr>
          <w:p w14:paraId="5D1210F8" w14:textId="4BE61F9D" w:rsidR="004051E7" w:rsidRPr="00F9362D" w:rsidRDefault="004051E7" w:rsidP="00DD25D8">
            <w:pPr>
              <w:pStyle w:val="pformheaddr"/>
              <w:shd w:val="clear" w:color="auto" w:fill="FFFFFF"/>
              <w:spacing w:before="40" w:after="40"/>
              <w:rPr>
                <w:rFonts w:ascii="Arial MT Pro" w:hAnsi="Arial MT Pro"/>
                <w:color w:val="auto"/>
                <w:sz w:val="20"/>
              </w:rPr>
            </w:pPr>
            <w:r w:rsidRPr="00F9362D">
              <w:rPr>
                <w:rFonts w:ascii="Arial MT Pro" w:hAnsi="Arial MT Pro" w:cs="Arial"/>
                <w:sz w:val="20"/>
              </w:rPr>
              <w:t xml:space="preserve">For the Month Ended June 30, </w:t>
            </w:r>
            <w:r w:rsidR="00993F90" w:rsidRPr="00F9362D">
              <w:rPr>
                <w:rFonts w:ascii="Arial MT Pro" w:hAnsi="Arial MT Pro" w:cs="Arial"/>
                <w:sz w:val="20"/>
              </w:rPr>
              <w:t>2023</w:t>
            </w:r>
          </w:p>
        </w:tc>
      </w:tr>
      <w:tr w:rsidR="004051E7" w14:paraId="058D26F4" w14:textId="77777777" w:rsidTr="004051E7">
        <w:trPr>
          <w:cantSplit/>
        </w:trPr>
        <w:tc>
          <w:tcPr>
            <w:tcW w:w="5940" w:type="dxa"/>
            <w:tcBorders>
              <w:right w:val="double" w:sz="4" w:space="0" w:color="auto"/>
            </w:tcBorders>
            <w:shd w:val="clear" w:color="auto" w:fill="FFFFFF"/>
            <w:vAlign w:val="bottom"/>
          </w:tcPr>
          <w:p w14:paraId="4498204C" w14:textId="77777777" w:rsidR="004051E7" w:rsidRPr="003C38CF" w:rsidRDefault="004051E7" w:rsidP="00DD25D8">
            <w:pPr>
              <w:pStyle w:val="pformab"/>
              <w:shd w:val="clear" w:color="auto" w:fill="FFFFFF"/>
              <w:spacing w:before="40" w:after="40"/>
              <w:ind w:right="167"/>
              <w:rPr>
                <w:rFonts w:ascii="Arial" w:hAnsi="Arial"/>
                <w:b/>
                <w:color w:val="auto"/>
                <w:sz w:val="20"/>
              </w:rPr>
            </w:pPr>
            <w:r w:rsidRPr="00F9362D">
              <w:rPr>
                <w:rFonts w:ascii="Arial MT Pro" w:hAnsi="Arial MT Pro"/>
                <w:b/>
                <w:color w:val="auto"/>
                <w:sz w:val="20"/>
              </w:rPr>
              <w:t>Revenue</w:t>
            </w:r>
          </w:p>
        </w:tc>
        <w:tc>
          <w:tcPr>
            <w:tcW w:w="1485" w:type="dxa"/>
            <w:tcBorders>
              <w:left w:val="double" w:sz="4" w:space="0" w:color="auto"/>
              <w:right w:val="double" w:sz="4" w:space="0" w:color="auto"/>
            </w:tcBorders>
            <w:shd w:val="clear" w:color="auto" w:fill="FFFFFF"/>
            <w:vAlign w:val="bottom"/>
          </w:tcPr>
          <w:p w14:paraId="1B1BDD9A" w14:textId="77777777" w:rsidR="004051E7" w:rsidRDefault="004051E7" w:rsidP="00DD25D8">
            <w:pPr>
              <w:pStyle w:val="pformab"/>
              <w:shd w:val="clear" w:color="auto" w:fill="FFFFFF"/>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17111631" w14:textId="77777777" w:rsidR="004051E7" w:rsidRPr="00F9362D" w:rsidRDefault="004051E7" w:rsidP="00DD25D8">
            <w:pPr>
              <w:pStyle w:val="pformab"/>
              <w:shd w:val="clear" w:color="auto" w:fill="FFFFFF"/>
              <w:spacing w:before="0" w:after="40"/>
              <w:ind w:right="167"/>
              <w:jc w:val="right"/>
              <w:rPr>
                <w:rFonts w:ascii="Arial MT Pro" w:hAnsi="Arial MT Pro"/>
                <w:color w:val="auto"/>
                <w:sz w:val="20"/>
              </w:rPr>
            </w:pPr>
          </w:p>
        </w:tc>
      </w:tr>
      <w:tr w:rsidR="004051E7" w14:paraId="1C6198CA" w14:textId="77777777" w:rsidTr="004051E7">
        <w:trPr>
          <w:cantSplit/>
        </w:trPr>
        <w:tc>
          <w:tcPr>
            <w:tcW w:w="5940" w:type="dxa"/>
            <w:tcBorders>
              <w:right w:val="double" w:sz="4" w:space="0" w:color="auto"/>
            </w:tcBorders>
            <w:shd w:val="clear" w:color="auto" w:fill="FFFFFF"/>
            <w:vAlign w:val="bottom"/>
          </w:tcPr>
          <w:p w14:paraId="131C0741" w14:textId="77777777" w:rsidR="004051E7" w:rsidRDefault="004051E7" w:rsidP="00DD25D8">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Service revenue</w:t>
            </w:r>
          </w:p>
        </w:tc>
        <w:tc>
          <w:tcPr>
            <w:tcW w:w="1485" w:type="dxa"/>
            <w:tcBorders>
              <w:left w:val="double" w:sz="4" w:space="0" w:color="auto"/>
              <w:right w:val="double" w:sz="4" w:space="0" w:color="auto"/>
            </w:tcBorders>
            <w:shd w:val="clear" w:color="auto" w:fill="FFFFFF"/>
            <w:vAlign w:val="bottom"/>
          </w:tcPr>
          <w:p w14:paraId="354F0D53" w14:textId="77777777" w:rsidR="004051E7" w:rsidRDefault="004051E7" w:rsidP="00DD25D8">
            <w:pPr>
              <w:pStyle w:val="pformab"/>
              <w:shd w:val="clear" w:color="auto" w:fill="FFFFFF"/>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34BEF249" w14:textId="77777777" w:rsidR="004051E7" w:rsidRPr="00F9362D" w:rsidRDefault="004051E7" w:rsidP="00762DD6">
            <w:pPr>
              <w:pStyle w:val="pformab"/>
              <w:shd w:val="clear" w:color="auto" w:fill="FFFFFF"/>
              <w:spacing w:before="0" w:after="40"/>
              <w:ind w:right="70"/>
              <w:jc w:val="right"/>
              <w:rPr>
                <w:rFonts w:ascii="Arial MT Pro" w:hAnsi="Arial MT Pro"/>
                <w:color w:val="auto"/>
                <w:sz w:val="20"/>
              </w:rPr>
            </w:pPr>
            <w:r w:rsidRPr="00F9362D">
              <w:rPr>
                <w:rFonts w:ascii="Arial MT Pro" w:hAnsi="Arial MT Pro" w:cs="Arial"/>
                <w:sz w:val="20"/>
              </w:rPr>
              <w:t>$15,000</w:t>
            </w:r>
          </w:p>
        </w:tc>
      </w:tr>
      <w:tr w:rsidR="004051E7" w14:paraId="6DF3FA04" w14:textId="77777777" w:rsidTr="004051E7">
        <w:trPr>
          <w:cantSplit/>
        </w:trPr>
        <w:tc>
          <w:tcPr>
            <w:tcW w:w="5940" w:type="dxa"/>
            <w:tcBorders>
              <w:right w:val="double" w:sz="4" w:space="0" w:color="auto"/>
            </w:tcBorders>
            <w:shd w:val="clear" w:color="auto" w:fill="FFFFFF"/>
            <w:vAlign w:val="bottom"/>
          </w:tcPr>
          <w:p w14:paraId="672F2EAF" w14:textId="77777777" w:rsidR="004051E7" w:rsidRDefault="004051E7" w:rsidP="00DD25D8">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b/>
                <w:color w:val="auto"/>
                <w:sz w:val="20"/>
              </w:rPr>
              <w:t>Expenses</w:t>
            </w:r>
          </w:p>
        </w:tc>
        <w:tc>
          <w:tcPr>
            <w:tcW w:w="1485" w:type="dxa"/>
            <w:tcBorders>
              <w:left w:val="double" w:sz="4" w:space="0" w:color="auto"/>
              <w:right w:val="double" w:sz="4" w:space="0" w:color="auto"/>
            </w:tcBorders>
            <w:shd w:val="clear" w:color="auto" w:fill="FFFFFF"/>
            <w:vAlign w:val="bottom"/>
          </w:tcPr>
          <w:p w14:paraId="181EDD59" w14:textId="77777777" w:rsidR="004051E7" w:rsidRDefault="004051E7" w:rsidP="00DD25D8">
            <w:pPr>
              <w:pStyle w:val="pformab"/>
              <w:shd w:val="clear" w:color="auto" w:fill="FFFFFF"/>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731E56C7" w14:textId="77777777" w:rsidR="004051E7" w:rsidRPr="00F9362D" w:rsidRDefault="004051E7" w:rsidP="00DD25D8">
            <w:pPr>
              <w:pStyle w:val="pformab"/>
              <w:shd w:val="clear" w:color="auto" w:fill="FFFFFF"/>
              <w:spacing w:before="0" w:after="40"/>
              <w:ind w:right="167"/>
              <w:jc w:val="right"/>
              <w:rPr>
                <w:rFonts w:ascii="Arial MT Pro" w:hAnsi="Arial MT Pro"/>
                <w:color w:val="auto"/>
                <w:sz w:val="20"/>
              </w:rPr>
            </w:pPr>
          </w:p>
        </w:tc>
      </w:tr>
      <w:tr w:rsidR="004051E7" w14:paraId="7BAF36C6" w14:textId="77777777" w:rsidTr="004051E7">
        <w:trPr>
          <w:cantSplit/>
        </w:trPr>
        <w:tc>
          <w:tcPr>
            <w:tcW w:w="5940" w:type="dxa"/>
            <w:tcBorders>
              <w:right w:val="double" w:sz="4" w:space="0" w:color="auto"/>
            </w:tcBorders>
            <w:shd w:val="clear" w:color="auto" w:fill="FFFFFF"/>
            <w:vAlign w:val="bottom"/>
          </w:tcPr>
          <w:p w14:paraId="43CB50AE" w14:textId="77777777" w:rsidR="004051E7" w:rsidRDefault="004051E7" w:rsidP="00DD25D8">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Salaries expense</w:t>
            </w:r>
          </w:p>
        </w:tc>
        <w:tc>
          <w:tcPr>
            <w:tcW w:w="1485" w:type="dxa"/>
            <w:tcBorders>
              <w:left w:val="double" w:sz="4" w:space="0" w:color="auto"/>
              <w:right w:val="double" w:sz="4" w:space="0" w:color="auto"/>
            </w:tcBorders>
            <w:shd w:val="clear" w:color="auto" w:fill="FFFFFF"/>
            <w:vAlign w:val="bottom"/>
          </w:tcPr>
          <w:p w14:paraId="69E30C55" w14:textId="77777777" w:rsidR="004051E7" w:rsidRDefault="004051E7" w:rsidP="00762DD6">
            <w:pPr>
              <w:pStyle w:val="pformab"/>
              <w:shd w:val="clear" w:color="auto" w:fill="FFFFFF"/>
              <w:spacing w:before="40" w:after="40"/>
              <w:ind w:right="30"/>
              <w:jc w:val="right"/>
              <w:rPr>
                <w:rFonts w:ascii="Arial" w:hAnsi="Arial"/>
                <w:color w:val="auto"/>
                <w:sz w:val="20"/>
              </w:rPr>
            </w:pPr>
            <w:r w:rsidRPr="00F9362D">
              <w:rPr>
                <w:rFonts w:ascii="Arial MT Pro" w:hAnsi="Arial MT Pro" w:cs="Arial"/>
                <w:sz w:val="20"/>
              </w:rPr>
              <w:t>$2,400</w:t>
            </w:r>
          </w:p>
        </w:tc>
        <w:tc>
          <w:tcPr>
            <w:tcW w:w="1485" w:type="dxa"/>
            <w:tcBorders>
              <w:left w:val="double" w:sz="4" w:space="0" w:color="auto"/>
            </w:tcBorders>
            <w:shd w:val="clear" w:color="auto" w:fill="FFFFFF"/>
            <w:vAlign w:val="bottom"/>
          </w:tcPr>
          <w:p w14:paraId="465D1303" w14:textId="77777777" w:rsidR="004051E7" w:rsidRPr="00F9362D" w:rsidRDefault="004051E7" w:rsidP="00DD25D8">
            <w:pPr>
              <w:pStyle w:val="pformab"/>
              <w:shd w:val="clear" w:color="auto" w:fill="FFFFFF"/>
              <w:spacing w:before="0" w:after="40"/>
              <w:ind w:right="167"/>
              <w:jc w:val="right"/>
              <w:rPr>
                <w:rFonts w:ascii="Arial MT Pro" w:hAnsi="Arial MT Pro"/>
                <w:color w:val="auto"/>
                <w:sz w:val="20"/>
              </w:rPr>
            </w:pPr>
          </w:p>
        </w:tc>
      </w:tr>
      <w:tr w:rsidR="004051E7" w14:paraId="58E26E06" w14:textId="77777777" w:rsidTr="004051E7">
        <w:trPr>
          <w:cantSplit/>
        </w:trPr>
        <w:tc>
          <w:tcPr>
            <w:tcW w:w="5940" w:type="dxa"/>
            <w:tcBorders>
              <w:right w:val="double" w:sz="4" w:space="0" w:color="auto"/>
            </w:tcBorders>
            <w:shd w:val="clear" w:color="auto" w:fill="FFFFFF"/>
            <w:vAlign w:val="bottom"/>
          </w:tcPr>
          <w:p w14:paraId="0BD53E39" w14:textId="77777777" w:rsidR="004051E7" w:rsidRDefault="004051E7" w:rsidP="00DD25D8">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Rent expense</w:t>
            </w:r>
          </w:p>
        </w:tc>
        <w:tc>
          <w:tcPr>
            <w:tcW w:w="1485" w:type="dxa"/>
            <w:tcBorders>
              <w:left w:val="double" w:sz="4" w:space="0" w:color="auto"/>
              <w:right w:val="double" w:sz="4" w:space="0" w:color="auto"/>
            </w:tcBorders>
            <w:shd w:val="clear" w:color="auto" w:fill="FFFFFF"/>
            <w:vAlign w:val="bottom"/>
          </w:tcPr>
          <w:p w14:paraId="0EC0C097" w14:textId="77777777" w:rsidR="004051E7" w:rsidRDefault="004051E7" w:rsidP="00762DD6">
            <w:pPr>
              <w:pStyle w:val="pformab"/>
              <w:shd w:val="clear" w:color="auto" w:fill="FFFFFF"/>
              <w:spacing w:before="40" w:after="40"/>
              <w:ind w:right="30"/>
              <w:jc w:val="right"/>
              <w:rPr>
                <w:rFonts w:ascii="Arial" w:hAnsi="Arial"/>
                <w:color w:val="auto"/>
                <w:sz w:val="20"/>
              </w:rPr>
            </w:pPr>
            <w:r w:rsidRPr="00F9362D">
              <w:rPr>
                <w:rFonts w:ascii="Arial MT Pro" w:hAnsi="Arial MT Pro"/>
                <w:color w:val="auto"/>
                <w:sz w:val="20"/>
                <w:u w:val="single"/>
              </w:rPr>
              <w:t>     900</w:t>
            </w:r>
          </w:p>
        </w:tc>
        <w:tc>
          <w:tcPr>
            <w:tcW w:w="1485" w:type="dxa"/>
            <w:tcBorders>
              <w:left w:val="double" w:sz="4" w:space="0" w:color="auto"/>
            </w:tcBorders>
            <w:shd w:val="clear" w:color="auto" w:fill="FFFFFF"/>
            <w:vAlign w:val="bottom"/>
          </w:tcPr>
          <w:p w14:paraId="13A916F5" w14:textId="77777777" w:rsidR="004051E7" w:rsidRPr="00F9362D" w:rsidRDefault="004051E7" w:rsidP="00DD25D8">
            <w:pPr>
              <w:pStyle w:val="pformab"/>
              <w:shd w:val="clear" w:color="auto" w:fill="FFFFFF"/>
              <w:spacing w:before="0" w:after="40"/>
              <w:ind w:right="167"/>
              <w:jc w:val="right"/>
              <w:rPr>
                <w:rFonts w:ascii="Arial MT Pro" w:hAnsi="Arial MT Pro"/>
                <w:color w:val="auto"/>
                <w:sz w:val="20"/>
              </w:rPr>
            </w:pPr>
          </w:p>
        </w:tc>
      </w:tr>
      <w:tr w:rsidR="004051E7" w14:paraId="089364ED" w14:textId="77777777" w:rsidTr="004051E7">
        <w:trPr>
          <w:cantSplit/>
        </w:trPr>
        <w:tc>
          <w:tcPr>
            <w:tcW w:w="5940" w:type="dxa"/>
            <w:tcBorders>
              <w:right w:val="double" w:sz="4" w:space="0" w:color="auto"/>
            </w:tcBorders>
            <w:shd w:val="clear" w:color="auto" w:fill="FFFFFF"/>
            <w:vAlign w:val="bottom"/>
          </w:tcPr>
          <w:p w14:paraId="01A3BECA" w14:textId="77777777" w:rsidR="004051E7" w:rsidRDefault="004051E7" w:rsidP="00DD25D8">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Pr="00F9362D">
              <w:rPr>
                <w:rFonts w:ascii="Arial MT Pro" w:hAnsi="Arial MT Pro"/>
                <w:color w:val="auto"/>
                <w:sz w:val="20"/>
              </w:rPr>
              <w:tab/>
              <w:t>Total expenses</w:t>
            </w:r>
          </w:p>
        </w:tc>
        <w:tc>
          <w:tcPr>
            <w:tcW w:w="1485" w:type="dxa"/>
            <w:tcBorders>
              <w:left w:val="double" w:sz="4" w:space="0" w:color="auto"/>
              <w:right w:val="double" w:sz="4" w:space="0" w:color="auto"/>
            </w:tcBorders>
            <w:shd w:val="clear" w:color="auto" w:fill="FFFFFF"/>
            <w:vAlign w:val="bottom"/>
          </w:tcPr>
          <w:p w14:paraId="01DB005C" w14:textId="77777777" w:rsidR="004051E7" w:rsidRDefault="004051E7" w:rsidP="00DD25D8">
            <w:pPr>
              <w:pStyle w:val="pformab"/>
              <w:shd w:val="clear" w:color="auto" w:fill="FFFFFF"/>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49A98D02" w14:textId="77777777" w:rsidR="004051E7" w:rsidRPr="00F9362D" w:rsidRDefault="004051E7" w:rsidP="00762DD6">
            <w:pPr>
              <w:pStyle w:val="pformab"/>
              <w:shd w:val="clear" w:color="auto" w:fill="FFFFFF"/>
              <w:spacing w:before="0" w:after="40"/>
              <w:ind w:right="70"/>
              <w:jc w:val="right"/>
              <w:rPr>
                <w:rFonts w:ascii="Arial MT Pro" w:hAnsi="Arial MT Pro"/>
                <w:color w:val="auto"/>
                <w:sz w:val="20"/>
                <w:u w:val="single"/>
              </w:rPr>
            </w:pPr>
            <w:r w:rsidRPr="00F9362D">
              <w:rPr>
                <w:rFonts w:ascii="Arial MT Pro" w:hAnsi="Arial MT Pro"/>
                <w:color w:val="auto"/>
                <w:sz w:val="20"/>
                <w:u w:val="single"/>
              </w:rPr>
              <w:t>  </w:t>
            </w:r>
            <w:r w:rsidR="00E74690" w:rsidRPr="00F9362D">
              <w:rPr>
                <w:rFonts w:ascii="Arial MT Pro" w:hAnsi="Arial MT Pro"/>
                <w:color w:val="auto"/>
                <w:sz w:val="20"/>
                <w:u w:val="single"/>
              </w:rPr>
              <w:t xml:space="preserve">  </w:t>
            </w:r>
            <w:r w:rsidRPr="00F9362D">
              <w:rPr>
                <w:rFonts w:ascii="Arial MT Pro" w:hAnsi="Arial MT Pro"/>
                <w:color w:val="auto"/>
                <w:sz w:val="20"/>
                <w:u w:val="single"/>
              </w:rPr>
              <w:t>3,300</w:t>
            </w:r>
          </w:p>
        </w:tc>
      </w:tr>
      <w:tr w:rsidR="004051E7" w14:paraId="65C6CBCF" w14:textId="77777777" w:rsidTr="004051E7">
        <w:trPr>
          <w:cantSplit/>
        </w:trPr>
        <w:tc>
          <w:tcPr>
            <w:tcW w:w="5940" w:type="dxa"/>
            <w:tcBorders>
              <w:right w:val="double" w:sz="4" w:space="0" w:color="auto"/>
            </w:tcBorders>
            <w:shd w:val="clear" w:color="auto" w:fill="FFFFFF"/>
            <w:vAlign w:val="bottom"/>
          </w:tcPr>
          <w:p w14:paraId="19937F23" w14:textId="77777777" w:rsidR="004051E7" w:rsidRDefault="004051E7" w:rsidP="00DD25D8">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Net income</w:t>
            </w:r>
          </w:p>
        </w:tc>
        <w:tc>
          <w:tcPr>
            <w:tcW w:w="1485" w:type="dxa"/>
            <w:tcBorders>
              <w:left w:val="double" w:sz="4" w:space="0" w:color="auto"/>
              <w:right w:val="double" w:sz="4" w:space="0" w:color="auto"/>
            </w:tcBorders>
            <w:shd w:val="clear" w:color="auto" w:fill="FFFFFF"/>
            <w:vAlign w:val="bottom"/>
          </w:tcPr>
          <w:p w14:paraId="4A812D8B" w14:textId="77777777" w:rsidR="004051E7" w:rsidRDefault="004051E7" w:rsidP="00DD25D8">
            <w:pPr>
              <w:pStyle w:val="pformab"/>
              <w:shd w:val="clear" w:color="auto" w:fill="FFFFFF"/>
              <w:spacing w:before="40" w:after="40"/>
              <w:ind w:right="277"/>
              <w:jc w:val="right"/>
              <w:rPr>
                <w:rFonts w:ascii="Arial" w:hAnsi="Arial"/>
                <w:color w:val="auto"/>
                <w:sz w:val="20"/>
                <w:u w:val="single"/>
              </w:rPr>
            </w:pPr>
          </w:p>
        </w:tc>
        <w:tc>
          <w:tcPr>
            <w:tcW w:w="1485" w:type="dxa"/>
            <w:tcBorders>
              <w:left w:val="double" w:sz="4" w:space="0" w:color="auto"/>
            </w:tcBorders>
            <w:shd w:val="clear" w:color="auto" w:fill="FFFFFF"/>
            <w:vAlign w:val="bottom"/>
          </w:tcPr>
          <w:p w14:paraId="58BD0071" w14:textId="77777777" w:rsidR="004051E7" w:rsidRPr="00F9362D" w:rsidRDefault="004051E7" w:rsidP="00762DD6">
            <w:pPr>
              <w:pStyle w:val="pformab"/>
              <w:shd w:val="clear" w:color="auto" w:fill="FFFFFF"/>
              <w:spacing w:before="0" w:after="40"/>
              <w:ind w:right="70"/>
              <w:jc w:val="right"/>
              <w:rPr>
                <w:rFonts w:ascii="Arial MT Pro" w:hAnsi="Arial MT Pro"/>
                <w:color w:val="auto"/>
                <w:sz w:val="20"/>
                <w:u w:val="double"/>
              </w:rPr>
            </w:pPr>
            <w:r w:rsidRPr="00F9362D">
              <w:rPr>
                <w:rFonts w:ascii="Arial MT Pro" w:hAnsi="Arial MT Pro"/>
                <w:color w:val="auto"/>
                <w:sz w:val="20"/>
                <w:u w:val="double"/>
              </w:rPr>
              <w:t>$11,700</w:t>
            </w:r>
          </w:p>
        </w:tc>
      </w:tr>
    </w:tbl>
    <w:p w14:paraId="0BDE0B0E" w14:textId="77777777" w:rsidR="00BD4E5B" w:rsidRDefault="00BD4E5B" w:rsidP="00BD4E5B">
      <w:pPr>
        <w:pStyle w:val="CRGENQNLFIRST"/>
        <w:keepLines w:val="0"/>
        <w:widowControl w:val="0"/>
        <w:tabs>
          <w:tab w:val="clear" w:pos="900"/>
          <w:tab w:val="left" w:pos="902"/>
        </w:tabs>
        <w:spacing w:before="0" w:line="240" w:lineRule="auto"/>
        <w:ind w:left="0" w:firstLine="0"/>
        <w:jc w:val="left"/>
        <w:outlineLvl w:val="0"/>
        <w:rPr>
          <w:rFonts w:ascii="Times New Roman" w:hAnsi="Times New Roman" w:cs="Arial"/>
          <w:i/>
          <w:noProof w:val="0"/>
          <w:sz w:val="24"/>
          <w:szCs w:val="24"/>
        </w:rPr>
      </w:pPr>
    </w:p>
    <w:p w14:paraId="240EBDA1" w14:textId="77777777" w:rsidR="006017E0" w:rsidRPr="001C6BAA" w:rsidRDefault="00264FD9" w:rsidP="00BD4E5B">
      <w:pPr>
        <w:pStyle w:val="CRGENQNLFIRST"/>
        <w:keepLines w:val="0"/>
        <w:widowControl w:val="0"/>
        <w:tabs>
          <w:tab w:val="clear" w:pos="900"/>
          <w:tab w:val="left" w:pos="902"/>
        </w:tabs>
        <w:spacing w:before="0" w:line="240" w:lineRule="auto"/>
        <w:ind w:left="0" w:firstLine="0"/>
        <w:jc w:val="left"/>
        <w:outlineLvl w:val="0"/>
        <w:rPr>
          <w:rFonts w:ascii="Times New Roman" w:hAnsi="Times New Roman" w:cs="Arial"/>
          <w:i/>
          <w:noProof w:val="0"/>
          <w:sz w:val="24"/>
          <w:szCs w:val="24"/>
        </w:rPr>
      </w:pPr>
      <w:r w:rsidRPr="001C6BAA">
        <w:rPr>
          <w:rFonts w:ascii="Times New Roman" w:hAnsi="Times New Roman" w:cs="Arial"/>
          <w:i/>
          <w:noProof w:val="0"/>
          <w:sz w:val="24"/>
          <w:szCs w:val="24"/>
        </w:rPr>
        <w:t>Req.</w:t>
      </w:r>
      <w:r w:rsidR="006017E0" w:rsidRPr="001C6BAA">
        <w:rPr>
          <w:rFonts w:ascii="Times New Roman" w:hAnsi="Times New Roman" w:cs="Arial"/>
          <w:i/>
          <w:noProof w:val="0"/>
          <w:sz w:val="24"/>
          <w:szCs w:val="24"/>
        </w:rPr>
        <w:t xml:space="preserve"> 2</w:t>
      </w:r>
    </w:p>
    <w:p w14:paraId="2372DC3B" w14:textId="77777777" w:rsidR="006017E0" w:rsidRPr="00D43412" w:rsidRDefault="006017E0" w:rsidP="00BD4E5B">
      <w:pPr>
        <w:pStyle w:val="CRGENQNLMID"/>
        <w:keepLines w:val="0"/>
        <w:widowControl w:val="0"/>
        <w:tabs>
          <w:tab w:val="clear" w:pos="900"/>
          <w:tab w:val="left" w:pos="902"/>
        </w:tabs>
        <w:spacing w:before="120" w:line="240" w:lineRule="auto"/>
        <w:ind w:left="1259" w:hanging="1259"/>
        <w:jc w:val="left"/>
        <w:outlineLvl w:val="0"/>
        <w:rPr>
          <w:rFonts w:ascii="Times New Roman" w:eastAsia="Times New Roman" w:hAnsi="Times New Roman"/>
          <w:noProof w:val="0"/>
          <w:sz w:val="24"/>
          <w:szCs w:val="24"/>
        </w:rPr>
      </w:pPr>
      <w:r w:rsidRPr="00D43412">
        <w:rPr>
          <w:rFonts w:ascii="Times New Roman" w:eastAsia="Times New Roman" w:hAnsi="Times New Roman"/>
          <w:noProof w:val="0"/>
          <w:sz w:val="24"/>
          <w:szCs w:val="24"/>
        </w:rPr>
        <w:t>The income statement reports revenues and expenses for a period of time.</w:t>
      </w:r>
    </w:p>
    <w:p w14:paraId="08779170" w14:textId="77777777" w:rsidR="006017E0" w:rsidRPr="00F9362D" w:rsidRDefault="006017E0" w:rsidP="006017E0">
      <w:pPr>
        <w:pStyle w:val="CRGENQMIDTTL"/>
        <w:keepLines w:val="0"/>
        <w:widowControl w:val="0"/>
        <w:tabs>
          <w:tab w:val="clear" w:pos="10"/>
        </w:tabs>
        <w:spacing w:before="0" w:line="240" w:lineRule="auto"/>
        <w:jc w:val="left"/>
        <w:rPr>
          <w:rFonts w:ascii="Arial MT Pro" w:hAnsi="Arial MT Pro" w:cs="Arial"/>
          <w:noProof w:val="0"/>
        </w:rPr>
      </w:pPr>
    </w:p>
    <w:p w14:paraId="6E132C88" w14:textId="79005385" w:rsidR="006017E0" w:rsidRPr="00F9362D" w:rsidRDefault="00B32629" w:rsidP="003909EF">
      <w:pPr>
        <w:pStyle w:val="CRGENQMIDTTL"/>
        <w:keepLines w:val="0"/>
        <w:widowControl w:val="0"/>
        <w:tabs>
          <w:tab w:val="clear" w:pos="10"/>
        </w:tabs>
        <w:spacing w:before="0" w:line="240" w:lineRule="auto"/>
        <w:ind w:right="-21"/>
        <w:jc w:val="right"/>
        <w:rPr>
          <w:rFonts w:ascii="Arial MT Pro" w:hAnsi="Arial MT Pro" w:cs="Arial"/>
          <w:noProof w:val="0"/>
          <w:sz w:val="36"/>
          <w:szCs w:val="36"/>
        </w:rPr>
      </w:pPr>
      <w:r w:rsidRPr="00F9362D">
        <w:rPr>
          <w:rFonts w:ascii="Arial MT Pro" w:hAnsi="Arial MT Pro" w:cs="Arial"/>
          <w:i/>
        </w:rPr>
        <w:br w:type="page"/>
      </w:r>
      <w:r w:rsidR="0002623C" w:rsidRPr="00F9362D">
        <w:rPr>
          <w:rFonts w:ascii="Arial MT Pro" w:hAnsi="Arial MT Pro" w:cs="Arial"/>
          <w:i/>
        </w:rPr>
        <w:lastRenderedPageBreak/>
        <w:t>(10</w:t>
      </w:r>
      <w:r w:rsidR="0051015B" w:rsidRPr="00F9362D">
        <w:rPr>
          <w:rFonts w:ascii="Arial MT Pro" w:hAnsi="Arial MT Pro" w:cs="Arial"/>
          <w:i/>
        </w:rPr>
        <w:t>–</w:t>
      </w:r>
      <w:r w:rsidR="0002623C" w:rsidRPr="00F9362D">
        <w:rPr>
          <w:rFonts w:ascii="Arial MT Pro" w:hAnsi="Arial MT Pro" w:cs="Arial"/>
          <w:i/>
        </w:rPr>
        <w:t xml:space="preserve">15 min.) </w:t>
      </w:r>
      <w:r w:rsidR="00264FD9" w:rsidRPr="00F9362D">
        <w:rPr>
          <w:rFonts w:ascii="Arial MT Pro" w:hAnsi="Arial MT Pro" w:cs="Arial"/>
          <w:b/>
          <w:noProof w:val="0"/>
          <w:sz w:val="36"/>
          <w:szCs w:val="36"/>
        </w:rPr>
        <w:t>E1-1</w:t>
      </w:r>
      <w:r w:rsidR="00B60877" w:rsidRPr="00F9362D">
        <w:rPr>
          <w:rFonts w:ascii="Arial MT Pro" w:hAnsi="Arial MT Pro" w:cs="Arial"/>
          <w:b/>
          <w:noProof w:val="0"/>
          <w:sz w:val="36"/>
          <w:szCs w:val="36"/>
        </w:rPr>
        <w:t>6</w:t>
      </w:r>
    </w:p>
    <w:p w14:paraId="70A05C1B" w14:textId="77777777" w:rsidR="006017E0" w:rsidRPr="00F9362D" w:rsidRDefault="00264FD9" w:rsidP="00762DD6">
      <w:pPr>
        <w:pStyle w:val="CRGENQMIDTTL"/>
        <w:keepLines w:val="0"/>
        <w:widowControl w:val="0"/>
        <w:tabs>
          <w:tab w:val="clear" w:pos="10"/>
        </w:tabs>
        <w:spacing w:before="0" w:line="240" w:lineRule="auto"/>
        <w:jc w:val="left"/>
        <w:outlineLvl w:val="0"/>
        <w:rPr>
          <w:rFonts w:ascii="Arial MT Pro" w:hAnsi="Arial MT Pro" w:cs="Arial"/>
          <w:b/>
          <w:noProof w:val="0"/>
        </w:rPr>
      </w:pPr>
      <w:r w:rsidRPr="001C6BAA">
        <w:rPr>
          <w:rFonts w:ascii="Times New Roman" w:hAnsi="Times New Roman" w:cs="Arial"/>
          <w:i/>
          <w:noProof w:val="0"/>
          <w:sz w:val="24"/>
        </w:rPr>
        <w:t>Req.</w:t>
      </w:r>
      <w:r w:rsidR="006017E0" w:rsidRPr="001C6BAA">
        <w:rPr>
          <w:rFonts w:ascii="Times New Roman" w:hAnsi="Times New Roman" w:cs="Arial"/>
          <w:i/>
          <w:noProof w:val="0"/>
          <w:sz w:val="24"/>
        </w:rPr>
        <w:t xml:space="preserve"> 1</w:t>
      </w:r>
    </w:p>
    <w:p w14:paraId="6EC0D27D" w14:textId="77777777" w:rsidR="00B32629" w:rsidRPr="00F9362D" w:rsidRDefault="00B32629" w:rsidP="006017E0">
      <w:pPr>
        <w:pStyle w:val="CRGENQMIDTTL"/>
        <w:keepLines w:val="0"/>
        <w:widowControl w:val="0"/>
        <w:tabs>
          <w:tab w:val="clear" w:pos="10"/>
        </w:tabs>
        <w:spacing w:before="0" w:line="240" w:lineRule="auto"/>
        <w:jc w:val="left"/>
        <w:rPr>
          <w:rFonts w:ascii="Arial MT Pro" w:hAnsi="Arial MT Pro" w:cs="Arial"/>
          <w:b/>
          <w:noProof w:val="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40"/>
        <w:gridCol w:w="1464"/>
        <w:gridCol w:w="6"/>
      </w:tblGrid>
      <w:tr w:rsidR="00B32629" w14:paraId="276C65EC" w14:textId="77777777" w:rsidTr="00CA13BA">
        <w:trPr>
          <w:cantSplit/>
        </w:trPr>
        <w:tc>
          <w:tcPr>
            <w:tcW w:w="8910" w:type="dxa"/>
            <w:gridSpan w:val="3"/>
            <w:tcBorders>
              <w:top w:val="double" w:sz="4" w:space="0" w:color="auto"/>
            </w:tcBorders>
            <w:shd w:val="clear" w:color="auto" w:fill="FFFFFF"/>
            <w:vAlign w:val="bottom"/>
          </w:tcPr>
          <w:p w14:paraId="7657F55A" w14:textId="1C911B4A" w:rsidR="00B32629" w:rsidRPr="00F9362D" w:rsidRDefault="00B32629" w:rsidP="00CA13BA">
            <w:pPr>
              <w:pStyle w:val="pformhead"/>
              <w:shd w:val="clear" w:color="auto" w:fill="FFFFFF"/>
              <w:spacing w:before="40" w:after="40"/>
              <w:rPr>
                <w:rFonts w:ascii="Arial MT Pro" w:hAnsi="Arial MT Pro"/>
                <w:b/>
                <w:color w:val="auto"/>
                <w:sz w:val="20"/>
              </w:rPr>
            </w:pPr>
            <w:r w:rsidRPr="00F9362D">
              <w:rPr>
                <w:rFonts w:ascii="Arial MT Pro" w:hAnsi="Arial MT Pro" w:cs="Arial"/>
                <w:b/>
                <w:sz w:val="20"/>
              </w:rPr>
              <w:t>WILSON TOWING SERVICE</w:t>
            </w:r>
          </w:p>
        </w:tc>
      </w:tr>
      <w:tr w:rsidR="00B32629" w14:paraId="778EB751" w14:textId="77777777" w:rsidTr="00CA13BA">
        <w:trPr>
          <w:cantSplit/>
        </w:trPr>
        <w:tc>
          <w:tcPr>
            <w:tcW w:w="8910" w:type="dxa"/>
            <w:gridSpan w:val="3"/>
            <w:tcBorders>
              <w:bottom w:val="single" w:sz="4" w:space="0" w:color="auto"/>
            </w:tcBorders>
            <w:shd w:val="clear" w:color="auto" w:fill="FFFFFF"/>
            <w:vAlign w:val="bottom"/>
          </w:tcPr>
          <w:p w14:paraId="048EDBB1" w14:textId="77777777" w:rsidR="00B32629" w:rsidRPr="00F9362D" w:rsidRDefault="00B32629" w:rsidP="00CA13BA">
            <w:pPr>
              <w:pStyle w:val="pformhead"/>
              <w:shd w:val="clear" w:color="auto" w:fill="FFFFFF"/>
              <w:spacing w:before="40" w:after="40"/>
              <w:rPr>
                <w:rFonts w:ascii="Arial MT Pro" w:hAnsi="Arial MT Pro"/>
                <w:color w:val="auto"/>
                <w:sz w:val="20"/>
              </w:rPr>
            </w:pPr>
            <w:r w:rsidRPr="00F9362D">
              <w:rPr>
                <w:rFonts w:ascii="Arial MT Pro" w:hAnsi="Arial MT Pro" w:cs="Arial"/>
                <w:sz w:val="20"/>
              </w:rPr>
              <w:t>Statement of Owner’s Equity</w:t>
            </w:r>
          </w:p>
        </w:tc>
      </w:tr>
      <w:tr w:rsidR="00B32629" w14:paraId="708DBBAB" w14:textId="77777777" w:rsidTr="00CA13BA">
        <w:trPr>
          <w:cantSplit/>
        </w:trPr>
        <w:tc>
          <w:tcPr>
            <w:tcW w:w="8910" w:type="dxa"/>
            <w:gridSpan w:val="3"/>
            <w:tcBorders>
              <w:top w:val="single" w:sz="4" w:space="0" w:color="auto"/>
              <w:bottom w:val="double" w:sz="4" w:space="0" w:color="auto"/>
            </w:tcBorders>
            <w:shd w:val="clear" w:color="auto" w:fill="FFFFFF"/>
            <w:vAlign w:val="bottom"/>
          </w:tcPr>
          <w:p w14:paraId="391B8A19" w14:textId="05D0B709" w:rsidR="00B32629" w:rsidRPr="00F9362D" w:rsidRDefault="00B32629" w:rsidP="00CA13BA">
            <w:pPr>
              <w:pStyle w:val="pformheaddr"/>
              <w:shd w:val="clear" w:color="auto" w:fill="FFFFFF"/>
              <w:spacing w:before="40" w:after="40"/>
              <w:rPr>
                <w:rFonts w:ascii="Arial MT Pro" w:hAnsi="Arial MT Pro"/>
                <w:color w:val="auto"/>
                <w:sz w:val="20"/>
              </w:rPr>
            </w:pPr>
            <w:r w:rsidRPr="00F9362D">
              <w:rPr>
                <w:rFonts w:ascii="Arial MT Pro" w:hAnsi="Arial MT Pro" w:cs="Arial"/>
                <w:sz w:val="20"/>
              </w:rPr>
              <w:t xml:space="preserve">For the Month Ended June 30, </w:t>
            </w:r>
            <w:r w:rsidR="00993F90" w:rsidRPr="00F9362D">
              <w:rPr>
                <w:rFonts w:ascii="Arial MT Pro" w:hAnsi="Arial MT Pro" w:cs="Arial"/>
                <w:sz w:val="20"/>
              </w:rPr>
              <w:t>2023</w:t>
            </w:r>
          </w:p>
        </w:tc>
      </w:tr>
      <w:tr w:rsidR="00813EDE" w14:paraId="0479643E" w14:textId="77777777" w:rsidTr="00813EDE">
        <w:trPr>
          <w:gridAfter w:val="1"/>
          <w:wAfter w:w="6" w:type="dxa"/>
          <w:cantSplit/>
        </w:trPr>
        <w:tc>
          <w:tcPr>
            <w:tcW w:w="7440" w:type="dxa"/>
            <w:tcBorders>
              <w:right w:val="double" w:sz="4" w:space="0" w:color="auto"/>
            </w:tcBorders>
            <w:shd w:val="clear" w:color="auto" w:fill="FFFFFF"/>
            <w:vAlign w:val="bottom"/>
          </w:tcPr>
          <w:p w14:paraId="0865801E" w14:textId="330A7CE2" w:rsidR="00813EDE" w:rsidRPr="00B32629" w:rsidRDefault="00813EDE" w:rsidP="00CA13BA">
            <w:pPr>
              <w:pStyle w:val="pformab"/>
              <w:shd w:val="clear" w:color="auto" w:fill="FFFFFF"/>
              <w:spacing w:before="40" w:after="40"/>
              <w:ind w:right="167"/>
              <w:rPr>
                <w:rFonts w:ascii="Arial" w:hAnsi="Arial"/>
                <w:color w:val="auto"/>
                <w:sz w:val="20"/>
              </w:rPr>
            </w:pPr>
            <w:r w:rsidRPr="00F9362D">
              <w:rPr>
                <w:rFonts w:ascii="Arial MT Pro" w:hAnsi="Arial MT Pro" w:cs="Arial"/>
                <w:sz w:val="20"/>
              </w:rPr>
              <w:t xml:space="preserve">J. Wilson, capital, June 1, </w:t>
            </w:r>
            <w:r w:rsidR="00993F90" w:rsidRPr="00F9362D">
              <w:rPr>
                <w:rFonts w:ascii="Arial MT Pro" w:hAnsi="Arial MT Pro" w:cs="Arial"/>
                <w:sz w:val="20"/>
              </w:rPr>
              <w:t>2023</w:t>
            </w:r>
          </w:p>
        </w:tc>
        <w:tc>
          <w:tcPr>
            <w:tcW w:w="1464" w:type="dxa"/>
            <w:tcBorders>
              <w:left w:val="double" w:sz="4" w:space="0" w:color="auto"/>
              <w:right w:val="double" w:sz="4" w:space="0" w:color="auto"/>
            </w:tcBorders>
            <w:shd w:val="clear" w:color="auto" w:fill="FFFFFF"/>
            <w:vAlign w:val="bottom"/>
          </w:tcPr>
          <w:p w14:paraId="38F0AF14" w14:textId="77777777" w:rsidR="00813EDE" w:rsidRPr="00F9362D" w:rsidRDefault="00813EDE" w:rsidP="00762DD6">
            <w:pPr>
              <w:pStyle w:val="pformab"/>
              <w:shd w:val="clear" w:color="auto" w:fill="FFFFFF"/>
              <w:spacing w:before="40" w:after="40"/>
              <w:ind w:right="70"/>
              <w:jc w:val="right"/>
              <w:rPr>
                <w:rFonts w:ascii="Arial MT Pro" w:hAnsi="Arial MT Pro"/>
                <w:color w:val="auto"/>
                <w:sz w:val="20"/>
              </w:rPr>
            </w:pPr>
            <w:r w:rsidRPr="00F9362D">
              <w:rPr>
                <w:rFonts w:ascii="Arial MT Pro" w:hAnsi="Arial MT Pro" w:cs="Arial"/>
                <w:sz w:val="20"/>
              </w:rPr>
              <w:t>$  3,250</w:t>
            </w:r>
          </w:p>
        </w:tc>
      </w:tr>
      <w:tr w:rsidR="00813EDE" w:rsidRPr="00F143AA" w14:paraId="4CF58AD6" w14:textId="77777777" w:rsidTr="00762DD6">
        <w:trPr>
          <w:gridAfter w:val="1"/>
          <w:wAfter w:w="6" w:type="dxa"/>
          <w:cantSplit/>
          <w:trHeight w:val="323"/>
        </w:trPr>
        <w:tc>
          <w:tcPr>
            <w:tcW w:w="7440" w:type="dxa"/>
            <w:tcBorders>
              <w:right w:val="double" w:sz="4" w:space="0" w:color="auto"/>
            </w:tcBorders>
            <w:shd w:val="clear" w:color="auto" w:fill="FFFFFF"/>
          </w:tcPr>
          <w:p w14:paraId="4007470F" w14:textId="77777777" w:rsidR="00813EDE" w:rsidRPr="003C38CF" w:rsidRDefault="00813EDE" w:rsidP="00B32629">
            <w:pPr>
              <w:rPr>
                <w:rFonts w:ascii="Arial" w:hAnsi="Arial" w:cs="Arial"/>
                <w:sz w:val="20"/>
              </w:rPr>
            </w:pPr>
            <w:r w:rsidRPr="00F9362D">
              <w:rPr>
                <w:rFonts w:ascii="Arial MT Pro" w:hAnsi="Arial MT Pro" w:cs="Arial"/>
                <w:sz w:val="20"/>
              </w:rPr>
              <w:t>Add: Investment by owner</w:t>
            </w:r>
          </w:p>
        </w:tc>
        <w:tc>
          <w:tcPr>
            <w:tcW w:w="1464" w:type="dxa"/>
            <w:tcBorders>
              <w:left w:val="double" w:sz="4" w:space="0" w:color="auto"/>
              <w:right w:val="double" w:sz="4" w:space="0" w:color="auto"/>
            </w:tcBorders>
            <w:shd w:val="clear" w:color="auto" w:fill="FFFFFF"/>
          </w:tcPr>
          <w:p w14:paraId="723DEE8D" w14:textId="77777777" w:rsidR="00813EDE" w:rsidRPr="00F9362D" w:rsidRDefault="00813EDE" w:rsidP="00D43412">
            <w:pPr>
              <w:pStyle w:val="pformab"/>
              <w:shd w:val="clear" w:color="auto" w:fill="FFFFFF"/>
              <w:spacing w:before="40" w:after="40"/>
              <w:ind w:right="70"/>
              <w:jc w:val="right"/>
              <w:rPr>
                <w:rFonts w:ascii="Arial MT Pro" w:hAnsi="Arial MT Pro" w:cs="Arial"/>
                <w:sz w:val="20"/>
              </w:rPr>
            </w:pPr>
            <w:r w:rsidRPr="00F9362D">
              <w:rPr>
                <w:rFonts w:ascii="Arial MT Pro" w:hAnsi="Arial MT Pro" w:cs="Arial"/>
                <w:sz w:val="20"/>
              </w:rPr>
              <w:t>11,000</w:t>
            </w:r>
          </w:p>
        </w:tc>
      </w:tr>
      <w:tr w:rsidR="002B2E46" w14:paraId="644F208E" w14:textId="77777777" w:rsidTr="00762DD6">
        <w:trPr>
          <w:gridAfter w:val="1"/>
          <w:wAfter w:w="6" w:type="dxa"/>
          <w:cantSplit/>
          <w:trHeight w:val="269"/>
        </w:trPr>
        <w:tc>
          <w:tcPr>
            <w:tcW w:w="7440" w:type="dxa"/>
            <w:tcBorders>
              <w:right w:val="double" w:sz="4" w:space="0" w:color="auto"/>
            </w:tcBorders>
            <w:shd w:val="clear" w:color="auto" w:fill="FFFFFF"/>
            <w:vAlign w:val="center"/>
          </w:tcPr>
          <w:p w14:paraId="02DC1813" w14:textId="77777777" w:rsidR="002B2E46" w:rsidRDefault="002B2E46" w:rsidP="00813EDE">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00F143AA" w:rsidRPr="00F9362D">
              <w:rPr>
                <w:rFonts w:ascii="Arial MT Pro" w:hAnsi="Arial MT Pro"/>
                <w:color w:val="auto"/>
                <w:sz w:val="20"/>
              </w:rPr>
              <w:t xml:space="preserve">  </w:t>
            </w:r>
            <w:r w:rsidRPr="00F9362D">
              <w:rPr>
                <w:rFonts w:ascii="Arial MT Pro" w:hAnsi="Arial MT Pro" w:cs="Arial"/>
                <w:sz w:val="20"/>
              </w:rPr>
              <w:t>Net income for the month</w:t>
            </w:r>
          </w:p>
        </w:tc>
        <w:tc>
          <w:tcPr>
            <w:tcW w:w="1464" w:type="dxa"/>
            <w:tcBorders>
              <w:left w:val="double" w:sz="4" w:space="0" w:color="auto"/>
              <w:right w:val="double" w:sz="4" w:space="0" w:color="auto"/>
            </w:tcBorders>
            <w:shd w:val="clear" w:color="auto" w:fill="FFFFFF"/>
            <w:vAlign w:val="center"/>
          </w:tcPr>
          <w:p w14:paraId="50944CB2" w14:textId="77777777" w:rsidR="002B2E46" w:rsidRPr="00F9362D" w:rsidRDefault="002B2E46" w:rsidP="00762DD6">
            <w:pPr>
              <w:pStyle w:val="pformab"/>
              <w:shd w:val="clear" w:color="auto" w:fill="FFFFFF"/>
              <w:spacing w:before="40" w:after="40"/>
              <w:ind w:right="70"/>
              <w:jc w:val="right"/>
              <w:rPr>
                <w:rFonts w:ascii="Arial MT Pro" w:hAnsi="Arial MT Pro"/>
                <w:color w:val="auto"/>
                <w:sz w:val="20"/>
              </w:rPr>
            </w:pPr>
            <w:r w:rsidRPr="00F9362D">
              <w:rPr>
                <w:rFonts w:ascii="Arial MT Pro" w:hAnsi="Arial MT Pro"/>
                <w:color w:val="auto"/>
                <w:sz w:val="20"/>
                <w:u w:val="single"/>
              </w:rPr>
              <w:t xml:space="preserve">  11,700</w:t>
            </w:r>
          </w:p>
        </w:tc>
      </w:tr>
      <w:tr w:rsidR="002B2E46" w14:paraId="03B18749" w14:textId="77777777" w:rsidTr="00813EDE">
        <w:trPr>
          <w:gridAfter w:val="1"/>
          <w:wAfter w:w="6" w:type="dxa"/>
          <w:cantSplit/>
          <w:trHeight w:val="299"/>
        </w:trPr>
        <w:tc>
          <w:tcPr>
            <w:tcW w:w="7440" w:type="dxa"/>
            <w:tcBorders>
              <w:right w:val="double" w:sz="4" w:space="0" w:color="auto"/>
            </w:tcBorders>
            <w:shd w:val="clear" w:color="auto" w:fill="FFFFFF"/>
            <w:vAlign w:val="center"/>
          </w:tcPr>
          <w:p w14:paraId="4AA0DAE6" w14:textId="77777777" w:rsidR="002B2E46" w:rsidRDefault="002B2E46" w:rsidP="00813EDE">
            <w:pPr>
              <w:pStyle w:val="pformab"/>
              <w:shd w:val="clear" w:color="auto" w:fill="FFFFFF"/>
              <w:tabs>
                <w:tab w:val="left" w:pos="332"/>
                <w:tab w:val="left" w:pos="717"/>
              </w:tabs>
              <w:spacing w:before="40" w:after="40"/>
              <w:ind w:right="167"/>
              <w:rPr>
                <w:rFonts w:ascii="Arial" w:hAnsi="Arial"/>
                <w:color w:val="auto"/>
                <w:sz w:val="20"/>
              </w:rPr>
            </w:pPr>
          </w:p>
        </w:tc>
        <w:tc>
          <w:tcPr>
            <w:tcW w:w="1464" w:type="dxa"/>
            <w:tcBorders>
              <w:left w:val="double" w:sz="4" w:space="0" w:color="auto"/>
              <w:right w:val="double" w:sz="4" w:space="0" w:color="auto"/>
            </w:tcBorders>
            <w:shd w:val="clear" w:color="auto" w:fill="FFFFFF"/>
            <w:vAlign w:val="center"/>
          </w:tcPr>
          <w:p w14:paraId="17FA984D" w14:textId="77777777" w:rsidR="002B2E46" w:rsidRPr="00F9362D" w:rsidRDefault="006607F1" w:rsidP="00762DD6">
            <w:pPr>
              <w:pStyle w:val="pformab"/>
              <w:shd w:val="clear" w:color="auto" w:fill="FFFFFF"/>
              <w:spacing w:before="40" w:after="40"/>
              <w:ind w:right="70"/>
              <w:jc w:val="right"/>
              <w:rPr>
                <w:rFonts w:ascii="Arial MT Pro" w:hAnsi="Arial MT Pro"/>
                <w:color w:val="auto"/>
                <w:sz w:val="20"/>
                <w:u w:val="single"/>
              </w:rPr>
            </w:pPr>
            <w:r w:rsidRPr="00F9362D">
              <w:rPr>
                <w:rFonts w:ascii="Arial MT Pro" w:hAnsi="Arial MT Pro"/>
                <w:color w:val="auto"/>
                <w:sz w:val="20"/>
              </w:rPr>
              <w:t xml:space="preserve">    </w:t>
            </w:r>
            <w:r w:rsidR="002B2E46" w:rsidRPr="00F9362D">
              <w:rPr>
                <w:rFonts w:ascii="Arial MT Pro" w:hAnsi="Arial MT Pro"/>
                <w:color w:val="auto"/>
                <w:sz w:val="20"/>
              </w:rPr>
              <w:t>25,950</w:t>
            </w:r>
          </w:p>
        </w:tc>
      </w:tr>
      <w:tr w:rsidR="00813EDE" w14:paraId="4F21EF1B" w14:textId="77777777" w:rsidTr="00813EDE">
        <w:trPr>
          <w:gridAfter w:val="1"/>
          <w:wAfter w:w="6" w:type="dxa"/>
          <w:cantSplit/>
        </w:trPr>
        <w:tc>
          <w:tcPr>
            <w:tcW w:w="7440" w:type="dxa"/>
            <w:tcBorders>
              <w:right w:val="double" w:sz="4" w:space="0" w:color="auto"/>
            </w:tcBorders>
            <w:shd w:val="clear" w:color="auto" w:fill="FFFFFF"/>
            <w:vAlign w:val="bottom"/>
          </w:tcPr>
          <w:p w14:paraId="4C9FAFAB" w14:textId="77777777" w:rsidR="00813EDE" w:rsidRDefault="00813EDE" w:rsidP="00CA13BA">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s="Arial"/>
                <w:sz w:val="20"/>
              </w:rPr>
              <w:t>Less: Withdrawals by owner</w:t>
            </w:r>
          </w:p>
        </w:tc>
        <w:tc>
          <w:tcPr>
            <w:tcW w:w="1464" w:type="dxa"/>
            <w:tcBorders>
              <w:left w:val="double" w:sz="4" w:space="0" w:color="auto"/>
              <w:right w:val="double" w:sz="4" w:space="0" w:color="auto"/>
            </w:tcBorders>
            <w:shd w:val="clear" w:color="auto" w:fill="FFFFFF"/>
            <w:vAlign w:val="bottom"/>
          </w:tcPr>
          <w:p w14:paraId="25231D26" w14:textId="77777777" w:rsidR="00813EDE" w:rsidRPr="00F9362D" w:rsidRDefault="00813EDE" w:rsidP="00762DD6">
            <w:pPr>
              <w:pStyle w:val="pformab"/>
              <w:shd w:val="clear" w:color="auto" w:fill="FFFFFF"/>
              <w:spacing w:before="40" w:after="40"/>
              <w:ind w:right="70"/>
              <w:jc w:val="right"/>
              <w:rPr>
                <w:rFonts w:ascii="Arial MT Pro" w:hAnsi="Arial MT Pro"/>
                <w:color w:val="auto"/>
                <w:sz w:val="20"/>
              </w:rPr>
            </w:pPr>
            <w:r w:rsidRPr="00F9362D">
              <w:rPr>
                <w:rFonts w:ascii="Arial MT Pro" w:hAnsi="Arial MT Pro"/>
                <w:color w:val="auto"/>
                <w:sz w:val="20"/>
              </w:rPr>
              <w:t>3,500</w:t>
            </w:r>
          </w:p>
        </w:tc>
      </w:tr>
      <w:tr w:rsidR="00813EDE" w14:paraId="4D9E953C" w14:textId="77777777" w:rsidTr="00813EDE">
        <w:trPr>
          <w:gridAfter w:val="1"/>
          <w:wAfter w:w="6" w:type="dxa"/>
          <w:cantSplit/>
        </w:trPr>
        <w:tc>
          <w:tcPr>
            <w:tcW w:w="7440" w:type="dxa"/>
            <w:tcBorders>
              <w:right w:val="double" w:sz="4" w:space="0" w:color="auto"/>
            </w:tcBorders>
            <w:shd w:val="clear" w:color="auto" w:fill="FFFFFF"/>
            <w:vAlign w:val="bottom"/>
          </w:tcPr>
          <w:p w14:paraId="63DEB067" w14:textId="3465AED0" w:rsidR="00813EDE" w:rsidRDefault="00813EDE" w:rsidP="00CA13BA">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s="Arial"/>
                <w:sz w:val="20"/>
              </w:rPr>
              <w:t xml:space="preserve">J. Wilson, capital, June 30, </w:t>
            </w:r>
            <w:r w:rsidR="00993F90" w:rsidRPr="00F9362D">
              <w:rPr>
                <w:rFonts w:ascii="Arial MT Pro" w:hAnsi="Arial MT Pro" w:cs="Arial"/>
                <w:sz w:val="20"/>
              </w:rPr>
              <w:t>2023</w:t>
            </w:r>
          </w:p>
        </w:tc>
        <w:tc>
          <w:tcPr>
            <w:tcW w:w="1464" w:type="dxa"/>
            <w:tcBorders>
              <w:left w:val="double" w:sz="4" w:space="0" w:color="auto"/>
              <w:right w:val="double" w:sz="4" w:space="0" w:color="auto"/>
            </w:tcBorders>
            <w:shd w:val="clear" w:color="auto" w:fill="FFFFFF"/>
            <w:vAlign w:val="bottom"/>
          </w:tcPr>
          <w:p w14:paraId="71225833" w14:textId="77777777" w:rsidR="00813EDE" w:rsidRPr="00F9362D" w:rsidRDefault="00813EDE" w:rsidP="00762DD6">
            <w:pPr>
              <w:pStyle w:val="pformab"/>
              <w:shd w:val="clear" w:color="auto" w:fill="FFFFFF"/>
              <w:spacing w:before="40" w:after="40"/>
              <w:ind w:right="70"/>
              <w:jc w:val="right"/>
              <w:rPr>
                <w:rFonts w:ascii="Arial MT Pro" w:hAnsi="Arial MT Pro"/>
                <w:color w:val="auto"/>
                <w:sz w:val="20"/>
              </w:rPr>
            </w:pPr>
            <w:r w:rsidRPr="00F9362D">
              <w:rPr>
                <w:rFonts w:ascii="Arial MT Pro" w:hAnsi="Arial MT Pro"/>
                <w:color w:val="auto"/>
                <w:sz w:val="20"/>
                <w:u w:val="double"/>
              </w:rPr>
              <w:t>$22,450</w:t>
            </w:r>
          </w:p>
        </w:tc>
      </w:tr>
    </w:tbl>
    <w:p w14:paraId="605AC6B1" w14:textId="77777777" w:rsidR="00BD4E5B" w:rsidRDefault="00BD4E5B" w:rsidP="00BD4E5B">
      <w:pPr>
        <w:pStyle w:val="CRGENQNLMID"/>
        <w:keepLines w:val="0"/>
        <w:widowControl w:val="0"/>
        <w:tabs>
          <w:tab w:val="clear" w:pos="900"/>
          <w:tab w:val="left" w:pos="902"/>
        </w:tabs>
        <w:spacing w:before="0" w:line="240" w:lineRule="auto"/>
        <w:ind w:left="1259" w:hanging="1259"/>
        <w:jc w:val="left"/>
        <w:outlineLvl w:val="0"/>
        <w:rPr>
          <w:rFonts w:ascii="Times New Roman" w:hAnsi="Times New Roman" w:cs="Arial"/>
          <w:i/>
          <w:noProof w:val="0"/>
          <w:sz w:val="24"/>
        </w:rPr>
      </w:pPr>
    </w:p>
    <w:p w14:paraId="5B5078DD" w14:textId="77777777" w:rsidR="006017E0" w:rsidRPr="001C6BAA" w:rsidRDefault="006017E0" w:rsidP="00BD4E5B">
      <w:pPr>
        <w:pStyle w:val="CRGENQNLMID"/>
        <w:keepLines w:val="0"/>
        <w:widowControl w:val="0"/>
        <w:tabs>
          <w:tab w:val="clear" w:pos="900"/>
          <w:tab w:val="left" w:pos="902"/>
        </w:tabs>
        <w:spacing w:before="0" w:line="240" w:lineRule="auto"/>
        <w:ind w:left="1259" w:hanging="1259"/>
        <w:jc w:val="left"/>
        <w:outlineLvl w:val="0"/>
        <w:rPr>
          <w:rFonts w:ascii="Times New Roman" w:hAnsi="Times New Roman" w:cs="Arial"/>
          <w:i/>
          <w:noProof w:val="0"/>
          <w:sz w:val="24"/>
        </w:rPr>
      </w:pPr>
      <w:r w:rsidRPr="001C6BAA">
        <w:rPr>
          <w:rFonts w:ascii="Times New Roman" w:hAnsi="Times New Roman" w:cs="Arial"/>
          <w:i/>
          <w:noProof w:val="0"/>
          <w:sz w:val="24"/>
        </w:rPr>
        <w:t>Req</w:t>
      </w:r>
      <w:r w:rsidR="00264FD9" w:rsidRPr="001C6BAA">
        <w:rPr>
          <w:rFonts w:ascii="Times New Roman" w:hAnsi="Times New Roman" w:cs="Arial"/>
          <w:i/>
          <w:noProof w:val="0"/>
          <w:sz w:val="24"/>
        </w:rPr>
        <w:t>.</w:t>
      </w:r>
      <w:r w:rsidRPr="001C6BAA">
        <w:rPr>
          <w:rFonts w:ascii="Times New Roman" w:hAnsi="Times New Roman" w:cs="Arial"/>
          <w:i/>
          <w:noProof w:val="0"/>
          <w:sz w:val="24"/>
        </w:rPr>
        <w:t xml:space="preserve"> 2</w:t>
      </w:r>
    </w:p>
    <w:p w14:paraId="751516D9" w14:textId="77777777" w:rsidR="006017E0" w:rsidRDefault="006017E0" w:rsidP="00BD4E5B">
      <w:pPr>
        <w:pStyle w:val="CRGENQNLMID"/>
        <w:keepLines w:val="0"/>
        <w:widowControl w:val="0"/>
        <w:tabs>
          <w:tab w:val="clear" w:pos="900"/>
          <w:tab w:val="left" w:pos="902"/>
        </w:tabs>
        <w:spacing w:before="120" w:line="240" w:lineRule="auto"/>
        <w:ind w:left="0" w:firstLine="0"/>
        <w:jc w:val="left"/>
        <w:outlineLvl w:val="0"/>
        <w:rPr>
          <w:rFonts w:ascii="Times New Roman" w:hAnsi="Times New Roman"/>
          <w:noProof w:val="0"/>
          <w:sz w:val="24"/>
        </w:rPr>
      </w:pPr>
      <w:r>
        <w:rPr>
          <w:rFonts w:ascii="Times New Roman" w:hAnsi="Times New Roman"/>
          <w:noProof w:val="0"/>
          <w:sz w:val="24"/>
        </w:rPr>
        <w:t>The statement of owner</w:t>
      </w:r>
      <w:r w:rsidR="00942890">
        <w:rPr>
          <w:rFonts w:ascii="Times New Roman" w:hAnsi="Times New Roman"/>
          <w:noProof w:val="0"/>
          <w:sz w:val="24"/>
        </w:rPr>
        <w:t>’</w:t>
      </w:r>
      <w:r>
        <w:rPr>
          <w:rFonts w:ascii="Times New Roman" w:hAnsi="Times New Roman"/>
          <w:noProof w:val="0"/>
          <w:sz w:val="24"/>
        </w:rPr>
        <w:t>s equity reports the changes in owner</w:t>
      </w:r>
      <w:r w:rsidR="00942890">
        <w:rPr>
          <w:rFonts w:ascii="Times New Roman" w:hAnsi="Times New Roman"/>
          <w:noProof w:val="0"/>
          <w:sz w:val="24"/>
        </w:rPr>
        <w:t>’</w:t>
      </w:r>
      <w:r>
        <w:rPr>
          <w:rFonts w:ascii="Times New Roman" w:hAnsi="Times New Roman"/>
          <w:noProof w:val="0"/>
          <w:sz w:val="24"/>
        </w:rPr>
        <w:t>s capital during a time period.</w:t>
      </w:r>
    </w:p>
    <w:p w14:paraId="451A79F8" w14:textId="77777777" w:rsidR="006017E0" w:rsidRDefault="006017E0" w:rsidP="006017E0">
      <w:pPr>
        <w:pStyle w:val="CRGENQNLMID"/>
        <w:keepLines w:val="0"/>
        <w:widowControl w:val="0"/>
        <w:spacing w:before="0" w:line="240" w:lineRule="auto"/>
        <w:ind w:left="1259" w:hanging="1259"/>
        <w:jc w:val="left"/>
        <w:rPr>
          <w:rFonts w:ascii="Times New Roman" w:hAnsi="Times New Roman"/>
          <w:noProof w:val="0"/>
          <w:sz w:val="24"/>
        </w:rPr>
      </w:pPr>
    </w:p>
    <w:p w14:paraId="23C5F1BE" w14:textId="77777777" w:rsidR="006017E0" w:rsidRPr="00B72BFD" w:rsidRDefault="006017E0" w:rsidP="006017E0"/>
    <w:p w14:paraId="7BD7C6E8" w14:textId="07A2ACEF" w:rsidR="006017E0" w:rsidRPr="00F9362D" w:rsidRDefault="006017E0" w:rsidP="007D5ECE">
      <w:pPr>
        <w:pStyle w:val="CRGENQNLMID"/>
        <w:keepLines w:val="0"/>
        <w:widowControl w:val="0"/>
        <w:spacing w:before="0" w:line="240" w:lineRule="auto"/>
        <w:ind w:left="1259" w:hanging="1259"/>
        <w:jc w:val="right"/>
        <w:rPr>
          <w:rFonts w:ascii="Arial MT Pro" w:hAnsi="Arial MT Pro" w:cs="Arial"/>
          <w:noProof w:val="0"/>
          <w:sz w:val="36"/>
          <w:szCs w:val="36"/>
        </w:rPr>
      </w:pPr>
      <w:r>
        <w:rPr>
          <w:rFonts w:ascii="Times New Roman" w:hAnsi="Times New Roman"/>
          <w:b/>
          <w:noProof w:val="0"/>
          <w:sz w:val="24"/>
        </w:rPr>
        <w:br w:type="page"/>
      </w:r>
      <w:r w:rsidR="0002623C" w:rsidRPr="00F9362D">
        <w:rPr>
          <w:rFonts w:ascii="Arial MT Pro" w:hAnsi="Arial MT Pro" w:cs="Arial"/>
          <w:i/>
        </w:rPr>
        <w:lastRenderedPageBreak/>
        <w:t>(10</w:t>
      </w:r>
      <w:r w:rsidR="00DD0951" w:rsidRPr="00F9362D">
        <w:rPr>
          <w:rFonts w:ascii="Arial MT Pro" w:hAnsi="Arial MT Pro" w:cs="Arial"/>
          <w:i/>
        </w:rPr>
        <w:t>–</w:t>
      </w:r>
      <w:r w:rsidR="0002623C" w:rsidRPr="00F9362D">
        <w:rPr>
          <w:rFonts w:ascii="Arial MT Pro" w:hAnsi="Arial MT Pro" w:cs="Arial"/>
          <w:i/>
        </w:rPr>
        <w:t>15 min.)</w:t>
      </w:r>
      <w:r w:rsidR="0002623C">
        <w:rPr>
          <w:rFonts w:ascii="Times New Roman" w:hAnsi="Times New Roman"/>
          <w:b/>
          <w:noProof w:val="0"/>
          <w:sz w:val="24"/>
        </w:rPr>
        <w:t xml:space="preserve"> </w:t>
      </w:r>
      <w:r w:rsidR="00264FD9" w:rsidRPr="00F9362D">
        <w:rPr>
          <w:rFonts w:ascii="Arial MT Pro" w:hAnsi="Arial MT Pro" w:cs="Arial"/>
          <w:b/>
          <w:noProof w:val="0"/>
          <w:sz w:val="36"/>
          <w:szCs w:val="36"/>
        </w:rPr>
        <w:t>E1-1</w:t>
      </w:r>
      <w:r w:rsidR="00B60877" w:rsidRPr="00F9362D">
        <w:rPr>
          <w:rFonts w:ascii="Arial MT Pro" w:hAnsi="Arial MT Pro" w:cs="Arial"/>
          <w:b/>
          <w:noProof w:val="0"/>
          <w:sz w:val="36"/>
          <w:szCs w:val="36"/>
        </w:rPr>
        <w:t>7</w:t>
      </w:r>
    </w:p>
    <w:p w14:paraId="1FF6BE06" w14:textId="77777777" w:rsidR="006017E0" w:rsidRPr="001C6BAA" w:rsidRDefault="00264FD9" w:rsidP="003C38CF">
      <w:pPr>
        <w:pStyle w:val="CRGENQNLMID"/>
        <w:keepLines w:val="0"/>
        <w:widowControl w:val="0"/>
        <w:spacing w:before="0" w:line="240" w:lineRule="auto"/>
        <w:ind w:left="1259" w:hanging="1259"/>
        <w:jc w:val="left"/>
        <w:outlineLvl w:val="0"/>
        <w:rPr>
          <w:rFonts w:ascii="Times New Roman" w:hAnsi="Times New Roman" w:cs="Arial"/>
          <w:i/>
          <w:noProof w:val="0"/>
          <w:sz w:val="24"/>
        </w:rPr>
      </w:pPr>
      <w:r w:rsidRPr="001C6BAA">
        <w:rPr>
          <w:rFonts w:ascii="Times New Roman" w:hAnsi="Times New Roman" w:cs="Arial"/>
          <w:i/>
          <w:noProof w:val="0"/>
          <w:sz w:val="24"/>
        </w:rPr>
        <w:t>Req.</w:t>
      </w:r>
      <w:r w:rsidR="006017E0" w:rsidRPr="001C6BAA">
        <w:rPr>
          <w:rFonts w:ascii="Times New Roman" w:hAnsi="Times New Roman" w:cs="Arial"/>
          <w:i/>
          <w:noProof w:val="0"/>
          <w:sz w:val="24"/>
        </w:rPr>
        <w:t xml:space="preserve"> 1</w:t>
      </w:r>
    </w:p>
    <w:p w14:paraId="57E4BCE0" w14:textId="77777777" w:rsidR="006017E0" w:rsidRPr="00F9362D" w:rsidRDefault="006017E0" w:rsidP="006017E0">
      <w:pPr>
        <w:rPr>
          <w:rFonts w:ascii="Arial MT Pro" w:hAnsi="Arial MT Pro" w:cs="Arial"/>
          <w:sz w:val="20"/>
        </w:rPr>
      </w:pPr>
    </w:p>
    <w:tbl>
      <w:tblPr>
        <w:tblW w:w="999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170"/>
        <w:gridCol w:w="3686"/>
        <w:gridCol w:w="1273"/>
      </w:tblGrid>
      <w:tr w:rsidR="006017E0" w:rsidRPr="00813EDE" w14:paraId="07D24124" w14:textId="77777777" w:rsidTr="00FE45B0">
        <w:tc>
          <w:tcPr>
            <w:tcW w:w="9999" w:type="dxa"/>
            <w:gridSpan w:val="4"/>
            <w:tcBorders>
              <w:top w:val="double" w:sz="4" w:space="0" w:color="auto"/>
              <w:left w:val="double" w:sz="4" w:space="0" w:color="auto"/>
              <w:right w:val="double" w:sz="4" w:space="0" w:color="auto"/>
            </w:tcBorders>
          </w:tcPr>
          <w:p w14:paraId="7D2ECF43" w14:textId="77777777" w:rsidR="006017E0" w:rsidRPr="00F9362D" w:rsidRDefault="006017E0" w:rsidP="00813EDE">
            <w:pPr>
              <w:pStyle w:val="pformhead"/>
              <w:shd w:val="clear" w:color="auto" w:fill="FFFFFF"/>
              <w:spacing w:before="40" w:after="40"/>
              <w:rPr>
                <w:rFonts w:ascii="Arial MT Pro" w:hAnsi="Arial MT Pro" w:cs="Arial"/>
                <w:b/>
                <w:sz w:val="20"/>
              </w:rPr>
            </w:pPr>
            <w:r w:rsidRPr="00F9362D">
              <w:rPr>
                <w:rFonts w:ascii="Arial MT Pro" w:hAnsi="Arial MT Pro" w:cs="Arial"/>
                <w:b/>
                <w:sz w:val="20"/>
              </w:rPr>
              <w:t>WILSON TOWING SERVICE</w:t>
            </w:r>
          </w:p>
        </w:tc>
      </w:tr>
      <w:tr w:rsidR="006017E0" w:rsidRPr="003C38CF" w14:paraId="004238A3" w14:textId="77777777" w:rsidTr="00FE45B0">
        <w:tc>
          <w:tcPr>
            <w:tcW w:w="9999" w:type="dxa"/>
            <w:gridSpan w:val="4"/>
            <w:tcBorders>
              <w:left w:val="double" w:sz="4" w:space="0" w:color="auto"/>
              <w:right w:val="double" w:sz="4" w:space="0" w:color="auto"/>
            </w:tcBorders>
          </w:tcPr>
          <w:p w14:paraId="2819C909" w14:textId="77777777" w:rsidR="006017E0" w:rsidRPr="00F9362D" w:rsidRDefault="006017E0" w:rsidP="00813EDE">
            <w:pPr>
              <w:pStyle w:val="pformhead"/>
              <w:shd w:val="clear" w:color="auto" w:fill="FFFFFF"/>
              <w:spacing w:before="40" w:after="40"/>
              <w:rPr>
                <w:rFonts w:ascii="Arial MT Pro" w:hAnsi="Arial MT Pro" w:cs="Arial"/>
                <w:sz w:val="20"/>
              </w:rPr>
            </w:pPr>
            <w:r w:rsidRPr="00F9362D">
              <w:rPr>
                <w:rFonts w:ascii="Arial MT Pro" w:hAnsi="Arial MT Pro" w:cs="Arial"/>
                <w:sz w:val="20"/>
              </w:rPr>
              <w:t>Balance Sheet</w:t>
            </w:r>
          </w:p>
        </w:tc>
      </w:tr>
      <w:tr w:rsidR="006017E0" w:rsidRPr="003C38CF" w14:paraId="5A102C18" w14:textId="77777777" w:rsidTr="00FE45B0">
        <w:tc>
          <w:tcPr>
            <w:tcW w:w="9999" w:type="dxa"/>
            <w:gridSpan w:val="4"/>
            <w:tcBorders>
              <w:left w:val="double" w:sz="4" w:space="0" w:color="auto"/>
              <w:bottom w:val="double" w:sz="4" w:space="0" w:color="auto"/>
              <w:right w:val="double" w:sz="4" w:space="0" w:color="auto"/>
            </w:tcBorders>
          </w:tcPr>
          <w:p w14:paraId="07837AF1" w14:textId="06D0FE21" w:rsidR="006017E0" w:rsidRPr="00F9362D" w:rsidRDefault="006017E0" w:rsidP="00813EDE">
            <w:pPr>
              <w:pStyle w:val="pformhead"/>
              <w:shd w:val="clear" w:color="auto" w:fill="FFFFFF"/>
              <w:spacing w:before="40" w:after="40"/>
              <w:rPr>
                <w:rFonts w:ascii="Arial MT Pro" w:hAnsi="Arial MT Pro" w:cs="Arial"/>
                <w:sz w:val="20"/>
              </w:rPr>
            </w:pPr>
            <w:r w:rsidRPr="00F9362D">
              <w:rPr>
                <w:rFonts w:ascii="Arial MT Pro" w:hAnsi="Arial MT Pro" w:cs="Arial"/>
                <w:sz w:val="20"/>
              </w:rPr>
              <w:t xml:space="preserve">June 30, </w:t>
            </w:r>
            <w:r w:rsidR="00993F90" w:rsidRPr="00F9362D">
              <w:rPr>
                <w:rFonts w:ascii="Arial MT Pro" w:hAnsi="Arial MT Pro" w:cs="Arial"/>
                <w:sz w:val="20"/>
              </w:rPr>
              <w:t>2023</w:t>
            </w:r>
          </w:p>
        </w:tc>
      </w:tr>
      <w:tr w:rsidR="006017E0" w:rsidRPr="003C38CF" w14:paraId="1CB7D518" w14:textId="77777777" w:rsidTr="00FE45B0">
        <w:tc>
          <w:tcPr>
            <w:tcW w:w="5040" w:type="dxa"/>
            <w:gridSpan w:val="2"/>
            <w:tcBorders>
              <w:top w:val="double" w:sz="4" w:space="0" w:color="auto"/>
              <w:left w:val="double" w:sz="4" w:space="0" w:color="auto"/>
              <w:right w:val="double" w:sz="4" w:space="0" w:color="auto"/>
            </w:tcBorders>
          </w:tcPr>
          <w:p w14:paraId="397873F2" w14:textId="77777777" w:rsidR="006017E0" w:rsidRPr="00813EDE" w:rsidRDefault="006017E0" w:rsidP="00813EDE">
            <w:pPr>
              <w:pStyle w:val="pformab"/>
              <w:shd w:val="clear" w:color="auto" w:fill="FFFFFF"/>
              <w:spacing w:before="40" w:after="40"/>
              <w:ind w:right="167"/>
              <w:rPr>
                <w:rFonts w:ascii="Arial" w:hAnsi="Arial" w:cs="Arial"/>
                <w:b/>
                <w:sz w:val="20"/>
              </w:rPr>
            </w:pPr>
            <w:r w:rsidRPr="00F9362D">
              <w:rPr>
                <w:rFonts w:ascii="Arial MT Pro" w:hAnsi="Arial MT Pro" w:cs="Arial"/>
                <w:b/>
                <w:sz w:val="20"/>
              </w:rPr>
              <w:t>Assets</w:t>
            </w:r>
          </w:p>
        </w:tc>
        <w:tc>
          <w:tcPr>
            <w:tcW w:w="4959" w:type="dxa"/>
            <w:gridSpan w:val="2"/>
            <w:tcBorders>
              <w:top w:val="double" w:sz="4" w:space="0" w:color="auto"/>
              <w:left w:val="double" w:sz="4" w:space="0" w:color="auto"/>
              <w:right w:val="double" w:sz="4" w:space="0" w:color="auto"/>
            </w:tcBorders>
          </w:tcPr>
          <w:p w14:paraId="5D04D04C" w14:textId="77777777" w:rsidR="006017E0" w:rsidRPr="00F9362D" w:rsidRDefault="006017E0" w:rsidP="00813EDE">
            <w:pPr>
              <w:pStyle w:val="pformab"/>
              <w:shd w:val="clear" w:color="auto" w:fill="FFFFFF"/>
              <w:spacing w:before="40" w:after="40"/>
              <w:ind w:right="167"/>
              <w:rPr>
                <w:rFonts w:ascii="Arial MT Pro" w:hAnsi="Arial MT Pro" w:cs="Arial"/>
                <w:b/>
                <w:sz w:val="20"/>
              </w:rPr>
            </w:pPr>
            <w:r w:rsidRPr="00F9362D">
              <w:rPr>
                <w:rFonts w:ascii="Arial MT Pro" w:hAnsi="Arial MT Pro" w:cs="Arial"/>
                <w:b/>
                <w:sz w:val="20"/>
              </w:rPr>
              <w:t>Liabilities</w:t>
            </w:r>
          </w:p>
        </w:tc>
      </w:tr>
      <w:tr w:rsidR="006017E0" w:rsidRPr="003C38CF" w14:paraId="1E4E44EE" w14:textId="77777777" w:rsidTr="00FE45B0">
        <w:tc>
          <w:tcPr>
            <w:tcW w:w="3870" w:type="dxa"/>
            <w:tcBorders>
              <w:left w:val="double" w:sz="4" w:space="0" w:color="auto"/>
              <w:right w:val="double" w:sz="4" w:space="0" w:color="auto"/>
            </w:tcBorders>
          </w:tcPr>
          <w:p w14:paraId="5376B942" w14:textId="77777777" w:rsidR="006017E0" w:rsidRPr="003C38CF" w:rsidRDefault="006017E0" w:rsidP="00813EDE">
            <w:pPr>
              <w:pStyle w:val="pformab"/>
              <w:shd w:val="clear" w:color="auto" w:fill="FFFFFF"/>
              <w:spacing w:before="40" w:after="40"/>
              <w:ind w:right="167"/>
              <w:rPr>
                <w:rFonts w:ascii="Arial" w:hAnsi="Arial" w:cs="Arial"/>
                <w:sz w:val="20"/>
              </w:rPr>
            </w:pPr>
            <w:r w:rsidRPr="00F9362D">
              <w:rPr>
                <w:rFonts w:ascii="Arial MT Pro" w:hAnsi="Arial MT Pro" w:cs="Arial"/>
                <w:sz w:val="20"/>
              </w:rPr>
              <w:t>Cash</w:t>
            </w:r>
          </w:p>
        </w:tc>
        <w:tc>
          <w:tcPr>
            <w:tcW w:w="1170" w:type="dxa"/>
            <w:tcBorders>
              <w:left w:val="double" w:sz="4" w:space="0" w:color="auto"/>
              <w:right w:val="double" w:sz="4" w:space="0" w:color="auto"/>
            </w:tcBorders>
          </w:tcPr>
          <w:p w14:paraId="0CADF405" w14:textId="77777777" w:rsidR="006017E0" w:rsidRPr="003C38CF" w:rsidRDefault="006017E0" w:rsidP="00762DD6">
            <w:pPr>
              <w:pStyle w:val="pformab"/>
              <w:shd w:val="clear" w:color="auto" w:fill="FFFFFF"/>
              <w:spacing w:before="40" w:after="40"/>
              <w:ind w:right="37"/>
              <w:jc w:val="right"/>
              <w:rPr>
                <w:rFonts w:ascii="Arial" w:hAnsi="Arial" w:cs="Arial"/>
                <w:sz w:val="20"/>
              </w:rPr>
            </w:pPr>
            <w:r w:rsidRPr="00F9362D">
              <w:rPr>
                <w:rFonts w:ascii="Arial MT Pro" w:hAnsi="Arial MT Pro" w:cs="Arial"/>
                <w:sz w:val="20"/>
              </w:rPr>
              <w:t xml:space="preserve">$ </w:t>
            </w:r>
            <w:r w:rsidR="00813EDE" w:rsidRPr="00F9362D">
              <w:rPr>
                <w:rFonts w:ascii="Arial MT Pro" w:hAnsi="Arial MT Pro" w:cs="Arial"/>
                <w:sz w:val="20"/>
              </w:rPr>
              <w:t xml:space="preserve"> </w:t>
            </w:r>
            <w:r w:rsidRPr="00F9362D">
              <w:rPr>
                <w:rFonts w:ascii="Arial MT Pro" w:hAnsi="Arial MT Pro" w:cs="Arial"/>
                <w:sz w:val="20"/>
              </w:rPr>
              <w:t>1,400</w:t>
            </w:r>
          </w:p>
        </w:tc>
        <w:tc>
          <w:tcPr>
            <w:tcW w:w="3686" w:type="dxa"/>
            <w:tcBorders>
              <w:left w:val="double" w:sz="4" w:space="0" w:color="auto"/>
              <w:right w:val="double" w:sz="4" w:space="0" w:color="auto"/>
            </w:tcBorders>
          </w:tcPr>
          <w:p w14:paraId="08770B88" w14:textId="77777777" w:rsidR="006017E0" w:rsidRPr="003C38CF" w:rsidRDefault="00EA3226" w:rsidP="00813EDE">
            <w:pPr>
              <w:pStyle w:val="pformab"/>
              <w:shd w:val="clear" w:color="auto" w:fill="FFFFFF"/>
              <w:spacing w:before="40" w:after="40"/>
              <w:ind w:right="167"/>
              <w:rPr>
                <w:rFonts w:ascii="Arial" w:hAnsi="Arial" w:cs="Arial"/>
                <w:sz w:val="20"/>
              </w:rPr>
            </w:pPr>
            <w:r w:rsidRPr="00F9362D">
              <w:rPr>
                <w:rFonts w:ascii="Arial MT Pro" w:hAnsi="Arial MT Pro" w:cs="Arial"/>
                <w:sz w:val="20"/>
              </w:rPr>
              <w:t>Accounts p</w:t>
            </w:r>
            <w:r w:rsidR="006017E0" w:rsidRPr="00F9362D">
              <w:rPr>
                <w:rFonts w:ascii="Arial MT Pro" w:hAnsi="Arial MT Pro" w:cs="Arial"/>
                <w:sz w:val="20"/>
              </w:rPr>
              <w:t>ayable</w:t>
            </w:r>
          </w:p>
        </w:tc>
        <w:tc>
          <w:tcPr>
            <w:tcW w:w="1273" w:type="dxa"/>
            <w:tcBorders>
              <w:left w:val="double" w:sz="4" w:space="0" w:color="auto"/>
              <w:right w:val="double" w:sz="4" w:space="0" w:color="auto"/>
            </w:tcBorders>
          </w:tcPr>
          <w:p w14:paraId="5A021E39" w14:textId="77777777" w:rsidR="006017E0" w:rsidRPr="00F9362D" w:rsidRDefault="006017E0" w:rsidP="00762DD6">
            <w:pPr>
              <w:pStyle w:val="pformab"/>
              <w:shd w:val="clear" w:color="auto" w:fill="FFFFFF"/>
              <w:spacing w:before="40" w:after="40"/>
              <w:ind w:right="47"/>
              <w:jc w:val="right"/>
              <w:rPr>
                <w:rFonts w:ascii="Arial MT Pro" w:hAnsi="Arial MT Pro" w:cs="Arial"/>
                <w:sz w:val="20"/>
              </w:rPr>
            </w:pPr>
            <w:r w:rsidRPr="00F9362D">
              <w:rPr>
                <w:rFonts w:ascii="Arial MT Pro" w:hAnsi="Arial MT Pro" w:cs="Arial"/>
                <w:sz w:val="20"/>
              </w:rPr>
              <w:t>$</w:t>
            </w:r>
            <w:r w:rsidR="00FE45B0" w:rsidRPr="00F9362D">
              <w:rPr>
                <w:rFonts w:ascii="Arial MT Pro" w:hAnsi="Arial MT Pro" w:cs="Arial"/>
                <w:sz w:val="20"/>
              </w:rPr>
              <w:t xml:space="preserve"> </w:t>
            </w:r>
            <w:r w:rsidRPr="00F9362D">
              <w:rPr>
                <w:rFonts w:ascii="Arial MT Pro" w:hAnsi="Arial MT Pro" w:cs="Arial"/>
                <w:sz w:val="20"/>
              </w:rPr>
              <w:t xml:space="preserve"> 8,000</w:t>
            </w:r>
          </w:p>
        </w:tc>
      </w:tr>
      <w:tr w:rsidR="006017E0" w:rsidRPr="003C38CF" w14:paraId="6BCB0E80" w14:textId="77777777" w:rsidTr="00FE45B0">
        <w:tc>
          <w:tcPr>
            <w:tcW w:w="3870" w:type="dxa"/>
            <w:tcBorders>
              <w:left w:val="double" w:sz="4" w:space="0" w:color="auto"/>
              <w:right w:val="double" w:sz="4" w:space="0" w:color="auto"/>
            </w:tcBorders>
          </w:tcPr>
          <w:p w14:paraId="3BB7183B" w14:textId="77777777" w:rsidR="006017E0" w:rsidRPr="003C38CF" w:rsidRDefault="00EA3226" w:rsidP="00813EDE">
            <w:pPr>
              <w:pStyle w:val="pformab"/>
              <w:shd w:val="clear" w:color="auto" w:fill="FFFFFF"/>
              <w:spacing w:before="40" w:after="40"/>
              <w:ind w:right="167"/>
              <w:rPr>
                <w:rFonts w:ascii="Arial" w:hAnsi="Arial" w:cs="Arial"/>
                <w:sz w:val="20"/>
              </w:rPr>
            </w:pPr>
            <w:r w:rsidRPr="00F9362D">
              <w:rPr>
                <w:rFonts w:ascii="Arial MT Pro" w:hAnsi="Arial MT Pro" w:cs="Arial"/>
                <w:sz w:val="20"/>
              </w:rPr>
              <w:t>Accounts r</w:t>
            </w:r>
            <w:r w:rsidR="006017E0" w:rsidRPr="00F9362D">
              <w:rPr>
                <w:rFonts w:ascii="Arial MT Pro" w:hAnsi="Arial MT Pro" w:cs="Arial"/>
                <w:sz w:val="20"/>
              </w:rPr>
              <w:t>eceivable</w:t>
            </w:r>
          </w:p>
        </w:tc>
        <w:tc>
          <w:tcPr>
            <w:tcW w:w="1170" w:type="dxa"/>
            <w:tcBorders>
              <w:left w:val="double" w:sz="4" w:space="0" w:color="auto"/>
              <w:right w:val="double" w:sz="4" w:space="0" w:color="auto"/>
            </w:tcBorders>
          </w:tcPr>
          <w:p w14:paraId="7A296AFE" w14:textId="77777777" w:rsidR="006017E0" w:rsidRPr="003C38CF" w:rsidRDefault="006017E0" w:rsidP="00762DD6">
            <w:pPr>
              <w:pStyle w:val="pformab"/>
              <w:shd w:val="clear" w:color="auto" w:fill="FFFFFF"/>
              <w:spacing w:before="40" w:after="40"/>
              <w:ind w:right="37"/>
              <w:jc w:val="right"/>
              <w:rPr>
                <w:rFonts w:ascii="Arial" w:hAnsi="Arial" w:cs="Arial"/>
                <w:sz w:val="20"/>
              </w:rPr>
            </w:pPr>
            <w:r w:rsidRPr="00F9362D">
              <w:rPr>
                <w:rFonts w:ascii="Arial MT Pro" w:hAnsi="Arial MT Pro" w:cs="Arial"/>
                <w:sz w:val="20"/>
              </w:rPr>
              <w:t>9,000</w:t>
            </w:r>
          </w:p>
        </w:tc>
        <w:tc>
          <w:tcPr>
            <w:tcW w:w="3686" w:type="dxa"/>
            <w:tcBorders>
              <w:left w:val="double" w:sz="4" w:space="0" w:color="auto"/>
              <w:right w:val="double" w:sz="4" w:space="0" w:color="auto"/>
            </w:tcBorders>
          </w:tcPr>
          <w:p w14:paraId="21FA9121" w14:textId="77777777" w:rsidR="006017E0" w:rsidRPr="003C38CF" w:rsidRDefault="001C784B" w:rsidP="00813EDE">
            <w:pPr>
              <w:pStyle w:val="pformab"/>
              <w:shd w:val="clear" w:color="auto" w:fill="FFFFFF"/>
              <w:spacing w:before="40" w:after="40"/>
              <w:ind w:right="167"/>
              <w:rPr>
                <w:rFonts w:ascii="Arial" w:hAnsi="Arial" w:cs="Arial"/>
                <w:sz w:val="20"/>
              </w:rPr>
            </w:pPr>
            <w:r w:rsidRPr="00F9362D">
              <w:rPr>
                <w:rFonts w:ascii="Arial MT Pro" w:hAnsi="Arial MT Pro" w:cs="Arial"/>
                <w:sz w:val="20"/>
              </w:rPr>
              <w:t>Note</w:t>
            </w:r>
            <w:r w:rsidR="00EA3226" w:rsidRPr="00F9362D">
              <w:rPr>
                <w:rFonts w:ascii="Arial MT Pro" w:hAnsi="Arial MT Pro" w:cs="Arial"/>
                <w:sz w:val="20"/>
              </w:rPr>
              <w:t xml:space="preserve"> p</w:t>
            </w:r>
            <w:r w:rsidR="006017E0" w:rsidRPr="00F9362D">
              <w:rPr>
                <w:rFonts w:ascii="Arial MT Pro" w:hAnsi="Arial MT Pro" w:cs="Arial"/>
                <w:sz w:val="20"/>
              </w:rPr>
              <w:t>ayable</w:t>
            </w:r>
          </w:p>
        </w:tc>
        <w:tc>
          <w:tcPr>
            <w:tcW w:w="1273" w:type="dxa"/>
            <w:tcBorders>
              <w:left w:val="double" w:sz="4" w:space="0" w:color="auto"/>
              <w:right w:val="double" w:sz="4" w:space="0" w:color="auto"/>
            </w:tcBorders>
          </w:tcPr>
          <w:p w14:paraId="249E6666" w14:textId="77777777" w:rsidR="006017E0" w:rsidRPr="00F9362D" w:rsidRDefault="00227D80" w:rsidP="00762DD6">
            <w:pPr>
              <w:pStyle w:val="pformab"/>
              <w:shd w:val="clear" w:color="auto" w:fill="FFFFFF"/>
              <w:spacing w:before="40" w:after="40"/>
              <w:ind w:right="47"/>
              <w:jc w:val="right"/>
              <w:rPr>
                <w:rFonts w:ascii="Arial MT Pro" w:hAnsi="Arial MT Pro" w:cs="Arial"/>
                <w:sz w:val="20"/>
                <w:u w:val="single"/>
              </w:rPr>
            </w:pPr>
            <w:r w:rsidRPr="00F9362D">
              <w:rPr>
                <w:rFonts w:ascii="Arial MT Pro" w:hAnsi="Arial MT Pro" w:cs="Arial"/>
                <w:sz w:val="20"/>
                <w:u w:val="single"/>
              </w:rPr>
              <w:t xml:space="preserve">    </w:t>
            </w:r>
            <w:r w:rsidR="006017E0" w:rsidRPr="00F9362D">
              <w:rPr>
                <w:rFonts w:ascii="Arial MT Pro" w:hAnsi="Arial MT Pro" w:cs="Arial"/>
                <w:sz w:val="20"/>
                <w:u w:val="single"/>
              </w:rPr>
              <w:t xml:space="preserve">6,800 </w:t>
            </w:r>
          </w:p>
        </w:tc>
      </w:tr>
      <w:tr w:rsidR="006017E0" w:rsidRPr="003C38CF" w14:paraId="74F8BF27" w14:textId="77777777" w:rsidTr="00FE45B0">
        <w:tc>
          <w:tcPr>
            <w:tcW w:w="3870" w:type="dxa"/>
            <w:tcBorders>
              <w:left w:val="double" w:sz="4" w:space="0" w:color="auto"/>
              <w:right w:val="double" w:sz="4" w:space="0" w:color="auto"/>
            </w:tcBorders>
          </w:tcPr>
          <w:p w14:paraId="67F82E39" w14:textId="77777777" w:rsidR="006017E0" w:rsidRPr="003C38CF" w:rsidRDefault="00EA3226" w:rsidP="00813EDE">
            <w:pPr>
              <w:pStyle w:val="pformab"/>
              <w:shd w:val="clear" w:color="auto" w:fill="FFFFFF"/>
              <w:spacing w:before="40" w:after="40"/>
              <w:ind w:right="167"/>
              <w:rPr>
                <w:rFonts w:ascii="Arial" w:hAnsi="Arial" w:cs="Arial"/>
                <w:sz w:val="20"/>
              </w:rPr>
            </w:pPr>
            <w:r w:rsidRPr="00F9362D">
              <w:rPr>
                <w:rFonts w:ascii="Arial MT Pro" w:hAnsi="Arial MT Pro" w:cs="Arial"/>
                <w:sz w:val="20"/>
              </w:rPr>
              <w:t>Office s</w:t>
            </w:r>
            <w:r w:rsidR="006017E0" w:rsidRPr="00F9362D">
              <w:rPr>
                <w:rFonts w:ascii="Arial MT Pro" w:hAnsi="Arial MT Pro" w:cs="Arial"/>
                <w:sz w:val="20"/>
              </w:rPr>
              <w:t>upplies</w:t>
            </w:r>
          </w:p>
        </w:tc>
        <w:tc>
          <w:tcPr>
            <w:tcW w:w="1170" w:type="dxa"/>
            <w:tcBorders>
              <w:left w:val="double" w:sz="4" w:space="0" w:color="auto"/>
              <w:right w:val="double" w:sz="4" w:space="0" w:color="auto"/>
            </w:tcBorders>
          </w:tcPr>
          <w:p w14:paraId="371225F0" w14:textId="77777777" w:rsidR="006017E0" w:rsidRPr="003C38CF" w:rsidRDefault="006017E0" w:rsidP="00762DD6">
            <w:pPr>
              <w:pStyle w:val="pformab"/>
              <w:shd w:val="clear" w:color="auto" w:fill="FFFFFF"/>
              <w:spacing w:before="40" w:after="40"/>
              <w:ind w:right="37"/>
              <w:jc w:val="right"/>
              <w:rPr>
                <w:rFonts w:ascii="Arial" w:hAnsi="Arial" w:cs="Arial"/>
                <w:sz w:val="20"/>
              </w:rPr>
            </w:pPr>
            <w:r w:rsidRPr="00F9362D">
              <w:rPr>
                <w:rFonts w:ascii="Arial MT Pro" w:hAnsi="Arial MT Pro" w:cs="Arial"/>
                <w:sz w:val="20"/>
              </w:rPr>
              <w:t>1,000</w:t>
            </w:r>
          </w:p>
        </w:tc>
        <w:tc>
          <w:tcPr>
            <w:tcW w:w="3686" w:type="dxa"/>
            <w:tcBorders>
              <w:left w:val="double" w:sz="4" w:space="0" w:color="auto"/>
              <w:right w:val="double" w:sz="4" w:space="0" w:color="auto"/>
            </w:tcBorders>
          </w:tcPr>
          <w:p w14:paraId="4E462AE0" w14:textId="77777777" w:rsidR="006017E0" w:rsidRPr="003C38CF" w:rsidRDefault="00EA3226" w:rsidP="00813EDE">
            <w:pPr>
              <w:pStyle w:val="pformab"/>
              <w:shd w:val="clear" w:color="auto" w:fill="FFFFFF"/>
              <w:spacing w:before="40" w:after="40"/>
              <w:ind w:right="167"/>
              <w:rPr>
                <w:rFonts w:ascii="Arial" w:hAnsi="Arial" w:cs="Arial"/>
                <w:sz w:val="20"/>
              </w:rPr>
            </w:pPr>
            <w:r w:rsidRPr="00F9362D">
              <w:rPr>
                <w:rFonts w:ascii="Arial MT Pro" w:hAnsi="Arial MT Pro" w:cs="Arial"/>
                <w:sz w:val="20"/>
              </w:rPr>
              <w:t>Total l</w:t>
            </w:r>
            <w:r w:rsidR="006017E0" w:rsidRPr="00F9362D">
              <w:rPr>
                <w:rFonts w:ascii="Arial MT Pro" w:hAnsi="Arial MT Pro" w:cs="Arial"/>
                <w:sz w:val="20"/>
              </w:rPr>
              <w:t>iabilities</w:t>
            </w:r>
          </w:p>
        </w:tc>
        <w:tc>
          <w:tcPr>
            <w:tcW w:w="1273" w:type="dxa"/>
            <w:tcBorders>
              <w:left w:val="double" w:sz="4" w:space="0" w:color="auto"/>
              <w:right w:val="double" w:sz="4" w:space="0" w:color="auto"/>
            </w:tcBorders>
          </w:tcPr>
          <w:p w14:paraId="74E7A02C" w14:textId="77777777" w:rsidR="006017E0" w:rsidRPr="00F9362D" w:rsidRDefault="006017E0" w:rsidP="00762DD6">
            <w:pPr>
              <w:pStyle w:val="pformab"/>
              <w:shd w:val="clear" w:color="auto" w:fill="FFFFFF"/>
              <w:spacing w:before="40" w:after="40"/>
              <w:ind w:right="47"/>
              <w:jc w:val="right"/>
              <w:rPr>
                <w:rFonts w:ascii="Arial MT Pro" w:hAnsi="Arial MT Pro" w:cs="Arial"/>
                <w:sz w:val="20"/>
              </w:rPr>
            </w:pPr>
            <w:r w:rsidRPr="00F9362D">
              <w:rPr>
                <w:rFonts w:ascii="Arial MT Pro" w:hAnsi="Arial MT Pro" w:cs="Arial"/>
                <w:sz w:val="20"/>
              </w:rPr>
              <w:t>14,800</w:t>
            </w:r>
          </w:p>
        </w:tc>
      </w:tr>
      <w:tr w:rsidR="006017E0" w:rsidRPr="003C38CF" w14:paraId="2632A518" w14:textId="77777777" w:rsidTr="00FE45B0">
        <w:tc>
          <w:tcPr>
            <w:tcW w:w="3870" w:type="dxa"/>
            <w:tcBorders>
              <w:left w:val="double" w:sz="4" w:space="0" w:color="auto"/>
              <w:right w:val="double" w:sz="4" w:space="0" w:color="auto"/>
            </w:tcBorders>
          </w:tcPr>
          <w:p w14:paraId="05CA2F16" w14:textId="77777777" w:rsidR="006017E0" w:rsidRPr="003C38CF" w:rsidRDefault="006017E0" w:rsidP="00813EDE">
            <w:pPr>
              <w:pStyle w:val="pformab"/>
              <w:shd w:val="clear" w:color="auto" w:fill="FFFFFF"/>
              <w:spacing w:before="40" w:after="40"/>
              <w:ind w:right="167"/>
              <w:rPr>
                <w:rFonts w:ascii="Arial" w:hAnsi="Arial" w:cs="Arial"/>
                <w:sz w:val="20"/>
              </w:rPr>
            </w:pPr>
            <w:r w:rsidRPr="00F9362D">
              <w:rPr>
                <w:rFonts w:ascii="Arial MT Pro" w:hAnsi="Arial MT Pro" w:cs="Arial"/>
                <w:sz w:val="20"/>
              </w:rPr>
              <w:t>Equipment</w:t>
            </w:r>
          </w:p>
        </w:tc>
        <w:tc>
          <w:tcPr>
            <w:tcW w:w="1170" w:type="dxa"/>
            <w:tcBorders>
              <w:left w:val="double" w:sz="4" w:space="0" w:color="auto"/>
              <w:right w:val="double" w:sz="4" w:space="0" w:color="auto"/>
            </w:tcBorders>
          </w:tcPr>
          <w:p w14:paraId="387D1278" w14:textId="77777777" w:rsidR="006017E0" w:rsidRPr="00762DD6" w:rsidRDefault="00F6359E" w:rsidP="00762DD6">
            <w:pPr>
              <w:pStyle w:val="pformab"/>
              <w:shd w:val="clear" w:color="auto" w:fill="FFFFFF"/>
              <w:spacing w:before="40" w:after="40"/>
              <w:ind w:right="37"/>
              <w:jc w:val="right"/>
              <w:rPr>
                <w:rFonts w:ascii="Arial" w:hAnsi="Arial" w:cs="Arial"/>
                <w:sz w:val="20"/>
                <w:u w:val="single"/>
              </w:rPr>
            </w:pPr>
            <w:r w:rsidRPr="00F9362D">
              <w:rPr>
                <w:rFonts w:ascii="Arial MT Pro" w:hAnsi="Arial MT Pro" w:cs="Arial"/>
                <w:sz w:val="20"/>
                <w:u w:val="single"/>
              </w:rPr>
              <w:t xml:space="preserve">  </w:t>
            </w:r>
            <w:r w:rsidR="006017E0" w:rsidRPr="00F9362D">
              <w:rPr>
                <w:rFonts w:ascii="Arial MT Pro" w:hAnsi="Arial MT Pro" w:cs="Arial"/>
                <w:sz w:val="20"/>
                <w:u w:val="single"/>
              </w:rPr>
              <w:t>25,850</w:t>
            </w:r>
          </w:p>
        </w:tc>
        <w:tc>
          <w:tcPr>
            <w:tcW w:w="4959" w:type="dxa"/>
            <w:gridSpan w:val="2"/>
            <w:tcBorders>
              <w:left w:val="double" w:sz="4" w:space="0" w:color="auto"/>
              <w:right w:val="double" w:sz="4" w:space="0" w:color="auto"/>
            </w:tcBorders>
          </w:tcPr>
          <w:p w14:paraId="313A5744" w14:textId="77777777" w:rsidR="006017E0" w:rsidRPr="00F9362D" w:rsidRDefault="006017E0" w:rsidP="00813EDE">
            <w:pPr>
              <w:pStyle w:val="pformab"/>
              <w:shd w:val="clear" w:color="auto" w:fill="FFFFFF"/>
              <w:spacing w:before="40" w:after="40"/>
              <w:ind w:right="167"/>
              <w:rPr>
                <w:rFonts w:ascii="Arial MT Pro" w:hAnsi="Arial MT Pro" w:cs="Arial"/>
                <w:b/>
                <w:sz w:val="20"/>
              </w:rPr>
            </w:pPr>
            <w:r w:rsidRPr="00F9362D">
              <w:rPr>
                <w:rFonts w:ascii="Arial MT Pro" w:hAnsi="Arial MT Pro" w:cs="Arial"/>
                <w:b/>
                <w:sz w:val="20"/>
              </w:rPr>
              <w:t>Owner</w:t>
            </w:r>
            <w:r w:rsidR="00942890" w:rsidRPr="00F9362D">
              <w:rPr>
                <w:rFonts w:ascii="Arial MT Pro" w:hAnsi="Arial MT Pro" w:cs="Arial"/>
                <w:b/>
                <w:sz w:val="20"/>
              </w:rPr>
              <w:t>’</w:t>
            </w:r>
            <w:r w:rsidRPr="00F9362D">
              <w:rPr>
                <w:rFonts w:ascii="Arial MT Pro" w:hAnsi="Arial MT Pro" w:cs="Arial"/>
                <w:b/>
                <w:sz w:val="20"/>
              </w:rPr>
              <w:t>s Equity</w:t>
            </w:r>
          </w:p>
        </w:tc>
      </w:tr>
      <w:tr w:rsidR="006017E0" w:rsidRPr="003C38CF" w14:paraId="772C2323" w14:textId="77777777" w:rsidTr="00FE45B0">
        <w:tc>
          <w:tcPr>
            <w:tcW w:w="3870" w:type="dxa"/>
            <w:tcBorders>
              <w:left w:val="double" w:sz="4" w:space="0" w:color="auto"/>
              <w:bottom w:val="single" w:sz="4" w:space="0" w:color="auto"/>
              <w:right w:val="double" w:sz="4" w:space="0" w:color="auto"/>
            </w:tcBorders>
          </w:tcPr>
          <w:p w14:paraId="7FF457F1" w14:textId="77777777" w:rsidR="006017E0" w:rsidRPr="003C38CF" w:rsidRDefault="006017E0" w:rsidP="00813EDE">
            <w:pPr>
              <w:pStyle w:val="pformab"/>
              <w:shd w:val="clear" w:color="auto" w:fill="FFFFFF"/>
              <w:spacing w:before="40" w:after="40"/>
              <w:ind w:right="167"/>
              <w:rPr>
                <w:rFonts w:ascii="Arial" w:hAnsi="Arial" w:cs="Arial"/>
                <w:sz w:val="20"/>
              </w:rPr>
            </w:pPr>
          </w:p>
        </w:tc>
        <w:tc>
          <w:tcPr>
            <w:tcW w:w="1170" w:type="dxa"/>
            <w:tcBorders>
              <w:left w:val="double" w:sz="4" w:space="0" w:color="auto"/>
              <w:bottom w:val="single" w:sz="4" w:space="0" w:color="auto"/>
              <w:right w:val="double" w:sz="4" w:space="0" w:color="auto"/>
            </w:tcBorders>
          </w:tcPr>
          <w:p w14:paraId="5BDEAAAA" w14:textId="77777777" w:rsidR="006017E0" w:rsidRPr="003C38CF" w:rsidRDefault="00227D80" w:rsidP="00813EDE">
            <w:pPr>
              <w:pStyle w:val="pformab"/>
              <w:shd w:val="clear" w:color="auto" w:fill="FFFFFF"/>
              <w:spacing w:before="40" w:after="40"/>
              <w:ind w:right="167"/>
              <w:jc w:val="right"/>
              <w:rPr>
                <w:rFonts w:ascii="Arial" w:hAnsi="Arial" w:cs="Arial"/>
                <w:sz w:val="20"/>
              </w:rPr>
            </w:pPr>
            <w:r w:rsidRPr="00F9362D">
              <w:rPr>
                <w:rFonts w:ascii="Arial MT Pro" w:hAnsi="Arial MT Pro" w:cs="Arial"/>
                <w:sz w:val="20"/>
              </w:rPr>
              <w:t xml:space="preserve">         </w:t>
            </w:r>
          </w:p>
        </w:tc>
        <w:tc>
          <w:tcPr>
            <w:tcW w:w="3686" w:type="dxa"/>
            <w:tcBorders>
              <w:left w:val="double" w:sz="4" w:space="0" w:color="auto"/>
              <w:bottom w:val="single" w:sz="4" w:space="0" w:color="auto"/>
              <w:right w:val="double" w:sz="4" w:space="0" w:color="auto"/>
            </w:tcBorders>
          </w:tcPr>
          <w:p w14:paraId="08462E2D" w14:textId="77777777" w:rsidR="006017E0" w:rsidRPr="003C38CF" w:rsidRDefault="00264FD9" w:rsidP="00813EDE">
            <w:pPr>
              <w:pStyle w:val="pformab"/>
              <w:shd w:val="clear" w:color="auto" w:fill="FFFFFF"/>
              <w:spacing w:before="40" w:after="40"/>
              <w:ind w:right="167"/>
              <w:rPr>
                <w:rFonts w:ascii="Arial" w:hAnsi="Arial" w:cs="Arial"/>
                <w:sz w:val="20"/>
              </w:rPr>
            </w:pPr>
            <w:r w:rsidRPr="00F9362D">
              <w:rPr>
                <w:rFonts w:ascii="Arial MT Pro" w:hAnsi="Arial MT Pro" w:cs="Arial"/>
                <w:sz w:val="20"/>
              </w:rPr>
              <w:t xml:space="preserve">J. </w:t>
            </w:r>
            <w:r w:rsidR="00EA3226" w:rsidRPr="00F9362D">
              <w:rPr>
                <w:rFonts w:ascii="Arial MT Pro" w:hAnsi="Arial MT Pro" w:cs="Arial"/>
                <w:sz w:val="20"/>
              </w:rPr>
              <w:t>Wilson, c</w:t>
            </w:r>
            <w:r w:rsidR="006017E0" w:rsidRPr="00F9362D">
              <w:rPr>
                <w:rFonts w:ascii="Arial MT Pro" w:hAnsi="Arial MT Pro" w:cs="Arial"/>
                <w:sz w:val="20"/>
              </w:rPr>
              <w:t>apital</w:t>
            </w:r>
          </w:p>
        </w:tc>
        <w:tc>
          <w:tcPr>
            <w:tcW w:w="1273" w:type="dxa"/>
            <w:tcBorders>
              <w:left w:val="double" w:sz="4" w:space="0" w:color="auto"/>
              <w:bottom w:val="single" w:sz="4" w:space="0" w:color="auto"/>
              <w:right w:val="double" w:sz="4" w:space="0" w:color="auto"/>
            </w:tcBorders>
          </w:tcPr>
          <w:p w14:paraId="076635D7" w14:textId="77777777" w:rsidR="006017E0" w:rsidRPr="00F9362D" w:rsidRDefault="00032A85" w:rsidP="00762DD6">
            <w:pPr>
              <w:pStyle w:val="pformab"/>
              <w:shd w:val="clear" w:color="auto" w:fill="FFFFFF"/>
              <w:spacing w:before="40" w:after="40"/>
              <w:ind w:right="47"/>
              <w:jc w:val="right"/>
              <w:rPr>
                <w:rFonts w:ascii="Arial MT Pro" w:hAnsi="Arial MT Pro" w:cs="Arial"/>
                <w:sz w:val="20"/>
                <w:u w:val="single"/>
              </w:rPr>
            </w:pPr>
            <w:r w:rsidRPr="00F9362D">
              <w:rPr>
                <w:rFonts w:ascii="Arial MT Pro" w:hAnsi="Arial MT Pro" w:cs="Arial"/>
                <w:sz w:val="20"/>
                <w:u w:val="single"/>
              </w:rPr>
              <w:t xml:space="preserve">  </w:t>
            </w:r>
            <w:r w:rsidR="006017E0" w:rsidRPr="00F9362D">
              <w:rPr>
                <w:rFonts w:ascii="Arial MT Pro" w:hAnsi="Arial MT Pro" w:cs="Arial"/>
                <w:sz w:val="20"/>
                <w:u w:val="single"/>
              </w:rPr>
              <w:t>22,450</w:t>
            </w:r>
          </w:p>
        </w:tc>
      </w:tr>
      <w:tr w:rsidR="006017E0" w:rsidRPr="003C38CF" w14:paraId="103622A1" w14:textId="77777777" w:rsidTr="00FE45B0">
        <w:tc>
          <w:tcPr>
            <w:tcW w:w="3870" w:type="dxa"/>
            <w:tcBorders>
              <w:left w:val="double" w:sz="4" w:space="0" w:color="auto"/>
              <w:bottom w:val="double" w:sz="4" w:space="0" w:color="auto"/>
              <w:right w:val="double" w:sz="4" w:space="0" w:color="auto"/>
            </w:tcBorders>
          </w:tcPr>
          <w:p w14:paraId="734CF218" w14:textId="77777777" w:rsidR="006017E0" w:rsidRPr="003C38CF" w:rsidRDefault="00EA3226" w:rsidP="00813EDE">
            <w:pPr>
              <w:pStyle w:val="pformab"/>
              <w:shd w:val="clear" w:color="auto" w:fill="FFFFFF"/>
              <w:spacing w:before="40" w:after="40"/>
              <w:ind w:right="167"/>
              <w:rPr>
                <w:rFonts w:ascii="Arial" w:hAnsi="Arial" w:cs="Arial"/>
                <w:sz w:val="20"/>
              </w:rPr>
            </w:pPr>
            <w:r w:rsidRPr="00F9362D">
              <w:rPr>
                <w:rFonts w:ascii="Arial MT Pro" w:hAnsi="Arial MT Pro" w:cs="Arial"/>
                <w:sz w:val="20"/>
              </w:rPr>
              <w:t>Total a</w:t>
            </w:r>
            <w:r w:rsidR="006017E0" w:rsidRPr="00F9362D">
              <w:rPr>
                <w:rFonts w:ascii="Arial MT Pro" w:hAnsi="Arial MT Pro" w:cs="Arial"/>
                <w:sz w:val="20"/>
              </w:rPr>
              <w:t>ssets</w:t>
            </w:r>
          </w:p>
        </w:tc>
        <w:tc>
          <w:tcPr>
            <w:tcW w:w="1170" w:type="dxa"/>
            <w:tcBorders>
              <w:left w:val="double" w:sz="4" w:space="0" w:color="auto"/>
              <w:bottom w:val="double" w:sz="4" w:space="0" w:color="auto"/>
              <w:right w:val="double" w:sz="4" w:space="0" w:color="auto"/>
            </w:tcBorders>
          </w:tcPr>
          <w:p w14:paraId="69F070A3" w14:textId="77777777" w:rsidR="006017E0" w:rsidRPr="00762DD6" w:rsidRDefault="006017E0" w:rsidP="00762DD6">
            <w:pPr>
              <w:pStyle w:val="pformab"/>
              <w:shd w:val="clear" w:color="auto" w:fill="FFFFFF"/>
              <w:spacing w:before="40" w:after="40"/>
              <w:ind w:right="37"/>
              <w:jc w:val="right"/>
              <w:rPr>
                <w:rFonts w:ascii="Arial" w:hAnsi="Arial" w:cs="Arial"/>
                <w:sz w:val="20"/>
                <w:u w:val="double"/>
              </w:rPr>
            </w:pPr>
            <w:r w:rsidRPr="00F9362D">
              <w:rPr>
                <w:rFonts w:ascii="Arial MT Pro" w:hAnsi="Arial MT Pro" w:cs="Arial"/>
                <w:sz w:val="20"/>
                <w:u w:val="double"/>
              </w:rPr>
              <w:t>$37,250</w:t>
            </w:r>
          </w:p>
        </w:tc>
        <w:tc>
          <w:tcPr>
            <w:tcW w:w="3686" w:type="dxa"/>
            <w:tcBorders>
              <w:left w:val="double" w:sz="4" w:space="0" w:color="auto"/>
              <w:bottom w:val="double" w:sz="4" w:space="0" w:color="auto"/>
              <w:right w:val="double" w:sz="4" w:space="0" w:color="auto"/>
            </w:tcBorders>
          </w:tcPr>
          <w:p w14:paraId="481E0909" w14:textId="77777777" w:rsidR="006017E0" w:rsidRPr="003C38CF" w:rsidRDefault="005E517F" w:rsidP="00813EDE">
            <w:pPr>
              <w:pStyle w:val="pformab"/>
              <w:shd w:val="clear" w:color="auto" w:fill="FFFFFF"/>
              <w:spacing w:before="40" w:after="40"/>
              <w:ind w:right="167"/>
              <w:rPr>
                <w:rFonts w:ascii="Arial" w:hAnsi="Arial" w:cs="Arial"/>
                <w:sz w:val="20"/>
              </w:rPr>
            </w:pPr>
            <w:r w:rsidRPr="00F9362D">
              <w:rPr>
                <w:rFonts w:ascii="Arial MT Pro" w:hAnsi="Arial MT Pro" w:cs="Arial"/>
                <w:sz w:val="20"/>
              </w:rPr>
              <w:t>Total liabilities and owner</w:t>
            </w:r>
            <w:r w:rsidR="00942890" w:rsidRPr="00F9362D">
              <w:rPr>
                <w:rFonts w:ascii="Arial MT Pro" w:hAnsi="Arial MT Pro" w:cs="Arial"/>
                <w:sz w:val="20"/>
              </w:rPr>
              <w:t>’</w:t>
            </w:r>
            <w:r w:rsidRPr="00F9362D">
              <w:rPr>
                <w:rFonts w:ascii="Arial MT Pro" w:hAnsi="Arial MT Pro" w:cs="Arial"/>
                <w:sz w:val="20"/>
              </w:rPr>
              <w:t xml:space="preserve">s </w:t>
            </w:r>
            <w:r w:rsidR="00B04476" w:rsidRPr="00F9362D">
              <w:rPr>
                <w:rFonts w:ascii="Arial MT Pro" w:hAnsi="Arial MT Pro" w:cs="Arial"/>
                <w:sz w:val="20"/>
              </w:rPr>
              <w:t>e</w:t>
            </w:r>
            <w:r w:rsidR="006017E0" w:rsidRPr="00F9362D">
              <w:rPr>
                <w:rFonts w:ascii="Arial MT Pro" w:hAnsi="Arial MT Pro" w:cs="Arial"/>
                <w:sz w:val="20"/>
              </w:rPr>
              <w:t>quity</w:t>
            </w:r>
          </w:p>
        </w:tc>
        <w:tc>
          <w:tcPr>
            <w:tcW w:w="1273" w:type="dxa"/>
            <w:tcBorders>
              <w:left w:val="double" w:sz="4" w:space="0" w:color="auto"/>
              <w:bottom w:val="double" w:sz="4" w:space="0" w:color="auto"/>
              <w:right w:val="double" w:sz="4" w:space="0" w:color="auto"/>
            </w:tcBorders>
          </w:tcPr>
          <w:p w14:paraId="434D86B8" w14:textId="77777777" w:rsidR="006017E0" w:rsidRPr="00F9362D" w:rsidRDefault="006017E0" w:rsidP="00762DD6">
            <w:pPr>
              <w:pStyle w:val="pformab"/>
              <w:shd w:val="clear" w:color="auto" w:fill="FFFFFF"/>
              <w:spacing w:before="40" w:after="40"/>
              <w:ind w:right="47"/>
              <w:jc w:val="right"/>
              <w:rPr>
                <w:rFonts w:ascii="Arial MT Pro" w:hAnsi="Arial MT Pro" w:cs="Arial"/>
                <w:sz w:val="20"/>
                <w:u w:val="double"/>
              </w:rPr>
            </w:pPr>
            <w:r w:rsidRPr="00F9362D">
              <w:rPr>
                <w:rFonts w:ascii="Arial MT Pro" w:hAnsi="Arial MT Pro" w:cs="Arial"/>
                <w:sz w:val="20"/>
                <w:u w:val="double"/>
              </w:rPr>
              <w:t>$37,250</w:t>
            </w:r>
          </w:p>
        </w:tc>
      </w:tr>
    </w:tbl>
    <w:p w14:paraId="07DB2F8B" w14:textId="77777777" w:rsidR="006017E0" w:rsidRDefault="006017E0" w:rsidP="006017E0">
      <w:pPr>
        <w:pStyle w:val="CRGENQNLFIRST"/>
        <w:keepLines w:val="0"/>
        <w:widowControl w:val="0"/>
        <w:spacing w:before="0" w:line="240" w:lineRule="auto"/>
        <w:ind w:left="1259" w:hanging="1259"/>
        <w:jc w:val="left"/>
        <w:rPr>
          <w:rFonts w:ascii="Times New Roman" w:hAnsi="Times New Roman"/>
          <w:noProof w:val="0"/>
          <w:sz w:val="24"/>
        </w:rPr>
      </w:pPr>
    </w:p>
    <w:p w14:paraId="7EBB8BAF" w14:textId="77777777" w:rsidR="006017E0" w:rsidRPr="001C6BAA" w:rsidRDefault="006017E0" w:rsidP="003C38CF">
      <w:pPr>
        <w:pStyle w:val="CRGENQNLFIRST"/>
        <w:keepLines w:val="0"/>
        <w:widowControl w:val="0"/>
        <w:spacing w:before="0" w:line="240" w:lineRule="auto"/>
        <w:ind w:left="1259" w:hanging="1259"/>
        <w:jc w:val="left"/>
        <w:outlineLvl w:val="0"/>
        <w:rPr>
          <w:rStyle w:val="NLNUM"/>
          <w:rFonts w:ascii="Times New Roman" w:hAnsi="Times New Roman" w:cs="Arial"/>
          <w:i/>
          <w:noProof w:val="0"/>
          <w:sz w:val="24"/>
        </w:rPr>
      </w:pPr>
      <w:r w:rsidRPr="001C6BAA">
        <w:rPr>
          <w:rFonts w:ascii="Times New Roman" w:hAnsi="Times New Roman" w:cs="Arial"/>
          <w:i/>
          <w:noProof w:val="0"/>
          <w:sz w:val="24"/>
        </w:rPr>
        <w:t>Req</w:t>
      </w:r>
      <w:r w:rsidR="00264FD9" w:rsidRPr="001C6BAA">
        <w:rPr>
          <w:rFonts w:ascii="Times New Roman" w:hAnsi="Times New Roman" w:cs="Arial"/>
          <w:i/>
          <w:noProof w:val="0"/>
          <w:sz w:val="24"/>
        </w:rPr>
        <w:t>.</w:t>
      </w:r>
      <w:r w:rsidRPr="001C6BAA">
        <w:rPr>
          <w:rFonts w:ascii="Times New Roman" w:hAnsi="Times New Roman" w:cs="Arial"/>
          <w:i/>
          <w:noProof w:val="0"/>
          <w:sz w:val="24"/>
        </w:rPr>
        <w:t xml:space="preserve"> </w:t>
      </w:r>
      <w:r w:rsidRPr="001C6BAA">
        <w:rPr>
          <w:rStyle w:val="NLNUM"/>
          <w:rFonts w:ascii="Times New Roman" w:hAnsi="Times New Roman" w:cs="Arial"/>
          <w:i/>
          <w:noProof w:val="0"/>
          <w:sz w:val="24"/>
        </w:rPr>
        <w:t>2</w:t>
      </w:r>
    </w:p>
    <w:p w14:paraId="7535ADD4" w14:textId="77777777" w:rsidR="006017E0" w:rsidRDefault="006017E0" w:rsidP="00BD4E5B">
      <w:pPr>
        <w:pStyle w:val="CRGENQNLMID"/>
        <w:keepLines w:val="0"/>
        <w:widowControl w:val="0"/>
        <w:spacing w:before="120" w:line="240" w:lineRule="auto"/>
        <w:ind w:left="0" w:firstLine="0"/>
        <w:jc w:val="left"/>
        <w:outlineLvl w:val="0"/>
        <w:rPr>
          <w:rFonts w:ascii="Times New Roman" w:hAnsi="Times New Roman"/>
          <w:noProof w:val="0"/>
          <w:sz w:val="24"/>
        </w:rPr>
      </w:pPr>
      <w:r>
        <w:rPr>
          <w:rFonts w:ascii="Times New Roman" w:hAnsi="Times New Roman"/>
          <w:noProof w:val="0"/>
          <w:sz w:val="24"/>
        </w:rPr>
        <w:t>The balance sheet reports an entity</w:t>
      </w:r>
      <w:r w:rsidR="00942890">
        <w:rPr>
          <w:rFonts w:ascii="Times New Roman" w:hAnsi="Times New Roman"/>
          <w:noProof w:val="0"/>
          <w:sz w:val="24"/>
        </w:rPr>
        <w:t>’</w:t>
      </w:r>
      <w:r>
        <w:rPr>
          <w:rFonts w:ascii="Times New Roman" w:hAnsi="Times New Roman"/>
          <w:noProof w:val="0"/>
          <w:sz w:val="24"/>
        </w:rPr>
        <w:t>s assets, liabilities, and owner</w:t>
      </w:r>
      <w:r w:rsidR="00942890">
        <w:rPr>
          <w:rFonts w:ascii="Times New Roman" w:hAnsi="Times New Roman"/>
          <w:noProof w:val="0"/>
          <w:sz w:val="24"/>
        </w:rPr>
        <w:t>’</w:t>
      </w:r>
      <w:r>
        <w:rPr>
          <w:rFonts w:ascii="Times New Roman" w:hAnsi="Times New Roman"/>
          <w:noProof w:val="0"/>
          <w:sz w:val="24"/>
        </w:rPr>
        <w:t>s equity as of a specific date.</w:t>
      </w:r>
    </w:p>
    <w:p w14:paraId="275AA0EB" w14:textId="77777777" w:rsidR="0002623C" w:rsidRDefault="0002623C" w:rsidP="003E19A7">
      <w:pPr>
        <w:pStyle w:val="ph3ns"/>
        <w:tabs>
          <w:tab w:val="right" w:pos="8855"/>
        </w:tabs>
        <w:jc w:val="left"/>
        <w:rPr>
          <w:color w:val="auto"/>
        </w:rPr>
      </w:pPr>
    </w:p>
    <w:p w14:paraId="5ADC176F" w14:textId="77777777" w:rsidR="003E19A7" w:rsidRDefault="003E19A7" w:rsidP="003E19A7">
      <w:pPr>
        <w:pStyle w:val="ph3ns"/>
        <w:tabs>
          <w:tab w:val="right" w:pos="8855"/>
        </w:tabs>
        <w:jc w:val="left"/>
        <w:rPr>
          <w:color w:val="auto"/>
        </w:rPr>
      </w:pPr>
    </w:p>
    <w:p w14:paraId="487BE2C7" w14:textId="77777777" w:rsidR="003E19A7" w:rsidRDefault="003E19A7" w:rsidP="00390093">
      <w:pPr>
        <w:pStyle w:val="ph3ns"/>
        <w:tabs>
          <w:tab w:val="right" w:pos="8855"/>
        </w:tabs>
        <w:jc w:val="left"/>
        <w:rPr>
          <w:color w:val="auto"/>
        </w:rPr>
      </w:pPr>
    </w:p>
    <w:p w14:paraId="30AC60B9" w14:textId="77777777" w:rsidR="00CA4024" w:rsidRDefault="00CA13BA" w:rsidP="001B6CCF">
      <w:pPr>
        <w:pStyle w:val="pl1"/>
        <w:ind w:left="450"/>
        <w:rPr>
          <w:color w:val="auto"/>
        </w:rPr>
      </w:pPr>
      <w:r>
        <w:rPr>
          <w:color w:val="auto"/>
        </w:rPr>
        <w:br w:type="page"/>
      </w:r>
    </w:p>
    <w:p w14:paraId="60077119" w14:textId="77777777" w:rsidR="00390093" w:rsidRPr="00F9362D" w:rsidRDefault="00390093" w:rsidP="00CA4024">
      <w:pPr>
        <w:pStyle w:val="ph2"/>
        <w:spacing w:before="0" w:after="0"/>
        <w:ind w:left="0"/>
        <w:outlineLvl w:val="0"/>
        <w:rPr>
          <w:rFonts w:ascii="Arial MT Pro" w:hAnsi="Arial MT Pro"/>
          <w:color w:val="auto"/>
        </w:rPr>
      </w:pPr>
      <w:r w:rsidRPr="00F9362D">
        <w:rPr>
          <w:rFonts w:ascii="Arial MT Pro" w:hAnsi="Arial MT Pro"/>
          <w:color w:val="auto"/>
        </w:rPr>
        <w:lastRenderedPageBreak/>
        <w:t>Problems</w:t>
      </w:r>
    </w:p>
    <w:p w14:paraId="188AA865" w14:textId="77777777" w:rsidR="00CA4024" w:rsidRPr="00F9362D" w:rsidRDefault="00CA4024" w:rsidP="00CA4024">
      <w:pPr>
        <w:pStyle w:val="ph2"/>
        <w:spacing w:before="0" w:after="0"/>
        <w:ind w:left="0"/>
        <w:outlineLvl w:val="0"/>
        <w:rPr>
          <w:rFonts w:ascii="Arial MT Pro" w:hAnsi="Arial MT Pro"/>
          <w:color w:val="auto"/>
        </w:rPr>
      </w:pPr>
    </w:p>
    <w:p w14:paraId="1A6AFC24" w14:textId="77777777" w:rsidR="00390093" w:rsidRPr="00F9362D" w:rsidRDefault="00390093" w:rsidP="003C38CF">
      <w:pPr>
        <w:pStyle w:val="ph2"/>
        <w:spacing w:before="0" w:after="0"/>
        <w:ind w:left="0"/>
        <w:outlineLvl w:val="0"/>
        <w:rPr>
          <w:rFonts w:ascii="Arial MT Pro" w:hAnsi="Arial MT Pro"/>
          <w:color w:val="auto"/>
        </w:rPr>
      </w:pPr>
      <w:r w:rsidRPr="00F9362D">
        <w:rPr>
          <w:rFonts w:ascii="Arial MT Pro" w:hAnsi="Arial MT Pro"/>
          <w:color w:val="auto"/>
        </w:rPr>
        <w:t>Group A</w:t>
      </w:r>
    </w:p>
    <w:p w14:paraId="1557B591" w14:textId="4EBDAF0F" w:rsidR="00390093" w:rsidRPr="00F9362D" w:rsidRDefault="00390093" w:rsidP="001B6CCF">
      <w:pPr>
        <w:pStyle w:val="ph3ns"/>
        <w:rPr>
          <w:rFonts w:ascii="Arial MT Pro" w:hAnsi="Arial MT Pro"/>
          <w:color w:val="auto"/>
        </w:rPr>
      </w:pPr>
      <w:r w:rsidRPr="00F9362D">
        <w:rPr>
          <w:rFonts w:ascii="Arial MT Pro" w:hAnsi="Arial MT Pro"/>
          <w:color w:val="auto"/>
        </w:rPr>
        <w:t>(20</w:t>
      </w:r>
      <w:r w:rsidR="00DD0951" w:rsidRPr="00F9362D">
        <w:rPr>
          <w:rFonts w:ascii="Arial MT Pro" w:hAnsi="Arial MT Pro"/>
          <w:color w:val="auto"/>
        </w:rPr>
        <w:t>–</w:t>
      </w:r>
      <w:r w:rsidRPr="00F9362D">
        <w:rPr>
          <w:rFonts w:ascii="Arial MT Pro" w:hAnsi="Arial MT Pro"/>
          <w:color w:val="auto"/>
        </w:rPr>
        <w:t xml:space="preserve">30 min.)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1-1A</w:t>
      </w:r>
    </w:p>
    <w:p w14:paraId="60DD2FE6" w14:textId="77777777" w:rsidR="00390093" w:rsidRPr="00F9362D" w:rsidRDefault="00390093" w:rsidP="001B6CCF">
      <w:pPr>
        <w:pStyle w:val="ph5"/>
        <w:shd w:val="clear" w:color="auto" w:fill="FFFFFF"/>
        <w:rPr>
          <w:rFonts w:ascii="Arial MT Pro" w:hAnsi="Arial MT Pro"/>
          <w:color w:val="auto"/>
          <w:sz w:val="20"/>
        </w:rPr>
      </w:pPr>
      <w:r w:rsidRPr="00F9362D">
        <w:rPr>
          <w:rFonts w:ascii="Arial MT Pro" w:hAnsi="Arial MT Pro"/>
          <w:color w:val="auto"/>
          <w:sz w:val="20"/>
        </w:rPr>
        <w:t xml:space="preserve">Tanner </w:t>
      </w:r>
      <w:r w:rsidR="00DB1747" w:rsidRPr="00F9362D">
        <w:rPr>
          <w:rFonts w:ascii="Arial MT Pro" w:hAnsi="Arial MT Pro"/>
          <w:color w:val="auto"/>
          <w:sz w:val="20"/>
        </w:rPr>
        <w:t>Kerekes</w:t>
      </w:r>
      <w:r w:rsidRPr="00F9362D">
        <w:rPr>
          <w:rFonts w:ascii="Arial MT Pro" w:hAnsi="Arial MT Pro"/>
          <w:color w:val="auto"/>
          <w:sz w:val="20"/>
        </w:rPr>
        <w:t>, Lawyer</w:t>
      </w:r>
    </w:p>
    <w:p w14:paraId="20837B8C" w14:textId="77777777" w:rsidR="00390093" w:rsidRDefault="00390093" w:rsidP="00BD4E5B">
      <w:pPr>
        <w:pStyle w:val="ptf"/>
        <w:spacing w:before="120"/>
        <w:ind w:left="0"/>
        <w:rPr>
          <w:color w:val="auto"/>
        </w:rPr>
      </w:pPr>
      <w:r>
        <w:rPr>
          <w:b/>
          <w:bCs/>
          <w:color w:val="auto"/>
        </w:rPr>
        <w:t xml:space="preserve">May 1: </w:t>
      </w:r>
      <w:r>
        <w:rPr>
          <w:color w:val="auto"/>
        </w:rPr>
        <w:t xml:space="preserve">Economic entity assumption: Tanner </w:t>
      </w:r>
      <w:r w:rsidR="00920133">
        <w:rPr>
          <w:color w:val="auto"/>
        </w:rPr>
        <w:t>Kerekes</w:t>
      </w:r>
      <w:r>
        <w:rPr>
          <w:color w:val="auto"/>
        </w:rPr>
        <w:t xml:space="preserve"> is transferring personal funds of $30,000 into his law practice.</w:t>
      </w:r>
    </w:p>
    <w:p w14:paraId="6F278066" w14:textId="77777777" w:rsidR="00390093" w:rsidRDefault="00390093" w:rsidP="00BD4E5B">
      <w:pPr>
        <w:pStyle w:val="ptf"/>
        <w:spacing w:before="120"/>
        <w:ind w:left="0"/>
        <w:rPr>
          <w:color w:val="auto"/>
        </w:rPr>
      </w:pPr>
      <w:r>
        <w:rPr>
          <w:b/>
          <w:bCs/>
          <w:color w:val="auto"/>
        </w:rPr>
        <w:t xml:space="preserve">May 3: </w:t>
      </w:r>
      <w:r>
        <w:rPr>
          <w:color w:val="auto"/>
        </w:rPr>
        <w:t xml:space="preserve">Reliability characteristic: The work should be recorded at $5,000, not at the </w:t>
      </w:r>
      <w:r w:rsidR="003735E3">
        <w:rPr>
          <w:color w:val="auto"/>
        </w:rPr>
        <w:t>“</w:t>
      </w:r>
      <w:r>
        <w:rPr>
          <w:color w:val="auto"/>
        </w:rPr>
        <w:t>normal</w:t>
      </w:r>
      <w:r w:rsidR="003735E3">
        <w:rPr>
          <w:color w:val="auto"/>
        </w:rPr>
        <w:t>”</w:t>
      </w:r>
      <w:r>
        <w:rPr>
          <w:color w:val="auto"/>
        </w:rPr>
        <w:t xml:space="preserve"> amount, as the amount actually charged is the only objective evidence of what the work was worth.</w:t>
      </w:r>
    </w:p>
    <w:p w14:paraId="5975C163" w14:textId="2B063048" w:rsidR="00390093" w:rsidRDefault="00390093" w:rsidP="00BD4E5B">
      <w:pPr>
        <w:pStyle w:val="ptf"/>
        <w:spacing w:before="120"/>
        <w:ind w:left="0"/>
        <w:rPr>
          <w:color w:val="auto"/>
        </w:rPr>
      </w:pPr>
      <w:r>
        <w:rPr>
          <w:b/>
          <w:bCs/>
          <w:color w:val="auto"/>
        </w:rPr>
        <w:t xml:space="preserve">May 5: </w:t>
      </w:r>
      <w:r>
        <w:rPr>
          <w:color w:val="auto"/>
        </w:rPr>
        <w:t xml:space="preserve">Going concern assumption: The </w:t>
      </w:r>
      <w:r w:rsidR="00920133">
        <w:rPr>
          <w:color w:val="auto"/>
        </w:rPr>
        <w:t xml:space="preserve">business </w:t>
      </w:r>
      <w:r>
        <w:rPr>
          <w:color w:val="auto"/>
        </w:rPr>
        <w:t xml:space="preserve">expects to remain in operation long enough to use existing resources. The company must record this transaction as an asset, since it will provide future benefits, not as an expense, which is what </w:t>
      </w:r>
      <w:r w:rsidR="00ED30E1">
        <w:rPr>
          <w:color w:val="auto"/>
        </w:rPr>
        <w:t xml:space="preserve">Kerekes </w:t>
      </w:r>
      <w:r>
        <w:rPr>
          <w:color w:val="auto"/>
        </w:rPr>
        <w:t>wants to do.</w:t>
      </w:r>
    </w:p>
    <w:p w14:paraId="1588E861" w14:textId="77777777" w:rsidR="00390093" w:rsidRDefault="00390093" w:rsidP="00BD4E5B">
      <w:pPr>
        <w:pStyle w:val="ptf"/>
        <w:spacing w:before="120"/>
        <w:ind w:left="0"/>
        <w:rPr>
          <w:color w:val="auto"/>
        </w:rPr>
      </w:pPr>
      <w:r>
        <w:rPr>
          <w:b/>
          <w:bCs/>
          <w:color w:val="auto"/>
        </w:rPr>
        <w:t xml:space="preserve">May 10: </w:t>
      </w:r>
      <w:r>
        <w:rPr>
          <w:color w:val="auto"/>
        </w:rPr>
        <w:t xml:space="preserve">Cost principle of measurement: This event should not be recorded as a transaction since no </w:t>
      </w:r>
      <w:r w:rsidR="003735E3">
        <w:rPr>
          <w:color w:val="auto"/>
        </w:rPr>
        <w:t>“</w:t>
      </w:r>
      <w:r>
        <w:rPr>
          <w:color w:val="auto"/>
        </w:rPr>
        <w:t>cost</w:t>
      </w:r>
      <w:r w:rsidR="003735E3">
        <w:rPr>
          <w:color w:val="auto"/>
        </w:rPr>
        <w:t>”</w:t>
      </w:r>
      <w:r>
        <w:rPr>
          <w:color w:val="auto"/>
        </w:rPr>
        <w:t xml:space="preserve"> was paid or received with the signing of the lease. This event does not meet the definition of a transaction.</w:t>
      </w:r>
    </w:p>
    <w:p w14:paraId="40479CEB" w14:textId="77777777" w:rsidR="00390093" w:rsidRDefault="00390093" w:rsidP="00BD4E5B">
      <w:pPr>
        <w:pStyle w:val="ptf"/>
        <w:spacing w:before="120"/>
        <w:ind w:left="0"/>
        <w:rPr>
          <w:color w:val="auto"/>
        </w:rPr>
      </w:pPr>
      <w:r>
        <w:rPr>
          <w:b/>
          <w:bCs/>
          <w:color w:val="auto"/>
        </w:rPr>
        <w:t xml:space="preserve">May 18: </w:t>
      </w:r>
      <w:r>
        <w:rPr>
          <w:color w:val="auto"/>
        </w:rPr>
        <w:t xml:space="preserve">Economic entity assumption: The loan should not be recorded by the company as it is a personal liability of </w:t>
      </w:r>
      <w:r w:rsidR="00920133">
        <w:rPr>
          <w:color w:val="auto"/>
        </w:rPr>
        <w:t>Kerekes</w:t>
      </w:r>
      <w:r>
        <w:rPr>
          <w:color w:val="auto"/>
        </w:rPr>
        <w:t xml:space="preserve">. However, the transfer of the money from </w:t>
      </w:r>
      <w:r w:rsidR="00920133">
        <w:rPr>
          <w:color w:val="auto"/>
        </w:rPr>
        <w:t>Kerekes</w:t>
      </w:r>
      <w:r>
        <w:rPr>
          <w:color w:val="auto"/>
        </w:rPr>
        <w:t xml:space="preserve"> to the company must be recorded by the company.</w:t>
      </w:r>
    </w:p>
    <w:p w14:paraId="165BA862" w14:textId="77777777" w:rsidR="00390093" w:rsidRDefault="00390093" w:rsidP="00BD4E5B">
      <w:pPr>
        <w:pStyle w:val="ptf"/>
        <w:spacing w:before="120"/>
        <w:ind w:left="0"/>
        <w:rPr>
          <w:color w:val="auto"/>
        </w:rPr>
      </w:pPr>
      <w:r>
        <w:rPr>
          <w:b/>
          <w:bCs/>
          <w:color w:val="auto"/>
        </w:rPr>
        <w:t xml:space="preserve">May 25: </w:t>
      </w:r>
      <w:r>
        <w:rPr>
          <w:color w:val="auto"/>
        </w:rPr>
        <w:t>Economic entity assumption: This transaction should not be recorded by the company, as it is a personal transaction.</w:t>
      </w:r>
    </w:p>
    <w:p w14:paraId="5557763E" w14:textId="1AA39936" w:rsidR="00390093" w:rsidRDefault="00390093" w:rsidP="00BD4E5B">
      <w:pPr>
        <w:pStyle w:val="ptf"/>
        <w:spacing w:before="120"/>
        <w:ind w:left="0"/>
        <w:rPr>
          <w:b/>
          <w:bCs/>
          <w:color w:val="auto"/>
        </w:rPr>
      </w:pPr>
      <w:r>
        <w:rPr>
          <w:b/>
          <w:bCs/>
          <w:color w:val="auto"/>
        </w:rPr>
        <w:t xml:space="preserve">May 28: </w:t>
      </w:r>
      <w:r>
        <w:rPr>
          <w:color w:val="auto"/>
        </w:rPr>
        <w:t xml:space="preserve">Economic entity assumption: This withdrawal relates to the business and should be treated as a reduction in </w:t>
      </w:r>
      <w:r w:rsidR="00DD0951">
        <w:rPr>
          <w:color w:val="auto"/>
        </w:rPr>
        <w:t>o</w:t>
      </w:r>
      <w:r>
        <w:rPr>
          <w:color w:val="auto"/>
        </w:rPr>
        <w:t>wner</w:t>
      </w:r>
      <w:r w:rsidR="00942890">
        <w:rPr>
          <w:color w:val="auto"/>
        </w:rPr>
        <w:t>’</w:t>
      </w:r>
      <w:r>
        <w:rPr>
          <w:color w:val="auto"/>
        </w:rPr>
        <w:t xml:space="preserve">s </w:t>
      </w:r>
      <w:r w:rsidR="00DD0951">
        <w:rPr>
          <w:color w:val="auto"/>
        </w:rPr>
        <w:t>e</w:t>
      </w:r>
      <w:r>
        <w:rPr>
          <w:color w:val="auto"/>
        </w:rPr>
        <w:t xml:space="preserve">quity. The payment of a portion of the loan is related to a personal liability of </w:t>
      </w:r>
      <w:r w:rsidR="00920133">
        <w:rPr>
          <w:color w:val="auto"/>
        </w:rPr>
        <w:t>Kerekes</w:t>
      </w:r>
      <w:r>
        <w:rPr>
          <w:color w:val="auto"/>
        </w:rPr>
        <w:t xml:space="preserve"> and therefore should not be recorded by the company.</w:t>
      </w:r>
    </w:p>
    <w:p w14:paraId="175FFCAC" w14:textId="77777777" w:rsidR="00390093" w:rsidRDefault="00390093" w:rsidP="00BD4E5B">
      <w:pPr>
        <w:pStyle w:val="ptf"/>
        <w:spacing w:before="120"/>
        <w:ind w:left="0"/>
        <w:rPr>
          <w:color w:val="auto"/>
        </w:rPr>
      </w:pPr>
      <w:r>
        <w:rPr>
          <w:b/>
          <w:bCs/>
          <w:color w:val="auto"/>
        </w:rPr>
        <w:t xml:space="preserve">May 31: </w:t>
      </w:r>
      <w:r>
        <w:rPr>
          <w:color w:val="auto"/>
        </w:rPr>
        <w:t>Reliability characteristic: The computer equipment should be recorded at $10,000 since the only objective evidence of its value is the $10,000 of legal work completed.</w:t>
      </w:r>
    </w:p>
    <w:p w14:paraId="7DAF99B2" w14:textId="54A82A6A" w:rsidR="005F6255" w:rsidRDefault="005F6255" w:rsidP="007D5ECE">
      <w:pPr>
        <w:pStyle w:val="ph3"/>
        <w:shd w:val="clear" w:color="auto" w:fill="FFFFFF"/>
        <w:tabs>
          <w:tab w:val="right" w:pos="8855"/>
        </w:tabs>
        <w:spacing w:before="240"/>
        <w:ind w:left="0" w:right="0"/>
        <w:rPr>
          <w:rFonts w:ascii="Times New Roman" w:hAnsi="Times New Roman" w:cs="Helvetica"/>
          <w:color w:val="auto"/>
          <w:sz w:val="24"/>
          <w:szCs w:val="24"/>
        </w:rPr>
      </w:pPr>
      <w:r w:rsidRPr="00F9362D">
        <w:rPr>
          <w:rFonts w:ascii="Arial MT Pro" w:hAnsi="Arial MT Pro" w:cs="Helvetica"/>
          <w:color w:val="auto"/>
        </w:rPr>
        <w:t xml:space="preserve">(10–15 min.) </w:t>
      </w:r>
      <w:r w:rsidRPr="00F9362D">
        <w:rPr>
          <w:rFonts w:ascii="Arial MT Pro" w:hAnsi="Arial MT Pro" w:cs="Helvetica"/>
          <w:b/>
          <w:bCs/>
          <w:i w:val="0"/>
          <w:iCs w:val="0"/>
          <w:color w:val="auto"/>
          <w:sz w:val="36"/>
          <w:szCs w:val="36"/>
        </w:rPr>
        <w:t>P1-2A</w:t>
      </w:r>
    </w:p>
    <w:p w14:paraId="22088A53" w14:textId="77777777" w:rsidR="005F6255" w:rsidRDefault="005F6255" w:rsidP="005F6255">
      <w:pPr>
        <w:pStyle w:val="ph3"/>
        <w:shd w:val="clear" w:color="auto" w:fill="FFFFFF"/>
        <w:tabs>
          <w:tab w:val="right" w:pos="8855"/>
        </w:tabs>
        <w:spacing w:before="0"/>
        <w:ind w:left="0"/>
        <w:jc w:val="left"/>
        <w:rPr>
          <w:rFonts w:ascii="Times New Roman" w:hAnsi="Times New Roman" w:cs="Helvetica"/>
          <w:color w:val="auto"/>
          <w:sz w:val="24"/>
          <w:szCs w:val="24"/>
        </w:rPr>
      </w:pPr>
    </w:p>
    <w:p w14:paraId="6970A133" w14:textId="526FFBCC" w:rsidR="00390093" w:rsidRDefault="00390093" w:rsidP="005F6255">
      <w:pPr>
        <w:pStyle w:val="ph3"/>
        <w:shd w:val="clear" w:color="auto" w:fill="FFFFFF"/>
        <w:tabs>
          <w:tab w:val="right" w:pos="8855"/>
        </w:tabs>
        <w:spacing w:before="0"/>
        <w:ind w:left="0"/>
        <w:jc w:val="left"/>
        <w:rPr>
          <w:rFonts w:ascii="Times New Roman" w:hAnsi="Times New Roman" w:cs="Helvetica"/>
          <w:color w:val="auto"/>
          <w:sz w:val="24"/>
          <w:szCs w:val="24"/>
        </w:rPr>
      </w:pPr>
      <w:r w:rsidRPr="001C6BAA">
        <w:rPr>
          <w:rFonts w:ascii="Times New Roman" w:hAnsi="Times New Roman" w:cs="Helvetica"/>
          <w:color w:val="auto"/>
          <w:sz w:val="24"/>
          <w:szCs w:val="24"/>
        </w:rPr>
        <w:t>Req. 1</w:t>
      </w:r>
    </w:p>
    <w:p w14:paraId="614CC725" w14:textId="77777777" w:rsidR="006706F4" w:rsidRPr="00F9362D" w:rsidRDefault="006706F4" w:rsidP="005F6255">
      <w:pPr>
        <w:pStyle w:val="ph3"/>
        <w:shd w:val="clear" w:color="auto" w:fill="FFFFFF"/>
        <w:tabs>
          <w:tab w:val="right" w:pos="8855"/>
        </w:tabs>
        <w:spacing w:before="0"/>
        <w:ind w:left="0"/>
        <w:jc w:val="left"/>
        <w:rPr>
          <w:rFonts w:ascii="Arial MT Pro" w:hAnsi="Arial MT Pro"/>
          <w:color w:val="auto"/>
        </w:rPr>
      </w:pPr>
    </w:p>
    <w:p w14:paraId="20E52002" w14:textId="77777777" w:rsidR="00390093" w:rsidRDefault="00390093" w:rsidP="001B6CCF">
      <w:pPr>
        <w:pStyle w:val="ptfns"/>
        <w:shd w:val="clear" w:color="auto" w:fill="FFFFFF"/>
        <w:tabs>
          <w:tab w:val="center" w:pos="4320"/>
        </w:tabs>
        <w:ind w:left="0"/>
        <w:jc w:val="left"/>
        <w:rPr>
          <w:color w:val="auto"/>
        </w:rPr>
      </w:pPr>
      <w:r>
        <w:rPr>
          <w:color w:val="auto"/>
        </w:rPr>
        <w:t>Classification of Transactions</w:t>
      </w:r>
    </w:p>
    <w:p w14:paraId="1109B795" w14:textId="77777777" w:rsidR="00390093" w:rsidRDefault="00390093" w:rsidP="001B6CCF">
      <w:pPr>
        <w:pStyle w:val="ptf"/>
        <w:tabs>
          <w:tab w:val="right" w:pos="900"/>
          <w:tab w:val="right" w:pos="1440"/>
          <w:tab w:val="right" w:pos="2970"/>
          <w:tab w:val="right" w:pos="3510"/>
        </w:tabs>
        <w:ind w:left="0"/>
        <w:rPr>
          <w:color w:val="auto"/>
        </w:rPr>
      </w:pPr>
      <w:r>
        <w:rPr>
          <w:color w:val="auto"/>
        </w:rPr>
        <w:t>Jul</w:t>
      </w:r>
      <w:r w:rsidR="001B6CCF">
        <w:rPr>
          <w:color w:val="auto"/>
        </w:rPr>
        <w:t>.</w:t>
      </w:r>
      <w:r>
        <w:rPr>
          <w:color w:val="auto"/>
        </w:rPr>
        <w:tab/>
        <w:t>4</w:t>
      </w:r>
      <w:r>
        <w:rPr>
          <w:color w:val="auto"/>
        </w:rPr>
        <w:tab/>
        <w:t>c</w:t>
      </w:r>
      <w:r>
        <w:rPr>
          <w:color w:val="auto"/>
        </w:rPr>
        <w:tab/>
        <w:t>11</w:t>
      </w:r>
      <w:r>
        <w:rPr>
          <w:color w:val="auto"/>
        </w:rPr>
        <w:tab/>
        <w:t>c</w:t>
      </w:r>
    </w:p>
    <w:p w14:paraId="3CD49437" w14:textId="77777777" w:rsidR="00390093" w:rsidRDefault="00390093" w:rsidP="001B6CCF">
      <w:pPr>
        <w:pStyle w:val="ptfns"/>
        <w:shd w:val="clear" w:color="auto" w:fill="FFFFFF"/>
        <w:tabs>
          <w:tab w:val="right" w:pos="900"/>
          <w:tab w:val="right" w:pos="1440"/>
          <w:tab w:val="right" w:pos="2970"/>
          <w:tab w:val="right" w:pos="3510"/>
        </w:tabs>
        <w:ind w:left="0"/>
        <w:rPr>
          <w:color w:val="auto"/>
        </w:rPr>
      </w:pPr>
      <w:r>
        <w:rPr>
          <w:color w:val="auto"/>
        </w:rPr>
        <w:tab/>
        <w:t>5</w:t>
      </w:r>
      <w:r>
        <w:rPr>
          <w:color w:val="auto"/>
        </w:rPr>
        <w:tab/>
        <w:t>a</w:t>
      </w:r>
      <w:r>
        <w:rPr>
          <w:color w:val="auto"/>
        </w:rPr>
        <w:tab/>
        <w:t>12</w:t>
      </w:r>
      <w:r>
        <w:rPr>
          <w:color w:val="auto"/>
        </w:rPr>
        <w:tab/>
        <w:t>b</w:t>
      </w:r>
    </w:p>
    <w:p w14:paraId="4246C797" w14:textId="77777777" w:rsidR="00390093" w:rsidRDefault="00390093" w:rsidP="001B6CCF">
      <w:pPr>
        <w:pStyle w:val="ptfns"/>
        <w:shd w:val="clear" w:color="auto" w:fill="FFFFFF"/>
        <w:tabs>
          <w:tab w:val="right" w:pos="900"/>
          <w:tab w:val="right" w:pos="1440"/>
          <w:tab w:val="right" w:pos="2970"/>
          <w:tab w:val="right" w:pos="3510"/>
        </w:tabs>
        <w:ind w:left="0"/>
        <w:rPr>
          <w:color w:val="auto"/>
        </w:rPr>
      </w:pPr>
      <w:r>
        <w:rPr>
          <w:color w:val="auto"/>
        </w:rPr>
        <w:tab/>
        <w:t>5</w:t>
      </w:r>
      <w:r>
        <w:rPr>
          <w:color w:val="auto"/>
        </w:rPr>
        <w:tab/>
        <w:t>a</w:t>
      </w:r>
      <w:r>
        <w:rPr>
          <w:color w:val="auto"/>
        </w:rPr>
        <w:tab/>
        <w:t>29</w:t>
      </w:r>
      <w:r>
        <w:rPr>
          <w:color w:val="auto"/>
        </w:rPr>
        <w:tab/>
        <w:t>a</w:t>
      </w:r>
    </w:p>
    <w:p w14:paraId="3063BBE1" w14:textId="77777777" w:rsidR="00390093" w:rsidRDefault="00390093" w:rsidP="001B6CCF">
      <w:pPr>
        <w:pStyle w:val="ptfns"/>
        <w:shd w:val="clear" w:color="auto" w:fill="FFFFFF"/>
        <w:tabs>
          <w:tab w:val="right" w:pos="900"/>
          <w:tab w:val="right" w:pos="1440"/>
          <w:tab w:val="right" w:pos="2970"/>
          <w:tab w:val="right" w:pos="3510"/>
        </w:tabs>
        <w:ind w:left="0"/>
        <w:rPr>
          <w:color w:val="auto"/>
        </w:rPr>
      </w:pPr>
      <w:r>
        <w:rPr>
          <w:color w:val="auto"/>
        </w:rPr>
        <w:tab/>
        <w:t>6</w:t>
      </w:r>
      <w:r>
        <w:rPr>
          <w:color w:val="auto"/>
        </w:rPr>
        <w:tab/>
        <w:t>a</w:t>
      </w:r>
      <w:r>
        <w:rPr>
          <w:color w:val="auto"/>
        </w:rPr>
        <w:tab/>
        <w:t>31</w:t>
      </w:r>
      <w:r>
        <w:rPr>
          <w:color w:val="auto"/>
        </w:rPr>
        <w:tab/>
        <w:t>a</w:t>
      </w:r>
    </w:p>
    <w:p w14:paraId="7D2B8046" w14:textId="77777777" w:rsidR="00390093" w:rsidRDefault="00390093" w:rsidP="001B6CCF">
      <w:pPr>
        <w:pStyle w:val="ptfns"/>
        <w:shd w:val="clear" w:color="auto" w:fill="FFFFFF"/>
        <w:tabs>
          <w:tab w:val="right" w:pos="900"/>
          <w:tab w:val="right" w:pos="1440"/>
          <w:tab w:val="right" w:pos="2970"/>
          <w:tab w:val="right" w:pos="3510"/>
        </w:tabs>
        <w:ind w:left="0"/>
        <w:rPr>
          <w:color w:val="auto"/>
        </w:rPr>
      </w:pPr>
      <w:r>
        <w:rPr>
          <w:color w:val="auto"/>
        </w:rPr>
        <w:tab/>
        <w:t>7</w:t>
      </w:r>
      <w:r>
        <w:rPr>
          <w:color w:val="auto"/>
        </w:rPr>
        <w:tab/>
        <w:t>a</w:t>
      </w:r>
    </w:p>
    <w:p w14:paraId="08E4FFF5" w14:textId="77777777" w:rsidR="00390093" w:rsidRDefault="00390093" w:rsidP="001B6CCF">
      <w:pPr>
        <w:pStyle w:val="ptfns"/>
        <w:shd w:val="clear" w:color="auto" w:fill="FFFFFF"/>
        <w:tabs>
          <w:tab w:val="right" w:pos="900"/>
          <w:tab w:val="right" w:pos="1440"/>
          <w:tab w:val="right" w:pos="2970"/>
          <w:tab w:val="right" w:pos="3510"/>
        </w:tabs>
        <w:ind w:left="0"/>
        <w:rPr>
          <w:color w:val="auto"/>
        </w:rPr>
      </w:pPr>
      <w:r>
        <w:rPr>
          <w:color w:val="auto"/>
        </w:rPr>
        <w:tab/>
        <w:t>10</w:t>
      </w:r>
      <w:r>
        <w:rPr>
          <w:color w:val="auto"/>
        </w:rPr>
        <w:tab/>
        <w:t>c</w:t>
      </w:r>
    </w:p>
    <w:p w14:paraId="543C1DAA" w14:textId="77777777" w:rsidR="00390093" w:rsidRDefault="00390093" w:rsidP="00390093">
      <w:pPr>
        <w:shd w:val="clear" w:color="auto" w:fill="FFFFFF"/>
      </w:pPr>
    </w:p>
    <w:p w14:paraId="10C024F7" w14:textId="77777777" w:rsidR="00390093" w:rsidRPr="00F9362D" w:rsidRDefault="00390093" w:rsidP="00390093">
      <w:pPr>
        <w:pStyle w:val="ph1"/>
        <w:shd w:val="clear" w:color="auto" w:fill="FFFF9F"/>
        <w:rPr>
          <w:rFonts w:ascii="Arial MT Pro" w:hAnsi="Arial MT Pro" w:cs="Helvetica"/>
          <w:color w:val="auto"/>
          <w:sz w:val="27"/>
          <w:szCs w:val="27"/>
        </w:rPr>
        <w:sectPr w:rsidR="00390093" w:rsidRPr="00F9362D" w:rsidSect="00762DD6">
          <w:headerReference w:type="even" r:id="rId17"/>
          <w:headerReference w:type="default" r:id="rId18"/>
          <w:footerReference w:type="default" r:id="rId19"/>
          <w:pgSz w:w="12241" w:h="15841" w:code="1"/>
          <w:pgMar w:top="1440" w:right="1629" w:bottom="1440" w:left="1702" w:header="720" w:footer="720" w:gutter="0"/>
          <w:cols w:space="720"/>
          <w:noEndnote/>
          <w:docGrid w:linePitch="326"/>
        </w:sectPr>
      </w:pPr>
    </w:p>
    <w:p w14:paraId="179B657C" w14:textId="0038E3EF" w:rsidR="00DE1C82" w:rsidRPr="00F9362D" w:rsidRDefault="003D19AC" w:rsidP="00DE1C82">
      <w:pPr>
        <w:pStyle w:val="ph3ns"/>
        <w:tabs>
          <w:tab w:val="right" w:pos="12960"/>
        </w:tabs>
        <w:jc w:val="left"/>
        <w:rPr>
          <w:rFonts w:ascii="Arial MT Pro" w:hAnsi="Arial MT Pro" w:cs="Helvetica"/>
          <w:b/>
          <w:bCs/>
          <w:i w:val="0"/>
          <w:iCs w:val="0"/>
          <w:color w:val="auto"/>
          <w:sz w:val="36"/>
          <w:szCs w:val="36"/>
        </w:rPr>
      </w:pPr>
      <w:r w:rsidRPr="003D19AC">
        <w:rPr>
          <w:iCs w:val="0"/>
          <w:color w:val="auto"/>
          <w:sz w:val="24"/>
          <w:szCs w:val="24"/>
        </w:rPr>
        <w:lastRenderedPageBreak/>
        <w:t>Req. 2</w:t>
      </w:r>
      <w:r w:rsidR="00390093" w:rsidRPr="00F9362D">
        <w:rPr>
          <w:rFonts w:ascii="Arial MT Pro" w:hAnsi="Arial MT Pro"/>
          <w:color w:val="auto"/>
        </w:rPr>
        <w:tab/>
        <w:t xml:space="preserve">(continued) </w:t>
      </w:r>
      <w:r w:rsidR="00CF4777" w:rsidRPr="00F9362D">
        <w:rPr>
          <w:rFonts w:ascii="Arial MT Pro" w:hAnsi="Arial MT Pro" w:cs="Helvetica"/>
          <w:b/>
          <w:bCs/>
          <w:i w:val="0"/>
          <w:iCs w:val="0"/>
          <w:color w:val="auto"/>
          <w:sz w:val="36"/>
          <w:szCs w:val="36"/>
        </w:rPr>
        <w:t>P</w:t>
      </w:r>
      <w:r w:rsidR="00390093" w:rsidRPr="00F9362D">
        <w:rPr>
          <w:rFonts w:ascii="Arial MT Pro" w:hAnsi="Arial MT Pro" w:cs="Helvetica"/>
          <w:b/>
          <w:bCs/>
          <w:i w:val="0"/>
          <w:iCs w:val="0"/>
          <w:color w:val="auto"/>
          <w:sz w:val="36"/>
          <w:szCs w:val="36"/>
        </w:rPr>
        <w:t>1-2A</w:t>
      </w:r>
    </w:p>
    <w:p w14:paraId="3AB5E250" w14:textId="240573D1" w:rsidR="005817C3" w:rsidRPr="00F9362D" w:rsidRDefault="00B52E74" w:rsidP="00DE1C82">
      <w:pPr>
        <w:pStyle w:val="ph3ns"/>
        <w:tabs>
          <w:tab w:val="right" w:pos="12960"/>
        </w:tabs>
        <w:jc w:val="left"/>
        <w:rPr>
          <w:rFonts w:ascii="Arial MT Pro" w:hAnsi="Arial MT Pro"/>
          <w:color w:val="auto"/>
        </w:rPr>
      </w:pPr>
      <w:r w:rsidRPr="00F9362D">
        <w:rPr>
          <w:rFonts w:ascii="Arial MT Pro" w:hAnsi="Arial MT Pro"/>
          <w:color w:val="auto"/>
        </w:rPr>
        <w:tab/>
      </w:r>
      <w:r w:rsidR="00DB1747" w:rsidRPr="00F9362D">
        <w:rPr>
          <w:rFonts w:ascii="Arial MT Pro" w:hAnsi="Arial MT Pro"/>
          <w:color w:val="auto"/>
        </w:rPr>
        <w:t>Jon Conlin, CPA</w:t>
      </w:r>
    </w:p>
    <w:p w14:paraId="6EB7FCD0" w14:textId="77777777" w:rsidR="00390093" w:rsidRPr="00F9362D" w:rsidRDefault="00390093" w:rsidP="003C38CF">
      <w:pPr>
        <w:pStyle w:val="ph1"/>
        <w:shd w:val="clear" w:color="auto" w:fill="FFFFFF"/>
        <w:spacing w:after="120"/>
        <w:ind w:left="0"/>
        <w:jc w:val="center"/>
        <w:outlineLvl w:val="0"/>
        <w:rPr>
          <w:rFonts w:ascii="Arial MT Pro" w:hAnsi="Arial MT Pro" w:cs="Helvetica"/>
          <w:color w:val="auto"/>
          <w:sz w:val="27"/>
          <w:szCs w:val="27"/>
        </w:rPr>
      </w:pPr>
      <w:r w:rsidRPr="00F9362D">
        <w:rPr>
          <w:rFonts w:ascii="Arial MT Pro" w:hAnsi="Arial MT Pro" w:cs="Helvetica"/>
          <w:color w:val="auto"/>
          <w:sz w:val="27"/>
          <w:szCs w:val="27"/>
        </w:rPr>
        <w:t>Analysis of Transactions</w:t>
      </w: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0"/>
        <w:gridCol w:w="439"/>
        <w:gridCol w:w="1286"/>
        <w:gridCol w:w="1269"/>
        <w:gridCol w:w="1215"/>
        <w:gridCol w:w="1357"/>
        <w:gridCol w:w="1122"/>
        <w:gridCol w:w="1398"/>
        <w:gridCol w:w="1170"/>
        <w:gridCol w:w="1350"/>
        <w:gridCol w:w="1260"/>
      </w:tblGrid>
      <w:tr w:rsidR="00445872" w14:paraId="4E3001EF" w14:textId="77777777" w:rsidTr="008F3834">
        <w:trPr>
          <w:cantSplit/>
        </w:trPr>
        <w:tc>
          <w:tcPr>
            <w:tcW w:w="12618" w:type="dxa"/>
            <w:gridSpan w:val="12"/>
            <w:tcBorders>
              <w:top w:val="double" w:sz="4" w:space="0" w:color="auto"/>
              <w:left w:val="double" w:sz="4" w:space="0" w:color="auto"/>
              <w:bottom w:val="single" w:sz="4" w:space="0" w:color="auto"/>
              <w:right w:val="double" w:sz="4" w:space="0" w:color="auto"/>
            </w:tcBorders>
            <w:shd w:val="clear" w:color="auto" w:fill="FFFFFF"/>
          </w:tcPr>
          <w:p w14:paraId="236AAB07" w14:textId="77777777" w:rsidR="00445872" w:rsidRPr="00F9362D" w:rsidRDefault="00445872" w:rsidP="009F458A">
            <w:pPr>
              <w:pStyle w:val="pformhead"/>
              <w:tabs>
                <w:tab w:val="center" w:pos="4510"/>
                <w:tab w:val="center" w:pos="7425"/>
                <w:tab w:val="center" w:pos="8140"/>
                <w:tab w:val="center" w:pos="8855"/>
                <w:tab w:val="center" w:pos="9680"/>
              </w:tabs>
              <w:spacing w:before="40" w:after="0"/>
              <w:jc w:val="both"/>
              <w:rPr>
                <w:rFonts w:ascii="Arial MT Pro" w:hAnsi="Arial MT Pro" w:cs="Helvetica"/>
                <w:b/>
                <w:color w:val="auto"/>
                <w:sz w:val="20"/>
                <w:szCs w:val="20"/>
              </w:rPr>
            </w:pPr>
            <w:r w:rsidRPr="00F9362D">
              <w:rPr>
                <w:rFonts w:ascii="Arial MT Pro" w:hAnsi="Arial MT Pro" w:cs="Helvetica"/>
                <w:b/>
                <w:color w:val="auto"/>
                <w:sz w:val="20"/>
                <w:szCs w:val="20"/>
              </w:rPr>
              <w:tab/>
              <w:t xml:space="preserve">   </w:t>
            </w:r>
            <w:r w:rsidR="00800D9C" w:rsidRPr="00F9362D">
              <w:rPr>
                <w:rFonts w:ascii="Arial MT Pro" w:hAnsi="Arial MT Pro" w:cs="Helvetica"/>
                <w:b/>
                <w:color w:val="auto"/>
                <w:sz w:val="20"/>
                <w:szCs w:val="20"/>
              </w:rPr>
              <w:t xml:space="preserve">                    </w:t>
            </w:r>
            <w:r w:rsidRPr="00F9362D">
              <w:rPr>
                <w:rFonts w:ascii="Arial MT Pro" w:hAnsi="Arial MT Pro" w:cs="Helvetica"/>
                <w:b/>
                <w:color w:val="auto"/>
                <w:sz w:val="20"/>
                <w:szCs w:val="20"/>
              </w:rPr>
              <w:t>A</w:t>
            </w:r>
            <w:r w:rsidR="009F458A" w:rsidRPr="00F9362D">
              <w:rPr>
                <w:rFonts w:ascii="Arial MT Pro" w:hAnsi="Arial MT Pro" w:cs="Helvetica"/>
                <w:b/>
                <w:color w:val="auto"/>
                <w:sz w:val="20"/>
                <w:szCs w:val="20"/>
              </w:rPr>
              <w:t>ssets</w:t>
            </w:r>
            <w:r w:rsidR="00800D9C" w:rsidRPr="00F9362D">
              <w:rPr>
                <w:rFonts w:ascii="Arial MT Pro" w:hAnsi="Arial MT Pro" w:cs="Helvetica"/>
                <w:b/>
                <w:color w:val="auto"/>
                <w:sz w:val="20"/>
                <w:szCs w:val="20"/>
              </w:rPr>
              <w:t xml:space="preserve">                           </w:t>
            </w:r>
            <w:r w:rsidR="008F3834" w:rsidRPr="00F9362D">
              <w:rPr>
                <w:rFonts w:ascii="Arial MT Pro" w:hAnsi="Arial MT Pro" w:cs="Helvetica"/>
                <w:b/>
                <w:color w:val="auto"/>
                <w:sz w:val="20"/>
                <w:szCs w:val="20"/>
              </w:rPr>
              <w:t xml:space="preserve">                    </w:t>
            </w:r>
            <w:r w:rsidRPr="00F9362D">
              <w:rPr>
                <w:rFonts w:ascii="Arial MT Pro" w:hAnsi="Arial MT Pro" w:cs="Helvetica"/>
                <w:b/>
                <w:color w:val="auto"/>
                <w:sz w:val="20"/>
                <w:szCs w:val="20"/>
              </w:rPr>
              <w:t>=</w:t>
            </w:r>
            <w:r w:rsidR="00800D9C" w:rsidRPr="00F9362D">
              <w:rPr>
                <w:rFonts w:ascii="Arial MT Pro" w:hAnsi="Arial MT Pro" w:cs="Helvetica"/>
                <w:b/>
                <w:color w:val="auto"/>
                <w:sz w:val="20"/>
                <w:szCs w:val="20"/>
              </w:rPr>
              <w:t xml:space="preserve"> </w:t>
            </w:r>
            <w:r w:rsidRPr="00F9362D">
              <w:rPr>
                <w:rFonts w:ascii="Arial MT Pro" w:hAnsi="Arial MT Pro" w:cs="Helvetica"/>
                <w:b/>
                <w:color w:val="auto"/>
                <w:sz w:val="20"/>
                <w:szCs w:val="20"/>
              </w:rPr>
              <w:t>L</w:t>
            </w:r>
            <w:r w:rsidR="009F458A" w:rsidRPr="00F9362D">
              <w:rPr>
                <w:rFonts w:ascii="Arial MT Pro" w:hAnsi="Arial MT Pro" w:cs="Helvetica"/>
                <w:b/>
                <w:color w:val="auto"/>
                <w:sz w:val="20"/>
                <w:szCs w:val="20"/>
              </w:rPr>
              <w:t>i</w:t>
            </w:r>
            <w:r w:rsidR="008F3834" w:rsidRPr="00F9362D">
              <w:rPr>
                <w:rFonts w:ascii="Arial MT Pro" w:hAnsi="Arial MT Pro" w:cs="Helvetica"/>
                <w:b/>
                <w:color w:val="auto"/>
                <w:sz w:val="20"/>
                <w:szCs w:val="20"/>
              </w:rPr>
              <w:t xml:space="preserve">abilities  </w:t>
            </w:r>
            <w:r w:rsidRPr="00F9362D">
              <w:rPr>
                <w:rFonts w:ascii="Arial MT Pro" w:hAnsi="Arial MT Pro" w:cs="Helvetica"/>
                <w:b/>
                <w:color w:val="auto"/>
                <w:sz w:val="20"/>
                <w:szCs w:val="20"/>
              </w:rPr>
              <w:t xml:space="preserve">+       </w:t>
            </w:r>
            <w:r w:rsidR="009F458A" w:rsidRPr="00F9362D">
              <w:rPr>
                <w:rFonts w:ascii="Arial MT Pro" w:hAnsi="Arial MT Pro" w:cs="Helvetica"/>
                <w:b/>
                <w:color w:val="auto"/>
                <w:sz w:val="20"/>
                <w:szCs w:val="20"/>
              </w:rPr>
              <w:t xml:space="preserve">     </w:t>
            </w:r>
            <w:r w:rsidR="008F3834" w:rsidRPr="00F9362D">
              <w:rPr>
                <w:rFonts w:ascii="Arial MT Pro" w:hAnsi="Arial MT Pro" w:cs="Helvetica"/>
                <w:b/>
                <w:color w:val="auto"/>
                <w:sz w:val="20"/>
                <w:szCs w:val="20"/>
              </w:rPr>
              <w:t xml:space="preserve">                 </w:t>
            </w:r>
            <w:r w:rsidR="009F458A" w:rsidRPr="00F9362D">
              <w:rPr>
                <w:rFonts w:ascii="Arial MT Pro" w:hAnsi="Arial MT Pro" w:cs="Helvetica"/>
                <w:b/>
                <w:color w:val="auto"/>
                <w:sz w:val="20"/>
                <w:szCs w:val="20"/>
              </w:rPr>
              <w:t xml:space="preserve"> </w:t>
            </w:r>
            <w:r w:rsidRPr="00F9362D">
              <w:rPr>
                <w:rFonts w:ascii="Arial MT Pro" w:hAnsi="Arial MT Pro" w:cs="Helvetica"/>
                <w:b/>
                <w:color w:val="auto"/>
                <w:sz w:val="20"/>
                <w:szCs w:val="20"/>
              </w:rPr>
              <w:tab/>
            </w:r>
            <w:r w:rsidR="009F458A" w:rsidRPr="00F9362D">
              <w:rPr>
                <w:rFonts w:ascii="Arial MT Pro" w:hAnsi="Arial MT Pro" w:cs="Helvetica"/>
                <w:b/>
                <w:color w:val="auto"/>
                <w:sz w:val="20"/>
                <w:szCs w:val="20"/>
              </w:rPr>
              <w:t>Owner’s Equity</w:t>
            </w:r>
          </w:p>
        </w:tc>
      </w:tr>
      <w:tr w:rsidR="00445872" w14:paraId="0C00E30A" w14:textId="77777777" w:rsidTr="008F3834">
        <w:trPr>
          <w:cantSplit/>
        </w:trPr>
        <w:tc>
          <w:tcPr>
            <w:tcW w:w="752" w:type="dxa"/>
            <w:gridSpan w:val="2"/>
            <w:tcBorders>
              <w:left w:val="double" w:sz="4" w:space="0" w:color="auto"/>
              <w:bottom w:val="nil"/>
              <w:right w:val="nil"/>
            </w:tcBorders>
            <w:shd w:val="clear" w:color="auto" w:fill="FFFFFF"/>
          </w:tcPr>
          <w:p w14:paraId="22C71839" w14:textId="77777777" w:rsidR="00445872" w:rsidRDefault="00445872" w:rsidP="0019721B">
            <w:pPr>
              <w:pStyle w:val="pformheaddr"/>
              <w:spacing w:after="0"/>
              <w:rPr>
                <w:rFonts w:ascii="Arial" w:hAnsi="Arial" w:cs="Arial"/>
                <w:color w:val="auto"/>
                <w:sz w:val="20"/>
                <w:szCs w:val="20"/>
              </w:rPr>
            </w:pPr>
          </w:p>
        </w:tc>
        <w:tc>
          <w:tcPr>
            <w:tcW w:w="439" w:type="dxa"/>
            <w:tcBorders>
              <w:left w:val="nil"/>
              <w:bottom w:val="nil"/>
            </w:tcBorders>
            <w:shd w:val="clear" w:color="auto" w:fill="FFFFFF"/>
          </w:tcPr>
          <w:p w14:paraId="4AF919D9" w14:textId="77777777" w:rsidR="00445872" w:rsidRDefault="00445872" w:rsidP="0019721B">
            <w:pPr>
              <w:pStyle w:val="pformheaddr"/>
              <w:spacing w:after="0"/>
              <w:rPr>
                <w:rFonts w:ascii="Arial" w:hAnsi="Arial" w:cs="Helvetica"/>
                <w:color w:val="auto"/>
                <w:sz w:val="20"/>
                <w:szCs w:val="20"/>
              </w:rPr>
            </w:pPr>
          </w:p>
        </w:tc>
        <w:tc>
          <w:tcPr>
            <w:tcW w:w="11427" w:type="dxa"/>
            <w:gridSpan w:val="9"/>
            <w:vMerge w:val="restart"/>
            <w:tcBorders>
              <w:right w:val="double" w:sz="4" w:space="0" w:color="auto"/>
            </w:tcBorders>
            <w:shd w:val="clear" w:color="auto" w:fill="FFFFFF"/>
          </w:tcPr>
          <w:p w14:paraId="51617D30" w14:textId="77777777" w:rsidR="00445872" w:rsidRPr="00F9362D" w:rsidRDefault="00445872" w:rsidP="0019721B">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rPr>
                <w:rFonts w:ascii="Arial MT Pro" w:hAnsi="Arial MT Pro" w:cs="Helvetica"/>
                <w:b/>
                <w:sz w:val="20"/>
              </w:rPr>
            </w:pPr>
            <w:r w:rsidRPr="00F9362D">
              <w:rPr>
                <w:rFonts w:ascii="Arial MT Pro" w:hAnsi="Arial MT Pro" w:cs="Helvetica"/>
                <w:b/>
                <w:sz w:val="20"/>
              </w:rPr>
              <w:tab/>
            </w:r>
            <w:r w:rsidRPr="00F9362D">
              <w:rPr>
                <w:rFonts w:ascii="Arial MT Pro" w:hAnsi="Arial MT Pro" w:cs="Helvetica"/>
                <w:b/>
                <w:sz w:val="20"/>
              </w:rPr>
              <w:tab/>
              <w:t xml:space="preserve">       </w:t>
            </w:r>
            <w:r w:rsidR="009F458A" w:rsidRPr="00F9362D">
              <w:rPr>
                <w:rFonts w:ascii="Arial MT Pro" w:hAnsi="Arial MT Pro" w:cs="Helvetica"/>
                <w:b/>
                <w:sz w:val="20"/>
              </w:rPr>
              <w:t xml:space="preserve"> </w:t>
            </w:r>
            <w:r w:rsidRPr="00F9362D">
              <w:rPr>
                <w:rFonts w:ascii="Arial MT Pro" w:hAnsi="Arial MT Pro" w:cs="Helvetica"/>
                <w:b/>
                <w:sz w:val="20"/>
              </w:rPr>
              <w:t xml:space="preserve">   A</w:t>
            </w:r>
            <w:r w:rsidR="009F458A" w:rsidRPr="00F9362D">
              <w:rPr>
                <w:rFonts w:ascii="Arial MT Pro" w:hAnsi="Arial MT Pro" w:cs="Helvetica"/>
                <w:b/>
                <w:sz w:val="20"/>
              </w:rPr>
              <w:t>ccounts</w:t>
            </w:r>
            <w:r w:rsidRPr="00F9362D">
              <w:rPr>
                <w:rFonts w:ascii="Arial MT Pro" w:hAnsi="Arial MT Pro" w:cs="Helvetica"/>
                <w:b/>
                <w:sz w:val="20"/>
              </w:rPr>
              <w:tab/>
            </w:r>
            <w:r w:rsidRPr="00F9362D">
              <w:rPr>
                <w:rFonts w:ascii="Arial MT Pro" w:hAnsi="Arial MT Pro" w:cs="Helvetica"/>
                <w:b/>
                <w:sz w:val="20"/>
              </w:rPr>
              <w:tab/>
              <w:t xml:space="preserve"> O</w:t>
            </w:r>
            <w:r w:rsidR="009F458A" w:rsidRPr="00F9362D">
              <w:rPr>
                <w:rFonts w:ascii="Arial MT Pro" w:hAnsi="Arial MT Pro" w:cs="Helvetica"/>
                <w:b/>
                <w:sz w:val="20"/>
              </w:rPr>
              <w:t>ffice</w:t>
            </w:r>
            <w:r w:rsidRPr="00F9362D">
              <w:rPr>
                <w:rFonts w:ascii="Arial MT Pro" w:hAnsi="Arial MT Pro" w:cs="Helvetica"/>
                <w:b/>
                <w:sz w:val="20"/>
              </w:rPr>
              <w:tab/>
            </w:r>
            <w:r w:rsidR="002567B4" w:rsidRPr="00F9362D">
              <w:rPr>
                <w:rFonts w:ascii="Arial MT Pro" w:hAnsi="Arial MT Pro" w:cs="Helvetica"/>
                <w:b/>
                <w:sz w:val="20"/>
              </w:rPr>
              <w:t xml:space="preserve">        </w:t>
            </w:r>
            <w:r w:rsidR="009F458A" w:rsidRPr="00F9362D">
              <w:rPr>
                <w:rFonts w:ascii="Arial MT Pro" w:hAnsi="Arial MT Pro" w:cs="Helvetica"/>
                <w:b/>
                <w:sz w:val="20"/>
              </w:rPr>
              <w:t xml:space="preserve">                        Accounts</w:t>
            </w:r>
            <w:r w:rsidRPr="00F9362D">
              <w:rPr>
                <w:rFonts w:ascii="Arial MT Pro" w:hAnsi="Arial MT Pro" w:cs="Helvetica"/>
                <w:b/>
                <w:sz w:val="20"/>
              </w:rPr>
              <w:t xml:space="preserve">  </w:t>
            </w:r>
            <w:r w:rsidR="009F458A" w:rsidRPr="00F9362D">
              <w:rPr>
                <w:rFonts w:ascii="Arial MT Pro" w:hAnsi="Arial MT Pro" w:cs="Helvetica"/>
                <w:b/>
                <w:sz w:val="20"/>
              </w:rPr>
              <w:t xml:space="preserve">    J. Conlin</w:t>
            </w:r>
            <w:r w:rsidR="002567B4" w:rsidRPr="00F9362D">
              <w:rPr>
                <w:rFonts w:ascii="Arial MT Pro" w:hAnsi="Arial MT Pro" w:cs="Helvetica"/>
                <w:b/>
                <w:sz w:val="20"/>
              </w:rPr>
              <w:t>,</w:t>
            </w:r>
            <w:r w:rsidRPr="00F9362D">
              <w:rPr>
                <w:rFonts w:ascii="Arial MT Pro" w:hAnsi="Arial MT Pro" w:cs="Helvetica"/>
                <w:b/>
                <w:sz w:val="20"/>
              </w:rPr>
              <w:t xml:space="preserve">   </w:t>
            </w:r>
            <w:r w:rsidR="008F3834" w:rsidRPr="00F9362D">
              <w:rPr>
                <w:rFonts w:ascii="Arial MT Pro" w:hAnsi="Arial MT Pro" w:cs="Helvetica"/>
                <w:b/>
                <w:sz w:val="20"/>
              </w:rPr>
              <w:t xml:space="preserve">   </w:t>
            </w:r>
            <w:r w:rsidR="00800D9C" w:rsidRPr="00F9362D">
              <w:rPr>
                <w:rFonts w:ascii="Arial MT Pro" w:hAnsi="Arial MT Pro" w:cs="Helvetica"/>
                <w:b/>
                <w:sz w:val="20"/>
              </w:rPr>
              <w:t xml:space="preserve"> </w:t>
            </w:r>
            <w:r w:rsidRPr="00F9362D">
              <w:rPr>
                <w:rFonts w:ascii="Arial MT Pro" w:hAnsi="Arial MT Pro" w:cs="Helvetica"/>
                <w:b/>
                <w:sz w:val="20"/>
              </w:rPr>
              <w:t>J. C</w:t>
            </w:r>
            <w:r w:rsidR="009F458A" w:rsidRPr="00F9362D">
              <w:rPr>
                <w:rFonts w:ascii="Arial MT Pro" w:hAnsi="Arial MT Pro" w:cs="Helvetica"/>
                <w:b/>
                <w:sz w:val="20"/>
              </w:rPr>
              <w:t>onlin</w:t>
            </w:r>
            <w:r w:rsidR="002567B4" w:rsidRPr="00F9362D">
              <w:rPr>
                <w:rFonts w:ascii="Arial MT Pro" w:hAnsi="Arial MT Pro" w:cs="Helvetica"/>
                <w:b/>
                <w:sz w:val="20"/>
              </w:rPr>
              <w:t>,</w:t>
            </w:r>
            <w:r w:rsidR="008F3834" w:rsidRPr="00F9362D">
              <w:rPr>
                <w:rFonts w:ascii="Arial MT Pro" w:hAnsi="Arial MT Pro" w:cs="Helvetica"/>
                <w:b/>
                <w:sz w:val="20"/>
              </w:rPr>
              <w:t xml:space="preserve">          </w:t>
            </w:r>
            <w:r w:rsidR="00800D9C" w:rsidRPr="00F9362D">
              <w:rPr>
                <w:rFonts w:ascii="Arial MT Pro" w:hAnsi="Arial MT Pro" w:cs="Helvetica"/>
                <w:b/>
                <w:sz w:val="20"/>
              </w:rPr>
              <w:t>S</w:t>
            </w:r>
            <w:r w:rsidR="008F3834" w:rsidRPr="00F9362D">
              <w:rPr>
                <w:rFonts w:ascii="Arial MT Pro" w:hAnsi="Arial MT Pro" w:cs="Helvetica"/>
                <w:b/>
                <w:sz w:val="20"/>
              </w:rPr>
              <w:t>ervice</w:t>
            </w:r>
            <w:r w:rsidR="00800D9C" w:rsidRPr="00F9362D">
              <w:rPr>
                <w:rFonts w:ascii="Arial MT Pro" w:hAnsi="Arial MT Pro" w:cs="Helvetica"/>
                <w:b/>
                <w:sz w:val="20"/>
              </w:rPr>
              <w:t xml:space="preserve">    </w:t>
            </w:r>
            <w:r w:rsidR="002567B4" w:rsidRPr="00F9362D">
              <w:rPr>
                <w:rFonts w:ascii="Arial MT Pro" w:hAnsi="Arial MT Pro" w:cs="Helvetica"/>
                <w:b/>
                <w:sz w:val="20"/>
              </w:rPr>
              <w:t xml:space="preserve"> </w:t>
            </w:r>
            <w:r w:rsidR="00800D9C" w:rsidRPr="00F9362D">
              <w:rPr>
                <w:rFonts w:ascii="Arial MT Pro" w:hAnsi="Arial MT Pro" w:cs="Helvetica"/>
                <w:b/>
                <w:sz w:val="20"/>
              </w:rPr>
              <w:t xml:space="preserve">   </w:t>
            </w:r>
            <w:r w:rsidR="008F3834" w:rsidRPr="00F9362D">
              <w:rPr>
                <w:rFonts w:ascii="Arial MT Pro" w:hAnsi="Arial MT Pro" w:cs="Helvetica"/>
                <w:b/>
                <w:sz w:val="20"/>
              </w:rPr>
              <w:t xml:space="preserve">  </w:t>
            </w:r>
            <w:r w:rsidR="00800D9C" w:rsidRPr="00F9362D">
              <w:rPr>
                <w:rFonts w:ascii="Arial MT Pro" w:hAnsi="Arial MT Pro" w:cs="Helvetica"/>
                <w:b/>
                <w:sz w:val="20"/>
              </w:rPr>
              <w:t>R</w:t>
            </w:r>
            <w:r w:rsidR="008F3834" w:rsidRPr="00F9362D">
              <w:rPr>
                <w:rFonts w:ascii="Arial MT Pro" w:hAnsi="Arial MT Pro" w:cs="Helvetica"/>
                <w:b/>
                <w:sz w:val="20"/>
              </w:rPr>
              <w:t>ent</w:t>
            </w:r>
          </w:p>
          <w:p w14:paraId="240C6EBC" w14:textId="24568501" w:rsidR="00445872" w:rsidRPr="00F9362D" w:rsidRDefault="00445872" w:rsidP="006706F4">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rPr>
                <w:rFonts w:ascii="Arial MT Pro" w:hAnsi="Arial MT Pro" w:cs="Helvetica"/>
                <w:b/>
                <w:sz w:val="20"/>
              </w:rPr>
            </w:pPr>
            <w:r w:rsidRPr="00F9362D">
              <w:rPr>
                <w:rFonts w:ascii="Arial MT Pro" w:hAnsi="Arial MT Pro" w:cs="Helvetica"/>
                <w:b/>
                <w:sz w:val="20"/>
              </w:rPr>
              <w:t xml:space="preserve">     </w:t>
            </w:r>
            <w:r w:rsidR="009F458A" w:rsidRPr="00F9362D">
              <w:rPr>
                <w:rFonts w:ascii="Arial MT Pro" w:hAnsi="Arial MT Pro" w:cs="Helvetica"/>
                <w:b/>
                <w:sz w:val="20"/>
              </w:rPr>
              <w:t>Cash</w:t>
            </w:r>
            <w:r w:rsidR="002567B4" w:rsidRPr="00F9362D">
              <w:rPr>
                <w:rFonts w:ascii="Arial MT Pro" w:hAnsi="Arial MT Pro" w:cs="Helvetica"/>
                <w:b/>
                <w:sz w:val="20"/>
              </w:rPr>
              <w:t xml:space="preserve">    </w:t>
            </w:r>
            <w:r w:rsidRPr="00F9362D">
              <w:rPr>
                <w:rFonts w:ascii="Arial MT Pro" w:hAnsi="Arial MT Pro" w:cs="Helvetica"/>
                <w:b/>
                <w:sz w:val="20"/>
              </w:rPr>
              <w:t xml:space="preserve"> </w:t>
            </w:r>
            <w:r w:rsidR="009F458A" w:rsidRPr="00F9362D">
              <w:rPr>
                <w:rFonts w:ascii="Arial MT Pro" w:hAnsi="Arial MT Pro" w:cs="Helvetica"/>
                <w:b/>
                <w:sz w:val="20"/>
              </w:rPr>
              <w:t xml:space="preserve"> +</w:t>
            </w:r>
            <w:r w:rsidR="009F458A" w:rsidRPr="00F9362D">
              <w:rPr>
                <w:rFonts w:ascii="Arial MT Pro" w:hAnsi="Arial MT Pro" w:cs="Helvetica"/>
                <w:b/>
                <w:sz w:val="20"/>
              </w:rPr>
              <w:tab/>
              <w:t xml:space="preserve"> Receivable</w:t>
            </w:r>
            <w:r w:rsidRPr="00F9362D">
              <w:rPr>
                <w:rFonts w:ascii="Arial MT Pro" w:hAnsi="Arial MT Pro" w:cs="Helvetica"/>
                <w:b/>
                <w:sz w:val="20"/>
              </w:rPr>
              <w:t xml:space="preserve"> +</w:t>
            </w:r>
            <w:r w:rsidR="009F458A" w:rsidRPr="00F9362D">
              <w:rPr>
                <w:rFonts w:ascii="Arial MT Pro" w:hAnsi="Arial MT Pro" w:cs="Helvetica"/>
                <w:b/>
                <w:sz w:val="20"/>
              </w:rPr>
              <w:t xml:space="preserve">   </w:t>
            </w:r>
            <w:r w:rsidRPr="00F9362D">
              <w:rPr>
                <w:rFonts w:ascii="Arial MT Pro" w:hAnsi="Arial MT Pro" w:cs="Helvetica"/>
                <w:b/>
                <w:sz w:val="20"/>
              </w:rPr>
              <w:tab/>
              <w:t>S</w:t>
            </w:r>
            <w:r w:rsidR="009F458A" w:rsidRPr="00F9362D">
              <w:rPr>
                <w:rFonts w:ascii="Arial MT Pro" w:hAnsi="Arial MT Pro" w:cs="Helvetica"/>
                <w:b/>
                <w:sz w:val="20"/>
              </w:rPr>
              <w:t>upplies</w:t>
            </w:r>
            <w:r w:rsidRPr="00F9362D">
              <w:rPr>
                <w:rFonts w:ascii="Arial MT Pro" w:hAnsi="Arial MT Pro" w:cs="Helvetica"/>
                <w:b/>
                <w:sz w:val="20"/>
              </w:rPr>
              <w:t xml:space="preserve"> </w:t>
            </w:r>
            <w:r w:rsidR="009F458A" w:rsidRPr="00F9362D">
              <w:rPr>
                <w:rFonts w:ascii="Arial MT Pro" w:hAnsi="Arial MT Pro" w:cs="Helvetica"/>
                <w:b/>
                <w:sz w:val="20"/>
              </w:rPr>
              <w:t xml:space="preserve"> </w:t>
            </w:r>
            <w:r w:rsidRPr="00F9362D">
              <w:rPr>
                <w:rFonts w:ascii="Arial MT Pro" w:hAnsi="Arial MT Pro" w:cs="Helvetica"/>
                <w:b/>
                <w:sz w:val="20"/>
              </w:rPr>
              <w:t xml:space="preserve">+ </w:t>
            </w:r>
            <w:r w:rsidR="009F458A" w:rsidRPr="00F9362D">
              <w:rPr>
                <w:rFonts w:ascii="Arial MT Pro" w:hAnsi="Arial MT Pro" w:cs="Helvetica"/>
                <w:b/>
                <w:sz w:val="20"/>
              </w:rPr>
              <w:t xml:space="preserve">  Furniture   </w:t>
            </w:r>
            <w:r w:rsidRPr="00F9362D">
              <w:rPr>
                <w:rFonts w:ascii="Arial MT Pro" w:hAnsi="Arial MT Pro" w:cs="Helvetica"/>
                <w:b/>
                <w:sz w:val="20"/>
              </w:rPr>
              <w:tab/>
              <w:t>=</w:t>
            </w:r>
            <w:r w:rsidR="002567B4" w:rsidRPr="00F9362D">
              <w:rPr>
                <w:rFonts w:ascii="Arial MT Pro" w:hAnsi="Arial MT Pro" w:cs="Helvetica"/>
                <w:b/>
                <w:sz w:val="20"/>
              </w:rPr>
              <w:t xml:space="preserve"> </w:t>
            </w:r>
            <w:r w:rsidR="00800D9C" w:rsidRPr="00F9362D">
              <w:rPr>
                <w:rFonts w:ascii="Arial MT Pro" w:hAnsi="Arial MT Pro" w:cs="Helvetica"/>
                <w:b/>
                <w:sz w:val="20"/>
              </w:rPr>
              <w:t xml:space="preserve"> </w:t>
            </w:r>
            <w:r w:rsidR="008F3834" w:rsidRPr="00F9362D">
              <w:rPr>
                <w:rFonts w:ascii="Arial MT Pro" w:hAnsi="Arial MT Pro" w:cs="Helvetica"/>
                <w:b/>
                <w:sz w:val="20"/>
              </w:rPr>
              <w:t xml:space="preserve"> </w:t>
            </w:r>
            <w:r w:rsidRPr="00F9362D">
              <w:rPr>
                <w:rFonts w:ascii="Arial MT Pro" w:hAnsi="Arial MT Pro" w:cs="Helvetica"/>
                <w:b/>
                <w:sz w:val="20"/>
              </w:rPr>
              <w:t>P</w:t>
            </w:r>
            <w:r w:rsidR="009F458A" w:rsidRPr="00F9362D">
              <w:rPr>
                <w:rFonts w:ascii="Arial MT Pro" w:hAnsi="Arial MT Pro" w:cs="Helvetica"/>
                <w:b/>
                <w:sz w:val="20"/>
              </w:rPr>
              <w:t>ayable</w:t>
            </w:r>
            <w:r w:rsidRPr="00F9362D">
              <w:rPr>
                <w:rFonts w:ascii="Arial MT Pro" w:hAnsi="Arial MT Pro" w:cs="Helvetica"/>
                <w:b/>
                <w:sz w:val="20"/>
              </w:rPr>
              <w:t xml:space="preserve"> </w:t>
            </w:r>
            <w:r w:rsidR="009F458A" w:rsidRPr="00F9362D">
              <w:rPr>
                <w:rFonts w:ascii="Arial MT Pro" w:hAnsi="Arial MT Pro" w:cs="Helvetica"/>
                <w:b/>
                <w:sz w:val="20"/>
              </w:rPr>
              <w:t xml:space="preserve">  </w:t>
            </w:r>
            <w:r w:rsidRPr="00F9362D">
              <w:rPr>
                <w:rFonts w:ascii="Arial MT Pro" w:hAnsi="Arial MT Pro" w:cs="Helvetica"/>
                <w:b/>
                <w:sz w:val="20"/>
              </w:rPr>
              <w:tab/>
              <w:t xml:space="preserve">+ </w:t>
            </w:r>
            <w:r w:rsidR="009F458A" w:rsidRPr="00F9362D">
              <w:rPr>
                <w:rFonts w:ascii="Arial MT Pro" w:hAnsi="Arial MT Pro" w:cs="Helvetica"/>
                <w:b/>
                <w:sz w:val="20"/>
              </w:rPr>
              <w:t xml:space="preserve"> </w:t>
            </w:r>
            <w:r w:rsidR="008F3834" w:rsidRPr="00F9362D">
              <w:rPr>
                <w:rFonts w:ascii="Arial MT Pro" w:hAnsi="Arial MT Pro" w:cs="Helvetica"/>
                <w:b/>
                <w:sz w:val="20"/>
              </w:rPr>
              <w:t xml:space="preserve">  </w:t>
            </w:r>
            <w:r w:rsidR="009F458A" w:rsidRPr="00F9362D">
              <w:rPr>
                <w:rFonts w:ascii="Arial MT Pro" w:hAnsi="Arial MT Pro" w:cs="Helvetica"/>
                <w:b/>
                <w:sz w:val="20"/>
              </w:rPr>
              <w:t xml:space="preserve"> </w:t>
            </w:r>
            <w:r w:rsidRPr="00F9362D">
              <w:rPr>
                <w:rFonts w:ascii="Arial MT Pro" w:hAnsi="Arial MT Pro" w:cs="Helvetica"/>
                <w:b/>
                <w:sz w:val="20"/>
              </w:rPr>
              <w:t>C</w:t>
            </w:r>
            <w:r w:rsidR="009F458A" w:rsidRPr="00F9362D">
              <w:rPr>
                <w:rFonts w:ascii="Arial MT Pro" w:hAnsi="Arial MT Pro" w:cs="Helvetica"/>
                <w:b/>
                <w:sz w:val="20"/>
              </w:rPr>
              <w:t>apital</w:t>
            </w:r>
            <w:r w:rsidRPr="00F9362D">
              <w:rPr>
                <w:rFonts w:ascii="Arial MT Pro" w:hAnsi="Arial MT Pro" w:cs="Helvetica"/>
                <w:b/>
                <w:sz w:val="20"/>
              </w:rPr>
              <w:t xml:space="preserve"> </w:t>
            </w:r>
            <w:r w:rsidR="009F458A" w:rsidRPr="00F9362D">
              <w:rPr>
                <w:rFonts w:ascii="Arial MT Pro" w:hAnsi="Arial MT Pro" w:cs="Helvetica"/>
                <w:b/>
                <w:sz w:val="20"/>
              </w:rPr>
              <w:t xml:space="preserve"> </w:t>
            </w:r>
            <w:r w:rsidR="008F3834" w:rsidRPr="00F9362D">
              <w:rPr>
                <w:rFonts w:ascii="Arial MT Pro" w:hAnsi="Arial MT Pro" w:cs="Helvetica"/>
                <w:b/>
                <w:sz w:val="20"/>
              </w:rPr>
              <w:t xml:space="preserve"> </w:t>
            </w:r>
            <w:r w:rsidR="006706F4" w:rsidRPr="00F9362D">
              <w:rPr>
                <w:rFonts w:ascii="Arial MT Pro" w:hAnsi="Arial MT Pro" w:cs="Helvetica"/>
                <w:b/>
                <w:sz w:val="20"/>
              </w:rPr>
              <w:t>−</w:t>
            </w:r>
            <w:r w:rsidR="009F458A" w:rsidRPr="00F9362D">
              <w:rPr>
                <w:rFonts w:ascii="Arial MT Pro" w:hAnsi="Arial MT Pro" w:cs="Helvetica"/>
                <w:b/>
                <w:sz w:val="20"/>
              </w:rPr>
              <w:t xml:space="preserve"> </w:t>
            </w:r>
            <w:r w:rsidR="006706F4" w:rsidRPr="00F9362D">
              <w:rPr>
                <w:rFonts w:ascii="Arial MT Pro" w:hAnsi="Arial MT Pro" w:cs="Helvetica"/>
                <w:b/>
                <w:sz w:val="20"/>
              </w:rPr>
              <w:t xml:space="preserve">  </w:t>
            </w:r>
            <w:r w:rsidR="009F458A" w:rsidRPr="00F9362D">
              <w:rPr>
                <w:rFonts w:ascii="Arial MT Pro" w:hAnsi="Arial MT Pro" w:cs="Helvetica"/>
                <w:b/>
                <w:sz w:val="20"/>
              </w:rPr>
              <w:t>Withdrawal</w:t>
            </w:r>
            <w:r w:rsidRPr="00F9362D">
              <w:rPr>
                <w:rFonts w:ascii="Arial MT Pro" w:hAnsi="Arial MT Pro" w:cs="Helvetica"/>
                <w:b/>
                <w:sz w:val="20"/>
              </w:rPr>
              <w:t xml:space="preserve"> </w:t>
            </w:r>
            <w:r w:rsidR="006706F4" w:rsidRPr="00F9362D">
              <w:rPr>
                <w:rFonts w:ascii="Arial MT Pro" w:hAnsi="Arial MT Pro" w:cs="Helvetica"/>
                <w:b/>
                <w:sz w:val="20"/>
              </w:rPr>
              <w:t xml:space="preserve"> </w:t>
            </w:r>
            <w:r w:rsidRPr="00F9362D">
              <w:rPr>
                <w:rFonts w:ascii="Arial MT Pro" w:hAnsi="Arial MT Pro" w:cs="Helvetica"/>
                <w:b/>
                <w:sz w:val="20"/>
              </w:rPr>
              <w:t xml:space="preserve">+ </w:t>
            </w:r>
            <w:r w:rsidR="008F3834" w:rsidRPr="00F9362D">
              <w:rPr>
                <w:rFonts w:ascii="Arial MT Pro" w:hAnsi="Arial MT Pro" w:cs="Helvetica"/>
                <w:b/>
                <w:sz w:val="20"/>
              </w:rPr>
              <w:t xml:space="preserve"> Revenue</w:t>
            </w:r>
            <w:r w:rsidRPr="00F9362D">
              <w:rPr>
                <w:rFonts w:ascii="Arial MT Pro" w:hAnsi="Arial MT Pro" w:cs="Helvetica"/>
                <w:b/>
                <w:sz w:val="20"/>
              </w:rPr>
              <w:t xml:space="preserve">  </w:t>
            </w:r>
            <w:r w:rsidR="006706F4" w:rsidRPr="00F9362D">
              <w:rPr>
                <w:rFonts w:ascii="Arial MT Pro" w:hAnsi="Arial MT Pro" w:cs="Helvetica"/>
                <w:b/>
                <w:sz w:val="20"/>
              </w:rPr>
              <w:t>−</w:t>
            </w:r>
            <w:r w:rsidR="008F3834" w:rsidRPr="00F9362D">
              <w:rPr>
                <w:rFonts w:ascii="Arial MT Pro" w:hAnsi="Arial MT Pro" w:cs="Helvetica"/>
                <w:b/>
                <w:sz w:val="20"/>
              </w:rPr>
              <w:t xml:space="preserve">  </w:t>
            </w:r>
            <w:r w:rsidR="002567B4" w:rsidRPr="00F9362D">
              <w:rPr>
                <w:rFonts w:ascii="Arial MT Pro" w:hAnsi="Arial MT Pro" w:cs="Helvetica"/>
                <w:b/>
                <w:sz w:val="20"/>
              </w:rPr>
              <w:t>E</w:t>
            </w:r>
            <w:r w:rsidR="008F3834" w:rsidRPr="00F9362D">
              <w:rPr>
                <w:rFonts w:ascii="Arial MT Pro" w:hAnsi="Arial MT Pro" w:cs="Helvetica"/>
                <w:b/>
                <w:sz w:val="20"/>
              </w:rPr>
              <w:t>xpense</w:t>
            </w:r>
          </w:p>
        </w:tc>
      </w:tr>
      <w:tr w:rsidR="00445872" w14:paraId="7B298C5B" w14:textId="77777777" w:rsidTr="008F3834">
        <w:trPr>
          <w:cantSplit/>
        </w:trPr>
        <w:tc>
          <w:tcPr>
            <w:tcW w:w="1191" w:type="dxa"/>
            <w:gridSpan w:val="3"/>
            <w:tcBorders>
              <w:top w:val="nil"/>
              <w:left w:val="double" w:sz="4" w:space="0" w:color="auto"/>
              <w:bottom w:val="double" w:sz="4" w:space="0" w:color="auto"/>
            </w:tcBorders>
            <w:shd w:val="clear" w:color="auto" w:fill="FFFFFF"/>
          </w:tcPr>
          <w:p w14:paraId="1912A7B7" w14:textId="77777777" w:rsidR="00445872" w:rsidRPr="009F458A" w:rsidRDefault="00445872" w:rsidP="009F458A">
            <w:pPr>
              <w:jc w:val="center"/>
              <w:rPr>
                <w:rFonts w:ascii="Arial" w:hAnsi="Arial" w:cs="Helvetica"/>
                <w:b/>
                <w:sz w:val="20"/>
              </w:rPr>
            </w:pPr>
            <w:r w:rsidRPr="00F9362D">
              <w:rPr>
                <w:rFonts w:ascii="Arial MT Pro" w:hAnsi="Arial MT Pro" w:cs="Helvetica"/>
                <w:b/>
                <w:sz w:val="20"/>
              </w:rPr>
              <w:t>D</w:t>
            </w:r>
            <w:r w:rsidR="009F458A" w:rsidRPr="00F9362D">
              <w:rPr>
                <w:rFonts w:ascii="Arial MT Pro" w:hAnsi="Arial MT Pro" w:cs="Helvetica"/>
                <w:b/>
                <w:sz w:val="20"/>
              </w:rPr>
              <w:t>ate</w:t>
            </w:r>
          </w:p>
        </w:tc>
        <w:tc>
          <w:tcPr>
            <w:tcW w:w="11427" w:type="dxa"/>
            <w:gridSpan w:val="9"/>
            <w:vMerge/>
            <w:tcBorders>
              <w:bottom w:val="double" w:sz="4" w:space="0" w:color="auto"/>
              <w:right w:val="double" w:sz="4" w:space="0" w:color="auto"/>
            </w:tcBorders>
            <w:shd w:val="clear" w:color="auto" w:fill="FFFFFF"/>
          </w:tcPr>
          <w:p w14:paraId="7BB8C9FB" w14:textId="77777777" w:rsidR="00445872" w:rsidRPr="00F9362D" w:rsidRDefault="00445872" w:rsidP="0019721B">
            <w:pPr>
              <w:jc w:val="center"/>
              <w:rPr>
                <w:rFonts w:ascii="Arial MT Pro" w:hAnsi="Arial MT Pro" w:cs="Helvetica"/>
                <w:sz w:val="20"/>
              </w:rPr>
            </w:pPr>
          </w:p>
        </w:tc>
      </w:tr>
      <w:tr w:rsidR="00445872" w14:paraId="70321C6A" w14:textId="77777777" w:rsidTr="008F3834">
        <w:trPr>
          <w:cantSplit/>
        </w:trPr>
        <w:tc>
          <w:tcPr>
            <w:tcW w:w="562" w:type="dxa"/>
            <w:tcBorders>
              <w:top w:val="double" w:sz="4" w:space="0" w:color="auto"/>
              <w:left w:val="double" w:sz="4" w:space="0" w:color="auto"/>
              <w:right w:val="nil"/>
            </w:tcBorders>
            <w:shd w:val="clear" w:color="auto" w:fill="FFFFFF"/>
          </w:tcPr>
          <w:p w14:paraId="03FA67BD" w14:textId="77777777" w:rsidR="00445872" w:rsidRDefault="00445872" w:rsidP="00FA3A65">
            <w:pPr>
              <w:pStyle w:val="pformh"/>
              <w:spacing w:before="40" w:after="40"/>
              <w:jc w:val="both"/>
              <w:rPr>
                <w:rFonts w:ascii="Arial" w:hAnsi="Arial" w:cs="Helvetica"/>
                <w:color w:val="auto"/>
                <w:sz w:val="20"/>
              </w:rPr>
            </w:pPr>
            <w:r w:rsidRPr="00F9362D">
              <w:rPr>
                <w:rFonts w:ascii="Arial MT Pro" w:hAnsi="Arial MT Pro" w:cs="Helvetica"/>
                <w:color w:val="auto"/>
                <w:sz w:val="20"/>
              </w:rPr>
              <w:t>Jul.</w:t>
            </w:r>
          </w:p>
        </w:tc>
        <w:tc>
          <w:tcPr>
            <w:tcW w:w="629" w:type="dxa"/>
            <w:gridSpan w:val="2"/>
            <w:tcBorders>
              <w:top w:val="double" w:sz="4" w:space="0" w:color="auto"/>
              <w:left w:val="nil"/>
            </w:tcBorders>
            <w:shd w:val="clear" w:color="auto" w:fill="FFFFFF"/>
          </w:tcPr>
          <w:p w14:paraId="386A67B2" w14:textId="77777777" w:rsidR="00445872" w:rsidRDefault="00445872" w:rsidP="0019721B">
            <w:pPr>
              <w:pStyle w:val="pformh"/>
              <w:tabs>
                <w:tab w:val="decimal" w:pos="335"/>
              </w:tabs>
              <w:spacing w:before="40" w:after="40"/>
              <w:rPr>
                <w:rFonts w:ascii="Arial" w:hAnsi="Arial" w:cs="Helvetica"/>
                <w:color w:val="auto"/>
                <w:sz w:val="20"/>
              </w:rPr>
            </w:pPr>
            <w:r w:rsidRPr="00F9362D">
              <w:rPr>
                <w:rFonts w:ascii="Arial MT Pro" w:hAnsi="Arial MT Pro" w:cs="Helvetica"/>
                <w:color w:val="auto"/>
                <w:sz w:val="20"/>
              </w:rPr>
              <w:t>4*</w:t>
            </w:r>
          </w:p>
        </w:tc>
        <w:tc>
          <w:tcPr>
            <w:tcW w:w="1286" w:type="dxa"/>
            <w:tcBorders>
              <w:top w:val="double" w:sz="4" w:space="0" w:color="auto"/>
            </w:tcBorders>
            <w:shd w:val="clear" w:color="auto" w:fill="FFFFFF"/>
          </w:tcPr>
          <w:p w14:paraId="6518EDAE" w14:textId="77777777" w:rsidR="00445872" w:rsidRDefault="00445872" w:rsidP="0019721B">
            <w:pPr>
              <w:pStyle w:val="pformh"/>
              <w:tabs>
                <w:tab w:val="decimal" w:pos="1057"/>
              </w:tabs>
              <w:spacing w:before="40" w:after="40"/>
              <w:ind w:right="-75"/>
              <w:rPr>
                <w:rFonts w:ascii="Arial" w:hAnsi="Arial" w:cs="Arial"/>
                <w:color w:val="auto"/>
                <w:sz w:val="20"/>
              </w:rPr>
            </w:pPr>
          </w:p>
        </w:tc>
        <w:tc>
          <w:tcPr>
            <w:tcW w:w="1269" w:type="dxa"/>
            <w:tcBorders>
              <w:top w:val="double" w:sz="4" w:space="0" w:color="auto"/>
            </w:tcBorders>
            <w:shd w:val="clear" w:color="auto" w:fill="FFFFFF"/>
          </w:tcPr>
          <w:p w14:paraId="08631A22" w14:textId="77777777" w:rsidR="00445872" w:rsidRDefault="00445872" w:rsidP="0019721B">
            <w:pPr>
              <w:pStyle w:val="pformh"/>
              <w:tabs>
                <w:tab w:val="decimal" w:pos="1062"/>
              </w:tabs>
              <w:spacing w:before="40" w:after="40"/>
              <w:ind w:right="-75"/>
              <w:rPr>
                <w:rFonts w:ascii="Arial" w:hAnsi="Arial" w:cs="Helvetica"/>
                <w:color w:val="auto"/>
                <w:sz w:val="20"/>
              </w:rPr>
            </w:pPr>
          </w:p>
        </w:tc>
        <w:tc>
          <w:tcPr>
            <w:tcW w:w="1215" w:type="dxa"/>
            <w:tcBorders>
              <w:top w:val="double" w:sz="4" w:space="0" w:color="auto"/>
            </w:tcBorders>
            <w:shd w:val="clear" w:color="auto" w:fill="FFFFFF"/>
          </w:tcPr>
          <w:p w14:paraId="5CEE4FBC" w14:textId="77777777" w:rsidR="00445872" w:rsidRDefault="00445872" w:rsidP="0019721B">
            <w:pPr>
              <w:pStyle w:val="pformh"/>
              <w:tabs>
                <w:tab w:val="decimal" w:pos="882"/>
              </w:tabs>
              <w:spacing w:before="40" w:after="40"/>
              <w:ind w:right="-75"/>
              <w:rPr>
                <w:rFonts w:ascii="Arial" w:hAnsi="Arial" w:cs="Helvetica"/>
                <w:color w:val="auto"/>
                <w:sz w:val="20"/>
              </w:rPr>
            </w:pPr>
          </w:p>
        </w:tc>
        <w:tc>
          <w:tcPr>
            <w:tcW w:w="1357" w:type="dxa"/>
            <w:tcBorders>
              <w:top w:val="double" w:sz="4" w:space="0" w:color="auto"/>
            </w:tcBorders>
            <w:shd w:val="clear" w:color="auto" w:fill="FFFFFF"/>
          </w:tcPr>
          <w:p w14:paraId="3D75C0C7" w14:textId="77777777" w:rsidR="00445872" w:rsidRDefault="00445872" w:rsidP="0019721B">
            <w:pPr>
              <w:pStyle w:val="pformh"/>
              <w:tabs>
                <w:tab w:val="decimal" w:pos="992"/>
              </w:tabs>
              <w:spacing w:before="40" w:after="40"/>
              <w:ind w:right="-75"/>
              <w:rPr>
                <w:rFonts w:ascii="Arial" w:hAnsi="Arial" w:cs="Helvetica"/>
                <w:color w:val="auto"/>
                <w:sz w:val="20"/>
              </w:rPr>
            </w:pPr>
          </w:p>
        </w:tc>
        <w:tc>
          <w:tcPr>
            <w:tcW w:w="1122" w:type="dxa"/>
            <w:tcBorders>
              <w:top w:val="double" w:sz="4" w:space="0" w:color="auto"/>
            </w:tcBorders>
            <w:shd w:val="clear" w:color="auto" w:fill="FFFFFF"/>
          </w:tcPr>
          <w:p w14:paraId="69717831" w14:textId="77777777" w:rsidR="00445872" w:rsidRDefault="00445872" w:rsidP="0019721B">
            <w:pPr>
              <w:tabs>
                <w:tab w:val="decimal" w:pos="937"/>
              </w:tabs>
              <w:spacing w:before="40" w:after="40"/>
              <w:ind w:right="-75"/>
              <w:rPr>
                <w:rFonts w:ascii="Arial" w:hAnsi="Arial"/>
                <w:sz w:val="20"/>
              </w:rPr>
            </w:pPr>
          </w:p>
        </w:tc>
        <w:tc>
          <w:tcPr>
            <w:tcW w:w="1398" w:type="dxa"/>
            <w:tcBorders>
              <w:top w:val="double" w:sz="4" w:space="0" w:color="auto"/>
            </w:tcBorders>
            <w:shd w:val="clear" w:color="auto" w:fill="FFFFFF"/>
          </w:tcPr>
          <w:p w14:paraId="411CF134" w14:textId="77777777" w:rsidR="00445872" w:rsidRDefault="00445872" w:rsidP="0019721B">
            <w:pPr>
              <w:tabs>
                <w:tab w:val="decimal" w:pos="1157"/>
              </w:tabs>
              <w:spacing w:before="40" w:after="40"/>
              <w:ind w:right="-75"/>
              <w:rPr>
                <w:rFonts w:ascii="Arial" w:hAnsi="Arial" w:cs="Helvetica"/>
                <w:sz w:val="20"/>
              </w:rPr>
            </w:pPr>
          </w:p>
        </w:tc>
        <w:tc>
          <w:tcPr>
            <w:tcW w:w="1170" w:type="dxa"/>
            <w:tcBorders>
              <w:top w:val="double" w:sz="4" w:space="0" w:color="auto"/>
            </w:tcBorders>
            <w:shd w:val="clear" w:color="auto" w:fill="FFFFFF"/>
          </w:tcPr>
          <w:p w14:paraId="0E5E25F8" w14:textId="77777777" w:rsidR="00445872" w:rsidRDefault="00445872" w:rsidP="00423258">
            <w:pPr>
              <w:pStyle w:val="pformh"/>
              <w:spacing w:before="40" w:after="40"/>
              <w:jc w:val="right"/>
              <w:rPr>
                <w:rFonts w:ascii="Arial" w:hAnsi="Arial" w:cs="Helvetica"/>
                <w:color w:val="auto"/>
                <w:sz w:val="20"/>
              </w:rPr>
            </w:pPr>
          </w:p>
        </w:tc>
        <w:tc>
          <w:tcPr>
            <w:tcW w:w="1350" w:type="dxa"/>
            <w:tcBorders>
              <w:top w:val="double" w:sz="4" w:space="0" w:color="auto"/>
            </w:tcBorders>
            <w:shd w:val="clear" w:color="auto" w:fill="FFFFFF"/>
          </w:tcPr>
          <w:p w14:paraId="4CE358E9" w14:textId="77777777" w:rsidR="00445872" w:rsidRDefault="00445872" w:rsidP="00423258">
            <w:pPr>
              <w:pStyle w:val="pformh"/>
              <w:spacing w:before="40" w:after="40"/>
              <w:jc w:val="right"/>
              <w:rPr>
                <w:rFonts w:ascii="Arial" w:hAnsi="Arial" w:cs="Helvetica"/>
                <w:color w:val="auto"/>
                <w:sz w:val="20"/>
              </w:rPr>
            </w:pPr>
          </w:p>
        </w:tc>
        <w:tc>
          <w:tcPr>
            <w:tcW w:w="1260" w:type="dxa"/>
            <w:tcBorders>
              <w:top w:val="double" w:sz="4" w:space="0" w:color="auto"/>
              <w:right w:val="double" w:sz="4" w:space="0" w:color="auto"/>
            </w:tcBorders>
            <w:shd w:val="clear" w:color="auto" w:fill="FFFFFF"/>
          </w:tcPr>
          <w:p w14:paraId="48D6B6DD" w14:textId="77777777" w:rsidR="00445872" w:rsidRPr="00F9362D" w:rsidRDefault="00445872" w:rsidP="00423258">
            <w:pPr>
              <w:pStyle w:val="pformh"/>
              <w:spacing w:before="40" w:after="40"/>
              <w:jc w:val="right"/>
              <w:rPr>
                <w:rFonts w:ascii="Arial MT Pro" w:hAnsi="Arial MT Pro" w:cs="Helvetica"/>
                <w:color w:val="auto"/>
                <w:sz w:val="20"/>
              </w:rPr>
            </w:pPr>
          </w:p>
        </w:tc>
      </w:tr>
      <w:tr w:rsidR="00445872" w14:paraId="4D1082E3" w14:textId="77777777" w:rsidTr="008F3834">
        <w:trPr>
          <w:cantSplit/>
        </w:trPr>
        <w:tc>
          <w:tcPr>
            <w:tcW w:w="562" w:type="dxa"/>
            <w:tcBorders>
              <w:left w:val="double" w:sz="4" w:space="0" w:color="auto"/>
              <w:right w:val="nil"/>
            </w:tcBorders>
            <w:shd w:val="clear" w:color="auto" w:fill="FFFFFF"/>
          </w:tcPr>
          <w:p w14:paraId="4D79106F" w14:textId="77777777" w:rsidR="00445872" w:rsidRDefault="00445872" w:rsidP="0019721B">
            <w:pPr>
              <w:spacing w:before="40" w:after="40"/>
              <w:jc w:val="both"/>
              <w:rPr>
                <w:rFonts w:ascii="Arial" w:hAnsi="Arial"/>
                <w:sz w:val="20"/>
              </w:rPr>
            </w:pPr>
          </w:p>
        </w:tc>
        <w:tc>
          <w:tcPr>
            <w:tcW w:w="629" w:type="dxa"/>
            <w:gridSpan w:val="2"/>
            <w:tcBorders>
              <w:left w:val="nil"/>
            </w:tcBorders>
            <w:shd w:val="clear" w:color="auto" w:fill="FFFFFF"/>
          </w:tcPr>
          <w:p w14:paraId="38784AF7" w14:textId="77777777" w:rsidR="00445872" w:rsidRDefault="00445872" w:rsidP="0019721B">
            <w:pPr>
              <w:tabs>
                <w:tab w:val="decimal" w:pos="335"/>
              </w:tabs>
              <w:spacing w:before="40" w:after="40"/>
              <w:rPr>
                <w:rFonts w:ascii="Arial" w:hAnsi="Arial"/>
                <w:sz w:val="20"/>
              </w:rPr>
            </w:pPr>
            <w:r w:rsidRPr="00F9362D">
              <w:rPr>
                <w:rFonts w:ascii="Arial MT Pro" w:hAnsi="Arial MT Pro"/>
                <w:sz w:val="20"/>
              </w:rPr>
              <w:t>5</w:t>
            </w:r>
          </w:p>
        </w:tc>
        <w:tc>
          <w:tcPr>
            <w:tcW w:w="1286" w:type="dxa"/>
            <w:shd w:val="clear" w:color="auto" w:fill="FFFFFF"/>
          </w:tcPr>
          <w:p w14:paraId="79E0BAFF" w14:textId="77777777" w:rsidR="00445872" w:rsidRDefault="00445872" w:rsidP="0019721B">
            <w:pPr>
              <w:tabs>
                <w:tab w:val="decimal" w:pos="1057"/>
              </w:tabs>
              <w:spacing w:before="40" w:after="40"/>
              <w:ind w:right="-75"/>
              <w:rPr>
                <w:rFonts w:ascii="Arial" w:hAnsi="Arial"/>
                <w:sz w:val="20"/>
              </w:rPr>
            </w:pPr>
            <w:r w:rsidRPr="00F9362D">
              <w:rPr>
                <w:rFonts w:ascii="Arial MT Pro" w:hAnsi="Arial MT Pro"/>
                <w:sz w:val="20"/>
              </w:rPr>
              <w:t>50,000</w:t>
            </w:r>
          </w:p>
        </w:tc>
        <w:tc>
          <w:tcPr>
            <w:tcW w:w="1269" w:type="dxa"/>
            <w:shd w:val="clear" w:color="auto" w:fill="FFFFFF"/>
          </w:tcPr>
          <w:p w14:paraId="3D72BD9A" w14:textId="77777777" w:rsidR="00445872" w:rsidRDefault="00445872" w:rsidP="0019721B">
            <w:pPr>
              <w:tabs>
                <w:tab w:val="decimal" w:pos="1062"/>
              </w:tabs>
              <w:spacing w:before="40" w:after="40"/>
              <w:ind w:right="-75"/>
              <w:rPr>
                <w:rFonts w:ascii="Arial" w:hAnsi="Arial"/>
                <w:sz w:val="20"/>
                <w:u w:val="double"/>
              </w:rPr>
            </w:pPr>
          </w:p>
        </w:tc>
        <w:tc>
          <w:tcPr>
            <w:tcW w:w="1215" w:type="dxa"/>
            <w:shd w:val="clear" w:color="auto" w:fill="FFFFFF"/>
          </w:tcPr>
          <w:p w14:paraId="75E08540" w14:textId="77777777" w:rsidR="00445872" w:rsidRDefault="00445872" w:rsidP="0019721B">
            <w:pPr>
              <w:tabs>
                <w:tab w:val="decimal" w:pos="882"/>
              </w:tabs>
              <w:spacing w:before="40" w:after="40"/>
              <w:ind w:right="-75"/>
              <w:rPr>
                <w:rFonts w:ascii="Arial" w:hAnsi="Arial"/>
                <w:sz w:val="20"/>
                <w:u w:val="double"/>
              </w:rPr>
            </w:pPr>
          </w:p>
        </w:tc>
        <w:tc>
          <w:tcPr>
            <w:tcW w:w="1357" w:type="dxa"/>
            <w:shd w:val="clear" w:color="auto" w:fill="FFFFFF"/>
          </w:tcPr>
          <w:p w14:paraId="4164CCF4" w14:textId="77777777" w:rsidR="00445872" w:rsidRDefault="00445872" w:rsidP="0019721B">
            <w:pPr>
              <w:tabs>
                <w:tab w:val="decimal" w:pos="992"/>
              </w:tabs>
              <w:spacing w:before="40" w:after="40"/>
              <w:ind w:right="-75"/>
              <w:rPr>
                <w:rFonts w:ascii="Arial" w:hAnsi="Arial"/>
                <w:sz w:val="20"/>
                <w:u w:val="double"/>
              </w:rPr>
            </w:pPr>
          </w:p>
        </w:tc>
        <w:tc>
          <w:tcPr>
            <w:tcW w:w="1122" w:type="dxa"/>
            <w:shd w:val="clear" w:color="auto" w:fill="FFFFFF"/>
          </w:tcPr>
          <w:p w14:paraId="53178B46" w14:textId="77777777" w:rsidR="00445872" w:rsidRDefault="00445872" w:rsidP="0019721B">
            <w:pPr>
              <w:tabs>
                <w:tab w:val="decimal" w:pos="937"/>
              </w:tabs>
              <w:spacing w:before="40" w:after="40"/>
              <w:ind w:right="-75"/>
              <w:rPr>
                <w:rFonts w:ascii="Arial" w:hAnsi="Arial"/>
                <w:sz w:val="20"/>
                <w:u w:val="double"/>
              </w:rPr>
            </w:pPr>
          </w:p>
        </w:tc>
        <w:tc>
          <w:tcPr>
            <w:tcW w:w="1398" w:type="dxa"/>
            <w:shd w:val="clear" w:color="auto" w:fill="FFFFFF"/>
          </w:tcPr>
          <w:p w14:paraId="4946E614" w14:textId="77777777" w:rsidR="00445872" w:rsidRDefault="00445872" w:rsidP="0019721B">
            <w:pPr>
              <w:tabs>
                <w:tab w:val="decimal" w:pos="1157"/>
              </w:tabs>
              <w:spacing w:before="40" w:after="40"/>
              <w:ind w:right="-75"/>
              <w:rPr>
                <w:rFonts w:ascii="Arial" w:hAnsi="Arial"/>
                <w:sz w:val="20"/>
              </w:rPr>
            </w:pPr>
            <w:r w:rsidRPr="00F9362D">
              <w:rPr>
                <w:rFonts w:ascii="Arial MT Pro" w:hAnsi="Arial MT Pro"/>
                <w:sz w:val="20"/>
              </w:rPr>
              <w:t>50,000</w:t>
            </w:r>
          </w:p>
        </w:tc>
        <w:tc>
          <w:tcPr>
            <w:tcW w:w="1170" w:type="dxa"/>
            <w:shd w:val="clear" w:color="auto" w:fill="FFFFFF"/>
          </w:tcPr>
          <w:p w14:paraId="3FF56B73" w14:textId="77777777" w:rsidR="00445872" w:rsidRDefault="00445872" w:rsidP="00423258">
            <w:pPr>
              <w:spacing w:before="40" w:after="40"/>
              <w:jc w:val="right"/>
              <w:rPr>
                <w:rFonts w:ascii="Arial" w:hAnsi="Arial"/>
                <w:sz w:val="20"/>
              </w:rPr>
            </w:pPr>
          </w:p>
        </w:tc>
        <w:tc>
          <w:tcPr>
            <w:tcW w:w="1350" w:type="dxa"/>
            <w:shd w:val="clear" w:color="auto" w:fill="FFFFFF"/>
          </w:tcPr>
          <w:p w14:paraId="452800FB" w14:textId="77777777" w:rsidR="00445872" w:rsidRDefault="00445872" w:rsidP="00423258">
            <w:pPr>
              <w:spacing w:before="40" w:after="40"/>
              <w:jc w:val="right"/>
              <w:rPr>
                <w:rFonts w:ascii="Arial" w:hAnsi="Arial"/>
                <w:sz w:val="20"/>
              </w:rPr>
            </w:pPr>
          </w:p>
        </w:tc>
        <w:tc>
          <w:tcPr>
            <w:tcW w:w="1260" w:type="dxa"/>
            <w:tcBorders>
              <w:right w:val="double" w:sz="4" w:space="0" w:color="auto"/>
            </w:tcBorders>
            <w:shd w:val="clear" w:color="auto" w:fill="FFFFFF"/>
          </w:tcPr>
          <w:p w14:paraId="2ABA6DBC" w14:textId="77777777" w:rsidR="00445872" w:rsidRPr="00F9362D" w:rsidRDefault="00445872" w:rsidP="00423258">
            <w:pPr>
              <w:spacing w:before="40" w:after="40"/>
              <w:jc w:val="right"/>
              <w:rPr>
                <w:rFonts w:ascii="Arial MT Pro" w:hAnsi="Arial MT Pro"/>
                <w:sz w:val="20"/>
              </w:rPr>
            </w:pPr>
          </w:p>
        </w:tc>
      </w:tr>
      <w:tr w:rsidR="00D43412" w14:paraId="31FD9129" w14:textId="77777777" w:rsidTr="00D43412">
        <w:trPr>
          <w:cantSplit/>
        </w:trPr>
        <w:tc>
          <w:tcPr>
            <w:tcW w:w="562" w:type="dxa"/>
            <w:tcBorders>
              <w:left w:val="double" w:sz="4" w:space="0" w:color="auto"/>
              <w:bottom w:val="single" w:sz="4" w:space="0" w:color="auto"/>
              <w:right w:val="nil"/>
            </w:tcBorders>
            <w:shd w:val="clear" w:color="auto" w:fill="FFFFFF"/>
          </w:tcPr>
          <w:p w14:paraId="0D7A2425" w14:textId="77777777" w:rsidR="00445872" w:rsidRDefault="00445872" w:rsidP="0019721B">
            <w:pPr>
              <w:spacing w:before="40" w:after="40"/>
              <w:jc w:val="both"/>
              <w:rPr>
                <w:rFonts w:ascii="Arial" w:hAnsi="Arial"/>
                <w:sz w:val="20"/>
              </w:rPr>
            </w:pPr>
          </w:p>
        </w:tc>
        <w:tc>
          <w:tcPr>
            <w:tcW w:w="629" w:type="dxa"/>
            <w:gridSpan w:val="2"/>
            <w:tcBorders>
              <w:left w:val="nil"/>
              <w:bottom w:val="single" w:sz="4" w:space="0" w:color="auto"/>
            </w:tcBorders>
            <w:shd w:val="clear" w:color="auto" w:fill="FFFFFF"/>
          </w:tcPr>
          <w:p w14:paraId="21C96594" w14:textId="77777777" w:rsidR="00445872" w:rsidRDefault="00445872" w:rsidP="0019721B">
            <w:pPr>
              <w:tabs>
                <w:tab w:val="decimal" w:pos="335"/>
              </w:tabs>
              <w:spacing w:before="40" w:after="40"/>
              <w:rPr>
                <w:rFonts w:ascii="Arial" w:hAnsi="Arial"/>
                <w:sz w:val="20"/>
              </w:rPr>
            </w:pPr>
            <w:r w:rsidRPr="00F9362D">
              <w:rPr>
                <w:rFonts w:ascii="Arial MT Pro" w:hAnsi="Arial MT Pro"/>
                <w:sz w:val="20"/>
              </w:rPr>
              <w:t>5</w:t>
            </w:r>
          </w:p>
        </w:tc>
        <w:tc>
          <w:tcPr>
            <w:tcW w:w="1286" w:type="dxa"/>
            <w:tcBorders>
              <w:bottom w:val="single" w:sz="4" w:space="0" w:color="auto"/>
            </w:tcBorders>
            <w:shd w:val="clear" w:color="auto" w:fill="FFFFFF"/>
          </w:tcPr>
          <w:p w14:paraId="464A92D7" w14:textId="77777777" w:rsidR="00445872" w:rsidRDefault="00445872" w:rsidP="0019721B">
            <w:pPr>
              <w:tabs>
                <w:tab w:val="decimal" w:pos="1057"/>
              </w:tabs>
              <w:spacing w:before="40" w:after="40"/>
              <w:ind w:right="-75"/>
              <w:rPr>
                <w:rFonts w:ascii="Arial" w:hAnsi="Arial"/>
                <w:sz w:val="20"/>
              </w:rPr>
            </w:pPr>
            <w:r w:rsidRPr="00F9362D">
              <w:rPr>
                <w:rFonts w:ascii="Arial MT Pro" w:hAnsi="Arial MT Pro"/>
                <w:sz w:val="20"/>
              </w:rPr>
              <w:t>(3,000)</w:t>
            </w:r>
          </w:p>
        </w:tc>
        <w:tc>
          <w:tcPr>
            <w:tcW w:w="1269" w:type="dxa"/>
            <w:tcBorders>
              <w:bottom w:val="single" w:sz="4" w:space="0" w:color="auto"/>
            </w:tcBorders>
            <w:shd w:val="clear" w:color="auto" w:fill="FFFFFF"/>
          </w:tcPr>
          <w:p w14:paraId="35F02529" w14:textId="77777777" w:rsidR="00445872" w:rsidRDefault="00445872" w:rsidP="0019721B">
            <w:pPr>
              <w:tabs>
                <w:tab w:val="decimal" w:pos="1062"/>
              </w:tabs>
              <w:spacing w:before="40" w:after="40"/>
              <w:ind w:right="-75"/>
              <w:rPr>
                <w:rFonts w:ascii="Arial" w:hAnsi="Arial"/>
                <w:sz w:val="20"/>
                <w:u w:val="double"/>
              </w:rPr>
            </w:pPr>
          </w:p>
        </w:tc>
        <w:tc>
          <w:tcPr>
            <w:tcW w:w="1215" w:type="dxa"/>
            <w:tcBorders>
              <w:bottom w:val="single" w:sz="4" w:space="0" w:color="auto"/>
            </w:tcBorders>
            <w:shd w:val="clear" w:color="auto" w:fill="FFFFFF"/>
          </w:tcPr>
          <w:p w14:paraId="58CE74AD" w14:textId="77777777" w:rsidR="00445872" w:rsidRDefault="00445872" w:rsidP="0019721B">
            <w:pPr>
              <w:tabs>
                <w:tab w:val="decimal" w:pos="882"/>
              </w:tabs>
              <w:spacing w:before="40" w:after="40"/>
              <w:ind w:right="-75"/>
              <w:rPr>
                <w:rFonts w:ascii="Arial" w:hAnsi="Arial"/>
                <w:sz w:val="20"/>
                <w:u w:val="double"/>
              </w:rPr>
            </w:pPr>
          </w:p>
        </w:tc>
        <w:tc>
          <w:tcPr>
            <w:tcW w:w="1357" w:type="dxa"/>
            <w:tcBorders>
              <w:bottom w:val="single" w:sz="4" w:space="0" w:color="auto"/>
            </w:tcBorders>
            <w:shd w:val="clear" w:color="auto" w:fill="FFFFFF"/>
          </w:tcPr>
          <w:p w14:paraId="035F0870" w14:textId="77777777" w:rsidR="00445872" w:rsidRDefault="00445872" w:rsidP="0019721B">
            <w:pPr>
              <w:tabs>
                <w:tab w:val="decimal" w:pos="992"/>
              </w:tabs>
              <w:spacing w:before="40" w:after="40"/>
              <w:ind w:right="-75"/>
              <w:rPr>
                <w:rFonts w:ascii="Arial" w:hAnsi="Arial"/>
                <w:sz w:val="20"/>
                <w:u w:val="double"/>
              </w:rPr>
            </w:pPr>
          </w:p>
        </w:tc>
        <w:tc>
          <w:tcPr>
            <w:tcW w:w="1122" w:type="dxa"/>
            <w:tcBorders>
              <w:bottom w:val="single" w:sz="4" w:space="0" w:color="auto"/>
            </w:tcBorders>
            <w:shd w:val="clear" w:color="auto" w:fill="FFFFFF"/>
          </w:tcPr>
          <w:p w14:paraId="6FD36044" w14:textId="77777777" w:rsidR="00445872" w:rsidRDefault="00445872" w:rsidP="0019721B">
            <w:pPr>
              <w:tabs>
                <w:tab w:val="decimal" w:pos="937"/>
              </w:tabs>
              <w:spacing w:before="40" w:after="40"/>
              <w:ind w:right="-75"/>
              <w:rPr>
                <w:rFonts w:ascii="Arial" w:hAnsi="Arial"/>
                <w:sz w:val="20"/>
                <w:u w:val="double"/>
              </w:rPr>
            </w:pPr>
          </w:p>
        </w:tc>
        <w:tc>
          <w:tcPr>
            <w:tcW w:w="1398" w:type="dxa"/>
            <w:tcBorders>
              <w:bottom w:val="single" w:sz="4" w:space="0" w:color="auto"/>
            </w:tcBorders>
            <w:shd w:val="clear" w:color="auto" w:fill="FFFFFF"/>
          </w:tcPr>
          <w:p w14:paraId="1B20F7A8" w14:textId="77777777" w:rsidR="00445872" w:rsidRDefault="00445872" w:rsidP="0019721B">
            <w:pPr>
              <w:tabs>
                <w:tab w:val="decimal" w:pos="1157"/>
              </w:tabs>
              <w:spacing w:before="40" w:after="40"/>
              <w:ind w:right="-75"/>
              <w:rPr>
                <w:rFonts w:ascii="Arial" w:hAnsi="Arial"/>
                <w:sz w:val="20"/>
              </w:rPr>
            </w:pPr>
          </w:p>
        </w:tc>
        <w:tc>
          <w:tcPr>
            <w:tcW w:w="1170" w:type="dxa"/>
            <w:tcBorders>
              <w:bottom w:val="single" w:sz="4" w:space="0" w:color="auto"/>
            </w:tcBorders>
            <w:shd w:val="clear" w:color="auto" w:fill="FFFFFF"/>
          </w:tcPr>
          <w:p w14:paraId="5AC9B1AF" w14:textId="77777777" w:rsidR="00445872" w:rsidRDefault="00445872" w:rsidP="00423258">
            <w:pPr>
              <w:spacing w:before="40" w:after="40"/>
              <w:jc w:val="right"/>
              <w:rPr>
                <w:rFonts w:ascii="Arial" w:hAnsi="Arial"/>
                <w:sz w:val="20"/>
              </w:rPr>
            </w:pPr>
          </w:p>
        </w:tc>
        <w:tc>
          <w:tcPr>
            <w:tcW w:w="1350" w:type="dxa"/>
            <w:tcBorders>
              <w:bottom w:val="single" w:sz="4" w:space="0" w:color="auto"/>
            </w:tcBorders>
            <w:shd w:val="clear" w:color="auto" w:fill="FFFFFF"/>
          </w:tcPr>
          <w:p w14:paraId="06B2759F" w14:textId="77777777" w:rsidR="00445872" w:rsidRDefault="00445872" w:rsidP="00423258">
            <w:pPr>
              <w:spacing w:before="40" w:after="40"/>
              <w:jc w:val="right"/>
              <w:rPr>
                <w:rFonts w:ascii="Arial" w:hAnsi="Arial"/>
                <w:sz w:val="20"/>
              </w:rPr>
            </w:pPr>
          </w:p>
        </w:tc>
        <w:tc>
          <w:tcPr>
            <w:tcW w:w="1260" w:type="dxa"/>
            <w:tcBorders>
              <w:bottom w:val="single" w:sz="4" w:space="0" w:color="auto"/>
              <w:right w:val="double" w:sz="4" w:space="0" w:color="auto"/>
            </w:tcBorders>
            <w:shd w:val="clear" w:color="auto" w:fill="FFFFFF"/>
          </w:tcPr>
          <w:p w14:paraId="07570F96" w14:textId="77777777" w:rsidR="00445872" w:rsidRPr="00F9362D" w:rsidRDefault="00800D9C" w:rsidP="00423258">
            <w:pPr>
              <w:spacing w:before="40" w:after="40"/>
              <w:jc w:val="right"/>
              <w:rPr>
                <w:rFonts w:ascii="Arial MT Pro" w:hAnsi="Arial MT Pro"/>
                <w:sz w:val="20"/>
              </w:rPr>
            </w:pPr>
            <w:r w:rsidRPr="00F9362D">
              <w:rPr>
                <w:rFonts w:ascii="Arial MT Pro" w:hAnsi="Arial MT Pro"/>
                <w:sz w:val="20"/>
              </w:rPr>
              <w:t>3,000</w:t>
            </w:r>
          </w:p>
        </w:tc>
      </w:tr>
      <w:tr w:rsidR="00D43412" w14:paraId="595FE532" w14:textId="77777777" w:rsidTr="00D43412">
        <w:trPr>
          <w:cantSplit/>
        </w:trPr>
        <w:tc>
          <w:tcPr>
            <w:tcW w:w="562" w:type="dxa"/>
            <w:tcBorders>
              <w:left w:val="double" w:sz="4" w:space="0" w:color="auto"/>
              <w:right w:val="nil"/>
            </w:tcBorders>
            <w:shd w:val="clear" w:color="auto" w:fill="D9D9D9" w:themeFill="background1" w:themeFillShade="D9"/>
          </w:tcPr>
          <w:p w14:paraId="67B6970D" w14:textId="77777777" w:rsidR="00445872" w:rsidRDefault="00445872" w:rsidP="0019721B">
            <w:pPr>
              <w:spacing w:before="40" w:after="40"/>
              <w:jc w:val="both"/>
              <w:rPr>
                <w:rFonts w:ascii="Arial" w:hAnsi="Arial"/>
                <w:sz w:val="20"/>
              </w:rPr>
            </w:pPr>
            <w:r w:rsidRPr="00F9362D">
              <w:rPr>
                <w:rFonts w:ascii="Arial MT Pro" w:hAnsi="Arial MT Pro"/>
                <w:sz w:val="20"/>
              </w:rPr>
              <w:t>Bal.</w:t>
            </w:r>
          </w:p>
        </w:tc>
        <w:tc>
          <w:tcPr>
            <w:tcW w:w="629" w:type="dxa"/>
            <w:gridSpan w:val="2"/>
            <w:tcBorders>
              <w:left w:val="nil"/>
            </w:tcBorders>
            <w:shd w:val="clear" w:color="auto" w:fill="D9D9D9" w:themeFill="background1" w:themeFillShade="D9"/>
          </w:tcPr>
          <w:p w14:paraId="62CDC0A9" w14:textId="77777777" w:rsidR="00445872" w:rsidRDefault="00445872" w:rsidP="0019721B">
            <w:pPr>
              <w:tabs>
                <w:tab w:val="decimal" w:pos="335"/>
              </w:tabs>
              <w:spacing w:before="40" w:after="40"/>
              <w:rPr>
                <w:rFonts w:ascii="Arial" w:hAnsi="Arial"/>
                <w:sz w:val="20"/>
              </w:rPr>
            </w:pPr>
          </w:p>
        </w:tc>
        <w:tc>
          <w:tcPr>
            <w:tcW w:w="1286" w:type="dxa"/>
            <w:shd w:val="clear" w:color="auto" w:fill="D9D9D9" w:themeFill="background1" w:themeFillShade="D9"/>
          </w:tcPr>
          <w:p w14:paraId="0A6505AA" w14:textId="77777777" w:rsidR="00445872" w:rsidRDefault="00445872" w:rsidP="0019721B">
            <w:pPr>
              <w:tabs>
                <w:tab w:val="decimal" w:pos="1057"/>
              </w:tabs>
              <w:spacing w:before="40" w:after="40"/>
              <w:ind w:right="-75"/>
              <w:rPr>
                <w:rFonts w:ascii="Arial" w:hAnsi="Arial"/>
                <w:sz w:val="20"/>
              </w:rPr>
            </w:pPr>
            <w:r w:rsidRPr="00F9362D">
              <w:rPr>
                <w:rFonts w:ascii="Arial MT Pro" w:hAnsi="Arial MT Pro"/>
                <w:sz w:val="20"/>
              </w:rPr>
              <w:t>47,000</w:t>
            </w:r>
          </w:p>
        </w:tc>
        <w:tc>
          <w:tcPr>
            <w:tcW w:w="1269" w:type="dxa"/>
            <w:shd w:val="clear" w:color="auto" w:fill="D9D9D9" w:themeFill="background1" w:themeFillShade="D9"/>
          </w:tcPr>
          <w:p w14:paraId="6096FE4F" w14:textId="77777777" w:rsidR="00445872" w:rsidRDefault="00445872" w:rsidP="0019721B">
            <w:pPr>
              <w:tabs>
                <w:tab w:val="decimal" w:pos="1062"/>
              </w:tabs>
              <w:spacing w:before="40" w:after="40"/>
              <w:ind w:right="-75"/>
              <w:rPr>
                <w:rFonts w:ascii="Arial" w:hAnsi="Arial"/>
                <w:sz w:val="20"/>
                <w:u w:val="double"/>
              </w:rPr>
            </w:pPr>
          </w:p>
        </w:tc>
        <w:tc>
          <w:tcPr>
            <w:tcW w:w="1215" w:type="dxa"/>
            <w:shd w:val="clear" w:color="auto" w:fill="D9D9D9" w:themeFill="background1" w:themeFillShade="D9"/>
          </w:tcPr>
          <w:p w14:paraId="1BA6F558" w14:textId="77777777" w:rsidR="00445872" w:rsidRDefault="00445872" w:rsidP="0019721B">
            <w:pPr>
              <w:tabs>
                <w:tab w:val="decimal" w:pos="882"/>
              </w:tabs>
              <w:spacing w:before="40" w:after="40"/>
              <w:ind w:right="-75"/>
              <w:rPr>
                <w:rFonts w:ascii="Arial" w:hAnsi="Arial"/>
                <w:sz w:val="20"/>
                <w:u w:val="double"/>
              </w:rPr>
            </w:pPr>
          </w:p>
        </w:tc>
        <w:tc>
          <w:tcPr>
            <w:tcW w:w="1357" w:type="dxa"/>
            <w:shd w:val="clear" w:color="auto" w:fill="D9D9D9" w:themeFill="background1" w:themeFillShade="D9"/>
          </w:tcPr>
          <w:p w14:paraId="6F1EDFDF" w14:textId="77777777" w:rsidR="00445872" w:rsidRDefault="00445872" w:rsidP="0019721B">
            <w:pPr>
              <w:tabs>
                <w:tab w:val="decimal" w:pos="992"/>
              </w:tabs>
              <w:spacing w:before="40" w:after="40"/>
              <w:ind w:right="-75"/>
              <w:rPr>
                <w:rFonts w:ascii="Arial" w:hAnsi="Arial"/>
                <w:sz w:val="20"/>
                <w:u w:val="double"/>
              </w:rPr>
            </w:pPr>
          </w:p>
        </w:tc>
        <w:tc>
          <w:tcPr>
            <w:tcW w:w="1122" w:type="dxa"/>
            <w:shd w:val="clear" w:color="auto" w:fill="D9D9D9" w:themeFill="background1" w:themeFillShade="D9"/>
          </w:tcPr>
          <w:p w14:paraId="0E7F62FA" w14:textId="77777777" w:rsidR="00445872" w:rsidRDefault="00445872" w:rsidP="0019721B">
            <w:pPr>
              <w:tabs>
                <w:tab w:val="decimal" w:pos="937"/>
              </w:tabs>
              <w:spacing w:before="40" w:after="40"/>
              <w:ind w:right="-75"/>
              <w:rPr>
                <w:rFonts w:ascii="Arial" w:hAnsi="Arial"/>
                <w:sz w:val="20"/>
                <w:u w:val="double"/>
              </w:rPr>
            </w:pPr>
          </w:p>
        </w:tc>
        <w:tc>
          <w:tcPr>
            <w:tcW w:w="1398" w:type="dxa"/>
            <w:shd w:val="clear" w:color="auto" w:fill="D9D9D9" w:themeFill="background1" w:themeFillShade="D9"/>
          </w:tcPr>
          <w:p w14:paraId="4804D920" w14:textId="77777777" w:rsidR="00445872" w:rsidRDefault="00800D9C" w:rsidP="0019721B">
            <w:pPr>
              <w:tabs>
                <w:tab w:val="decimal" w:pos="1157"/>
              </w:tabs>
              <w:spacing w:before="40" w:after="40"/>
              <w:ind w:right="-75"/>
              <w:rPr>
                <w:rFonts w:ascii="Arial" w:hAnsi="Arial"/>
                <w:sz w:val="20"/>
              </w:rPr>
            </w:pPr>
            <w:r w:rsidRPr="00F9362D">
              <w:rPr>
                <w:rFonts w:ascii="Arial MT Pro" w:hAnsi="Arial MT Pro"/>
                <w:sz w:val="20"/>
              </w:rPr>
              <w:t>50</w:t>
            </w:r>
            <w:r w:rsidR="00445872" w:rsidRPr="00F9362D">
              <w:rPr>
                <w:rFonts w:ascii="Arial MT Pro" w:hAnsi="Arial MT Pro"/>
                <w:sz w:val="20"/>
              </w:rPr>
              <w:t>,000</w:t>
            </w:r>
          </w:p>
        </w:tc>
        <w:tc>
          <w:tcPr>
            <w:tcW w:w="1170" w:type="dxa"/>
            <w:shd w:val="clear" w:color="auto" w:fill="D9D9D9" w:themeFill="background1" w:themeFillShade="D9"/>
          </w:tcPr>
          <w:p w14:paraId="7D0A8553" w14:textId="77777777" w:rsidR="00445872" w:rsidRDefault="00445872" w:rsidP="00423258">
            <w:pPr>
              <w:spacing w:before="40" w:after="40"/>
              <w:jc w:val="right"/>
              <w:rPr>
                <w:rFonts w:ascii="Arial" w:hAnsi="Arial"/>
                <w:sz w:val="20"/>
              </w:rPr>
            </w:pPr>
          </w:p>
        </w:tc>
        <w:tc>
          <w:tcPr>
            <w:tcW w:w="1350" w:type="dxa"/>
            <w:shd w:val="clear" w:color="auto" w:fill="D9D9D9" w:themeFill="background1" w:themeFillShade="D9"/>
          </w:tcPr>
          <w:p w14:paraId="17A9C627" w14:textId="77777777" w:rsidR="00445872" w:rsidRDefault="00445872" w:rsidP="00423258">
            <w:pPr>
              <w:spacing w:before="40" w:after="40"/>
              <w:jc w:val="right"/>
              <w:rPr>
                <w:rFonts w:ascii="Arial" w:hAnsi="Arial"/>
                <w:sz w:val="20"/>
              </w:rPr>
            </w:pPr>
          </w:p>
        </w:tc>
        <w:tc>
          <w:tcPr>
            <w:tcW w:w="1260" w:type="dxa"/>
            <w:tcBorders>
              <w:right w:val="double" w:sz="4" w:space="0" w:color="auto"/>
            </w:tcBorders>
            <w:shd w:val="clear" w:color="auto" w:fill="D9D9D9" w:themeFill="background1" w:themeFillShade="D9"/>
          </w:tcPr>
          <w:p w14:paraId="67238987" w14:textId="77777777" w:rsidR="00445872" w:rsidRPr="00F9362D" w:rsidRDefault="00800D9C" w:rsidP="00423258">
            <w:pPr>
              <w:spacing w:before="40" w:after="40"/>
              <w:jc w:val="right"/>
              <w:rPr>
                <w:rFonts w:ascii="Arial MT Pro" w:hAnsi="Arial MT Pro"/>
                <w:sz w:val="20"/>
              </w:rPr>
            </w:pPr>
            <w:r w:rsidRPr="00F9362D">
              <w:rPr>
                <w:rFonts w:ascii="Arial MT Pro" w:hAnsi="Arial MT Pro"/>
                <w:sz w:val="20"/>
              </w:rPr>
              <w:t>3,000</w:t>
            </w:r>
          </w:p>
        </w:tc>
      </w:tr>
      <w:tr w:rsidR="00D43412" w14:paraId="083C8834" w14:textId="77777777" w:rsidTr="00D43412">
        <w:trPr>
          <w:cantSplit/>
        </w:trPr>
        <w:tc>
          <w:tcPr>
            <w:tcW w:w="562" w:type="dxa"/>
            <w:tcBorders>
              <w:left w:val="double" w:sz="4" w:space="0" w:color="auto"/>
              <w:bottom w:val="single" w:sz="4" w:space="0" w:color="auto"/>
              <w:right w:val="nil"/>
            </w:tcBorders>
            <w:shd w:val="clear" w:color="auto" w:fill="FFFFFF"/>
          </w:tcPr>
          <w:p w14:paraId="4EE8913F" w14:textId="77777777" w:rsidR="00445872" w:rsidRDefault="00445872" w:rsidP="0019721B">
            <w:pPr>
              <w:spacing w:before="40" w:after="40"/>
              <w:jc w:val="both"/>
              <w:rPr>
                <w:rFonts w:ascii="Arial" w:hAnsi="Arial"/>
                <w:sz w:val="20"/>
              </w:rPr>
            </w:pPr>
          </w:p>
        </w:tc>
        <w:tc>
          <w:tcPr>
            <w:tcW w:w="629" w:type="dxa"/>
            <w:gridSpan w:val="2"/>
            <w:tcBorders>
              <w:left w:val="nil"/>
              <w:bottom w:val="single" w:sz="4" w:space="0" w:color="auto"/>
            </w:tcBorders>
            <w:shd w:val="clear" w:color="auto" w:fill="FFFFFF"/>
          </w:tcPr>
          <w:p w14:paraId="4B18EECF" w14:textId="77777777" w:rsidR="00445872" w:rsidRDefault="00445872" w:rsidP="0019721B">
            <w:pPr>
              <w:tabs>
                <w:tab w:val="decimal" w:pos="335"/>
              </w:tabs>
              <w:spacing w:before="40" w:after="40"/>
              <w:rPr>
                <w:rFonts w:ascii="Arial" w:hAnsi="Arial"/>
                <w:sz w:val="20"/>
              </w:rPr>
            </w:pPr>
            <w:r w:rsidRPr="00F9362D">
              <w:rPr>
                <w:rFonts w:ascii="Arial MT Pro" w:hAnsi="Arial MT Pro"/>
                <w:sz w:val="20"/>
              </w:rPr>
              <w:t>6</w:t>
            </w:r>
          </w:p>
        </w:tc>
        <w:tc>
          <w:tcPr>
            <w:tcW w:w="1286" w:type="dxa"/>
            <w:tcBorders>
              <w:bottom w:val="single" w:sz="4" w:space="0" w:color="auto"/>
            </w:tcBorders>
            <w:shd w:val="clear" w:color="auto" w:fill="FFFFFF"/>
          </w:tcPr>
          <w:p w14:paraId="168E5BA3" w14:textId="77777777" w:rsidR="00445872" w:rsidRDefault="00445872" w:rsidP="0019721B">
            <w:pPr>
              <w:tabs>
                <w:tab w:val="decimal" w:pos="1057"/>
              </w:tabs>
              <w:spacing w:before="40" w:after="40"/>
              <w:ind w:right="-75"/>
              <w:rPr>
                <w:rFonts w:ascii="Arial" w:hAnsi="Arial" w:cs="Arial"/>
                <w:sz w:val="20"/>
              </w:rPr>
            </w:pPr>
            <w:r w:rsidRPr="00F9362D">
              <w:rPr>
                <w:rFonts w:ascii="Arial MT Pro" w:hAnsi="Arial MT Pro" w:cs="Arial"/>
                <w:sz w:val="20"/>
              </w:rPr>
              <w:t>(1,000)</w:t>
            </w:r>
          </w:p>
        </w:tc>
        <w:tc>
          <w:tcPr>
            <w:tcW w:w="1269" w:type="dxa"/>
            <w:tcBorders>
              <w:bottom w:val="single" w:sz="4" w:space="0" w:color="auto"/>
            </w:tcBorders>
            <w:shd w:val="clear" w:color="auto" w:fill="FFFFFF"/>
          </w:tcPr>
          <w:p w14:paraId="6E5E26EC" w14:textId="77777777" w:rsidR="00445872" w:rsidRDefault="00445872" w:rsidP="0019721B">
            <w:pPr>
              <w:tabs>
                <w:tab w:val="decimal" w:pos="1062"/>
              </w:tabs>
              <w:spacing w:before="40" w:after="40"/>
              <w:ind w:right="-75"/>
              <w:rPr>
                <w:rFonts w:ascii="Arial" w:hAnsi="Arial"/>
                <w:sz w:val="20"/>
              </w:rPr>
            </w:pPr>
          </w:p>
        </w:tc>
        <w:tc>
          <w:tcPr>
            <w:tcW w:w="1215" w:type="dxa"/>
            <w:tcBorders>
              <w:bottom w:val="single" w:sz="4" w:space="0" w:color="auto"/>
            </w:tcBorders>
            <w:shd w:val="clear" w:color="auto" w:fill="FFFFFF"/>
          </w:tcPr>
          <w:p w14:paraId="2D081A1B" w14:textId="77777777" w:rsidR="00445872" w:rsidRDefault="00445872" w:rsidP="006706F4">
            <w:pPr>
              <w:spacing w:before="40" w:after="40"/>
              <w:jc w:val="right"/>
              <w:rPr>
                <w:rFonts w:ascii="Arial" w:hAnsi="Arial" w:cs="Arial"/>
                <w:sz w:val="20"/>
              </w:rPr>
            </w:pPr>
            <w:r w:rsidRPr="00F9362D">
              <w:rPr>
                <w:rFonts w:ascii="Arial MT Pro" w:hAnsi="Arial MT Pro" w:cs="Arial"/>
                <w:sz w:val="20"/>
              </w:rPr>
              <w:t>1,000</w:t>
            </w:r>
          </w:p>
        </w:tc>
        <w:tc>
          <w:tcPr>
            <w:tcW w:w="1357" w:type="dxa"/>
            <w:tcBorders>
              <w:bottom w:val="single" w:sz="4" w:space="0" w:color="auto"/>
            </w:tcBorders>
            <w:shd w:val="clear" w:color="auto" w:fill="FFFFFF"/>
          </w:tcPr>
          <w:p w14:paraId="2ADE46B7" w14:textId="77777777" w:rsidR="00445872" w:rsidRDefault="00445872" w:rsidP="0019721B">
            <w:pPr>
              <w:tabs>
                <w:tab w:val="decimal" w:pos="992"/>
              </w:tabs>
              <w:spacing w:before="40" w:after="40"/>
              <w:ind w:right="-75"/>
              <w:rPr>
                <w:rFonts w:ascii="Arial" w:hAnsi="Arial"/>
                <w:sz w:val="20"/>
              </w:rPr>
            </w:pPr>
          </w:p>
        </w:tc>
        <w:tc>
          <w:tcPr>
            <w:tcW w:w="1122" w:type="dxa"/>
            <w:tcBorders>
              <w:bottom w:val="single" w:sz="4" w:space="0" w:color="auto"/>
            </w:tcBorders>
            <w:shd w:val="clear" w:color="auto" w:fill="FFFFFF"/>
          </w:tcPr>
          <w:p w14:paraId="2C4BAA35" w14:textId="77777777" w:rsidR="00445872" w:rsidRDefault="00445872" w:rsidP="0019721B">
            <w:pPr>
              <w:tabs>
                <w:tab w:val="decimal" w:pos="937"/>
              </w:tabs>
              <w:spacing w:before="40" w:after="40"/>
              <w:ind w:right="-75"/>
              <w:rPr>
                <w:rFonts w:ascii="Arial" w:hAnsi="Arial"/>
                <w:sz w:val="20"/>
              </w:rPr>
            </w:pPr>
          </w:p>
        </w:tc>
        <w:tc>
          <w:tcPr>
            <w:tcW w:w="1398" w:type="dxa"/>
            <w:tcBorders>
              <w:bottom w:val="single" w:sz="4" w:space="0" w:color="auto"/>
            </w:tcBorders>
            <w:shd w:val="clear" w:color="auto" w:fill="FFFFFF"/>
          </w:tcPr>
          <w:p w14:paraId="6DCD70EB" w14:textId="77777777" w:rsidR="00445872" w:rsidRDefault="00445872" w:rsidP="0019721B">
            <w:pPr>
              <w:tabs>
                <w:tab w:val="decimal" w:pos="1157"/>
              </w:tabs>
              <w:spacing w:before="40" w:after="40"/>
              <w:ind w:right="-75"/>
              <w:rPr>
                <w:rFonts w:ascii="Arial" w:hAnsi="Arial"/>
                <w:sz w:val="20"/>
              </w:rPr>
            </w:pPr>
          </w:p>
        </w:tc>
        <w:tc>
          <w:tcPr>
            <w:tcW w:w="1170" w:type="dxa"/>
            <w:tcBorders>
              <w:bottom w:val="single" w:sz="4" w:space="0" w:color="auto"/>
            </w:tcBorders>
            <w:shd w:val="clear" w:color="auto" w:fill="FFFFFF"/>
          </w:tcPr>
          <w:p w14:paraId="7D71D404" w14:textId="77777777" w:rsidR="00445872" w:rsidRDefault="00445872" w:rsidP="00423258">
            <w:pPr>
              <w:spacing w:before="40" w:after="40"/>
              <w:jc w:val="right"/>
              <w:rPr>
                <w:rFonts w:ascii="Arial" w:hAnsi="Arial"/>
                <w:sz w:val="20"/>
              </w:rPr>
            </w:pPr>
          </w:p>
        </w:tc>
        <w:tc>
          <w:tcPr>
            <w:tcW w:w="1350" w:type="dxa"/>
            <w:tcBorders>
              <w:bottom w:val="single" w:sz="4" w:space="0" w:color="auto"/>
            </w:tcBorders>
            <w:shd w:val="clear" w:color="auto" w:fill="FFFFFF"/>
          </w:tcPr>
          <w:p w14:paraId="12DF85FB" w14:textId="77777777" w:rsidR="00445872" w:rsidRDefault="00445872" w:rsidP="00423258">
            <w:pPr>
              <w:spacing w:before="40" w:after="40"/>
              <w:jc w:val="right"/>
              <w:rPr>
                <w:rFonts w:ascii="Arial" w:hAnsi="Arial"/>
                <w:sz w:val="20"/>
              </w:rPr>
            </w:pPr>
          </w:p>
        </w:tc>
        <w:tc>
          <w:tcPr>
            <w:tcW w:w="1260" w:type="dxa"/>
            <w:tcBorders>
              <w:bottom w:val="single" w:sz="4" w:space="0" w:color="auto"/>
              <w:right w:val="double" w:sz="4" w:space="0" w:color="auto"/>
            </w:tcBorders>
            <w:shd w:val="clear" w:color="auto" w:fill="FFFFFF"/>
          </w:tcPr>
          <w:p w14:paraId="2423B0A6" w14:textId="77777777" w:rsidR="00445872" w:rsidRPr="00F9362D" w:rsidRDefault="00445872" w:rsidP="00423258">
            <w:pPr>
              <w:spacing w:before="40" w:after="40"/>
              <w:jc w:val="right"/>
              <w:rPr>
                <w:rFonts w:ascii="Arial MT Pro" w:hAnsi="Arial MT Pro"/>
                <w:sz w:val="20"/>
              </w:rPr>
            </w:pPr>
          </w:p>
        </w:tc>
      </w:tr>
      <w:tr w:rsidR="00D43412" w14:paraId="16FB0D04" w14:textId="77777777" w:rsidTr="00D43412">
        <w:trPr>
          <w:cantSplit/>
        </w:trPr>
        <w:tc>
          <w:tcPr>
            <w:tcW w:w="562" w:type="dxa"/>
            <w:tcBorders>
              <w:left w:val="double" w:sz="4" w:space="0" w:color="auto"/>
              <w:right w:val="nil"/>
            </w:tcBorders>
            <w:shd w:val="clear" w:color="auto" w:fill="D9D9D9" w:themeFill="background1" w:themeFillShade="D9"/>
          </w:tcPr>
          <w:p w14:paraId="1541F9B3" w14:textId="77777777" w:rsidR="00445872" w:rsidRDefault="00445872" w:rsidP="0019721B">
            <w:pPr>
              <w:spacing w:before="40" w:after="40"/>
              <w:jc w:val="both"/>
              <w:rPr>
                <w:rFonts w:ascii="Arial" w:hAnsi="Arial"/>
                <w:sz w:val="20"/>
              </w:rPr>
            </w:pPr>
            <w:r w:rsidRPr="00F9362D">
              <w:rPr>
                <w:rFonts w:ascii="Arial MT Pro" w:hAnsi="Arial MT Pro"/>
                <w:sz w:val="20"/>
              </w:rPr>
              <w:t>Bal.</w:t>
            </w:r>
          </w:p>
        </w:tc>
        <w:tc>
          <w:tcPr>
            <w:tcW w:w="629" w:type="dxa"/>
            <w:gridSpan w:val="2"/>
            <w:tcBorders>
              <w:left w:val="nil"/>
            </w:tcBorders>
            <w:shd w:val="clear" w:color="auto" w:fill="D9D9D9" w:themeFill="background1" w:themeFillShade="D9"/>
          </w:tcPr>
          <w:p w14:paraId="1F151475" w14:textId="77777777" w:rsidR="00445872" w:rsidRDefault="00445872" w:rsidP="0019721B">
            <w:pPr>
              <w:tabs>
                <w:tab w:val="decimal" w:pos="335"/>
              </w:tabs>
              <w:spacing w:before="40" w:after="40"/>
              <w:rPr>
                <w:rFonts w:ascii="Arial" w:hAnsi="Arial"/>
                <w:sz w:val="20"/>
              </w:rPr>
            </w:pPr>
          </w:p>
        </w:tc>
        <w:tc>
          <w:tcPr>
            <w:tcW w:w="1286" w:type="dxa"/>
            <w:shd w:val="clear" w:color="auto" w:fill="D9D9D9" w:themeFill="background1" w:themeFillShade="D9"/>
          </w:tcPr>
          <w:p w14:paraId="06BE8A79" w14:textId="77777777" w:rsidR="00445872" w:rsidRDefault="00445872" w:rsidP="0019721B">
            <w:pPr>
              <w:tabs>
                <w:tab w:val="decimal" w:pos="1057"/>
              </w:tabs>
              <w:spacing w:before="40" w:after="40"/>
              <w:ind w:right="-75"/>
              <w:rPr>
                <w:rFonts w:ascii="Arial" w:hAnsi="Arial"/>
                <w:sz w:val="20"/>
              </w:rPr>
            </w:pPr>
            <w:r w:rsidRPr="00F9362D">
              <w:rPr>
                <w:rFonts w:ascii="Arial MT Pro" w:hAnsi="Arial MT Pro"/>
                <w:sz w:val="20"/>
              </w:rPr>
              <w:t>46,000</w:t>
            </w:r>
          </w:p>
        </w:tc>
        <w:tc>
          <w:tcPr>
            <w:tcW w:w="1269" w:type="dxa"/>
            <w:shd w:val="clear" w:color="auto" w:fill="D9D9D9" w:themeFill="background1" w:themeFillShade="D9"/>
          </w:tcPr>
          <w:p w14:paraId="56D2FFC0" w14:textId="77777777" w:rsidR="00445872" w:rsidRDefault="00445872" w:rsidP="0019721B">
            <w:pPr>
              <w:tabs>
                <w:tab w:val="decimal" w:pos="1062"/>
              </w:tabs>
              <w:spacing w:before="40" w:after="40"/>
              <w:ind w:right="-75"/>
              <w:rPr>
                <w:rFonts w:ascii="Arial" w:hAnsi="Arial"/>
                <w:sz w:val="20"/>
              </w:rPr>
            </w:pPr>
          </w:p>
        </w:tc>
        <w:tc>
          <w:tcPr>
            <w:tcW w:w="1215" w:type="dxa"/>
            <w:shd w:val="clear" w:color="auto" w:fill="D9D9D9" w:themeFill="background1" w:themeFillShade="D9"/>
          </w:tcPr>
          <w:p w14:paraId="77AA40A3" w14:textId="77777777" w:rsidR="00445872" w:rsidRDefault="00445872" w:rsidP="006706F4">
            <w:pPr>
              <w:spacing w:before="40" w:after="40"/>
              <w:jc w:val="right"/>
              <w:rPr>
                <w:rFonts w:ascii="Arial" w:hAnsi="Arial"/>
                <w:sz w:val="20"/>
              </w:rPr>
            </w:pPr>
            <w:r w:rsidRPr="00F9362D">
              <w:rPr>
                <w:rFonts w:ascii="Arial MT Pro" w:hAnsi="Arial MT Pro"/>
                <w:sz w:val="20"/>
              </w:rPr>
              <w:t>1,000</w:t>
            </w:r>
          </w:p>
        </w:tc>
        <w:tc>
          <w:tcPr>
            <w:tcW w:w="1357" w:type="dxa"/>
            <w:shd w:val="clear" w:color="auto" w:fill="D9D9D9" w:themeFill="background1" w:themeFillShade="D9"/>
          </w:tcPr>
          <w:p w14:paraId="597EAFE3" w14:textId="77777777" w:rsidR="00445872" w:rsidRDefault="00445872" w:rsidP="0019721B">
            <w:pPr>
              <w:tabs>
                <w:tab w:val="decimal" w:pos="992"/>
              </w:tabs>
              <w:spacing w:before="40" w:after="40"/>
              <w:ind w:right="-75"/>
              <w:rPr>
                <w:rFonts w:ascii="Arial" w:hAnsi="Arial"/>
                <w:sz w:val="20"/>
              </w:rPr>
            </w:pPr>
          </w:p>
        </w:tc>
        <w:tc>
          <w:tcPr>
            <w:tcW w:w="1122" w:type="dxa"/>
            <w:shd w:val="clear" w:color="auto" w:fill="D9D9D9" w:themeFill="background1" w:themeFillShade="D9"/>
          </w:tcPr>
          <w:p w14:paraId="6C2E8F46" w14:textId="77777777" w:rsidR="00445872" w:rsidRDefault="00445872" w:rsidP="0019721B">
            <w:pPr>
              <w:tabs>
                <w:tab w:val="decimal" w:pos="937"/>
              </w:tabs>
              <w:spacing w:before="40" w:after="40"/>
              <w:ind w:right="-75"/>
              <w:rPr>
                <w:rFonts w:ascii="Arial" w:hAnsi="Arial"/>
                <w:sz w:val="20"/>
              </w:rPr>
            </w:pPr>
          </w:p>
        </w:tc>
        <w:tc>
          <w:tcPr>
            <w:tcW w:w="1398" w:type="dxa"/>
            <w:shd w:val="clear" w:color="auto" w:fill="D9D9D9" w:themeFill="background1" w:themeFillShade="D9"/>
          </w:tcPr>
          <w:p w14:paraId="513B5B47" w14:textId="77777777" w:rsidR="00445872" w:rsidRDefault="00800D9C" w:rsidP="0019721B">
            <w:pPr>
              <w:tabs>
                <w:tab w:val="decimal" w:pos="1157"/>
              </w:tabs>
              <w:spacing w:before="40" w:after="40"/>
              <w:ind w:right="-75"/>
              <w:rPr>
                <w:rFonts w:ascii="Arial" w:hAnsi="Arial"/>
                <w:sz w:val="20"/>
              </w:rPr>
            </w:pPr>
            <w:r w:rsidRPr="00F9362D">
              <w:rPr>
                <w:rFonts w:ascii="Arial MT Pro" w:hAnsi="Arial MT Pro"/>
                <w:sz w:val="20"/>
              </w:rPr>
              <w:t>50</w:t>
            </w:r>
            <w:r w:rsidR="00445872" w:rsidRPr="00F9362D">
              <w:rPr>
                <w:rFonts w:ascii="Arial MT Pro" w:hAnsi="Arial MT Pro"/>
                <w:sz w:val="20"/>
              </w:rPr>
              <w:t>,000</w:t>
            </w:r>
          </w:p>
        </w:tc>
        <w:tc>
          <w:tcPr>
            <w:tcW w:w="1170" w:type="dxa"/>
            <w:shd w:val="clear" w:color="auto" w:fill="D9D9D9" w:themeFill="background1" w:themeFillShade="D9"/>
          </w:tcPr>
          <w:p w14:paraId="6D298D87" w14:textId="48460361" w:rsidR="00445872" w:rsidRDefault="00445872" w:rsidP="00423258">
            <w:pPr>
              <w:spacing w:before="40" w:after="40"/>
              <w:jc w:val="right"/>
              <w:rPr>
                <w:rFonts w:ascii="Arial" w:hAnsi="Arial"/>
                <w:sz w:val="20"/>
              </w:rPr>
            </w:pPr>
          </w:p>
        </w:tc>
        <w:tc>
          <w:tcPr>
            <w:tcW w:w="1350" w:type="dxa"/>
            <w:shd w:val="clear" w:color="auto" w:fill="D9D9D9" w:themeFill="background1" w:themeFillShade="D9"/>
          </w:tcPr>
          <w:p w14:paraId="6E2772F8" w14:textId="77777777" w:rsidR="00445872" w:rsidRDefault="00445872" w:rsidP="00423258">
            <w:pPr>
              <w:spacing w:before="40" w:after="40"/>
              <w:jc w:val="right"/>
              <w:rPr>
                <w:rFonts w:ascii="Arial" w:hAnsi="Arial"/>
                <w:sz w:val="20"/>
              </w:rPr>
            </w:pPr>
          </w:p>
        </w:tc>
        <w:tc>
          <w:tcPr>
            <w:tcW w:w="1260" w:type="dxa"/>
            <w:tcBorders>
              <w:right w:val="double" w:sz="4" w:space="0" w:color="auto"/>
            </w:tcBorders>
            <w:shd w:val="clear" w:color="auto" w:fill="D9D9D9" w:themeFill="background1" w:themeFillShade="D9"/>
          </w:tcPr>
          <w:p w14:paraId="7A7288E7" w14:textId="77777777" w:rsidR="00445872" w:rsidRPr="00F9362D" w:rsidRDefault="00800D9C" w:rsidP="00423258">
            <w:pPr>
              <w:spacing w:before="40" w:after="40"/>
              <w:jc w:val="right"/>
              <w:rPr>
                <w:rFonts w:ascii="Arial MT Pro" w:hAnsi="Arial MT Pro"/>
                <w:sz w:val="20"/>
              </w:rPr>
            </w:pPr>
            <w:r w:rsidRPr="00F9362D">
              <w:rPr>
                <w:rFonts w:ascii="Arial MT Pro" w:hAnsi="Arial MT Pro"/>
                <w:sz w:val="20"/>
              </w:rPr>
              <w:t>3,000</w:t>
            </w:r>
          </w:p>
        </w:tc>
      </w:tr>
      <w:tr w:rsidR="00D43412" w14:paraId="56E80872" w14:textId="77777777" w:rsidTr="00D43412">
        <w:trPr>
          <w:cantSplit/>
        </w:trPr>
        <w:tc>
          <w:tcPr>
            <w:tcW w:w="562" w:type="dxa"/>
            <w:tcBorders>
              <w:left w:val="double" w:sz="4" w:space="0" w:color="auto"/>
              <w:bottom w:val="single" w:sz="4" w:space="0" w:color="auto"/>
              <w:right w:val="nil"/>
            </w:tcBorders>
            <w:shd w:val="clear" w:color="auto" w:fill="FFFFFF"/>
          </w:tcPr>
          <w:p w14:paraId="382F191C" w14:textId="77777777" w:rsidR="00445872" w:rsidRDefault="00445872" w:rsidP="0019721B">
            <w:pPr>
              <w:spacing w:before="40" w:after="40"/>
              <w:jc w:val="both"/>
              <w:rPr>
                <w:rFonts w:ascii="Arial" w:hAnsi="Arial"/>
                <w:sz w:val="20"/>
              </w:rPr>
            </w:pPr>
          </w:p>
        </w:tc>
        <w:tc>
          <w:tcPr>
            <w:tcW w:w="629" w:type="dxa"/>
            <w:gridSpan w:val="2"/>
            <w:tcBorders>
              <w:left w:val="nil"/>
              <w:bottom w:val="single" w:sz="4" w:space="0" w:color="auto"/>
            </w:tcBorders>
            <w:shd w:val="clear" w:color="auto" w:fill="FFFFFF"/>
          </w:tcPr>
          <w:p w14:paraId="01E32C08" w14:textId="77777777" w:rsidR="00445872" w:rsidRDefault="00445872" w:rsidP="0019721B">
            <w:pPr>
              <w:tabs>
                <w:tab w:val="decimal" w:pos="335"/>
              </w:tabs>
              <w:spacing w:before="40" w:after="40"/>
              <w:rPr>
                <w:rFonts w:ascii="Arial" w:hAnsi="Arial"/>
                <w:sz w:val="20"/>
              </w:rPr>
            </w:pPr>
            <w:r w:rsidRPr="00F9362D">
              <w:rPr>
                <w:rFonts w:ascii="Arial MT Pro" w:hAnsi="Arial MT Pro"/>
                <w:sz w:val="20"/>
              </w:rPr>
              <w:t>7</w:t>
            </w:r>
          </w:p>
        </w:tc>
        <w:tc>
          <w:tcPr>
            <w:tcW w:w="1286" w:type="dxa"/>
            <w:tcBorders>
              <w:bottom w:val="single" w:sz="4" w:space="0" w:color="auto"/>
            </w:tcBorders>
            <w:shd w:val="clear" w:color="auto" w:fill="FFFFFF"/>
          </w:tcPr>
          <w:p w14:paraId="031CCEC1" w14:textId="77777777" w:rsidR="00445872" w:rsidRDefault="00445872" w:rsidP="0019721B">
            <w:pPr>
              <w:tabs>
                <w:tab w:val="decimal" w:pos="1057"/>
              </w:tabs>
              <w:spacing w:before="40" w:after="40"/>
              <w:ind w:right="-75"/>
              <w:rPr>
                <w:rFonts w:ascii="Arial" w:hAnsi="Arial"/>
                <w:sz w:val="20"/>
              </w:rPr>
            </w:pPr>
          </w:p>
        </w:tc>
        <w:tc>
          <w:tcPr>
            <w:tcW w:w="1269" w:type="dxa"/>
            <w:tcBorders>
              <w:bottom w:val="single" w:sz="4" w:space="0" w:color="auto"/>
            </w:tcBorders>
            <w:shd w:val="clear" w:color="auto" w:fill="FFFFFF"/>
          </w:tcPr>
          <w:p w14:paraId="03347D2A" w14:textId="77777777" w:rsidR="00445872" w:rsidRDefault="00445872" w:rsidP="0019721B">
            <w:pPr>
              <w:tabs>
                <w:tab w:val="decimal" w:pos="1062"/>
              </w:tabs>
              <w:spacing w:before="40" w:after="40"/>
              <w:ind w:right="-75"/>
              <w:rPr>
                <w:rFonts w:ascii="Arial" w:hAnsi="Arial"/>
                <w:sz w:val="20"/>
              </w:rPr>
            </w:pPr>
          </w:p>
        </w:tc>
        <w:tc>
          <w:tcPr>
            <w:tcW w:w="1215" w:type="dxa"/>
            <w:tcBorders>
              <w:bottom w:val="single" w:sz="4" w:space="0" w:color="auto"/>
            </w:tcBorders>
            <w:shd w:val="clear" w:color="auto" w:fill="FFFFFF"/>
          </w:tcPr>
          <w:p w14:paraId="0FB25D78" w14:textId="77777777" w:rsidR="00445872" w:rsidRDefault="00445872" w:rsidP="006706F4">
            <w:pPr>
              <w:spacing w:before="40" w:after="40"/>
              <w:jc w:val="right"/>
              <w:rPr>
                <w:rFonts w:ascii="Arial" w:hAnsi="Arial"/>
                <w:sz w:val="20"/>
              </w:rPr>
            </w:pPr>
          </w:p>
        </w:tc>
        <w:tc>
          <w:tcPr>
            <w:tcW w:w="1357" w:type="dxa"/>
            <w:tcBorders>
              <w:bottom w:val="single" w:sz="4" w:space="0" w:color="auto"/>
            </w:tcBorders>
            <w:shd w:val="clear" w:color="auto" w:fill="FFFFFF"/>
          </w:tcPr>
          <w:p w14:paraId="48B86CB2" w14:textId="77777777" w:rsidR="00445872" w:rsidRDefault="00445872" w:rsidP="006706F4">
            <w:pPr>
              <w:spacing w:before="40" w:after="40"/>
              <w:jc w:val="right"/>
              <w:rPr>
                <w:rFonts w:ascii="Arial" w:hAnsi="Arial" w:cs="Arial"/>
                <w:sz w:val="20"/>
              </w:rPr>
            </w:pPr>
            <w:r w:rsidRPr="00F9362D">
              <w:rPr>
                <w:rFonts w:ascii="Arial MT Pro" w:hAnsi="Arial MT Pro" w:cs="Arial"/>
                <w:sz w:val="20"/>
              </w:rPr>
              <w:t>7,000</w:t>
            </w:r>
          </w:p>
        </w:tc>
        <w:tc>
          <w:tcPr>
            <w:tcW w:w="1122" w:type="dxa"/>
            <w:tcBorders>
              <w:bottom w:val="single" w:sz="4" w:space="0" w:color="auto"/>
            </w:tcBorders>
            <w:shd w:val="clear" w:color="auto" w:fill="FFFFFF"/>
          </w:tcPr>
          <w:p w14:paraId="662ED0D5" w14:textId="77777777" w:rsidR="00445872" w:rsidRDefault="00445872" w:rsidP="006706F4">
            <w:pPr>
              <w:spacing w:before="40" w:after="40"/>
              <w:jc w:val="right"/>
              <w:rPr>
                <w:rFonts w:ascii="Arial" w:hAnsi="Arial" w:cs="Arial"/>
                <w:sz w:val="20"/>
              </w:rPr>
            </w:pPr>
            <w:r w:rsidRPr="00F9362D">
              <w:rPr>
                <w:rFonts w:ascii="Arial MT Pro" w:hAnsi="Arial MT Pro" w:cs="Arial"/>
                <w:sz w:val="20"/>
              </w:rPr>
              <w:t>7,000</w:t>
            </w:r>
          </w:p>
        </w:tc>
        <w:tc>
          <w:tcPr>
            <w:tcW w:w="1398" w:type="dxa"/>
            <w:tcBorders>
              <w:bottom w:val="single" w:sz="4" w:space="0" w:color="auto"/>
            </w:tcBorders>
            <w:shd w:val="clear" w:color="auto" w:fill="FFFFFF"/>
          </w:tcPr>
          <w:p w14:paraId="2D0E5FC9" w14:textId="77777777" w:rsidR="00445872" w:rsidRDefault="00445872" w:rsidP="0019721B">
            <w:pPr>
              <w:tabs>
                <w:tab w:val="decimal" w:pos="1157"/>
              </w:tabs>
              <w:spacing w:before="40" w:after="40"/>
              <w:ind w:right="-75"/>
              <w:rPr>
                <w:rFonts w:ascii="Arial" w:hAnsi="Arial"/>
                <w:sz w:val="20"/>
              </w:rPr>
            </w:pPr>
          </w:p>
        </w:tc>
        <w:tc>
          <w:tcPr>
            <w:tcW w:w="1170" w:type="dxa"/>
            <w:tcBorders>
              <w:bottom w:val="single" w:sz="4" w:space="0" w:color="auto"/>
            </w:tcBorders>
            <w:shd w:val="clear" w:color="auto" w:fill="FFFFFF"/>
          </w:tcPr>
          <w:p w14:paraId="1B7D64C8" w14:textId="40FC8012" w:rsidR="00445872" w:rsidRDefault="00332012" w:rsidP="00423258">
            <w:pPr>
              <w:spacing w:before="40" w:after="40"/>
              <w:jc w:val="right"/>
              <w:rPr>
                <w:rFonts w:ascii="Arial" w:hAnsi="Arial"/>
                <w:sz w:val="20"/>
              </w:rPr>
            </w:pPr>
            <w:r>
              <w:rPr>
                <w:noProof/>
              </w:rPr>
              <mc:AlternateContent>
                <mc:Choice Requires="wps">
                  <w:drawing>
                    <wp:anchor distT="0" distB="0" distL="114300" distR="114300" simplePos="0" relativeHeight="251658752" behindDoc="0" locked="0" layoutInCell="1" allowOverlap="1" wp14:anchorId="47275ECE" wp14:editId="3FA9E2D6">
                      <wp:simplePos x="0" y="0"/>
                      <wp:positionH relativeFrom="column">
                        <wp:posOffset>285115</wp:posOffset>
                      </wp:positionH>
                      <wp:positionV relativeFrom="paragraph">
                        <wp:posOffset>210820</wp:posOffset>
                      </wp:positionV>
                      <wp:extent cx="208933" cy="3655745"/>
                      <wp:effectExtent l="0" t="27940" r="10795" b="10795"/>
                      <wp:wrapNone/>
                      <wp:docPr id="57"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rot="5381401">
                                <a:off x="0" y="0"/>
                                <a:ext cx="208933" cy="3655745"/>
                              </a:xfrm>
                              <a:prstGeom prst="rightBrace">
                                <a:avLst>
                                  <a:gd name="adj1" fmla="val 56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93321" id="AutoShape 25" o:spid="_x0000_s1026" type="#_x0000_t88" style="position:absolute;margin-left:22.45pt;margin-top:16.6pt;width:16.45pt;height:287.85pt;rotation:587792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" adj="698">
                      <v:path arrowok="f"/>
                      <o:lock v:ext="edit" aspectratio="t" verticies="t" text="t" shapetype="t"/>
                    </v:shape>
                  </w:pict>
                </mc:Fallback>
              </mc:AlternateContent>
            </w:r>
          </w:p>
        </w:tc>
        <w:tc>
          <w:tcPr>
            <w:tcW w:w="1350" w:type="dxa"/>
            <w:tcBorders>
              <w:bottom w:val="single" w:sz="4" w:space="0" w:color="auto"/>
            </w:tcBorders>
            <w:shd w:val="clear" w:color="auto" w:fill="FFFFFF"/>
          </w:tcPr>
          <w:p w14:paraId="3490206D" w14:textId="77777777" w:rsidR="00445872" w:rsidRDefault="00445872" w:rsidP="00423258">
            <w:pPr>
              <w:spacing w:before="40" w:after="40"/>
              <w:jc w:val="right"/>
              <w:rPr>
                <w:rFonts w:ascii="Arial" w:hAnsi="Arial"/>
                <w:sz w:val="20"/>
              </w:rPr>
            </w:pPr>
          </w:p>
        </w:tc>
        <w:tc>
          <w:tcPr>
            <w:tcW w:w="1260" w:type="dxa"/>
            <w:tcBorders>
              <w:bottom w:val="single" w:sz="4" w:space="0" w:color="auto"/>
              <w:right w:val="double" w:sz="4" w:space="0" w:color="auto"/>
            </w:tcBorders>
            <w:shd w:val="clear" w:color="auto" w:fill="FFFFFF"/>
          </w:tcPr>
          <w:p w14:paraId="1838D249" w14:textId="77777777" w:rsidR="00445872" w:rsidRPr="00F9362D" w:rsidRDefault="00445872" w:rsidP="00423258">
            <w:pPr>
              <w:spacing w:before="40" w:after="40"/>
              <w:jc w:val="right"/>
              <w:rPr>
                <w:rFonts w:ascii="Arial MT Pro" w:hAnsi="Arial MT Pro"/>
                <w:sz w:val="20"/>
              </w:rPr>
            </w:pPr>
          </w:p>
        </w:tc>
      </w:tr>
      <w:tr w:rsidR="00D43412" w14:paraId="5CD16338" w14:textId="77777777" w:rsidTr="00D43412">
        <w:trPr>
          <w:cantSplit/>
        </w:trPr>
        <w:tc>
          <w:tcPr>
            <w:tcW w:w="562" w:type="dxa"/>
            <w:tcBorders>
              <w:left w:val="double" w:sz="4" w:space="0" w:color="auto"/>
              <w:right w:val="nil"/>
            </w:tcBorders>
            <w:shd w:val="clear" w:color="auto" w:fill="D9D9D9" w:themeFill="background1" w:themeFillShade="D9"/>
          </w:tcPr>
          <w:p w14:paraId="1E98D3A9" w14:textId="77777777" w:rsidR="00445872" w:rsidRDefault="00445872" w:rsidP="0019721B">
            <w:pPr>
              <w:spacing w:before="40" w:after="40"/>
              <w:jc w:val="both"/>
              <w:rPr>
                <w:rFonts w:ascii="Arial" w:hAnsi="Arial"/>
                <w:sz w:val="20"/>
              </w:rPr>
            </w:pPr>
            <w:r w:rsidRPr="00F9362D">
              <w:rPr>
                <w:rFonts w:ascii="Arial MT Pro" w:hAnsi="Arial MT Pro"/>
                <w:sz w:val="20"/>
              </w:rPr>
              <w:t>Bal.</w:t>
            </w:r>
          </w:p>
        </w:tc>
        <w:tc>
          <w:tcPr>
            <w:tcW w:w="629" w:type="dxa"/>
            <w:gridSpan w:val="2"/>
            <w:tcBorders>
              <w:left w:val="nil"/>
            </w:tcBorders>
            <w:shd w:val="clear" w:color="auto" w:fill="D9D9D9" w:themeFill="background1" w:themeFillShade="D9"/>
          </w:tcPr>
          <w:p w14:paraId="67FCB07E" w14:textId="77777777" w:rsidR="00445872" w:rsidRDefault="00445872" w:rsidP="0019721B">
            <w:pPr>
              <w:tabs>
                <w:tab w:val="decimal" w:pos="335"/>
              </w:tabs>
              <w:spacing w:before="40" w:after="40"/>
              <w:rPr>
                <w:rFonts w:ascii="Arial" w:hAnsi="Arial"/>
                <w:sz w:val="20"/>
              </w:rPr>
            </w:pPr>
          </w:p>
        </w:tc>
        <w:tc>
          <w:tcPr>
            <w:tcW w:w="1286" w:type="dxa"/>
            <w:shd w:val="clear" w:color="auto" w:fill="D9D9D9" w:themeFill="background1" w:themeFillShade="D9"/>
          </w:tcPr>
          <w:p w14:paraId="640BB128" w14:textId="77777777" w:rsidR="00445872" w:rsidRDefault="00445872" w:rsidP="0019721B">
            <w:pPr>
              <w:tabs>
                <w:tab w:val="decimal" w:pos="1057"/>
              </w:tabs>
              <w:spacing w:before="40" w:after="40"/>
              <w:ind w:right="-75"/>
              <w:rPr>
                <w:rFonts w:ascii="Arial" w:hAnsi="Arial"/>
                <w:sz w:val="20"/>
              </w:rPr>
            </w:pPr>
            <w:r w:rsidRPr="00F9362D">
              <w:rPr>
                <w:rFonts w:ascii="Arial MT Pro" w:hAnsi="Arial MT Pro"/>
                <w:sz w:val="20"/>
              </w:rPr>
              <w:t>46,000</w:t>
            </w:r>
          </w:p>
        </w:tc>
        <w:tc>
          <w:tcPr>
            <w:tcW w:w="1269" w:type="dxa"/>
            <w:shd w:val="clear" w:color="auto" w:fill="D9D9D9" w:themeFill="background1" w:themeFillShade="D9"/>
          </w:tcPr>
          <w:p w14:paraId="2F982E23" w14:textId="77777777" w:rsidR="00445872" w:rsidRDefault="00445872" w:rsidP="0019721B">
            <w:pPr>
              <w:tabs>
                <w:tab w:val="decimal" w:pos="1062"/>
              </w:tabs>
              <w:spacing w:before="40" w:after="40"/>
              <w:ind w:right="-75"/>
              <w:rPr>
                <w:rFonts w:ascii="Arial" w:hAnsi="Arial"/>
                <w:sz w:val="20"/>
              </w:rPr>
            </w:pPr>
          </w:p>
        </w:tc>
        <w:tc>
          <w:tcPr>
            <w:tcW w:w="1215" w:type="dxa"/>
            <w:shd w:val="clear" w:color="auto" w:fill="D9D9D9" w:themeFill="background1" w:themeFillShade="D9"/>
          </w:tcPr>
          <w:p w14:paraId="7C2ED00D" w14:textId="77777777" w:rsidR="00445872" w:rsidRDefault="00445872" w:rsidP="006706F4">
            <w:pPr>
              <w:spacing w:before="40" w:after="40"/>
              <w:jc w:val="right"/>
              <w:rPr>
                <w:rFonts w:ascii="Arial" w:hAnsi="Arial"/>
                <w:sz w:val="20"/>
              </w:rPr>
            </w:pPr>
            <w:r w:rsidRPr="00F9362D">
              <w:rPr>
                <w:rFonts w:ascii="Arial MT Pro" w:hAnsi="Arial MT Pro"/>
                <w:sz w:val="20"/>
              </w:rPr>
              <w:t>1,000</w:t>
            </w:r>
          </w:p>
        </w:tc>
        <w:tc>
          <w:tcPr>
            <w:tcW w:w="1357" w:type="dxa"/>
            <w:shd w:val="clear" w:color="auto" w:fill="D9D9D9" w:themeFill="background1" w:themeFillShade="D9"/>
          </w:tcPr>
          <w:p w14:paraId="2AF06CAC" w14:textId="77777777" w:rsidR="00445872" w:rsidRDefault="00445872" w:rsidP="006706F4">
            <w:pPr>
              <w:spacing w:before="40" w:after="40"/>
              <w:jc w:val="right"/>
              <w:rPr>
                <w:rFonts w:ascii="Arial" w:hAnsi="Arial"/>
                <w:sz w:val="20"/>
              </w:rPr>
            </w:pPr>
            <w:r w:rsidRPr="00F9362D">
              <w:rPr>
                <w:rFonts w:ascii="Arial MT Pro" w:hAnsi="Arial MT Pro"/>
                <w:sz w:val="20"/>
              </w:rPr>
              <w:t>7,000</w:t>
            </w:r>
          </w:p>
        </w:tc>
        <w:tc>
          <w:tcPr>
            <w:tcW w:w="1122" w:type="dxa"/>
            <w:shd w:val="clear" w:color="auto" w:fill="D9D9D9" w:themeFill="background1" w:themeFillShade="D9"/>
          </w:tcPr>
          <w:p w14:paraId="6485D654" w14:textId="77777777" w:rsidR="00445872" w:rsidRDefault="00445872" w:rsidP="006706F4">
            <w:pPr>
              <w:spacing w:before="40" w:after="40"/>
              <w:jc w:val="right"/>
              <w:rPr>
                <w:rFonts w:ascii="Arial" w:hAnsi="Arial"/>
                <w:sz w:val="20"/>
              </w:rPr>
            </w:pPr>
            <w:r w:rsidRPr="00F9362D">
              <w:rPr>
                <w:rFonts w:ascii="Arial MT Pro" w:hAnsi="Arial MT Pro"/>
                <w:sz w:val="20"/>
              </w:rPr>
              <w:t>7,000</w:t>
            </w:r>
          </w:p>
        </w:tc>
        <w:tc>
          <w:tcPr>
            <w:tcW w:w="1398" w:type="dxa"/>
            <w:shd w:val="clear" w:color="auto" w:fill="D9D9D9" w:themeFill="background1" w:themeFillShade="D9"/>
          </w:tcPr>
          <w:p w14:paraId="7D7C382B" w14:textId="77777777" w:rsidR="00445872" w:rsidRDefault="00800D9C" w:rsidP="0019721B">
            <w:pPr>
              <w:tabs>
                <w:tab w:val="decimal" w:pos="1157"/>
              </w:tabs>
              <w:spacing w:before="40" w:after="40"/>
              <w:ind w:right="-75"/>
              <w:rPr>
                <w:rFonts w:ascii="Arial" w:hAnsi="Arial"/>
                <w:sz w:val="20"/>
              </w:rPr>
            </w:pPr>
            <w:r w:rsidRPr="00F9362D">
              <w:rPr>
                <w:rFonts w:ascii="Arial MT Pro" w:hAnsi="Arial MT Pro"/>
                <w:sz w:val="20"/>
              </w:rPr>
              <w:t>50</w:t>
            </w:r>
            <w:r w:rsidR="00445872" w:rsidRPr="00F9362D">
              <w:rPr>
                <w:rFonts w:ascii="Arial MT Pro" w:hAnsi="Arial MT Pro"/>
                <w:sz w:val="20"/>
              </w:rPr>
              <w:t>,000</w:t>
            </w:r>
          </w:p>
        </w:tc>
        <w:tc>
          <w:tcPr>
            <w:tcW w:w="1170" w:type="dxa"/>
            <w:shd w:val="clear" w:color="auto" w:fill="D9D9D9" w:themeFill="background1" w:themeFillShade="D9"/>
          </w:tcPr>
          <w:p w14:paraId="2183B9CA" w14:textId="77777777" w:rsidR="00445872" w:rsidRDefault="00445872" w:rsidP="00423258">
            <w:pPr>
              <w:spacing w:before="40" w:after="40"/>
              <w:jc w:val="right"/>
              <w:rPr>
                <w:rFonts w:ascii="Arial" w:hAnsi="Arial"/>
                <w:sz w:val="20"/>
              </w:rPr>
            </w:pPr>
          </w:p>
        </w:tc>
        <w:tc>
          <w:tcPr>
            <w:tcW w:w="1350" w:type="dxa"/>
            <w:shd w:val="clear" w:color="auto" w:fill="D9D9D9" w:themeFill="background1" w:themeFillShade="D9"/>
          </w:tcPr>
          <w:p w14:paraId="557B5113" w14:textId="77777777" w:rsidR="00445872" w:rsidRDefault="00445872" w:rsidP="00423258">
            <w:pPr>
              <w:spacing w:before="40" w:after="40"/>
              <w:jc w:val="right"/>
              <w:rPr>
                <w:rFonts w:ascii="Arial" w:hAnsi="Arial"/>
                <w:sz w:val="20"/>
              </w:rPr>
            </w:pPr>
          </w:p>
        </w:tc>
        <w:tc>
          <w:tcPr>
            <w:tcW w:w="1260" w:type="dxa"/>
            <w:tcBorders>
              <w:right w:val="double" w:sz="4" w:space="0" w:color="auto"/>
            </w:tcBorders>
            <w:shd w:val="clear" w:color="auto" w:fill="D9D9D9" w:themeFill="background1" w:themeFillShade="D9"/>
          </w:tcPr>
          <w:p w14:paraId="76E225CF" w14:textId="77777777" w:rsidR="00445872" w:rsidRPr="00F9362D" w:rsidRDefault="00932B76" w:rsidP="00423258">
            <w:pPr>
              <w:spacing w:before="40" w:after="40"/>
              <w:jc w:val="right"/>
              <w:rPr>
                <w:rFonts w:ascii="Arial MT Pro" w:hAnsi="Arial MT Pro"/>
                <w:sz w:val="20"/>
              </w:rPr>
            </w:pPr>
            <w:r w:rsidRPr="00F9362D">
              <w:rPr>
                <w:rFonts w:ascii="Arial MT Pro" w:hAnsi="Arial MT Pro"/>
                <w:sz w:val="20"/>
              </w:rPr>
              <w:t>3.000</w:t>
            </w:r>
          </w:p>
        </w:tc>
      </w:tr>
      <w:tr w:rsidR="00445872" w14:paraId="077CF8E7" w14:textId="77777777" w:rsidTr="008F3834">
        <w:trPr>
          <w:cantSplit/>
        </w:trPr>
        <w:tc>
          <w:tcPr>
            <w:tcW w:w="562" w:type="dxa"/>
            <w:tcBorders>
              <w:left w:val="double" w:sz="4" w:space="0" w:color="auto"/>
              <w:right w:val="nil"/>
            </w:tcBorders>
            <w:shd w:val="clear" w:color="auto" w:fill="FFFFFF"/>
          </w:tcPr>
          <w:p w14:paraId="67D84045" w14:textId="77777777" w:rsidR="00445872" w:rsidRDefault="00445872" w:rsidP="0019721B">
            <w:pPr>
              <w:spacing w:before="40" w:after="40"/>
              <w:jc w:val="both"/>
              <w:rPr>
                <w:rFonts w:ascii="Arial" w:hAnsi="Arial"/>
                <w:sz w:val="20"/>
              </w:rPr>
            </w:pPr>
          </w:p>
        </w:tc>
        <w:tc>
          <w:tcPr>
            <w:tcW w:w="629" w:type="dxa"/>
            <w:gridSpan w:val="2"/>
            <w:tcBorders>
              <w:left w:val="nil"/>
            </w:tcBorders>
            <w:shd w:val="clear" w:color="auto" w:fill="FFFFFF"/>
          </w:tcPr>
          <w:p w14:paraId="6E268A9A" w14:textId="77777777" w:rsidR="00445872" w:rsidRDefault="00445872" w:rsidP="0019721B">
            <w:pPr>
              <w:tabs>
                <w:tab w:val="decimal" w:pos="335"/>
              </w:tabs>
              <w:spacing w:before="40" w:after="40"/>
              <w:rPr>
                <w:rFonts w:ascii="Arial" w:hAnsi="Arial"/>
                <w:sz w:val="20"/>
              </w:rPr>
            </w:pPr>
            <w:r w:rsidRPr="00F9362D">
              <w:rPr>
                <w:rFonts w:ascii="Arial MT Pro" w:hAnsi="Arial MT Pro"/>
                <w:sz w:val="20"/>
              </w:rPr>
              <w:t>10*</w:t>
            </w:r>
          </w:p>
        </w:tc>
        <w:tc>
          <w:tcPr>
            <w:tcW w:w="1286" w:type="dxa"/>
            <w:shd w:val="clear" w:color="auto" w:fill="FFFFFF"/>
          </w:tcPr>
          <w:p w14:paraId="57A03998" w14:textId="77777777" w:rsidR="00445872" w:rsidRDefault="00445872" w:rsidP="0019721B">
            <w:pPr>
              <w:tabs>
                <w:tab w:val="decimal" w:pos="1057"/>
              </w:tabs>
              <w:spacing w:before="40" w:after="40"/>
              <w:ind w:right="-75"/>
              <w:rPr>
                <w:rFonts w:ascii="Arial" w:hAnsi="Arial" w:cs="Arial"/>
                <w:sz w:val="20"/>
              </w:rPr>
            </w:pPr>
          </w:p>
        </w:tc>
        <w:tc>
          <w:tcPr>
            <w:tcW w:w="1269" w:type="dxa"/>
            <w:shd w:val="clear" w:color="auto" w:fill="FFFFFF"/>
          </w:tcPr>
          <w:p w14:paraId="38CE5B9A" w14:textId="0280F598" w:rsidR="00445872" w:rsidRDefault="00445872" w:rsidP="0019721B">
            <w:pPr>
              <w:tabs>
                <w:tab w:val="decimal" w:pos="1062"/>
              </w:tabs>
              <w:spacing w:before="40" w:after="40"/>
              <w:ind w:right="-75"/>
              <w:rPr>
                <w:rFonts w:ascii="Arial" w:hAnsi="Arial" w:cs="Arial"/>
                <w:sz w:val="20"/>
              </w:rPr>
            </w:pPr>
          </w:p>
        </w:tc>
        <w:tc>
          <w:tcPr>
            <w:tcW w:w="1215" w:type="dxa"/>
            <w:shd w:val="clear" w:color="auto" w:fill="FFFFFF"/>
          </w:tcPr>
          <w:p w14:paraId="5F9D058D" w14:textId="22414543" w:rsidR="00445872" w:rsidRDefault="00445872" w:rsidP="006706F4">
            <w:pPr>
              <w:spacing w:before="40" w:after="40"/>
              <w:jc w:val="right"/>
              <w:rPr>
                <w:rFonts w:ascii="Arial" w:hAnsi="Arial"/>
                <w:sz w:val="20"/>
              </w:rPr>
            </w:pPr>
          </w:p>
        </w:tc>
        <w:tc>
          <w:tcPr>
            <w:tcW w:w="1357" w:type="dxa"/>
            <w:shd w:val="clear" w:color="auto" w:fill="FFFFFF"/>
          </w:tcPr>
          <w:p w14:paraId="25EACD90" w14:textId="77777777" w:rsidR="00445872" w:rsidRDefault="00445872" w:rsidP="006706F4">
            <w:pPr>
              <w:spacing w:before="40" w:after="40"/>
              <w:jc w:val="right"/>
              <w:rPr>
                <w:rFonts w:ascii="Arial" w:hAnsi="Arial"/>
                <w:sz w:val="20"/>
              </w:rPr>
            </w:pPr>
          </w:p>
        </w:tc>
        <w:tc>
          <w:tcPr>
            <w:tcW w:w="1122" w:type="dxa"/>
            <w:shd w:val="clear" w:color="auto" w:fill="FFFFFF"/>
          </w:tcPr>
          <w:p w14:paraId="3BDCD0E6" w14:textId="77777777" w:rsidR="00445872" w:rsidRDefault="00445872" w:rsidP="006706F4">
            <w:pPr>
              <w:spacing w:before="40" w:after="40"/>
              <w:jc w:val="right"/>
              <w:rPr>
                <w:rFonts w:ascii="Arial" w:hAnsi="Arial"/>
                <w:sz w:val="20"/>
              </w:rPr>
            </w:pPr>
          </w:p>
        </w:tc>
        <w:tc>
          <w:tcPr>
            <w:tcW w:w="1398" w:type="dxa"/>
            <w:shd w:val="clear" w:color="auto" w:fill="FFFFFF"/>
          </w:tcPr>
          <w:p w14:paraId="2146DB40" w14:textId="77777777" w:rsidR="00445872" w:rsidRDefault="00445872" w:rsidP="0019721B">
            <w:pPr>
              <w:tabs>
                <w:tab w:val="decimal" w:pos="1157"/>
              </w:tabs>
              <w:spacing w:before="40" w:after="40"/>
              <w:ind w:right="-75"/>
              <w:rPr>
                <w:rFonts w:ascii="Arial" w:hAnsi="Arial"/>
                <w:sz w:val="20"/>
              </w:rPr>
            </w:pPr>
          </w:p>
        </w:tc>
        <w:tc>
          <w:tcPr>
            <w:tcW w:w="1170" w:type="dxa"/>
            <w:shd w:val="clear" w:color="auto" w:fill="FFFFFF"/>
          </w:tcPr>
          <w:p w14:paraId="3655FBF8" w14:textId="77777777" w:rsidR="00445872" w:rsidRDefault="00445872" w:rsidP="00423258">
            <w:pPr>
              <w:spacing w:before="40" w:after="40"/>
              <w:jc w:val="right"/>
              <w:rPr>
                <w:rFonts w:ascii="Arial" w:hAnsi="Arial"/>
                <w:sz w:val="20"/>
              </w:rPr>
            </w:pPr>
          </w:p>
        </w:tc>
        <w:tc>
          <w:tcPr>
            <w:tcW w:w="1350" w:type="dxa"/>
            <w:shd w:val="clear" w:color="auto" w:fill="FFFFFF"/>
          </w:tcPr>
          <w:p w14:paraId="1BB02B25" w14:textId="77777777" w:rsidR="00445872" w:rsidRDefault="00445872" w:rsidP="00423258">
            <w:pPr>
              <w:spacing w:before="40" w:after="40"/>
              <w:jc w:val="right"/>
              <w:rPr>
                <w:rFonts w:ascii="Arial" w:hAnsi="Arial"/>
                <w:sz w:val="20"/>
              </w:rPr>
            </w:pPr>
          </w:p>
        </w:tc>
        <w:tc>
          <w:tcPr>
            <w:tcW w:w="1260" w:type="dxa"/>
            <w:tcBorders>
              <w:right w:val="double" w:sz="4" w:space="0" w:color="auto"/>
            </w:tcBorders>
            <w:shd w:val="clear" w:color="auto" w:fill="FFFFFF"/>
          </w:tcPr>
          <w:p w14:paraId="5073D9F2" w14:textId="77777777" w:rsidR="00445872" w:rsidRPr="00F9362D" w:rsidRDefault="00445872" w:rsidP="00423258">
            <w:pPr>
              <w:spacing w:before="40" w:after="40"/>
              <w:jc w:val="right"/>
              <w:rPr>
                <w:rFonts w:ascii="Arial MT Pro" w:hAnsi="Arial MT Pro"/>
                <w:sz w:val="20"/>
              </w:rPr>
            </w:pPr>
          </w:p>
        </w:tc>
      </w:tr>
      <w:tr w:rsidR="00445872" w14:paraId="0388971C" w14:textId="77777777" w:rsidTr="008F3834">
        <w:trPr>
          <w:cantSplit/>
        </w:trPr>
        <w:tc>
          <w:tcPr>
            <w:tcW w:w="562" w:type="dxa"/>
            <w:tcBorders>
              <w:left w:val="double" w:sz="4" w:space="0" w:color="auto"/>
              <w:right w:val="nil"/>
            </w:tcBorders>
            <w:shd w:val="clear" w:color="auto" w:fill="FFFFFF"/>
          </w:tcPr>
          <w:p w14:paraId="60655D2E" w14:textId="77777777" w:rsidR="00445872" w:rsidRDefault="00445872" w:rsidP="0019721B">
            <w:pPr>
              <w:spacing w:before="40" w:after="40"/>
              <w:jc w:val="both"/>
              <w:rPr>
                <w:rFonts w:ascii="Arial" w:hAnsi="Arial" w:cs="Arial"/>
                <w:sz w:val="20"/>
              </w:rPr>
            </w:pPr>
          </w:p>
        </w:tc>
        <w:tc>
          <w:tcPr>
            <w:tcW w:w="629" w:type="dxa"/>
            <w:gridSpan w:val="2"/>
            <w:tcBorders>
              <w:left w:val="nil"/>
            </w:tcBorders>
            <w:shd w:val="clear" w:color="auto" w:fill="FFFFFF"/>
          </w:tcPr>
          <w:p w14:paraId="2BB48E72" w14:textId="77777777" w:rsidR="00445872" w:rsidRDefault="00445872" w:rsidP="0019721B">
            <w:pPr>
              <w:tabs>
                <w:tab w:val="decimal" w:pos="335"/>
              </w:tabs>
              <w:spacing w:before="40" w:after="40"/>
              <w:rPr>
                <w:rFonts w:ascii="Arial" w:hAnsi="Arial" w:cs="Arial"/>
                <w:sz w:val="20"/>
              </w:rPr>
            </w:pPr>
            <w:r w:rsidRPr="00F9362D">
              <w:rPr>
                <w:rFonts w:ascii="Arial MT Pro" w:hAnsi="Arial MT Pro" w:cs="Arial"/>
                <w:sz w:val="20"/>
              </w:rPr>
              <w:t>11*</w:t>
            </w:r>
          </w:p>
        </w:tc>
        <w:tc>
          <w:tcPr>
            <w:tcW w:w="1286" w:type="dxa"/>
            <w:shd w:val="clear" w:color="auto" w:fill="FFFFFF"/>
          </w:tcPr>
          <w:p w14:paraId="48C971FF" w14:textId="77777777" w:rsidR="00445872" w:rsidRDefault="00445872" w:rsidP="0019721B">
            <w:pPr>
              <w:tabs>
                <w:tab w:val="decimal" w:pos="1057"/>
              </w:tabs>
              <w:spacing w:before="40" w:after="40"/>
              <w:ind w:right="-75"/>
              <w:rPr>
                <w:rFonts w:ascii="Arial" w:hAnsi="Arial" w:cs="Arial"/>
                <w:sz w:val="20"/>
              </w:rPr>
            </w:pPr>
          </w:p>
        </w:tc>
        <w:tc>
          <w:tcPr>
            <w:tcW w:w="1269" w:type="dxa"/>
            <w:shd w:val="clear" w:color="auto" w:fill="FFFFFF"/>
          </w:tcPr>
          <w:p w14:paraId="73272185" w14:textId="77777777" w:rsidR="00445872" w:rsidRDefault="00445872" w:rsidP="0019721B">
            <w:pPr>
              <w:tabs>
                <w:tab w:val="decimal" w:pos="1062"/>
              </w:tabs>
              <w:spacing w:before="40" w:after="40"/>
              <w:ind w:right="-75"/>
              <w:rPr>
                <w:rFonts w:ascii="Arial" w:hAnsi="Arial" w:cs="Arial"/>
                <w:sz w:val="20"/>
              </w:rPr>
            </w:pPr>
          </w:p>
        </w:tc>
        <w:tc>
          <w:tcPr>
            <w:tcW w:w="1215" w:type="dxa"/>
            <w:shd w:val="clear" w:color="auto" w:fill="FFFFFF"/>
          </w:tcPr>
          <w:p w14:paraId="3F3DDC02" w14:textId="3D0AD63C" w:rsidR="00445872" w:rsidRDefault="00332012" w:rsidP="006706F4">
            <w:pPr>
              <w:spacing w:before="40" w:after="40"/>
              <w:jc w:val="right"/>
              <w:rPr>
                <w:rFonts w:ascii="Arial" w:hAnsi="Arial"/>
                <w:sz w:val="20"/>
              </w:rPr>
            </w:pPr>
            <w:r>
              <w:rPr>
                <w:noProof/>
              </w:rPr>
              <mc:AlternateContent>
                <mc:Choice Requires="wps">
                  <w:drawing>
                    <wp:anchor distT="0" distB="0" distL="114300" distR="114300" simplePos="0" relativeHeight="251656704" behindDoc="0" locked="0" layoutInCell="1" allowOverlap="1" wp14:anchorId="374A94B4" wp14:editId="5060E828">
                      <wp:simplePos x="0" y="0"/>
                      <wp:positionH relativeFrom="column">
                        <wp:posOffset>-15240</wp:posOffset>
                      </wp:positionH>
                      <wp:positionV relativeFrom="paragraph">
                        <wp:posOffset>24765</wp:posOffset>
                      </wp:positionV>
                      <wp:extent cx="177800" cy="2752090"/>
                      <wp:effectExtent l="0" t="10795" r="20955" b="20955"/>
                      <wp:wrapNone/>
                      <wp:docPr id="58"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rot="5381401">
                                <a:off x="0" y="0"/>
                                <a:ext cx="177800" cy="2752090"/>
                              </a:xfrm>
                              <a:prstGeom prst="rightBrace">
                                <a:avLst>
                                  <a:gd name="adj1" fmla="val 2485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06670" id="AutoShape 24" o:spid="_x0000_s1026" type="#_x0000_t88" style="position:absolute;margin-left:-1.2pt;margin-top:1.95pt;width:14pt;height:216.7pt;rotation:587792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" adj="3469">
                      <v:path arrowok="f"/>
                      <o:lock v:ext="edit" aspectratio="t" verticies="t" text="t" shapetype="t"/>
                    </v:shape>
                  </w:pict>
                </mc:Fallback>
              </mc:AlternateContent>
            </w:r>
          </w:p>
        </w:tc>
        <w:tc>
          <w:tcPr>
            <w:tcW w:w="1357" w:type="dxa"/>
            <w:shd w:val="clear" w:color="auto" w:fill="FFFFFF"/>
          </w:tcPr>
          <w:p w14:paraId="432E19C2" w14:textId="77777777" w:rsidR="00445872" w:rsidRDefault="00445872" w:rsidP="006706F4">
            <w:pPr>
              <w:spacing w:before="40" w:after="40"/>
              <w:jc w:val="right"/>
              <w:rPr>
                <w:rFonts w:ascii="Arial" w:hAnsi="Arial"/>
                <w:sz w:val="20"/>
              </w:rPr>
            </w:pPr>
          </w:p>
        </w:tc>
        <w:tc>
          <w:tcPr>
            <w:tcW w:w="1122" w:type="dxa"/>
            <w:shd w:val="clear" w:color="auto" w:fill="FFFFFF"/>
          </w:tcPr>
          <w:p w14:paraId="5A9F09EE" w14:textId="77777777" w:rsidR="00445872" w:rsidRDefault="00445872" w:rsidP="006706F4">
            <w:pPr>
              <w:spacing w:before="40" w:after="40"/>
              <w:jc w:val="right"/>
              <w:rPr>
                <w:rFonts w:ascii="Arial" w:hAnsi="Arial"/>
                <w:sz w:val="20"/>
              </w:rPr>
            </w:pPr>
          </w:p>
        </w:tc>
        <w:tc>
          <w:tcPr>
            <w:tcW w:w="1398" w:type="dxa"/>
            <w:shd w:val="clear" w:color="auto" w:fill="FFFFFF"/>
          </w:tcPr>
          <w:p w14:paraId="224CE33A" w14:textId="77777777" w:rsidR="00445872" w:rsidRDefault="00445872" w:rsidP="0019721B">
            <w:pPr>
              <w:tabs>
                <w:tab w:val="decimal" w:pos="1157"/>
              </w:tabs>
              <w:spacing w:before="40" w:after="40"/>
              <w:ind w:right="-75"/>
              <w:rPr>
                <w:rFonts w:ascii="Arial" w:hAnsi="Arial"/>
                <w:sz w:val="20"/>
              </w:rPr>
            </w:pPr>
          </w:p>
        </w:tc>
        <w:tc>
          <w:tcPr>
            <w:tcW w:w="1170" w:type="dxa"/>
            <w:shd w:val="clear" w:color="auto" w:fill="FFFFFF"/>
          </w:tcPr>
          <w:p w14:paraId="7AB5F3E5" w14:textId="77777777" w:rsidR="00445872" w:rsidRDefault="00445872" w:rsidP="00423258">
            <w:pPr>
              <w:spacing w:before="40" w:after="40"/>
              <w:jc w:val="right"/>
              <w:rPr>
                <w:rFonts w:ascii="Arial" w:hAnsi="Arial"/>
                <w:sz w:val="20"/>
              </w:rPr>
            </w:pPr>
          </w:p>
        </w:tc>
        <w:tc>
          <w:tcPr>
            <w:tcW w:w="1350" w:type="dxa"/>
            <w:shd w:val="clear" w:color="auto" w:fill="FFFFFF"/>
          </w:tcPr>
          <w:p w14:paraId="315A9180" w14:textId="77777777" w:rsidR="00445872" w:rsidRDefault="00445872" w:rsidP="00423258">
            <w:pPr>
              <w:spacing w:before="40" w:after="40"/>
              <w:jc w:val="right"/>
              <w:rPr>
                <w:rFonts w:ascii="Arial" w:hAnsi="Arial"/>
                <w:sz w:val="20"/>
              </w:rPr>
            </w:pPr>
          </w:p>
        </w:tc>
        <w:tc>
          <w:tcPr>
            <w:tcW w:w="1260" w:type="dxa"/>
            <w:tcBorders>
              <w:right w:val="double" w:sz="4" w:space="0" w:color="auto"/>
            </w:tcBorders>
            <w:shd w:val="clear" w:color="auto" w:fill="FFFFFF"/>
          </w:tcPr>
          <w:p w14:paraId="7A8CB855" w14:textId="77777777" w:rsidR="00445872" w:rsidRPr="00F9362D" w:rsidRDefault="00445872" w:rsidP="00423258">
            <w:pPr>
              <w:spacing w:before="40" w:after="40"/>
              <w:jc w:val="right"/>
              <w:rPr>
                <w:rFonts w:ascii="Arial MT Pro" w:hAnsi="Arial MT Pro"/>
                <w:sz w:val="20"/>
              </w:rPr>
            </w:pPr>
          </w:p>
        </w:tc>
      </w:tr>
      <w:tr w:rsidR="00445872" w14:paraId="512379BD" w14:textId="77777777" w:rsidTr="008F3834">
        <w:trPr>
          <w:cantSplit/>
        </w:trPr>
        <w:tc>
          <w:tcPr>
            <w:tcW w:w="562" w:type="dxa"/>
            <w:tcBorders>
              <w:left w:val="double" w:sz="4" w:space="0" w:color="auto"/>
              <w:right w:val="nil"/>
            </w:tcBorders>
            <w:shd w:val="clear" w:color="auto" w:fill="FFFFFF"/>
          </w:tcPr>
          <w:p w14:paraId="2A19B4F6" w14:textId="77777777" w:rsidR="00445872" w:rsidRDefault="00445872" w:rsidP="0019721B">
            <w:pPr>
              <w:spacing w:before="40" w:after="40"/>
              <w:jc w:val="both"/>
              <w:rPr>
                <w:rFonts w:ascii="Arial" w:hAnsi="Arial" w:cs="Arial"/>
                <w:sz w:val="20"/>
              </w:rPr>
            </w:pPr>
          </w:p>
        </w:tc>
        <w:tc>
          <w:tcPr>
            <w:tcW w:w="629" w:type="dxa"/>
            <w:gridSpan w:val="2"/>
            <w:tcBorders>
              <w:left w:val="nil"/>
            </w:tcBorders>
            <w:shd w:val="clear" w:color="auto" w:fill="FFFFFF"/>
          </w:tcPr>
          <w:p w14:paraId="37400627" w14:textId="77777777" w:rsidR="00445872" w:rsidRDefault="00445872" w:rsidP="0019721B">
            <w:pPr>
              <w:tabs>
                <w:tab w:val="decimal" w:pos="335"/>
              </w:tabs>
              <w:spacing w:before="40" w:after="40"/>
              <w:rPr>
                <w:rFonts w:ascii="Arial" w:hAnsi="Arial" w:cs="Arial"/>
                <w:sz w:val="20"/>
              </w:rPr>
            </w:pPr>
            <w:r w:rsidRPr="00F9362D">
              <w:rPr>
                <w:rFonts w:ascii="Arial MT Pro" w:hAnsi="Arial MT Pro" w:cs="Arial"/>
                <w:sz w:val="20"/>
              </w:rPr>
              <w:t>12*</w:t>
            </w:r>
          </w:p>
        </w:tc>
        <w:tc>
          <w:tcPr>
            <w:tcW w:w="1286" w:type="dxa"/>
            <w:shd w:val="clear" w:color="auto" w:fill="FFFFFF"/>
          </w:tcPr>
          <w:p w14:paraId="2E38D645" w14:textId="77777777" w:rsidR="00445872" w:rsidRDefault="00445872" w:rsidP="0019721B">
            <w:pPr>
              <w:tabs>
                <w:tab w:val="decimal" w:pos="1057"/>
              </w:tabs>
              <w:spacing w:before="40" w:after="40"/>
              <w:ind w:right="-75"/>
              <w:rPr>
                <w:rFonts w:ascii="Arial" w:hAnsi="Arial" w:cs="Arial"/>
                <w:sz w:val="20"/>
              </w:rPr>
            </w:pPr>
          </w:p>
        </w:tc>
        <w:tc>
          <w:tcPr>
            <w:tcW w:w="1269" w:type="dxa"/>
            <w:shd w:val="clear" w:color="auto" w:fill="FFFFFF"/>
          </w:tcPr>
          <w:p w14:paraId="5580CF36" w14:textId="77777777" w:rsidR="00445872" w:rsidRDefault="00445872" w:rsidP="0019721B">
            <w:pPr>
              <w:tabs>
                <w:tab w:val="decimal" w:pos="1062"/>
              </w:tabs>
              <w:spacing w:before="40" w:after="40"/>
              <w:ind w:right="-75"/>
              <w:rPr>
                <w:rFonts w:ascii="Arial" w:hAnsi="Arial" w:cs="Arial"/>
                <w:sz w:val="20"/>
              </w:rPr>
            </w:pPr>
          </w:p>
        </w:tc>
        <w:tc>
          <w:tcPr>
            <w:tcW w:w="1215" w:type="dxa"/>
            <w:shd w:val="clear" w:color="auto" w:fill="FFFFFF"/>
          </w:tcPr>
          <w:p w14:paraId="499A22A8" w14:textId="77777777" w:rsidR="00445872" w:rsidRDefault="00445872" w:rsidP="006706F4">
            <w:pPr>
              <w:spacing w:before="40" w:after="40"/>
              <w:jc w:val="right"/>
              <w:rPr>
                <w:rFonts w:ascii="Arial" w:hAnsi="Arial"/>
                <w:sz w:val="20"/>
              </w:rPr>
            </w:pPr>
          </w:p>
        </w:tc>
        <w:tc>
          <w:tcPr>
            <w:tcW w:w="1357" w:type="dxa"/>
            <w:shd w:val="clear" w:color="auto" w:fill="FFFFFF"/>
          </w:tcPr>
          <w:p w14:paraId="39307148" w14:textId="77777777" w:rsidR="00445872" w:rsidRDefault="00445872" w:rsidP="006706F4">
            <w:pPr>
              <w:spacing w:before="40" w:after="40"/>
              <w:jc w:val="right"/>
              <w:rPr>
                <w:rFonts w:ascii="Arial" w:hAnsi="Arial"/>
                <w:sz w:val="20"/>
              </w:rPr>
            </w:pPr>
          </w:p>
        </w:tc>
        <w:tc>
          <w:tcPr>
            <w:tcW w:w="1122" w:type="dxa"/>
            <w:shd w:val="clear" w:color="auto" w:fill="FFFFFF"/>
          </w:tcPr>
          <w:p w14:paraId="1276A05D" w14:textId="77777777" w:rsidR="00445872" w:rsidRDefault="00445872" w:rsidP="006706F4">
            <w:pPr>
              <w:spacing w:before="40" w:after="40"/>
              <w:jc w:val="right"/>
              <w:rPr>
                <w:rFonts w:ascii="Arial" w:hAnsi="Arial"/>
                <w:noProof/>
                <w:sz w:val="20"/>
              </w:rPr>
            </w:pPr>
          </w:p>
        </w:tc>
        <w:tc>
          <w:tcPr>
            <w:tcW w:w="1398" w:type="dxa"/>
            <w:shd w:val="clear" w:color="auto" w:fill="FFFFFF"/>
          </w:tcPr>
          <w:p w14:paraId="6BF2D504" w14:textId="77777777" w:rsidR="00445872" w:rsidRDefault="00445872" w:rsidP="0019721B">
            <w:pPr>
              <w:tabs>
                <w:tab w:val="decimal" w:pos="1157"/>
              </w:tabs>
              <w:spacing w:before="40" w:after="40"/>
              <w:ind w:right="-75"/>
              <w:rPr>
                <w:rFonts w:ascii="Arial" w:hAnsi="Arial"/>
                <w:sz w:val="20"/>
              </w:rPr>
            </w:pPr>
          </w:p>
        </w:tc>
        <w:tc>
          <w:tcPr>
            <w:tcW w:w="1170" w:type="dxa"/>
            <w:shd w:val="clear" w:color="auto" w:fill="FFFFFF"/>
          </w:tcPr>
          <w:p w14:paraId="5DE2F45C" w14:textId="77777777" w:rsidR="00445872" w:rsidRDefault="00445872" w:rsidP="00423258">
            <w:pPr>
              <w:spacing w:before="40" w:after="40"/>
              <w:jc w:val="right"/>
              <w:rPr>
                <w:rFonts w:ascii="Arial" w:hAnsi="Arial"/>
                <w:sz w:val="20"/>
              </w:rPr>
            </w:pPr>
          </w:p>
        </w:tc>
        <w:tc>
          <w:tcPr>
            <w:tcW w:w="1350" w:type="dxa"/>
            <w:shd w:val="clear" w:color="auto" w:fill="FFFFFF"/>
          </w:tcPr>
          <w:p w14:paraId="66C55BA4" w14:textId="77777777" w:rsidR="00445872" w:rsidRDefault="00445872" w:rsidP="00423258">
            <w:pPr>
              <w:spacing w:before="40" w:after="40"/>
              <w:jc w:val="right"/>
              <w:rPr>
                <w:rFonts w:ascii="Arial" w:hAnsi="Arial"/>
                <w:sz w:val="20"/>
              </w:rPr>
            </w:pPr>
          </w:p>
        </w:tc>
        <w:tc>
          <w:tcPr>
            <w:tcW w:w="1260" w:type="dxa"/>
            <w:tcBorders>
              <w:right w:val="double" w:sz="4" w:space="0" w:color="auto"/>
            </w:tcBorders>
            <w:shd w:val="clear" w:color="auto" w:fill="FFFFFF"/>
          </w:tcPr>
          <w:p w14:paraId="3C5983D6" w14:textId="77777777" w:rsidR="00445872" w:rsidRPr="00F9362D" w:rsidRDefault="00445872" w:rsidP="00423258">
            <w:pPr>
              <w:spacing w:before="40" w:after="40"/>
              <w:jc w:val="right"/>
              <w:rPr>
                <w:rFonts w:ascii="Arial MT Pro" w:hAnsi="Arial MT Pro"/>
                <w:sz w:val="20"/>
              </w:rPr>
            </w:pPr>
          </w:p>
        </w:tc>
      </w:tr>
      <w:tr w:rsidR="00D43412" w14:paraId="56D5E946" w14:textId="77777777" w:rsidTr="00D43412">
        <w:trPr>
          <w:cantSplit/>
        </w:trPr>
        <w:tc>
          <w:tcPr>
            <w:tcW w:w="562" w:type="dxa"/>
            <w:tcBorders>
              <w:left w:val="double" w:sz="4" w:space="0" w:color="auto"/>
              <w:bottom w:val="single" w:sz="4" w:space="0" w:color="auto"/>
              <w:right w:val="nil"/>
            </w:tcBorders>
            <w:shd w:val="clear" w:color="auto" w:fill="FFFFFF"/>
          </w:tcPr>
          <w:p w14:paraId="59022F0F" w14:textId="77777777" w:rsidR="00445872" w:rsidRDefault="00445872" w:rsidP="0019721B">
            <w:pPr>
              <w:spacing w:before="40" w:after="40"/>
              <w:jc w:val="both"/>
              <w:rPr>
                <w:rFonts w:ascii="Arial" w:hAnsi="Arial" w:cs="Arial"/>
                <w:sz w:val="20"/>
              </w:rPr>
            </w:pPr>
          </w:p>
        </w:tc>
        <w:tc>
          <w:tcPr>
            <w:tcW w:w="629" w:type="dxa"/>
            <w:gridSpan w:val="2"/>
            <w:tcBorders>
              <w:left w:val="nil"/>
              <w:bottom w:val="single" w:sz="4" w:space="0" w:color="auto"/>
            </w:tcBorders>
            <w:shd w:val="clear" w:color="auto" w:fill="FFFFFF"/>
          </w:tcPr>
          <w:p w14:paraId="43D445C4" w14:textId="77777777" w:rsidR="00445872" w:rsidRDefault="00445872" w:rsidP="0019721B">
            <w:pPr>
              <w:tabs>
                <w:tab w:val="decimal" w:pos="335"/>
              </w:tabs>
              <w:spacing w:before="40" w:after="40"/>
              <w:rPr>
                <w:rFonts w:ascii="Arial" w:hAnsi="Arial" w:cs="Arial"/>
                <w:sz w:val="20"/>
              </w:rPr>
            </w:pPr>
            <w:r w:rsidRPr="00F9362D">
              <w:rPr>
                <w:rFonts w:ascii="Arial MT Pro" w:hAnsi="Arial MT Pro" w:cs="Arial"/>
                <w:sz w:val="20"/>
              </w:rPr>
              <w:t>29</w:t>
            </w:r>
          </w:p>
        </w:tc>
        <w:tc>
          <w:tcPr>
            <w:tcW w:w="1286" w:type="dxa"/>
            <w:tcBorders>
              <w:bottom w:val="single" w:sz="4" w:space="0" w:color="auto"/>
            </w:tcBorders>
            <w:shd w:val="clear" w:color="auto" w:fill="FFFFFF"/>
          </w:tcPr>
          <w:p w14:paraId="41853896" w14:textId="77777777" w:rsidR="00445872" w:rsidRDefault="00445872" w:rsidP="0019721B">
            <w:pPr>
              <w:tabs>
                <w:tab w:val="decimal" w:pos="1057"/>
              </w:tabs>
              <w:spacing w:before="40" w:after="40"/>
              <w:ind w:right="-75"/>
              <w:rPr>
                <w:rFonts w:ascii="Arial" w:hAnsi="Arial" w:cs="Arial"/>
                <w:sz w:val="20"/>
              </w:rPr>
            </w:pPr>
          </w:p>
        </w:tc>
        <w:tc>
          <w:tcPr>
            <w:tcW w:w="1269" w:type="dxa"/>
            <w:tcBorders>
              <w:bottom w:val="single" w:sz="4" w:space="0" w:color="auto"/>
            </w:tcBorders>
            <w:shd w:val="clear" w:color="auto" w:fill="FFFFFF"/>
          </w:tcPr>
          <w:p w14:paraId="2ED897CD" w14:textId="77777777" w:rsidR="00445872" w:rsidRDefault="00445872" w:rsidP="0019721B">
            <w:pPr>
              <w:tabs>
                <w:tab w:val="decimal" w:pos="1062"/>
              </w:tabs>
              <w:spacing w:before="40" w:after="40"/>
              <w:ind w:right="-75"/>
              <w:rPr>
                <w:rFonts w:ascii="Arial" w:hAnsi="Arial" w:cs="Arial"/>
                <w:sz w:val="20"/>
              </w:rPr>
            </w:pPr>
            <w:r w:rsidRPr="00F9362D">
              <w:rPr>
                <w:rFonts w:ascii="Arial MT Pro" w:hAnsi="Arial MT Pro" w:cs="Arial"/>
                <w:sz w:val="20"/>
              </w:rPr>
              <w:t>10,000</w:t>
            </w:r>
          </w:p>
        </w:tc>
        <w:tc>
          <w:tcPr>
            <w:tcW w:w="1215" w:type="dxa"/>
            <w:tcBorders>
              <w:bottom w:val="single" w:sz="4" w:space="0" w:color="auto"/>
            </w:tcBorders>
            <w:shd w:val="clear" w:color="auto" w:fill="FFFFFF"/>
          </w:tcPr>
          <w:p w14:paraId="46446DFC" w14:textId="77777777" w:rsidR="00445872" w:rsidRDefault="00445872" w:rsidP="006706F4">
            <w:pPr>
              <w:spacing w:before="40" w:after="40"/>
              <w:jc w:val="right"/>
              <w:rPr>
                <w:rFonts w:ascii="Arial" w:hAnsi="Arial"/>
                <w:sz w:val="20"/>
              </w:rPr>
            </w:pPr>
          </w:p>
        </w:tc>
        <w:tc>
          <w:tcPr>
            <w:tcW w:w="1357" w:type="dxa"/>
            <w:tcBorders>
              <w:bottom w:val="single" w:sz="4" w:space="0" w:color="auto"/>
            </w:tcBorders>
            <w:shd w:val="clear" w:color="auto" w:fill="FFFFFF"/>
          </w:tcPr>
          <w:p w14:paraId="4A3C4692" w14:textId="77777777" w:rsidR="00445872" w:rsidRDefault="00445872" w:rsidP="006706F4">
            <w:pPr>
              <w:spacing w:before="40" w:after="40"/>
              <w:jc w:val="right"/>
              <w:rPr>
                <w:rFonts w:ascii="Arial" w:hAnsi="Arial"/>
                <w:sz w:val="20"/>
              </w:rPr>
            </w:pPr>
          </w:p>
        </w:tc>
        <w:tc>
          <w:tcPr>
            <w:tcW w:w="1122" w:type="dxa"/>
            <w:tcBorders>
              <w:bottom w:val="single" w:sz="4" w:space="0" w:color="auto"/>
            </w:tcBorders>
            <w:shd w:val="clear" w:color="auto" w:fill="FFFFFF"/>
          </w:tcPr>
          <w:p w14:paraId="056C29B5" w14:textId="77777777" w:rsidR="00445872" w:rsidRDefault="00445872" w:rsidP="006706F4">
            <w:pPr>
              <w:spacing w:before="40" w:after="40"/>
              <w:jc w:val="right"/>
              <w:rPr>
                <w:rFonts w:ascii="Arial" w:hAnsi="Arial"/>
                <w:noProof/>
                <w:sz w:val="20"/>
              </w:rPr>
            </w:pPr>
          </w:p>
        </w:tc>
        <w:tc>
          <w:tcPr>
            <w:tcW w:w="1398" w:type="dxa"/>
            <w:tcBorders>
              <w:bottom w:val="single" w:sz="4" w:space="0" w:color="auto"/>
            </w:tcBorders>
            <w:shd w:val="clear" w:color="auto" w:fill="FFFFFF"/>
          </w:tcPr>
          <w:p w14:paraId="2188AFFD" w14:textId="77777777" w:rsidR="00445872" w:rsidRDefault="00445872" w:rsidP="0019721B">
            <w:pPr>
              <w:tabs>
                <w:tab w:val="decimal" w:pos="1157"/>
              </w:tabs>
              <w:spacing w:before="40" w:after="40"/>
              <w:ind w:right="-75"/>
              <w:rPr>
                <w:rFonts w:ascii="Arial" w:hAnsi="Arial" w:cs="Arial"/>
                <w:sz w:val="20"/>
              </w:rPr>
            </w:pPr>
          </w:p>
        </w:tc>
        <w:tc>
          <w:tcPr>
            <w:tcW w:w="1170" w:type="dxa"/>
            <w:tcBorders>
              <w:bottom w:val="single" w:sz="4" w:space="0" w:color="auto"/>
            </w:tcBorders>
            <w:shd w:val="clear" w:color="auto" w:fill="FFFFFF"/>
          </w:tcPr>
          <w:p w14:paraId="13D44F56" w14:textId="77777777" w:rsidR="00445872" w:rsidRDefault="00445872" w:rsidP="00423258">
            <w:pPr>
              <w:spacing w:before="40" w:after="40"/>
              <w:jc w:val="right"/>
              <w:rPr>
                <w:rFonts w:ascii="Arial" w:hAnsi="Arial"/>
                <w:sz w:val="20"/>
              </w:rPr>
            </w:pPr>
          </w:p>
        </w:tc>
        <w:tc>
          <w:tcPr>
            <w:tcW w:w="1350" w:type="dxa"/>
            <w:tcBorders>
              <w:bottom w:val="single" w:sz="4" w:space="0" w:color="auto"/>
            </w:tcBorders>
            <w:shd w:val="clear" w:color="auto" w:fill="FFFFFF"/>
          </w:tcPr>
          <w:p w14:paraId="52F44239" w14:textId="77777777" w:rsidR="00445872" w:rsidRDefault="00445872" w:rsidP="00423258">
            <w:pPr>
              <w:spacing w:before="40" w:after="40"/>
              <w:jc w:val="right"/>
              <w:rPr>
                <w:rFonts w:ascii="Arial" w:hAnsi="Arial"/>
                <w:sz w:val="20"/>
              </w:rPr>
            </w:pPr>
            <w:r w:rsidRPr="00F9362D">
              <w:rPr>
                <w:rFonts w:ascii="Arial MT Pro" w:hAnsi="Arial MT Pro"/>
                <w:sz w:val="20"/>
              </w:rPr>
              <w:t>10,000</w:t>
            </w:r>
          </w:p>
        </w:tc>
        <w:tc>
          <w:tcPr>
            <w:tcW w:w="1260" w:type="dxa"/>
            <w:tcBorders>
              <w:bottom w:val="single" w:sz="4" w:space="0" w:color="auto"/>
              <w:right w:val="double" w:sz="4" w:space="0" w:color="auto"/>
            </w:tcBorders>
            <w:shd w:val="clear" w:color="auto" w:fill="FFFFFF"/>
          </w:tcPr>
          <w:p w14:paraId="7F9D7672" w14:textId="77777777" w:rsidR="00445872" w:rsidRPr="00F9362D" w:rsidRDefault="00445872" w:rsidP="00423258">
            <w:pPr>
              <w:spacing w:before="40" w:after="40"/>
              <w:jc w:val="right"/>
              <w:rPr>
                <w:rFonts w:ascii="Arial MT Pro" w:hAnsi="Arial MT Pro"/>
                <w:sz w:val="20"/>
              </w:rPr>
            </w:pPr>
          </w:p>
        </w:tc>
      </w:tr>
      <w:tr w:rsidR="00D43412" w14:paraId="37F41FB7" w14:textId="77777777" w:rsidTr="00D43412">
        <w:trPr>
          <w:cantSplit/>
        </w:trPr>
        <w:tc>
          <w:tcPr>
            <w:tcW w:w="562" w:type="dxa"/>
            <w:tcBorders>
              <w:left w:val="double" w:sz="4" w:space="0" w:color="auto"/>
              <w:right w:val="nil"/>
            </w:tcBorders>
            <w:shd w:val="clear" w:color="auto" w:fill="D9D9D9" w:themeFill="background1" w:themeFillShade="D9"/>
          </w:tcPr>
          <w:p w14:paraId="676317FD" w14:textId="77777777" w:rsidR="00445872" w:rsidRDefault="00445872" w:rsidP="0019721B">
            <w:pPr>
              <w:spacing w:before="40" w:after="40"/>
              <w:jc w:val="both"/>
              <w:rPr>
                <w:rFonts w:ascii="Arial" w:hAnsi="Arial" w:cs="Arial"/>
                <w:sz w:val="20"/>
              </w:rPr>
            </w:pPr>
            <w:r w:rsidRPr="00F9362D">
              <w:rPr>
                <w:rFonts w:ascii="Arial MT Pro" w:hAnsi="Arial MT Pro" w:cs="Arial"/>
                <w:sz w:val="20"/>
              </w:rPr>
              <w:t>Bal.</w:t>
            </w:r>
          </w:p>
        </w:tc>
        <w:tc>
          <w:tcPr>
            <w:tcW w:w="629" w:type="dxa"/>
            <w:gridSpan w:val="2"/>
            <w:tcBorders>
              <w:left w:val="nil"/>
            </w:tcBorders>
            <w:shd w:val="clear" w:color="auto" w:fill="D9D9D9" w:themeFill="background1" w:themeFillShade="D9"/>
          </w:tcPr>
          <w:p w14:paraId="5F9C44E3" w14:textId="77777777" w:rsidR="00445872" w:rsidRDefault="00445872" w:rsidP="0019721B">
            <w:pPr>
              <w:tabs>
                <w:tab w:val="decimal" w:pos="335"/>
              </w:tabs>
              <w:spacing w:before="40" w:after="40"/>
              <w:rPr>
                <w:rFonts w:ascii="Arial" w:hAnsi="Arial" w:cs="Arial"/>
                <w:sz w:val="20"/>
              </w:rPr>
            </w:pPr>
          </w:p>
        </w:tc>
        <w:tc>
          <w:tcPr>
            <w:tcW w:w="1286" w:type="dxa"/>
            <w:shd w:val="clear" w:color="auto" w:fill="D9D9D9" w:themeFill="background1" w:themeFillShade="D9"/>
          </w:tcPr>
          <w:p w14:paraId="090B9B99" w14:textId="77777777" w:rsidR="00445872" w:rsidRDefault="00445872" w:rsidP="0019721B">
            <w:pPr>
              <w:tabs>
                <w:tab w:val="decimal" w:pos="1057"/>
              </w:tabs>
              <w:spacing w:before="40" w:after="40"/>
              <w:ind w:right="-75"/>
              <w:rPr>
                <w:rFonts w:ascii="Arial" w:hAnsi="Arial" w:cs="Arial"/>
                <w:sz w:val="20"/>
              </w:rPr>
            </w:pPr>
            <w:r w:rsidRPr="00F9362D">
              <w:rPr>
                <w:rFonts w:ascii="Arial MT Pro" w:hAnsi="Arial MT Pro" w:cs="Arial"/>
                <w:sz w:val="20"/>
              </w:rPr>
              <w:t>46,000</w:t>
            </w:r>
          </w:p>
        </w:tc>
        <w:tc>
          <w:tcPr>
            <w:tcW w:w="1269" w:type="dxa"/>
            <w:shd w:val="clear" w:color="auto" w:fill="D9D9D9" w:themeFill="background1" w:themeFillShade="D9"/>
          </w:tcPr>
          <w:p w14:paraId="1D5CFBF9" w14:textId="77777777" w:rsidR="00445872" w:rsidRDefault="00445872" w:rsidP="0019721B">
            <w:pPr>
              <w:tabs>
                <w:tab w:val="decimal" w:pos="1062"/>
              </w:tabs>
              <w:spacing w:before="40" w:after="40"/>
              <w:ind w:right="-75"/>
              <w:rPr>
                <w:rFonts w:ascii="Arial" w:hAnsi="Arial" w:cs="Arial"/>
                <w:sz w:val="20"/>
              </w:rPr>
            </w:pPr>
            <w:r w:rsidRPr="00F9362D">
              <w:rPr>
                <w:rFonts w:ascii="Arial MT Pro" w:hAnsi="Arial MT Pro" w:cs="Arial"/>
                <w:sz w:val="20"/>
              </w:rPr>
              <w:t>10,000</w:t>
            </w:r>
          </w:p>
        </w:tc>
        <w:tc>
          <w:tcPr>
            <w:tcW w:w="1215" w:type="dxa"/>
            <w:shd w:val="clear" w:color="auto" w:fill="D9D9D9" w:themeFill="background1" w:themeFillShade="D9"/>
          </w:tcPr>
          <w:p w14:paraId="133B4C90" w14:textId="77777777" w:rsidR="00445872" w:rsidRDefault="00445872" w:rsidP="006706F4">
            <w:pPr>
              <w:spacing w:before="40" w:after="40"/>
              <w:jc w:val="right"/>
              <w:rPr>
                <w:rFonts w:ascii="Arial" w:hAnsi="Arial" w:cs="Arial"/>
                <w:sz w:val="20"/>
              </w:rPr>
            </w:pPr>
            <w:r w:rsidRPr="00F9362D">
              <w:rPr>
                <w:rFonts w:ascii="Arial MT Pro" w:hAnsi="Arial MT Pro" w:cs="Arial"/>
                <w:sz w:val="20"/>
              </w:rPr>
              <w:t>1,000</w:t>
            </w:r>
          </w:p>
        </w:tc>
        <w:tc>
          <w:tcPr>
            <w:tcW w:w="1357" w:type="dxa"/>
            <w:shd w:val="clear" w:color="auto" w:fill="D9D9D9" w:themeFill="background1" w:themeFillShade="D9"/>
          </w:tcPr>
          <w:p w14:paraId="64F4E044" w14:textId="77777777" w:rsidR="00445872" w:rsidRDefault="00445872" w:rsidP="006706F4">
            <w:pPr>
              <w:spacing w:before="40" w:after="40"/>
              <w:jc w:val="right"/>
              <w:rPr>
                <w:rFonts w:ascii="Arial" w:hAnsi="Arial" w:cs="Arial"/>
                <w:sz w:val="20"/>
              </w:rPr>
            </w:pPr>
            <w:r w:rsidRPr="00F9362D">
              <w:rPr>
                <w:rFonts w:ascii="Arial MT Pro" w:hAnsi="Arial MT Pro" w:cs="Arial"/>
                <w:sz w:val="20"/>
              </w:rPr>
              <w:t>7,000</w:t>
            </w:r>
          </w:p>
        </w:tc>
        <w:tc>
          <w:tcPr>
            <w:tcW w:w="1122" w:type="dxa"/>
            <w:shd w:val="clear" w:color="auto" w:fill="D9D9D9" w:themeFill="background1" w:themeFillShade="D9"/>
          </w:tcPr>
          <w:p w14:paraId="214C7423" w14:textId="77777777" w:rsidR="00445872" w:rsidRDefault="00445872" w:rsidP="006706F4">
            <w:pPr>
              <w:spacing w:before="40" w:after="40"/>
              <w:jc w:val="right"/>
              <w:rPr>
                <w:rFonts w:ascii="Arial" w:hAnsi="Arial" w:cs="Arial"/>
                <w:noProof/>
                <w:sz w:val="20"/>
              </w:rPr>
            </w:pPr>
            <w:r w:rsidRPr="00F9362D">
              <w:rPr>
                <w:rFonts w:ascii="Arial MT Pro" w:hAnsi="Arial MT Pro" w:cs="Arial"/>
                <w:noProof/>
                <w:sz w:val="20"/>
              </w:rPr>
              <w:t>7,000</w:t>
            </w:r>
          </w:p>
        </w:tc>
        <w:tc>
          <w:tcPr>
            <w:tcW w:w="1398" w:type="dxa"/>
            <w:shd w:val="clear" w:color="auto" w:fill="D9D9D9" w:themeFill="background1" w:themeFillShade="D9"/>
          </w:tcPr>
          <w:p w14:paraId="0D10179E" w14:textId="77777777" w:rsidR="00445872" w:rsidRDefault="00445872" w:rsidP="0019721B">
            <w:pPr>
              <w:tabs>
                <w:tab w:val="decimal" w:pos="1157"/>
              </w:tabs>
              <w:spacing w:before="40" w:after="40"/>
              <w:ind w:right="-75"/>
              <w:rPr>
                <w:rFonts w:ascii="Arial" w:hAnsi="Arial" w:cs="Arial"/>
                <w:sz w:val="20"/>
              </w:rPr>
            </w:pPr>
            <w:r w:rsidRPr="00F9362D">
              <w:rPr>
                <w:rFonts w:ascii="Arial MT Pro" w:hAnsi="Arial MT Pro" w:cs="Arial"/>
                <w:sz w:val="20"/>
              </w:rPr>
              <w:t>5</w:t>
            </w:r>
            <w:r w:rsidR="00800D9C" w:rsidRPr="00F9362D">
              <w:rPr>
                <w:rFonts w:ascii="Arial MT Pro" w:hAnsi="Arial MT Pro" w:cs="Arial"/>
                <w:sz w:val="20"/>
              </w:rPr>
              <w:t>0</w:t>
            </w:r>
            <w:r w:rsidRPr="00F9362D">
              <w:rPr>
                <w:rFonts w:ascii="Arial MT Pro" w:hAnsi="Arial MT Pro" w:cs="Arial"/>
                <w:sz w:val="20"/>
              </w:rPr>
              <w:t>,000</w:t>
            </w:r>
          </w:p>
        </w:tc>
        <w:tc>
          <w:tcPr>
            <w:tcW w:w="1170" w:type="dxa"/>
            <w:shd w:val="clear" w:color="auto" w:fill="D9D9D9" w:themeFill="background1" w:themeFillShade="D9"/>
          </w:tcPr>
          <w:p w14:paraId="3D66C504" w14:textId="77777777" w:rsidR="00445872" w:rsidRDefault="00445872" w:rsidP="00423258">
            <w:pPr>
              <w:spacing w:before="40" w:after="40"/>
              <w:jc w:val="right"/>
              <w:rPr>
                <w:rFonts w:ascii="Arial" w:hAnsi="Arial"/>
                <w:sz w:val="20"/>
              </w:rPr>
            </w:pPr>
          </w:p>
        </w:tc>
        <w:tc>
          <w:tcPr>
            <w:tcW w:w="1350" w:type="dxa"/>
            <w:shd w:val="clear" w:color="auto" w:fill="D9D9D9" w:themeFill="background1" w:themeFillShade="D9"/>
          </w:tcPr>
          <w:p w14:paraId="2AA10245" w14:textId="77777777" w:rsidR="00445872" w:rsidRDefault="00932B76" w:rsidP="00423258">
            <w:pPr>
              <w:spacing w:before="40" w:after="40"/>
              <w:jc w:val="right"/>
              <w:rPr>
                <w:rFonts w:ascii="Arial" w:hAnsi="Arial"/>
                <w:sz w:val="20"/>
              </w:rPr>
            </w:pPr>
            <w:r w:rsidRPr="00F9362D">
              <w:rPr>
                <w:rFonts w:ascii="Arial MT Pro" w:hAnsi="Arial MT Pro"/>
                <w:sz w:val="20"/>
              </w:rPr>
              <w:t>10,000</w:t>
            </w:r>
          </w:p>
        </w:tc>
        <w:tc>
          <w:tcPr>
            <w:tcW w:w="1260" w:type="dxa"/>
            <w:tcBorders>
              <w:right w:val="double" w:sz="4" w:space="0" w:color="auto"/>
            </w:tcBorders>
            <w:shd w:val="clear" w:color="auto" w:fill="D9D9D9" w:themeFill="background1" w:themeFillShade="D9"/>
          </w:tcPr>
          <w:p w14:paraId="7DE0E668" w14:textId="77777777" w:rsidR="00445872" w:rsidRPr="00F9362D" w:rsidRDefault="00932B76" w:rsidP="00423258">
            <w:pPr>
              <w:spacing w:before="40" w:after="40"/>
              <w:jc w:val="right"/>
              <w:rPr>
                <w:rFonts w:ascii="Arial MT Pro" w:hAnsi="Arial MT Pro"/>
                <w:sz w:val="20"/>
              </w:rPr>
            </w:pPr>
            <w:r w:rsidRPr="00F9362D">
              <w:rPr>
                <w:rFonts w:ascii="Arial MT Pro" w:hAnsi="Arial MT Pro"/>
                <w:sz w:val="20"/>
              </w:rPr>
              <w:t>3,000</w:t>
            </w:r>
          </w:p>
        </w:tc>
      </w:tr>
      <w:tr w:rsidR="00D43412" w14:paraId="494026D4" w14:textId="77777777" w:rsidTr="00D43412">
        <w:trPr>
          <w:cantSplit/>
        </w:trPr>
        <w:tc>
          <w:tcPr>
            <w:tcW w:w="562" w:type="dxa"/>
            <w:tcBorders>
              <w:left w:val="double" w:sz="4" w:space="0" w:color="auto"/>
              <w:bottom w:val="single" w:sz="4" w:space="0" w:color="auto"/>
              <w:right w:val="nil"/>
            </w:tcBorders>
            <w:shd w:val="clear" w:color="auto" w:fill="FFFFFF"/>
          </w:tcPr>
          <w:p w14:paraId="2B7173BE" w14:textId="77777777" w:rsidR="00445872" w:rsidRDefault="00445872" w:rsidP="0019721B">
            <w:pPr>
              <w:spacing w:before="40" w:after="40"/>
              <w:jc w:val="both"/>
              <w:rPr>
                <w:rFonts w:ascii="Arial" w:hAnsi="Arial" w:cs="Arial"/>
                <w:sz w:val="20"/>
              </w:rPr>
            </w:pPr>
          </w:p>
        </w:tc>
        <w:tc>
          <w:tcPr>
            <w:tcW w:w="629" w:type="dxa"/>
            <w:gridSpan w:val="2"/>
            <w:tcBorders>
              <w:left w:val="nil"/>
              <w:bottom w:val="single" w:sz="4" w:space="0" w:color="auto"/>
            </w:tcBorders>
            <w:shd w:val="clear" w:color="auto" w:fill="FFFFFF"/>
          </w:tcPr>
          <w:p w14:paraId="3A7205B5" w14:textId="77777777" w:rsidR="00445872" w:rsidRDefault="00445872" w:rsidP="0019721B">
            <w:pPr>
              <w:tabs>
                <w:tab w:val="decimal" w:pos="335"/>
              </w:tabs>
              <w:spacing w:before="40" w:after="40"/>
              <w:rPr>
                <w:rFonts w:ascii="Arial" w:hAnsi="Arial" w:cs="Arial"/>
                <w:sz w:val="20"/>
              </w:rPr>
            </w:pPr>
            <w:r w:rsidRPr="00F9362D">
              <w:rPr>
                <w:rFonts w:ascii="Arial MT Pro" w:hAnsi="Arial MT Pro" w:cs="Arial"/>
                <w:sz w:val="20"/>
              </w:rPr>
              <w:t>31</w:t>
            </w:r>
          </w:p>
        </w:tc>
        <w:tc>
          <w:tcPr>
            <w:tcW w:w="1286" w:type="dxa"/>
            <w:tcBorders>
              <w:bottom w:val="single" w:sz="4" w:space="0" w:color="auto"/>
            </w:tcBorders>
            <w:shd w:val="clear" w:color="auto" w:fill="FFFFFF"/>
          </w:tcPr>
          <w:p w14:paraId="4351C7BF" w14:textId="77777777" w:rsidR="00445872" w:rsidRDefault="00445872" w:rsidP="0019721B">
            <w:pPr>
              <w:tabs>
                <w:tab w:val="decimal" w:pos="1057"/>
              </w:tabs>
              <w:spacing w:before="40" w:after="40"/>
              <w:ind w:right="-75"/>
              <w:rPr>
                <w:rFonts w:ascii="Arial" w:hAnsi="Arial" w:cs="Arial"/>
                <w:sz w:val="20"/>
              </w:rPr>
            </w:pPr>
            <w:r w:rsidRPr="00F9362D">
              <w:rPr>
                <w:rFonts w:ascii="Arial MT Pro" w:hAnsi="Arial MT Pro" w:cs="Arial"/>
                <w:sz w:val="20"/>
              </w:rPr>
              <w:t>(3,000)</w:t>
            </w:r>
          </w:p>
        </w:tc>
        <w:tc>
          <w:tcPr>
            <w:tcW w:w="1269" w:type="dxa"/>
            <w:tcBorders>
              <w:bottom w:val="single" w:sz="4" w:space="0" w:color="auto"/>
            </w:tcBorders>
            <w:shd w:val="clear" w:color="auto" w:fill="FFFFFF"/>
          </w:tcPr>
          <w:p w14:paraId="3368BFCE" w14:textId="77777777" w:rsidR="00445872" w:rsidRDefault="00445872" w:rsidP="0019721B">
            <w:pPr>
              <w:tabs>
                <w:tab w:val="decimal" w:pos="1062"/>
              </w:tabs>
              <w:spacing w:before="40" w:after="40"/>
              <w:ind w:right="-75"/>
              <w:rPr>
                <w:rFonts w:ascii="Arial" w:hAnsi="Arial" w:cs="Arial"/>
                <w:sz w:val="20"/>
              </w:rPr>
            </w:pPr>
          </w:p>
        </w:tc>
        <w:tc>
          <w:tcPr>
            <w:tcW w:w="1215" w:type="dxa"/>
            <w:tcBorders>
              <w:bottom w:val="single" w:sz="4" w:space="0" w:color="auto"/>
            </w:tcBorders>
            <w:shd w:val="clear" w:color="auto" w:fill="FFFFFF"/>
          </w:tcPr>
          <w:p w14:paraId="54931E5F" w14:textId="77777777" w:rsidR="00445872" w:rsidRDefault="00445872" w:rsidP="006706F4">
            <w:pPr>
              <w:spacing w:before="40" w:after="40"/>
              <w:jc w:val="right"/>
              <w:rPr>
                <w:rFonts w:ascii="Arial" w:hAnsi="Arial" w:cs="Arial"/>
                <w:sz w:val="20"/>
              </w:rPr>
            </w:pPr>
          </w:p>
        </w:tc>
        <w:tc>
          <w:tcPr>
            <w:tcW w:w="1357" w:type="dxa"/>
            <w:tcBorders>
              <w:bottom w:val="single" w:sz="4" w:space="0" w:color="auto"/>
            </w:tcBorders>
            <w:shd w:val="clear" w:color="auto" w:fill="FFFFFF"/>
          </w:tcPr>
          <w:p w14:paraId="2B0108DE" w14:textId="77777777" w:rsidR="00445872" w:rsidRDefault="00445872" w:rsidP="006706F4">
            <w:pPr>
              <w:spacing w:before="40" w:after="40"/>
              <w:jc w:val="right"/>
              <w:rPr>
                <w:rFonts w:ascii="Arial" w:hAnsi="Arial" w:cs="Arial"/>
                <w:sz w:val="20"/>
              </w:rPr>
            </w:pPr>
          </w:p>
        </w:tc>
        <w:tc>
          <w:tcPr>
            <w:tcW w:w="1122" w:type="dxa"/>
            <w:tcBorders>
              <w:bottom w:val="single" w:sz="4" w:space="0" w:color="auto"/>
            </w:tcBorders>
            <w:shd w:val="clear" w:color="auto" w:fill="FFFFFF"/>
          </w:tcPr>
          <w:p w14:paraId="61BDE4C5" w14:textId="77777777" w:rsidR="00445872" w:rsidRDefault="00445872" w:rsidP="006706F4">
            <w:pPr>
              <w:spacing w:before="40" w:after="40"/>
              <w:jc w:val="right"/>
              <w:rPr>
                <w:rFonts w:ascii="Arial" w:hAnsi="Arial" w:cs="Arial"/>
                <w:noProof/>
                <w:sz w:val="20"/>
              </w:rPr>
            </w:pPr>
          </w:p>
        </w:tc>
        <w:tc>
          <w:tcPr>
            <w:tcW w:w="1398" w:type="dxa"/>
            <w:tcBorders>
              <w:bottom w:val="single" w:sz="4" w:space="0" w:color="auto"/>
            </w:tcBorders>
            <w:shd w:val="clear" w:color="auto" w:fill="FFFFFF"/>
          </w:tcPr>
          <w:p w14:paraId="4CFE3547" w14:textId="77777777" w:rsidR="00445872" w:rsidRDefault="00445872" w:rsidP="00FF5978">
            <w:pPr>
              <w:tabs>
                <w:tab w:val="decimal" w:pos="1157"/>
              </w:tabs>
              <w:spacing w:before="40" w:after="40"/>
              <w:ind w:right="-75"/>
              <w:rPr>
                <w:rFonts w:ascii="Arial" w:hAnsi="Arial" w:cs="Arial"/>
                <w:sz w:val="20"/>
              </w:rPr>
            </w:pPr>
          </w:p>
        </w:tc>
        <w:tc>
          <w:tcPr>
            <w:tcW w:w="1170" w:type="dxa"/>
            <w:tcBorders>
              <w:bottom w:val="single" w:sz="4" w:space="0" w:color="auto"/>
            </w:tcBorders>
            <w:shd w:val="clear" w:color="auto" w:fill="FFFFFF"/>
          </w:tcPr>
          <w:p w14:paraId="4F4ECB38" w14:textId="77777777" w:rsidR="00445872" w:rsidRDefault="00445872" w:rsidP="00423258">
            <w:pPr>
              <w:spacing w:before="40" w:after="40"/>
              <w:jc w:val="right"/>
              <w:rPr>
                <w:rFonts w:ascii="Arial" w:hAnsi="Arial"/>
                <w:sz w:val="20"/>
              </w:rPr>
            </w:pPr>
            <w:r w:rsidRPr="00F9362D">
              <w:rPr>
                <w:rFonts w:ascii="Arial MT Pro" w:hAnsi="Arial MT Pro"/>
                <w:sz w:val="20"/>
              </w:rPr>
              <w:t>3,000</w:t>
            </w:r>
          </w:p>
        </w:tc>
        <w:tc>
          <w:tcPr>
            <w:tcW w:w="1350" w:type="dxa"/>
            <w:tcBorders>
              <w:bottom w:val="single" w:sz="4" w:space="0" w:color="auto"/>
            </w:tcBorders>
            <w:shd w:val="clear" w:color="auto" w:fill="FFFFFF"/>
          </w:tcPr>
          <w:p w14:paraId="1CD708CD" w14:textId="77777777" w:rsidR="00445872" w:rsidRDefault="00445872" w:rsidP="00423258">
            <w:pPr>
              <w:spacing w:before="40" w:after="40"/>
              <w:jc w:val="right"/>
              <w:rPr>
                <w:rFonts w:ascii="Arial" w:hAnsi="Arial"/>
                <w:sz w:val="20"/>
              </w:rPr>
            </w:pPr>
          </w:p>
        </w:tc>
        <w:tc>
          <w:tcPr>
            <w:tcW w:w="1260" w:type="dxa"/>
            <w:tcBorders>
              <w:bottom w:val="single" w:sz="4" w:space="0" w:color="auto"/>
              <w:right w:val="double" w:sz="4" w:space="0" w:color="auto"/>
            </w:tcBorders>
            <w:shd w:val="clear" w:color="auto" w:fill="FFFFFF"/>
          </w:tcPr>
          <w:p w14:paraId="007951B4" w14:textId="77777777" w:rsidR="00445872" w:rsidRPr="00F9362D" w:rsidRDefault="00445872" w:rsidP="00423258">
            <w:pPr>
              <w:spacing w:before="40" w:after="40"/>
              <w:jc w:val="right"/>
              <w:rPr>
                <w:rFonts w:ascii="Arial MT Pro" w:hAnsi="Arial MT Pro"/>
                <w:sz w:val="20"/>
              </w:rPr>
            </w:pPr>
          </w:p>
        </w:tc>
      </w:tr>
      <w:tr w:rsidR="00D43412" w14:paraId="3D96A035" w14:textId="77777777" w:rsidTr="00D43412">
        <w:trPr>
          <w:cantSplit/>
        </w:trPr>
        <w:tc>
          <w:tcPr>
            <w:tcW w:w="562" w:type="dxa"/>
            <w:tcBorders>
              <w:left w:val="double" w:sz="4" w:space="0" w:color="auto"/>
              <w:bottom w:val="single" w:sz="4" w:space="0" w:color="auto"/>
              <w:right w:val="nil"/>
            </w:tcBorders>
            <w:shd w:val="clear" w:color="auto" w:fill="D9D9D9" w:themeFill="background1" w:themeFillShade="D9"/>
          </w:tcPr>
          <w:p w14:paraId="3D1E74F3" w14:textId="77777777" w:rsidR="00445872" w:rsidRDefault="00445872" w:rsidP="0019721B">
            <w:pPr>
              <w:spacing w:before="40" w:after="40"/>
              <w:jc w:val="both"/>
              <w:rPr>
                <w:rFonts w:ascii="Arial" w:hAnsi="Arial" w:cs="Arial"/>
                <w:sz w:val="20"/>
              </w:rPr>
            </w:pPr>
            <w:r w:rsidRPr="00F9362D">
              <w:rPr>
                <w:rFonts w:ascii="Arial MT Pro" w:hAnsi="Arial MT Pro" w:cs="Arial"/>
                <w:sz w:val="20"/>
              </w:rPr>
              <w:t>Bal.</w:t>
            </w:r>
          </w:p>
        </w:tc>
        <w:tc>
          <w:tcPr>
            <w:tcW w:w="629" w:type="dxa"/>
            <w:gridSpan w:val="2"/>
            <w:tcBorders>
              <w:left w:val="nil"/>
              <w:bottom w:val="single" w:sz="4" w:space="0" w:color="auto"/>
            </w:tcBorders>
            <w:shd w:val="clear" w:color="auto" w:fill="D9D9D9" w:themeFill="background1" w:themeFillShade="D9"/>
          </w:tcPr>
          <w:p w14:paraId="54795CBA" w14:textId="77777777" w:rsidR="00445872" w:rsidRDefault="00445872" w:rsidP="0019721B">
            <w:pPr>
              <w:tabs>
                <w:tab w:val="decimal" w:pos="335"/>
              </w:tabs>
              <w:spacing w:before="40" w:after="40"/>
              <w:rPr>
                <w:rFonts w:ascii="Arial" w:hAnsi="Arial" w:cs="Arial"/>
                <w:sz w:val="20"/>
              </w:rPr>
            </w:pPr>
          </w:p>
        </w:tc>
        <w:tc>
          <w:tcPr>
            <w:tcW w:w="1286" w:type="dxa"/>
            <w:tcBorders>
              <w:bottom w:val="single" w:sz="4" w:space="0" w:color="auto"/>
            </w:tcBorders>
            <w:shd w:val="clear" w:color="auto" w:fill="D9D9D9" w:themeFill="background1" w:themeFillShade="D9"/>
          </w:tcPr>
          <w:p w14:paraId="4EE72C3A" w14:textId="77777777" w:rsidR="00445872" w:rsidRDefault="00445872" w:rsidP="0019721B">
            <w:pPr>
              <w:tabs>
                <w:tab w:val="decimal" w:pos="1057"/>
              </w:tabs>
              <w:spacing w:before="40" w:after="40"/>
              <w:ind w:right="-75"/>
              <w:rPr>
                <w:rFonts w:ascii="Arial" w:hAnsi="Arial" w:cs="Arial"/>
                <w:sz w:val="20"/>
                <w:u w:val="double"/>
              </w:rPr>
            </w:pPr>
            <w:r w:rsidRPr="00F9362D">
              <w:rPr>
                <w:rFonts w:ascii="Arial MT Pro" w:hAnsi="Arial MT Pro" w:cs="Arial"/>
                <w:sz w:val="20"/>
                <w:u w:val="double"/>
              </w:rPr>
              <w:t>43,000</w:t>
            </w:r>
          </w:p>
        </w:tc>
        <w:tc>
          <w:tcPr>
            <w:tcW w:w="1269" w:type="dxa"/>
            <w:tcBorders>
              <w:bottom w:val="single" w:sz="4" w:space="0" w:color="auto"/>
            </w:tcBorders>
            <w:shd w:val="clear" w:color="auto" w:fill="D9D9D9" w:themeFill="background1" w:themeFillShade="D9"/>
          </w:tcPr>
          <w:p w14:paraId="1598930D" w14:textId="77777777" w:rsidR="00445872" w:rsidRDefault="00445872" w:rsidP="0019721B">
            <w:pPr>
              <w:tabs>
                <w:tab w:val="decimal" w:pos="1062"/>
              </w:tabs>
              <w:spacing w:before="40" w:after="40"/>
              <w:ind w:right="-75"/>
              <w:rPr>
                <w:rFonts w:ascii="Arial" w:hAnsi="Arial" w:cs="Arial"/>
                <w:sz w:val="20"/>
                <w:u w:val="double"/>
              </w:rPr>
            </w:pPr>
            <w:r w:rsidRPr="00F9362D">
              <w:rPr>
                <w:rFonts w:ascii="Arial MT Pro" w:hAnsi="Arial MT Pro" w:cs="Arial"/>
                <w:sz w:val="20"/>
                <w:u w:val="double"/>
              </w:rPr>
              <w:t>10,000</w:t>
            </w:r>
          </w:p>
        </w:tc>
        <w:tc>
          <w:tcPr>
            <w:tcW w:w="1215" w:type="dxa"/>
            <w:tcBorders>
              <w:bottom w:val="single" w:sz="4" w:space="0" w:color="auto"/>
            </w:tcBorders>
            <w:shd w:val="clear" w:color="auto" w:fill="D9D9D9" w:themeFill="background1" w:themeFillShade="D9"/>
          </w:tcPr>
          <w:p w14:paraId="194E155E" w14:textId="77777777" w:rsidR="00445872" w:rsidRDefault="00445872" w:rsidP="006706F4">
            <w:pPr>
              <w:spacing w:before="40" w:after="40"/>
              <w:jc w:val="right"/>
              <w:rPr>
                <w:rFonts w:ascii="Arial" w:hAnsi="Arial" w:cs="Arial"/>
                <w:sz w:val="20"/>
                <w:u w:val="double"/>
              </w:rPr>
            </w:pPr>
            <w:r w:rsidRPr="00F9362D">
              <w:rPr>
                <w:rFonts w:ascii="Arial MT Pro" w:hAnsi="Arial MT Pro" w:cs="Arial"/>
                <w:sz w:val="20"/>
                <w:u w:val="double"/>
              </w:rPr>
              <w:t>1,000</w:t>
            </w:r>
          </w:p>
        </w:tc>
        <w:tc>
          <w:tcPr>
            <w:tcW w:w="1357" w:type="dxa"/>
            <w:tcBorders>
              <w:bottom w:val="single" w:sz="4" w:space="0" w:color="auto"/>
            </w:tcBorders>
            <w:shd w:val="clear" w:color="auto" w:fill="D9D9D9" w:themeFill="background1" w:themeFillShade="D9"/>
          </w:tcPr>
          <w:p w14:paraId="6396811A" w14:textId="77777777" w:rsidR="00445872" w:rsidRDefault="00445872" w:rsidP="006706F4">
            <w:pPr>
              <w:spacing w:before="40" w:after="40"/>
              <w:jc w:val="right"/>
              <w:rPr>
                <w:rFonts w:ascii="Arial" w:hAnsi="Arial" w:cs="Arial"/>
                <w:sz w:val="20"/>
                <w:u w:val="double"/>
              </w:rPr>
            </w:pPr>
            <w:r w:rsidRPr="00F9362D">
              <w:rPr>
                <w:rFonts w:ascii="Arial MT Pro" w:hAnsi="Arial MT Pro" w:cs="Arial"/>
                <w:sz w:val="20"/>
                <w:u w:val="double"/>
              </w:rPr>
              <w:t>7,000</w:t>
            </w:r>
          </w:p>
        </w:tc>
        <w:tc>
          <w:tcPr>
            <w:tcW w:w="1122" w:type="dxa"/>
            <w:tcBorders>
              <w:bottom w:val="single" w:sz="4" w:space="0" w:color="auto"/>
            </w:tcBorders>
            <w:shd w:val="clear" w:color="auto" w:fill="D9D9D9" w:themeFill="background1" w:themeFillShade="D9"/>
          </w:tcPr>
          <w:p w14:paraId="1FE3A700" w14:textId="77777777" w:rsidR="00445872" w:rsidRDefault="00445872" w:rsidP="006706F4">
            <w:pPr>
              <w:spacing w:before="40" w:after="40"/>
              <w:jc w:val="right"/>
              <w:rPr>
                <w:rFonts w:ascii="Arial" w:hAnsi="Arial" w:cs="Arial"/>
                <w:noProof/>
                <w:sz w:val="20"/>
                <w:u w:val="double"/>
              </w:rPr>
            </w:pPr>
            <w:r w:rsidRPr="00F9362D">
              <w:rPr>
                <w:rFonts w:ascii="Arial MT Pro" w:hAnsi="Arial MT Pro" w:cs="Arial"/>
                <w:noProof/>
                <w:sz w:val="20"/>
                <w:u w:val="double"/>
              </w:rPr>
              <w:t>7,000</w:t>
            </w:r>
          </w:p>
        </w:tc>
        <w:tc>
          <w:tcPr>
            <w:tcW w:w="1398" w:type="dxa"/>
            <w:tcBorders>
              <w:bottom w:val="single" w:sz="4" w:space="0" w:color="auto"/>
            </w:tcBorders>
            <w:shd w:val="clear" w:color="auto" w:fill="D9D9D9" w:themeFill="background1" w:themeFillShade="D9"/>
          </w:tcPr>
          <w:p w14:paraId="7B8A7BB2" w14:textId="77777777" w:rsidR="00445872" w:rsidRDefault="00445872" w:rsidP="0019721B">
            <w:pPr>
              <w:tabs>
                <w:tab w:val="decimal" w:pos="1157"/>
              </w:tabs>
              <w:spacing w:before="40" w:after="40"/>
              <w:ind w:right="-75"/>
              <w:rPr>
                <w:rFonts w:ascii="Arial" w:hAnsi="Arial" w:cs="Arial"/>
                <w:sz w:val="20"/>
                <w:u w:val="double"/>
              </w:rPr>
            </w:pPr>
            <w:r w:rsidRPr="00F9362D">
              <w:rPr>
                <w:rFonts w:ascii="Arial MT Pro" w:hAnsi="Arial MT Pro" w:cs="Arial"/>
                <w:sz w:val="20"/>
                <w:u w:val="double"/>
              </w:rPr>
              <w:t>5</w:t>
            </w:r>
            <w:r w:rsidR="00932B76" w:rsidRPr="00F9362D">
              <w:rPr>
                <w:rFonts w:ascii="Arial MT Pro" w:hAnsi="Arial MT Pro" w:cs="Arial"/>
                <w:sz w:val="20"/>
                <w:u w:val="double"/>
              </w:rPr>
              <w:t>0</w:t>
            </w:r>
            <w:r w:rsidRPr="00F9362D">
              <w:rPr>
                <w:rFonts w:ascii="Arial MT Pro" w:hAnsi="Arial MT Pro" w:cs="Arial"/>
                <w:sz w:val="20"/>
                <w:u w:val="double"/>
              </w:rPr>
              <w:t>,000</w:t>
            </w:r>
          </w:p>
        </w:tc>
        <w:tc>
          <w:tcPr>
            <w:tcW w:w="1170" w:type="dxa"/>
            <w:tcBorders>
              <w:bottom w:val="single" w:sz="4" w:space="0" w:color="auto"/>
            </w:tcBorders>
            <w:shd w:val="clear" w:color="auto" w:fill="D9D9D9" w:themeFill="background1" w:themeFillShade="D9"/>
          </w:tcPr>
          <w:p w14:paraId="0AB84D8F" w14:textId="77777777" w:rsidR="00445872" w:rsidRPr="00423258" w:rsidRDefault="00800D9C" w:rsidP="00423258">
            <w:pPr>
              <w:spacing w:before="40" w:after="40"/>
              <w:jc w:val="right"/>
              <w:rPr>
                <w:rFonts w:ascii="Arial" w:hAnsi="Arial"/>
                <w:sz w:val="20"/>
                <w:u w:val="double"/>
              </w:rPr>
            </w:pPr>
            <w:r w:rsidRPr="00F9362D">
              <w:rPr>
                <w:rFonts w:ascii="Arial MT Pro" w:hAnsi="Arial MT Pro"/>
                <w:sz w:val="20"/>
                <w:u w:val="double"/>
              </w:rPr>
              <w:t>3,000</w:t>
            </w:r>
          </w:p>
        </w:tc>
        <w:tc>
          <w:tcPr>
            <w:tcW w:w="1350" w:type="dxa"/>
            <w:tcBorders>
              <w:bottom w:val="single" w:sz="4" w:space="0" w:color="auto"/>
            </w:tcBorders>
            <w:shd w:val="clear" w:color="auto" w:fill="D9D9D9" w:themeFill="background1" w:themeFillShade="D9"/>
          </w:tcPr>
          <w:p w14:paraId="5B841E05" w14:textId="77777777" w:rsidR="00445872" w:rsidRPr="00423258" w:rsidRDefault="00800D9C" w:rsidP="00423258">
            <w:pPr>
              <w:spacing w:before="40" w:after="40"/>
              <w:jc w:val="right"/>
              <w:rPr>
                <w:rFonts w:ascii="Arial" w:hAnsi="Arial"/>
                <w:sz w:val="20"/>
                <w:u w:val="double"/>
              </w:rPr>
            </w:pPr>
            <w:r w:rsidRPr="00F9362D">
              <w:rPr>
                <w:rFonts w:ascii="Arial MT Pro" w:hAnsi="Arial MT Pro"/>
                <w:sz w:val="20"/>
                <w:u w:val="double"/>
              </w:rPr>
              <w:t>10,000</w:t>
            </w:r>
          </w:p>
        </w:tc>
        <w:tc>
          <w:tcPr>
            <w:tcW w:w="1260" w:type="dxa"/>
            <w:tcBorders>
              <w:bottom w:val="single" w:sz="4" w:space="0" w:color="auto"/>
              <w:right w:val="double" w:sz="4" w:space="0" w:color="auto"/>
            </w:tcBorders>
            <w:shd w:val="clear" w:color="auto" w:fill="D9D9D9" w:themeFill="background1" w:themeFillShade="D9"/>
          </w:tcPr>
          <w:p w14:paraId="7680930F" w14:textId="77777777" w:rsidR="00445872" w:rsidRPr="00F9362D" w:rsidRDefault="00800D9C" w:rsidP="00423258">
            <w:pPr>
              <w:spacing w:before="40" w:after="40"/>
              <w:jc w:val="right"/>
              <w:rPr>
                <w:rFonts w:ascii="Arial MT Pro" w:hAnsi="Arial MT Pro"/>
                <w:sz w:val="20"/>
                <w:u w:val="double"/>
              </w:rPr>
            </w:pPr>
            <w:r w:rsidRPr="00F9362D">
              <w:rPr>
                <w:rFonts w:ascii="Arial MT Pro" w:hAnsi="Arial MT Pro"/>
                <w:sz w:val="20"/>
                <w:u w:val="double"/>
              </w:rPr>
              <w:t>3,000</w:t>
            </w:r>
          </w:p>
        </w:tc>
      </w:tr>
    </w:tbl>
    <w:p w14:paraId="568CF189" w14:textId="51617165" w:rsidR="00390093" w:rsidRPr="00F9362D" w:rsidRDefault="00390093" w:rsidP="008F3834">
      <w:pPr>
        <w:shd w:val="clear" w:color="auto" w:fill="FFFFFF"/>
        <w:tabs>
          <w:tab w:val="center" w:pos="4565"/>
          <w:tab w:val="center" w:pos="9130"/>
        </w:tabs>
        <w:spacing w:before="360"/>
        <w:ind w:firstLine="3600"/>
        <w:rPr>
          <w:rFonts w:ascii="Arial MT Pro" w:hAnsi="Arial MT Pro"/>
          <w:sz w:val="20"/>
        </w:rPr>
      </w:pPr>
      <w:r w:rsidRPr="00F9362D">
        <w:rPr>
          <w:rFonts w:ascii="Arial MT Pro" w:hAnsi="Arial MT Pro"/>
          <w:sz w:val="20"/>
        </w:rPr>
        <w:t>61,000</w:t>
      </w:r>
      <w:r w:rsidRPr="00F9362D">
        <w:rPr>
          <w:rFonts w:ascii="Arial MT Pro" w:hAnsi="Arial MT Pro"/>
          <w:sz w:val="20"/>
        </w:rPr>
        <w:tab/>
      </w:r>
      <w:r w:rsidR="00800D9C" w:rsidRPr="00F9362D">
        <w:rPr>
          <w:rFonts w:ascii="Arial MT Pro" w:hAnsi="Arial MT Pro"/>
          <w:sz w:val="20"/>
        </w:rPr>
        <w:t xml:space="preserve">                  </w:t>
      </w:r>
      <w:r w:rsidR="008F3834" w:rsidRPr="00F9362D">
        <w:rPr>
          <w:rFonts w:ascii="Arial MT Pro" w:hAnsi="Arial MT Pro"/>
          <w:sz w:val="20"/>
        </w:rPr>
        <w:tab/>
        <w:t xml:space="preserve">            </w:t>
      </w:r>
      <w:r w:rsidRPr="00F9362D">
        <w:rPr>
          <w:rFonts w:ascii="Arial MT Pro" w:hAnsi="Arial MT Pro"/>
          <w:sz w:val="20"/>
        </w:rPr>
        <w:t>61,000</w:t>
      </w:r>
    </w:p>
    <w:p w14:paraId="781AFE44" w14:textId="77777777" w:rsidR="00390093" w:rsidRPr="00F9362D" w:rsidRDefault="00390093" w:rsidP="00390093">
      <w:pPr>
        <w:pStyle w:val="pfootnote"/>
        <w:rPr>
          <w:rFonts w:ascii="Arial MT Pro" w:hAnsi="Arial MT Pro"/>
          <w:color w:val="auto"/>
        </w:rPr>
      </w:pPr>
      <w:r w:rsidRPr="00F9362D">
        <w:rPr>
          <w:rFonts w:ascii="Arial MT Pro" w:hAnsi="Arial MT Pro"/>
          <w:color w:val="auto"/>
        </w:rPr>
        <w:t>*Not a transaction of the business.</w:t>
      </w:r>
    </w:p>
    <w:p w14:paraId="11F0CD22" w14:textId="77777777" w:rsidR="00390093" w:rsidRDefault="00390093" w:rsidP="00390093">
      <w:pPr>
        <w:shd w:val="clear" w:color="auto" w:fill="FFFFFF"/>
        <w:sectPr w:rsidR="00390093" w:rsidSect="00762DD6">
          <w:headerReference w:type="even" r:id="rId20"/>
          <w:footerReference w:type="even" r:id="rId21"/>
          <w:pgSz w:w="15841" w:h="12241" w:orient="landscape" w:code="1"/>
          <w:pgMar w:top="1135" w:right="1891" w:bottom="1702" w:left="1440" w:header="720" w:footer="720" w:gutter="0"/>
          <w:cols w:space="720"/>
          <w:docGrid w:linePitch="150"/>
        </w:sectPr>
      </w:pPr>
    </w:p>
    <w:p w14:paraId="5DFA5409" w14:textId="341A546E" w:rsidR="00C94CE1" w:rsidRDefault="00C94CE1" w:rsidP="005F6255">
      <w:pPr>
        <w:pStyle w:val="ph3full"/>
        <w:shd w:val="clear" w:color="auto" w:fill="FFFFFF"/>
        <w:tabs>
          <w:tab w:val="right" w:pos="8855"/>
        </w:tabs>
        <w:spacing w:before="0"/>
        <w:rPr>
          <w:color w:val="auto"/>
        </w:rPr>
      </w:pPr>
      <w:r w:rsidRPr="00F9362D">
        <w:rPr>
          <w:rFonts w:ascii="Arial MT Pro" w:hAnsi="Arial MT Pro" w:cs="Helvetica"/>
          <w:color w:val="auto"/>
        </w:rPr>
        <w:lastRenderedPageBreak/>
        <w:t>(25</w:t>
      </w:r>
      <w:r w:rsidR="00DD0951" w:rsidRPr="00F9362D">
        <w:rPr>
          <w:rFonts w:ascii="Arial MT Pro" w:hAnsi="Arial MT Pro" w:cs="Helvetica"/>
          <w:color w:val="auto"/>
        </w:rPr>
        <w:t>–</w:t>
      </w:r>
      <w:r w:rsidRPr="00F9362D">
        <w:rPr>
          <w:rFonts w:ascii="Arial MT Pro" w:hAnsi="Arial MT Pro" w:cs="Helvetica"/>
          <w:color w:val="auto"/>
        </w:rPr>
        <w:t xml:space="preserve">35 min.) </w:t>
      </w:r>
      <w:r w:rsidRPr="00F9362D">
        <w:rPr>
          <w:rFonts w:ascii="Arial MT Pro" w:hAnsi="Arial MT Pro" w:cs="Helvetica"/>
          <w:b/>
          <w:bCs/>
          <w:i w:val="0"/>
          <w:iCs w:val="0"/>
          <w:color w:val="auto"/>
          <w:sz w:val="36"/>
          <w:szCs w:val="36"/>
        </w:rPr>
        <w:t>P1-3A</w:t>
      </w:r>
    </w:p>
    <w:p w14:paraId="6776D06F" w14:textId="0E2E0E65" w:rsidR="00C94CE1" w:rsidRPr="00F9362D" w:rsidRDefault="00C94CE1" w:rsidP="00DE1C82">
      <w:pPr>
        <w:pStyle w:val="ptffull"/>
        <w:shd w:val="clear" w:color="auto" w:fill="FFFFFF"/>
        <w:spacing w:before="0"/>
        <w:ind w:left="6480" w:firstLine="720"/>
        <w:jc w:val="right"/>
        <w:outlineLvl w:val="0"/>
        <w:rPr>
          <w:rFonts w:ascii="Arial MT Pro" w:hAnsi="Arial MT Pro" w:cs="Arial"/>
          <w:color w:val="auto"/>
          <w:sz w:val="20"/>
        </w:rPr>
      </w:pPr>
      <w:r w:rsidRPr="00F9362D">
        <w:rPr>
          <w:rFonts w:ascii="Arial MT Pro" w:hAnsi="Arial MT Pro" w:cs="Arial"/>
          <w:color w:val="auto"/>
          <w:sz w:val="20"/>
        </w:rPr>
        <w:t>Jamate Company</w:t>
      </w:r>
    </w:p>
    <w:p w14:paraId="2CAF035F" w14:textId="77777777" w:rsidR="005F6255" w:rsidRDefault="005F6255" w:rsidP="005F6255">
      <w:pPr>
        <w:pStyle w:val="ptffull"/>
        <w:shd w:val="clear" w:color="auto" w:fill="FFFFFF"/>
        <w:spacing w:before="0"/>
        <w:jc w:val="left"/>
        <w:outlineLvl w:val="0"/>
        <w:rPr>
          <w:rFonts w:cs="Helvetica"/>
          <w:i/>
          <w:color w:val="auto"/>
        </w:rPr>
      </w:pPr>
    </w:p>
    <w:p w14:paraId="7125BDC6" w14:textId="4FEE4F83" w:rsidR="005F6255" w:rsidRDefault="005F6255" w:rsidP="005F6255">
      <w:pPr>
        <w:pStyle w:val="ptffull"/>
        <w:shd w:val="clear" w:color="auto" w:fill="FFFFFF"/>
        <w:spacing w:before="0"/>
        <w:jc w:val="left"/>
        <w:outlineLvl w:val="0"/>
        <w:rPr>
          <w:rFonts w:cs="Helvetica"/>
          <w:i/>
          <w:color w:val="auto"/>
        </w:rPr>
      </w:pPr>
      <w:r w:rsidRPr="005F6255">
        <w:rPr>
          <w:rFonts w:cs="Helvetica"/>
          <w:i/>
          <w:color w:val="auto"/>
        </w:rPr>
        <w:t>Req. 1</w:t>
      </w:r>
    </w:p>
    <w:p w14:paraId="3B926DD3" w14:textId="77777777" w:rsidR="006706F4" w:rsidRPr="005F6255" w:rsidRDefault="006706F4" w:rsidP="005F6255">
      <w:pPr>
        <w:pStyle w:val="ptffull"/>
        <w:shd w:val="clear" w:color="auto" w:fill="FFFFFF"/>
        <w:spacing w:before="0"/>
        <w:jc w:val="left"/>
        <w:outlineLvl w:val="0"/>
        <w:rPr>
          <w:i/>
          <w:color w:val="auto"/>
          <w:u w:val="single"/>
        </w:rPr>
      </w:pPr>
    </w:p>
    <w:p w14:paraId="54271321" w14:textId="77777777" w:rsidR="00390093" w:rsidRDefault="00390093" w:rsidP="006706F4">
      <w:pPr>
        <w:pStyle w:val="ptffull"/>
        <w:shd w:val="clear" w:color="auto" w:fill="FFFFFF"/>
        <w:spacing w:before="0"/>
        <w:rPr>
          <w:color w:val="auto"/>
          <w:u w:val="single"/>
        </w:rPr>
      </w:pPr>
      <w:r>
        <w:rPr>
          <w:color w:val="auto"/>
          <w:u w:val="single"/>
        </w:rPr>
        <w:t>Date</w:t>
      </w:r>
      <w:r>
        <w:rPr>
          <w:color w:val="auto"/>
        </w:rPr>
        <w:tab/>
      </w:r>
      <w:r>
        <w:rPr>
          <w:color w:val="auto"/>
        </w:rPr>
        <w:tab/>
      </w:r>
      <w:r>
        <w:rPr>
          <w:color w:val="auto"/>
          <w:u w:val="single"/>
        </w:rPr>
        <w:t>Type of Transaction</w:t>
      </w:r>
    </w:p>
    <w:p w14:paraId="7A15CCE6" w14:textId="77777777" w:rsidR="00390093" w:rsidRDefault="00390093" w:rsidP="00390093">
      <w:pPr>
        <w:pStyle w:val="ptffull"/>
        <w:shd w:val="clear" w:color="auto" w:fill="FFFFFF"/>
        <w:rPr>
          <w:color w:val="auto"/>
        </w:rPr>
      </w:pPr>
      <w:r>
        <w:rPr>
          <w:color w:val="auto"/>
        </w:rPr>
        <w:t>Jun</w:t>
      </w:r>
      <w:r w:rsidR="00FA3A65">
        <w:rPr>
          <w:color w:val="auto"/>
        </w:rPr>
        <w:t>.</w:t>
      </w:r>
      <w:r>
        <w:rPr>
          <w:color w:val="auto"/>
        </w:rPr>
        <w:tab/>
        <w:t>22</w:t>
      </w:r>
      <w:r>
        <w:rPr>
          <w:color w:val="auto"/>
        </w:rPr>
        <w:tab/>
        <w:t>Investment of $7,000 by owner</w:t>
      </w:r>
    </w:p>
    <w:p w14:paraId="316293AF" w14:textId="77777777" w:rsidR="00390093" w:rsidRDefault="00390093" w:rsidP="00390093">
      <w:pPr>
        <w:pStyle w:val="ptffullns"/>
        <w:shd w:val="clear" w:color="auto" w:fill="FFFFFF"/>
        <w:rPr>
          <w:color w:val="auto"/>
        </w:rPr>
      </w:pPr>
      <w:r>
        <w:rPr>
          <w:color w:val="auto"/>
        </w:rPr>
        <w:tab/>
      </w:r>
      <w:r>
        <w:rPr>
          <w:color w:val="auto"/>
        </w:rPr>
        <w:tab/>
      </w:r>
      <w:r>
        <w:rPr>
          <w:color w:val="auto"/>
        </w:rPr>
        <w:tab/>
        <w:t>Increase Cash, $7,000</w:t>
      </w:r>
    </w:p>
    <w:p w14:paraId="2DC86B6E" w14:textId="77777777" w:rsidR="00390093" w:rsidRDefault="00390093" w:rsidP="00C25B61">
      <w:pPr>
        <w:pStyle w:val="ptffullns"/>
        <w:shd w:val="clear" w:color="auto" w:fill="FFFFFF"/>
        <w:spacing w:after="120"/>
        <w:rPr>
          <w:color w:val="auto"/>
        </w:rPr>
      </w:pPr>
      <w:r>
        <w:rPr>
          <w:color w:val="auto"/>
        </w:rPr>
        <w:tab/>
      </w:r>
      <w:r>
        <w:rPr>
          <w:color w:val="auto"/>
        </w:rPr>
        <w:tab/>
      </w:r>
      <w:r>
        <w:rPr>
          <w:color w:val="auto"/>
        </w:rPr>
        <w:tab/>
        <w:t>Increase Owner</w:t>
      </w:r>
      <w:r w:rsidR="00942890">
        <w:rPr>
          <w:color w:val="auto"/>
        </w:rPr>
        <w:t>’</w:t>
      </w:r>
      <w:r>
        <w:rPr>
          <w:color w:val="auto"/>
        </w:rPr>
        <w:t>s Equity, $7,000</w:t>
      </w:r>
    </w:p>
    <w:p w14:paraId="7CCE200B" w14:textId="77777777" w:rsidR="00390093" w:rsidRDefault="00390093" w:rsidP="00390093">
      <w:pPr>
        <w:pStyle w:val="ptffullns"/>
        <w:shd w:val="clear" w:color="auto" w:fill="FFFFFF"/>
        <w:rPr>
          <w:color w:val="auto"/>
        </w:rPr>
      </w:pPr>
      <w:r>
        <w:rPr>
          <w:color w:val="auto"/>
        </w:rPr>
        <w:tab/>
        <w:t>23</w:t>
      </w:r>
      <w:r>
        <w:rPr>
          <w:color w:val="auto"/>
        </w:rPr>
        <w:tab/>
        <w:t xml:space="preserve">Cash purchase of </w:t>
      </w:r>
      <w:r w:rsidR="00A9539B">
        <w:rPr>
          <w:color w:val="auto"/>
        </w:rPr>
        <w:t>equipment</w:t>
      </w:r>
      <w:r>
        <w:rPr>
          <w:color w:val="auto"/>
        </w:rPr>
        <w:t>, $10,000</w:t>
      </w:r>
    </w:p>
    <w:p w14:paraId="0AB031F9" w14:textId="77777777" w:rsidR="00390093" w:rsidRDefault="00390093" w:rsidP="00390093">
      <w:pPr>
        <w:pStyle w:val="ptffullns"/>
        <w:shd w:val="clear" w:color="auto" w:fill="FFFFFF"/>
        <w:rPr>
          <w:color w:val="auto"/>
        </w:rPr>
      </w:pPr>
      <w:r>
        <w:rPr>
          <w:color w:val="auto"/>
        </w:rPr>
        <w:tab/>
      </w:r>
      <w:r>
        <w:rPr>
          <w:color w:val="auto"/>
        </w:rPr>
        <w:tab/>
      </w:r>
      <w:r>
        <w:rPr>
          <w:color w:val="auto"/>
        </w:rPr>
        <w:tab/>
        <w:t>Decrease Cash, $10,000</w:t>
      </w:r>
    </w:p>
    <w:p w14:paraId="2479C732" w14:textId="77777777" w:rsidR="00390093" w:rsidRDefault="00390093" w:rsidP="00C25B61">
      <w:pPr>
        <w:pStyle w:val="ptffullns"/>
        <w:shd w:val="clear" w:color="auto" w:fill="FFFFFF"/>
        <w:spacing w:after="120"/>
        <w:rPr>
          <w:color w:val="auto"/>
        </w:rPr>
      </w:pPr>
      <w:r>
        <w:rPr>
          <w:color w:val="auto"/>
        </w:rPr>
        <w:tab/>
      </w:r>
      <w:r>
        <w:rPr>
          <w:color w:val="auto"/>
        </w:rPr>
        <w:tab/>
      </w:r>
      <w:r>
        <w:rPr>
          <w:color w:val="auto"/>
        </w:rPr>
        <w:tab/>
        <w:t xml:space="preserve">Increase </w:t>
      </w:r>
      <w:r w:rsidR="00A9539B">
        <w:rPr>
          <w:color w:val="auto"/>
        </w:rPr>
        <w:t>Equipment</w:t>
      </w:r>
      <w:r>
        <w:rPr>
          <w:color w:val="auto"/>
        </w:rPr>
        <w:t>, $10,000</w:t>
      </w:r>
    </w:p>
    <w:p w14:paraId="6EDB834E" w14:textId="77777777" w:rsidR="00390093" w:rsidRDefault="00390093" w:rsidP="00390093">
      <w:pPr>
        <w:pStyle w:val="ptffullns"/>
        <w:shd w:val="clear" w:color="auto" w:fill="FFFFFF"/>
        <w:rPr>
          <w:color w:val="auto"/>
        </w:rPr>
      </w:pPr>
      <w:r>
        <w:rPr>
          <w:color w:val="auto"/>
        </w:rPr>
        <w:tab/>
        <w:t>24</w:t>
      </w:r>
      <w:r>
        <w:rPr>
          <w:color w:val="auto"/>
        </w:rPr>
        <w:tab/>
        <w:t>Purchase of supplies on account, $4,000</w:t>
      </w:r>
    </w:p>
    <w:p w14:paraId="764945BD" w14:textId="77777777" w:rsidR="00390093" w:rsidRDefault="00390093" w:rsidP="00390093">
      <w:pPr>
        <w:pStyle w:val="ptffullns"/>
        <w:shd w:val="clear" w:color="auto" w:fill="FFFFFF"/>
        <w:rPr>
          <w:color w:val="auto"/>
        </w:rPr>
      </w:pPr>
      <w:r>
        <w:rPr>
          <w:color w:val="auto"/>
        </w:rPr>
        <w:tab/>
      </w:r>
      <w:r>
        <w:rPr>
          <w:color w:val="auto"/>
        </w:rPr>
        <w:tab/>
      </w:r>
      <w:r>
        <w:rPr>
          <w:color w:val="auto"/>
        </w:rPr>
        <w:tab/>
        <w:t xml:space="preserve">Increase </w:t>
      </w:r>
      <w:r w:rsidR="00AC04E3">
        <w:rPr>
          <w:color w:val="auto"/>
        </w:rPr>
        <w:t xml:space="preserve">Office </w:t>
      </w:r>
      <w:r>
        <w:rPr>
          <w:color w:val="auto"/>
        </w:rPr>
        <w:t>Supplies, $4,000</w:t>
      </w:r>
    </w:p>
    <w:p w14:paraId="74054DFB" w14:textId="77777777" w:rsidR="00390093" w:rsidRDefault="00390093" w:rsidP="00C25B61">
      <w:pPr>
        <w:pStyle w:val="ptffullns"/>
        <w:shd w:val="clear" w:color="auto" w:fill="FFFFFF"/>
        <w:spacing w:after="120"/>
        <w:rPr>
          <w:color w:val="auto"/>
        </w:rPr>
      </w:pPr>
      <w:r>
        <w:rPr>
          <w:color w:val="auto"/>
        </w:rPr>
        <w:tab/>
      </w:r>
      <w:r>
        <w:rPr>
          <w:color w:val="auto"/>
        </w:rPr>
        <w:tab/>
      </w:r>
      <w:r>
        <w:rPr>
          <w:color w:val="auto"/>
        </w:rPr>
        <w:tab/>
        <w:t>Increase Accounts Payable, $4,000</w:t>
      </w:r>
    </w:p>
    <w:p w14:paraId="0A8D8CCC" w14:textId="77777777" w:rsidR="00390093" w:rsidRDefault="00390093" w:rsidP="00390093">
      <w:pPr>
        <w:pStyle w:val="ptffullns"/>
        <w:shd w:val="clear" w:color="auto" w:fill="FFFFFF"/>
        <w:rPr>
          <w:color w:val="auto"/>
        </w:rPr>
      </w:pPr>
      <w:r>
        <w:rPr>
          <w:color w:val="auto"/>
        </w:rPr>
        <w:tab/>
        <w:t>25</w:t>
      </w:r>
      <w:r>
        <w:rPr>
          <w:color w:val="auto"/>
        </w:rPr>
        <w:tab/>
        <w:t>Payment of $4,000 cash on account</w:t>
      </w:r>
      <w:r w:rsidR="00885078">
        <w:rPr>
          <w:color w:val="auto"/>
        </w:rPr>
        <w:t>s</w:t>
      </w:r>
      <w:r>
        <w:rPr>
          <w:color w:val="auto"/>
        </w:rPr>
        <w:t xml:space="preserve"> payable</w:t>
      </w:r>
    </w:p>
    <w:p w14:paraId="735F3643" w14:textId="77777777" w:rsidR="00390093" w:rsidRDefault="00390093" w:rsidP="00390093">
      <w:pPr>
        <w:pStyle w:val="ptffullns"/>
        <w:shd w:val="clear" w:color="auto" w:fill="FFFFFF"/>
        <w:rPr>
          <w:color w:val="auto"/>
        </w:rPr>
      </w:pPr>
      <w:r>
        <w:rPr>
          <w:color w:val="auto"/>
        </w:rPr>
        <w:tab/>
      </w:r>
      <w:r>
        <w:rPr>
          <w:color w:val="auto"/>
        </w:rPr>
        <w:tab/>
      </w:r>
      <w:r>
        <w:rPr>
          <w:color w:val="auto"/>
        </w:rPr>
        <w:tab/>
        <w:t>Decrease Accounts Payable, $4,000</w:t>
      </w:r>
    </w:p>
    <w:p w14:paraId="26B1A579" w14:textId="77777777" w:rsidR="00390093" w:rsidRDefault="00390093" w:rsidP="00C25B61">
      <w:pPr>
        <w:pStyle w:val="ptffullns"/>
        <w:shd w:val="clear" w:color="auto" w:fill="FFFFFF"/>
        <w:spacing w:after="120"/>
        <w:rPr>
          <w:color w:val="auto"/>
        </w:rPr>
      </w:pPr>
      <w:r>
        <w:rPr>
          <w:color w:val="auto"/>
        </w:rPr>
        <w:tab/>
      </w:r>
      <w:r>
        <w:rPr>
          <w:color w:val="auto"/>
        </w:rPr>
        <w:tab/>
      </w:r>
      <w:r>
        <w:rPr>
          <w:color w:val="auto"/>
        </w:rPr>
        <w:tab/>
        <w:t>Decrease Cash, $4,000</w:t>
      </w:r>
    </w:p>
    <w:p w14:paraId="0825D3A0" w14:textId="77777777" w:rsidR="00390093" w:rsidRDefault="00390093" w:rsidP="00390093">
      <w:pPr>
        <w:pStyle w:val="ptffullns"/>
        <w:shd w:val="clear" w:color="auto" w:fill="FFFFFF"/>
        <w:rPr>
          <w:color w:val="auto"/>
        </w:rPr>
      </w:pPr>
      <w:r>
        <w:rPr>
          <w:color w:val="auto"/>
        </w:rPr>
        <w:tab/>
        <w:t>26</w:t>
      </w:r>
      <w:r>
        <w:rPr>
          <w:color w:val="auto"/>
        </w:rPr>
        <w:tab/>
        <w:t>Collection of $3,000 cash from customer on account</w:t>
      </w:r>
      <w:r w:rsidR="00885078">
        <w:rPr>
          <w:color w:val="auto"/>
        </w:rPr>
        <w:t>s</w:t>
      </w:r>
      <w:r>
        <w:rPr>
          <w:color w:val="auto"/>
        </w:rPr>
        <w:t xml:space="preserve"> receivable</w:t>
      </w:r>
    </w:p>
    <w:p w14:paraId="2E344B3C" w14:textId="77777777" w:rsidR="00390093" w:rsidRDefault="00390093" w:rsidP="00390093">
      <w:pPr>
        <w:pStyle w:val="ptffullns"/>
        <w:shd w:val="clear" w:color="auto" w:fill="FFFFFF"/>
        <w:rPr>
          <w:color w:val="auto"/>
        </w:rPr>
      </w:pPr>
      <w:r>
        <w:rPr>
          <w:color w:val="auto"/>
        </w:rPr>
        <w:tab/>
      </w:r>
      <w:r>
        <w:rPr>
          <w:color w:val="auto"/>
        </w:rPr>
        <w:tab/>
      </w:r>
      <w:r>
        <w:rPr>
          <w:color w:val="auto"/>
        </w:rPr>
        <w:tab/>
        <w:t>Increase Cash, $3,000</w:t>
      </w:r>
    </w:p>
    <w:p w14:paraId="273719C9" w14:textId="77777777" w:rsidR="00390093" w:rsidRDefault="00390093" w:rsidP="00C25B61">
      <w:pPr>
        <w:pStyle w:val="ptffullns"/>
        <w:shd w:val="clear" w:color="auto" w:fill="FFFFFF"/>
        <w:spacing w:after="120"/>
        <w:rPr>
          <w:color w:val="auto"/>
        </w:rPr>
      </w:pPr>
      <w:r>
        <w:rPr>
          <w:color w:val="auto"/>
        </w:rPr>
        <w:tab/>
      </w:r>
      <w:r>
        <w:rPr>
          <w:color w:val="auto"/>
        </w:rPr>
        <w:tab/>
      </w:r>
      <w:r>
        <w:rPr>
          <w:color w:val="auto"/>
        </w:rPr>
        <w:tab/>
        <w:t>Decrease Accounts Receivable, $3,000</w:t>
      </w:r>
    </w:p>
    <w:p w14:paraId="07E4F775" w14:textId="77777777" w:rsidR="00390093" w:rsidRDefault="00390093" w:rsidP="00390093">
      <w:pPr>
        <w:pStyle w:val="ptffullns"/>
        <w:shd w:val="clear" w:color="auto" w:fill="FFFFFF"/>
        <w:rPr>
          <w:color w:val="auto"/>
        </w:rPr>
      </w:pPr>
      <w:r>
        <w:rPr>
          <w:color w:val="auto"/>
        </w:rPr>
        <w:tab/>
        <w:t>27</w:t>
      </w:r>
      <w:r>
        <w:rPr>
          <w:color w:val="auto"/>
        </w:rPr>
        <w:tab/>
        <w:t>Investment of $7,000 cash by owner</w:t>
      </w:r>
    </w:p>
    <w:p w14:paraId="75F60942" w14:textId="77777777" w:rsidR="00390093" w:rsidRDefault="00390093" w:rsidP="00390093">
      <w:pPr>
        <w:pStyle w:val="ptffullns"/>
        <w:shd w:val="clear" w:color="auto" w:fill="FFFFFF"/>
        <w:rPr>
          <w:color w:val="auto"/>
        </w:rPr>
      </w:pPr>
      <w:r>
        <w:rPr>
          <w:color w:val="auto"/>
        </w:rPr>
        <w:tab/>
      </w:r>
      <w:r>
        <w:rPr>
          <w:color w:val="auto"/>
        </w:rPr>
        <w:tab/>
      </w:r>
      <w:r>
        <w:rPr>
          <w:color w:val="auto"/>
        </w:rPr>
        <w:tab/>
        <w:t>Increase Cash, $7,000</w:t>
      </w:r>
    </w:p>
    <w:p w14:paraId="7ACE2D4C" w14:textId="77777777" w:rsidR="00390093" w:rsidRDefault="00390093" w:rsidP="00C25B61">
      <w:pPr>
        <w:pStyle w:val="ptffullns"/>
        <w:shd w:val="clear" w:color="auto" w:fill="FFFFFF"/>
        <w:spacing w:after="120"/>
        <w:rPr>
          <w:color w:val="auto"/>
        </w:rPr>
      </w:pPr>
      <w:r>
        <w:rPr>
          <w:color w:val="auto"/>
        </w:rPr>
        <w:tab/>
      </w:r>
      <w:r>
        <w:rPr>
          <w:color w:val="auto"/>
        </w:rPr>
        <w:tab/>
      </w:r>
      <w:r>
        <w:rPr>
          <w:color w:val="auto"/>
        </w:rPr>
        <w:tab/>
        <w:t>Increase Owner</w:t>
      </w:r>
      <w:r w:rsidR="00942890">
        <w:rPr>
          <w:color w:val="auto"/>
        </w:rPr>
        <w:t>’</w:t>
      </w:r>
      <w:r>
        <w:rPr>
          <w:color w:val="auto"/>
        </w:rPr>
        <w:t>s Equity, $7,000</w:t>
      </w:r>
    </w:p>
    <w:p w14:paraId="52ACB46B" w14:textId="77777777" w:rsidR="00390093" w:rsidRDefault="00390093" w:rsidP="00390093">
      <w:pPr>
        <w:pStyle w:val="ptffullns"/>
        <w:shd w:val="clear" w:color="auto" w:fill="FFFFFF"/>
        <w:rPr>
          <w:color w:val="auto"/>
        </w:rPr>
      </w:pPr>
      <w:r>
        <w:rPr>
          <w:color w:val="auto"/>
        </w:rPr>
        <w:tab/>
        <w:t>28</w:t>
      </w:r>
      <w:r>
        <w:rPr>
          <w:color w:val="auto"/>
        </w:rPr>
        <w:tab/>
        <w:t>Payment of $5,000 cash on account</w:t>
      </w:r>
      <w:r w:rsidR="00885078">
        <w:rPr>
          <w:color w:val="auto"/>
        </w:rPr>
        <w:t>s</w:t>
      </w:r>
      <w:r>
        <w:rPr>
          <w:color w:val="auto"/>
        </w:rPr>
        <w:t xml:space="preserve"> payable</w:t>
      </w:r>
    </w:p>
    <w:p w14:paraId="469257CB" w14:textId="77777777" w:rsidR="00390093" w:rsidRDefault="00390093" w:rsidP="00390093">
      <w:pPr>
        <w:pStyle w:val="ptffullns"/>
        <w:shd w:val="clear" w:color="auto" w:fill="FFFFFF"/>
        <w:rPr>
          <w:color w:val="auto"/>
        </w:rPr>
      </w:pPr>
      <w:r>
        <w:rPr>
          <w:color w:val="auto"/>
        </w:rPr>
        <w:tab/>
      </w:r>
      <w:r>
        <w:rPr>
          <w:color w:val="auto"/>
        </w:rPr>
        <w:tab/>
      </w:r>
      <w:r>
        <w:rPr>
          <w:color w:val="auto"/>
        </w:rPr>
        <w:tab/>
        <w:t>Decrease Accounts Payable, $5,000</w:t>
      </w:r>
    </w:p>
    <w:p w14:paraId="773EE84D" w14:textId="77777777" w:rsidR="00390093" w:rsidRDefault="00390093" w:rsidP="00C25B61">
      <w:pPr>
        <w:pStyle w:val="ptffullns"/>
        <w:shd w:val="clear" w:color="auto" w:fill="FFFFFF"/>
        <w:spacing w:after="120"/>
        <w:rPr>
          <w:color w:val="auto"/>
        </w:rPr>
      </w:pPr>
      <w:r>
        <w:rPr>
          <w:color w:val="auto"/>
        </w:rPr>
        <w:tab/>
      </w:r>
      <w:r>
        <w:rPr>
          <w:color w:val="auto"/>
        </w:rPr>
        <w:tab/>
      </w:r>
      <w:r>
        <w:rPr>
          <w:color w:val="auto"/>
        </w:rPr>
        <w:tab/>
        <w:t>Decrease Cash, $5,000</w:t>
      </w:r>
    </w:p>
    <w:p w14:paraId="4362BED8" w14:textId="77777777" w:rsidR="00390093" w:rsidRDefault="00390093" w:rsidP="00390093">
      <w:pPr>
        <w:pStyle w:val="ptffullns"/>
        <w:shd w:val="clear" w:color="auto" w:fill="FFFFFF"/>
        <w:rPr>
          <w:color w:val="auto"/>
        </w:rPr>
      </w:pPr>
      <w:r>
        <w:rPr>
          <w:color w:val="auto"/>
        </w:rPr>
        <w:tab/>
        <w:t>29</w:t>
      </w:r>
      <w:r>
        <w:rPr>
          <w:color w:val="auto"/>
        </w:rPr>
        <w:tab/>
        <w:t xml:space="preserve">Cash purchase of </w:t>
      </w:r>
      <w:r w:rsidR="00A9539B">
        <w:rPr>
          <w:color w:val="auto"/>
        </w:rPr>
        <w:t xml:space="preserve">office </w:t>
      </w:r>
      <w:r>
        <w:rPr>
          <w:color w:val="auto"/>
        </w:rPr>
        <w:t>supplies, $3,000</w:t>
      </w:r>
    </w:p>
    <w:p w14:paraId="3E403B76" w14:textId="77777777" w:rsidR="00390093" w:rsidRDefault="00390093" w:rsidP="00390093">
      <w:pPr>
        <w:pStyle w:val="ptffullns"/>
        <w:shd w:val="clear" w:color="auto" w:fill="FFFFFF"/>
        <w:rPr>
          <w:color w:val="auto"/>
        </w:rPr>
      </w:pPr>
      <w:r>
        <w:rPr>
          <w:color w:val="auto"/>
        </w:rPr>
        <w:tab/>
      </w:r>
      <w:r>
        <w:rPr>
          <w:color w:val="auto"/>
        </w:rPr>
        <w:tab/>
      </w:r>
      <w:r>
        <w:rPr>
          <w:color w:val="auto"/>
        </w:rPr>
        <w:tab/>
        <w:t>Decrease Cash, $3,000</w:t>
      </w:r>
    </w:p>
    <w:p w14:paraId="4135F349" w14:textId="77777777" w:rsidR="00390093" w:rsidRDefault="00390093" w:rsidP="00C25B61">
      <w:pPr>
        <w:pStyle w:val="ptffullns"/>
        <w:shd w:val="clear" w:color="auto" w:fill="FFFFFF"/>
        <w:spacing w:after="120"/>
        <w:rPr>
          <w:color w:val="auto"/>
        </w:rPr>
      </w:pPr>
      <w:r>
        <w:rPr>
          <w:color w:val="auto"/>
        </w:rPr>
        <w:tab/>
      </w:r>
      <w:r>
        <w:rPr>
          <w:color w:val="auto"/>
        </w:rPr>
        <w:tab/>
      </w:r>
      <w:r>
        <w:rPr>
          <w:color w:val="auto"/>
        </w:rPr>
        <w:tab/>
        <w:t xml:space="preserve">Increase </w:t>
      </w:r>
      <w:r w:rsidR="00AC04E3">
        <w:rPr>
          <w:color w:val="auto"/>
        </w:rPr>
        <w:t xml:space="preserve">Office </w:t>
      </w:r>
      <w:r>
        <w:rPr>
          <w:color w:val="auto"/>
        </w:rPr>
        <w:t>Supplies, $3,000</w:t>
      </w:r>
    </w:p>
    <w:p w14:paraId="4DC3140E" w14:textId="77777777" w:rsidR="00390093" w:rsidRDefault="00390093" w:rsidP="00390093">
      <w:pPr>
        <w:pStyle w:val="ptffullns"/>
        <w:shd w:val="clear" w:color="auto" w:fill="FFFFFF"/>
        <w:rPr>
          <w:color w:val="auto"/>
        </w:rPr>
      </w:pPr>
      <w:r>
        <w:rPr>
          <w:color w:val="auto"/>
        </w:rPr>
        <w:tab/>
        <w:t>30</w:t>
      </w:r>
      <w:r>
        <w:rPr>
          <w:color w:val="auto"/>
        </w:rPr>
        <w:tab/>
        <w:t>Owner withdrawal of $10,000</w:t>
      </w:r>
    </w:p>
    <w:p w14:paraId="4FE54370" w14:textId="77777777" w:rsidR="00390093" w:rsidRDefault="00390093" w:rsidP="00390093">
      <w:pPr>
        <w:pStyle w:val="ptffullns"/>
        <w:shd w:val="clear" w:color="auto" w:fill="FFFFFF"/>
        <w:rPr>
          <w:color w:val="auto"/>
        </w:rPr>
      </w:pPr>
      <w:r>
        <w:rPr>
          <w:color w:val="auto"/>
        </w:rPr>
        <w:tab/>
      </w:r>
      <w:r>
        <w:rPr>
          <w:color w:val="auto"/>
        </w:rPr>
        <w:tab/>
      </w:r>
      <w:r>
        <w:rPr>
          <w:color w:val="auto"/>
        </w:rPr>
        <w:tab/>
        <w:t xml:space="preserve">Decrease </w:t>
      </w:r>
      <w:r w:rsidR="007A3D5E">
        <w:rPr>
          <w:color w:val="auto"/>
        </w:rPr>
        <w:t>C</w:t>
      </w:r>
      <w:r>
        <w:rPr>
          <w:color w:val="auto"/>
        </w:rPr>
        <w:t>ash, $10,000</w:t>
      </w:r>
    </w:p>
    <w:p w14:paraId="2958FE2C" w14:textId="77777777" w:rsidR="00390093" w:rsidRDefault="00390093" w:rsidP="00C25B61">
      <w:pPr>
        <w:pStyle w:val="ptffullns"/>
        <w:shd w:val="clear" w:color="auto" w:fill="FFFFFF"/>
        <w:spacing w:after="120"/>
        <w:rPr>
          <w:color w:val="auto"/>
        </w:rPr>
      </w:pPr>
      <w:r>
        <w:rPr>
          <w:color w:val="auto"/>
        </w:rPr>
        <w:tab/>
      </w:r>
      <w:r>
        <w:rPr>
          <w:color w:val="auto"/>
        </w:rPr>
        <w:tab/>
      </w:r>
      <w:r>
        <w:rPr>
          <w:color w:val="auto"/>
        </w:rPr>
        <w:tab/>
        <w:t>Decrease Owner</w:t>
      </w:r>
      <w:r w:rsidR="00942890">
        <w:rPr>
          <w:color w:val="auto"/>
        </w:rPr>
        <w:t>’</w:t>
      </w:r>
      <w:r>
        <w:rPr>
          <w:color w:val="auto"/>
        </w:rPr>
        <w:t>s Equity, $10,000</w:t>
      </w:r>
    </w:p>
    <w:p w14:paraId="561BB9B2" w14:textId="2143DBE5" w:rsidR="00006B0D" w:rsidRPr="00F9362D" w:rsidRDefault="00390093" w:rsidP="00DE1C82">
      <w:pPr>
        <w:pStyle w:val="ph3ns"/>
        <w:tabs>
          <w:tab w:val="right" w:pos="8855"/>
        </w:tabs>
        <w:rPr>
          <w:rFonts w:ascii="Arial MT Pro" w:hAnsi="Arial MT Pro"/>
          <w:b/>
          <w:bCs/>
          <w:i w:val="0"/>
          <w:iCs w:val="0"/>
          <w:color w:val="auto"/>
          <w:sz w:val="36"/>
          <w:szCs w:val="36"/>
        </w:rPr>
      </w:pPr>
      <w:r>
        <w:rPr>
          <w:i w:val="0"/>
          <w:iCs w:val="0"/>
          <w:color w:val="auto"/>
          <w:sz w:val="24"/>
          <w:szCs w:val="24"/>
        </w:rPr>
        <w:br w:type="page"/>
      </w:r>
      <w:r w:rsidR="00006B0D" w:rsidRPr="00F9362D">
        <w:rPr>
          <w:rFonts w:ascii="Arial MT Pro" w:hAnsi="Arial MT Pro"/>
          <w:color w:val="auto"/>
        </w:rPr>
        <w:lastRenderedPageBreak/>
        <w:t>(20</w:t>
      </w:r>
      <w:r w:rsidR="00DD0951" w:rsidRPr="00F9362D">
        <w:rPr>
          <w:rFonts w:ascii="Arial MT Pro" w:hAnsi="Arial MT Pro"/>
          <w:color w:val="auto"/>
        </w:rPr>
        <w:t>–</w:t>
      </w:r>
      <w:r w:rsidR="00006B0D" w:rsidRPr="00F9362D">
        <w:rPr>
          <w:rFonts w:ascii="Arial MT Pro" w:hAnsi="Arial MT Pro"/>
          <w:color w:val="auto"/>
        </w:rPr>
        <w:t xml:space="preserve">25 min.) </w:t>
      </w:r>
      <w:r w:rsidR="00006B0D" w:rsidRPr="00F9362D">
        <w:rPr>
          <w:rFonts w:ascii="Arial MT Pro" w:hAnsi="Arial MT Pro"/>
          <w:b/>
          <w:bCs/>
          <w:i w:val="0"/>
          <w:iCs w:val="0"/>
          <w:color w:val="auto"/>
          <w:sz w:val="36"/>
          <w:szCs w:val="36"/>
        </w:rPr>
        <w:t>P1-4A</w:t>
      </w:r>
    </w:p>
    <w:p w14:paraId="00AFC818" w14:textId="2C89A73D" w:rsidR="00006B0D" w:rsidRPr="00F9362D" w:rsidRDefault="00006B0D" w:rsidP="00DE1C82">
      <w:pPr>
        <w:pStyle w:val="ph3ns"/>
        <w:tabs>
          <w:tab w:val="right" w:pos="8855"/>
        </w:tabs>
        <w:outlineLvl w:val="0"/>
        <w:rPr>
          <w:rFonts w:ascii="Arial MT Pro" w:hAnsi="Arial MT Pro"/>
          <w:i w:val="0"/>
          <w:iCs w:val="0"/>
          <w:color w:val="auto"/>
        </w:rPr>
      </w:pPr>
      <w:r w:rsidRPr="00F9362D">
        <w:rPr>
          <w:rFonts w:ascii="Arial MT Pro" w:hAnsi="Arial MT Pro"/>
          <w:i w:val="0"/>
          <w:iCs w:val="0"/>
          <w:color w:val="auto"/>
        </w:rPr>
        <w:t>Shawn Steele, Realtor</w:t>
      </w:r>
    </w:p>
    <w:p w14:paraId="1301719B" w14:textId="39700859" w:rsidR="005F6255" w:rsidRPr="00F9362D" w:rsidRDefault="005F6255" w:rsidP="005F6255">
      <w:pPr>
        <w:pStyle w:val="ph3ns"/>
        <w:tabs>
          <w:tab w:val="right" w:pos="8855"/>
        </w:tabs>
        <w:ind w:right="339"/>
        <w:jc w:val="left"/>
        <w:outlineLvl w:val="0"/>
        <w:rPr>
          <w:rFonts w:ascii="Arial MT Pro" w:hAnsi="Arial MT Pro"/>
          <w:i w:val="0"/>
          <w:iCs w:val="0"/>
          <w:color w:val="auto"/>
        </w:rPr>
      </w:pPr>
      <w:r w:rsidRPr="00762DD6">
        <w:rPr>
          <w:color w:val="auto"/>
          <w:sz w:val="24"/>
          <w:szCs w:val="24"/>
        </w:rPr>
        <w:t>Req. 1</w:t>
      </w:r>
    </w:p>
    <w:p w14:paraId="729BFFCE" w14:textId="77777777" w:rsidR="00006B0D" w:rsidRPr="00F9362D" w:rsidRDefault="00006B0D" w:rsidP="00762DD6">
      <w:pPr>
        <w:pStyle w:val="ph3ns"/>
        <w:tabs>
          <w:tab w:val="right" w:pos="8855"/>
        </w:tabs>
        <w:jc w:val="left"/>
        <w:outlineLvl w:val="0"/>
        <w:rPr>
          <w:rFonts w:ascii="Arial MT Pro" w:hAnsi="Arial MT Pro"/>
          <w:b/>
          <w:bCs/>
          <w:iCs w:val="0"/>
          <w:color w:val="auto"/>
        </w:rPr>
      </w:pPr>
    </w:p>
    <w:p w14:paraId="65B17FCA" w14:textId="77777777" w:rsidR="00390093" w:rsidRDefault="00006B0D" w:rsidP="00DE1C82">
      <w:pPr>
        <w:pStyle w:val="ph3ns"/>
        <w:tabs>
          <w:tab w:val="right" w:pos="8855"/>
        </w:tabs>
        <w:jc w:val="both"/>
        <w:rPr>
          <w:i w:val="0"/>
          <w:sz w:val="24"/>
          <w:szCs w:val="24"/>
        </w:rPr>
      </w:pPr>
      <w:r w:rsidRPr="00762DD6">
        <w:rPr>
          <w:i w:val="0"/>
          <w:sz w:val="24"/>
          <w:szCs w:val="24"/>
        </w:rPr>
        <w:t>As a proprietorship is considered to be an extension of the individual, it offers no protection from liability exposure. To limit liability, Shawn Steele will have to incorporate his company.</w:t>
      </w:r>
    </w:p>
    <w:p w14:paraId="6A90DF7F" w14:textId="77777777" w:rsidR="00BD4E5B" w:rsidRPr="00762DD6" w:rsidRDefault="00BD4E5B" w:rsidP="00BD4E5B">
      <w:pPr>
        <w:pStyle w:val="ph3ns"/>
        <w:tabs>
          <w:tab w:val="right" w:pos="8855"/>
        </w:tabs>
        <w:ind w:right="224"/>
        <w:jc w:val="both"/>
        <w:rPr>
          <w:rFonts w:cs="Arial"/>
          <w:color w:val="auto"/>
          <w:sz w:val="24"/>
          <w:szCs w:val="24"/>
        </w:rPr>
      </w:pPr>
    </w:p>
    <w:p w14:paraId="65805ACC" w14:textId="77777777" w:rsidR="00390093" w:rsidRDefault="00390093" w:rsidP="003C38CF">
      <w:pPr>
        <w:pStyle w:val="ph6full"/>
        <w:spacing w:before="0"/>
        <w:outlineLvl w:val="0"/>
        <w:rPr>
          <w:rFonts w:ascii="Times New Roman" w:hAnsi="Times New Roman"/>
          <w:color w:val="auto"/>
        </w:rPr>
      </w:pPr>
      <w:r w:rsidRPr="001C6BAA">
        <w:rPr>
          <w:rFonts w:ascii="Times New Roman" w:hAnsi="Times New Roman"/>
          <w:color w:val="auto"/>
        </w:rPr>
        <w:t>Req.</w:t>
      </w:r>
      <w:r w:rsidR="00D37D9D" w:rsidRPr="001C6BAA">
        <w:rPr>
          <w:rFonts w:ascii="Times New Roman" w:hAnsi="Times New Roman"/>
          <w:color w:val="auto"/>
        </w:rPr>
        <w:t xml:space="preserve"> </w:t>
      </w:r>
      <w:r w:rsidRPr="001C6BAA">
        <w:rPr>
          <w:rFonts w:ascii="Times New Roman" w:hAnsi="Times New Roman"/>
          <w:color w:val="auto"/>
        </w:rPr>
        <w:t>2</w:t>
      </w:r>
    </w:p>
    <w:p w14:paraId="43C0F604" w14:textId="77777777" w:rsidR="00D96F26" w:rsidRPr="001C6BAA" w:rsidRDefault="00D96F26" w:rsidP="003C38CF">
      <w:pPr>
        <w:pStyle w:val="ph6full"/>
        <w:spacing w:before="0"/>
        <w:outlineLvl w:val="0"/>
        <w:rPr>
          <w:rFonts w:ascii="Times New Roman" w:hAnsi="Times New Roman"/>
          <w:color w:val="auto"/>
        </w:rPr>
      </w:pPr>
    </w:p>
    <w:p w14:paraId="08282BF7" w14:textId="77777777" w:rsidR="00390093" w:rsidRDefault="00390093" w:rsidP="00D96F26">
      <w:pPr>
        <w:pStyle w:val="ptffull"/>
        <w:shd w:val="clear" w:color="auto" w:fill="FFFFFF"/>
        <w:spacing w:before="0" w:after="120"/>
        <w:rPr>
          <w:color w:val="auto"/>
        </w:rPr>
      </w:pPr>
      <w:r>
        <w:rPr>
          <w:color w:val="auto"/>
        </w:rPr>
        <w:t>Personal items not reported on the balance sheet of the business:</w:t>
      </w:r>
    </w:p>
    <w:p w14:paraId="082B4CC5" w14:textId="77777777" w:rsidR="00390093" w:rsidRDefault="00390093" w:rsidP="00390093">
      <w:pPr>
        <w:pStyle w:val="pl1full"/>
        <w:shd w:val="clear" w:color="auto" w:fill="FFFFFF"/>
        <w:rPr>
          <w:color w:val="auto"/>
        </w:rPr>
      </w:pPr>
      <w:r>
        <w:rPr>
          <w:color w:val="auto"/>
        </w:rPr>
        <w:t>c.</w:t>
      </w:r>
      <w:r>
        <w:rPr>
          <w:color w:val="auto"/>
        </w:rPr>
        <w:tab/>
        <w:t>Personal residence ($500,000) and mortgage payable ($250,000)</w:t>
      </w:r>
    </w:p>
    <w:p w14:paraId="002CD13A" w14:textId="77777777" w:rsidR="00390093" w:rsidRDefault="00390093" w:rsidP="00390093">
      <w:pPr>
        <w:pStyle w:val="pl1full"/>
        <w:shd w:val="clear" w:color="auto" w:fill="FFFFFF"/>
        <w:rPr>
          <w:color w:val="auto"/>
        </w:rPr>
      </w:pPr>
      <w:r>
        <w:rPr>
          <w:color w:val="auto"/>
        </w:rPr>
        <w:t>d.</w:t>
      </w:r>
      <w:r>
        <w:rPr>
          <w:color w:val="auto"/>
        </w:rPr>
        <w:tab/>
        <w:t>Personal cash ($25,000)</w:t>
      </w:r>
    </w:p>
    <w:p w14:paraId="52633F43" w14:textId="77777777" w:rsidR="00390093" w:rsidRDefault="00390093" w:rsidP="00390093">
      <w:pPr>
        <w:pStyle w:val="pl1full"/>
        <w:shd w:val="clear" w:color="auto" w:fill="FFFFFF"/>
        <w:rPr>
          <w:color w:val="auto"/>
        </w:rPr>
      </w:pPr>
      <w:r>
        <w:rPr>
          <w:color w:val="auto"/>
        </w:rPr>
        <w:t>e.</w:t>
      </w:r>
      <w:r>
        <w:rPr>
          <w:color w:val="auto"/>
        </w:rPr>
        <w:tab/>
        <w:t>Personal account payable ($1,000)</w:t>
      </w:r>
    </w:p>
    <w:p w14:paraId="447ED917" w14:textId="77777777" w:rsidR="00390093" w:rsidRPr="001C6BAA" w:rsidRDefault="00390093" w:rsidP="00390093">
      <w:pPr>
        <w:pStyle w:val="ph5"/>
        <w:shd w:val="clear" w:color="auto" w:fill="FFFFFF"/>
        <w:jc w:val="left"/>
        <w:rPr>
          <w:i/>
          <w:iCs/>
          <w:color w:val="auto"/>
        </w:rPr>
      </w:pPr>
    </w:p>
    <w:p w14:paraId="515B10DC" w14:textId="77777777" w:rsidR="00390093" w:rsidRDefault="00390093" w:rsidP="003C38CF">
      <w:pPr>
        <w:pStyle w:val="ph5"/>
        <w:shd w:val="clear" w:color="auto" w:fill="FFFFFF"/>
        <w:jc w:val="left"/>
        <w:outlineLvl w:val="0"/>
        <w:rPr>
          <w:i/>
          <w:iCs/>
          <w:color w:val="auto"/>
        </w:rPr>
      </w:pPr>
      <w:r w:rsidRPr="001C6BAA">
        <w:rPr>
          <w:i/>
          <w:iCs/>
          <w:color w:val="auto"/>
        </w:rPr>
        <w:t>Req. 3</w:t>
      </w:r>
    </w:p>
    <w:p w14:paraId="52DB098A" w14:textId="77777777" w:rsidR="00BD4E5B" w:rsidRPr="00F9362D" w:rsidRDefault="00BD4E5B" w:rsidP="00BD4E5B">
      <w:pPr>
        <w:pStyle w:val="ph5"/>
        <w:shd w:val="clear" w:color="auto" w:fill="FFFFFF"/>
        <w:jc w:val="left"/>
        <w:outlineLvl w:val="0"/>
        <w:rPr>
          <w:rFonts w:ascii="Arial MT Pro" w:hAnsi="Arial MT Pro"/>
          <w:i/>
          <w:iCs/>
          <w:color w:val="auto"/>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150"/>
        <w:gridCol w:w="1305"/>
        <w:gridCol w:w="3285"/>
        <w:gridCol w:w="1350"/>
      </w:tblGrid>
      <w:tr w:rsidR="00390093" w14:paraId="041DA561" w14:textId="77777777" w:rsidTr="00762DD6">
        <w:trPr>
          <w:cantSplit/>
        </w:trPr>
        <w:tc>
          <w:tcPr>
            <w:tcW w:w="9090" w:type="dxa"/>
            <w:gridSpan w:val="4"/>
            <w:tcBorders>
              <w:top w:val="double" w:sz="4" w:space="0" w:color="auto"/>
            </w:tcBorders>
            <w:shd w:val="clear" w:color="auto" w:fill="FFFFFF"/>
            <w:vAlign w:val="bottom"/>
          </w:tcPr>
          <w:p w14:paraId="543B5AF7" w14:textId="77777777" w:rsidR="00390093" w:rsidRPr="00F9362D" w:rsidRDefault="00D00035" w:rsidP="0019721B">
            <w:pPr>
              <w:pStyle w:val="pformhead"/>
              <w:shd w:val="clear" w:color="auto" w:fill="FFFFFF"/>
              <w:spacing w:before="40" w:after="40"/>
              <w:rPr>
                <w:rFonts w:ascii="Arial MT Pro" w:hAnsi="Arial MT Pro"/>
                <w:b/>
                <w:color w:val="auto"/>
                <w:sz w:val="20"/>
              </w:rPr>
            </w:pPr>
            <w:r w:rsidRPr="00F9362D">
              <w:rPr>
                <w:rFonts w:ascii="Arial MT Pro" w:hAnsi="Arial MT Pro"/>
                <w:b/>
                <w:color w:val="auto"/>
                <w:sz w:val="20"/>
              </w:rPr>
              <w:t>SHAWN STEELE, REALTOR</w:t>
            </w:r>
          </w:p>
        </w:tc>
      </w:tr>
      <w:tr w:rsidR="00390093" w14:paraId="36016EB1" w14:textId="77777777" w:rsidTr="00762DD6">
        <w:trPr>
          <w:cantSplit/>
        </w:trPr>
        <w:tc>
          <w:tcPr>
            <w:tcW w:w="9090" w:type="dxa"/>
            <w:gridSpan w:val="4"/>
            <w:tcBorders>
              <w:bottom w:val="single" w:sz="4" w:space="0" w:color="auto"/>
            </w:tcBorders>
            <w:shd w:val="clear" w:color="auto" w:fill="FFFFFF"/>
            <w:vAlign w:val="bottom"/>
          </w:tcPr>
          <w:p w14:paraId="005E2015" w14:textId="77777777" w:rsidR="00390093" w:rsidRPr="00F9362D" w:rsidRDefault="00390093" w:rsidP="0019721B">
            <w:pPr>
              <w:pStyle w:val="pformhead"/>
              <w:shd w:val="clear" w:color="auto" w:fill="FFFFFF"/>
              <w:spacing w:before="40" w:after="40"/>
              <w:rPr>
                <w:rFonts w:ascii="Arial MT Pro" w:hAnsi="Arial MT Pro"/>
                <w:color w:val="auto"/>
                <w:sz w:val="20"/>
              </w:rPr>
            </w:pPr>
            <w:r w:rsidRPr="00F9362D">
              <w:rPr>
                <w:rFonts w:ascii="Arial MT Pro" w:hAnsi="Arial MT Pro"/>
                <w:color w:val="auto"/>
                <w:sz w:val="20"/>
              </w:rPr>
              <w:t>Balance Sheet</w:t>
            </w:r>
          </w:p>
        </w:tc>
      </w:tr>
      <w:tr w:rsidR="00390093" w14:paraId="554F21A8" w14:textId="77777777" w:rsidTr="00762DD6">
        <w:trPr>
          <w:cantSplit/>
        </w:trPr>
        <w:tc>
          <w:tcPr>
            <w:tcW w:w="9090" w:type="dxa"/>
            <w:gridSpan w:val="4"/>
            <w:tcBorders>
              <w:top w:val="single" w:sz="4" w:space="0" w:color="auto"/>
              <w:bottom w:val="double" w:sz="4" w:space="0" w:color="auto"/>
            </w:tcBorders>
            <w:shd w:val="clear" w:color="auto" w:fill="FFFFFF"/>
            <w:vAlign w:val="bottom"/>
          </w:tcPr>
          <w:p w14:paraId="70004475" w14:textId="37E1A94D" w:rsidR="00390093" w:rsidRPr="00F9362D" w:rsidRDefault="00390093" w:rsidP="0019721B">
            <w:pPr>
              <w:pStyle w:val="pformheaddr"/>
              <w:shd w:val="clear" w:color="auto" w:fill="FFFFFF"/>
              <w:spacing w:before="40" w:after="40"/>
              <w:rPr>
                <w:rFonts w:ascii="Arial MT Pro" w:hAnsi="Arial MT Pro"/>
                <w:color w:val="auto"/>
                <w:sz w:val="20"/>
              </w:rPr>
            </w:pPr>
            <w:r w:rsidRPr="00F9362D">
              <w:rPr>
                <w:rFonts w:ascii="Arial MT Pro" w:hAnsi="Arial MT Pro"/>
                <w:color w:val="auto"/>
                <w:sz w:val="20"/>
              </w:rPr>
              <w:t xml:space="preserve">November 30, </w:t>
            </w:r>
            <w:r w:rsidR="00EB4E48" w:rsidRPr="00F9362D">
              <w:rPr>
                <w:rFonts w:ascii="Arial MT Pro" w:hAnsi="Arial MT Pro"/>
                <w:color w:val="auto"/>
                <w:sz w:val="20"/>
              </w:rPr>
              <w:t>2022</w:t>
            </w:r>
          </w:p>
        </w:tc>
      </w:tr>
      <w:tr w:rsidR="00390093" w14:paraId="355F6A16" w14:textId="77777777" w:rsidTr="00762DD6">
        <w:tc>
          <w:tcPr>
            <w:tcW w:w="3150" w:type="dxa"/>
            <w:tcBorders>
              <w:top w:val="double" w:sz="4" w:space="0" w:color="auto"/>
              <w:right w:val="double" w:sz="4" w:space="0" w:color="auto"/>
            </w:tcBorders>
            <w:shd w:val="clear" w:color="auto" w:fill="FFFFFF"/>
            <w:vAlign w:val="bottom"/>
          </w:tcPr>
          <w:p w14:paraId="57CB0C43" w14:textId="77777777" w:rsidR="00390093" w:rsidRPr="003C38CF" w:rsidRDefault="00617DC8" w:rsidP="003C38CF">
            <w:pPr>
              <w:pStyle w:val="pformabhead"/>
              <w:shd w:val="clear" w:color="auto" w:fill="FFFFFF"/>
              <w:spacing w:before="40" w:after="40"/>
              <w:rPr>
                <w:rFonts w:ascii="Arial" w:hAnsi="Arial"/>
                <w:b/>
                <w:color w:val="auto"/>
                <w:sz w:val="20"/>
              </w:rPr>
            </w:pPr>
            <w:r w:rsidRPr="00F9362D">
              <w:rPr>
                <w:rFonts w:ascii="Arial MT Pro" w:hAnsi="Arial MT Pro"/>
                <w:b/>
                <w:color w:val="auto"/>
                <w:sz w:val="20"/>
              </w:rPr>
              <w:t>Assets</w:t>
            </w:r>
          </w:p>
        </w:tc>
        <w:tc>
          <w:tcPr>
            <w:tcW w:w="1305" w:type="dxa"/>
            <w:tcBorders>
              <w:top w:val="double" w:sz="4" w:space="0" w:color="auto"/>
              <w:left w:val="double" w:sz="4" w:space="0" w:color="auto"/>
              <w:right w:val="double" w:sz="4" w:space="0" w:color="auto"/>
            </w:tcBorders>
            <w:shd w:val="clear" w:color="auto" w:fill="FFFFFF"/>
            <w:vAlign w:val="bottom"/>
          </w:tcPr>
          <w:p w14:paraId="23A24533" w14:textId="77777777" w:rsidR="00390093" w:rsidRDefault="00390093" w:rsidP="0019721B">
            <w:pPr>
              <w:pStyle w:val="pformabhead"/>
              <w:shd w:val="clear" w:color="auto" w:fill="FFFFFF"/>
              <w:spacing w:before="40" w:after="40"/>
              <w:jc w:val="right"/>
              <w:rPr>
                <w:rFonts w:ascii="Arial" w:hAnsi="Arial"/>
                <w:color w:val="auto"/>
                <w:sz w:val="20"/>
              </w:rPr>
            </w:pPr>
          </w:p>
        </w:tc>
        <w:tc>
          <w:tcPr>
            <w:tcW w:w="3285" w:type="dxa"/>
            <w:tcBorders>
              <w:top w:val="double" w:sz="4" w:space="0" w:color="auto"/>
              <w:left w:val="double" w:sz="4" w:space="0" w:color="auto"/>
              <w:right w:val="double" w:sz="4" w:space="0" w:color="auto"/>
            </w:tcBorders>
            <w:shd w:val="clear" w:color="auto" w:fill="FFFFFF"/>
            <w:vAlign w:val="bottom"/>
          </w:tcPr>
          <w:p w14:paraId="23458DB8" w14:textId="77777777" w:rsidR="00390093" w:rsidRPr="003C38CF" w:rsidRDefault="00617DC8" w:rsidP="003C38CF">
            <w:pPr>
              <w:pStyle w:val="pformabhead"/>
              <w:shd w:val="clear" w:color="auto" w:fill="FFFFFF"/>
              <w:spacing w:before="40" w:after="40"/>
              <w:rPr>
                <w:rFonts w:ascii="Arial" w:hAnsi="Arial"/>
                <w:b/>
                <w:color w:val="auto"/>
                <w:sz w:val="20"/>
              </w:rPr>
            </w:pPr>
            <w:r w:rsidRPr="00F9362D">
              <w:rPr>
                <w:rFonts w:ascii="Arial MT Pro" w:hAnsi="Arial MT Pro"/>
                <w:b/>
                <w:color w:val="auto"/>
                <w:sz w:val="20"/>
              </w:rPr>
              <w:t>Liabilities</w:t>
            </w:r>
          </w:p>
        </w:tc>
        <w:tc>
          <w:tcPr>
            <w:tcW w:w="1350" w:type="dxa"/>
            <w:tcBorders>
              <w:top w:val="double" w:sz="4" w:space="0" w:color="auto"/>
              <w:left w:val="double" w:sz="4" w:space="0" w:color="auto"/>
            </w:tcBorders>
            <w:shd w:val="clear" w:color="auto" w:fill="FFFFFF"/>
            <w:vAlign w:val="bottom"/>
          </w:tcPr>
          <w:p w14:paraId="3E5A9DAA" w14:textId="77777777" w:rsidR="00390093" w:rsidRPr="00F9362D" w:rsidRDefault="00390093" w:rsidP="0019721B">
            <w:pPr>
              <w:pStyle w:val="pformabhead"/>
              <w:shd w:val="clear" w:color="auto" w:fill="FFFFFF"/>
              <w:spacing w:before="0" w:after="40"/>
              <w:jc w:val="right"/>
              <w:rPr>
                <w:rFonts w:ascii="Arial MT Pro" w:hAnsi="Arial MT Pro"/>
                <w:color w:val="auto"/>
                <w:sz w:val="20"/>
              </w:rPr>
            </w:pPr>
          </w:p>
        </w:tc>
      </w:tr>
      <w:tr w:rsidR="00390093" w14:paraId="7F8A15CE" w14:textId="77777777" w:rsidTr="00762DD6">
        <w:tc>
          <w:tcPr>
            <w:tcW w:w="3150" w:type="dxa"/>
            <w:tcBorders>
              <w:right w:val="double" w:sz="4" w:space="0" w:color="auto"/>
            </w:tcBorders>
            <w:shd w:val="clear" w:color="auto" w:fill="FFFFFF"/>
            <w:vAlign w:val="bottom"/>
          </w:tcPr>
          <w:p w14:paraId="287593FA"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Cash</w:t>
            </w:r>
          </w:p>
        </w:tc>
        <w:tc>
          <w:tcPr>
            <w:tcW w:w="1305" w:type="dxa"/>
            <w:tcBorders>
              <w:left w:val="double" w:sz="4" w:space="0" w:color="auto"/>
              <w:right w:val="double" w:sz="4" w:space="0" w:color="auto"/>
            </w:tcBorders>
            <w:shd w:val="clear" w:color="auto" w:fill="FFFFFF"/>
            <w:vAlign w:val="bottom"/>
          </w:tcPr>
          <w:p w14:paraId="41BAAA53" w14:textId="77777777" w:rsidR="00390093" w:rsidRDefault="00390093" w:rsidP="00762DD6">
            <w:pPr>
              <w:pStyle w:val="pformab"/>
              <w:shd w:val="clear" w:color="auto" w:fill="FFFFFF"/>
              <w:spacing w:before="40" w:after="40"/>
              <w:jc w:val="right"/>
              <w:rPr>
                <w:rFonts w:ascii="Arial" w:hAnsi="Arial"/>
                <w:color w:val="auto"/>
                <w:sz w:val="20"/>
              </w:rPr>
            </w:pPr>
            <w:r w:rsidRPr="00F9362D">
              <w:rPr>
                <w:rFonts w:ascii="Arial MT Pro" w:hAnsi="Arial MT Pro"/>
                <w:color w:val="auto"/>
                <w:sz w:val="20"/>
              </w:rPr>
              <w:t>$ </w:t>
            </w:r>
            <w:r w:rsidR="000D03BF" w:rsidRPr="00F9362D">
              <w:rPr>
                <w:rFonts w:ascii="Arial MT Pro" w:hAnsi="Arial MT Pro"/>
                <w:color w:val="auto"/>
                <w:sz w:val="20"/>
              </w:rPr>
              <w:t xml:space="preserve"> </w:t>
            </w:r>
            <w:r w:rsidR="003B202F" w:rsidRPr="00F9362D">
              <w:rPr>
                <w:rFonts w:ascii="Arial MT Pro" w:hAnsi="Arial MT Pro"/>
                <w:color w:val="auto"/>
                <w:sz w:val="20"/>
              </w:rPr>
              <w:t>1</w:t>
            </w:r>
            <w:r w:rsidRPr="00F9362D">
              <w:rPr>
                <w:rFonts w:ascii="Arial MT Pro" w:hAnsi="Arial MT Pro"/>
                <w:color w:val="auto"/>
                <w:sz w:val="20"/>
              </w:rPr>
              <w:t>9,000</w:t>
            </w:r>
          </w:p>
        </w:tc>
        <w:tc>
          <w:tcPr>
            <w:tcW w:w="3285" w:type="dxa"/>
            <w:tcBorders>
              <w:left w:val="double" w:sz="4" w:space="0" w:color="auto"/>
              <w:right w:val="double" w:sz="4" w:space="0" w:color="auto"/>
            </w:tcBorders>
            <w:shd w:val="clear" w:color="auto" w:fill="FFFFFF"/>
            <w:vAlign w:val="bottom"/>
          </w:tcPr>
          <w:p w14:paraId="3124F716"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Accounts payable</w:t>
            </w:r>
          </w:p>
        </w:tc>
        <w:tc>
          <w:tcPr>
            <w:tcW w:w="1350" w:type="dxa"/>
            <w:tcBorders>
              <w:left w:val="double" w:sz="4" w:space="0" w:color="auto"/>
            </w:tcBorders>
            <w:shd w:val="clear" w:color="auto" w:fill="FFFFFF"/>
            <w:vAlign w:val="bottom"/>
          </w:tcPr>
          <w:p w14:paraId="7227E506" w14:textId="77777777" w:rsidR="00390093" w:rsidRPr="00F9362D" w:rsidRDefault="00390093" w:rsidP="00E658B2">
            <w:pPr>
              <w:pStyle w:val="pformab"/>
              <w:shd w:val="clear" w:color="auto" w:fill="FFFFFF"/>
              <w:spacing w:before="0" w:after="40"/>
              <w:jc w:val="right"/>
              <w:rPr>
                <w:rFonts w:ascii="Arial MT Pro" w:hAnsi="Arial MT Pro"/>
                <w:color w:val="auto"/>
                <w:sz w:val="20"/>
              </w:rPr>
            </w:pPr>
            <w:r w:rsidRPr="00F9362D">
              <w:rPr>
                <w:rFonts w:ascii="Arial MT Pro" w:hAnsi="Arial MT Pro"/>
                <w:color w:val="auto"/>
                <w:sz w:val="20"/>
              </w:rPr>
              <w:t>$</w:t>
            </w:r>
            <w:r w:rsidR="00E658B2" w:rsidRPr="00F9362D">
              <w:rPr>
                <w:rFonts w:ascii="Arial MT Pro" w:hAnsi="Arial MT Pro"/>
                <w:color w:val="auto"/>
                <w:sz w:val="20"/>
              </w:rPr>
              <w:t xml:space="preserve">    </w:t>
            </w:r>
            <w:r w:rsidRPr="00F9362D">
              <w:rPr>
                <w:rFonts w:ascii="Arial MT Pro" w:hAnsi="Arial MT Pro"/>
                <w:color w:val="auto"/>
                <w:sz w:val="20"/>
              </w:rPr>
              <w:t>3,000</w:t>
            </w:r>
          </w:p>
        </w:tc>
      </w:tr>
      <w:tr w:rsidR="00390093" w14:paraId="2E6C7E87" w14:textId="77777777" w:rsidTr="00762DD6">
        <w:tc>
          <w:tcPr>
            <w:tcW w:w="3150" w:type="dxa"/>
            <w:tcBorders>
              <w:right w:val="double" w:sz="4" w:space="0" w:color="auto"/>
            </w:tcBorders>
            <w:shd w:val="clear" w:color="auto" w:fill="FFFFFF"/>
            <w:vAlign w:val="bottom"/>
          </w:tcPr>
          <w:p w14:paraId="6F737F23"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Office supplies</w:t>
            </w:r>
          </w:p>
        </w:tc>
        <w:tc>
          <w:tcPr>
            <w:tcW w:w="1305" w:type="dxa"/>
            <w:tcBorders>
              <w:left w:val="double" w:sz="4" w:space="0" w:color="auto"/>
              <w:right w:val="double" w:sz="4" w:space="0" w:color="auto"/>
            </w:tcBorders>
            <w:shd w:val="clear" w:color="auto" w:fill="FFFFFF"/>
            <w:vAlign w:val="bottom"/>
          </w:tcPr>
          <w:p w14:paraId="3CE152EF" w14:textId="77777777" w:rsidR="00390093" w:rsidRDefault="00390093" w:rsidP="00762DD6">
            <w:pPr>
              <w:pStyle w:val="pformab"/>
              <w:shd w:val="clear" w:color="auto" w:fill="FFFFFF"/>
              <w:spacing w:before="40" w:after="40"/>
              <w:jc w:val="right"/>
              <w:rPr>
                <w:rFonts w:ascii="Arial" w:hAnsi="Arial"/>
                <w:color w:val="auto"/>
                <w:sz w:val="20"/>
              </w:rPr>
            </w:pPr>
            <w:r w:rsidRPr="00F9362D">
              <w:rPr>
                <w:rFonts w:ascii="Arial MT Pro" w:hAnsi="Arial MT Pro"/>
                <w:color w:val="auto"/>
                <w:sz w:val="20"/>
              </w:rPr>
              <w:t>500</w:t>
            </w:r>
          </w:p>
        </w:tc>
        <w:tc>
          <w:tcPr>
            <w:tcW w:w="3285" w:type="dxa"/>
            <w:tcBorders>
              <w:left w:val="double" w:sz="4" w:space="0" w:color="auto"/>
              <w:right w:val="double" w:sz="4" w:space="0" w:color="auto"/>
            </w:tcBorders>
            <w:shd w:val="clear" w:color="auto" w:fill="FFFFFF"/>
            <w:vAlign w:val="bottom"/>
          </w:tcPr>
          <w:p w14:paraId="2B375FFC"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Note payable</w:t>
            </w:r>
          </w:p>
        </w:tc>
        <w:tc>
          <w:tcPr>
            <w:tcW w:w="1350" w:type="dxa"/>
            <w:tcBorders>
              <w:left w:val="double" w:sz="4" w:space="0" w:color="auto"/>
            </w:tcBorders>
            <w:shd w:val="clear" w:color="auto" w:fill="FFFFFF"/>
            <w:vAlign w:val="bottom"/>
          </w:tcPr>
          <w:p w14:paraId="066A1321" w14:textId="77777777" w:rsidR="00390093" w:rsidRPr="00F9362D" w:rsidRDefault="00390093" w:rsidP="00E658B2">
            <w:pPr>
              <w:pStyle w:val="pformab"/>
              <w:shd w:val="clear" w:color="auto" w:fill="FFFFFF"/>
              <w:spacing w:before="0" w:after="40"/>
              <w:jc w:val="right"/>
              <w:rPr>
                <w:rFonts w:ascii="Arial MT Pro" w:hAnsi="Arial MT Pro"/>
                <w:color w:val="auto"/>
                <w:sz w:val="20"/>
                <w:u w:val="single"/>
              </w:rPr>
            </w:pPr>
            <w:r w:rsidRPr="00F9362D">
              <w:rPr>
                <w:rFonts w:ascii="Arial MT Pro" w:hAnsi="Arial MT Pro"/>
                <w:color w:val="auto"/>
                <w:sz w:val="20"/>
                <w:u w:val="single"/>
              </w:rPr>
              <w:t>  </w:t>
            </w:r>
            <w:r w:rsidR="00F6556F" w:rsidRPr="00F9362D">
              <w:rPr>
                <w:rFonts w:ascii="Arial MT Pro" w:hAnsi="Arial MT Pro"/>
                <w:color w:val="auto"/>
                <w:sz w:val="20"/>
                <w:u w:val="single"/>
              </w:rPr>
              <w:t xml:space="preserve"> </w:t>
            </w:r>
            <w:r w:rsidR="000D03BF" w:rsidRPr="00F9362D">
              <w:rPr>
                <w:rFonts w:ascii="Arial MT Pro" w:hAnsi="Arial MT Pro"/>
                <w:color w:val="auto"/>
                <w:sz w:val="20"/>
                <w:u w:val="single"/>
              </w:rPr>
              <w:t xml:space="preserve"> </w:t>
            </w:r>
            <w:r w:rsidRPr="00F9362D">
              <w:rPr>
                <w:rFonts w:ascii="Arial MT Pro" w:hAnsi="Arial MT Pro"/>
                <w:color w:val="auto"/>
                <w:sz w:val="20"/>
                <w:u w:val="single"/>
              </w:rPr>
              <w:t>30,000</w:t>
            </w:r>
          </w:p>
        </w:tc>
      </w:tr>
      <w:tr w:rsidR="00390093" w14:paraId="249C8652" w14:textId="77777777" w:rsidTr="00762DD6">
        <w:tc>
          <w:tcPr>
            <w:tcW w:w="3150" w:type="dxa"/>
            <w:tcBorders>
              <w:right w:val="double" w:sz="4" w:space="0" w:color="auto"/>
            </w:tcBorders>
            <w:shd w:val="clear" w:color="auto" w:fill="FFFFFF"/>
            <w:vAlign w:val="bottom"/>
          </w:tcPr>
          <w:p w14:paraId="133EDAF6"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Furniture</w:t>
            </w:r>
          </w:p>
        </w:tc>
        <w:tc>
          <w:tcPr>
            <w:tcW w:w="1305" w:type="dxa"/>
            <w:tcBorders>
              <w:left w:val="double" w:sz="4" w:space="0" w:color="auto"/>
              <w:right w:val="double" w:sz="4" w:space="0" w:color="auto"/>
            </w:tcBorders>
            <w:shd w:val="clear" w:color="auto" w:fill="FFFFFF"/>
            <w:vAlign w:val="bottom"/>
          </w:tcPr>
          <w:p w14:paraId="6D62C1A4" w14:textId="77777777" w:rsidR="00390093" w:rsidRDefault="00390093" w:rsidP="00762DD6">
            <w:pPr>
              <w:pStyle w:val="pformab"/>
              <w:shd w:val="clear" w:color="auto" w:fill="FFFFFF"/>
              <w:spacing w:before="40" w:after="40"/>
              <w:jc w:val="right"/>
              <w:rPr>
                <w:rFonts w:ascii="Arial" w:hAnsi="Arial"/>
                <w:color w:val="auto"/>
                <w:sz w:val="20"/>
              </w:rPr>
            </w:pPr>
            <w:r w:rsidRPr="00F9362D">
              <w:rPr>
                <w:rFonts w:ascii="Arial MT Pro" w:hAnsi="Arial MT Pro"/>
                <w:color w:val="auto"/>
                <w:sz w:val="20"/>
              </w:rPr>
              <w:t>9,000</w:t>
            </w:r>
          </w:p>
        </w:tc>
        <w:tc>
          <w:tcPr>
            <w:tcW w:w="3285" w:type="dxa"/>
            <w:tcBorders>
              <w:left w:val="double" w:sz="4" w:space="0" w:color="auto"/>
              <w:right w:val="double" w:sz="4" w:space="0" w:color="auto"/>
            </w:tcBorders>
            <w:shd w:val="clear" w:color="auto" w:fill="FFFFFF"/>
            <w:vAlign w:val="bottom"/>
          </w:tcPr>
          <w:p w14:paraId="00ABAC37"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Total liabilities</w:t>
            </w:r>
          </w:p>
        </w:tc>
        <w:tc>
          <w:tcPr>
            <w:tcW w:w="1350" w:type="dxa"/>
            <w:tcBorders>
              <w:left w:val="double" w:sz="4" w:space="0" w:color="auto"/>
            </w:tcBorders>
            <w:shd w:val="clear" w:color="auto" w:fill="FFFFFF"/>
            <w:vAlign w:val="bottom"/>
          </w:tcPr>
          <w:p w14:paraId="54FA625E" w14:textId="77777777" w:rsidR="00390093" w:rsidRPr="00F9362D" w:rsidRDefault="00390093" w:rsidP="00E658B2">
            <w:pPr>
              <w:pStyle w:val="pformab"/>
              <w:shd w:val="clear" w:color="auto" w:fill="FFFFFF"/>
              <w:spacing w:before="0" w:after="40"/>
              <w:jc w:val="right"/>
              <w:rPr>
                <w:rFonts w:ascii="Arial MT Pro" w:hAnsi="Arial MT Pro"/>
                <w:color w:val="auto"/>
                <w:sz w:val="20"/>
              </w:rPr>
            </w:pPr>
            <w:r w:rsidRPr="00F9362D">
              <w:rPr>
                <w:rFonts w:ascii="Arial MT Pro" w:hAnsi="Arial MT Pro"/>
                <w:color w:val="auto"/>
                <w:sz w:val="20"/>
              </w:rPr>
              <w:t>33,000</w:t>
            </w:r>
          </w:p>
        </w:tc>
      </w:tr>
      <w:tr w:rsidR="00390093" w14:paraId="59216944" w14:textId="77777777" w:rsidTr="00762DD6">
        <w:tc>
          <w:tcPr>
            <w:tcW w:w="3150" w:type="dxa"/>
            <w:tcBorders>
              <w:right w:val="double" w:sz="4" w:space="0" w:color="auto"/>
            </w:tcBorders>
            <w:shd w:val="clear" w:color="auto" w:fill="FFFFFF"/>
            <w:vAlign w:val="bottom"/>
          </w:tcPr>
          <w:p w14:paraId="23D9B263"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Land</w:t>
            </w:r>
          </w:p>
        </w:tc>
        <w:tc>
          <w:tcPr>
            <w:tcW w:w="1305" w:type="dxa"/>
            <w:tcBorders>
              <w:left w:val="double" w:sz="4" w:space="0" w:color="auto"/>
              <w:right w:val="double" w:sz="4" w:space="0" w:color="auto"/>
            </w:tcBorders>
            <w:shd w:val="clear" w:color="auto" w:fill="FFFFFF"/>
            <w:vAlign w:val="bottom"/>
          </w:tcPr>
          <w:p w14:paraId="719D3516" w14:textId="77777777" w:rsidR="00390093" w:rsidRDefault="00390093" w:rsidP="00762DD6">
            <w:pPr>
              <w:pStyle w:val="pformab"/>
              <w:shd w:val="clear" w:color="auto" w:fill="FFFFFF"/>
              <w:spacing w:before="40" w:after="40"/>
              <w:jc w:val="right"/>
              <w:rPr>
                <w:rFonts w:ascii="Arial" w:hAnsi="Arial"/>
                <w:color w:val="auto"/>
                <w:sz w:val="20"/>
              </w:rPr>
            </w:pPr>
            <w:r w:rsidRPr="00F9362D">
              <w:rPr>
                <w:rFonts w:ascii="Arial MT Pro" w:hAnsi="Arial MT Pro"/>
                <w:color w:val="auto"/>
                <w:sz w:val="20"/>
              </w:rPr>
              <w:t>70,000</w:t>
            </w:r>
          </w:p>
        </w:tc>
        <w:tc>
          <w:tcPr>
            <w:tcW w:w="3285" w:type="dxa"/>
            <w:tcBorders>
              <w:left w:val="double" w:sz="4" w:space="0" w:color="auto"/>
              <w:right w:val="double" w:sz="4" w:space="0" w:color="auto"/>
            </w:tcBorders>
            <w:shd w:val="clear" w:color="auto" w:fill="FFFFFF"/>
            <w:vAlign w:val="bottom"/>
          </w:tcPr>
          <w:p w14:paraId="370A84E1" w14:textId="77777777" w:rsidR="00390093" w:rsidRDefault="00390093" w:rsidP="0019721B">
            <w:pPr>
              <w:pStyle w:val="pformab"/>
              <w:shd w:val="clear" w:color="auto" w:fill="FFFFFF"/>
              <w:spacing w:before="40" w:after="40"/>
              <w:rPr>
                <w:rFonts w:ascii="Arial" w:hAnsi="Arial"/>
                <w:color w:val="auto"/>
                <w:sz w:val="20"/>
              </w:rPr>
            </w:pPr>
          </w:p>
        </w:tc>
        <w:tc>
          <w:tcPr>
            <w:tcW w:w="1350" w:type="dxa"/>
            <w:tcBorders>
              <w:left w:val="double" w:sz="4" w:space="0" w:color="auto"/>
            </w:tcBorders>
            <w:shd w:val="clear" w:color="auto" w:fill="FFFFFF"/>
            <w:vAlign w:val="bottom"/>
          </w:tcPr>
          <w:p w14:paraId="29987731" w14:textId="77777777" w:rsidR="00390093" w:rsidRPr="00F9362D" w:rsidRDefault="00390093" w:rsidP="00E658B2">
            <w:pPr>
              <w:pStyle w:val="pformab"/>
              <w:shd w:val="clear" w:color="auto" w:fill="FFFFFF"/>
              <w:spacing w:before="0" w:after="40"/>
              <w:jc w:val="right"/>
              <w:rPr>
                <w:rFonts w:ascii="Arial MT Pro" w:hAnsi="Arial MT Pro"/>
                <w:color w:val="auto"/>
                <w:sz w:val="20"/>
              </w:rPr>
            </w:pPr>
          </w:p>
        </w:tc>
      </w:tr>
      <w:tr w:rsidR="00390093" w14:paraId="2E94360B" w14:textId="77777777" w:rsidTr="00762DD6">
        <w:tc>
          <w:tcPr>
            <w:tcW w:w="3150" w:type="dxa"/>
            <w:tcBorders>
              <w:right w:val="double" w:sz="4" w:space="0" w:color="auto"/>
            </w:tcBorders>
            <w:shd w:val="clear" w:color="auto" w:fill="FFFFFF"/>
            <w:vAlign w:val="bottom"/>
          </w:tcPr>
          <w:p w14:paraId="71D04711"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Franchise</w:t>
            </w:r>
          </w:p>
        </w:tc>
        <w:tc>
          <w:tcPr>
            <w:tcW w:w="1305" w:type="dxa"/>
            <w:tcBorders>
              <w:left w:val="double" w:sz="4" w:space="0" w:color="auto"/>
              <w:right w:val="double" w:sz="4" w:space="0" w:color="auto"/>
            </w:tcBorders>
            <w:shd w:val="clear" w:color="auto" w:fill="FFFFFF"/>
            <w:vAlign w:val="bottom"/>
          </w:tcPr>
          <w:p w14:paraId="5E43508F" w14:textId="77777777" w:rsidR="00390093" w:rsidRDefault="00390093" w:rsidP="00762DD6">
            <w:pPr>
              <w:pStyle w:val="pformab"/>
              <w:shd w:val="clear" w:color="auto" w:fill="FFFFFF"/>
              <w:spacing w:before="40" w:after="40"/>
              <w:jc w:val="right"/>
              <w:rPr>
                <w:rFonts w:ascii="Arial" w:hAnsi="Arial"/>
                <w:color w:val="auto"/>
                <w:sz w:val="20"/>
                <w:u w:val="single"/>
              </w:rPr>
            </w:pPr>
            <w:r w:rsidRPr="00F9362D">
              <w:rPr>
                <w:rFonts w:ascii="Arial MT Pro" w:hAnsi="Arial MT Pro"/>
                <w:color w:val="auto"/>
                <w:sz w:val="20"/>
                <w:u w:val="single"/>
              </w:rPr>
              <w:t>    15,000</w:t>
            </w:r>
          </w:p>
        </w:tc>
        <w:tc>
          <w:tcPr>
            <w:tcW w:w="3285" w:type="dxa"/>
            <w:tcBorders>
              <w:left w:val="double" w:sz="4" w:space="0" w:color="auto"/>
              <w:right w:val="double" w:sz="4" w:space="0" w:color="auto"/>
            </w:tcBorders>
            <w:shd w:val="clear" w:color="auto" w:fill="FFFFFF"/>
            <w:vAlign w:val="bottom"/>
          </w:tcPr>
          <w:p w14:paraId="577661AD" w14:textId="77777777" w:rsidR="00390093" w:rsidRPr="003C38CF" w:rsidRDefault="00617DC8" w:rsidP="003C38CF">
            <w:pPr>
              <w:pStyle w:val="pformab"/>
              <w:shd w:val="clear" w:color="auto" w:fill="FFFFFF"/>
              <w:spacing w:before="40" w:after="40"/>
              <w:rPr>
                <w:rFonts w:ascii="Arial" w:hAnsi="Arial"/>
                <w:b/>
                <w:color w:val="auto"/>
                <w:sz w:val="20"/>
              </w:rPr>
            </w:pPr>
            <w:r w:rsidRPr="00F9362D">
              <w:rPr>
                <w:rFonts w:ascii="Arial MT Pro" w:hAnsi="Arial MT Pro"/>
                <w:b/>
                <w:color w:val="auto"/>
                <w:sz w:val="20"/>
              </w:rPr>
              <w:t>Owner</w:t>
            </w:r>
            <w:r w:rsidR="00942890" w:rsidRPr="00F9362D">
              <w:rPr>
                <w:rFonts w:ascii="Arial MT Pro" w:hAnsi="Arial MT Pro"/>
                <w:b/>
                <w:color w:val="auto"/>
                <w:sz w:val="20"/>
              </w:rPr>
              <w:t>’</w:t>
            </w:r>
            <w:r w:rsidRPr="00F9362D">
              <w:rPr>
                <w:rFonts w:ascii="Arial MT Pro" w:hAnsi="Arial MT Pro"/>
                <w:b/>
                <w:color w:val="auto"/>
                <w:sz w:val="20"/>
              </w:rPr>
              <w:t>s Equity</w:t>
            </w:r>
          </w:p>
        </w:tc>
        <w:tc>
          <w:tcPr>
            <w:tcW w:w="1350" w:type="dxa"/>
            <w:tcBorders>
              <w:left w:val="double" w:sz="4" w:space="0" w:color="auto"/>
            </w:tcBorders>
            <w:shd w:val="clear" w:color="auto" w:fill="FFFFFF"/>
            <w:vAlign w:val="bottom"/>
          </w:tcPr>
          <w:p w14:paraId="738E20FB" w14:textId="77777777" w:rsidR="00390093" w:rsidRPr="00F9362D" w:rsidRDefault="00390093" w:rsidP="00E658B2">
            <w:pPr>
              <w:pStyle w:val="pformab"/>
              <w:shd w:val="clear" w:color="auto" w:fill="FFFFFF"/>
              <w:spacing w:before="0" w:after="40"/>
              <w:jc w:val="right"/>
              <w:rPr>
                <w:rFonts w:ascii="Arial MT Pro" w:hAnsi="Arial MT Pro"/>
                <w:color w:val="auto"/>
                <w:sz w:val="20"/>
              </w:rPr>
            </w:pPr>
          </w:p>
        </w:tc>
      </w:tr>
      <w:tr w:rsidR="00390093" w14:paraId="0572B859" w14:textId="77777777" w:rsidTr="00762DD6">
        <w:tc>
          <w:tcPr>
            <w:tcW w:w="3150" w:type="dxa"/>
            <w:tcBorders>
              <w:right w:val="double" w:sz="4" w:space="0" w:color="auto"/>
            </w:tcBorders>
            <w:shd w:val="clear" w:color="auto" w:fill="FFFFFF"/>
            <w:vAlign w:val="bottom"/>
          </w:tcPr>
          <w:p w14:paraId="06EA1D64" w14:textId="77777777" w:rsidR="00390093" w:rsidRDefault="00390093" w:rsidP="0019721B">
            <w:pPr>
              <w:pStyle w:val="pformab"/>
              <w:shd w:val="clear" w:color="auto" w:fill="FFFFFF"/>
              <w:spacing w:before="40" w:after="40"/>
              <w:rPr>
                <w:rFonts w:ascii="Arial" w:hAnsi="Arial"/>
                <w:color w:val="auto"/>
                <w:sz w:val="20"/>
              </w:rPr>
            </w:pPr>
          </w:p>
        </w:tc>
        <w:tc>
          <w:tcPr>
            <w:tcW w:w="1305" w:type="dxa"/>
            <w:tcBorders>
              <w:left w:val="double" w:sz="4" w:space="0" w:color="auto"/>
              <w:right w:val="double" w:sz="4" w:space="0" w:color="auto"/>
            </w:tcBorders>
            <w:shd w:val="clear" w:color="auto" w:fill="FFFFFF"/>
            <w:vAlign w:val="bottom"/>
          </w:tcPr>
          <w:p w14:paraId="5E762D30" w14:textId="77777777" w:rsidR="00390093" w:rsidRDefault="00390093" w:rsidP="0019721B">
            <w:pPr>
              <w:pStyle w:val="pformab"/>
              <w:shd w:val="clear" w:color="auto" w:fill="FFFFFF"/>
              <w:spacing w:before="40" w:after="40"/>
              <w:ind w:right="167"/>
              <w:jc w:val="right"/>
              <w:rPr>
                <w:rFonts w:ascii="Arial" w:hAnsi="Arial"/>
                <w:color w:val="auto"/>
                <w:sz w:val="20"/>
              </w:rPr>
            </w:pPr>
          </w:p>
        </w:tc>
        <w:tc>
          <w:tcPr>
            <w:tcW w:w="3285" w:type="dxa"/>
            <w:tcBorders>
              <w:left w:val="double" w:sz="4" w:space="0" w:color="auto"/>
              <w:right w:val="double" w:sz="4" w:space="0" w:color="auto"/>
            </w:tcBorders>
            <w:shd w:val="clear" w:color="auto" w:fill="FFFFFF"/>
            <w:vAlign w:val="bottom"/>
          </w:tcPr>
          <w:p w14:paraId="76B07C8D"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S. Steele, capital</w:t>
            </w:r>
          </w:p>
        </w:tc>
        <w:tc>
          <w:tcPr>
            <w:tcW w:w="1350" w:type="dxa"/>
            <w:tcBorders>
              <w:left w:val="double" w:sz="4" w:space="0" w:color="auto"/>
            </w:tcBorders>
            <w:shd w:val="clear" w:color="auto" w:fill="FFFFFF"/>
            <w:vAlign w:val="bottom"/>
          </w:tcPr>
          <w:p w14:paraId="6BA71F90" w14:textId="11CEC96A" w:rsidR="00390093" w:rsidRPr="00F9362D" w:rsidRDefault="003B202F" w:rsidP="00762DD6">
            <w:pPr>
              <w:pStyle w:val="pformab"/>
              <w:shd w:val="clear" w:color="auto" w:fill="FFFFFF"/>
              <w:spacing w:before="0" w:after="40"/>
              <w:ind w:right="-13"/>
              <w:jc w:val="right"/>
              <w:rPr>
                <w:rFonts w:ascii="Arial MT Pro" w:hAnsi="Arial MT Pro"/>
                <w:color w:val="auto"/>
                <w:sz w:val="20"/>
                <w:u w:val="single"/>
              </w:rPr>
            </w:pPr>
            <w:r w:rsidRPr="00F9362D">
              <w:rPr>
                <w:rFonts w:ascii="Arial MT Pro" w:hAnsi="Arial MT Pro"/>
                <w:color w:val="auto"/>
                <w:sz w:val="20"/>
                <w:u w:val="single"/>
              </w:rPr>
              <w:t>8</w:t>
            </w:r>
            <w:r w:rsidR="00390093" w:rsidRPr="00F9362D">
              <w:rPr>
                <w:rFonts w:ascii="Arial MT Pro" w:hAnsi="Arial MT Pro"/>
                <w:color w:val="auto"/>
                <w:sz w:val="20"/>
                <w:u w:val="single"/>
              </w:rPr>
              <w:t>0,500</w:t>
            </w:r>
            <w:r w:rsidR="00DE762D" w:rsidRPr="00F9362D">
              <w:rPr>
                <w:rFonts w:ascii="Arial MT Pro" w:hAnsi="Arial MT Pro"/>
                <w:color w:val="auto"/>
                <w:sz w:val="20"/>
                <w:u w:val="single"/>
              </w:rPr>
              <w:t>*</w:t>
            </w:r>
          </w:p>
        </w:tc>
      </w:tr>
      <w:tr w:rsidR="00D42D5B" w14:paraId="1F1E8880" w14:textId="77777777" w:rsidTr="00762DD6">
        <w:tc>
          <w:tcPr>
            <w:tcW w:w="3150" w:type="dxa"/>
            <w:tcBorders>
              <w:right w:val="double" w:sz="4" w:space="0" w:color="auto"/>
            </w:tcBorders>
            <w:shd w:val="clear" w:color="auto" w:fill="FFFFFF"/>
            <w:vAlign w:val="bottom"/>
          </w:tcPr>
          <w:p w14:paraId="1D16EA80" w14:textId="77777777" w:rsidR="00D42D5B" w:rsidRDefault="00D42D5B"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Total assets</w:t>
            </w:r>
          </w:p>
        </w:tc>
        <w:tc>
          <w:tcPr>
            <w:tcW w:w="1305" w:type="dxa"/>
            <w:tcBorders>
              <w:left w:val="double" w:sz="4" w:space="0" w:color="auto"/>
              <w:right w:val="double" w:sz="4" w:space="0" w:color="auto"/>
            </w:tcBorders>
            <w:shd w:val="clear" w:color="auto" w:fill="FFFFFF"/>
            <w:vAlign w:val="bottom"/>
          </w:tcPr>
          <w:p w14:paraId="132F04DF" w14:textId="77777777" w:rsidR="00D42D5B" w:rsidRDefault="00D42D5B" w:rsidP="00762DD6">
            <w:pPr>
              <w:pStyle w:val="pformab"/>
              <w:shd w:val="clear" w:color="auto" w:fill="FFFFFF"/>
              <w:spacing w:before="40" w:after="40"/>
              <w:jc w:val="right"/>
              <w:rPr>
                <w:rFonts w:ascii="Arial" w:hAnsi="Arial"/>
                <w:color w:val="auto"/>
                <w:sz w:val="20"/>
                <w:u w:val="double"/>
              </w:rPr>
            </w:pPr>
            <w:r w:rsidRPr="00F9362D">
              <w:rPr>
                <w:rFonts w:ascii="Arial MT Pro" w:hAnsi="Arial MT Pro"/>
                <w:color w:val="auto"/>
                <w:sz w:val="20"/>
                <w:u w:val="double"/>
              </w:rPr>
              <w:t>$1</w:t>
            </w:r>
            <w:r w:rsidR="003B202F" w:rsidRPr="00F9362D">
              <w:rPr>
                <w:rFonts w:ascii="Arial MT Pro" w:hAnsi="Arial MT Pro"/>
                <w:color w:val="auto"/>
                <w:sz w:val="20"/>
                <w:u w:val="double"/>
              </w:rPr>
              <w:t>1</w:t>
            </w:r>
            <w:r w:rsidRPr="00F9362D">
              <w:rPr>
                <w:rFonts w:ascii="Arial MT Pro" w:hAnsi="Arial MT Pro"/>
                <w:color w:val="auto"/>
                <w:sz w:val="20"/>
                <w:u w:val="double"/>
              </w:rPr>
              <w:t>3,500</w:t>
            </w:r>
          </w:p>
        </w:tc>
        <w:tc>
          <w:tcPr>
            <w:tcW w:w="3285" w:type="dxa"/>
            <w:tcBorders>
              <w:left w:val="double" w:sz="4" w:space="0" w:color="auto"/>
              <w:right w:val="double" w:sz="4" w:space="0" w:color="auto"/>
            </w:tcBorders>
            <w:shd w:val="clear" w:color="auto" w:fill="FFFFFF"/>
            <w:vAlign w:val="bottom"/>
          </w:tcPr>
          <w:p w14:paraId="0DDAA6B9" w14:textId="77777777" w:rsidR="00D42D5B" w:rsidRDefault="00A9539B"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Total liabilities and owner</w:t>
            </w:r>
            <w:r w:rsidR="00942890" w:rsidRPr="00F9362D">
              <w:rPr>
                <w:rFonts w:ascii="Arial MT Pro" w:hAnsi="Arial MT Pro"/>
                <w:color w:val="auto"/>
                <w:sz w:val="20"/>
              </w:rPr>
              <w:t>’</w:t>
            </w:r>
            <w:r w:rsidRPr="00F9362D">
              <w:rPr>
                <w:rFonts w:ascii="Arial MT Pro" w:hAnsi="Arial MT Pro"/>
                <w:color w:val="auto"/>
                <w:sz w:val="20"/>
              </w:rPr>
              <w:t>s equity</w:t>
            </w:r>
          </w:p>
        </w:tc>
        <w:tc>
          <w:tcPr>
            <w:tcW w:w="1350" w:type="dxa"/>
            <w:tcBorders>
              <w:left w:val="double" w:sz="4" w:space="0" w:color="auto"/>
            </w:tcBorders>
            <w:shd w:val="clear" w:color="auto" w:fill="FFFFFF"/>
            <w:vAlign w:val="bottom"/>
          </w:tcPr>
          <w:p w14:paraId="183AB42B" w14:textId="77777777" w:rsidR="00D42D5B" w:rsidRPr="00F9362D" w:rsidRDefault="00A9539B" w:rsidP="00E658B2">
            <w:pPr>
              <w:pStyle w:val="pformab"/>
              <w:shd w:val="clear" w:color="auto" w:fill="FFFFFF"/>
              <w:spacing w:before="0" w:after="40"/>
              <w:jc w:val="right"/>
              <w:rPr>
                <w:rFonts w:ascii="Arial MT Pro" w:hAnsi="Arial MT Pro"/>
                <w:color w:val="auto"/>
                <w:sz w:val="20"/>
                <w:u w:val="double"/>
              </w:rPr>
            </w:pPr>
            <w:r w:rsidRPr="00F9362D">
              <w:rPr>
                <w:rFonts w:ascii="Arial MT Pro" w:hAnsi="Arial MT Pro"/>
                <w:color w:val="auto"/>
                <w:sz w:val="20"/>
                <w:u w:val="double"/>
              </w:rPr>
              <w:t>$1</w:t>
            </w:r>
            <w:r w:rsidR="003B202F" w:rsidRPr="00F9362D">
              <w:rPr>
                <w:rFonts w:ascii="Arial MT Pro" w:hAnsi="Arial MT Pro"/>
                <w:color w:val="auto"/>
                <w:sz w:val="20"/>
                <w:u w:val="double"/>
              </w:rPr>
              <w:t>1</w:t>
            </w:r>
            <w:r w:rsidRPr="00F9362D">
              <w:rPr>
                <w:rFonts w:ascii="Arial MT Pro" w:hAnsi="Arial MT Pro"/>
                <w:color w:val="auto"/>
                <w:sz w:val="20"/>
                <w:u w:val="double"/>
              </w:rPr>
              <w:t>3,500</w:t>
            </w:r>
          </w:p>
        </w:tc>
      </w:tr>
    </w:tbl>
    <w:p w14:paraId="716756C9" w14:textId="77777777" w:rsidR="00390093" w:rsidRDefault="00390093" w:rsidP="00390093">
      <w:pPr>
        <w:shd w:val="clear" w:color="auto" w:fill="FFFFFF"/>
      </w:pPr>
    </w:p>
    <w:p w14:paraId="24795761" w14:textId="50FA75A1" w:rsidR="00753B78" w:rsidRPr="00F9362D" w:rsidRDefault="00753B78" w:rsidP="00753B78">
      <w:pPr>
        <w:pStyle w:val="pfootnote"/>
        <w:tabs>
          <w:tab w:val="clear" w:pos="220"/>
          <w:tab w:val="left" w:pos="275"/>
          <w:tab w:val="left" w:pos="550"/>
          <w:tab w:val="decimal" w:pos="3300"/>
        </w:tabs>
        <w:rPr>
          <w:rFonts w:ascii="Arial MT Pro" w:hAnsi="Arial MT Pro"/>
          <w:color w:val="auto"/>
        </w:rPr>
      </w:pPr>
      <w:r w:rsidRPr="00F9362D">
        <w:rPr>
          <w:rFonts w:ascii="Arial MT Pro" w:hAnsi="Arial MT Pro"/>
          <w:color w:val="auto"/>
        </w:rPr>
        <w:t>*</w:t>
      </w:r>
      <w:r w:rsidRPr="00F9362D">
        <w:rPr>
          <w:rFonts w:ascii="Arial MT Pro" w:hAnsi="Arial MT Pro"/>
          <w:color w:val="auto"/>
        </w:rPr>
        <w:tab/>
      </w:r>
      <w:r w:rsidRPr="00F9362D">
        <w:rPr>
          <w:rFonts w:ascii="Arial MT Pro" w:hAnsi="Arial MT Pro"/>
          <w:color w:val="auto"/>
        </w:rPr>
        <w:tab/>
        <w:t>Total assets</w:t>
      </w:r>
      <w:r w:rsidRPr="00F9362D">
        <w:rPr>
          <w:rFonts w:ascii="Arial MT Pro" w:hAnsi="Arial MT Pro"/>
          <w:color w:val="auto"/>
        </w:rPr>
        <w:tab/>
        <w:t xml:space="preserve">    </w:t>
      </w:r>
      <w:r w:rsidR="00921808" w:rsidRPr="00F9362D">
        <w:rPr>
          <w:rFonts w:ascii="Arial MT Pro" w:hAnsi="Arial MT Pro"/>
          <w:color w:val="auto"/>
        </w:rPr>
        <w:t xml:space="preserve">       </w:t>
      </w:r>
      <w:r w:rsidR="00921808" w:rsidRPr="00F9362D">
        <w:rPr>
          <w:rFonts w:ascii="Arial MT Pro" w:hAnsi="Arial MT Pro"/>
          <w:color w:val="auto"/>
        </w:rPr>
        <w:tab/>
      </w:r>
      <w:r w:rsidR="00267B1C" w:rsidRPr="00F9362D">
        <w:rPr>
          <w:rFonts w:ascii="Arial MT Pro" w:hAnsi="Arial MT Pro"/>
          <w:color w:val="auto"/>
        </w:rPr>
        <w:t>113</w:t>
      </w:r>
      <w:r w:rsidR="00CB2D77" w:rsidRPr="00F9362D">
        <w:rPr>
          <w:rFonts w:ascii="Arial MT Pro" w:hAnsi="Arial MT Pro"/>
          <w:color w:val="auto"/>
        </w:rPr>
        <w:t>,</w:t>
      </w:r>
      <w:r w:rsidR="00267B1C" w:rsidRPr="00F9362D">
        <w:rPr>
          <w:rFonts w:ascii="Arial MT Pro" w:hAnsi="Arial MT Pro"/>
          <w:color w:val="auto"/>
        </w:rPr>
        <w:t>5</w:t>
      </w:r>
      <w:r w:rsidR="00283B60" w:rsidRPr="00F9362D">
        <w:rPr>
          <w:rFonts w:ascii="Arial MT Pro" w:hAnsi="Arial MT Pro"/>
          <w:color w:val="auto"/>
        </w:rPr>
        <w:t>0</w:t>
      </w:r>
      <w:r w:rsidR="00267B1C" w:rsidRPr="00F9362D">
        <w:rPr>
          <w:rFonts w:ascii="Arial MT Pro" w:hAnsi="Arial MT Pro"/>
          <w:color w:val="auto"/>
        </w:rPr>
        <w:t>0</w:t>
      </w:r>
    </w:p>
    <w:p w14:paraId="5E19EF8A" w14:textId="77777777" w:rsidR="00753B78" w:rsidRPr="00F9362D" w:rsidRDefault="00753B78" w:rsidP="00695FE0">
      <w:pPr>
        <w:pStyle w:val="pfootnote"/>
        <w:tabs>
          <w:tab w:val="clear" w:pos="220"/>
          <w:tab w:val="left" w:pos="275"/>
          <w:tab w:val="left" w:pos="550"/>
        </w:tabs>
        <w:rPr>
          <w:rFonts w:ascii="Arial MT Pro" w:hAnsi="Arial MT Pro"/>
          <w:color w:val="auto"/>
        </w:rPr>
      </w:pPr>
      <w:r w:rsidRPr="00F9362D">
        <w:rPr>
          <w:rFonts w:ascii="Arial MT Pro" w:hAnsi="Arial MT Pro"/>
          <w:color w:val="auto"/>
        </w:rPr>
        <w:tab/>
        <w:t>–</w:t>
      </w:r>
      <w:r w:rsidRPr="00F9362D">
        <w:rPr>
          <w:rFonts w:ascii="Arial MT Pro" w:hAnsi="Arial MT Pro"/>
          <w:color w:val="auto"/>
        </w:rPr>
        <w:tab/>
        <w:t>Total liabilities</w:t>
      </w:r>
      <w:r w:rsidRPr="00F9362D">
        <w:rPr>
          <w:rFonts w:ascii="Arial MT Pro" w:hAnsi="Arial MT Pro"/>
          <w:color w:val="auto"/>
        </w:rPr>
        <w:tab/>
        <w:t> </w:t>
      </w:r>
      <w:r w:rsidR="00CA13BA" w:rsidRPr="00F9362D">
        <w:rPr>
          <w:rFonts w:ascii="Arial MT Pro" w:hAnsi="Arial MT Pro"/>
          <w:color w:val="auto"/>
        </w:rPr>
        <w:tab/>
      </w:r>
      <w:r w:rsidR="00695FE0" w:rsidRPr="00F9362D">
        <w:rPr>
          <w:rFonts w:ascii="Arial MT Pro" w:hAnsi="Arial MT Pro"/>
          <w:color w:val="auto"/>
        </w:rPr>
        <w:tab/>
      </w:r>
      <w:r w:rsidRPr="00F9362D">
        <w:rPr>
          <w:rFonts w:ascii="Arial MT Pro" w:hAnsi="Arial MT Pro"/>
          <w:color w:val="auto"/>
          <w:u w:val="double"/>
        </w:rPr>
        <w:t>(33,000)</w:t>
      </w:r>
    </w:p>
    <w:p w14:paraId="24077007" w14:textId="77777777" w:rsidR="00753B78" w:rsidRPr="00F9362D" w:rsidRDefault="00753B78" w:rsidP="00753B78">
      <w:pPr>
        <w:pStyle w:val="pfootnote"/>
        <w:tabs>
          <w:tab w:val="clear" w:pos="220"/>
          <w:tab w:val="left" w:pos="275"/>
          <w:tab w:val="left" w:pos="550"/>
          <w:tab w:val="decimal" w:pos="3300"/>
        </w:tabs>
        <w:rPr>
          <w:rFonts w:ascii="Arial MT Pro" w:hAnsi="Arial MT Pro"/>
          <w:color w:val="auto"/>
        </w:rPr>
      </w:pPr>
      <w:r w:rsidRPr="00F9362D">
        <w:rPr>
          <w:rFonts w:ascii="Arial MT Pro" w:hAnsi="Arial MT Pro"/>
          <w:color w:val="auto"/>
        </w:rPr>
        <w:tab/>
        <w:t>=</w:t>
      </w:r>
      <w:r w:rsidRPr="00F9362D">
        <w:rPr>
          <w:rFonts w:ascii="Arial MT Pro" w:hAnsi="Arial MT Pro"/>
          <w:color w:val="auto"/>
        </w:rPr>
        <w:tab/>
        <w:t>Owner’s equity (capital)</w:t>
      </w:r>
      <w:r w:rsidR="00921808" w:rsidRPr="00F9362D">
        <w:rPr>
          <w:rFonts w:ascii="Arial MT Pro" w:hAnsi="Arial MT Pro"/>
          <w:color w:val="auto"/>
        </w:rPr>
        <w:tab/>
      </w:r>
      <w:r w:rsidRPr="00F9362D">
        <w:rPr>
          <w:rFonts w:ascii="Arial MT Pro" w:hAnsi="Arial MT Pro"/>
          <w:color w:val="auto"/>
        </w:rPr>
        <w:tab/>
        <w:t>$80,500</w:t>
      </w:r>
    </w:p>
    <w:p w14:paraId="4C618FCA" w14:textId="77777777" w:rsidR="00390093" w:rsidRDefault="00390093" w:rsidP="00390093">
      <w:pPr>
        <w:pStyle w:val="ph3full"/>
        <w:shd w:val="clear" w:color="auto" w:fill="FFFFFF"/>
        <w:tabs>
          <w:tab w:val="right" w:pos="8855"/>
        </w:tabs>
        <w:spacing w:before="0"/>
        <w:jc w:val="left"/>
        <w:rPr>
          <w:i w:val="0"/>
          <w:iCs w:val="0"/>
          <w:color w:val="auto"/>
          <w:sz w:val="24"/>
          <w:szCs w:val="24"/>
        </w:rPr>
      </w:pPr>
      <w:r>
        <w:rPr>
          <w:i w:val="0"/>
          <w:iCs w:val="0"/>
          <w:color w:val="auto"/>
          <w:sz w:val="24"/>
          <w:szCs w:val="24"/>
        </w:rPr>
        <w:br w:type="page"/>
      </w:r>
    </w:p>
    <w:p w14:paraId="55D60AA7" w14:textId="3ED8BE19" w:rsidR="00390093" w:rsidRPr="00F9362D" w:rsidRDefault="00390093" w:rsidP="00C9089A">
      <w:pPr>
        <w:pStyle w:val="ph3full"/>
        <w:shd w:val="clear" w:color="auto" w:fill="FFFFFF"/>
        <w:tabs>
          <w:tab w:val="right" w:pos="8855"/>
        </w:tabs>
        <w:spacing w:before="0" w:line="360" w:lineRule="auto"/>
        <w:rPr>
          <w:rFonts w:ascii="Arial MT Pro" w:hAnsi="Arial MT Pro"/>
          <w:color w:val="auto"/>
        </w:rPr>
      </w:pPr>
      <w:r w:rsidRPr="00F9362D">
        <w:rPr>
          <w:rFonts w:ascii="Arial MT Pro" w:hAnsi="Arial MT Pro"/>
          <w:color w:val="auto"/>
        </w:rPr>
        <w:lastRenderedPageBreak/>
        <w:t>(45</w:t>
      </w:r>
      <w:r w:rsidR="00DD0951" w:rsidRPr="00F9362D">
        <w:rPr>
          <w:rFonts w:ascii="Arial MT Pro" w:hAnsi="Arial MT Pro"/>
          <w:color w:val="auto"/>
        </w:rPr>
        <w:t>–</w:t>
      </w:r>
      <w:r w:rsidRPr="00F9362D">
        <w:rPr>
          <w:rFonts w:ascii="Arial MT Pro" w:hAnsi="Arial MT Pro"/>
          <w:color w:val="auto"/>
        </w:rPr>
        <w:t xml:space="preserve">60 min.)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1-5A</w:t>
      </w:r>
    </w:p>
    <w:p w14:paraId="0F639372" w14:textId="1BA6B7E7" w:rsidR="00390093" w:rsidRDefault="00390093" w:rsidP="003909EF">
      <w:pPr>
        <w:pStyle w:val="ph5reqns"/>
        <w:shd w:val="clear" w:color="auto" w:fill="FFFFFF"/>
        <w:tabs>
          <w:tab w:val="right" w:pos="8855"/>
        </w:tabs>
        <w:rPr>
          <w:color w:val="auto"/>
        </w:rPr>
      </w:pPr>
      <w:r w:rsidRPr="001C6BAA">
        <w:rPr>
          <w:color w:val="auto"/>
        </w:rPr>
        <w:t>Req. 1</w:t>
      </w:r>
    </w:p>
    <w:p w14:paraId="461909FA" w14:textId="77777777" w:rsidR="005F6255" w:rsidRPr="00F9362D" w:rsidRDefault="005F6255" w:rsidP="005F6255">
      <w:pPr>
        <w:pStyle w:val="ph5"/>
        <w:shd w:val="clear" w:color="auto" w:fill="FFFFFF"/>
        <w:jc w:val="left"/>
        <w:outlineLvl w:val="0"/>
        <w:rPr>
          <w:rFonts w:ascii="Arial MT Pro" w:hAnsi="Arial MT Pro"/>
          <w:i/>
          <w:iCs/>
          <w:color w:val="auto"/>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40"/>
        <w:gridCol w:w="1485"/>
        <w:gridCol w:w="1485"/>
      </w:tblGrid>
      <w:tr w:rsidR="00390093" w14:paraId="25777A3C" w14:textId="77777777" w:rsidTr="0019721B">
        <w:trPr>
          <w:cantSplit/>
        </w:trPr>
        <w:tc>
          <w:tcPr>
            <w:tcW w:w="8910" w:type="dxa"/>
            <w:gridSpan w:val="3"/>
            <w:tcBorders>
              <w:top w:val="double" w:sz="4" w:space="0" w:color="auto"/>
            </w:tcBorders>
            <w:shd w:val="clear" w:color="auto" w:fill="FFFFFF"/>
            <w:vAlign w:val="bottom"/>
          </w:tcPr>
          <w:p w14:paraId="7A1C29AB" w14:textId="77777777" w:rsidR="00390093" w:rsidRPr="00F9362D" w:rsidRDefault="00D00035" w:rsidP="0019721B">
            <w:pPr>
              <w:pStyle w:val="pformhead"/>
              <w:spacing w:before="40" w:after="40"/>
              <w:rPr>
                <w:rFonts w:ascii="Arial MT Pro" w:hAnsi="Arial MT Pro"/>
                <w:b/>
                <w:color w:val="auto"/>
                <w:sz w:val="20"/>
              </w:rPr>
            </w:pPr>
            <w:r w:rsidRPr="00F9362D">
              <w:rPr>
                <w:rFonts w:ascii="Arial MT Pro" w:hAnsi="Arial MT Pro"/>
                <w:b/>
                <w:color w:val="auto"/>
                <w:sz w:val="20"/>
              </w:rPr>
              <w:t>CANADIAN GARDENING CONSULTANTS</w:t>
            </w:r>
          </w:p>
        </w:tc>
      </w:tr>
      <w:tr w:rsidR="00390093" w14:paraId="55552A18" w14:textId="77777777" w:rsidTr="0019721B">
        <w:trPr>
          <w:cantSplit/>
        </w:trPr>
        <w:tc>
          <w:tcPr>
            <w:tcW w:w="8910" w:type="dxa"/>
            <w:gridSpan w:val="3"/>
            <w:tcBorders>
              <w:bottom w:val="single" w:sz="4" w:space="0" w:color="auto"/>
            </w:tcBorders>
            <w:shd w:val="clear" w:color="auto" w:fill="FFFFFF"/>
            <w:vAlign w:val="bottom"/>
          </w:tcPr>
          <w:p w14:paraId="73992609"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Income Statement</w:t>
            </w:r>
          </w:p>
        </w:tc>
      </w:tr>
      <w:tr w:rsidR="00390093" w14:paraId="17C219CC" w14:textId="77777777" w:rsidTr="0019721B">
        <w:trPr>
          <w:cantSplit/>
        </w:trPr>
        <w:tc>
          <w:tcPr>
            <w:tcW w:w="8910" w:type="dxa"/>
            <w:gridSpan w:val="3"/>
            <w:tcBorders>
              <w:top w:val="single" w:sz="4" w:space="0" w:color="auto"/>
              <w:bottom w:val="double" w:sz="4" w:space="0" w:color="auto"/>
            </w:tcBorders>
            <w:shd w:val="clear" w:color="auto" w:fill="FFFFFF"/>
            <w:vAlign w:val="bottom"/>
          </w:tcPr>
          <w:p w14:paraId="3F3CBA41" w14:textId="1C01A49E"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Year Ended December 31, </w:t>
            </w:r>
            <w:r w:rsidR="00993F90" w:rsidRPr="00F9362D">
              <w:rPr>
                <w:rFonts w:ascii="Arial MT Pro" w:hAnsi="Arial MT Pro"/>
                <w:color w:val="auto"/>
                <w:sz w:val="20"/>
              </w:rPr>
              <w:t>2023</w:t>
            </w:r>
          </w:p>
        </w:tc>
      </w:tr>
      <w:tr w:rsidR="00390093" w14:paraId="03B5FE5C" w14:textId="77777777" w:rsidTr="0019721B">
        <w:trPr>
          <w:cantSplit/>
        </w:trPr>
        <w:tc>
          <w:tcPr>
            <w:tcW w:w="5940" w:type="dxa"/>
            <w:tcBorders>
              <w:right w:val="double" w:sz="4" w:space="0" w:color="auto"/>
            </w:tcBorders>
            <w:shd w:val="clear" w:color="auto" w:fill="FFFFFF"/>
            <w:vAlign w:val="bottom"/>
          </w:tcPr>
          <w:p w14:paraId="0C6453D8" w14:textId="77777777" w:rsidR="00390093" w:rsidRDefault="00390093" w:rsidP="0019721B">
            <w:pPr>
              <w:pStyle w:val="pformab"/>
              <w:spacing w:before="40" w:after="40"/>
              <w:ind w:right="167"/>
              <w:rPr>
                <w:rFonts w:ascii="Arial" w:hAnsi="Arial"/>
                <w:color w:val="auto"/>
                <w:sz w:val="20"/>
              </w:rPr>
            </w:pPr>
            <w:r w:rsidRPr="00F9362D">
              <w:rPr>
                <w:rFonts w:ascii="Arial MT Pro" w:hAnsi="Arial MT Pro"/>
                <w:b/>
                <w:color w:val="auto"/>
                <w:sz w:val="20"/>
              </w:rPr>
              <w:t>Revenue</w:t>
            </w:r>
          </w:p>
        </w:tc>
        <w:tc>
          <w:tcPr>
            <w:tcW w:w="1485" w:type="dxa"/>
            <w:tcBorders>
              <w:left w:val="double" w:sz="4" w:space="0" w:color="auto"/>
              <w:right w:val="double" w:sz="4" w:space="0" w:color="auto"/>
            </w:tcBorders>
            <w:shd w:val="clear" w:color="auto" w:fill="FFFFFF"/>
            <w:vAlign w:val="bottom"/>
          </w:tcPr>
          <w:p w14:paraId="7FF149CD"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66A9307C" w14:textId="77777777" w:rsidR="00390093" w:rsidRPr="00F9362D" w:rsidRDefault="00390093" w:rsidP="0019721B">
            <w:pPr>
              <w:pStyle w:val="pformab"/>
              <w:tabs>
                <w:tab w:val="decimal" w:pos="937"/>
              </w:tabs>
              <w:spacing w:before="0" w:after="40"/>
              <w:rPr>
                <w:rFonts w:ascii="Arial MT Pro" w:hAnsi="Arial MT Pro"/>
                <w:color w:val="auto"/>
                <w:sz w:val="20"/>
              </w:rPr>
            </w:pPr>
          </w:p>
        </w:tc>
      </w:tr>
      <w:tr w:rsidR="00390093" w14:paraId="4A40D1DF" w14:textId="77777777" w:rsidTr="0019721B">
        <w:trPr>
          <w:cantSplit/>
        </w:trPr>
        <w:tc>
          <w:tcPr>
            <w:tcW w:w="5940" w:type="dxa"/>
            <w:tcBorders>
              <w:right w:val="double" w:sz="4" w:space="0" w:color="auto"/>
            </w:tcBorders>
            <w:shd w:val="clear" w:color="auto" w:fill="FFFFFF"/>
            <w:vAlign w:val="bottom"/>
          </w:tcPr>
          <w:p w14:paraId="77EBC5D1"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Service revenue</w:t>
            </w:r>
          </w:p>
        </w:tc>
        <w:tc>
          <w:tcPr>
            <w:tcW w:w="1485" w:type="dxa"/>
            <w:tcBorders>
              <w:left w:val="double" w:sz="4" w:space="0" w:color="auto"/>
              <w:right w:val="double" w:sz="4" w:space="0" w:color="auto"/>
            </w:tcBorders>
            <w:shd w:val="clear" w:color="auto" w:fill="FFFFFF"/>
            <w:vAlign w:val="bottom"/>
          </w:tcPr>
          <w:p w14:paraId="2B10DE2F"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41288345" w14:textId="77777777" w:rsidR="00390093" w:rsidRPr="00F9362D" w:rsidRDefault="00390093" w:rsidP="00E658B2">
            <w:pPr>
              <w:pStyle w:val="pformab"/>
              <w:spacing w:before="0" w:after="40"/>
              <w:jc w:val="right"/>
              <w:rPr>
                <w:rFonts w:ascii="Arial MT Pro" w:hAnsi="Arial MT Pro"/>
                <w:color w:val="auto"/>
                <w:sz w:val="20"/>
              </w:rPr>
            </w:pPr>
            <w:r w:rsidRPr="00F9362D">
              <w:rPr>
                <w:rFonts w:ascii="Arial MT Pro" w:hAnsi="Arial MT Pro"/>
                <w:color w:val="auto"/>
                <w:sz w:val="20"/>
              </w:rPr>
              <w:t>$450,000</w:t>
            </w:r>
          </w:p>
        </w:tc>
      </w:tr>
      <w:tr w:rsidR="00390093" w14:paraId="7235BF41" w14:textId="77777777" w:rsidTr="0019721B">
        <w:trPr>
          <w:cantSplit/>
        </w:trPr>
        <w:tc>
          <w:tcPr>
            <w:tcW w:w="5940" w:type="dxa"/>
            <w:tcBorders>
              <w:right w:val="double" w:sz="4" w:space="0" w:color="auto"/>
            </w:tcBorders>
            <w:shd w:val="clear" w:color="auto" w:fill="FFFFFF"/>
            <w:vAlign w:val="bottom"/>
          </w:tcPr>
          <w:p w14:paraId="33C02FC1"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b/>
                <w:color w:val="auto"/>
                <w:sz w:val="20"/>
              </w:rPr>
              <w:t>Expenses</w:t>
            </w:r>
          </w:p>
        </w:tc>
        <w:tc>
          <w:tcPr>
            <w:tcW w:w="1485" w:type="dxa"/>
            <w:tcBorders>
              <w:left w:val="double" w:sz="4" w:space="0" w:color="auto"/>
              <w:right w:val="double" w:sz="4" w:space="0" w:color="auto"/>
            </w:tcBorders>
            <w:shd w:val="clear" w:color="auto" w:fill="FFFFFF"/>
            <w:vAlign w:val="bottom"/>
          </w:tcPr>
          <w:p w14:paraId="6EF4CD7C"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407C0E1A" w14:textId="77777777" w:rsidR="00390093" w:rsidRPr="00F9362D" w:rsidRDefault="00390093" w:rsidP="00E658B2">
            <w:pPr>
              <w:pStyle w:val="pformab"/>
              <w:spacing w:before="0" w:after="40"/>
              <w:jc w:val="right"/>
              <w:rPr>
                <w:rFonts w:ascii="Arial MT Pro" w:hAnsi="Arial MT Pro"/>
                <w:color w:val="auto"/>
                <w:sz w:val="20"/>
              </w:rPr>
            </w:pPr>
          </w:p>
        </w:tc>
      </w:tr>
      <w:tr w:rsidR="00390093" w14:paraId="100077D0" w14:textId="77777777" w:rsidTr="0019721B">
        <w:trPr>
          <w:cantSplit/>
        </w:trPr>
        <w:tc>
          <w:tcPr>
            <w:tcW w:w="5940" w:type="dxa"/>
            <w:tcBorders>
              <w:right w:val="double" w:sz="4" w:space="0" w:color="auto"/>
            </w:tcBorders>
            <w:shd w:val="clear" w:color="auto" w:fill="FFFFFF"/>
            <w:vAlign w:val="bottom"/>
          </w:tcPr>
          <w:p w14:paraId="12F70937"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Salar</w:t>
            </w:r>
            <w:r w:rsidR="0044071C" w:rsidRPr="00F9362D">
              <w:rPr>
                <w:rFonts w:ascii="Arial MT Pro" w:hAnsi="Arial MT Pro"/>
                <w:color w:val="auto"/>
                <w:sz w:val="20"/>
              </w:rPr>
              <w:t>ies</w:t>
            </w:r>
            <w:r w:rsidRPr="00F9362D">
              <w:rPr>
                <w:rFonts w:ascii="Arial MT Pro" w:hAnsi="Arial MT Pro"/>
                <w:color w:val="auto"/>
                <w:sz w:val="20"/>
              </w:rPr>
              <w:t xml:space="preserve"> expense</w:t>
            </w:r>
          </w:p>
        </w:tc>
        <w:tc>
          <w:tcPr>
            <w:tcW w:w="1485" w:type="dxa"/>
            <w:tcBorders>
              <w:left w:val="double" w:sz="4" w:space="0" w:color="auto"/>
              <w:right w:val="double" w:sz="4" w:space="0" w:color="auto"/>
            </w:tcBorders>
            <w:shd w:val="clear" w:color="auto" w:fill="FFFFFF"/>
            <w:vAlign w:val="bottom"/>
          </w:tcPr>
          <w:p w14:paraId="2A294C56"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$240,000</w:t>
            </w:r>
          </w:p>
        </w:tc>
        <w:tc>
          <w:tcPr>
            <w:tcW w:w="1485" w:type="dxa"/>
            <w:tcBorders>
              <w:left w:val="double" w:sz="4" w:space="0" w:color="auto"/>
            </w:tcBorders>
            <w:shd w:val="clear" w:color="auto" w:fill="FFFFFF"/>
            <w:vAlign w:val="bottom"/>
          </w:tcPr>
          <w:p w14:paraId="0D62526A" w14:textId="77777777" w:rsidR="00390093" w:rsidRPr="00F9362D" w:rsidRDefault="00390093" w:rsidP="00E658B2">
            <w:pPr>
              <w:pStyle w:val="pformab"/>
              <w:spacing w:before="0" w:after="40"/>
              <w:jc w:val="right"/>
              <w:rPr>
                <w:rFonts w:ascii="Arial MT Pro" w:hAnsi="Arial MT Pro"/>
                <w:color w:val="auto"/>
                <w:sz w:val="20"/>
              </w:rPr>
            </w:pPr>
          </w:p>
        </w:tc>
      </w:tr>
      <w:tr w:rsidR="00390093" w14:paraId="308F76A5" w14:textId="77777777" w:rsidTr="0019721B">
        <w:trPr>
          <w:cantSplit/>
        </w:trPr>
        <w:tc>
          <w:tcPr>
            <w:tcW w:w="5940" w:type="dxa"/>
            <w:tcBorders>
              <w:right w:val="double" w:sz="4" w:space="0" w:color="auto"/>
            </w:tcBorders>
            <w:shd w:val="clear" w:color="auto" w:fill="FFFFFF"/>
            <w:vAlign w:val="bottom"/>
          </w:tcPr>
          <w:p w14:paraId="7D012F17"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Advertising expense</w:t>
            </w:r>
          </w:p>
        </w:tc>
        <w:tc>
          <w:tcPr>
            <w:tcW w:w="1485" w:type="dxa"/>
            <w:tcBorders>
              <w:left w:val="double" w:sz="4" w:space="0" w:color="auto"/>
              <w:right w:val="double" w:sz="4" w:space="0" w:color="auto"/>
            </w:tcBorders>
            <w:shd w:val="clear" w:color="auto" w:fill="FFFFFF"/>
            <w:vAlign w:val="bottom"/>
          </w:tcPr>
          <w:p w14:paraId="31787EF7"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48,500</w:t>
            </w:r>
          </w:p>
        </w:tc>
        <w:tc>
          <w:tcPr>
            <w:tcW w:w="1485" w:type="dxa"/>
            <w:tcBorders>
              <w:left w:val="double" w:sz="4" w:space="0" w:color="auto"/>
            </w:tcBorders>
            <w:shd w:val="clear" w:color="auto" w:fill="FFFFFF"/>
            <w:vAlign w:val="bottom"/>
          </w:tcPr>
          <w:p w14:paraId="76AB9C13" w14:textId="77777777" w:rsidR="00390093" w:rsidRPr="00F9362D" w:rsidRDefault="00390093" w:rsidP="00E658B2">
            <w:pPr>
              <w:pStyle w:val="pformab"/>
              <w:spacing w:before="0" w:after="40"/>
              <w:jc w:val="right"/>
              <w:rPr>
                <w:rFonts w:ascii="Arial MT Pro" w:hAnsi="Arial MT Pro"/>
                <w:color w:val="auto"/>
                <w:sz w:val="20"/>
              </w:rPr>
            </w:pPr>
          </w:p>
        </w:tc>
      </w:tr>
      <w:tr w:rsidR="00390093" w14:paraId="444418EE" w14:textId="77777777" w:rsidTr="0019721B">
        <w:trPr>
          <w:cantSplit/>
        </w:trPr>
        <w:tc>
          <w:tcPr>
            <w:tcW w:w="5940" w:type="dxa"/>
            <w:tcBorders>
              <w:right w:val="double" w:sz="4" w:space="0" w:color="auto"/>
            </w:tcBorders>
            <w:shd w:val="clear" w:color="auto" w:fill="FFFFFF"/>
            <w:vAlign w:val="bottom"/>
          </w:tcPr>
          <w:p w14:paraId="0AC76798"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Interest expense</w:t>
            </w:r>
          </w:p>
        </w:tc>
        <w:tc>
          <w:tcPr>
            <w:tcW w:w="1485" w:type="dxa"/>
            <w:tcBorders>
              <w:left w:val="double" w:sz="4" w:space="0" w:color="auto"/>
              <w:right w:val="double" w:sz="4" w:space="0" w:color="auto"/>
            </w:tcBorders>
            <w:shd w:val="clear" w:color="auto" w:fill="FFFFFF"/>
            <w:vAlign w:val="bottom"/>
          </w:tcPr>
          <w:p w14:paraId="1EDDE8EB"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15,000</w:t>
            </w:r>
          </w:p>
        </w:tc>
        <w:tc>
          <w:tcPr>
            <w:tcW w:w="1485" w:type="dxa"/>
            <w:tcBorders>
              <w:left w:val="double" w:sz="4" w:space="0" w:color="auto"/>
            </w:tcBorders>
            <w:shd w:val="clear" w:color="auto" w:fill="FFFFFF"/>
            <w:vAlign w:val="bottom"/>
          </w:tcPr>
          <w:p w14:paraId="423D49C6" w14:textId="77777777" w:rsidR="00390093" w:rsidRPr="00F9362D" w:rsidRDefault="00390093" w:rsidP="00E658B2">
            <w:pPr>
              <w:pStyle w:val="pformab"/>
              <w:spacing w:before="0" w:after="40"/>
              <w:jc w:val="right"/>
              <w:rPr>
                <w:rFonts w:ascii="Arial MT Pro" w:hAnsi="Arial MT Pro"/>
                <w:color w:val="auto"/>
                <w:sz w:val="20"/>
              </w:rPr>
            </w:pPr>
          </w:p>
        </w:tc>
      </w:tr>
      <w:tr w:rsidR="00390093" w14:paraId="54155D58" w14:textId="77777777" w:rsidTr="0019721B">
        <w:trPr>
          <w:cantSplit/>
        </w:trPr>
        <w:tc>
          <w:tcPr>
            <w:tcW w:w="5940" w:type="dxa"/>
            <w:tcBorders>
              <w:right w:val="double" w:sz="4" w:space="0" w:color="auto"/>
            </w:tcBorders>
            <w:shd w:val="clear" w:color="auto" w:fill="FFFFFF"/>
            <w:vAlign w:val="bottom"/>
          </w:tcPr>
          <w:p w14:paraId="037D40CD"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Courier expense</w:t>
            </w:r>
          </w:p>
        </w:tc>
        <w:tc>
          <w:tcPr>
            <w:tcW w:w="1485" w:type="dxa"/>
            <w:tcBorders>
              <w:left w:val="double" w:sz="4" w:space="0" w:color="auto"/>
              <w:right w:val="double" w:sz="4" w:space="0" w:color="auto"/>
            </w:tcBorders>
            <w:shd w:val="clear" w:color="auto" w:fill="FFFFFF"/>
            <w:vAlign w:val="bottom"/>
          </w:tcPr>
          <w:p w14:paraId="772B9FE2"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7,000</w:t>
            </w:r>
          </w:p>
        </w:tc>
        <w:tc>
          <w:tcPr>
            <w:tcW w:w="1485" w:type="dxa"/>
            <w:tcBorders>
              <w:left w:val="double" w:sz="4" w:space="0" w:color="auto"/>
            </w:tcBorders>
            <w:shd w:val="clear" w:color="auto" w:fill="FFFFFF"/>
            <w:vAlign w:val="bottom"/>
          </w:tcPr>
          <w:p w14:paraId="5FA18FC5" w14:textId="77777777" w:rsidR="00390093" w:rsidRPr="00F9362D" w:rsidRDefault="00390093" w:rsidP="00E658B2">
            <w:pPr>
              <w:pStyle w:val="pformab"/>
              <w:spacing w:before="0" w:after="40"/>
              <w:jc w:val="right"/>
              <w:rPr>
                <w:rFonts w:ascii="Arial MT Pro" w:hAnsi="Arial MT Pro"/>
                <w:color w:val="auto"/>
                <w:sz w:val="20"/>
              </w:rPr>
            </w:pPr>
          </w:p>
        </w:tc>
      </w:tr>
      <w:tr w:rsidR="00390093" w14:paraId="629F417A" w14:textId="77777777" w:rsidTr="0019721B">
        <w:trPr>
          <w:cantSplit/>
        </w:trPr>
        <w:tc>
          <w:tcPr>
            <w:tcW w:w="5940" w:type="dxa"/>
            <w:tcBorders>
              <w:right w:val="double" w:sz="4" w:space="0" w:color="auto"/>
            </w:tcBorders>
            <w:shd w:val="clear" w:color="auto" w:fill="FFFFFF"/>
            <w:vAlign w:val="bottom"/>
          </w:tcPr>
          <w:p w14:paraId="52AADE92"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Insurance expense</w:t>
            </w:r>
          </w:p>
        </w:tc>
        <w:tc>
          <w:tcPr>
            <w:tcW w:w="1485" w:type="dxa"/>
            <w:tcBorders>
              <w:left w:val="double" w:sz="4" w:space="0" w:color="auto"/>
              <w:right w:val="double" w:sz="4" w:space="0" w:color="auto"/>
            </w:tcBorders>
            <w:shd w:val="clear" w:color="auto" w:fill="FFFFFF"/>
            <w:vAlign w:val="bottom"/>
          </w:tcPr>
          <w:p w14:paraId="00296C92" w14:textId="77777777" w:rsidR="00390093" w:rsidRDefault="000D03BF" w:rsidP="00762DD6">
            <w:pPr>
              <w:pStyle w:val="pformab"/>
              <w:spacing w:before="40" w:after="40"/>
              <w:ind w:right="30"/>
              <w:jc w:val="right"/>
              <w:rPr>
                <w:rFonts w:ascii="Arial" w:hAnsi="Arial"/>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4,500</w:t>
            </w:r>
          </w:p>
        </w:tc>
        <w:tc>
          <w:tcPr>
            <w:tcW w:w="1485" w:type="dxa"/>
            <w:tcBorders>
              <w:left w:val="double" w:sz="4" w:space="0" w:color="auto"/>
            </w:tcBorders>
            <w:shd w:val="clear" w:color="auto" w:fill="FFFFFF"/>
            <w:vAlign w:val="bottom"/>
          </w:tcPr>
          <w:p w14:paraId="5036D53C" w14:textId="77777777" w:rsidR="00390093" w:rsidRPr="00F9362D" w:rsidRDefault="00390093" w:rsidP="00E658B2">
            <w:pPr>
              <w:pStyle w:val="pformab"/>
              <w:spacing w:before="0" w:after="40"/>
              <w:jc w:val="right"/>
              <w:rPr>
                <w:rFonts w:ascii="Arial MT Pro" w:hAnsi="Arial MT Pro"/>
                <w:color w:val="auto"/>
                <w:sz w:val="20"/>
              </w:rPr>
            </w:pPr>
          </w:p>
        </w:tc>
      </w:tr>
      <w:tr w:rsidR="00390093" w14:paraId="695A8D3E" w14:textId="77777777" w:rsidTr="0019721B">
        <w:trPr>
          <w:cantSplit/>
        </w:trPr>
        <w:tc>
          <w:tcPr>
            <w:tcW w:w="5940" w:type="dxa"/>
            <w:tcBorders>
              <w:right w:val="double" w:sz="4" w:space="0" w:color="auto"/>
            </w:tcBorders>
            <w:shd w:val="clear" w:color="auto" w:fill="FFFFFF"/>
            <w:vAlign w:val="bottom"/>
          </w:tcPr>
          <w:p w14:paraId="129FD604"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Pr="00F9362D">
              <w:rPr>
                <w:rFonts w:ascii="Arial MT Pro" w:hAnsi="Arial MT Pro"/>
                <w:color w:val="auto"/>
                <w:sz w:val="20"/>
              </w:rPr>
              <w:tab/>
              <w:t>Total expenses</w:t>
            </w:r>
          </w:p>
        </w:tc>
        <w:tc>
          <w:tcPr>
            <w:tcW w:w="1485" w:type="dxa"/>
            <w:tcBorders>
              <w:left w:val="double" w:sz="4" w:space="0" w:color="auto"/>
              <w:right w:val="double" w:sz="4" w:space="0" w:color="auto"/>
            </w:tcBorders>
            <w:shd w:val="clear" w:color="auto" w:fill="FFFFFF"/>
            <w:vAlign w:val="bottom"/>
          </w:tcPr>
          <w:p w14:paraId="18E21220" w14:textId="77777777" w:rsidR="00390093" w:rsidRDefault="00390093" w:rsidP="00E658B2">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33DE11B8" w14:textId="77777777" w:rsidR="00390093" w:rsidRPr="00F9362D" w:rsidRDefault="00390093" w:rsidP="00E658B2">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315,000</w:t>
            </w:r>
          </w:p>
        </w:tc>
      </w:tr>
      <w:tr w:rsidR="00390093" w14:paraId="40358851" w14:textId="77777777" w:rsidTr="0019721B">
        <w:trPr>
          <w:cantSplit/>
        </w:trPr>
        <w:tc>
          <w:tcPr>
            <w:tcW w:w="5940" w:type="dxa"/>
            <w:tcBorders>
              <w:right w:val="double" w:sz="4" w:space="0" w:color="auto"/>
            </w:tcBorders>
            <w:shd w:val="clear" w:color="auto" w:fill="FFFFFF"/>
            <w:vAlign w:val="bottom"/>
          </w:tcPr>
          <w:p w14:paraId="51E975B7"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Net income</w:t>
            </w:r>
          </w:p>
        </w:tc>
        <w:tc>
          <w:tcPr>
            <w:tcW w:w="1485" w:type="dxa"/>
            <w:tcBorders>
              <w:left w:val="double" w:sz="4" w:space="0" w:color="auto"/>
              <w:right w:val="double" w:sz="4" w:space="0" w:color="auto"/>
            </w:tcBorders>
            <w:shd w:val="clear" w:color="auto" w:fill="FFFFFF"/>
            <w:vAlign w:val="bottom"/>
          </w:tcPr>
          <w:p w14:paraId="0455C06E"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68C3F25B" w14:textId="77777777" w:rsidR="00390093" w:rsidRPr="00F9362D" w:rsidRDefault="00390093" w:rsidP="00E658B2">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$135,000</w:t>
            </w:r>
          </w:p>
        </w:tc>
      </w:tr>
    </w:tbl>
    <w:p w14:paraId="60BB5D8C" w14:textId="77777777" w:rsidR="00390093" w:rsidRDefault="00390093" w:rsidP="00390093"/>
    <w:p w14:paraId="2621A887" w14:textId="49A08E3E" w:rsidR="00390093" w:rsidRDefault="00390093" w:rsidP="003909EF">
      <w:pPr>
        <w:pStyle w:val="ph5reqns"/>
        <w:shd w:val="clear" w:color="auto" w:fill="FFFFFF"/>
        <w:tabs>
          <w:tab w:val="right" w:pos="8855"/>
        </w:tabs>
        <w:outlineLvl w:val="0"/>
        <w:rPr>
          <w:color w:val="auto"/>
        </w:rPr>
      </w:pPr>
      <w:r w:rsidRPr="001C6BAA">
        <w:rPr>
          <w:color w:val="auto"/>
        </w:rPr>
        <w:t>Req. 2</w:t>
      </w:r>
    </w:p>
    <w:p w14:paraId="0443E065" w14:textId="77777777" w:rsidR="005F6255" w:rsidRPr="00F9362D" w:rsidRDefault="005F6255" w:rsidP="005F6255">
      <w:pPr>
        <w:pStyle w:val="ph5"/>
        <w:shd w:val="clear" w:color="auto" w:fill="FFFFFF"/>
        <w:jc w:val="left"/>
        <w:outlineLvl w:val="0"/>
        <w:rPr>
          <w:rFonts w:ascii="Arial MT Pro" w:hAnsi="Arial MT Pro"/>
          <w:i/>
          <w:iCs/>
          <w:color w:val="auto"/>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25"/>
        <w:gridCol w:w="1485"/>
      </w:tblGrid>
      <w:tr w:rsidR="00390093" w14:paraId="7ED9B034" w14:textId="77777777" w:rsidTr="0019721B">
        <w:trPr>
          <w:cantSplit/>
        </w:trPr>
        <w:tc>
          <w:tcPr>
            <w:tcW w:w="8910" w:type="dxa"/>
            <w:gridSpan w:val="2"/>
            <w:tcBorders>
              <w:top w:val="double" w:sz="4" w:space="0" w:color="auto"/>
            </w:tcBorders>
            <w:shd w:val="clear" w:color="auto" w:fill="FFFFFF"/>
            <w:vAlign w:val="bottom"/>
          </w:tcPr>
          <w:p w14:paraId="744B110A" w14:textId="77777777" w:rsidR="00390093" w:rsidRPr="00F9362D" w:rsidRDefault="00D00035" w:rsidP="0019721B">
            <w:pPr>
              <w:pStyle w:val="pformhead"/>
              <w:spacing w:before="40" w:after="40"/>
              <w:rPr>
                <w:rFonts w:ascii="Arial MT Pro" w:hAnsi="Arial MT Pro"/>
                <w:b/>
                <w:color w:val="auto"/>
                <w:sz w:val="20"/>
              </w:rPr>
            </w:pPr>
            <w:r w:rsidRPr="00F9362D">
              <w:rPr>
                <w:rFonts w:ascii="Arial MT Pro" w:hAnsi="Arial MT Pro"/>
                <w:b/>
                <w:color w:val="auto"/>
                <w:sz w:val="20"/>
              </w:rPr>
              <w:t>CANADIAN GARDENING CONSULTANTS</w:t>
            </w:r>
          </w:p>
        </w:tc>
      </w:tr>
      <w:tr w:rsidR="00390093" w14:paraId="2761DC0E" w14:textId="77777777" w:rsidTr="0019721B">
        <w:trPr>
          <w:cantSplit/>
        </w:trPr>
        <w:tc>
          <w:tcPr>
            <w:tcW w:w="8910" w:type="dxa"/>
            <w:gridSpan w:val="2"/>
            <w:tcBorders>
              <w:bottom w:val="single" w:sz="4" w:space="0" w:color="auto"/>
            </w:tcBorders>
            <w:shd w:val="clear" w:color="auto" w:fill="FFFFFF"/>
            <w:vAlign w:val="bottom"/>
          </w:tcPr>
          <w:p w14:paraId="0049B999"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Statement of Owner</w:t>
            </w:r>
            <w:r w:rsidR="00942890" w:rsidRPr="00F9362D">
              <w:rPr>
                <w:rFonts w:ascii="Arial MT Pro" w:hAnsi="Arial MT Pro"/>
                <w:color w:val="auto"/>
                <w:sz w:val="20"/>
              </w:rPr>
              <w:t>’</w:t>
            </w:r>
            <w:r w:rsidRPr="00F9362D">
              <w:rPr>
                <w:rFonts w:ascii="Arial MT Pro" w:hAnsi="Arial MT Pro"/>
                <w:color w:val="auto"/>
                <w:sz w:val="20"/>
              </w:rPr>
              <w:t>s Equity</w:t>
            </w:r>
          </w:p>
        </w:tc>
      </w:tr>
      <w:tr w:rsidR="00390093" w14:paraId="72E0D74A" w14:textId="77777777" w:rsidTr="0019721B">
        <w:trPr>
          <w:cantSplit/>
        </w:trPr>
        <w:tc>
          <w:tcPr>
            <w:tcW w:w="8910" w:type="dxa"/>
            <w:gridSpan w:val="2"/>
            <w:tcBorders>
              <w:top w:val="single" w:sz="4" w:space="0" w:color="auto"/>
              <w:bottom w:val="double" w:sz="4" w:space="0" w:color="auto"/>
            </w:tcBorders>
            <w:shd w:val="clear" w:color="auto" w:fill="FFFFFF"/>
            <w:vAlign w:val="bottom"/>
          </w:tcPr>
          <w:p w14:paraId="7043C4C6" w14:textId="06150B95"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Year Ended December 31, </w:t>
            </w:r>
            <w:r w:rsidR="00993F90" w:rsidRPr="00F9362D">
              <w:rPr>
                <w:rFonts w:ascii="Arial MT Pro" w:hAnsi="Arial MT Pro"/>
                <w:color w:val="auto"/>
                <w:sz w:val="20"/>
              </w:rPr>
              <w:t>2023</w:t>
            </w:r>
          </w:p>
        </w:tc>
      </w:tr>
      <w:tr w:rsidR="00390093" w14:paraId="00CE7E1A" w14:textId="77777777" w:rsidTr="0019721B">
        <w:trPr>
          <w:cantSplit/>
        </w:trPr>
        <w:tc>
          <w:tcPr>
            <w:tcW w:w="7425" w:type="dxa"/>
            <w:tcBorders>
              <w:right w:val="double" w:sz="4" w:space="0" w:color="auto"/>
            </w:tcBorders>
            <w:shd w:val="clear" w:color="auto" w:fill="FFFFFF"/>
            <w:vAlign w:val="bottom"/>
          </w:tcPr>
          <w:p w14:paraId="36B0195C" w14:textId="7069FFDC" w:rsidR="00390093" w:rsidRDefault="00390093" w:rsidP="0019721B">
            <w:pPr>
              <w:pStyle w:val="pformab"/>
              <w:spacing w:before="40" w:after="40"/>
              <w:ind w:right="276"/>
              <w:rPr>
                <w:rFonts w:ascii="Arial" w:hAnsi="Arial"/>
                <w:color w:val="auto"/>
                <w:sz w:val="20"/>
              </w:rPr>
            </w:pPr>
            <w:r w:rsidRPr="00F9362D">
              <w:rPr>
                <w:rFonts w:ascii="Arial MT Pro" w:hAnsi="Arial MT Pro"/>
                <w:color w:val="auto"/>
                <w:sz w:val="20"/>
              </w:rPr>
              <w:t xml:space="preserve">J. Wu, capital, January 1, </w:t>
            </w:r>
            <w:r w:rsidR="00993F90" w:rsidRPr="00F9362D">
              <w:rPr>
                <w:rFonts w:ascii="Arial MT Pro" w:hAnsi="Arial MT Pro"/>
                <w:color w:val="auto"/>
                <w:sz w:val="20"/>
              </w:rPr>
              <w:t>2023</w:t>
            </w:r>
          </w:p>
        </w:tc>
        <w:tc>
          <w:tcPr>
            <w:tcW w:w="1485" w:type="dxa"/>
            <w:tcBorders>
              <w:left w:val="double" w:sz="4" w:space="0" w:color="auto"/>
            </w:tcBorders>
            <w:shd w:val="clear" w:color="auto" w:fill="FFFFFF"/>
            <w:vAlign w:val="bottom"/>
          </w:tcPr>
          <w:p w14:paraId="1CC9B26B" w14:textId="77777777" w:rsidR="00390093" w:rsidRPr="00F9362D" w:rsidRDefault="00390093" w:rsidP="00E658B2">
            <w:pPr>
              <w:pStyle w:val="pformab"/>
              <w:spacing w:before="0" w:after="40"/>
              <w:jc w:val="right"/>
              <w:rPr>
                <w:rFonts w:ascii="Arial MT Pro" w:hAnsi="Arial MT Pro"/>
                <w:color w:val="auto"/>
                <w:sz w:val="20"/>
              </w:rPr>
            </w:pPr>
            <w:r w:rsidRPr="00F9362D">
              <w:rPr>
                <w:rFonts w:ascii="Arial MT Pro" w:hAnsi="Arial MT Pro"/>
                <w:color w:val="auto"/>
                <w:sz w:val="20"/>
              </w:rPr>
              <w:t>$300,000</w:t>
            </w:r>
          </w:p>
        </w:tc>
      </w:tr>
      <w:tr w:rsidR="00390093" w14:paraId="37051F1E" w14:textId="77777777" w:rsidTr="0019721B">
        <w:trPr>
          <w:cantSplit/>
        </w:trPr>
        <w:tc>
          <w:tcPr>
            <w:tcW w:w="7425" w:type="dxa"/>
            <w:tcBorders>
              <w:right w:val="double" w:sz="4" w:space="0" w:color="auto"/>
            </w:tcBorders>
            <w:shd w:val="clear" w:color="auto" w:fill="FFFFFF"/>
            <w:vAlign w:val="bottom"/>
          </w:tcPr>
          <w:p w14:paraId="0CC86D03"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Add:</w:t>
            </w:r>
            <w:r w:rsidRPr="00F9362D">
              <w:rPr>
                <w:rFonts w:ascii="Arial MT Pro" w:hAnsi="Arial MT Pro"/>
                <w:color w:val="auto"/>
                <w:sz w:val="20"/>
              </w:rPr>
              <w:tab/>
              <w:t>Net income for the year</w:t>
            </w:r>
          </w:p>
        </w:tc>
        <w:tc>
          <w:tcPr>
            <w:tcW w:w="1485" w:type="dxa"/>
            <w:tcBorders>
              <w:left w:val="double" w:sz="4" w:space="0" w:color="auto"/>
            </w:tcBorders>
            <w:shd w:val="clear" w:color="auto" w:fill="FFFFFF"/>
            <w:vAlign w:val="bottom"/>
          </w:tcPr>
          <w:p w14:paraId="000ABD19" w14:textId="77777777" w:rsidR="00390093" w:rsidRPr="00F9362D" w:rsidRDefault="00E658B2" w:rsidP="00E658B2">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135,000</w:t>
            </w:r>
          </w:p>
        </w:tc>
      </w:tr>
      <w:tr w:rsidR="00390093" w14:paraId="3060F76C" w14:textId="77777777" w:rsidTr="0019721B">
        <w:trPr>
          <w:cantSplit/>
        </w:trPr>
        <w:tc>
          <w:tcPr>
            <w:tcW w:w="7425" w:type="dxa"/>
            <w:tcBorders>
              <w:right w:val="double" w:sz="4" w:space="0" w:color="auto"/>
            </w:tcBorders>
            <w:shd w:val="clear" w:color="auto" w:fill="FFFFFF"/>
            <w:vAlign w:val="bottom"/>
          </w:tcPr>
          <w:p w14:paraId="5A87987A" w14:textId="77777777" w:rsidR="00390093" w:rsidRDefault="00390093" w:rsidP="0019721B">
            <w:pPr>
              <w:pStyle w:val="pformab"/>
              <w:tabs>
                <w:tab w:val="left" w:pos="717"/>
              </w:tabs>
              <w:spacing w:before="40" w:after="40"/>
              <w:ind w:right="277"/>
              <w:rPr>
                <w:rFonts w:ascii="Arial" w:hAnsi="Arial"/>
                <w:color w:val="auto"/>
                <w:sz w:val="20"/>
              </w:rPr>
            </w:pPr>
          </w:p>
        </w:tc>
        <w:tc>
          <w:tcPr>
            <w:tcW w:w="1485" w:type="dxa"/>
            <w:tcBorders>
              <w:left w:val="double" w:sz="4" w:space="0" w:color="auto"/>
            </w:tcBorders>
            <w:shd w:val="clear" w:color="auto" w:fill="FFFFFF"/>
            <w:vAlign w:val="bottom"/>
          </w:tcPr>
          <w:p w14:paraId="1EF176A2" w14:textId="77777777" w:rsidR="00390093" w:rsidRPr="00F9362D" w:rsidRDefault="00390093" w:rsidP="00E658B2">
            <w:pPr>
              <w:pStyle w:val="pformab"/>
              <w:spacing w:before="0" w:after="40"/>
              <w:jc w:val="right"/>
              <w:rPr>
                <w:rFonts w:ascii="Arial MT Pro" w:hAnsi="Arial MT Pro"/>
                <w:color w:val="auto"/>
                <w:sz w:val="20"/>
              </w:rPr>
            </w:pPr>
            <w:r w:rsidRPr="00F9362D">
              <w:rPr>
                <w:rFonts w:ascii="Arial MT Pro" w:hAnsi="Arial MT Pro"/>
                <w:color w:val="auto"/>
                <w:sz w:val="20"/>
              </w:rPr>
              <w:t>435,000</w:t>
            </w:r>
          </w:p>
        </w:tc>
      </w:tr>
      <w:tr w:rsidR="00390093" w14:paraId="07051965" w14:textId="77777777" w:rsidTr="0019721B">
        <w:trPr>
          <w:cantSplit/>
        </w:trPr>
        <w:tc>
          <w:tcPr>
            <w:tcW w:w="7425" w:type="dxa"/>
            <w:tcBorders>
              <w:right w:val="double" w:sz="4" w:space="0" w:color="auto"/>
            </w:tcBorders>
            <w:shd w:val="clear" w:color="auto" w:fill="FFFFFF"/>
            <w:vAlign w:val="bottom"/>
          </w:tcPr>
          <w:p w14:paraId="1300CA85"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Less:</w:t>
            </w:r>
            <w:r w:rsidRPr="00F9362D">
              <w:rPr>
                <w:rFonts w:ascii="Arial MT Pro" w:hAnsi="Arial MT Pro"/>
                <w:color w:val="auto"/>
                <w:sz w:val="20"/>
              </w:rPr>
              <w:tab/>
              <w:t>Owner withdrawals</w:t>
            </w:r>
          </w:p>
        </w:tc>
        <w:tc>
          <w:tcPr>
            <w:tcW w:w="1485" w:type="dxa"/>
            <w:tcBorders>
              <w:left w:val="double" w:sz="4" w:space="0" w:color="auto"/>
            </w:tcBorders>
            <w:shd w:val="clear" w:color="auto" w:fill="FFFFFF"/>
            <w:vAlign w:val="bottom"/>
          </w:tcPr>
          <w:p w14:paraId="20661374" w14:textId="77777777" w:rsidR="00390093" w:rsidRPr="00F9362D" w:rsidRDefault="00390093" w:rsidP="00E658B2">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103,500</w:t>
            </w:r>
          </w:p>
        </w:tc>
      </w:tr>
      <w:tr w:rsidR="00390093" w14:paraId="6F53E88C" w14:textId="77777777" w:rsidTr="0019721B">
        <w:trPr>
          <w:cantSplit/>
        </w:trPr>
        <w:tc>
          <w:tcPr>
            <w:tcW w:w="7425" w:type="dxa"/>
            <w:tcBorders>
              <w:right w:val="double" w:sz="4" w:space="0" w:color="auto"/>
            </w:tcBorders>
            <w:shd w:val="clear" w:color="auto" w:fill="FFFFFF"/>
            <w:vAlign w:val="bottom"/>
          </w:tcPr>
          <w:p w14:paraId="69ABD968" w14:textId="2D89859F" w:rsidR="00390093" w:rsidRDefault="00390093" w:rsidP="0019721B">
            <w:pPr>
              <w:pStyle w:val="pformab"/>
              <w:spacing w:before="40" w:after="40"/>
              <w:ind w:right="277"/>
              <w:rPr>
                <w:rFonts w:ascii="Arial" w:hAnsi="Arial"/>
                <w:color w:val="auto"/>
                <w:sz w:val="20"/>
              </w:rPr>
            </w:pPr>
            <w:r w:rsidRPr="00F9362D">
              <w:rPr>
                <w:rFonts w:ascii="Arial MT Pro" w:hAnsi="Arial MT Pro"/>
                <w:color w:val="auto"/>
                <w:sz w:val="20"/>
              </w:rPr>
              <w:t xml:space="preserve">J. Wu, capital, December 31, </w:t>
            </w:r>
            <w:r w:rsidR="00993F90" w:rsidRPr="00F9362D">
              <w:rPr>
                <w:rFonts w:ascii="Arial MT Pro" w:hAnsi="Arial MT Pro"/>
                <w:color w:val="auto"/>
                <w:sz w:val="20"/>
              </w:rPr>
              <w:t>2023</w:t>
            </w:r>
          </w:p>
        </w:tc>
        <w:tc>
          <w:tcPr>
            <w:tcW w:w="1485" w:type="dxa"/>
            <w:tcBorders>
              <w:left w:val="double" w:sz="4" w:space="0" w:color="auto"/>
            </w:tcBorders>
            <w:shd w:val="clear" w:color="auto" w:fill="FFFFFF"/>
            <w:vAlign w:val="bottom"/>
          </w:tcPr>
          <w:p w14:paraId="00C060F3" w14:textId="77777777" w:rsidR="00390093" w:rsidRPr="00F9362D" w:rsidRDefault="00390093" w:rsidP="00E658B2">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$331,500</w:t>
            </w:r>
          </w:p>
        </w:tc>
      </w:tr>
    </w:tbl>
    <w:p w14:paraId="010D2B64" w14:textId="77777777" w:rsidR="00390093" w:rsidRDefault="00390093" w:rsidP="00390093"/>
    <w:p w14:paraId="714642F6" w14:textId="0FD7F16B" w:rsidR="00390093" w:rsidRPr="00F9362D" w:rsidRDefault="00390093" w:rsidP="00C9089A">
      <w:pPr>
        <w:pStyle w:val="ph3full"/>
        <w:shd w:val="clear" w:color="auto" w:fill="FFFFFF"/>
        <w:spacing w:before="0"/>
        <w:rPr>
          <w:rFonts w:ascii="Arial MT Pro" w:hAnsi="Arial MT Pro"/>
          <w:color w:val="auto"/>
        </w:rPr>
      </w:pPr>
      <w:r>
        <w:rPr>
          <w:i w:val="0"/>
          <w:iCs w:val="0"/>
          <w:color w:val="auto"/>
          <w:sz w:val="24"/>
          <w:szCs w:val="24"/>
        </w:rPr>
        <w:br w:type="page"/>
      </w:r>
      <w:r w:rsidRPr="00F9362D">
        <w:rPr>
          <w:rFonts w:ascii="Arial MT Pro" w:hAnsi="Arial MT Pro"/>
          <w:color w:val="auto"/>
        </w:rPr>
        <w:lastRenderedPageBreak/>
        <w:t xml:space="preserve">(continued)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1-5A</w:t>
      </w:r>
    </w:p>
    <w:p w14:paraId="2F83DAF2" w14:textId="6A554260" w:rsidR="00390093" w:rsidRDefault="00390093" w:rsidP="005F6255">
      <w:pPr>
        <w:pStyle w:val="ph5reqns"/>
        <w:shd w:val="clear" w:color="auto" w:fill="FFFFFF"/>
        <w:tabs>
          <w:tab w:val="right" w:pos="8855"/>
        </w:tabs>
        <w:rPr>
          <w:color w:val="auto"/>
        </w:rPr>
      </w:pPr>
      <w:r w:rsidRPr="001C6BAA">
        <w:rPr>
          <w:color w:val="auto"/>
        </w:rPr>
        <w:t>Req. 3</w:t>
      </w:r>
    </w:p>
    <w:p w14:paraId="2A123324" w14:textId="77777777" w:rsidR="005F6255" w:rsidRPr="00F9362D" w:rsidRDefault="005F6255" w:rsidP="005F6255">
      <w:pPr>
        <w:pStyle w:val="ph5"/>
        <w:shd w:val="clear" w:color="auto" w:fill="FFFFFF"/>
        <w:jc w:val="left"/>
        <w:outlineLvl w:val="0"/>
        <w:rPr>
          <w:rFonts w:ascii="Arial MT Pro" w:hAnsi="Arial MT Pro"/>
          <w:i/>
          <w:iCs/>
          <w:color w:val="auto"/>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80"/>
        <w:gridCol w:w="1330"/>
        <w:gridCol w:w="3240"/>
        <w:gridCol w:w="1260"/>
      </w:tblGrid>
      <w:tr w:rsidR="00390093" w14:paraId="0E88E1AC" w14:textId="77777777" w:rsidTr="0019721B">
        <w:trPr>
          <w:cantSplit/>
        </w:trPr>
        <w:tc>
          <w:tcPr>
            <w:tcW w:w="8910" w:type="dxa"/>
            <w:gridSpan w:val="4"/>
            <w:tcBorders>
              <w:top w:val="double" w:sz="4" w:space="0" w:color="auto"/>
            </w:tcBorders>
            <w:shd w:val="clear" w:color="auto" w:fill="FFFFFF"/>
            <w:vAlign w:val="bottom"/>
          </w:tcPr>
          <w:p w14:paraId="7073336D" w14:textId="77777777" w:rsidR="00390093" w:rsidRPr="00F9362D" w:rsidRDefault="00D00035" w:rsidP="0019721B">
            <w:pPr>
              <w:pStyle w:val="pformhead"/>
              <w:spacing w:before="40" w:after="40"/>
              <w:rPr>
                <w:rFonts w:ascii="Arial MT Pro" w:hAnsi="Arial MT Pro"/>
                <w:b/>
                <w:color w:val="auto"/>
                <w:sz w:val="20"/>
              </w:rPr>
            </w:pPr>
            <w:r w:rsidRPr="00F9362D">
              <w:rPr>
                <w:rFonts w:ascii="Arial MT Pro" w:hAnsi="Arial MT Pro" w:cs="Helvetica"/>
                <w:b/>
                <w:iCs/>
                <w:color w:val="auto"/>
                <w:sz w:val="20"/>
              </w:rPr>
              <w:t>CANADIAN GARDENING</w:t>
            </w:r>
            <w:r w:rsidRPr="00F9362D">
              <w:rPr>
                <w:rFonts w:ascii="Arial MT Pro" w:hAnsi="Arial MT Pro"/>
                <w:b/>
                <w:color w:val="auto"/>
                <w:sz w:val="20"/>
              </w:rPr>
              <w:t xml:space="preserve"> CONSULTANTS</w:t>
            </w:r>
          </w:p>
        </w:tc>
      </w:tr>
      <w:tr w:rsidR="00390093" w14:paraId="082125BA" w14:textId="77777777" w:rsidTr="0019721B">
        <w:trPr>
          <w:cantSplit/>
        </w:trPr>
        <w:tc>
          <w:tcPr>
            <w:tcW w:w="8910" w:type="dxa"/>
            <w:gridSpan w:val="4"/>
            <w:tcBorders>
              <w:bottom w:val="single" w:sz="4" w:space="0" w:color="auto"/>
            </w:tcBorders>
            <w:shd w:val="clear" w:color="auto" w:fill="FFFFFF"/>
            <w:vAlign w:val="bottom"/>
          </w:tcPr>
          <w:p w14:paraId="34464DBD"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Balance Sheet</w:t>
            </w:r>
          </w:p>
        </w:tc>
      </w:tr>
      <w:tr w:rsidR="00390093" w14:paraId="75DDBC0B" w14:textId="77777777" w:rsidTr="0019721B">
        <w:trPr>
          <w:cantSplit/>
        </w:trPr>
        <w:tc>
          <w:tcPr>
            <w:tcW w:w="8910" w:type="dxa"/>
            <w:gridSpan w:val="4"/>
            <w:tcBorders>
              <w:top w:val="single" w:sz="4" w:space="0" w:color="auto"/>
              <w:bottom w:val="double" w:sz="4" w:space="0" w:color="auto"/>
            </w:tcBorders>
            <w:shd w:val="clear" w:color="auto" w:fill="FFFFFF"/>
            <w:vAlign w:val="bottom"/>
          </w:tcPr>
          <w:p w14:paraId="7AB110C8" w14:textId="63E05908"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December 31, </w:t>
            </w:r>
            <w:r w:rsidR="00993F90" w:rsidRPr="00F9362D">
              <w:rPr>
                <w:rFonts w:ascii="Arial MT Pro" w:hAnsi="Arial MT Pro"/>
                <w:color w:val="auto"/>
                <w:sz w:val="20"/>
              </w:rPr>
              <w:t>2023</w:t>
            </w:r>
          </w:p>
        </w:tc>
      </w:tr>
      <w:tr w:rsidR="00390093" w14:paraId="63B617E0" w14:textId="77777777" w:rsidTr="003C38CF">
        <w:tc>
          <w:tcPr>
            <w:tcW w:w="3080" w:type="dxa"/>
            <w:tcBorders>
              <w:top w:val="double" w:sz="4" w:space="0" w:color="auto"/>
              <w:right w:val="double" w:sz="4" w:space="0" w:color="auto"/>
            </w:tcBorders>
            <w:shd w:val="clear" w:color="auto" w:fill="FFFFFF"/>
            <w:vAlign w:val="bottom"/>
          </w:tcPr>
          <w:p w14:paraId="5683E7B5" w14:textId="77777777" w:rsidR="00390093" w:rsidRDefault="00617DC8" w:rsidP="003C38CF">
            <w:pPr>
              <w:pStyle w:val="pformabhead"/>
              <w:spacing w:before="40" w:after="40"/>
              <w:rPr>
                <w:rFonts w:ascii="Arial" w:hAnsi="Arial"/>
                <w:color w:val="auto"/>
                <w:sz w:val="20"/>
              </w:rPr>
            </w:pPr>
            <w:r w:rsidRPr="00F9362D">
              <w:rPr>
                <w:rFonts w:ascii="Arial MT Pro" w:hAnsi="Arial MT Pro"/>
                <w:b/>
                <w:color w:val="auto"/>
                <w:sz w:val="20"/>
              </w:rPr>
              <w:t>Assets</w:t>
            </w:r>
          </w:p>
        </w:tc>
        <w:tc>
          <w:tcPr>
            <w:tcW w:w="1330" w:type="dxa"/>
            <w:tcBorders>
              <w:top w:val="double" w:sz="4" w:space="0" w:color="auto"/>
              <w:left w:val="double" w:sz="4" w:space="0" w:color="auto"/>
              <w:right w:val="double" w:sz="4" w:space="0" w:color="auto"/>
            </w:tcBorders>
            <w:shd w:val="clear" w:color="auto" w:fill="FFFFFF"/>
            <w:vAlign w:val="bottom"/>
          </w:tcPr>
          <w:p w14:paraId="1D5CF262" w14:textId="77777777" w:rsidR="00390093" w:rsidRDefault="00390093" w:rsidP="0019721B">
            <w:pPr>
              <w:pStyle w:val="pformabhead"/>
              <w:spacing w:before="40" w:after="40"/>
              <w:jc w:val="right"/>
              <w:rPr>
                <w:rFonts w:ascii="Arial" w:hAnsi="Arial"/>
                <w:color w:val="auto"/>
                <w:sz w:val="20"/>
              </w:rPr>
            </w:pPr>
          </w:p>
        </w:tc>
        <w:tc>
          <w:tcPr>
            <w:tcW w:w="3240" w:type="dxa"/>
            <w:tcBorders>
              <w:top w:val="double" w:sz="4" w:space="0" w:color="auto"/>
              <w:left w:val="double" w:sz="4" w:space="0" w:color="auto"/>
              <w:right w:val="double" w:sz="4" w:space="0" w:color="auto"/>
            </w:tcBorders>
            <w:shd w:val="clear" w:color="auto" w:fill="FFFFFF"/>
            <w:vAlign w:val="bottom"/>
          </w:tcPr>
          <w:p w14:paraId="11CB5519" w14:textId="77777777" w:rsidR="00390093" w:rsidRPr="003C38CF" w:rsidRDefault="00617DC8" w:rsidP="003C38CF">
            <w:pPr>
              <w:pStyle w:val="pformabhead"/>
              <w:spacing w:before="40" w:after="40"/>
              <w:rPr>
                <w:rFonts w:ascii="Arial" w:hAnsi="Arial"/>
                <w:b/>
                <w:color w:val="auto"/>
                <w:sz w:val="20"/>
              </w:rPr>
            </w:pPr>
            <w:r w:rsidRPr="00F9362D">
              <w:rPr>
                <w:rFonts w:ascii="Arial MT Pro" w:hAnsi="Arial MT Pro"/>
                <w:b/>
                <w:color w:val="auto"/>
                <w:sz w:val="20"/>
              </w:rPr>
              <w:t>Liabilities</w:t>
            </w:r>
          </w:p>
        </w:tc>
        <w:tc>
          <w:tcPr>
            <w:tcW w:w="1260" w:type="dxa"/>
            <w:tcBorders>
              <w:top w:val="double" w:sz="4" w:space="0" w:color="auto"/>
              <w:left w:val="double" w:sz="4" w:space="0" w:color="auto"/>
            </w:tcBorders>
            <w:shd w:val="clear" w:color="auto" w:fill="FFFFFF"/>
            <w:vAlign w:val="bottom"/>
          </w:tcPr>
          <w:p w14:paraId="408C5C1A" w14:textId="77777777" w:rsidR="00390093" w:rsidRPr="00F9362D" w:rsidRDefault="00390093" w:rsidP="0019721B">
            <w:pPr>
              <w:pStyle w:val="pformabhead"/>
              <w:spacing w:before="0" w:after="40"/>
              <w:jc w:val="right"/>
              <w:rPr>
                <w:rFonts w:ascii="Arial MT Pro" w:hAnsi="Arial MT Pro"/>
                <w:color w:val="auto"/>
                <w:sz w:val="20"/>
              </w:rPr>
            </w:pPr>
          </w:p>
        </w:tc>
      </w:tr>
      <w:tr w:rsidR="00390093" w14:paraId="29F3F2D2" w14:textId="77777777" w:rsidTr="003C38CF">
        <w:tc>
          <w:tcPr>
            <w:tcW w:w="3080" w:type="dxa"/>
            <w:tcBorders>
              <w:right w:val="double" w:sz="4" w:space="0" w:color="auto"/>
            </w:tcBorders>
            <w:shd w:val="clear" w:color="auto" w:fill="FFFFFF"/>
            <w:vAlign w:val="bottom"/>
          </w:tcPr>
          <w:p w14:paraId="5BBEE2AF"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Cash</w:t>
            </w:r>
          </w:p>
        </w:tc>
        <w:tc>
          <w:tcPr>
            <w:tcW w:w="1330" w:type="dxa"/>
            <w:tcBorders>
              <w:left w:val="double" w:sz="4" w:space="0" w:color="auto"/>
              <w:right w:val="double" w:sz="4" w:space="0" w:color="auto"/>
            </w:tcBorders>
            <w:shd w:val="clear" w:color="auto" w:fill="FFFFFF"/>
            <w:vAlign w:val="bottom"/>
          </w:tcPr>
          <w:p w14:paraId="450B4C82" w14:textId="77777777" w:rsidR="00390093" w:rsidRDefault="00390093" w:rsidP="00762DD6">
            <w:pPr>
              <w:pStyle w:val="pformab"/>
              <w:spacing w:before="40" w:after="40"/>
              <w:jc w:val="right"/>
              <w:rPr>
                <w:rFonts w:ascii="Arial" w:hAnsi="Arial"/>
                <w:color w:val="auto"/>
                <w:sz w:val="20"/>
              </w:rPr>
            </w:pPr>
            <w:r w:rsidRPr="00F9362D">
              <w:rPr>
                <w:rFonts w:ascii="Arial MT Pro" w:hAnsi="Arial MT Pro"/>
                <w:color w:val="auto"/>
                <w:sz w:val="20"/>
              </w:rPr>
              <w:t>$  15,000</w:t>
            </w:r>
          </w:p>
        </w:tc>
        <w:tc>
          <w:tcPr>
            <w:tcW w:w="3240" w:type="dxa"/>
            <w:tcBorders>
              <w:left w:val="double" w:sz="4" w:space="0" w:color="auto"/>
              <w:right w:val="double" w:sz="4" w:space="0" w:color="auto"/>
            </w:tcBorders>
            <w:shd w:val="clear" w:color="auto" w:fill="FFFFFF"/>
            <w:vAlign w:val="bottom"/>
          </w:tcPr>
          <w:p w14:paraId="5D82F782"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payable</w:t>
            </w:r>
          </w:p>
        </w:tc>
        <w:tc>
          <w:tcPr>
            <w:tcW w:w="1260" w:type="dxa"/>
            <w:tcBorders>
              <w:left w:val="double" w:sz="4" w:space="0" w:color="auto"/>
            </w:tcBorders>
            <w:shd w:val="clear" w:color="auto" w:fill="FFFFFF"/>
            <w:vAlign w:val="bottom"/>
          </w:tcPr>
          <w:p w14:paraId="045E1FBB" w14:textId="77777777" w:rsidR="00390093" w:rsidRPr="00F9362D" w:rsidRDefault="00390093" w:rsidP="00762DD6">
            <w:pPr>
              <w:pStyle w:val="pformab"/>
              <w:tabs>
                <w:tab w:val="decimal" w:pos="1040"/>
              </w:tabs>
              <w:spacing w:before="0" w:after="40"/>
              <w:rPr>
                <w:rFonts w:ascii="Arial MT Pro" w:hAnsi="Arial MT Pro"/>
                <w:color w:val="auto"/>
                <w:sz w:val="20"/>
              </w:rPr>
            </w:pPr>
            <w:r w:rsidRPr="00F9362D">
              <w:rPr>
                <w:rFonts w:ascii="Arial MT Pro" w:hAnsi="Arial MT Pro"/>
                <w:color w:val="auto"/>
                <w:sz w:val="20"/>
              </w:rPr>
              <w:t>$  57,000</w:t>
            </w:r>
          </w:p>
        </w:tc>
      </w:tr>
      <w:tr w:rsidR="00390093" w14:paraId="66D64A2F" w14:textId="77777777" w:rsidTr="003C38CF">
        <w:tc>
          <w:tcPr>
            <w:tcW w:w="3080" w:type="dxa"/>
            <w:tcBorders>
              <w:right w:val="double" w:sz="4" w:space="0" w:color="auto"/>
            </w:tcBorders>
            <w:shd w:val="clear" w:color="auto" w:fill="FFFFFF"/>
            <w:vAlign w:val="bottom"/>
          </w:tcPr>
          <w:p w14:paraId="0EB72A60"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receivable</w:t>
            </w:r>
          </w:p>
        </w:tc>
        <w:tc>
          <w:tcPr>
            <w:tcW w:w="1330" w:type="dxa"/>
            <w:tcBorders>
              <w:left w:val="double" w:sz="4" w:space="0" w:color="auto"/>
              <w:right w:val="double" w:sz="4" w:space="0" w:color="auto"/>
            </w:tcBorders>
            <w:shd w:val="clear" w:color="auto" w:fill="FFFFFF"/>
            <w:vAlign w:val="bottom"/>
          </w:tcPr>
          <w:p w14:paraId="23E14E50" w14:textId="77777777" w:rsidR="00390093" w:rsidRDefault="00390093" w:rsidP="00762DD6">
            <w:pPr>
              <w:pStyle w:val="pformab"/>
              <w:spacing w:before="40" w:after="40"/>
              <w:ind w:right="-13"/>
              <w:jc w:val="right"/>
              <w:rPr>
                <w:rFonts w:ascii="Arial" w:hAnsi="Arial"/>
                <w:color w:val="auto"/>
                <w:sz w:val="20"/>
              </w:rPr>
            </w:pPr>
            <w:r w:rsidRPr="00F9362D">
              <w:rPr>
                <w:rFonts w:ascii="Arial MT Pro" w:hAnsi="Arial MT Pro"/>
                <w:color w:val="auto"/>
                <w:sz w:val="20"/>
              </w:rPr>
              <w:t>36,000</w:t>
            </w:r>
          </w:p>
        </w:tc>
        <w:tc>
          <w:tcPr>
            <w:tcW w:w="3240" w:type="dxa"/>
            <w:tcBorders>
              <w:left w:val="double" w:sz="4" w:space="0" w:color="auto"/>
              <w:right w:val="double" w:sz="4" w:space="0" w:color="auto"/>
            </w:tcBorders>
            <w:shd w:val="clear" w:color="auto" w:fill="FFFFFF"/>
            <w:vAlign w:val="bottom"/>
          </w:tcPr>
          <w:p w14:paraId="158617B3" w14:textId="77777777" w:rsidR="00390093" w:rsidRDefault="00BC0837" w:rsidP="0019721B">
            <w:pPr>
              <w:pStyle w:val="pformab"/>
              <w:spacing w:before="40" w:after="40"/>
              <w:rPr>
                <w:rFonts w:ascii="Arial" w:hAnsi="Arial"/>
                <w:color w:val="auto"/>
                <w:sz w:val="20"/>
              </w:rPr>
            </w:pPr>
            <w:r w:rsidRPr="00F9362D">
              <w:rPr>
                <w:rFonts w:ascii="Arial MT Pro" w:hAnsi="Arial MT Pro"/>
                <w:color w:val="auto"/>
                <w:sz w:val="20"/>
              </w:rPr>
              <w:t xml:space="preserve">Note </w:t>
            </w:r>
            <w:r w:rsidR="00390093" w:rsidRPr="00F9362D">
              <w:rPr>
                <w:rFonts w:ascii="Arial MT Pro" w:hAnsi="Arial MT Pro"/>
                <w:color w:val="auto"/>
                <w:sz w:val="20"/>
              </w:rPr>
              <w:t>payable</w:t>
            </w:r>
          </w:p>
        </w:tc>
        <w:tc>
          <w:tcPr>
            <w:tcW w:w="1260" w:type="dxa"/>
            <w:tcBorders>
              <w:left w:val="double" w:sz="4" w:space="0" w:color="auto"/>
            </w:tcBorders>
            <w:shd w:val="clear" w:color="auto" w:fill="FFFFFF"/>
            <w:vAlign w:val="bottom"/>
          </w:tcPr>
          <w:p w14:paraId="5447F030" w14:textId="77777777" w:rsidR="00390093" w:rsidRPr="00F9362D" w:rsidRDefault="00BC0837" w:rsidP="00762DD6">
            <w:pPr>
              <w:pStyle w:val="pformab"/>
              <w:tabs>
                <w:tab w:val="decimal" w:pos="1040"/>
              </w:tabs>
              <w:spacing w:before="0" w:after="40"/>
              <w:rPr>
                <w:rFonts w:ascii="Arial MT Pro" w:hAnsi="Arial MT Pro"/>
                <w:color w:val="auto"/>
                <w:sz w:val="20"/>
              </w:rPr>
            </w:pPr>
            <w:r w:rsidRPr="00F9362D">
              <w:rPr>
                <w:rFonts w:ascii="Arial MT Pro" w:hAnsi="Arial MT Pro"/>
                <w:color w:val="auto"/>
                <w:sz w:val="20"/>
              </w:rPr>
              <w:t>195,000</w:t>
            </w:r>
          </w:p>
        </w:tc>
      </w:tr>
      <w:tr w:rsidR="00390093" w14:paraId="7DF8FC43" w14:textId="77777777" w:rsidTr="003C38CF">
        <w:tc>
          <w:tcPr>
            <w:tcW w:w="3080" w:type="dxa"/>
            <w:tcBorders>
              <w:right w:val="double" w:sz="4" w:space="0" w:color="auto"/>
            </w:tcBorders>
            <w:shd w:val="clear" w:color="auto" w:fill="FFFFFF"/>
            <w:vAlign w:val="bottom"/>
          </w:tcPr>
          <w:p w14:paraId="45E8EABB"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Supplies</w:t>
            </w:r>
          </w:p>
        </w:tc>
        <w:tc>
          <w:tcPr>
            <w:tcW w:w="1330" w:type="dxa"/>
            <w:tcBorders>
              <w:left w:val="double" w:sz="4" w:space="0" w:color="auto"/>
              <w:right w:val="double" w:sz="4" w:space="0" w:color="auto"/>
            </w:tcBorders>
            <w:shd w:val="clear" w:color="auto" w:fill="FFFFFF"/>
            <w:vAlign w:val="bottom"/>
          </w:tcPr>
          <w:p w14:paraId="1381D2DD" w14:textId="77777777" w:rsidR="00390093" w:rsidRDefault="00390093" w:rsidP="00762DD6">
            <w:pPr>
              <w:pStyle w:val="pformab"/>
              <w:spacing w:before="40" w:after="40"/>
              <w:jc w:val="right"/>
              <w:rPr>
                <w:rFonts w:ascii="Arial" w:hAnsi="Arial"/>
                <w:color w:val="auto"/>
                <w:sz w:val="20"/>
              </w:rPr>
            </w:pPr>
            <w:r w:rsidRPr="00F9362D">
              <w:rPr>
                <w:rFonts w:ascii="Arial MT Pro" w:hAnsi="Arial MT Pro"/>
                <w:color w:val="auto"/>
                <w:sz w:val="20"/>
              </w:rPr>
              <w:t>7,500</w:t>
            </w:r>
          </w:p>
        </w:tc>
        <w:tc>
          <w:tcPr>
            <w:tcW w:w="3240" w:type="dxa"/>
            <w:tcBorders>
              <w:left w:val="double" w:sz="4" w:space="0" w:color="auto"/>
              <w:right w:val="double" w:sz="4" w:space="0" w:color="auto"/>
            </w:tcBorders>
            <w:shd w:val="clear" w:color="auto" w:fill="FFFFFF"/>
            <w:vAlign w:val="bottom"/>
          </w:tcPr>
          <w:p w14:paraId="76833456" w14:textId="77777777" w:rsidR="00390093" w:rsidRDefault="00BC0837" w:rsidP="0019721B">
            <w:pPr>
              <w:pStyle w:val="pformab"/>
              <w:spacing w:before="40" w:after="40"/>
              <w:rPr>
                <w:rFonts w:ascii="Arial" w:hAnsi="Arial"/>
                <w:color w:val="auto"/>
                <w:sz w:val="20"/>
              </w:rPr>
            </w:pPr>
            <w:r w:rsidRPr="00F9362D">
              <w:rPr>
                <w:rFonts w:ascii="Arial MT Pro" w:hAnsi="Arial MT Pro"/>
                <w:color w:val="auto"/>
                <w:sz w:val="20"/>
              </w:rPr>
              <w:t>Salaries</w:t>
            </w:r>
            <w:r w:rsidR="00390093" w:rsidRPr="00F9362D">
              <w:rPr>
                <w:rFonts w:ascii="Arial MT Pro" w:hAnsi="Arial MT Pro"/>
                <w:color w:val="auto"/>
                <w:sz w:val="20"/>
              </w:rPr>
              <w:t xml:space="preserve"> payable</w:t>
            </w:r>
          </w:p>
        </w:tc>
        <w:tc>
          <w:tcPr>
            <w:tcW w:w="1260" w:type="dxa"/>
            <w:tcBorders>
              <w:left w:val="double" w:sz="4" w:space="0" w:color="auto"/>
            </w:tcBorders>
            <w:shd w:val="clear" w:color="auto" w:fill="FFFFFF"/>
            <w:vAlign w:val="bottom"/>
          </w:tcPr>
          <w:p w14:paraId="227BAF18" w14:textId="77777777" w:rsidR="00390093" w:rsidRPr="00F9362D" w:rsidRDefault="00390093" w:rsidP="00762DD6">
            <w:pPr>
              <w:pStyle w:val="pformab"/>
              <w:tabs>
                <w:tab w:val="decimal" w:pos="1040"/>
              </w:tabs>
              <w:spacing w:before="0" w:after="40"/>
              <w:rPr>
                <w:rFonts w:ascii="Arial MT Pro" w:hAnsi="Arial MT Pro"/>
                <w:color w:val="auto"/>
                <w:sz w:val="20"/>
                <w:u w:val="single"/>
              </w:rPr>
            </w:pPr>
            <w:r w:rsidRPr="00F9362D">
              <w:rPr>
                <w:rFonts w:ascii="Arial MT Pro" w:hAnsi="Arial MT Pro"/>
                <w:color w:val="auto"/>
                <w:sz w:val="20"/>
                <w:u w:val="single"/>
              </w:rPr>
              <w:t>   </w:t>
            </w:r>
            <w:r w:rsidR="00BC0837" w:rsidRPr="00F9362D">
              <w:rPr>
                <w:rFonts w:ascii="Arial MT Pro" w:hAnsi="Arial MT Pro"/>
                <w:color w:val="auto"/>
                <w:sz w:val="20"/>
                <w:u w:val="single"/>
              </w:rPr>
              <w:t>22,500</w:t>
            </w:r>
          </w:p>
        </w:tc>
      </w:tr>
      <w:tr w:rsidR="00390093" w14:paraId="683D5665" w14:textId="77777777" w:rsidTr="003C38CF">
        <w:tc>
          <w:tcPr>
            <w:tcW w:w="3080" w:type="dxa"/>
            <w:tcBorders>
              <w:right w:val="double" w:sz="4" w:space="0" w:color="auto"/>
            </w:tcBorders>
            <w:shd w:val="clear" w:color="auto" w:fill="FFFFFF"/>
            <w:vAlign w:val="bottom"/>
          </w:tcPr>
          <w:p w14:paraId="53F2A0A8"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Furniture</w:t>
            </w:r>
          </w:p>
        </w:tc>
        <w:tc>
          <w:tcPr>
            <w:tcW w:w="1330" w:type="dxa"/>
            <w:tcBorders>
              <w:left w:val="double" w:sz="4" w:space="0" w:color="auto"/>
              <w:right w:val="double" w:sz="4" w:space="0" w:color="auto"/>
            </w:tcBorders>
            <w:shd w:val="clear" w:color="auto" w:fill="FFFFFF"/>
            <w:vAlign w:val="bottom"/>
          </w:tcPr>
          <w:p w14:paraId="1E0A32DC" w14:textId="77777777" w:rsidR="00390093" w:rsidRDefault="00390093" w:rsidP="00762DD6">
            <w:pPr>
              <w:pStyle w:val="pformab"/>
              <w:spacing w:before="40" w:after="40"/>
              <w:jc w:val="right"/>
              <w:rPr>
                <w:rFonts w:ascii="Arial" w:hAnsi="Arial"/>
                <w:color w:val="auto"/>
                <w:sz w:val="20"/>
              </w:rPr>
            </w:pPr>
            <w:r w:rsidRPr="00F9362D">
              <w:rPr>
                <w:rFonts w:ascii="Arial MT Pro" w:hAnsi="Arial MT Pro"/>
                <w:color w:val="auto"/>
                <w:sz w:val="20"/>
              </w:rPr>
              <w:t>45,000</w:t>
            </w:r>
          </w:p>
        </w:tc>
        <w:tc>
          <w:tcPr>
            <w:tcW w:w="3240" w:type="dxa"/>
            <w:tcBorders>
              <w:left w:val="double" w:sz="4" w:space="0" w:color="auto"/>
              <w:right w:val="double" w:sz="4" w:space="0" w:color="auto"/>
            </w:tcBorders>
            <w:shd w:val="clear" w:color="auto" w:fill="FFFFFF"/>
            <w:vAlign w:val="bottom"/>
          </w:tcPr>
          <w:p w14:paraId="084DF5FF"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Total liabilities</w:t>
            </w:r>
          </w:p>
        </w:tc>
        <w:tc>
          <w:tcPr>
            <w:tcW w:w="1260" w:type="dxa"/>
            <w:tcBorders>
              <w:left w:val="double" w:sz="4" w:space="0" w:color="auto"/>
            </w:tcBorders>
            <w:shd w:val="clear" w:color="auto" w:fill="FFFFFF"/>
            <w:vAlign w:val="bottom"/>
          </w:tcPr>
          <w:p w14:paraId="31E2E379" w14:textId="77777777" w:rsidR="00390093" w:rsidRPr="00F9362D" w:rsidRDefault="00390093" w:rsidP="00762DD6">
            <w:pPr>
              <w:pStyle w:val="pformab"/>
              <w:tabs>
                <w:tab w:val="decimal" w:pos="1040"/>
              </w:tabs>
              <w:spacing w:before="0" w:after="40"/>
              <w:rPr>
                <w:rFonts w:ascii="Arial MT Pro" w:hAnsi="Arial MT Pro"/>
                <w:color w:val="auto"/>
                <w:sz w:val="20"/>
              </w:rPr>
            </w:pPr>
            <w:r w:rsidRPr="00F9362D">
              <w:rPr>
                <w:rFonts w:ascii="Arial MT Pro" w:hAnsi="Arial MT Pro"/>
                <w:color w:val="auto"/>
                <w:sz w:val="20"/>
              </w:rPr>
              <w:t>274,500</w:t>
            </w:r>
          </w:p>
        </w:tc>
      </w:tr>
      <w:tr w:rsidR="00390093" w14:paraId="21D2DE32" w14:textId="77777777" w:rsidTr="003C38CF">
        <w:tc>
          <w:tcPr>
            <w:tcW w:w="3080" w:type="dxa"/>
            <w:tcBorders>
              <w:right w:val="double" w:sz="4" w:space="0" w:color="auto"/>
            </w:tcBorders>
            <w:shd w:val="clear" w:color="auto" w:fill="FFFFFF"/>
            <w:vAlign w:val="bottom"/>
          </w:tcPr>
          <w:p w14:paraId="14285ECC" w14:textId="77777777" w:rsidR="00390093" w:rsidRDefault="00BC0837" w:rsidP="0019721B">
            <w:pPr>
              <w:pStyle w:val="pformab"/>
              <w:spacing w:before="40" w:after="40"/>
              <w:rPr>
                <w:rFonts w:ascii="Arial" w:hAnsi="Arial"/>
                <w:color w:val="auto"/>
                <w:sz w:val="20"/>
              </w:rPr>
            </w:pPr>
            <w:r w:rsidRPr="00F9362D">
              <w:rPr>
                <w:rFonts w:ascii="Arial MT Pro" w:hAnsi="Arial MT Pro"/>
                <w:color w:val="auto"/>
                <w:sz w:val="20"/>
              </w:rPr>
              <w:t>Building</w:t>
            </w:r>
          </w:p>
        </w:tc>
        <w:tc>
          <w:tcPr>
            <w:tcW w:w="1330" w:type="dxa"/>
            <w:tcBorders>
              <w:left w:val="double" w:sz="4" w:space="0" w:color="auto"/>
              <w:right w:val="double" w:sz="4" w:space="0" w:color="auto"/>
            </w:tcBorders>
            <w:shd w:val="clear" w:color="auto" w:fill="FFFFFF"/>
            <w:vAlign w:val="bottom"/>
          </w:tcPr>
          <w:p w14:paraId="6BC9867B" w14:textId="77777777" w:rsidR="00390093" w:rsidRDefault="00BC0837" w:rsidP="00762DD6">
            <w:pPr>
              <w:pStyle w:val="pformab"/>
              <w:spacing w:before="40" w:after="40"/>
              <w:jc w:val="right"/>
              <w:rPr>
                <w:rFonts w:ascii="Arial" w:hAnsi="Arial"/>
                <w:color w:val="auto"/>
                <w:sz w:val="20"/>
              </w:rPr>
            </w:pPr>
            <w:r w:rsidRPr="00F9362D">
              <w:rPr>
                <w:rFonts w:ascii="Arial MT Pro" w:hAnsi="Arial MT Pro"/>
                <w:color w:val="auto"/>
                <w:sz w:val="20"/>
              </w:rPr>
              <w:t>300</w:t>
            </w:r>
            <w:r w:rsidR="00390093" w:rsidRPr="00F9362D">
              <w:rPr>
                <w:rFonts w:ascii="Arial MT Pro" w:hAnsi="Arial MT Pro"/>
                <w:color w:val="auto"/>
                <w:sz w:val="20"/>
              </w:rPr>
              <w:t>,000</w:t>
            </w:r>
          </w:p>
        </w:tc>
        <w:tc>
          <w:tcPr>
            <w:tcW w:w="3240" w:type="dxa"/>
            <w:tcBorders>
              <w:left w:val="double" w:sz="4" w:space="0" w:color="auto"/>
              <w:right w:val="double" w:sz="4" w:space="0" w:color="auto"/>
            </w:tcBorders>
            <w:shd w:val="clear" w:color="auto" w:fill="FFFFFF"/>
            <w:vAlign w:val="bottom"/>
          </w:tcPr>
          <w:p w14:paraId="2D391CBD" w14:textId="77777777" w:rsidR="00390093" w:rsidRDefault="00390093" w:rsidP="0019721B">
            <w:pPr>
              <w:pStyle w:val="pformab"/>
              <w:spacing w:before="40" w:after="40"/>
              <w:jc w:val="center"/>
              <w:rPr>
                <w:rFonts w:ascii="Arial" w:hAnsi="Arial"/>
                <w:color w:val="auto"/>
                <w:sz w:val="20"/>
              </w:rPr>
            </w:pPr>
          </w:p>
        </w:tc>
        <w:tc>
          <w:tcPr>
            <w:tcW w:w="1260" w:type="dxa"/>
            <w:tcBorders>
              <w:left w:val="double" w:sz="4" w:space="0" w:color="auto"/>
            </w:tcBorders>
            <w:shd w:val="clear" w:color="auto" w:fill="FFFFFF"/>
            <w:vAlign w:val="bottom"/>
          </w:tcPr>
          <w:p w14:paraId="03104279" w14:textId="77777777" w:rsidR="00390093" w:rsidRPr="00F9362D" w:rsidRDefault="00390093" w:rsidP="0019721B">
            <w:pPr>
              <w:pStyle w:val="pformab"/>
              <w:tabs>
                <w:tab w:val="decimal" w:pos="937"/>
              </w:tabs>
              <w:spacing w:before="0" w:after="40"/>
              <w:rPr>
                <w:rFonts w:ascii="Arial MT Pro" w:hAnsi="Arial MT Pro"/>
                <w:color w:val="auto"/>
                <w:sz w:val="20"/>
              </w:rPr>
            </w:pPr>
          </w:p>
        </w:tc>
      </w:tr>
      <w:tr w:rsidR="00390093" w14:paraId="55832DA9" w14:textId="77777777" w:rsidTr="003C38CF">
        <w:tc>
          <w:tcPr>
            <w:tcW w:w="3080" w:type="dxa"/>
            <w:tcBorders>
              <w:right w:val="double" w:sz="4" w:space="0" w:color="auto"/>
            </w:tcBorders>
            <w:shd w:val="clear" w:color="auto" w:fill="FFFFFF"/>
            <w:vAlign w:val="bottom"/>
          </w:tcPr>
          <w:p w14:paraId="31A2ED86" w14:textId="30C460EC" w:rsidR="00390093" w:rsidRDefault="00BC0837" w:rsidP="0019721B">
            <w:pPr>
              <w:pStyle w:val="pformab"/>
              <w:spacing w:before="40" w:after="40"/>
              <w:rPr>
                <w:rFonts w:ascii="Arial" w:hAnsi="Arial"/>
                <w:color w:val="auto"/>
                <w:sz w:val="20"/>
              </w:rPr>
            </w:pPr>
            <w:r w:rsidRPr="00F9362D">
              <w:rPr>
                <w:rFonts w:ascii="Arial MT Pro" w:hAnsi="Arial MT Pro"/>
                <w:color w:val="auto"/>
                <w:sz w:val="20"/>
              </w:rPr>
              <w:t xml:space="preserve">Computer </w:t>
            </w:r>
            <w:r w:rsidR="00406CE6" w:rsidRPr="00F9362D">
              <w:rPr>
                <w:rFonts w:ascii="Arial MT Pro" w:hAnsi="Arial MT Pro"/>
                <w:color w:val="auto"/>
                <w:sz w:val="20"/>
              </w:rPr>
              <w:t>e</w:t>
            </w:r>
            <w:r w:rsidRPr="00F9362D">
              <w:rPr>
                <w:rFonts w:ascii="Arial MT Pro" w:hAnsi="Arial MT Pro"/>
                <w:color w:val="auto"/>
                <w:sz w:val="20"/>
              </w:rPr>
              <w:t>quipment</w:t>
            </w:r>
          </w:p>
        </w:tc>
        <w:tc>
          <w:tcPr>
            <w:tcW w:w="1330" w:type="dxa"/>
            <w:tcBorders>
              <w:left w:val="double" w:sz="4" w:space="0" w:color="auto"/>
              <w:right w:val="double" w:sz="4" w:space="0" w:color="auto"/>
            </w:tcBorders>
            <w:shd w:val="clear" w:color="auto" w:fill="FFFFFF"/>
            <w:vAlign w:val="bottom"/>
          </w:tcPr>
          <w:p w14:paraId="527EF17D" w14:textId="77777777" w:rsidR="00390093" w:rsidRDefault="00BC0837" w:rsidP="00762DD6">
            <w:pPr>
              <w:pStyle w:val="pformab"/>
              <w:spacing w:before="40" w:after="40"/>
              <w:jc w:val="right"/>
              <w:rPr>
                <w:rFonts w:ascii="Arial" w:hAnsi="Arial"/>
                <w:color w:val="auto"/>
                <w:sz w:val="20"/>
              </w:rPr>
            </w:pPr>
            <w:r w:rsidRPr="00F9362D">
              <w:rPr>
                <w:rFonts w:ascii="Arial MT Pro" w:hAnsi="Arial MT Pro"/>
                <w:color w:val="auto"/>
                <w:sz w:val="20"/>
              </w:rPr>
              <w:t>165,000</w:t>
            </w:r>
          </w:p>
        </w:tc>
        <w:tc>
          <w:tcPr>
            <w:tcW w:w="3240" w:type="dxa"/>
            <w:tcBorders>
              <w:left w:val="double" w:sz="4" w:space="0" w:color="auto"/>
              <w:right w:val="double" w:sz="4" w:space="0" w:color="auto"/>
            </w:tcBorders>
            <w:shd w:val="clear" w:color="auto" w:fill="FFFFFF"/>
            <w:vAlign w:val="bottom"/>
          </w:tcPr>
          <w:p w14:paraId="6B033102" w14:textId="77777777" w:rsidR="00390093" w:rsidRPr="003C38CF" w:rsidRDefault="00617DC8" w:rsidP="003C38CF">
            <w:pPr>
              <w:pStyle w:val="pformab"/>
              <w:spacing w:before="40" w:after="40"/>
              <w:rPr>
                <w:rFonts w:ascii="Arial" w:hAnsi="Arial"/>
                <w:b/>
                <w:color w:val="auto"/>
                <w:sz w:val="20"/>
              </w:rPr>
            </w:pPr>
            <w:r w:rsidRPr="00F9362D">
              <w:rPr>
                <w:rFonts w:ascii="Arial MT Pro" w:hAnsi="Arial MT Pro"/>
                <w:b/>
                <w:color w:val="auto"/>
                <w:sz w:val="20"/>
              </w:rPr>
              <w:t>Owner</w:t>
            </w:r>
            <w:r w:rsidR="00942890" w:rsidRPr="00F9362D">
              <w:rPr>
                <w:rFonts w:ascii="Arial MT Pro" w:hAnsi="Arial MT Pro"/>
                <w:b/>
                <w:color w:val="auto"/>
                <w:sz w:val="20"/>
              </w:rPr>
              <w:t>’</w:t>
            </w:r>
            <w:r w:rsidRPr="00F9362D">
              <w:rPr>
                <w:rFonts w:ascii="Arial MT Pro" w:hAnsi="Arial MT Pro"/>
                <w:b/>
                <w:color w:val="auto"/>
                <w:sz w:val="20"/>
              </w:rPr>
              <w:t>s Equity</w:t>
            </w:r>
          </w:p>
        </w:tc>
        <w:tc>
          <w:tcPr>
            <w:tcW w:w="1260" w:type="dxa"/>
            <w:tcBorders>
              <w:left w:val="double" w:sz="4" w:space="0" w:color="auto"/>
            </w:tcBorders>
            <w:shd w:val="clear" w:color="auto" w:fill="FFFFFF"/>
            <w:vAlign w:val="bottom"/>
          </w:tcPr>
          <w:p w14:paraId="747C0971" w14:textId="77777777" w:rsidR="00390093" w:rsidRPr="00F9362D" w:rsidRDefault="00390093" w:rsidP="0019721B">
            <w:pPr>
              <w:pStyle w:val="pformab"/>
              <w:tabs>
                <w:tab w:val="decimal" w:pos="937"/>
              </w:tabs>
              <w:spacing w:before="0" w:after="40"/>
              <w:rPr>
                <w:rFonts w:ascii="Arial MT Pro" w:hAnsi="Arial MT Pro"/>
                <w:color w:val="auto"/>
                <w:sz w:val="20"/>
                <w:u w:val="single"/>
              </w:rPr>
            </w:pPr>
          </w:p>
        </w:tc>
      </w:tr>
      <w:tr w:rsidR="00390093" w14:paraId="0ADAE8C9" w14:textId="77777777" w:rsidTr="003C38CF">
        <w:trPr>
          <w:trHeight w:val="158"/>
        </w:trPr>
        <w:tc>
          <w:tcPr>
            <w:tcW w:w="3080" w:type="dxa"/>
            <w:tcBorders>
              <w:right w:val="double" w:sz="4" w:space="0" w:color="auto"/>
            </w:tcBorders>
            <w:shd w:val="clear" w:color="auto" w:fill="FFFFFF"/>
            <w:vAlign w:val="bottom"/>
          </w:tcPr>
          <w:p w14:paraId="247B7EBE" w14:textId="77777777" w:rsidR="00390093" w:rsidRDefault="00BC0837" w:rsidP="0019721B">
            <w:pPr>
              <w:pStyle w:val="pformab"/>
              <w:spacing w:before="40" w:after="40"/>
              <w:rPr>
                <w:rFonts w:ascii="Arial" w:hAnsi="Arial"/>
                <w:color w:val="auto"/>
                <w:sz w:val="20"/>
              </w:rPr>
            </w:pPr>
            <w:r w:rsidRPr="00F9362D">
              <w:rPr>
                <w:rFonts w:ascii="Arial MT Pro" w:hAnsi="Arial MT Pro"/>
                <w:color w:val="auto"/>
                <w:sz w:val="20"/>
              </w:rPr>
              <w:t>Land</w:t>
            </w:r>
          </w:p>
        </w:tc>
        <w:tc>
          <w:tcPr>
            <w:tcW w:w="1330" w:type="dxa"/>
            <w:tcBorders>
              <w:left w:val="double" w:sz="4" w:space="0" w:color="auto"/>
              <w:right w:val="double" w:sz="4" w:space="0" w:color="auto"/>
            </w:tcBorders>
            <w:shd w:val="clear" w:color="auto" w:fill="FFFFFF"/>
            <w:vAlign w:val="bottom"/>
          </w:tcPr>
          <w:p w14:paraId="30BA0A67" w14:textId="77777777" w:rsidR="00390093" w:rsidRDefault="00390093" w:rsidP="00762DD6">
            <w:pPr>
              <w:pStyle w:val="pformab"/>
              <w:spacing w:before="40" w:after="40"/>
              <w:jc w:val="right"/>
              <w:rPr>
                <w:rFonts w:ascii="Arial" w:hAnsi="Arial"/>
                <w:color w:val="auto"/>
                <w:sz w:val="20"/>
                <w:u w:val="double"/>
              </w:rPr>
            </w:pPr>
            <w:r w:rsidRPr="00F9362D">
              <w:rPr>
                <w:rFonts w:ascii="Arial MT Pro" w:hAnsi="Arial MT Pro"/>
                <w:color w:val="auto"/>
                <w:sz w:val="20"/>
                <w:u w:val="single"/>
              </w:rPr>
              <w:t>  </w:t>
            </w:r>
            <w:r w:rsidR="009223DC" w:rsidRPr="00F9362D">
              <w:rPr>
                <w:rFonts w:ascii="Arial MT Pro" w:hAnsi="Arial MT Pro"/>
                <w:color w:val="auto"/>
                <w:sz w:val="20"/>
                <w:u w:val="single"/>
              </w:rPr>
              <w:t xml:space="preserve">  </w:t>
            </w:r>
            <w:r w:rsidR="00BC0837" w:rsidRPr="00F9362D">
              <w:rPr>
                <w:rFonts w:ascii="Arial MT Pro" w:hAnsi="Arial MT Pro"/>
                <w:color w:val="auto"/>
                <w:sz w:val="20"/>
                <w:u w:val="single"/>
              </w:rPr>
              <w:t>37,5</w:t>
            </w:r>
            <w:r w:rsidRPr="00F9362D">
              <w:rPr>
                <w:rFonts w:ascii="Arial MT Pro" w:hAnsi="Arial MT Pro"/>
                <w:color w:val="auto"/>
                <w:sz w:val="20"/>
                <w:u w:val="single"/>
              </w:rPr>
              <w:t>00</w:t>
            </w:r>
          </w:p>
        </w:tc>
        <w:tc>
          <w:tcPr>
            <w:tcW w:w="3240" w:type="dxa"/>
            <w:tcBorders>
              <w:left w:val="double" w:sz="4" w:space="0" w:color="auto"/>
              <w:right w:val="double" w:sz="4" w:space="0" w:color="auto"/>
            </w:tcBorders>
            <w:shd w:val="clear" w:color="auto" w:fill="FFFFFF"/>
            <w:vAlign w:val="bottom"/>
          </w:tcPr>
          <w:p w14:paraId="6C2DE0EA"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J. Wu, capital</w:t>
            </w:r>
          </w:p>
        </w:tc>
        <w:tc>
          <w:tcPr>
            <w:tcW w:w="1260" w:type="dxa"/>
            <w:tcBorders>
              <w:left w:val="double" w:sz="4" w:space="0" w:color="auto"/>
            </w:tcBorders>
            <w:shd w:val="clear" w:color="auto" w:fill="FFFFFF"/>
            <w:vAlign w:val="bottom"/>
          </w:tcPr>
          <w:p w14:paraId="371A667F" w14:textId="07A9C20C" w:rsidR="00390093" w:rsidRPr="00F9362D" w:rsidRDefault="00390093" w:rsidP="00762DD6">
            <w:pPr>
              <w:pStyle w:val="pformab"/>
              <w:tabs>
                <w:tab w:val="decimal" w:pos="1040"/>
              </w:tabs>
              <w:spacing w:before="0" w:after="40"/>
              <w:rPr>
                <w:rFonts w:ascii="Arial MT Pro" w:hAnsi="Arial MT Pro"/>
                <w:color w:val="auto"/>
                <w:sz w:val="20"/>
                <w:u w:val="double"/>
              </w:rPr>
            </w:pPr>
            <w:r w:rsidRPr="00F9362D">
              <w:rPr>
                <w:rFonts w:ascii="Arial MT Pro" w:hAnsi="Arial MT Pro"/>
                <w:color w:val="auto"/>
                <w:sz w:val="20"/>
                <w:u w:val="single"/>
              </w:rPr>
              <w:t>331,500</w:t>
            </w:r>
          </w:p>
        </w:tc>
      </w:tr>
      <w:tr w:rsidR="00390093" w14:paraId="21DAA06F" w14:textId="77777777" w:rsidTr="003C38CF">
        <w:tc>
          <w:tcPr>
            <w:tcW w:w="3080" w:type="dxa"/>
            <w:tcBorders>
              <w:bottom w:val="double" w:sz="4" w:space="0" w:color="auto"/>
              <w:right w:val="double" w:sz="4" w:space="0" w:color="auto"/>
            </w:tcBorders>
            <w:shd w:val="clear" w:color="auto" w:fill="FFFFFF"/>
            <w:vAlign w:val="bottom"/>
          </w:tcPr>
          <w:p w14:paraId="0B2127E9"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Total assets</w:t>
            </w:r>
          </w:p>
        </w:tc>
        <w:tc>
          <w:tcPr>
            <w:tcW w:w="1330" w:type="dxa"/>
            <w:tcBorders>
              <w:left w:val="double" w:sz="4" w:space="0" w:color="auto"/>
              <w:bottom w:val="double" w:sz="4" w:space="0" w:color="auto"/>
              <w:right w:val="double" w:sz="4" w:space="0" w:color="auto"/>
            </w:tcBorders>
            <w:shd w:val="clear" w:color="auto" w:fill="FFFFFF"/>
            <w:vAlign w:val="bottom"/>
          </w:tcPr>
          <w:p w14:paraId="1204D4AA" w14:textId="77777777" w:rsidR="00390093" w:rsidRDefault="00390093" w:rsidP="00762DD6">
            <w:pPr>
              <w:pStyle w:val="pformab"/>
              <w:spacing w:before="40" w:after="40"/>
              <w:jc w:val="right"/>
              <w:rPr>
                <w:rFonts w:ascii="Arial" w:hAnsi="Arial"/>
                <w:color w:val="auto"/>
                <w:sz w:val="20"/>
                <w:u w:val="double"/>
              </w:rPr>
            </w:pPr>
            <w:r w:rsidRPr="00F9362D">
              <w:rPr>
                <w:rFonts w:ascii="Arial MT Pro" w:hAnsi="Arial MT Pro"/>
                <w:color w:val="auto"/>
                <w:sz w:val="20"/>
                <w:u w:val="double"/>
              </w:rPr>
              <w:t>$606,000</w:t>
            </w:r>
          </w:p>
        </w:tc>
        <w:tc>
          <w:tcPr>
            <w:tcW w:w="3240" w:type="dxa"/>
            <w:tcBorders>
              <w:left w:val="double" w:sz="4" w:space="0" w:color="auto"/>
              <w:bottom w:val="double" w:sz="4" w:space="0" w:color="auto"/>
              <w:right w:val="double" w:sz="4" w:space="0" w:color="auto"/>
            </w:tcBorders>
            <w:shd w:val="clear" w:color="auto" w:fill="FFFFFF"/>
            <w:vAlign w:val="bottom"/>
          </w:tcPr>
          <w:p w14:paraId="5E5F2804" w14:textId="77777777" w:rsidR="00390093" w:rsidRDefault="003B202F" w:rsidP="0019721B">
            <w:pPr>
              <w:pStyle w:val="pformab"/>
              <w:spacing w:before="40" w:after="40"/>
              <w:rPr>
                <w:rFonts w:ascii="Arial" w:hAnsi="Arial"/>
                <w:color w:val="auto"/>
                <w:sz w:val="20"/>
              </w:rPr>
            </w:pPr>
            <w:r w:rsidRPr="00F9362D">
              <w:rPr>
                <w:rFonts w:ascii="Arial MT Pro" w:hAnsi="Arial MT Pro"/>
                <w:color w:val="auto"/>
                <w:sz w:val="20"/>
              </w:rPr>
              <w:t xml:space="preserve">Total liabilities and </w:t>
            </w:r>
            <w:r w:rsidR="00390093" w:rsidRPr="00F9362D">
              <w:rPr>
                <w:rFonts w:ascii="Arial MT Pro" w:hAnsi="Arial MT Pro"/>
                <w:color w:val="auto"/>
                <w:sz w:val="20"/>
              </w:rPr>
              <w:t>owner</w:t>
            </w:r>
            <w:r w:rsidR="00942890" w:rsidRPr="00F9362D">
              <w:rPr>
                <w:rFonts w:ascii="Arial MT Pro" w:hAnsi="Arial MT Pro"/>
                <w:color w:val="auto"/>
                <w:sz w:val="20"/>
              </w:rPr>
              <w:t>’</w:t>
            </w:r>
            <w:r w:rsidR="00390093" w:rsidRPr="00F9362D">
              <w:rPr>
                <w:rFonts w:ascii="Arial MT Pro" w:hAnsi="Arial MT Pro"/>
                <w:color w:val="auto"/>
                <w:sz w:val="20"/>
              </w:rPr>
              <w:t>s equity</w:t>
            </w:r>
          </w:p>
        </w:tc>
        <w:tc>
          <w:tcPr>
            <w:tcW w:w="1260" w:type="dxa"/>
            <w:tcBorders>
              <w:left w:val="double" w:sz="4" w:space="0" w:color="auto"/>
              <w:bottom w:val="double" w:sz="4" w:space="0" w:color="auto"/>
            </w:tcBorders>
            <w:shd w:val="clear" w:color="auto" w:fill="FFFFFF"/>
            <w:vAlign w:val="bottom"/>
          </w:tcPr>
          <w:p w14:paraId="038F0C61" w14:textId="77777777" w:rsidR="00390093" w:rsidRPr="00F9362D" w:rsidRDefault="00390093" w:rsidP="00762DD6">
            <w:pPr>
              <w:pStyle w:val="pformab"/>
              <w:tabs>
                <w:tab w:val="decimal" w:pos="1040"/>
              </w:tabs>
              <w:spacing w:before="0" w:after="40"/>
              <w:rPr>
                <w:rFonts w:ascii="Arial MT Pro" w:hAnsi="Arial MT Pro"/>
                <w:color w:val="auto"/>
                <w:sz w:val="20"/>
                <w:u w:val="double"/>
              </w:rPr>
            </w:pPr>
            <w:r w:rsidRPr="00F9362D">
              <w:rPr>
                <w:rFonts w:ascii="Arial MT Pro" w:hAnsi="Arial MT Pro"/>
                <w:color w:val="auto"/>
                <w:sz w:val="20"/>
                <w:u w:val="double"/>
              </w:rPr>
              <w:t>$606,000</w:t>
            </w:r>
          </w:p>
        </w:tc>
      </w:tr>
    </w:tbl>
    <w:p w14:paraId="5B4988D5" w14:textId="77777777" w:rsidR="00390093" w:rsidRDefault="00390093" w:rsidP="00390093"/>
    <w:p w14:paraId="2F132A4C" w14:textId="77777777" w:rsidR="00390093" w:rsidRDefault="00390093" w:rsidP="001924EA">
      <w:pPr>
        <w:pStyle w:val="ph6full"/>
        <w:outlineLvl w:val="0"/>
        <w:rPr>
          <w:rFonts w:ascii="Times New Roman" w:hAnsi="Times New Roman"/>
          <w:color w:val="auto"/>
        </w:rPr>
      </w:pPr>
      <w:r w:rsidRPr="001C6BAA">
        <w:rPr>
          <w:rFonts w:ascii="Times New Roman" w:hAnsi="Times New Roman"/>
          <w:color w:val="auto"/>
        </w:rPr>
        <w:t>Req. 4</w:t>
      </w:r>
    </w:p>
    <w:p w14:paraId="29E1A676" w14:textId="77777777" w:rsidR="005F6255" w:rsidRPr="00F9362D" w:rsidRDefault="005F6255" w:rsidP="005F6255">
      <w:pPr>
        <w:pStyle w:val="ph5"/>
        <w:shd w:val="clear" w:color="auto" w:fill="FFFFFF"/>
        <w:jc w:val="left"/>
        <w:outlineLvl w:val="0"/>
        <w:rPr>
          <w:rFonts w:ascii="Arial MT Pro" w:hAnsi="Arial MT Pro"/>
          <w:i/>
          <w:iCs/>
          <w:color w:val="auto"/>
          <w:sz w:val="20"/>
        </w:rPr>
      </w:pPr>
    </w:p>
    <w:p w14:paraId="0D4A7410" w14:textId="77777777" w:rsidR="00390093" w:rsidRDefault="00390093" w:rsidP="005F6255">
      <w:pPr>
        <w:pStyle w:val="pl1full"/>
        <w:shd w:val="clear" w:color="auto" w:fill="FFFFFF"/>
        <w:rPr>
          <w:color w:val="auto"/>
        </w:rPr>
      </w:pPr>
      <w:r>
        <w:rPr>
          <w:color w:val="auto"/>
        </w:rPr>
        <w:t>a</w:t>
      </w:r>
      <w:r w:rsidR="008457F9">
        <w:rPr>
          <w:color w:val="auto"/>
        </w:rPr>
        <w:t>.</w:t>
      </w:r>
      <w:r>
        <w:rPr>
          <w:color w:val="auto"/>
        </w:rPr>
        <w:tab/>
        <w:t xml:space="preserve">Result of operations: Net income </w:t>
      </w:r>
      <w:r w:rsidR="00CA4407">
        <w:rPr>
          <w:color w:val="auto"/>
        </w:rPr>
        <w:t xml:space="preserve">(a profit) </w:t>
      </w:r>
      <w:r>
        <w:rPr>
          <w:color w:val="auto"/>
        </w:rPr>
        <w:t>of $135,000</w:t>
      </w:r>
    </w:p>
    <w:p w14:paraId="7C53441A" w14:textId="77777777" w:rsidR="00390093" w:rsidRDefault="00390093" w:rsidP="00762DD6">
      <w:pPr>
        <w:pStyle w:val="pl1full"/>
        <w:shd w:val="clear" w:color="auto" w:fill="FFFFFF"/>
        <w:spacing w:before="120"/>
        <w:ind w:right="360"/>
        <w:rPr>
          <w:color w:val="auto"/>
        </w:rPr>
      </w:pPr>
      <w:r>
        <w:rPr>
          <w:color w:val="auto"/>
        </w:rPr>
        <w:t>b</w:t>
      </w:r>
      <w:r w:rsidR="008457F9">
        <w:rPr>
          <w:color w:val="auto"/>
        </w:rPr>
        <w:t>.</w:t>
      </w:r>
      <w:r>
        <w:rPr>
          <w:color w:val="auto"/>
        </w:rPr>
        <w:tab/>
        <w:t>Owner</w:t>
      </w:r>
      <w:r w:rsidR="00942890">
        <w:rPr>
          <w:color w:val="auto"/>
        </w:rPr>
        <w:t>’</w:t>
      </w:r>
      <w:r>
        <w:rPr>
          <w:color w:val="auto"/>
        </w:rPr>
        <w:t>s equity increased during the year. This would make it easier to borrow money from a bank in the future.</w:t>
      </w:r>
    </w:p>
    <w:p w14:paraId="2168A5CA" w14:textId="1685EA1A" w:rsidR="00390093" w:rsidRDefault="00390093" w:rsidP="00390093">
      <w:pPr>
        <w:pStyle w:val="pl1full"/>
        <w:shd w:val="clear" w:color="auto" w:fill="FFFFFF"/>
        <w:spacing w:before="120"/>
        <w:rPr>
          <w:color w:val="auto"/>
        </w:rPr>
      </w:pPr>
      <w:r>
        <w:rPr>
          <w:color w:val="auto"/>
        </w:rPr>
        <w:t>c</w:t>
      </w:r>
      <w:r w:rsidR="008457F9">
        <w:rPr>
          <w:color w:val="auto"/>
        </w:rPr>
        <w:t>.</w:t>
      </w:r>
      <w:r>
        <w:rPr>
          <w:color w:val="auto"/>
        </w:rPr>
        <w:tab/>
        <w:t xml:space="preserve">At December 31, </w:t>
      </w:r>
      <w:r w:rsidR="00993F90">
        <w:rPr>
          <w:color w:val="auto"/>
        </w:rPr>
        <w:t>2023</w:t>
      </w:r>
      <w:r>
        <w:rPr>
          <w:color w:val="auto"/>
        </w:rPr>
        <w:t>:</w:t>
      </w:r>
    </w:p>
    <w:p w14:paraId="46ACF21A" w14:textId="77777777" w:rsidR="00390093" w:rsidRDefault="00390093" w:rsidP="00390093">
      <w:pPr>
        <w:pStyle w:val="pl1full"/>
        <w:shd w:val="clear" w:color="auto" w:fill="FFFFFF"/>
        <w:tabs>
          <w:tab w:val="left" w:pos="880"/>
          <w:tab w:val="decimal" w:pos="6160"/>
        </w:tabs>
        <w:rPr>
          <w:color w:val="auto"/>
        </w:rPr>
      </w:pPr>
      <w:r>
        <w:rPr>
          <w:color w:val="auto"/>
        </w:rPr>
        <w:tab/>
      </w:r>
      <w:r>
        <w:rPr>
          <w:color w:val="auto"/>
        </w:rPr>
        <w:tab/>
        <w:t>Total economic resources—total assets</w:t>
      </w:r>
      <w:r>
        <w:rPr>
          <w:color w:val="auto"/>
        </w:rPr>
        <w:tab/>
        <w:t>$606,000</w:t>
      </w:r>
    </w:p>
    <w:p w14:paraId="73D0A05D" w14:textId="77777777" w:rsidR="00390093" w:rsidRDefault="00390093" w:rsidP="00BD4E5B">
      <w:pPr>
        <w:pStyle w:val="pl1full"/>
        <w:shd w:val="clear" w:color="auto" w:fill="FFFFFF"/>
        <w:tabs>
          <w:tab w:val="left" w:pos="880"/>
          <w:tab w:val="decimal" w:pos="6156"/>
        </w:tabs>
        <w:rPr>
          <w:color w:val="auto"/>
        </w:rPr>
      </w:pPr>
      <w:r>
        <w:rPr>
          <w:color w:val="auto"/>
        </w:rPr>
        <w:tab/>
        <w:t>–</w:t>
      </w:r>
      <w:r>
        <w:rPr>
          <w:color w:val="auto"/>
        </w:rPr>
        <w:tab/>
        <w:t>Total amount owed—total liabilities</w:t>
      </w:r>
      <w:r>
        <w:rPr>
          <w:color w:val="auto"/>
        </w:rPr>
        <w:tab/>
      </w:r>
      <w:r>
        <w:rPr>
          <w:color w:val="auto"/>
          <w:u w:val="single"/>
        </w:rPr>
        <w:t>(274,500</w:t>
      </w:r>
      <w:r>
        <w:rPr>
          <w:color w:val="auto"/>
        </w:rPr>
        <w:t>)</w:t>
      </w:r>
    </w:p>
    <w:p w14:paraId="25A51695" w14:textId="77777777" w:rsidR="00390093" w:rsidRDefault="00390093" w:rsidP="00390093">
      <w:pPr>
        <w:pStyle w:val="pl1full"/>
        <w:shd w:val="clear" w:color="auto" w:fill="FFFFFF"/>
        <w:tabs>
          <w:tab w:val="left" w:pos="880"/>
          <w:tab w:val="decimal" w:pos="6160"/>
        </w:tabs>
        <w:rPr>
          <w:color w:val="auto"/>
        </w:rPr>
      </w:pPr>
      <w:r>
        <w:rPr>
          <w:color w:val="auto"/>
        </w:rPr>
        <w:tab/>
        <w:t>=</w:t>
      </w:r>
      <w:r>
        <w:rPr>
          <w:color w:val="auto"/>
        </w:rPr>
        <w:tab/>
        <w:t>Owner</w:t>
      </w:r>
      <w:r w:rsidR="00942890">
        <w:rPr>
          <w:color w:val="auto"/>
        </w:rPr>
        <w:t>’</w:t>
      </w:r>
      <w:r>
        <w:rPr>
          <w:color w:val="auto"/>
        </w:rPr>
        <w:t>s equity</w:t>
      </w:r>
      <w:r>
        <w:rPr>
          <w:color w:val="auto"/>
        </w:rPr>
        <w:tab/>
      </w:r>
      <w:r>
        <w:rPr>
          <w:color w:val="auto"/>
          <w:u w:val="double"/>
        </w:rPr>
        <w:t>$331,500</w:t>
      </w:r>
    </w:p>
    <w:p w14:paraId="49602347" w14:textId="77777777" w:rsidR="00390093" w:rsidRDefault="00390093" w:rsidP="00390093"/>
    <w:p w14:paraId="083629C5" w14:textId="2A72B393" w:rsidR="00390093" w:rsidRPr="00F9362D" w:rsidRDefault="00390093" w:rsidP="00C9089A">
      <w:pPr>
        <w:pStyle w:val="ph3ns"/>
        <w:tabs>
          <w:tab w:val="right" w:pos="9324"/>
        </w:tabs>
        <w:jc w:val="left"/>
        <w:rPr>
          <w:rFonts w:ascii="Arial MT Pro" w:hAnsi="Arial MT Pro"/>
          <w:color w:val="auto"/>
        </w:rPr>
      </w:pPr>
      <w:r w:rsidRPr="001C6BAA">
        <w:rPr>
          <w:color w:val="auto"/>
          <w:sz w:val="24"/>
          <w:szCs w:val="24"/>
        </w:rPr>
        <w:br w:type="page"/>
      </w:r>
      <w:r w:rsidRPr="001C6BAA">
        <w:rPr>
          <w:color w:val="auto"/>
          <w:sz w:val="24"/>
          <w:szCs w:val="24"/>
        </w:rPr>
        <w:lastRenderedPageBreak/>
        <w:t>Req. 1</w:t>
      </w:r>
      <w:r w:rsidRPr="00F9362D">
        <w:rPr>
          <w:rFonts w:ascii="Arial MT Pro" w:hAnsi="Arial MT Pro"/>
          <w:color w:val="auto"/>
        </w:rPr>
        <w:tab/>
        <w:t>(20</w:t>
      </w:r>
      <w:r w:rsidR="00DD0951" w:rsidRPr="00F9362D">
        <w:rPr>
          <w:rFonts w:ascii="Arial MT Pro" w:hAnsi="Arial MT Pro"/>
          <w:color w:val="auto"/>
        </w:rPr>
        <w:t>–</w:t>
      </w:r>
      <w:r w:rsidRPr="00F9362D">
        <w:rPr>
          <w:rFonts w:ascii="Arial MT Pro" w:hAnsi="Arial MT Pro"/>
          <w:color w:val="auto"/>
        </w:rPr>
        <w:t xml:space="preserve">25 min.) </w:t>
      </w:r>
      <w:r w:rsidR="00CF4777" w:rsidRPr="00F9362D">
        <w:rPr>
          <w:rFonts w:ascii="Arial MT Pro" w:hAnsi="Arial MT Pro"/>
          <w:b/>
          <w:bCs/>
          <w:i w:val="0"/>
          <w:iCs w:val="0"/>
          <w:color w:val="auto"/>
          <w:sz w:val="36"/>
          <w:szCs w:val="36"/>
        </w:rPr>
        <w:t>P</w:t>
      </w:r>
      <w:r w:rsidRPr="00F9362D">
        <w:rPr>
          <w:rFonts w:ascii="Arial MT Pro" w:hAnsi="Arial MT Pro"/>
          <w:b/>
          <w:bCs/>
          <w:i w:val="0"/>
          <w:iCs w:val="0"/>
          <w:color w:val="auto"/>
          <w:sz w:val="36"/>
          <w:szCs w:val="36"/>
        </w:rPr>
        <w:t>1-6A</w:t>
      </w:r>
    </w:p>
    <w:p w14:paraId="20ED2F47" w14:textId="77777777" w:rsidR="00390093" w:rsidRPr="00F9362D" w:rsidRDefault="00390093" w:rsidP="005F6255">
      <w:pPr>
        <w:pStyle w:val="ph5"/>
        <w:shd w:val="clear" w:color="auto" w:fill="FFFFFF"/>
        <w:jc w:val="left"/>
        <w:rPr>
          <w:rFonts w:ascii="Arial MT Pro" w:hAnsi="Arial MT Pro"/>
          <w:color w:val="auto"/>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80"/>
        <w:gridCol w:w="1375"/>
        <w:gridCol w:w="3222"/>
        <w:gridCol w:w="1233"/>
      </w:tblGrid>
      <w:tr w:rsidR="00390093" w14:paraId="73A7655C" w14:textId="77777777" w:rsidTr="0019721B">
        <w:trPr>
          <w:cantSplit/>
        </w:trPr>
        <w:tc>
          <w:tcPr>
            <w:tcW w:w="8910" w:type="dxa"/>
            <w:gridSpan w:val="4"/>
            <w:tcBorders>
              <w:top w:val="double" w:sz="4" w:space="0" w:color="auto"/>
            </w:tcBorders>
            <w:shd w:val="clear" w:color="auto" w:fill="FFFFFF"/>
            <w:vAlign w:val="bottom"/>
          </w:tcPr>
          <w:p w14:paraId="463B7FEC" w14:textId="77777777" w:rsidR="00390093" w:rsidRPr="00F9362D" w:rsidRDefault="00D00035" w:rsidP="0019721B">
            <w:pPr>
              <w:pStyle w:val="pformhead"/>
              <w:shd w:val="clear" w:color="auto" w:fill="FFFFFF"/>
              <w:spacing w:before="40" w:after="40"/>
              <w:rPr>
                <w:rFonts w:ascii="Arial MT Pro" w:hAnsi="Arial MT Pro"/>
                <w:b/>
                <w:color w:val="auto"/>
                <w:sz w:val="20"/>
              </w:rPr>
            </w:pPr>
            <w:r w:rsidRPr="00F9362D">
              <w:rPr>
                <w:rFonts w:ascii="Arial MT Pro" w:hAnsi="Arial MT Pro"/>
                <w:b/>
                <w:color w:val="auto"/>
                <w:sz w:val="20"/>
              </w:rPr>
              <w:t>OLIVER SERVICES CO.</w:t>
            </w:r>
          </w:p>
        </w:tc>
      </w:tr>
      <w:tr w:rsidR="00390093" w14:paraId="2C61C1B3" w14:textId="77777777" w:rsidTr="0019721B">
        <w:trPr>
          <w:cantSplit/>
        </w:trPr>
        <w:tc>
          <w:tcPr>
            <w:tcW w:w="8910" w:type="dxa"/>
            <w:gridSpan w:val="4"/>
            <w:tcBorders>
              <w:bottom w:val="single" w:sz="4" w:space="0" w:color="auto"/>
            </w:tcBorders>
            <w:shd w:val="clear" w:color="auto" w:fill="FFFFFF"/>
            <w:vAlign w:val="bottom"/>
          </w:tcPr>
          <w:p w14:paraId="77E87873" w14:textId="77777777" w:rsidR="00390093" w:rsidRPr="00F9362D" w:rsidRDefault="00390093" w:rsidP="0019721B">
            <w:pPr>
              <w:pStyle w:val="pformhead"/>
              <w:shd w:val="clear" w:color="auto" w:fill="FFFFFF"/>
              <w:spacing w:before="40" w:after="40"/>
              <w:rPr>
                <w:rFonts w:ascii="Arial MT Pro" w:hAnsi="Arial MT Pro"/>
                <w:color w:val="auto"/>
                <w:sz w:val="20"/>
              </w:rPr>
            </w:pPr>
            <w:r w:rsidRPr="00F9362D">
              <w:rPr>
                <w:rFonts w:ascii="Arial MT Pro" w:hAnsi="Arial MT Pro"/>
                <w:color w:val="auto"/>
                <w:sz w:val="20"/>
              </w:rPr>
              <w:t>Balance Sheet</w:t>
            </w:r>
          </w:p>
        </w:tc>
      </w:tr>
      <w:tr w:rsidR="00390093" w14:paraId="5C4F3E7F" w14:textId="77777777" w:rsidTr="0019721B">
        <w:trPr>
          <w:cantSplit/>
        </w:trPr>
        <w:tc>
          <w:tcPr>
            <w:tcW w:w="8910" w:type="dxa"/>
            <w:gridSpan w:val="4"/>
            <w:tcBorders>
              <w:top w:val="single" w:sz="4" w:space="0" w:color="auto"/>
              <w:bottom w:val="double" w:sz="4" w:space="0" w:color="auto"/>
            </w:tcBorders>
            <w:shd w:val="clear" w:color="auto" w:fill="FFFFFF"/>
            <w:vAlign w:val="bottom"/>
          </w:tcPr>
          <w:p w14:paraId="3D50B57D" w14:textId="0D5FD6DD" w:rsidR="00390093" w:rsidRPr="00F9362D" w:rsidRDefault="00390093" w:rsidP="0019721B">
            <w:pPr>
              <w:pStyle w:val="pformheaddr"/>
              <w:shd w:val="clear" w:color="auto" w:fill="FFFFFF"/>
              <w:spacing w:before="40" w:after="40"/>
              <w:rPr>
                <w:rFonts w:ascii="Arial MT Pro" w:hAnsi="Arial MT Pro"/>
                <w:color w:val="auto"/>
                <w:sz w:val="20"/>
              </w:rPr>
            </w:pPr>
            <w:r w:rsidRPr="00F9362D">
              <w:rPr>
                <w:rFonts w:ascii="Arial MT Pro" w:hAnsi="Arial MT Pro"/>
                <w:color w:val="auto"/>
                <w:sz w:val="20"/>
              </w:rPr>
              <w:t xml:space="preserve">July 31, </w:t>
            </w:r>
            <w:r w:rsidR="00EB4E48" w:rsidRPr="00F9362D">
              <w:rPr>
                <w:rFonts w:ascii="Arial MT Pro" w:hAnsi="Arial MT Pro"/>
                <w:color w:val="auto"/>
                <w:sz w:val="20"/>
              </w:rPr>
              <w:t>2022</w:t>
            </w:r>
          </w:p>
        </w:tc>
      </w:tr>
      <w:tr w:rsidR="00390093" w14:paraId="4F07D4C8" w14:textId="77777777" w:rsidTr="00B02FA5">
        <w:tc>
          <w:tcPr>
            <w:tcW w:w="3080" w:type="dxa"/>
            <w:tcBorders>
              <w:top w:val="double" w:sz="4" w:space="0" w:color="auto"/>
              <w:right w:val="double" w:sz="4" w:space="0" w:color="auto"/>
            </w:tcBorders>
            <w:shd w:val="clear" w:color="auto" w:fill="FFFFFF"/>
            <w:vAlign w:val="bottom"/>
          </w:tcPr>
          <w:p w14:paraId="671D6FEB" w14:textId="77777777" w:rsidR="00390093" w:rsidRDefault="00617DC8" w:rsidP="003C38CF">
            <w:pPr>
              <w:pStyle w:val="pformabhead"/>
              <w:shd w:val="clear" w:color="auto" w:fill="FFFFFF"/>
              <w:spacing w:before="40" w:after="40"/>
              <w:rPr>
                <w:rFonts w:ascii="Arial" w:hAnsi="Arial"/>
                <w:color w:val="auto"/>
                <w:sz w:val="20"/>
              </w:rPr>
            </w:pPr>
            <w:r w:rsidRPr="00F9362D">
              <w:rPr>
                <w:rFonts w:ascii="Arial MT Pro" w:hAnsi="Arial MT Pro"/>
                <w:b/>
                <w:color w:val="auto"/>
                <w:sz w:val="20"/>
              </w:rPr>
              <w:t>Assets</w:t>
            </w:r>
          </w:p>
        </w:tc>
        <w:tc>
          <w:tcPr>
            <w:tcW w:w="1375" w:type="dxa"/>
            <w:tcBorders>
              <w:top w:val="double" w:sz="4" w:space="0" w:color="auto"/>
              <w:left w:val="double" w:sz="4" w:space="0" w:color="auto"/>
              <w:right w:val="double" w:sz="4" w:space="0" w:color="auto"/>
            </w:tcBorders>
            <w:shd w:val="clear" w:color="auto" w:fill="FFFFFF"/>
            <w:vAlign w:val="bottom"/>
          </w:tcPr>
          <w:p w14:paraId="6F5B65C8" w14:textId="77777777" w:rsidR="00390093" w:rsidRDefault="00390093" w:rsidP="0019721B">
            <w:pPr>
              <w:pStyle w:val="pformabhead"/>
              <w:shd w:val="clear" w:color="auto" w:fill="FFFFFF"/>
              <w:spacing w:before="40" w:after="40"/>
              <w:jc w:val="right"/>
              <w:rPr>
                <w:rFonts w:ascii="Arial" w:hAnsi="Arial"/>
                <w:color w:val="auto"/>
                <w:sz w:val="20"/>
              </w:rPr>
            </w:pPr>
          </w:p>
        </w:tc>
        <w:tc>
          <w:tcPr>
            <w:tcW w:w="3222" w:type="dxa"/>
            <w:tcBorders>
              <w:top w:val="double" w:sz="4" w:space="0" w:color="auto"/>
              <w:left w:val="double" w:sz="4" w:space="0" w:color="auto"/>
              <w:right w:val="double" w:sz="4" w:space="0" w:color="auto"/>
            </w:tcBorders>
            <w:shd w:val="clear" w:color="auto" w:fill="FFFFFF"/>
            <w:vAlign w:val="bottom"/>
          </w:tcPr>
          <w:p w14:paraId="205C9A93" w14:textId="77777777" w:rsidR="00390093" w:rsidRDefault="00617DC8" w:rsidP="003C38CF">
            <w:pPr>
              <w:pStyle w:val="pformabhead"/>
              <w:shd w:val="clear" w:color="auto" w:fill="FFFFFF"/>
              <w:spacing w:before="40" w:after="40"/>
              <w:rPr>
                <w:rFonts w:ascii="Arial" w:hAnsi="Arial"/>
                <w:color w:val="auto"/>
                <w:sz w:val="20"/>
              </w:rPr>
            </w:pPr>
            <w:r w:rsidRPr="00F9362D">
              <w:rPr>
                <w:rFonts w:ascii="Arial MT Pro" w:hAnsi="Arial MT Pro"/>
                <w:b/>
                <w:color w:val="auto"/>
                <w:sz w:val="20"/>
              </w:rPr>
              <w:t>Liabilities</w:t>
            </w:r>
          </w:p>
        </w:tc>
        <w:tc>
          <w:tcPr>
            <w:tcW w:w="1233" w:type="dxa"/>
            <w:tcBorders>
              <w:top w:val="double" w:sz="4" w:space="0" w:color="auto"/>
              <w:left w:val="double" w:sz="4" w:space="0" w:color="auto"/>
            </w:tcBorders>
            <w:shd w:val="clear" w:color="auto" w:fill="FFFFFF"/>
            <w:vAlign w:val="bottom"/>
          </w:tcPr>
          <w:p w14:paraId="1BA2C90E" w14:textId="77777777" w:rsidR="00390093" w:rsidRPr="00F9362D" w:rsidRDefault="00390093" w:rsidP="0019721B">
            <w:pPr>
              <w:pStyle w:val="pformabhead"/>
              <w:shd w:val="clear" w:color="auto" w:fill="FFFFFF"/>
              <w:spacing w:before="0" w:after="40"/>
              <w:jc w:val="right"/>
              <w:rPr>
                <w:rFonts w:ascii="Arial MT Pro" w:hAnsi="Arial MT Pro"/>
                <w:color w:val="auto"/>
                <w:sz w:val="20"/>
              </w:rPr>
            </w:pPr>
          </w:p>
        </w:tc>
      </w:tr>
      <w:tr w:rsidR="00390093" w14:paraId="6E8BF44B" w14:textId="77777777" w:rsidTr="00B02FA5">
        <w:tc>
          <w:tcPr>
            <w:tcW w:w="3080" w:type="dxa"/>
            <w:tcBorders>
              <w:right w:val="double" w:sz="4" w:space="0" w:color="auto"/>
            </w:tcBorders>
            <w:shd w:val="clear" w:color="auto" w:fill="FFFFFF"/>
            <w:vAlign w:val="bottom"/>
          </w:tcPr>
          <w:p w14:paraId="7A7AED6C"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Cash</w:t>
            </w:r>
          </w:p>
        </w:tc>
        <w:tc>
          <w:tcPr>
            <w:tcW w:w="1375" w:type="dxa"/>
            <w:tcBorders>
              <w:left w:val="double" w:sz="4" w:space="0" w:color="auto"/>
              <w:right w:val="double" w:sz="4" w:space="0" w:color="auto"/>
            </w:tcBorders>
            <w:shd w:val="clear" w:color="auto" w:fill="FFFFFF"/>
            <w:vAlign w:val="bottom"/>
          </w:tcPr>
          <w:p w14:paraId="58F3303C" w14:textId="77777777" w:rsidR="00390093" w:rsidRDefault="00390093" w:rsidP="00762DD6">
            <w:pPr>
              <w:pStyle w:val="pformab"/>
              <w:shd w:val="clear" w:color="auto" w:fill="FFFFFF"/>
              <w:spacing w:before="40" w:after="40"/>
              <w:ind w:right="27"/>
              <w:jc w:val="right"/>
              <w:rPr>
                <w:rFonts w:ascii="Arial" w:hAnsi="Arial"/>
                <w:color w:val="auto"/>
                <w:sz w:val="20"/>
              </w:rPr>
            </w:pPr>
            <w:r w:rsidRPr="00F9362D">
              <w:rPr>
                <w:rFonts w:ascii="Arial MT Pro" w:hAnsi="Arial MT Pro"/>
                <w:color w:val="auto"/>
                <w:sz w:val="20"/>
              </w:rPr>
              <w:t>$  70,000</w:t>
            </w:r>
          </w:p>
        </w:tc>
        <w:tc>
          <w:tcPr>
            <w:tcW w:w="3222" w:type="dxa"/>
            <w:tcBorders>
              <w:left w:val="double" w:sz="4" w:space="0" w:color="auto"/>
              <w:right w:val="double" w:sz="4" w:space="0" w:color="auto"/>
            </w:tcBorders>
            <w:shd w:val="clear" w:color="auto" w:fill="FFFFFF"/>
            <w:vAlign w:val="bottom"/>
          </w:tcPr>
          <w:p w14:paraId="048E4C23"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Accounts payable</w:t>
            </w:r>
          </w:p>
        </w:tc>
        <w:tc>
          <w:tcPr>
            <w:tcW w:w="1233" w:type="dxa"/>
            <w:tcBorders>
              <w:left w:val="double" w:sz="4" w:space="0" w:color="auto"/>
            </w:tcBorders>
            <w:shd w:val="clear" w:color="auto" w:fill="FFFFFF"/>
            <w:vAlign w:val="bottom"/>
          </w:tcPr>
          <w:p w14:paraId="620B8220" w14:textId="77777777" w:rsidR="00390093" w:rsidRPr="00F9362D" w:rsidRDefault="00390093" w:rsidP="005E19FF">
            <w:pPr>
              <w:pStyle w:val="pformab"/>
              <w:shd w:val="clear" w:color="auto" w:fill="FFFFFF"/>
              <w:spacing w:before="0" w:after="40"/>
              <w:jc w:val="right"/>
              <w:rPr>
                <w:rFonts w:ascii="Arial MT Pro" w:hAnsi="Arial MT Pro"/>
                <w:color w:val="auto"/>
                <w:sz w:val="20"/>
              </w:rPr>
            </w:pPr>
            <w:r w:rsidRPr="00F9362D">
              <w:rPr>
                <w:rFonts w:ascii="Arial MT Pro" w:hAnsi="Arial MT Pro"/>
                <w:color w:val="auto"/>
                <w:sz w:val="20"/>
              </w:rPr>
              <w:t>$</w:t>
            </w:r>
            <w:r w:rsidR="005E19FF" w:rsidRPr="00F9362D">
              <w:rPr>
                <w:rFonts w:ascii="Arial MT Pro" w:hAnsi="Arial MT Pro"/>
                <w:color w:val="auto"/>
                <w:sz w:val="20"/>
              </w:rPr>
              <w:t xml:space="preserve">  </w:t>
            </w:r>
            <w:r w:rsidRPr="00F9362D">
              <w:rPr>
                <w:rFonts w:ascii="Arial MT Pro" w:hAnsi="Arial MT Pro"/>
                <w:color w:val="auto"/>
                <w:sz w:val="20"/>
              </w:rPr>
              <w:t>45,000</w:t>
            </w:r>
          </w:p>
        </w:tc>
      </w:tr>
      <w:tr w:rsidR="00390093" w14:paraId="25E3E22A" w14:textId="77777777" w:rsidTr="00B02FA5">
        <w:tc>
          <w:tcPr>
            <w:tcW w:w="3080" w:type="dxa"/>
            <w:tcBorders>
              <w:right w:val="double" w:sz="4" w:space="0" w:color="auto"/>
            </w:tcBorders>
            <w:shd w:val="clear" w:color="auto" w:fill="FFFFFF"/>
            <w:vAlign w:val="bottom"/>
          </w:tcPr>
          <w:p w14:paraId="0A27C5F4"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Accounts receivable</w:t>
            </w:r>
          </w:p>
        </w:tc>
        <w:tc>
          <w:tcPr>
            <w:tcW w:w="1375" w:type="dxa"/>
            <w:tcBorders>
              <w:left w:val="double" w:sz="4" w:space="0" w:color="auto"/>
              <w:right w:val="double" w:sz="4" w:space="0" w:color="auto"/>
            </w:tcBorders>
            <w:shd w:val="clear" w:color="auto" w:fill="FFFFFF"/>
            <w:vAlign w:val="bottom"/>
          </w:tcPr>
          <w:p w14:paraId="32E1D9EA" w14:textId="77777777" w:rsidR="00390093" w:rsidRDefault="00390093" w:rsidP="00762DD6">
            <w:pPr>
              <w:pStyle w:val="pformab"/>
              <w:shd w:val="clear" w:color="auto" w:fill="FFFFFF"/>
              <w:spacing w:before="40" w:after="40"/>
              <w:ind w:right="27"/>
              <w:jc w:val="right"/>
              <w:rPr>
                <w:rFonts w:ascii="Arial" w:hAnsi="Arial"/>
                <w:color w:val="auto"/>
                <w:sz w:val="20"/>
              </w:rPr>
            </w:pPr>
            <w:r w:rsidRPr="00F9362D">
              <w:rPr>
                <w:rFonts w:ascii="Arial MT Pro" w:hAnsi="Arial MT Pro"/>
                <w:color w:val="auto"/>
                <w:sz w:val="20"/>
              </w:rPr>
              <w:t>75,000</w:t>
            </w:r>
          </w:p>
        </w:tc>
        <w:tc>
          <w:tcPr>
            <w:tcW w:w="3222" w:type="dxa"/>
            <w:tcBorders>
              <w:left w:val="double" w:sz="4" w:space="0" w:color="auto"/>
              <w:right w:val="double" w:sz="4" w:space="0" w:color="auto"/>
            </w:tcBorders>
            <w:shd w:val="clear" w:color="auto" w:fill="FFFFFF"/>
            <w:vAlign w:val="bottom"/>
          </w:tcPr>
          <w:p w14:paraId="1D71A94C"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Note payable</w:t>
            </w:r>
          </w:p>
        </w:tc>
        <w:tc>
          <w:tcPr>
            <w:tcW w:w="1233" w:type="dxa"/>
            <w:tcBorders>
              <w:left w:val="double" w:sz="4" w:space="0" w:color="auto"/>
            </w:tcBorders>
            <w:shd w:val="clear" w:color="auto" w:fill="FFFFFF"/>
            <w:vAlign w:val="bottom"/>
          </w:tcPr>
          <w:p w14:paraId="2C78806F" w14:textId="77777777" w:rsidR="00390093" w:rsidRPr="00F9362D" w:rsidRDefault="009223DC" w:rsidP="005E19FF">
            <w:pPr>
              <w:pStyle w:val="pformab"/>
              <w:shd w:val="clear" w:color="auto" w:fill="FFFFFF"/>
              <w:spacing w:before="0" w:after="40"/>
              <w:jc w:val="right"/>
              <w:rPr>
                <w:rFonts w:ascii="Arial MT Pro" w:hAnsi="Arial MT Pro"/>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55,000</w:t>
            </w:r>
          </w:p>
        </w:tc>
      </w:tr>
      <w:tr w:rsidR="00390093" w14:paraId="4A8A8F5A" w14:textId="77777777" w:rsidTr="00B02FA5">
        <w:tc>
          <w:tcPr>
            <w:tcW w:w="3080" w:type="dxa"/>
            <w:tcBorders>
              <w:right w:val="double" w:sz="4" w:space="0" w:color="auto"/>
            </w:tcBorders>
            <w:shd w:val="clear" w:color="auto" w:fill="FFFFFF"/>
            <w:vAlign w:val="bottom"/>
          </w:tcPr>
          <w:p w14:paraId="326835CF"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Office supplies</w:t>
            </w:r>
          </w:p>
        </w:tc>
        <w:tc>
          <w:tcPr>
            <w:tcW w:w="1375" w:type="dxa"/>
            <w:tcBorders>
              <w:left w:val="double" w:sz="4" w:space="0" w:color="auto"/>
              <w:right w:val="double" w:sz="4" w:space="0" w:color="auto"/>
            </w:tcBorders>
            <w:shd w:val="clear" w:color="auto" w:fill="FFFFFF"/>
            <w:vAlign w:val="bottom"/>
          </w:tcPr>
          <w:p w14:paraId="62E503CA" w14:textId="77777777" w:rsidR="00390093" w:rsidRDefault="00390093" w:rsidP="00762DD6">
            <w:pPr>
              <w:pStyle w:val="pformab"/>
              <w:shd w:val="clear" w:color="auto" w:fill="FFFFFF"/>
              <w:spacing w:before="40" w:after="40"/>
              <w:ind w:right="27"/>
              <w:jc w:val="right"/>
              <w:rPr>
                <w:rFonts w:ascii="Arial" w:hAnsi="Arial"/>
                <w:color w:val="auto"/>
                <w:sz w:val="20"/>
              </w:rPr>
            </w:pPr>
            <w:r w:rsidRPr="00F9362D">
              <w:rPr>
                <w:rFonts w:ascii="Arial MT Pro" w:hAnsi="Arial MT Pro"/>
                <w:color w:val="auto"/>
                <w:sz w:val="20"/>
              </w:rPr>
              <w:t>5,000</w:t>
            </w:r>
          </w:p>
        </w:tc>
        <w:tc>
          <w:tcPr>
            <w:tcW w:w="3222" w:type="dxa"/>
            <w:tcBorders>
              <w:left w:val="double" w:sz="4" w:space="0" w:color="auto"/>
              <w:right w:val="double" w:sz="4" w:space="0" w:color="auto"/>
            </w:tcBorders>
            <w:shd w:val="clear" w:color="auto" w:fill="FFFFFF"/>
            <w:vAlign w:val="bottom"/>
          </w:tcPr>
          <w:p w14:paraId="06CF4210"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Total liabilities</w:t>
            </w:r>
          </w:p>
        </w:tc>
        <w:tc>
          <w:tcPr>
            <w:tcW w:w="1233" w:type="dxa"/>
            <w:tcBorders>
              <w:left w:val="double" w:sz="4" w:space="0" w:color="auto"/>
            </w:tcBorders>
            <w:shd w:val="clear" w:color="auto" w:fill="FFFFFF"/>
            <w:vAlign w:val="bottom"/>
          </w:tcPr>
          <w:p w14:paraId="582625F2" w14:textId="30C28233" w:rsidR="00390093" w:rsidRPr="00F9362D" w:rsidRDefault="00390093" w:rsidP="005E19FF">
            <w:pPr>
              <w:pStyle w:val="pformab"/>
              <w:shd w:val="clear" w:color="auto" w:fill="FFFFFF"/>
              <w:spacing w:before="0" w:after="40"/>
              <w:jc w:val="right"/>
              <w:rPr>
                <w:rFonts w:ascii="Arial MT Pro" w:hAnsi="Arial MT Pro"/>
                <w:color w:val="auto"/>
                <w:sz w:val="20"/>
              </w:rPr>
            </w:pPr>
            <w:r w:rsidRPr="00F9362D">
              <w:rPr>
                <w:rFonts w:ascii="Arial MT Pro" w:hAnsi="Arial MT Pro"/>
                <w:color w:val="auto"/>
                <w:sz w:val="20"/>
              </w:rPr>
              <w:t>100,000</w:t>
            </w:r>
          </w:p>
        </w:tc>
      </w:tr>
      <w:tr w:rsidR="00390093" w14:paraId="6BD7F0EE" w14:textId="77777777" w:rsidTr="00B02FA5">
        <w:tc>
          <w:tcPr>
            <w:tcW w:w="3080" w:type="dxa"/>
            <w:tcBorders>
              <w:right w:val="double" w:sz="4" w:space="0" w:color="auto"/>
            </w:tcBorders>
            <w:shd w:val="clear" w:color="auto" w:fill="FFFFFF"/>
            <w:vAlign w:val="bottom"/>
          </w:tcPr>
          <w:p w14:paraId="40AA52C0" w14:textId="77777777" w:rsidR="00390093" w:rsidRDefault="007653D5"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F</w:t>
            </w:r>
            <w:r w:rsidR="00390093" w:rsidRPr="00F9362D">
              <w:rPr>
                <w:rFonts w:ascii="Arial MT Pro" w:hAnsi="Arial MT Pro"/>
                <w:color w:val="auto"/>
                <w:sz w:val="20"/>
              </w:rPr>
              <w:t>urniture</w:t>
            </w:r>
          </w:p>
        </w:tc>
        <w:tc>
          <w:tcPr>
            <w:tcW w:w="1375" w:type="dxa"/>
            <w:tcBorders>
              <w:left w:val="double" w:sz="4" w:space="0" w:color="auto"/>
              <w:right w:val="double" w:sz="4" w:space="0" w:color="auto"/>
            </w:tcBorders>
            <w:shd w:val="clear" w:color="auto" w:fill="FFFFFF"/>
            <w:vAlign w:val="bottom"/>
          </w:tcPr>
          <w:p w14:paraId="61356E88" w14:textId="77777777" w:rsidR="00390093" w:rsidRDefault="00390093" w:rsidP="00762DD6">
            <w:pPr>
              <w:pStyle w:val="pformab"/>
              <w:shd w:val="clear" w:color="auto" w:fill="FFFFFF"/>
              <w:spacing w:before="40" w:after="40"/>
              <w:ind w:right="27"/>
              <w:jc w:val="right"/>
              <w:rPr>
                <w:rFonts w:ascii="Arial" w:hAnsi="Arial"/>
                <w:color w:val="auto"/>
                <w:sz w:val="20"/>
              </w:rPr>
            </w:pPr>
            <w:r w:rsidRPr="00F9362D">
              <w:rPr>
                <w:rFonts w:ascii="Arial MT Pro" w:hAnsi="Arial MT Pro"/>
                <w:color w:val="auto"/>
                <w:sz w:val="20"/>
              </w:rPr>
              <w:t>50,000</w:t>
            </w:r>
          </w:p>
        </w:tc>
        <w:tc>
          <w:tcPr>
            <w:tcW w:w="3222" w:type="dxa"/>
            <w:tcBorders>
              <w:left w:val="double" w:sz="4" w:space="0" w:color="auto"/>
              <w:right w:val="double" w:sz="4" w:space="0" w:color="auto"/>
            </w:tcBorders>
            <w:shd w:val="clear" w:color="auto" w:fill="FFFFFF"/>
            <w:vAlign w:val="bottom"/>
          </w:tcPr>
          <w:p w14:paraId="59DE4EFE" w14:textId="77777777" w:rsidR="00390093" w:rsidRDefault="00390093" w:rsidP="0019721B">
            <w:pPr>
              <w:pStyle w:val="pformab"/>
              <w:shd w:val="clear" w:color="auto" w:fill="FFFFFF"/>
              <w:spacing w:before="40" w:after="40"/>
              <w:rPr>
                <w:rFonts w:ascii="Arial" w:hAnsi="Arial"/>
                <w:color w:val="auto"/>
                <w:sz w:val="20"/>
              </w:rPr>
            </w:pPr>
          </w:p>
        </w:tc>
        <w:tc>
          <w:tcPr>
            <w:tcW w:w="1233" w:type="dxa"/>
            <w:tcBorders>
              <w:left w:val="double" w:sz="4" w:space="0" w:color="auto"/>
            </w:tcBorders>
            <w:shd w:val="clear" w:color="auto" w:fill="FFFFFF"/>
            <w:vAlign w:val="bottom"/>
          </w:tcPr>
          <w:p w14:paraId="40893C37" w14:textId="77777777" w:rsidR="00390093" w:rsidRPr="00F9362D" w:rsidRDefault="00390093" w:rsidP="005E19FF">
            <w:pPr>
              <w:pStyle w:val="pformab"/>
              <w:shd w:val="clear" w:color="auto" w:fill="FFFFFF"/>
              <w:spacing w:before="0" w:after="40"/>
              <w:jc w:val="right"/>
              <w:rPr>
                <w:rFonts w:ascii="Arial MT Pro" w:hAnsi="Arial MT Pro"/>
                <w:color w:val="auto"/>
                <w:sz w:val="20"/>
              </w:rPr>
            </w:pPr>
          </w:p>
        </w:tc>
      </w:tr>
      <w:tr w:rsidR="00390093" w14:paraId="6B782352" w14:textId="77777777" w:rsidTr="00B02FA5">
        <w:tc>
          <w:tcPr>
            <w:tcW w:w="3080" w:type="dxa"/>
            <w:tcBorders>
              <w:right w:val="double" w:sz="4" w:space="0" w:color="auto"/>
            </w:tcBorders>
            <w:shd w:val="clear" w:color="auto" w:fill="FFFFFF"/>
            <w:vAlign w:val="bottom"/>
          </w:tcPr>
          <w:p w14:paraId="5642CA54"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Land</w:t>
            </w:r>
          </w:p>
        </w:tc>
        <w:tc>
          <w:tcPr>
            <w:tcW w:w="1375" w:type="dxa"/>
            <w:tcBorders>
              <w:left w:val="double" w:sz="4" w:space="0" w:color="auto"/>
              <w:right w:val="double" w:sz="4" w:space="0" w:color="auto"/>
            </w:tcBorders>
            <w:shd w:val="clear" w:color="auto" w:fill="FFFFFF"/>
            <w:vAlign w:val="bottom"/>
          </w:tcPr>
          <w:p w14:paraId="5B58D9B2" w14:textId="77777777" w:rsidR="00390093" w:rsidRDefault="00390093" w:rsidP="00762DD6">
            <w:pPr>
              <w:pStyle w:val="pformab"/>
              <w:shd w:val="clear" w:color="auto" w:fill="FFFFFF"/>
              <w:spacing w:before="40" w:after="40"/>
              <w:ind w:right="27"/>
              <w:jc w:val="right"/>
              <w:rPr>
                <w:rFonts w:ascii="Arial" w:hAnsi="Arial"/>
                <w:color w:val="auto"/>
                <w:sz w:val="20"/>
                <w:u w:val="single"/>
              </w:rPr>
            </w:pPr>
            <w:r w:rsidRPr="00F9362D">
              <w:rPr>
                <w:rFonts w:ascii="Arial MT Pro" w:hAnsi="Arial MT Pro"/>
                <w:color w:val="auto"/>
                <w:sz w:val="20"/>
                <w:u w:val="single"/>
              </w:rPr>
              <w:t>  130,000</w:t>
            </w:r>
          </w:p>
        </w:tc>
        <w:tc>
          <w:tcPr>
            <w:tcW w:w="3222" w:type="dxa"/>
            <w:tcBorders>
              <w:left w:val="double" w:sz="4" w:space="0" w:color="auto"/>
              <w:right w:val="double" w:sz="4" w:space="0" w:color="auto"/>
            </w:tcBorders>
            <w:shd w:val="clear" w:color="auto" w:fill="FFFFFF"/>
            <w:vAlign w:val="bottom"/>
          </w:tcPr>
          <w:p w14:paraId="7AA4720E" w14:textId="77777777" w:rsidR="00390093" w:rsidRPr="003C38CF" w:rsidRDefault="00617DC8" w:rsidP="003C38CF">
            <w:pPr>
              <w:pStyle w:val="pformab"/>
              <w:shd w:val="clear" w:color="auto" w:fill="FFFFFF"/>
              <w:spacing w:before="40" w:after="40"/>
              <w:rPr>
                <w:rFonts w:ascii="Arial" w:hAnsi="Arial"/>
                <w:b/>
                <w:color w:val="auto"/>
                <w:sz w:val="20"/>
              </w:rPr>
            </w:pPr>
            <w:r w:rsidRPr="00F9362D">
              <w:rPr>
                <w:rFonts w:ascii="Arial MT Pro" w:hAnsi="Arial MT Pro"/>
                <w:b/>
                <w:color w:val="auto"/>
                <w:sz w:val="20"/>
              </w:rPr>
              <w:t>Owner</w:t>
            </w:r>
            <w:r w:rsidR="00942890" w:rsidRPr="00F9362D">
              <w:rPr>
                <w:rFonts w:ascii="Arial MT Pro" w:hAnsi="Arial MT Pro"/>
                <w:b/>
                <w:color w:val="auto"/>
                <w:sz w:val="20"/>
              </w:rPr>
              <w:t>’</w:t>
            </w:r>
            <w:r w:rsidRPr="00F9362D">
              <w:rPr>
                <w:rFonts w:ascii="Arial MT Pro" w:hAnsi="Arial MT Pro"/>
                <w:b/>
                <w:color w:val="auto"/>
                <w:sz w:val="20"/>
              </w:rPr>
              <w:t>s Equity</w:t>
            </w:r>
          </w:p>
        </w:tc>
        <w:tc>
          <w:tcPr>
            <w:tcW w:w="1233" w:type="dxa"/>
            <w:tcBorders>
              <w:left w:val="double" w:sz="4" w:space="0" w:color="auto"/>
            </w:tcBorders>
            <w:shd w:val="clear" w:color="auto" w:fill="FFFFFF"/>
            <w:vAlign w:val="bottom"/>
          </w:tcPr>
          <w:p w14:paraId="11B86E9C" w14:textId="77777777" w:rsidR="00390093" w:rsidRPr="00F9362D" w:rsidRDefault="00390093" w:rsidP="005E19FF">
            <w:pPr>
              <w:pStyle w:val="pformab"/>
              <w:shd w:val="clear" w:color="auto" w:fill="FFFFFF"/>
              <w:spacing w:before="0" w:after="40"/>
              <w:jc w:val="right"/>
              <w:rPr>
                <w:rFonts w:ascii="Arial MT Pro" w:hAnsi="Arial MT Pro"/>
                <w:color w:val="auto"/>
                <w:sz w:val="20"/>
              </w:rPr>
            </w:pPr>
          </w:p>
        </w:tc>
      </w:tr>
      <w:tr w:rsidR="00390093" w14:paraId="09DC1D0C" w14:textId="77777777" w:rsidTr="00B02FA5">
        <w:tc>
          <w:tcPr>
            <w:tcW w:w="3080" w:type="dxa"/>
            <w:tcBorders>
              <w:right w:val="double" w:sz="4" w:space="0" w:color="auto"/>
            </w:tcBorders>
            <w:shd w:val="clear" w:color="auto" w:fill="FFFFFF"/>
            <w:vAlign w:val="bottom"/>
          </w:tcPr>
          <w:p w14:paraId="7AEFFA05" w14:textId="77777777" w:rsidR="00390093" w:rsidRDefault="00390093" w:rsidP="0019721B">
            <w:pPr>
              <w:pStyle w:val="pformab"/>
              <w:shd w:val="clear" w:color="auto" w:fill="FFFFFF"/>
              <w:spacing w:before="40" w:after="40"/>
              <w:rPr>
                <w:rFonts w:ascii="Arial" w:hAnsi="Arial"/>
                <w:color w:val="auto"/>
                <w:sz w:val="20"/>
              </w:rPr>
            </w:pPr>
          </w:p>
        </w:tc>
        <w:tc>
          <w:tcPr>
            <w:tcW w:w="1375" w:type="dxa"/>
            <w:tcBorders>
              <w:left w:val="double" w:sz="4" w:space="0" w:color="auto"/>
              <w:right w:val="double" w:sz="4" w:space="0" w:color="auto"/>
            </w:tcBorders>
            <w:shd w:val="clear" w:color="auto" w:fill="FFFFFF"/>
            <w:vAlign w:val="bottom"/>
          </w:tcPr>
          <w:p w14:paraId="63578E1F" w14:textId="77777777" w:rsidR="00390093" w:rsidRDefault="00390093" w:rsidP="005E19FF">
            <w:pPr>
              <w:pStyle w:val="pformab"/>
              <w:shd w:val="clear" w:color="auto" w:fill="FFFFFF"/>
              <w:spacing w:before="40" w:after="40"/>
              <w:ind w:right="167"/>
              <w:jc w:val="right"/>
              <w:rPr>
                <w:rFonts w:ascii="Arial" w:hAnsi="Arial"/>
                <w:color w:val="auto"/>
                <w:sz w:val="20"/>
              </w:rPr>
            </w:pPr>
          </w:p>
        </w:tc>
        <w:tc>
          <w:tcPr>
            <w:tcW w:w="3222" w:type="dxa"/>
            <w:tcBorders>
              <w:left w:val="double" w:sz="4" w:space="0" w:color="auto"/>
              <w:right w:val="double" w:sz="4" w:space="0" w:color="auto"/>
            </w:tcBorders>
            <w:shd w:val="clear" w:color="auto" w:fill="FFFFFF"/>
            <w:vAlign w:val="bottom"/>
          </w:tcPr>
          <w:p w14:paraId="30F4224A"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J. Oliver, capital</w:t>
            </w:r>
          </w:p>
        </w:tc>
        <w:tc>
          <w:tcPr>
            <w:tcW w:w="1233" w:type="dxa"/>
            <w:tcBorders>
              <w:left w:val="double" w:sz="4" w:space="0" w:color="auto"/>
            </w:tcBorders>
            <w:shd w:val="clear" w:color="auto" w:fill="FFFFFF"/>
            <w:vAlign w:val="bottom"/>
          </w:tcPr>
          <w:p w14:paraId="20D4415C" w14:textId="3109B4EC" w:rsidR="00390093" w:rsidRPr="00F9362D" w:rsidRDefault="00390093" w:rsidP="00D43412">
            <w:pPr>
              <w:pStyle w:val="pformab"/>
              <w:shd w:val="clear" w:color="auto" w:fill="FFFFFF"/>
              <w:spacing w:before="0" w:after="40"/>
              <w:ind w:right="-1"/>
              <w:jc w:val="right"/>
              <w:rPr>
                <w:rFonts w:ascii="Arial MT Pro" w:hAnsi="Arial MT Pro"/>
                <w:color w:val="auto"/>
                <w:sz w:val="20"/>
                <w:u w:val="single"/>
              </w:rPr>
            </w:pPr>
            <w:r w:rsidRPr="00F9362D">
              <w:rPr>
                <w:rFonts w:ascii="Arial MT Pro" w:hAnsi="Arial MT Pro"/>
                <w:color w:val="auto"/>
                <w:sz w:val="20"/>
                <w:u w:val="single"/>
              </w:rPr>
              <w:t>230,000</w:t>
            </w:r>
            <w:r w:rsidR="00283B60" w:rsidRPr="00F9362D">
              <w:rPr>
                <w:rFonts w:ascii="Arial MT Pro" w:hAnsi="Arial MT Pro"/>
                <w:color w:val="auto"/>
                <w:sz w:val="20"/>
                <w:u w:val="single"/>
              </w:rPr>
              <w:t>*</w:t>
            </w:r>
          </w:p>
        </w:tc>
      </w:tr>
      <w:tr w:rsidR="00A34DF9" w14:paraId="024590C0" w14:textId="77777777" w:rsidTr="00B02FA5">
        <w:tc>
          <w:tcPr>
            <w:tcW w:w="3080" w:type="dxa"/>
            <w:tcBorders>
              <w:right w:val="double" w:sz="4" w:space="0" w:color="auto"/>
            </w:tcBorders>
            <w:shd w:val="clear" w:color="auto" w:fill="FFFFFF"/>
            <w:vAlign w:val="bottom"/>
          </w:tcPr>
          <w:p w14:paraId="5C5318CB" w14:textId="77777777" w:rsidR="00A34DF9" w:rsidRDefault="00A34DF9" w:rsidP="00A34DF9">
            <w:pPr>
              <w:pStyle w:val="pformab"/>
              <w:shd w:val="clear" w:color="auto" w:fill="FFFFFF"/>
              <w:spacing w:before="40" w:after="40"/>
              <w:rPr>
                <w:rFonts w:ascii="Arial" w:hAnsi="Arial"/>
                <w:color w:val="auto"/>
                <w:sz w:val="20"/>
              </w:rPr>
            </w:pPr>
            <w:r w:rsidRPr="00F9362D">
              <w:rPr>
                <w:rFonts w:ascii="Arial MT Pro" w:hAnsi="Arial MT Pro"/>
                <w:color w:val="auto"/>
                <w:sz w:val="20"/>
              </w:rPr>
              <w:t>Total assets</w:t>
            </w:r>
          </w:p>
        </w:tc>
        <w:tc>
          <w:tcPr>
            <w:tcW w:w="1375" w:type="dxa"/>
            <w:tcBorders>
              <w:left w:val="double" w:sz="4" w:space="0" w:color="auto"/>
              <w:right w:val="double" w:sz="4" w:space="0" w:color="auto"/>
            </w:tcBorders>
            <w:shd w:val="clear" w:color="auto" w:fill="FFFFFF"/>
            <w:vAlign w:val="bottom"/>
          </w:tcPr>
          <w:p w14:paraId="7AEB0FDD" w14:textId="77777777" w:rsidR="00A34DF9" w:rsidRDefault="00A34DF9" w:rsidP="00762DD6">
            <w:pPr>
              <w:pStyle w:val="pformab"/>
              <w:shd w:val="clear" w:color="auto" w:fill="FFFFFF"/>
              <w:spacing w:before="40" w:after="40"/>
              <w:ind w:right="27"/>
              <w:jc w:val="right"/>
              <w:rPr>
                <w:rFonts w:ascii="Arial" w:hAnsi="Arial"/>
                <w:color w:val="auto"/>
                <w:sz w:val="20"/>
                <w:u w:val="double"/>
              </w:rPr>
            </w:pPr>
            <w:r w:rsidRPr="00F9362D">
              <w:rPr>
                <w:rFonts w:ascii="Arial MT Pro" w:hAnsi="Arial MT Pro"/>
                <w:color w:val="auto"/>
                <w:sz w:val="20"/>
                <w:u w:val="double"/>
              </w:rPr>
              <w:t>$330,000</w:t>
            </w:r>
          </w:p>
        </w:tc>
        <w:tc>
          <w:tcPr>
            <w:tcW w:w="3222" w:type="dxa"/>
            <w:tcBorders>
              <w:left w:val="double" w:sz="4" w:space="0" w:color="auto"/>
              <w:right w:val="double" w:sz="4" w:space="0" w:color="auto"/>
            </w:tcBorders>
            <w:shd w:val="clear" w:color="auto" w:fill="FFFFFF"/>
            <w:vAlign w:val="bottom"/>
          </w:tcPr>
          <w:p w14:paraId="26CC959C" w14:textId="77777777" w:rsidR="00A34DF9" w:rsidRDefault="00A34DF9" w:rsidP="00A34DF9">
            <w:pPr>
              <w:pStyle w:val="pformab"/>
              <w:shd w:val="clear" w:color="auto" w:fill="FFFFFF"/>
              <w:spacing w:before="40" w:after="40"/>
              <w:rPr>
                <w:rFonts w:ascii="Arial" w:hAnsi="Arial"/>
                <w:color w:val="auto"/>
                <w:sz w:val="20"/>
              </w:rPr>
            </w:pPr>
            <w:r w:rsidRPr="00F9362D">
              <w:rPr>
                <w:rFonts w:ascii="Arial MT Pro" w:hAnsi="Arial MT Pro"/>
                <w:color w:val="auto"/>
                <w:sz w:val="20"/>
              </w:rPr>
              <w:t>Total liabilities and owner’s equity</w:t>
            </w:r>
          </w:p>
        </w:tc>
        <w:tc>
          <w:tcPr>
            <w:tcW w:w="1233" w:type="dxa"/>
            <w:tcBorders>
              <w:left w:val="double" w:sz="4" w:space="0" w:color="auto"/>
            </w:tcBorders>
            <w:shd w:val="clear" w:color="auto" w:fill="FFFFFF"/>
            <w:vAlign w:val="bottom"/>
          </w:tcPr>
          <w:p w14:paraId="1194531F" w14:textId="77777777" w:rsidR="00A34DF9" w:rsidRPr="00F9362D" w:rsidRDefault="00A34DF9" w:rsidP="005E19FF">
            <w:pPr>
              <w:pStyle w:val="pformab"/>
              <w:shd w:val="clear" w:color="auto" w:fill="FFFFFF"/>
              <w:spacing w:before="0" w:after="40"/>
              <w:jc w:val="right"/>
              <w:rPr>
                <w:rFonts w:ascii="Arial MT Pro" w:hAnsi="Arial MT Pro"/>
                <w:color w:val="auto"/>
                <w:sz w:val="20"/>
                <w:u w:val="double"/>
              </w:rPr>
            </w:pPr>
            <w:r w:rsidRPr="00F9362D">
              <w:rPr>
                <w:rFonts w:ascii="Arial MT Pro" w:hAnsi="Arial MT Pro"/>
                <w:color w:val="auto"/>
                <w:sz w:val="20"/>
                <w:u w:val="double"/>
              </w:rPr>
              <w:t>$330,000</w:t>
            </w:r>
          </w:p>
        </w:tc>
      </w:tr>
    </w:tbl>
    <w:p w14:paraId="41CEC9FA" w14:textId="77777777" w:rsidR="00390093" w:rsidRDefault="00390093" w:rsidP="00390093">
      <w:pPr>
        <w:shd w:val="clear" w:color="auto" w:fill="FFFFFF"/>
      </w:pPr>
    </w:p>
    <w:p w14:paraId="35274674" w14:textId="77777777" w:rsidR="00390093" w:rsidRPr="00F9362D" w:rsidRDefault="00390093" w:rsidP="00390093">
      <w:pPr>
        <w:pStyle w:val="pfootnote"/>
        <w:tabs>
          <w:tab w:val="clear" w:pos="220"/>
          <w:tab w:val="left" w:pos="275"/>
          <w:tab w:val="left" w:pos="550"/>
          <w:tab w:val="decimal" w:pos="3300"/>
        </w:tabs>
        <w:rPr>
          <w:rFonts w:ascii="Arial MT Pro" w:hAnsi="Arial MT Pro"/>
          <w:color w:val="auto"/>
        </w:rPr>
      </w:pPr>
      <w:r w:rsidRPr="00F9362D">
        <w:rPr>
          <w:rFonts w:ascii="Arial MT Pro" w:hAnsi="Arial MT Pro"/>
          <w:color w:val="auto"/>
        </w:rPr>
        <w:t>*</w:t>
      </w:r>
      <w:r w:rsidRPr="00F9362D">
        <w:rPr>
          <w:rFonts w:ascii="Arial MT Pro" w:hAnsi="Arial MT Pro"/>
          <w:color w:val="auto"/>
        </w:rPr>
        <w:tab/>
      </w:r>
      <w:r w:rsidRPr="00F9362D">
        <w:rPr>
          <w:rFonts w:ascii="Arial MT Pro" w:hAnsi="Arial MT Pro"/>
          <w:color w:val="auto"/>
        </w:rPr>
        <w:tab/>
        <w:t>Total assets</w:t>
      </w:r>
      <w:r w:rsidRPr="00F9362D">
        <w:rPr>
          <w:rFonts w:ascii="Arial MT Pro" w:hAnsi="Arial MT Pro"/>
          <w:color w:val="auto"/>
        </w:rPr>
        <w:tab/>
      </w:r>
      <w:r w:rsidR="007653D5" w:rsidRPr="00F9362D">
        <w:rPr>
          <w:rFonts w:ascii="Arial MT Pro" w:hAnsi="Arial MT Pro"/>
          <w:color w:val="auto"/>
        </w:rPr>
        <w:t xml:space="preserve">   </w:t>
      </w:r>
      <w:r w:rsidR="007653D5" w:rsidRPr="00F9362D">
        <w:rPr>
          <w:rFonts w:ascii="Arial MT Pro" w:hAnsi="Arial MT Pro"/>
          <w:color w:val="auto"/>
        </w:rPr>
        <w:tab/>
      </w:r>
      <w:r w:rsidRPr="00F9362D">
        <w:rPr>
          <w:rFonts w:ascii="Arial MT Pro" w:hAnsi="Arial MT Pro"/>
          <w:color w:val="auto"/>
        </w:rPr>
        <w:t>$ 330,000</w:t>
      </w:r>
    </w:p>
    <w:p w14:paraId="3EC69753" w14:textId="77777777" w:rsidR="00390093" w:rsidRPr="00F9362D" w:rsidRDefault="00390093" w:rsidP="00390093">
      <w:pPr>
        <w:pStyle w:val="pfootnote"/>
        <w:tabs>
          <w:tab w:val="clear" w:pos="220"/>
          <w:tab w:val="left" w:pos="275"/>
          <w:tab w:val="left" w:pos="550"/>
          <w:tab w:val="decimal" w:pos="3300"/>
        </w:tabs>
        <w:rPr>
          <w:rFonts w:ascii="Arial MT Pro" w:hAnsi="Arial MT Pro"/>
          <w:color w:val="auto"/>
        </w:rPr>
      </w:pPr>
      <w:r w:rsidRPr="00F9362D">
        <w:rPr>
          <w:rFonts w:ascii="Arial MT Pro" w:hAnsi="Arial MT Pro"/>
          <w:color w:val="auto"/>
        </w:rPr>
        <w:tab/>
        <w:t>–</w:t>
      </w:r>
      <w:r w:rsidRPr="00F9362D">
        <w:rPr>
          <w:rFonts w:ascii="Arial MT Pro" w:hAnsi="Arial MT Pro"/>
          <w:color w:val="auto"/>
        </w:rPr>
        <w:tab/>
        <w:t>Total liabilities</w:t>
      </w:r>
      <w:r w:rsidRPr="00F9362D">
        <w:rPr>
          <w:rFonts w:ascii="Arial MT Pro" w:hAnsi="Arial MT Pro"/>
          <w:color w:val="auto"/>
        </w:rPr>
        <w:tab/>
        <w:t> </w:t>
      </w:r>
      <w:r w:rsidR="007653D5" w:rsidRPr="00F9362D">
        <w:rPr>
          <w:rFonts w:ascii="Arial MT Pro" w:hAnsi="Arial MT Pro"/>
          <w:color w:val="auto"/>
        </w:rPr>
        <w:tab/>
      </w:r>
      <w:r w:rsidR="00CA13BA" w:rsidRPr="00F9362D">
        <w:rPr>
          <w:rFonts w:ascii="Arial MT Pro" w:hAnsi="Arial MT Pro"/>
          <w:color w:val="auto"/>
        </w:rPr>
        <w:t xml:space="preserve"> </w:t>
      </w:r>
      <w:r w:rsidR="00FC56C5" w:rsidRPr="00F9362D">
        <w:rPr>
          <w:rFonts w:ascii="Arial MT Pro" w:hAnsi="Arial MT Pro"/>
          <w:color w:val="auto"/>
          <w:u w:val="single"/>
        </w:rPr>
        <w:t xml:space="preserve"> </w:t>
      </w:r>
      <w:r w:rsidRPr="00F9362D">
        <w:rPr>
          <w:rFonts w:ascii="Arial MT Pro" w:hAnsi="Arial MT Pro"/>
          <w:color w:val="auto"/>
          <w:u w:val="single"/>
        </w:rPr>
        <w:t>(100,000</w:t>
      </w:r>
      <w:r w:rsidRPr="00F9362D">
        <w:rPr>
          <w:rFonts w:ascii="Arial MT Pro" w:hAnsi="Arial MT Pro"/>
          <w:color w:val="auto"/>
        </w:rPr>
        <w:t>)</w:t>
      </w:r>
    </w:p>
    <w:p w14:paraId="63A8140E" w14:textId="77777777" w:rsidR="00390093" w:rsidRPr="00F9362D" w:rsidRDefault="00390093" w:rsidP="00390093">
      <w:pPr>
        <w:pStyle w:val="pfootnote"/>
        <w:tabs>
          <w:tab w:val="clear" w:pos="220"/>
          <w:tab w:val="left" w:pos="275"/>
          <w:tab w:val="left" w:pos="550"/>
          <w:tab w:val="decimal" w:pos="3300"/>
        </w:tabs>
        <w:rPr>
          <w:rFonts w:ascii="Arial MT Pro" w:hAnsi="Arial MT Pro"/>
          <w:color w:val="auto"/>
        </w:rPr>
      </w:pPr>
      <w:r w:rsidRPr="00F9362D">
        <w:rPr>
          <w:rFonts w:ascii="Arial MT Pro" w:hAnsi="Arial MT Pro"/>
          <w:color w:val="auto"/>
        </w:rPr>
        <w:tab/>
        <w:t>=</w:t>
      </w:r>
      <w:r w:rsidRPr="00F9362D">
        <w:rPr>
          <w:rFonts w:ascii="Arial MT Pro" w:hAnsi="Arial MT Pro"/>
          <w:color w:val="auto"/>
        </w:rPr>
        <w:tab/>
        <w:t>Owner</w:t>
      </w:r>
      <w:r w:rsidR="00942890" w:rsidRPr="00F9362D">
        <w:rPr>
          <w:rFonts w:ascii="Arial MT Pro" w:hAnsi="Arial MT Pro"/>
          <w:color w:val="auto"/>
        </w:rPr>
        <w:t>’</w:t>
      </w:r>
      <w:r w:rsidRPr="00F9362D">
        <w:rPr>
          <w:rFonts w:ascii="Arial MT Pro" w:hAnsi="Arial MT Pro"/>
          <w:color w:val="auto"/>
        </w:rPr>
        <w:t>s equity (capital)</w:t>
      </w:r>
      <w:r w:rsidR="007653D5" w:rsidRPr="00F9362D">
        <w:rPr>
          <w:rFonts w:ascii="Arial MT Pro" w:hAnsi="Arial MT Pro"/>
          <w:color w:val="auto"/>
        </w:rPr>
        <w:tab/>
      </w:r>
      <w:r w:rsidRPr="00F9362D">
        <w:rPr>
          <w:rFonts w:ascii="Arial MT Pro" w:hAnsi="Arial MT Pro"/>
          <w:color w:val="auto"/>
        </w:rPr>
        <w:tab/>
      </w:r>
      <w:r w:rsidRPr="00F9362D">
        <w:rPr>
          <w:rFonts w:ascii="Arial MT Pro" w:hAnsi="Arial MT Pro"/>
          <w:color w:val="auto"/>
          <w:u w:val="double"/>
        </w:rPr>
        <w:t>$ 230,000</w:t>
      </w:r>
    </w:p>
    <w:p w14:paraId="30860030" w14:textId="77777777" w:rsidR="00220B0A" w:rsidRDefault="00220B0A" w:rsidP="00220B0A">
      <w:pPr>
        <w:pStyle w:val="ph6full"/>
        <w:spacing w:before="0"/>
        <w:rPr>
          <w:rFonts w:ascii="Times New Roman" w:hAnsi="Times New Roman"/>
          <w:color w:val="auto"/>
        </w:rPr>
      </w:pPr>
    </w:p>
    <w:p w14:paraId="4216532C" w14:textId="77777777" w:rsidR="00390093" w:rsidRPr="001C6BAA" w:rsidRDefault="00390093" w:rsidP="00220B0A">
      <w:pPr>
        <w:pStyle w:val="ph6full"/>
        <w:spacing w:before="0"/>
        <w:rPr>
          <w:rFonts w:ascii="Times New Roman" w:hAnsi="Times New Roman"/>
          <w:color w:val="auto"/>
        </w:rPr>
      </w:pPr>
      <w:r w:rsidRPr="001C6BAA">
        <w:rPr>
          <w:rFonts w:ascii="Times New Roman" w:hAnsi="Times New Roman"/>
          <w:color w:val="auto"/>
        </w:rPr>
        <w:t>Req. 2</w:t>
      </w:r>
    </w:p>
    <w:p w14:paraId="6D81A303" w14:textId="77777777" w:rsidR="00390093" w:rsidRDefault="00390093" w:rsidP="00220B0A">
      <w:pPr>
        <w:pStyle w:val="ptffull"/>
        <w:shd w:val="clear" w:color="auto" w:fill="FFFFFF"/>
        <w:spacing w:before="120"/>
        <w:rPr>
          <w:color w:val="auto"/>
        </w:rPr>
      </w:pPr>
      <w:r>
        <w:rPr>
          <w:color w:val="auto"/>
        </w:rPr>
        <w:t xml:space="preserve">The total assets presented in the corrected balance sheet are </w:t>
      </w:r>
      <w:r w:rsidRPr="003C38CF">
        <w:rPr>
          <w:i/>
          <w:color w:val="auto"/>
        </w:rPr>
        <w:t>less</w:t>
      </w:r>
      <w:r>
        <w:rPr>
          <w:color w:val="auto"/>
        </w:rPr>
        <w:t xml:space="preserve"> than those of the original balance sheet. The accounts that are not presented on the corrected balance sheet because they are revenues or expenses, but that are presented on the income statement, are:</w:t>
      </w:r>
    </w:p>
    <w:p w14:paraId="215796BD" w14:textId="77777777" w:rsidR="00390093" w:rsidRDefault="00390093" w:rsidP="00220B0A">
      <w:pPr>
        <w:pStyle w:val="ptffull"/>
        <w:shd w:val="clear" w:color="auto" w:fill="FFFFFF"/>
        <w:spacing w:before="120"/>
        <w:rPr>
          <w:color w:val="auto"/>
        </w:rPr>
      </w:pPr>
      <w:r>
        <w:rPr>
          <w:color w:val="auto"/>
        </w:rPr>
        <w:t>Advertising expense</w:t>
      </w:r>
    </w:p>
    <w:p w14:paraId="383E92D3" w14:textId="77777777" w:rsidR="00390093" w:rsidRDefault="00390093" w:rsidP="00390093">
      <w:pPr>
        <w:pStyle w:val="ptffullns"/>
        <w:shd w:val="clear" w:color="auto" w:fill="FFFFFF"/>
        <w:rPr>
          <w:color w:val="auto"/>
        </w:rPr>
      </w:pPr>
      <w:r>
        <w:rPr>
          <w:color w:val="auto"/>
        </w:rPr>
        <w:t>Rent expense</w:t>
      </w:r>
    </w:p>
    <w:p w14:paraId="53936B0A" w14:textId="77777777" w:rsidR="00390093" w:rsidRDefault="00390093" w:rsidP="00390093">
      <w:pPr>
        <w:pStyle w:val="ptffullns"/>
        <w:shd w:val="clear" w:color="auto" w:fill="FFFFFF"/>
        <w:rPr>
          <w:color w:val="auto"/>
        </w:rPr>
      </w:pPr>
      <w:r>
        <w:rPr>
          <w:color w:val="auto"/>
        </w:rPr>
        <w:t>Service revenue</w:t>
      </w:r>
    </w:p>
    <w:p w14:paraId="597E35EC" w14:textId="77777777" w:rsidR="00390093" w:rsidRDefault="00390093" w:rsidP="00390093">
      <w:pPr>
        <w:pStyle w:val="ptffullns"/>
        <w:shd w:val="clear" w:color="auto" w:fill="FFFFFF"/>
        <w:rPr>
          <w:color w:val="auto"/>
        </w:rPr>
      </w:pPr>
    </w:p>
    <w:p w14:paraId="59E79006" w14:textId="77777777" w:rsidR="003B202F" w:rsidRDefault="003B202F" w:rsidP="003C38CF">
      <w:pPr>
        <w:pStyle w:val="ptffullns"/>
        <w:shd w:val="clear" w:color="auto" w:fill="FFFFFF"/>
        <w:outlineLvl w:val="0"/>
        <w:rPr>
          <w:color w:val="auto"/>
        </w:rPr>
      </w:pPr>
      <w:r>
        <w:rPr>
          <w:color w:val="auto"/>
        </w:rPr>
        <w:t xml:space="preserve">These accounts </w:t>
      </w:r>
      <w:r w:rsidR="00E76E7B">
        <w:rPr>
          <w:color w:val="auto"/>
        </w:rPr>
        <w:t>affect</w:t>
      </w:r>
      <w:r>
        <w:rPr>
          <w:color w:val="auto"/>
        </w:rPr>
        <w:t xml:space="preserve"> the owner</w:t>
      </w:r>
      <w:r w:rsidR="00942890">
        <w:rPr>
          <w:color w:val="auto"/>
        </w:rPr>
        <w:t>’</w:t>
      </w:r>
      <w:r>
        <w:rPr>
          <w:color w:val="auto"/>
        </w:rPr>
        <w:t>s equity account balance and not the assets.</w:t>
      </w:r>
    </w:p>
    <w:p w14:paraId="238D2899" w14:textId="77777777" w:rsidR="003B202F" w:rsidRDefault="003B202F" w:rsidP="00390093">
      <w:pPr>
        <w:pStyle w:val="ptffullns"/>
        <w:shd w:val="clear" w:color="auto" w:fill="FFFFFF"/>
        <w:rPr>
          <w:color w:val="auto"/>
        </w:rPr>
      </w:pPr>
    </w:p>
    <w:p w14:paraId="795B3711" w14:textId="77777777" w:rsidR="00390093" w:rsidRDefault="00390093" w:rsidP="00390093">
      <w:pPr>
        <w:pStyle w:val="ptffullns"/>
        <w:shd w:val="clear" w:color="auto" w:fill="FFFFFF"/>
        <w:rPr>
          <w:color w:val="auto"/>
        </w:rPr>
      </w:pPr>
      <w:r>
        <w:rPr>
          <w:color w:val="auto"/>
        </w:rPr>
        <w:t>Note also that the date line in the balance sheet was changed from a period of time to a point in time.</w:t>
      </w:r>
    </w:p>
    <w:p w14:paraId="7B6FC029" w14:textId="77777777" w:rsidR="00390093" w:rsidRPr="00F9362D" w:rsidRDefault="00390093" w:rsidP="00390093">
      <w:pPr>
        <w:pStyle w:val="ph1"/>
        <w:shd w:val="clear" w:color="auto" w:fill="FFFF9F"/>
        <w:rPr>
          <w:rFonts w:ascii="Arial MT Pro" w:hAnsi="Arial MT Pro" w:cs="Helvetica"/>
          <w:color w:val="auto"/>
          <w:sz w:val="27"/>
          <w:szCs w:val="27"/>
        </w:rPr>
        <w:sectPr w:rsidR="00390093" w:rsidRPr="00F9362D" w:rsidSect="00762DD6">
          <w:headerReference w:type="even" r:id="rId22"/>
          <w:headerReference w:type="default" r:id="rId23"/>
          <w:footerReference w:type="even" r:id="rId24"/>
          <w:footerReference w:type="default" r:id="rId25"/>
          <w:pgSz w:w="12241" w:h="15841" w:code="1"/>
          <w:pgMar w:top="1440" w:right="1269" w:bottom="1440" w:left="1702" w:header="720" w:footer="720" w:gutter="0"/>
          <w:cols w:space="720"/>
          <w:noEndnote/>
          <w:docGrid w:linePitch="326"/>
        </w:sectPr>
      </w:pPr>
    </w:p>
    <w:p w14:paraId="092BDB36" w14:textId="2953A8A7" w:rsidR="00390093" w:rsidRPr="00F9362D" w:rsidRDefault="00390093" w:rsidP="00762DD6">
      <w:pPr>
        <w:pStyle w:val="ph3ns"/>
        <w:tabs>
          <w:tab w:val="right" w:pos="13770"/>
        </w:tabs>
        <w:jc w:val="left"/>
        <w:rPr>
          <w:rFonts w:ascii="Arial MT Pro" w:hAnsi="Arial MT Pro"/>
          <w:color w:val="auto"/>
        </w:rPr>
      </w:pPr>
      <w:r w:rsidRPr="001C6BAA">
        <w:rPr>
          <w:color w:val="auto"/>
          <w:sz w:val="24"/>
        </w:rPr>
        <w:lastRenderedPageBreak/>
        <w:t>Req. 1</w:t>
      </w:r>
      <w:r w:rsidRPr="00F9362D">
        <w:rPr>
          <w:rFonts w:ascii="Arial MT Pro" w:hAnsi="Arial MT Pro"/>
          <w:color w:val="auto"/>
        </w:rPr>
        <w:tab/>
        <w:t>(45</w:t>
      </w:r>
      <w:r w:rsidR="00DD0951" w:rsidRPr="00F9362D">
        <w:rPr>
          <w:rFonts w:ascii="Arial MT Pro" w:hAnsi="Arial MT Pro"/>
          <w:color w:val="auto"/>
        </w:rPr>
        <w:t>–</w:t>
      </w:r>
      <w:r w:rsidRPr="00F9362D">
        <w:rPr>
          <w:rFonts w:ascii="Arial MT Pro" w:hAnsi="Arial MT Pro"/>
          <w:color w:val="auto"/>
        </w:rPr>
        <w:t xml:space="preserve">60 min.)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1-7A</w:t>
      </w:r>
    </w:p>
    <w:p w14:paraId="728552E6" w14:textId="77777777" w:rsidR="00390093" w:rsidRPr="00F9362D" w:rsidRDefault="00390093" w:rsidP="00762DD6">
      <w:pPr>
        <w:pStyle w:val="ph5"/>
        <w:shd w:val="clear" w:color="auto" w:fill="FFFFFF"/>
        <w:ind w:left="9360" w:firstLine="720"/>
        <w:rPr>
          <w:rFonts w:ascii="Arial MT Pro" w:hAnsi="Arial MT Pro"/>
          <w:color w:val="auto"/>
          <w:sz w:val="20"/>
        </w:rPr>
      </w:pPr>
      <w:r w:rsidRPr="00F9362D">
        <w:rPr>
          <w:rFonts w:ascii="Arial MT Pro" w:hAnsi="Arial MT Pro"/>
          <w:color w:val="auto"/>
          <w:sz w:val="20"/>
        </w:rPr>
        <w:t>Reaney Personnel Services</w:t>
      </w:r>
    </w:p>
    <w:p w14:paraId="7FCA28CD" w14:textId="750C17D2" w:rsidR="00390093" w:rsidRPr="00F9362D" w:rsidRDefault="00390093" w:rsidP="004D3C9D">
      <w:pPr>
        <w:pStyle w:val="ph1"/>
        <w:shd w:val="clear" w:color="auto" w:fill="FFFFFF"/>
        <w:spacing w:after="0"/>
        <w:ind w:left="0"/>
        <w:jc w:val="center"/>
        <w:outlineLvl w:val="0"/>
        <w:rPr>
          <w:rFonts w:ascii="Arial MT Pro" w:hAnsi="Arial MT Pro" w:cs="Helvetica"/>
          <w:color w:val="auto"/>
          <w:sz w:val="27"/>
          <w:szCs w:val="27"/>
        </w:rPr>
      </w:pPr>
      <w:r w:rsidRPr="00F9362D">
        <w:rPr>
          <w:rFonts w:ascii="Arial MT Pro" w:hAnsi="Arial MT Pro" w:cs="Helvetica"/>
          <w:color w:val="auto"/>
          <w:sz w:val="27"/>
          <w:szCs w:val="27"/>
        </w:rPr>
        <w:t>Analysis of Transactions</w:t>
      </w:r>
    </w:p>
    <w:tbl>
      <w:tblPr>
        <w:tblW w:w="13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
        <w:gridCol w:w="1350"/>
        <w:gridCol w:w="270"/>
        <w:gridCol w:w="1080"/>
        <w:gridCol w:w="270"/>
        <w:gridCol w:w="900"/>
        <w:gridCol w:w="270"/>
        <w:gridCol w:w="990"/>
        <w:gridCol w:w="270"/>
        <w:gridCol w:w="990"/>
        <w:gridCol w:w="270"/>
        <w:gridCol w:w="1080"/>
        <w:gridCol w:w="270"/>
        <w:gridCol w:w="1170"/>
        <w:gridCol w:w="270"/>
        <w:gridCol w:w="900"/>
        <w:gridCol w:w="270"/>
        <w:gridCol w:w="900"/>
        <w:gridCol w:w="236"/>
        <w:gridCol w:w="1047"/>
      </w:tblGrid>
      <w:tr w:rsidR="007D1720" w14:paraId="016C123B" w14:textId="77777777" w:rsidTr="00B232D0">
        <w:trPr>
          <w:cantSplit/>
          <w:trHeight w:val="92"/>
        </w:trPr>
        <w:tc>
          <w:tcPr>
            <w:tcW w:w="1098" w:type="dxa"/>
            <w:gridSpan w:val="2"/>
            <w:tcBorders>
              <w:top w:val="double" w:sz="4" w:space="0" w:color="auto"/>
              <w:left w:val="double" w:sz="4" w:space="0" w:color="auto"/>
              <w:bottom w:val="nil"/>
              <w:right w:val="single" w:sz="4" w:space="0" w:color="000000"/>
            </w:tcBorders>
            <w:shd w:val="clear" w:color="auto" w:fill="FFFFFF"/>
          </w:tcPr>
          <w:p w14:paraId="0B4A44B5" w14:textId="77777777" w:rsidR="00B7524F" w:rsidRPr="00F04582" w:rsidRDefault="00B7524F" w:rsidP="00423258">
            <w:pPr>
              <w:pStyle w:val="pformhead"/>
              <w:tabs>
                <w:tab w:val="center" w:pos="4510"/>
                <w:tab w:val="center" w:pos="7425"/>
                <w:tab w:val="center" w:pos="8140"/>
                <w:tab w:val="center" w:pos="8855"/>
                <w:tab w:val="center" w:pos="9680"/>
              </w:tabs>
              <w:spacing w:before="40" w:after="0"/>
              <w:jc w:val="left"/>
              <w:rPr>
                <w:rFonts w:ascii="Arial" w:hAnsi="Arial" w:cs="Arial"/>
                <w:b/>
                <w:color w:val="auto"/>
                <w:sz w:val="20"/>
                <w:szCs w:val="20"/>
              </w:rPr>
            </w:pPr>
            <w:r w:rsidRPr="00F9362D">
              <w:rPr>
                <w:rFonts w:ascii="Arial MT Pro" w:hAnsi="Arial MT Pro" w:cs="Arial"/>
                <w:b/>
                <w:color w:val="auto"/>
                <w:sz w:val="20"/>
                <w:szCs w:val="20"/>
              </w:rPr>
              <w:tab/>
            </w:r>
          </w:p>
        </w:tc>
        <w:tc>
          <w:tcPr>
            <w:tcW w:w="5130" w:type="dxa"/>
            <w:gridSpan w:val="7"/>
            <w:tcBorders>
              <w:top w:val="double" w:sz="4" w:space="0" w:color="auto"/>
              <w:left w:val="single" w:sz="4" w:space="0" w:color="000000"/>
              <w:bottom w:val="single" w:sz="4" w:space="0" w:color="auto"/>
              <w:right w:val="nil"/>
            </w:tcBorders>
            <w:shd w:val="clear" w:color="auto" w:fill="FFFFFF"/>
            <w:vAlign w:val="bottom"/>
          </w:tcPr>
          <w:p w14:paraId="3B3A7DF0" w14:textId="0029FDFF" w:rsidR="00B7524F" w:rsidRPr="00762DD6" w:rsidRDefault="00B7524F" w:rsidP="00762DD6">
            <w:pPr>
              <w:pStyle w:val="pformhead"/>
              <w:tabs>
                <w:tab w:val="center" w:pos="4510"/>
                <w:tab w:val="center" w:pos="7425"/>
                <w:tab w:val="center" w:pos="8140"/>
                <w:tab w:val="center" w:pos="8855"/>
                <w:tab w:val="center" w:pos="9680"/>
              </w:tabs>
              <w:spacing w:before="40" w:after="0"/>
              <w:rPr>
                <w:rFonts w:ascii="Arial" w:hAnsi="Arial" w:cs="Arial"/>
                <w:b/>
                <w:color w:val="auto"/>
                <w:sz w:val="16"/>
                <w:szCs w:val="16"/>
              </w:rPr>
            </w:pPr>
            <w:r w:rsidRPr="00F9362D">
              <w:rPr>
                <w:rFonts w:ascii="Arial MT Pro" w:hAnsi="Arial MT Pro" w:cs="Arial"/>
                <w:b/>
                <w:color w:val="auto"/>
                <w:sz w:val="16"/>
                <w:szCs w:val="16"/>
              </w:rPr>
              <w:t>Assets</w:t>
            </w:r>
          </w:p>
        </w:tc>
        <w:tc>
          <w:tcPr>
            <w:tcW w:w="270" w:type="dxa"/>
            <w:tcBorders>
              <w:top w:val="double" w:sz="4" w:space="0" w:color="auto"/>
              <w:left w:val="nil"/>
              <w:bottom w:val="single" w:sz="4" w:space="0" w:color="auto"/>
              <w:right w:val="nil"/>
            </w:tcBorders>
            <w:shd w:val="clear" w:color="auto" w:fill="FFFFFF"/>
            <w:vAlign w:val="bottom"/>
          </w:tcPr>
          <w:p w14:paraId="4DFE4424" w14:textId="77777777" w:rsidR="00B7524F" w:rsidRPr="00F04582" w:rsidRDefault="00B7524F" w:rsidP="00762DD6">
            <w:pPr>
              <w:pStyle w:val="pformhead"/>
              <w:tabs>
                <w:tab w:val="center" w:pos="4510"/>
                <w:tab w:val="center" w:pos="7425"/>
                <w:tab w:val="center" w:pos="8140"/>
                <w:tab w:val="center" w:pos="8855"/>
                <w:tab w:val="center" w:pos="9680"/>
              </w:tabs>
              <w:spacing w:before="40" w:after="0"/>
              <w:rPr>
                <w:rFonts w:ascii="Arial" w:hAnsi="Arial" w:cs="Arial"/>
                <w:b/>
                <w:color w:val="auto"/>
                <w:sz w:val="20"/>
                <w:szCs w:val="20"/>
              </w:rPr>
            </w:pPr>
            <w:r w:rsidRPr="00F9362D">
              <w:rPr>
                <w:rFonts w:ascii="Arial MT Pro" w:hAnsi="Arial MT Pro" w:cs="Arial"/>
                <w:b/>
                <w:sz w:val="16"/>
                <w:szCs w:val="16"/>
              </w:rPr>
              <w:t>=</w:t>
            </w:r>
          </w:p>
        </w:tc>
        <w:tc>
          <w:tcPr>
            <w:tcW w:w="990" w:type="dxa"/>
            <w:tcBorders>
              <w:top w:val="double" w:sz="4" w:space="0" w:color="auto"/>
              <w:left w:val="nil"/>
              <w:bottom w:val="single" w:sz="4" w:space="0" w:color="auto"/>
              <w:right w:val="nil"/>
            </w:tcBorders>
            <w:shd w:val="clear" w:color="auto" w:fill="FFFFFF"/>
            <w:vAlign w:val="bottom"/>
          </w:tcPr>
          <w:p w14:paraId="2E88FEC2" w14:textId="77777777" w:rsidR="00B7524F" w:rsidRPr="00762DD6" w:rsidRDefault="00B7524F" w:rsidP="00762DD6">
            <w:pPr>
              <w:pStyle w:val="pformhead"/>
              <w:tabs>
                <w:tab w:val="center" w:pos="4510"/>
                <w:tab w:val="center" w:pos="7425"/>
                <w:tab w:val="center" w:pos="8140"/>
                <w:tab w:val="center" w:pos="8855"/>
                <w:tab w:val="center" w:pos="9680"/>
              </w:tabs>
              <w:spacing w:before="40" w:after="0"/>
              <w:rPr>
                <w:rFonts w:ascii="Arial" w:hAnsi="Arial" w:cs="Arial"/>
                <w:b/>
                <w:color w:val="auto"/>
                <w:sz w:val="16"/>
                <w:szCs w:val="16"/>
              </w:rPr>
            </w:pPr>
            <w:r w:rsidRPr="00F9362D">
              <w:rPr>
                <w:rFonts w:ascii="Arial MT Pro" w:hAnsi="Arial MT Pro" w:cs="Arial"/>
                <w:b/>
                <w:color w:val="auto"/>
                <w:sz w:val="16"/>
                <w:szCs w:val="16"/>
              </w:rPr>
              <w:t>Liabilities</w:t>
            </w:r>
          </w:p>
        </w:tc>
        <w:tc>
          <w:tcPr>
            <w:tcW w:w="270" w:type="dxa"/>
            <w:tcBorders>
              <w:top w:val="double" w:sz="4" w:space="0" w:color="auto"/>
              <w:left w:val="nil"/>
              <w:bottom w:val="single" w:sz="4" w:space="0" w:color="auto"/>
              <w:right w:val="nil"/>
            </w:tcBorders>
            <w:shd w:val="clear" w:color="auto" w:fill="FFFFFF"/>
            <w:vAlign w:val="bottom"/>
          </w:tcPr>
          <w:p w14:paraId="58A21E9C" w14:textId="77777777" w:rsidR="00B7524F" w:rsidRPr="00762DD6" w:rsidRDefault="00B7524F" w:rsidP="00762DD6">
            <w:pPr>
              <w:pStyle w:val="pformhead"/>
              <w:tabs>
                <w:tab w:val="center" w:pos="4510"/>
                <w:tab w:val="center" w:pos="7425"/>
                <w:tab w:val="center" w:pos="8140"/>
                <w:tab w:val="center" w:pos="8855"/>
                <w:tab w:val="center" w:pos="9680"/>
              </w:tabs>
              <w:spacing w:before="40" w:after="0"/>
              <w:rPr>
                <w:rFonts w:ascii="Arial" w:hAnsi="Arial" w:cs="Arial"/>
                <w:b/>
                <w:color w:val="auto"/>
                <w:sz w:val="16"/>
                <w:szCs w:val="16"/>
              </w:rPr>
            </w:pPr>
            <w:r w:rsidRPr="00F9362D">
              <w:rPr>
                <w:rFonts w:ascii="Arial MT Pro" w:hAnsi="Arial MT Pro" w:cs="Helvetica"/>
                <w:b/>
                <w:sz w:val="20"/>
              </w:rPr>
              <w:t>+</w:t>
            </w:r>
          </w:p>
        </w:tc>
        <w:tc>
          <w:tcPr>
            <w:tcW w:w="6143" w:type="dxa"/>
            <w:gridSpan w:val="9"/>
            <w:tcBorders>
              <w:top w:val="double" w:sz="4" w:space="0" w:color="auto"/>
              <w:left w:val="nil"/>
              <w:bottom w:val="single" w:sz="4" w:space="0" w:color="auto"/>
              <w:right w:val="double" w:sz="4" w:space="0" w:color="auto"/>
            </w:tcBorders>
            <w:shd w:val="clear" w:color="auto" w:fill="FFFFFF"/>
            <w:vAlign w:val="bottom"/>
          </w:tcPr>
          <w:p w14:paraId="5E7D211C" w14:textId="77777777" w:rsidR="00B7524F" w:rsidRPr="00F9362D" w:rsidRDefault="00B7524F" w:rsidP="00762DD6">
            <w:pPr>
              <w:pStyle w:val="pformhead"/>
              <w:tabs>
                <w:tab w:val="center" w:pos="4510"/>
                <w:tab w:val="center" w:pos="7425"/>
                <w:tab w:val="center" w:pos="8140"/>
                <w:tab w:val="center" w:pos="8855"/>
                <w:tab w:val="center" w:pos="9680"/>
              </w:tabs>
              <w:spacing w:before="40" w:after="0"/>
              <w:rPr>
                <w:rFonts w:ascii="Arial MT Pro" w:hAnsi="Arial MT Pro" w:cs="Arial"/>
                <w:b/>
                <w:color w:val="auto"/>
                <w:sz w:val="16"/>
                <w:szCs w:val="16"/>
              </w:rPr>
            </w:pPr>
            <w:r w:rsidRPr="00F9362D">
              <w:rPr>
                <w:rFonts w:ascii="Arial MT Pro" w:hAnsi="Arial MT Pro" w:cs="Arial"/>
                <w:b/>
                <w:color w:val="auto"/>
                <w:sz w:val="16"/>
                <w:szCs w:val="16"/>
              </w:rPr>
              <w:t>Owner’s equity</w:t>
            </w:r>
          </w:p>
        </w:tc>
      </w:tr>
      <w:tr w:rsidR="00EB229B" w14:paraId="22540BD5" w14:textId="77777777" w:rsidTr="00B232D0">
        <w:trPr>
          <w:cantSplit/>
          <w:trHeight w:val="544"/>
        </w:trPr>
        <w:tc>
          <w:tcPr>
            <w:tcW w:w="1098" w:type="dxa"/>
            <w:gridSpan w:val="2"/>
            <w:tcBorders>
              <w:top w:val="nil"/>
              <w:left w:val="double" w:sz="4" w:space="0" w:color="auto"/>
              <w:bottom w:val="single" w:sz="4" w:space="0" w:color="auto"/>
              <w:right w:val="single" w:sz="4" w:space="0" w:color="000000"/>
            </w:tcBorders>
            <w:shd w:val="clear" w:color="auto" w:fill="FFFFFF"/>
            <w:vAlign w:val="bottom"/>
          </w:tcPr>
          <w:p w14:paraId="2A0419DB" w14:textId="77777777" w:rsidR="00B7524F" w:rsidRPr="00762DD6" w:rsidRDefault="00B7524F" w:rsidP="0035205F">
            <w:pPr>
              <w:jc w:val="center"/>
              <w:rPr>
                <w:rFonts w:ascii="Arial" w:hAnsi="Arial" w:cs="Arial"/>
                <w:b/>
                <w:sz w:val="16"/>
                <w:szCs w:val="16"/>
              </w:rPr>
            </w:pPr>
            <w:r w:rsidRPr="00F9362D">
              <w:rPr>
                <w:rFonts w:ascii="Arial MT Pro" w:hAnsi="Arial MT Pro" w:cs="Arial"/>
                <w:b/>
                <w:sz w:val="16"/>
                <w:szCs w:val="16"/>
              </w:rPr>
              <w:t>Date</w:t>
            </w:r>
          </w:p>
        </w:tc>
        <w:tc>
          <w:tcPr>
            <w:tcW w:w="1350" w:type="dxa"/>
            <w:tcBorders>
              <w:left w:val="single" w:sz="4" w:space="0" w:color="000000"/>
              <w:bottom w:val="single" w:sz="4" w:space="0" w:color="auto"/>
              <w:right w:val="nil"/>
            </w:tcBorders>
            <w:shd w:val="clear" w:color="auto" w:fill="FFFFFF"/>
            <w:vAlign w:val="bottom"/>
          </w:tcPr>
          <w:p w14:paraId="7A60B7C7" w14:textId="77777777" w:rsidR="00B7524F" w:rsidRPr="00762DD6" w:rsidDel="00F04582" w:rsidRDefault="00C72C23" w:rsidP="00C72C23">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rPr>
                <w:rFonts w:ascii="Arial" w:hAnsi="Arial" w:cs="Arial"/>
                <w:b/>
                <w:sz w:val="16"/>
                <w:szCs w:val="16"/>
              </w:rPr>
            </w:pPr>
            <w:r w:rsidRPr="00F9362D">
              <w:rPr>
                <w:rFonts w:ascii="Arial MT Pro" w:hAnsi="Arial MT Pro" w:cs="Arial"/>
                <w:b/>
                <w:sz w:val="16"/>
                <w:szCs w:val="16"/>
              </w:rPr>
              <w:t xml:space="preserve">          </w:t>
            </w:r>
            <w:r w:rsidR="00B7524F" w:rsidRPr="00F9362D">
              <w:rPr>
                <w:rFonts w:ascii="Arial MT Pro" w:hAnsi="Arial MT Pro" w:cs="Arial"/>
                <w:b/>
                <w:sz w:val="16"/>
                <w:szCs w:val="16"/>
              </w:rPr>
              <w:t>Cash</w:t>
            </w:r>
          </w:p>
        </w:tc>
        <w:tc>
          <w:tcPr>
            <w:tcW w:w="270" w:type="dxa"/>
            <w:tcBorders>
              <w:left w:val="nil"/>
              <w:bottom w:val="single" w:sz="4" w:space="0" w:color="auto"/>
              <w:right w:val="nil"/>
            </w:tcBorders>
            <w:shd w:val="clear" w:color="auto" w:fill="FFFFFF"/>
            <w:vAlign w:val="bottom"/>
          </w:tcPr>
          <w:p w14:paraId="6B775519" w14:textId="77777777"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w:t>
            </w:r>
          </w:p>
        </w:tc>
        <w:tc>
          <w:tcPr>
            <w:tcW w:w="1080" w:type="dxa"/>
            <w:tcBorders>
              <w:left w:val="nil"/>
              <w:bottom w:val="single" w:sz="4" w:space="0" w:color="auto"/>
              <w:right w:val="nil"/>
            </w:tcBorders>
            <w:shd w:val="clear" w:color="auto" w:fill="FFFFFF"/>
            <w:vAlign w:val="bottom"/>
          </w:tcPr>
          <w:p w14:paraId="5C0895CB" w14:textId="7EF48F2D"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 xml:space="preserve">Accounts </w:t>
            </w:r>
            <w:r w:rsidR="00EE35A4" w:rsidRPr="00F9362D">
              <w:rPr>
                <w:rFonts w:ascii="Arial MT Pro" w:hAnsi="Arial MT Pro" w:cs="Arial"/>
                <w:b/>
                <w:sz w:val="16"/>
                <w:szCs w:val="16"/>
              </w:rPr>
              <w:t>R</w:t>
            </w:r>
            <w:r w:rsidRPr="00F9362D">
              <w:rPr>
                <w:rFonts w:ascii="Arial MT Pro" w:hAnsi="Arial MT Pro" w:cs="Arial"/>
                <w:b/>
                <w:sz w:val="16"/>
                <w:szCs w:val="16"/>
              </w:rPr>
              <w:t>eceivable</w:t>
            </w:r>
          </w:p>
        </w:tc>
        <w:tc>
          <w:tcPr>
            <w:tcW w:w="270" w:type="dxa"/>
            <w:tcBorders>
              <w:left w:val="nil"/>
              <w:bottom w:val="single" w:sz="4" w:space="0" w:color="auto"/>
              <w:right w:val="nil"/>
            </w:tcBorders>
            <w:shd w:val="clear" w:color="auto" w:fill="FFFFFF"/>
            <w:vAlign w:val="bottom"/>
          </w:tcPr>
          <w:p w14:paraId="5067745F" w14:textId="59C29466"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w:t>
            </w:r>
          </w:p>
        </w:tc>
        <w:tc>
          <w:tcPr>
            <w:tcW w:w="900" w:type="dxa"/>
            <w:tcBorders>
              <w:left w:val="nil"/>
              <w:bottom w:val="single" w:sz="4" w:space="0" w:color="auto"/>
              <w:right w:val="nil"/>
            </w:tcBorders>
            <w:shd w:val="clear" w:color="auto" w:fill="FFFFFF"/>
            <w:vAlign w:val="bottom"/>
          </w:tcPr>
          <w:p w14:paraId="2BE8425F" w14:textId="77777777"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 xml:space="preserve">Office </w:t>
            </w:r>
            <w:r w:rsidR="00EE35A4" w:rsidRPr="00F9362D">
              <w:rPr>
                <w:rFonts w:ascii="Arial MT Pro" w:hAnsi="Arial MT Pro" w:cs="Arial"/>
                <w:b/>
                <w:sz w:val="16"/>
                <w:szCs w:val="16"/>
              </w:rPr>
              <w:t>S</w:t>
            </w:r>
            <w:r w:rsidRPr="00F9362D">
              <w:rPr>
                <w:rFonts w:ascii="Arial MT Pro" w:hAnsi="Arial MT Pro" w:cs="Arial"/>
                <w:b/>
                <w:sz w:val="16"/>
                <w:szCs w:val="16"/>
              </w:rPr>
              <w:t>upplies</w:t>
            </w:r>
          </w:p>
        </w:tc>
        <w:tc>
          <w:tcPr>
            <w:tcW w:w="270" w:type="dxa"/>
            <w:tcBorders>
              <w:left w:val="nil"/>
              <w:bottom w:val="single" w:sz="4" w:space="0" w:color="auto"/>
              <w:right w:val="nil"/>
            </w:tcBorders>
            <w:shd w:val="clear" w:color="auto" w:fill="FFFFFF"/>
            <w:vAlign w:val="bottom"/>
          </w:tcPr>
          <w:p w14:paraId="0846F288" w14:textId="77777777"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w:t>
            </w:r>
          </w:p>
        </w:tc>
        <w:tc>
          <w:tcPr>
            <w:tcW w:w="990" w:type="dxa"/>
            <w:tcBorders>
              <w:left w:val="nil"/>
              <w:bottom w:val="single" w:sz="4" w:space="0" w:color="auto"/>
              <w:right w:val="nil"/>
            </w:tcBorders>
            <w:shd w:val="clear" w:color="auto" w:fill="FFFFFF"/>
            <w:vAlign w:val="bottom"/>
          </w:tcPr>
          <w:p w14:paraId="24D311D7" w14:textId="77777777"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Furniture</w:t>
            </w:r>
          </w:p>
        </w:tc>
        <w:tc>
          <w:tcPr>
            <w:tcW w:w="270" w:type="dxa"/>
            <w:tcBorders>
              <w:left w:val="nil"/>
              <w:bottom w:val="single" w:sz="4" w:space="0" w:color="auto"/>
              <w:right w:val="nil"/>
            </w:tcBorders>
            <w:shd w:val="clear" w:color="auto" w:fill="FFFFFF"/>
            <w:vAlign w:val="bottom"/>
          </w:tcPr>
          <w:p w14:paraId="5060350E" w14:textId="77777777"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w:t>
            </w:r>
          </w:p>
        </w:tc>
        <w:tc>
          <w:tcPr>
            <w:tcW w:w="990" w:type="dxa"/>
            <w:tcBorders>
              <w:left w:val="nil"/>
              <w:bottom w:val="single" w:sz="4" w:space="0" w:color="auto"/>
              <w:right w:val="nil"/>
            </w:tcBorders>
            <w:shd w:val="clear" w:color="auto" w:fill="FFFFFF"/>
            <w:vAlign w:val="bottom"/>
          </w:tcPr>
          <w:p w14:paraId="15E02CA9" w14:textId="77777777"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 xml:space="preserve">Accounts </w:t>
            </w:r>
            <w:r w:rsidR="00EE35A4" w:rsidRPr="00F9362D">
              <w:rPr>
                <w:rFonts w:ascii="Arial MT Pro" w:hAnsi="Arial MT Pro" w:cs="Arial"/>
                <w:b/>
                <w:sz w:val="16"/>
                <w:szCs w:val="16"/>
              </w:rPr>
              <w:t>P</w:t>
            </w:r>
            <w:r w:rsidRPr="00F9362D">
              <w:rPr>
                <w:rFonts w:ascii="Arial MT Pro" w:hAnsi="Arial MT Pro" w:cs="Arial"/>
                <w:b/>
                <w:sz w:val="16"/>
                <w:szCs w:val="16"/>
              </w:rPr>
              <w:t>ayable</w:t>
            </w:r>
          </w:p>
        </w:tc>
        <w:tc>
          <w:tcPr>
            <w:tcW w:w="270" w:type="dxa"/>
            <w:tcBorders>
              <w:left w:val="nil"/>
              <w:bottom w:val="single" w:sz="4" w:space="0" w:color="auto"/>
              <w:right w:val="nil"/>
            </w:tcBorders>
            <w:shd w:val="clear" w:color="auto" w:fill="FFFFFF"/>
            <w:vAlign w:val="bottom"/>
          </w:tcPr>
          <w:p w14:paraId="541E0950" w14:textId="77777777"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Helvetica"/>
                <w:b/>
                <w:sz w:val="20"/>
              </w:rPr>
              <w:t>+</w:t>
            </w:r>
          </w:p>
        </w:tc>
        <w:tc>
          <w:tcPr>
            <w:tcW w:w="1080" w:type="dxa"/>
            <w:tcBorders>
              <w:left w:val="nil"/>
              <w:bottom w:val="single" w:sz="4" w:space="0" w:color="auto"/>
              <w:right w:val="nil"/>
            </w:tcBorders>
            <w:shd w:val="clear" w:color="auto" w:fill="FFFFFF"/>
            <w:vAlign w:val="bottom"/>
          </w:tcPr>
          <w:p w14:paraId="1F582B90" w14:textId="6038F769"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M. Reaney</w:t>
            </w:r>
            <w:r w:rsidR="001555A5" w:rsidRPr="00F9362D">
              <w:rPr>
                <w:rFonts w:ascii="Arial MT Pro" w:hAnsi="Arial MT Pro" w:cs="Arial"/>
                <w:b/>
                <w:sz w:val="16"/>
                <w:szCs w:val="16"/>
              </w:rPr>
              <w:t>,</w:t>
            </w:r>
            <w:r w:rsidRPr="00F9362D">
              <w:rPr>
                <w:rFonts w:ascii="Arial MT Pro" w:hAnsi="Arial MT Pro" w:cs="Arial"/>
                <w:b/>
                <w:sz w:val="16"/>
                <w:szCs w:val="16"/>
              </w:rPr>
              <w:t xml:space="preserve"> </w:t>
            </w:r>
            <w:r w:rsidR="00EE35A4" w:rsidRPr="00F9362D">
              <w:rPr>
                <w:rFonts w:ascii="Arial MT Pro" w:hAnsi="Arial MT Pro" w:cs="Arial"/>
                <w:b/>
                <w:sz w:val="16"/>
                <w:szCs w:val="16"/>
              </w:rPr>
              <w:t>C</w:t>
            </w:r>
            <w:r w:rsidRPr="00F9362D">
              <w:rPr>
                <w:rFonts w:ascii="Arial MT Pro" w:hAnsi="Arial MT Pro" w:cs="Arial"/>
                <w:b/>
                <w:sz w:val="16"/>
                <w:szCs w:val="16"/>
              </w:rPr>
              <w:t>apital</w:t>
            </w:r>
          </w:p>
        </w:tc>
        <w:tc>
          <w:tcPr>
            <w:tcW w:w="270" w:type="dxa"/>
            <w:tcBorders>
              <w:left w:val="nil"/>
              <w:bottom w:val="single" w:sz="4" w:space="0" w:color="auto"/>
              <w:right w:val="nil"/>
            </w:tcBorders>
            <w:shd w:val="clear" w:color="auto" w:fill="FFFFFF"/>
            <w:vAlign w:val="bottom"/>
          </w:tcPr>
          <w:p w14:paraId="148C0390" w14:textId="77777777"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Helvetica"/>
                <w:b/>
                <w:sz w:val="20"/>
              </w:rPr>
              <w:t>-</w:t>
            </w:r>
          </w:p>
        </w:tc>
        <w:tc>
          <w:tcPr>
            <w:tcW w:w="1170" w:type="dxa"/>
            <w:tcBorders>
              <w:left w:val="nil"/>
              <w:bottom w:val="single" w:sz="4" w:space="0" w:color="auto"/>
              <w:right w:val="nil"/>
            </w:tcBorders>
            <w:shd w:val="clear" w:color="auto" w:fill="FFFFFF"/>
            <w:vAlign w:val="bottom"/>
          </w:tcPr>
          <w:p w14:paraId="5A717364" w14:textId="04784F7D"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M. Reaney</w:t>
            </w:r>
            <w:r w:rsidR="001555A5" w:rsidRPr="00F9362D">
              <w:rPr>
                <w:rFonts w:ascii="Arial MT Pro" w:hAnsi="Arial MT Pro" w:cs="Arial"/>
                <w:b/>
                <w:sz w:val="16"/>
                <w:szCs w:val="16"/>
              </w:rPr>
              <w:t>,</w:t>
            </w:r>
            <w:r w:rsidRPr="00F9362D">
              <w:rPr>
                <w:rFonts w:ascii="Arial MT Pro" w:hAnsi="Arial MT Pro" w:cs="Arial"/>
                <w:b/>
                <w:sz w:val="16"/>
                <w:szCs w:val="16"/>
              </w:rPr>
              <w:t xml:space="preserve"> </w:t>
            </w:r>
            <w:r w:rsidR="00EE35A4" w:rsidRPr="00F9362D">
              <w:rPr>
                <w:rFonts w:ascii="Arial MT Pro" w:hAnsi="Arial MT Pro" w:cs="Arial"/>
                <w:b/>
                <w:sz w:val="16"/>
                <w:szCs w:val="16"/>
              </w:rPr>
              <w:t>W</w:t>
            </w:r>
            <w:r w:rsidRPr="00F9362D">
              <w:rPr>
                <w:rFonts w:ascii="Arial MT Pro" w:hAnsi="Arial MT Pro" w:cs="Arial"/>
                <w:b/>
                <w:sz w:val="16"/>
                <w:szCs w:val="16"/>
              </w:rPr>
              <w:t>ithdrawals</w:t>
            </w:r>
          </w:p>
        </w:tc>
        <w:tc>
          <w:tcPr>
            <w:tcW w:w="270" w:type="dxa"/>
            <w:tcBorders>
              <w:left w:val="nil"/>
              <w:bottom w:val="single" w:sz="4" w:space="0" w:color="auto"/>
              <w:right w:val="nil"/>
            </w:tcBorders>
            <w:shd w:val="clear" w:color="auto" w:fill="FFFFFF"/>
            <w:vAlign w:val="bottom"/>
          </w:tcPr>
          <w:p w14:paraId="4D64B97D" w14:textId="292ADC1C" w:rsidR="00B7524F" w:rsidRPr="00762DD6" w:rsidRDefault="00283B60"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Helvetica"/>
                <w:b/>
                <w:sz w:val="20"/>
              </w:rPr>
              <w:t>+</w:t>
            </w:r>
          </w:p>
        </w:tc>
        <w:tc>
          <w:tcPr>
            <w:tcW w:w="900" w:type="dxa"/>
            <w:tcBorders>
              <w:left w:val="nil"/>
              <w:bottom w:val="single" w:sz="4" w:space="0" w:color="auto"/>
              <w:right w:val="nil"/>
            </w:tcBorders>
            <w:shd w:val="clear" w:color="auto" w:fill="FFFFFF"/>
            <w:vAlign w:val="bottom"/>
          </w:tcPr>
          <w:p w14:paraId="2C2CDB69" w14:textId="77777777"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 xml:space="preserve">Service </w:t>
            </w:r>
            <w:r w:rsidR="00EE35A4" w:rsidRPr="00F9362D">
              <w:rPr>
                <w:rFonts w:ascii="Arial MT Pro" w:hAnsi="Arial MT Pro" w:cs="Arial"/>
                <w:b/>
                <w:sz w:val="16"/>
                <w:szCs w:val="16"/>
              </w:rPr>
              <w:t>R</w:t>
            </w:r>
            <w:r w:rsidRPr="00F9362D">
              <w:rPr>
                <w:rFonts w:ascii="Arial MT Pro" w:hAnsi="Arial MT Pro" w:cs="Arial"/>
                <w:b/>
                <w:sz w:val="16"/>
                <w:szCs w:val="16"/>
              </w:rPr>
              <w:t>evenue</w:t>
            </w:r>
          </w:p>
        </w:tc>
        <w:tc>
          <w:tcPr>
            <w:tcW w:w="270" w:type="dxa"/>
            <w:tcBorders>
              <w:left w:val="nil"/>
              <w:bottom w:val="single" w:sz="4" w:space="0" w:color="auto"/>
              <w:right w:val="nil"/>
            </w:tcBorders>
            <w:shd w:val="clear" w:color="auto" w:fill="FFFFFF"/>
            <w:vAlign w:val="bottom"/>
          </w:tcPr>
          <w:p w14:paraId="4FEA0D4E" w14:textId="77777777"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Helvetica"/>
                <w:b/>
                <w:sz w:val="20"/>
              </w:rPr>
              <w:t>-</w:t>
            </w:r>
          </w:p>
        </w:tc>
        <w:tc>
          <w:tcPr>
            <w:tcW w:w="900" w:type="dxa"/>
            <w:tcBorders>
              <w:left w:val="nil"/>
              <w:bottom w:val="single" w:sz="4" w:space="0" w:color="auto"/>
              <w:right w:val="nil"/>
            </w:tcBorders>
            <w:shd w:val="clear" w:color="auto" w:fill="FFFFFF"/>
            <w:vAlign w:val="bottom"/>
          </w:tcPr>
          <w:p w14:paraId="610D5216" w14:textId="77777777" w:rsidR="00B7524F" w:rsidRPr="00762DD6"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 xml:space="preserve">Advert. </w:t>
            </w:r>
            <w:r w:rsidR="00EE35A4" w:rsidRPr="00F9362D">
              <w:rPr>
                <w:rFonts w:ascii="Arial MT Pro" w:hAnsi="Arial MT Pro" w:cs="Arial"/>
                <w:b/>
                <w:sz w:val="16"/>
                <w:szCs w:val="16"/>
              </w:rPr>
              <w:t>E</w:t>
            </w:r>
            <w:r w:rsidRPr="00F9362D">
              <w:rPr>
                <w:rFonts w:ascii="Arial MT Pro" w:hAnsi="Arial MT Pro" w:cs="Arial"/>
                <w:b/>
                <w:sz w:val="16"/>
                <w:szCs w:val="16"/>
              </w:rPr>
              <w:t>xpense</w:t>
            </w:r>
          </w:p>
        </w:tc>
        <w:tc>
          <w:tcPr>
            <w:tcW w:w="236" w:type="dxa"/>
            <w:tcBorders>
              <w:left w:val="nil"/>
              <w:bottom w:val="single" w:sz="4" w:space="0" w:color="auto"/>
              <w:right w:val="nil"/>
            </w:tcBorders>
            <w:shd w:val="clear" w:color="auto" w:fill="FFFFFF"/>
            <w:vAlign w:val="bottom"/>
          </w:tcPr>
          <w:p w14:paraId="5712ED48" w14:textId="77777777" w:rsidR="00B7524F" w:rsidRPr="00B7524F" w:rsidRDefault="00B7524F" w:rsidP="0035205F">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Helvetica"/>
                <w:b/>
                <w:sz w:val="20"/>
              </w:rPr>
              <w:t>-</w:t>
            </w:r>
          </w:p>
        </w:tc>
        <w:tc>
          <w:tcPr>
            <w:tcW w:w="1047" w:type="dxa"/>
            <w:tcBorders>
              <w:left w:val="nil"/>
              <w:bottom w:val="single" w:sz="4" w:space="0" w:color="auto"/>
              <w:right w:val="double" w:sz="4" w:space="0" w:color="auto"/>
            </w:tcBorders>
            <w:shd w:val="clear" w:color="auto" w:fill="FFFFFF"/>
            <w:vAlign w:val="bottom"/>
          </w:tcPr>
          <w:p w14:paraId="0C25D474" w14:textId="77777777" w:rsidR="00B7524F" w:rsidRPr="00F9362D" w:rsidRDefault="00B7524F"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MT Pro" w:hAnsi="Arial MT Pro" w:cs="Arial"/>
                <w:b/>
                <w:sz w:val="16"/>
                <w:szCs w:val="16"/>
              </w:rPr>
            </w:pPr>
            <w:r w:rsidRPr="00F9362D">
              <w:rPr>
                <w:rFonts w:ascii="Arial MT Pro" w:hAnsi="Arial MT Pro" w:cs="Arial"/>
                <w:b/>
                <w:sz w:val="16"/>
                <w:szCs w:val="16"/>
              </w:rPr>
              <w:t xml:space="preserve">Salaries </w:t>
            </w:r>
            <w:r w:rsidR="00EE35A4" w:rsidRPr="00F9362D">
              <w:rPr>
                <w:rFonts w:ascii="Arial MT Pro" w:hAnsi="Arial MT Pro" w:cs="Arial"/>
                <w:b/>
                <w:sz w:val="16"/>
                <w:szCs w:val="16"/>
              </w:rPr>
              <w:t>E</w:t>
            </w:r>
            <w:r w:rsidRPr="00F9362D">
              <w:rPr>
                <w:rFonts w:ascii="Arial MT Pro" w:hAnsi="Arial MT Pro" w:cs="Arial"/>
                <w:b/>
                <w:sz w:val="16"/>
                <w:szCs w:val="16"/>
              </w:rPr>
              <w:t>xpense</w:t>
            </w:r>
          </w:p>
        </w:tc>
      </w:tr>
      <w:tr w:rsidR="00D43412" w14:paraId="7345A406" w14:textId="77777777" w:rsidTr="00B232D0">
        <w:trPr>
          <w:cantSplit/>
          <w:trHeight w:val="309"/>
        </w:trPr>
        <w:tc>
          <w:tcPr>
            <w:tcW w:w="648" w:type="dxa"/>
            <w:tcBorders>
              <w:top w:val="single" w:sz="4" w:space="0" w:color="auto"/>
              <w:left w:val="double" w:sz="4" w:space="0" w:color="auto"/>
              <w:bottom w:val="double" w:sz="4" w:space="0" w:color="auto"/>
              <w:right w:val="nil"/>
            </w:tcBorders>
            <w:shd w:val="clear" w:color="auto" w:fill="D9D9D9" w:themeFill="background1" w:themeFillShade="D9"/>
          </w:tcPr>
          <w:p w14:paraId="0D56ABDF"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Bal.</w:t>
            </w:r>
          </w:p>
        </w:tc>
        <w:tc>
          <w:tcPr>
            <w:tcW w:w="450" w:type="dxa"/>
            <w:tcBorders>
              <w:top w:val="single" w:sz="4" w:space="0" w:color="auto"/>
              <w:left w:val="nil"/>
              <w:bottom w:val="double" w:sz="4" w:space="0" w:color="auto"/>
            </w:tcBorders>
            <w:shd w:val="clear" w:color="auto" w:fill="D9D9D9" w:themeFill="background1" w:themeFillShade="D9"/>
          </w:tcPr>
          <w:p w14:paraId="510C340C" w14:textId="77777777" w:rsidR="00932B76" w:rsidRPr="00762DD6" w:rsidRDefault="00932B76" w:rsidP="004D3C9D">
            <w:pPr>
              <w:pStyle w:val="pformh"/>
              <w:tabs>
                <w:tab w:val="decimal" w:pos="335"/>
              </w:tabs>
              <w:spacing w:before="40" w:after="40"/>
              <w:rPr>
                <w:rFonts w:ascii="Arial" w:hAnsi="Arial" w:cs="Arial"/>
                <w:color w:val="auto"/>
                <w:sz w:val="16"/>
                <w:szCs w:val="16"/>
              </w:rPr>
            </w:pPr>
          </w:p>
        </w:tc>
        <w:tc>
          <w:tcPr>
            <w:tcW w:w="1350" w:type="dxa"/>
            <w:tcBorders>
              <w:top w:val="single" w:sz="4" w:space="0" w:color="auto"/>
              <w:bottom w:val="double" w:sz="4" w:space="0" w:color="auto"/>
            </w:tcBorders>
            <w:shd w:val="clear" w:color="auto" w:fill="D9D9D9" w:themeFill="background1" w:themeFillShade="D9"/>
          </w:tcPr>
          <w:p w14:paraId="5C358660" w14:textId="579334AE" w:rsidR="00932B76" w:rsidRPr="00762DD6" w:rsidRDefault="00932B76" w:rsidP="0019721B">
            <w:pPr>
              <w:pStyle w:val="pformh"/>
              <w:tabs>
                <w:tab w:val="decimal" w:pos="1057"/>
              </w:tabs>
              <w:spacing w:after="40"/>
              <w:ind w:right="-75"/>
              <w:rPr>
                <w:rFonts w:ascii="Arial" w:hAnsi="Arial" w:cs="Arial"/>
                <w:color w:val="auto"/>
                <w:sz w:val="16"/>
                <w:szCs w:val="16"/>
              </w:rPr>
            </w:pPr>
            <w:r w:rsidRPr="00F9362D">
              <w:rPr>
                <w:rFonts w:ascii="Arial MT Pro" w:hAnsi="Arial MT Pro" w:cs="Arial"/>
                <w:color w:val="auto"/>
                <w:sz w:val="16"/>
                <w:szCs w:val="16"/>
              </w:rPr>
              <w:t>40,000</w:t>
            </w:r>
          </w:p>
        </w:tc>
        <w:tc>
          <w:tcPr>
            <w:tcW w:w="1350" w:type="dxa"/>
            <w:gridSpan w:val="2"/>
            <w:tcBorders>
              <w:top w:val="single" w:sz="4" w:space="0" w:color="auto"/>
              <w:bottom w:val="double" w:sz="4" w:space="0" w:color="auto"/>
            </w:tcBorders>
            <w:shd w:val="clear" w:color="auto" w:fill="D9D9D9" w:themeFill="background1" w:themeFillShade="D9"/>
          </w:tcPr>
          <w:p w14:paraId="0C70FECC" w14:textId="77777777" w:rsidR="00932B76" w:rsidRPr="00762DD6" w:rsidRDefault="00932B76" w:rsidP="0019721B">
            <w:pPr>
              <w:pStyle w:val="pformh"/>
              <w:tabs>
                <w:tab w:val="decimal" w:pos="1062"/>
              </w:tabs>
              <w:spacing w:after="40"/>
              <w:ind w:right="-75"/>
              <w:rPr>
                <w:rFonts w:ascii="Arial" w:hAnsi="Arial" w:cs="Arial"/>
                <w:color w:val="auto"/>
                <w:sz w:val="16"/>
                <w:szCs w:val="16"/>
              </w:rPr>
            </w:pPr>
            <w:r w:rsidRPr="00F9362D">
              <w:rPr>
                <w:rFonts w:ascii="Arial MT Pro" w:hAnsi="Arial MT Pro" w:cs="Arial"/>
                <w:color w:val="auto"/>
                <w:sz w:val="16"/>
                <w:szCs w:val="16"/>
              </w:rPr>
              <w:t>35,000</w:t>
            </w:r>
          </w:p>
        </w:tc>
        <w:tc>
          <w:tcPr>
            <w:tcW w:w="1170" w:type="dxa"/>
            <w:gridSpan w:val="2"/>
            <w:tcBorders>
              <w:top w:val="single" w:sz="4" w:space="0" w:color="auto"/>
              <w:bottom w:val="double" w:sz="4" w:space="0" w:color="auto"/>
            </w:tcBorders>
            <w:shd w:val="clear" w:color="auto" w:fill="D9D9D9" w:themeFill="background1" w:themeFillShade="D9"/>
          </w:tcPr>
          <w:p w14:paraId="65EB9D7E" w14:textId="77777777" w:rsidR="00932B76" w:rsidRPr="00762DD6" w:rsidRDefault="00932B76" w:rsidP="0019721B">
            <w:pPr>
              <w:pStyle w:val="pformh"/>
              <w:tabs>
                <w:tab w:val="decimal" w:pos="882"/>
              </w:tabs>
              <w:spacing w:after="40"/>
              <w:ind w:right="-75"/>
              <w:rPr>
                <w:rFonts w:ascii="Arial" w:hAnsi="Arial" w:cs="Arial"/>
                <w:color w:val="auto"/>
                <w:sz w:val="16"/>
                <w:szCs w:val="16"/>
              </w:rPr>
            </w:pPr>
          </w:p>
        </w:tc>
        <w:tc>
          <w:tcPr>
            <w:tcW w:w="1260" w:type="dxa"/>
            <w:gridSpan w:val="2"/>
            <w:tcBorders>
              <w:top w:val="single" w:sz="4" w:space="0" w:color="auto"/>
              <w:bottom w:val="double" w:sz="4" w:space="0" w:color="auto"/>
            </w:tcBorders>
            <w:shd w:val="clear" w:color="auto" w:fill="D9D9D9" w:themeFill="background1" w:themeFillShade="D9"/>
          </w:tcPr>
          <w:p w14:paraId="1B05CC42" w14:textId="77777777" w:rsidR="00932B76" w:rsidRPr="00762DD6" w:rsidRDefault="00932B76" w:rsidP="0019721B">
            <w:pPr>
              <w:pStyle w:val="pformh"/>
              <w:tabs>
                <w:tab w:val="decimal" w:pos="992"/>
              </w:tabs>
              <w:spacing w:after="40"/>
              <w:ind w:right="-75"/>
              <w:rPr>
                <w:rFonts w:ascii="Arial" w:hAnsi="Arial" w:cs="Arial"/>
                <w:color w:val="auto"/>
                <w:sz w:val="16"/>
                <w:szCs w:val="16"/>
              </w:rPr>
            </w:pPr>
            <w:r w:rsidRPr="00F9362D">
              <w:rPr>
                <w:rFonts w:ascii="Arial MT Pro" w:hAnsi="Arial MT Pro" w:cs="Arial"/>
                <w:color w:val="auto"/>
                <w:sz w:val="16"/>
                <w:szCs w:val="16"/>
              </w:rPr>
              <w:t>95,000</w:t>
            </w:r>
          </w:p>
        </w:tc>
        <w:tc>
          <w:tcPr>
            <w:tcW w:w="1260" w:type="dxa"/>
            <w:gridSpan w:val="2"/>
            <w:tcBorders>
              <w:top w:val="single" w:sz="4" w:space="0" w:color="auto"/>
              <w:bottom w:val="double" w:sz="4" w:space="0" w:color="auto"/>
            </w:tcBorders>
            <w:shd w:val="clear" w:color="auto" w:fill="D9D9D9" w:themeFill="background1" w:themeFillShade="D9"/>
          </w:tcPr>
          <w:p w14:paraId="4879BF84" w14:textId="77777777" w:rsidR="00932B76" w:rsidRPr="00762DD6" w:rsidRDefault="00932B76" w:rsidP="0019721B">
            <w:pPr>
              <w:tabs>
                <w:tab w:val="decimal" w:pos="937"/>
              </w:tabs>
              <w:spacing w:before="20" w:after="40"/>
              <w:ind w:right="-75"/>
              <w:rPr>
                <w:rFonts w:ascii="Arial" w:hAnsi="Arial" w:cs="Arial"/>
                <w:sz w:val="16"/>
                <w:szCs w:val="16"/>
              </w:rPr>
            </w:pPr>
            <w:r w:rsidRPr="00F9362D">
              <w:rPr>
                <w:rFonts w:ascii="Arial MT Pro" w:hAnsi="Arial MT Pro" w:cs="Arial"/>
                <w:sz w:val="16"/>
                <w:szCs w:val="16"/>
              </w:rPr>
              <w:t>55,000</w:t>
            </w:r>
          </w:p>
        </w:tc>
        <w:tc>
          <w:tcPr>
            <w:tcW w:w="1350" w:type="dxa"/>
            <w:gridSpan w:val="2"/>
            <w:tcBorders>
              <w:top w:val="single" w:sz="4" w:space="0" w:color="auto"/>
              <w:bottom w:val="double" w:sz="4" w:space="0" w:color="auto"/>
            </w:tcBorders>
            <w:shd w:val="clear" w:color="auto" w:fill="D9D9D9" w:themeFill="background1" w:themeFillShade="D9"/>
          </w:tcPr>
          <w:p w14:paraId="01B505FF" w14:textId="77777777" w:rsidR="00932B76" w:rsidRPr="00762DD6" w:rsidRDefault="00932B76" w:rsidP="0019721B">
            <w:pPr>
              <w:tabs>
                <w:tab w:val="decimal" w:pos="1157"/>
              </w:tabs>
              <w:spacing w:before="20" w:after="40"/>
              <w:ind w:right="-75"/>
              <w:rPr>
                <w:rFonts w:ascii="Arial" w:hAnsi="Arial" w:cs="Arial"/>
                <w:sz w:val="16"/>
                <w:szCs w:val="16"/>
              </w:rPr>
            </w:pPr>
            <w:r w:rsidRPr="00F9362D">
              <w:rPr>
                <w:rFonts w:ascii="Arial MT Pro" w:hAnsi="Arial MT Pro" w:cs="Arial"/>
                <w:sz w:val="16"/>
                <w:szCs w:val="16"/>
              </w:rPr>
              <w:t>115,000</w:t>
            </w:r>
          </w:p>
        </w:tc>
        <w:tc>
          <w:tcPr>
            <w:tcW w:w="1440" w:type="dxa"/>
            <w:gridSpan w:val="2"/>
            <w:tcBorders>
              <w:top w:val="single" w:sz="4" w:space="0" w:color="auto"/>
              <w:bottom w:val="double" w:sz="4" w:space="0" w:color="auto"/>
            </w:tcBorders>
            <w:shd w:val="clear" w:color="auto" w:fill="D9D9D9" w:themeFill="background1" w:themeFillShade="D9"/>
          </w:tcPr>
          <w:p w14:paraId="18B3AF5A" w14:textId="77777777" w:rsidR="00932B76" w:rsidRPr="00762DD6" w:rsidRDefault="00932B76" w:rsidP="00423258">
            <w:pPr>
              <w:pStyle w:val="pformh"/>
              <w:spacing w:after="40"/>
              <w:jc w:val="right"/>
              <w:rPr>
                <w:rFonts w:ascii="Arial" w:hAnsi="Arial" w:cs="Arial"/>
                <w:color w:val="auto"/>
                <w:sz w:val="16"/>
                <w:szCs w:val="16"/>
              </w:rPr>
            </w:pPr>
          </w:p>
        </w:tc>
        <w:tc>
          <w:tcPr>
            <w:tcW w:w="1170" w:type="dxa"/>
            <w:gridSpan w:val="2"/>
            <w:tcBorders>
              <w:top w:val="single" w:sz="4" w:space="0" w:color="auto"/>
              <w:bottom w:val="double" w:sz="4" w:space="0" w:color="auto"/>
            </w:tcBorders>
            <w:shd w:val="clear" w:color="auto" w:fill="D9D9D9" w:themeFill="background1" w:themeFillShade="D9"/>
          </w:tcPr>
          <w:p w14:paraId="405ACD84" w14:textId="77777777" w:rsidR="00932B76" w:rsidRPr="00762DD6" w:rsidRDefault="00932B76" w:rsidP="00423258">
            <w:pPr>
              <w:pStyle w:val="pformh"/>
              <w:spacing w:after="40"/>
              <w:jc w:val="right"/>
              <w:rPr>
                <w:rFonts w:ascii="Arial" w:hAnsi="Arial" w:cs="Arial"/>
                <w:color w:val="auto"/>
                <w:sz w:val="16"/>
                <w:szCs w:val="16"/>
              </w:rPr>
            </w:pPr>
          </w:p>
        </w:tc>
        <w:tc>
          <w:tcPr>
            <w:tcW w:w="1170" w:type="dxa"/>
            <w:gridSpan w:val="2"/>
            <w:tcBorders>
              <w:top w:val="single" w:sz="4" w:space="0" w:color="auto"/>
              <w:bottom w:val="double" w:sz="4" w:space="0" w:color="auto"/>
            </w:tcBorders>
            <w:shd w:val="clear" w:color="auto" w:fill="D9D9D9" w:themeFill="background1" w:themeFillShade="D9"/>
          </w:tcPr>
          <w:p w14:paraId="768B05CF" w14:textId="77777777" w:rsidR="00932B76" w:rsidRPr="00762DD6" w:rsidRDefault="00932B76" w:rsidP="00423258">
            <w:pPr>
              <w:pStyle w:val="pformh"/>
              <w:spacing w:after="40"/>
              <w:jc w:val="right"/>
              <w:rPr>
                <w:rFonts w:ascii="Arial" w:hAnsi="Arial" w:cs="Arial"/>
                <w:color w:val="auto"/>
                <w:sz w:val="16"/>
                <w:szCs w:val="16"/>
              </w:rPr>
            </w:pPr>
          </w:p>
        </w:tc>
        <w:tc>
          <w:tcPr>
            <w:tcW w:w="1283" w:type="dxa"/>
            <w:gridSpan w:val="2"/>
            <w:tcBorders>
              <w:top w:val="single" w:sz="4" w:space="0" w:color="auto"/>
              <w:bottom w:val="double" w:sz="4" w:space="0" w:color="auto"/>
              <w:right w:val="double" w:sz="4" w:space="0" w:color="auto"/>
            </w:tcBorders>
            <w:shd w:val="clear" w:color="auto" w:fill="D9D9D9" w:themeFill="background1" w:themeFillShade="D9"/>
          </w:tcPr>
          <w:p w14:paraId="4E6AD3A1" w14:textId="77777777" w:rsidR="00932B76" w:rsidRPr="00F9362D" w:rsidRDefault="00932B76" w:rsidP="00423258">
            <w:pPr>
              <w:pStyle w:val="pformh"/>
              <w:spacing w:after="40"/>
              <w:jc w:val="right"/>
              <w:rPr>
                <w:rFonts w:ascii="Arial MT Pro" w:hAnsi="Arial MT Pro" w:cs="Arial"/>
                <w:color w:val="auto"/>
                <w:sz w:val="16"/>
                <w:szCs w:val="16"/>
              </w:rPr>
            </w:pPr>
          </w:p>
        </w:tc>
      </w:tr>
      <w:tr w:rsidR="00D43412" w14:paraId="02A8D4D7" w14:textId="77777777" w:rsidTr="00B232D0">
        <w:trPr>
          <w:cantSplit/>
          <w:trHeight w:val="309"/>
        </w:trPr>
        <w:tc>
          <w:tcPr>
            <w:tcW w:w="648" w:type="dxa"/>
            <w:tcBorders>
              <w:top w:val="double" w:sz="4" w:space="0" w:color="auto"/>
              <w:left w:val="double" w:sz="4" w:space="0" w:color="auto"/>
              <w:bottom w:val="single" w:sz="4" w:space="0" w:color="auto"/>
              <w:right w:val="nil"/>
            </w:tcBorders>
            <w:shd w:val="clear" w:color="auto" w:fill="FFFFFF"/>
            <w:vAlign w:val="bottom"/>
          </w:tcPr>
          <w:p w14:paraId="51B26088"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Sep.</w:t>
            </w:r>
          </w:p>
        </w:tc>
        <w:tc>
          <w:tcPr>
            <w:tcW w:w="450" w:type="dxa"/>
            <w:tcBorders>
              <w:top w:val="double" w:sz="4" w:space="0" w:color="auto"/>
              <w:left w:val="nil"/>
              <w:bottom w:val="single" w:sz="4" w:space="0" w:color="auto"/>
            </w:tcBorders>
            <w:shd w:val="clear" w:color="auto" w:fill="FFFFFF"/>
          </w:tcPr>
          <w:p w14:paraId="432E200A"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 xml:space="preserve">  3</w:t>
            </w:r>
          </w:p>
        </w:tc>
        <w:tc>
          <w:tcPr>
            <w:tcW w:w="1350" w:type="dxa"/>
            <w:tcBorders>
              <w:top w:val="double" w:sz="4" w:space="0" w:color="auto"/>
              <w:bottom w:val="single" w:sz="4" w:space="0" w:color="auto"/>
            </w:tcBorders>
            <w:shd w:val="clear" w:color="auto" w:fill="FFFFFF"/>
          </w:tcPr>
          <w:p w14:paraId="5B900948"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80,000</w:t>
            </w:r>
          </w:p>
        </w:tc>
        <w:tc>
          <w:tcPr>
            <w:tcW w:w="1350" w:type="dxa"/>
            <w:gridSpan w:val="2"/>
            <w:tcBorders>
              <w:top w:val="double" w:sz="4" w:space="0" w:color="auto"/>
              <w:bottom w:val="single" w:sz="4" w:space="0" w:color="auto"/>
            </w:tcBorders>
            <w:shd w:val="clear" w:color="auto" w:fill="FFFFFF"/>
          </w:tcPr>
          <w:p w14:paraId="3FC0ED57" w14:textId="77777777" w:rsidR="00932B76" w:rsidRPr="00762DD6" w:rsidRDefault="00932B76" w:rsidP="0019721B">
            <w:pPr>
              <w:tabs>
                <w:tab w:val="decimal" w:pos="1062"/>
              </w:tabs>
              <w:spacing w:before="20" w:after="40"/>
              <w:ind w:right="-75"/>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675E08CE" w14:textId="77777777" w:rsidR="00932B76" w:rsidRPr="00762DD6" w:rsidRDefault="00932B76" w:rsidP="0019721B">
            <w:pPr>
              <w:tabs>
                <w:tab w:val="decimal" w:pos="88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1D84BDC0" w14:textId="77777777" w:rsidR="00932B76" w:rsidRPr="00762DD6" w:rsidRDefault="00932B76" w:rsidP="0019721B">
            <w:pPr>
              <w:tabs>
                <w:tab w:val="decimal" w:pos="99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08702C58" w14:textId="77777777" w:rsidR="00932B76" w:rsidRPr="00762DD6" w:rsidRDefault="00932B76" w:rsidP="0019721B">
            <w:pPr>
              <w:tabs>
                <w:tab w:val="decimal" w:pos="937"/>
              </w:tabs>
              <w:spacing w:before="20" w:after="40"/>
              <w:ind w:right="-75"/>
              <w:rPr>
                <w:rFonts w:ascii="Arial" w:hAnsi="Arial" w:cs="Arial"/>
                <w:sz w:val="16"/>
                <w:szCs w:val="16"/>
              </w:rPr>
            </w:pPr>
          </w:p>
        </w:tc>
        <w:tc>
          <w:tcPr>
            <w:tcW w:w="1350" w:type="dxa"/>
            <w:gridSpan w:val="2"/>
            <w:tcBorders>
              <w:top w:val="double" w:sz="4" w:space="0" w:color="auto"/>
              <w:bottom w:val="single" w:sz="4" w:space="0" w:color="auto"/>
            </w:tcBorders>
            <w:shd w:val="clear" w:color="auto" w:fill="FFFFFF"/>
          </w:tcPr>
          <w:p w14:paraId="5261EB48" w14:textId="77777777" w:rsidR="00932B76" w:rsidRPr="00762DD6" w:rsidRDefault="00932B76" w:rsidP="0019721B">
            <w:pPr>
              <w:tabs>
                <w:tab w:val="decimal" w:pos="1157"/>
              </w:tabs>
              <w:spacing w:before="20" w:after="40"/>
              <w:ind w:right="-75"/>
              <w:rPr>
                <w:rFonts w:ascii="Arial" w:hAnsi="Arial" w:cs="Arial"/>
                <w:sz w:val="16"/>
                <w:szCs w:val="16"/>
              </w:rPr>
            </w:pPr>
            <w:r w:rsidRPr="00F9362D">
              <w:rPr>
                <w:rFonts w:ascii="Arial MT Pro" w:hAnsi="Arial MT Pro" w:cs="Arial"/>
                <w:sz w:val="16"/>
                <w:szCs w:val="16"/>
              </w:rPr>
              <w:t>80,000</w:t>
            </w:r>
          </w:p>
        </w:tc>
        <w:tc>
          <w:tcPr>
            <w:tcW w:w="1440" w:type="dxa"/>
            <w:gridSpan w:val="2"/>
            <w:tcBorders>
              <w:top w:val="double" w:sz="4" w:space="0" w:color="auto"/>
              <w:bottom w:val="single" w:sz="4" w:space="0" w:color="auto"/>
            </w:tcBorders>
            <w:shd w:val="clear" w:color="auto" w:fill="FFFFFF"/>
          </w:tcPr>
          <w:p w14:paraId="118C15A8"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4627821B"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74B728DC"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top w:val="double" w:sz="4" w:space="0" w:color="auto"/>
              <w:bottom w:val="single" w:sz="4" w:space="0" w:color="auto"/>
              <w:right w:val="double" w:sz="4" w:space="0" w:color="auto"/>
            </w:tcBorders>
            <w:shd w:val="clear" w:color="auto" w:fill="FFFFFF"/>
          </w:tcPr>
          <w:p w14:paraId="31A78512" w14:textId="77777777" w:rsidR="00932B76" w:rsidRPr="00F9362D" w:rsidRDefault="00932B76" w:rsidP="00423258">
            <w:pPr>
              <w:spacing w:before="20" w:after="40"/>
              <w:jc w:val="right"/>
              <w:rPr>
                <w:rFonts w:ascii="Arial MT Pro" w:hAnsi="Arial MT Pro" w:cs="Arial"/>
                <w:sz w:val="16"/>
                <w:szCs w:val="16"/>
              </w:rPr>
            </w:pPr>
          </w:p>
        </w:tc>
      </w:tr>
      <w:tr w:rsidR="00D43412" w14:paraId="204CA826" w14:textId="77777777" w:rsidTr="00B232D0">
        <w:trPr>
          <w:cantSplit/>
          <w:trHeight w:val="309"/>
        </w:trPr>
        <w:tc>
          <w:tcPr>
            <w:tcW w:w="648" w:type="dxa"/>
            <w:tcBorders>
              <w:left w:val="double" w:sz="4" w:space="0" w:color="auto"/>
              <w:bottom w:val="double" w:sz="4" w:space="0" w:color="auto"/>
              <w:right w:val="nil"/>
            </w:tcBorders>
            <w:shd w:val="clear" w:color="auto" w:fill="D9D9D9" w:themeFill="background1" w:themeFillShade="D9"/>
          </w:tcPr>
          <w:p w14:paraId="21F9F2A8"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Bal.</w:t>
            </w:r>
          </w:p>
        </w:tc>
        <w:tc>
          <w:tcPr>
            <w:tcW w:w="450" w:type="dxa"/>
            <w:tcBorders>
              <w:left w:val="nil"/>
              <w:bottom w:val="double" w:sz="4" w:space="0" w:color="auto"/>
            </w:tcBorders>
            <w:shd w:val="clear" w:color="auto" w:fill="D9D9D9" w:themeFill="background1" w:themeFillShade="D9"/>
          </w:tcPr>
          <w:p w14:paraId="0CDED381" w14:textId="77777777" w:rsidR="00932B76" w:rsidRPr="00762DD6" w:rsidRDefault="00932B76" w:rsidP="004D3C9D">
            <w:pPr>
              <w:pStyle w:val="pformh"/>
              <w:spacing w:before="40" w:after="40"/>
              <w:jc w:val="both"/>
              <w:rPr>
                <w:rFonts w:ascii="Arial" w:hAnsi="Arial" w:cs="Arial"/>
                <w:color w:val="auto"/>
                <w:sz w:val="16"/>
                <w:szCs w:val="16"/>
              </w:rPr>
            </w:pPr>
          </w:p>
        </w:tc>
        <w:tc>
          <w:tcPr>
            <w:tcW w:w="1350" w:type="dxa"/>
            <w:tcBorders>
              <w:bottom w:val="double" w:sz="4" w:space="0" w:color="auto"/>
            </w:tcBorders>
            <w:shd w:val="clear" w:color="auto" w:fill="D9D9D9" w:themeFill="background1" w:themeFillShade="D9"/>
          </w:tcPr>
          <w:p w14:paraId="5B64B662"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120,000</w:t>
            </w:r>
          </w:p>
        </w:tc>
        <w:tc>
          <w:tcPr>
            <w:tcW w:w="1350" w:type="dxa"/>
            <w:gridSpan w:val="2"/>
            <w:tcBorders>
              <w:bottom w:val="double" w:sz="4" w:space="0" w:color="auto"/>
            </w:tcBorders>
            <w:shd w:val="clear" w:color="auto" w:fill="D9D9D9" w:themeFill="background1" w:themeFillShade="D9"/>
          </w:tcPr>
          <w:p w14:paraId="41B5A21F" w14:textId="77777777" w:rsidR="00932B76" w:rsidRPr="00762DD6" w:rsidRDefault="00932B76" w:rsidP="0019721B">
            <w:pPr>
              <w:tabs>
                <w:tab w:val="decimal" w:pos="1062"/>
              </w:tabs>
              <w:spacing w:before="20" w:after="40"/>
              <w:ind w:right="-75"/>
              <w:rPr>
                <w:rFonts w:ascii="Arial" w:hAnsi="Arial" w:cs="Arial"/>
                <w:sz w:val="16"/>
                <w:szCs w:val="16"/>
              </w:rPr>
            </w:pPr>
            <w:r w:rsidRPr="00F9362D">
              <w:rPr>
                <w:rFonts w:ascii="Arial MT Pro" w:hAnsi="Arial MT Pro" w:cs="Arial"/>
                <w:sz w:val="16"/>
                <w:szCs w:val="16"/>
              </w:rPr>
              <w:t>35,000</w:t>
            </w:r>
          </w:p>
        </w:tc>
        <w:tc>
          <w:tcPr>
            <w:tcW w:w="1170" w:type="dxa"/>
            <w:gridSpan w:val="2"/>
            <w:tcBorders>
              <w:bottom w:val="double" w:sz="4" w:space="0" w:color="auto"/>
            </w:tcBorders>
            <w:shd w:val="clear" w:color="auto" w:fill="D9D9D9" w:themeFill="background1" w:themeFillShade="D9"/>
          </w:tcPr>
          <w:p w14:paraId="701954E7" w14:textId="77777777" w:rsidR="00932B76" w:rsidRPr="00762DD6" w:rsidRDefault="00932B76" w:rsidP="0019721B">
            <w:pPr>
              <w:tabs>
                <w:tab w:val="decimal" w:pos="882"/>
              </w:tabs>
              <w:spacing w:before="20" w:after="40"/>
              <w:ind w:right="-75"/>
              <w:rPr>
                <w:rFonts w:ascii="Arial" w:hAnsi="Arial" w:cs="Arial"/>
                <w:sz w:val="16"/>
                <w:szCs w:val="16"/>
              </w:rPr>
            </w:pPr>
          </w:p>
        </w:tc>
        <w:tc>
          <w:tcPr>
            <w:tcW w:w="1260" w:type="dxa"/>
            <w:gridSpan w:val="2"/>
            <w:tcBorders>
              <w:bottom w:val="double" w:sz="4" w:space="0" w:color="auto"/>
            </w:tcBorders>
            <w:shd w:val="clear" w:color="auto" w:fill="D9D9D9" w:themeFill="background1" w:themeFillShade="D9"/>
          </w:tcPr>
          <w:p w14:paraId="16DB135D" w14:textId="77777777" w:rsidR="00932B76" w:rsidRPr="00762DD6" w:rsidRDefault="00932B76" w:rsidP="0019721B">
            <w:pPr>
              <w:tabs>
                <w:tab w:val="decimal" w:pos="992"/>
              </w:tabs>
              <w:spacing w:before="20" w:after="40"/>
              <w:ind w:right="-75"/>
              <w:rPr>
                <w:rFonts w:ascii="Arial" w:hAnsi="Arial" w:cs="Arial"/>
                <w:sz w:val="16"/>
                <w:szCs w:val="16"/>
              </w:rPr>
            </w:pPr>
            <w:r w:rsidRPr="00F9362D">
              <w:rPr>
                <w:rFonts w:ascii="Arial MT Pro" w:hAnsi="Arial MT Pro" w:cs="Arial"/>
                <w:sz w:val="16"/>
                <w:szCs w:val="16"/>
              </w:rPr>
              <w:t>95,000</w:t>
            </w:r>
          </w:p>
        </w:tc>
        <w:tc>
          <w:tcPr>
            <w:tcW w:w="1260" w:type="dxa"/>
            <w:gridSpan w:val="2"/>
            <w:tcBorders>
              <w:bottom w:val="double" w:sz="4" w:space="0" w:color="auto"/>
            </w:tcBorders>
            <w:shd w:val="clear" w:color="auto" w:fill="D9D9D9" w:themeFill="background1" w:themeFillShade="D9"/>
          </w:tcPr>
          <w:p w14:paraId="6D828A8F" w14:textId="77777777" w:rsidR="00932B76" w:rsidRPr="00762DD6" w:rsidRDefault="00932B76" w:rsidP="0019721B">
            <w:pPr>
              <w:tabs>
                <w:tab w:val="decimal" w:pos="937"/>
              </w:tabs>
              <w:spacing w:before="20" w:after="40"/>
              <w:ind w:right="-75"/>
              <w:rPr>
                <w:rFonts w:ascii="Arial" w:hAnsi="Arial" w:cs="Arial"/>
                <w:sz w:val="16"/>
                <w:szCs w:val="16"/>
              </w:rPr>
            </w:pPr>
            <w:r w:rsidRPr="00F9362D">
              <w:rPr>
                <w:rFonts w:ascii="Arial MT Pro" w:hAnsi="Arial MT Pro" w:cs="Arial"/>
                <w:sz w:val="16"/>
                <w:szCs w:val="16"/>
              </w:rPr>
              <w:t>55,000</w:t>
            </w:r>
          </w:p>
        </w:tc>
        <w:tc>
          <w:tcPr>
            <w:tcW w:w="1350" w:type="dxa"/>
            <w:gridSpan w:val="2"/>
            <w:tcBorders>
              <w:bottom w:val="double" w:sz="4" w:space="0" w:color="auto"/>
            </w:tcBorders>
            <w:shd w:val="clear" w:color="auto" w:fill="D9D9D9" w:themeFill="background1" w:themeFillShade="D9"/>
          </w:tcPr>
          <w:p w14:paraId="440A7D7F" w14:textId="77777777" w:rsidR="00932B76" w:rsidRPr="00762DD6" w:rsidRDefault="00932B76" w:rsidP="0019721B">
            <w:pPr>
              <w:tabs>
                <w:tab w:val="decimal" w:pos="1157"/>
              </w:tabs>
              <w:spacing w:before="20" w:after="40"/>
              <w:ind w:right="-75"/>
              <w:rPr>
                <w:rFonts w:ascii="Arial" w:hAnsi="Arial" w:cs="Arial"/>
                <w:sz w:val="16"/>
                <w:szCs w:val="16"/>
              </w:rPr>
            </w:pPr>
            <w:r w:rsidRPr="00F9362D">
              <w:rPr>
                <w:rFonts w:ascii="Arial MT Pro" w:hAnsi="Arial MT Pro" w:cs="Arial"/>
                <w:sz w:val="16"/>
                <w:szCs w:val="16"/>
              </w:rPr>
              <w:t>195,000</w:t>
            </w:r>
          </w:p>
        </w:tc>
        <w:tc>
          <w:tcPr>
            <w:tcW w:w="1440" w:type="dxa"/>
            <w:gridSpan w:val="2"/>
            <w:tcBorders>
              <w:bottom w:val="double" w:sz="4" w:space="0" w:color="auto"/>
            </w:tcBorders>
            <w:shd w:val="clear" w:color="auto" w:fill="D9D9D9" w:themeFill="background1" w:themeFillShade="D9"/>
          </w:tcPr>
          <w:p w14:paraId="617D3A31"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bottom w:val="double" w:sz="4" w:space="0" w:color="auto"/>
            </w:tcBorders>
            <w:shd w:val="clear" w:color="auto" w:fill="D9D9D9" w:themeFill="background1" w:themeFillShade="D9"/>
          </w:tcPr>
          <w:p w14:paraId="1C2E4777"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bottom w:val="double" w:sz="4" w:space="0" w:color="auto"/>
            </w:tcBorders>
            <w:shd w:val="clear" w:color="auto" w:fill="D9D9D9" w:themeFill="background1" w:themeFillShade="D9"/>
          </w:tcPr>
          <w:p w14:paraId="367855A8"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bottom w:val="double" w:sz="4" w:space="0" w:color="auto"/>
              <w:right w:val="double" w:sz="4" w:space="0" w:color="auto"/>
            </w:tcBorders>
            <w:shd w:val="clear" w:color="auto" w:fill="D9D9D9" w:themeFill="background1" w:themeFillShade="D9"/>
          </w:tcPr>
          <w:p w14:paraId="417AD510" w14:textId="77777777" w:rsidR="00932B76" w:rsidRPr="00F9362D" w:rsidRDefault="00932B76" w:rsidP="00423258">
            <w:pPr>
              <w:spacing w:before="20" w:after="40"/>
              <w:jc w:val="right"/>
              <w:rPr>
                <w:rFonts w:ascii="Arial MT Pro" w:hAnsi="Arial MT Pro" w:cs="Arial"/>
                <w:sz w:val="16"/>
                <w:szCs w:val="16"/>
              </w:rPr>
            </w:pPr>
          </w:p>
        </w:tc>
      </w:tr>
      <w:tr w:rsidR="00D43412" w14:paraId="3936ACE5" w14:textId="77777777" w:rsidTr="00B232D0">
        <w:trPr>
          <w:cantSplit/>
          <w:trHeight w:val="309"/>
        </w:trPr>
        <w:tc>
          <w:tcPr>
            <w:tcW w:w="648" w:type="dxa"/>
            <w:tcBorders>
              <w:top w:val="double" w:sz="4" w:space="0" w:color="auto"/>
              <w:left w:val="double" w:sz="4" w:space="0" w:color="auto"/>
              <w:bottom w:val="single" w:sz="4" w:space="0" w:color="auto"/>
              <w:right w:val="nil"/>
            </w:tcBorders>
            <w:shd w:val="clear" w:color="auto" w:fill="FFFFFF"/>
          </w:tcPr>
          <w:p w14:paraId="37DB6B68"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Sep.</w:t>
            </w:r>
          </w:p>
        </w:tc>
        <w:tc>
          <w:tcPr>
            <w:tcW w:w="450" w:type="dxa"/>
            <w:tcBorders>
              <w:top w:val="double" w:sz="4" w:space="0" w:color="auto"/>
              <w:left w:val="nil"/>
              <w:bottom w:val="single" w:sz="4" w:space="0" w:color="auto"/>
            </w:tcBorders>
            <w:shd w:val="clear" w:color="auto" w:fill="FFFFFF"/>
          </w:tcPr>
          <w:p w14:paraId="77B4580F"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 xml:space="preserve">  4</w:t>
            </w:r>
          </w:p>
        </w:tc>
        <w:tc>
          <w:tcPr>
            <w:tcW w:w="1350" w:type="dxa"/>
            <w:tcBorders>
              <w:top w:val="double" w:sz="4" w:space="0" w:color="auto"/>
              <w:bottom w:val="single" w:sz="4" w:space="0" w:color="auto"/>
            </w:tcBorders>
            <w:shd w:val="clear" w:color="auto" w:fill="FFFFFF"/>
          </w:tcPr>
          <w:p w14:paraId="5CA32B23"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5,000</w:t>
            </w:r>
          </w:p>
        </w:tc>
        <w:tc>
          <w:tcPr>
            <w:tcW w:w="1350" w:type="dxa"/>
            <w:gridSpan w:val="2"/>
            <w:tcBorders>
              <w:top w:val="double" w:sz="4" w:space="0" w:color="auto"/>
              <w:bottom w:val="single" w:sz="4" w:space="0" w:color="auto"/>
            </w:tcBorders>
            <w:shd w:val="clear" w:color="auto" w:fill="FFFFFF"/>
          </w:tcPr>
          <w:p w14:paraId="7ABAC8EF" w14:textId="77777777" w:rsidR="00932B76" w:rsidRPr="00762DD6" w:rsidRDefault="00932B76" w:rsidP="0019721B">
            <w:pPr>
              <w:tabs>
                <w:tab w:val="decimal" w:pos="1062"/>
              </w:tabs>
              <w:spacing w:before="20" w:after="40"/>
              <w:ind w:right="-75"/>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6ABB7640" w14:textId="77777777" w:rsidR="00932B76" w:rsidRPr="00762DD6" w:rsidRDefault="00932B76" w:rsidP="0019721B">
            <w:pPr>
              <w:tabs>
                <w:tab w:val="decimal" w:pos="88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34B47827" w14:textId="77777777" w:rsidR="00932B76" w:rsidRPr="00762DD6" w:rsidRDefault="00932B76" w:rsidP="0019721B">
            <w:pPr>
              <w:tabs>
                <w:tab w:val="decimal" w:pos="99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0A723029" w14:textId="77777777" w:rsidR="00932B76" w:rsidRPr="00762DD6" w:rsidRDefault="00932B76" w:rsidP="0019721B">
            <w:pPr>
              <w:tabs>
                <w:tab w:val="decimal" w:pos="937"/>
              </w:tabs>
              <w:spacing w:before="20" w:after="40"/>
              <w:ind w:right="-75"/>
              <w:rPr>
                <w:rFonts w:ascii="Arial" w:hAnsi="Arial" w:cs="Arial"/>
                <w:sz w:val="16"/>
                <w:szCs w:val="16"/>
              </w:rPr>
            </w:pPr>
          </w:p>
        </w:tc>
        <w:tc>
          <w:tcPr>
            <w:tcW w:w="1350" w:type="dxa"/>
            <w:gridSpan w:val="2"/>
            <w:tcBorders>
              <w:top w:val="double" w:sz="4" w:space="0" w:color="auto"/>
              <w:bottom w:val="single" w:sz="4" w:space="0" w:color="auto"/>
            </w:tcBorders>
            <w:shd w:val="clear" w:color="auto" w:fill="FFFFFF"/>
          </w:tcPr>
          <w:p w14:paraId="59AE4D04" w14:textId="77777777" w:rsidR="00932B76" w:rsidRPr="00762DD6" w:rsidRDefault="00932B76" w:rsidP="0019721B">
            <w:pPr>
              <w:tabs>
                <w:tab w:val="decimal" w:pos="1157"/>
              </w:tabs>
              <w:spacing w:before="20" w:after="40"/>
              <w:ind w:right="-75"/>
              <w:rPr>
                <w:rFonts w:ascii="Arial" w:hAnsi="Arial" w:cs="Arial"/>
                <w:sz w:val="16"/>
                <w:szCs w:val="16"/>
              </w:rPr>
            </w:pPr>
          </w:p>
        </w:tc>
        <w:tc>
          <w:tcPr>
            <w:tcW w:w="1440" w:type="dxa"/>
            <w:gridSpan w:val="2"/>
            <w:tcBorders>
              <w:top w:val="double" w:sz="4" w:space="0" w:color="auto"/>
              <w:bottom w:val="single" w:sz="4" w:space="0" w:color="auto"/>
            </w:tcBorders>
            <w:shd w:val="clear" w:color="auto" w:fill="FFFFFF"/>
          </w:tcPr>
          <w:p w14:paraId="0ECD6E2B"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7A0827AE" w14:textId="77777777" w:rsidR="00932B76" w:rsidRPr="00762DD6" w:rsidRDefault="00344EB0" w:rsidP="00423258">
            <w:pPr>
              <w:spacing w:before="20" w:after="40"/>
              <w:jc w:val="right"/>
              <w:rPr>
                <w:rFonts w:ascii="Arial" w:hAnsi="Arial" w:cs="Arial"/>
                <w:sz w:val="16"/>
                <w:szCs w:val="16"/>
              </w:rPr>
            </w:pPr>
            <w:r w:rsidRPr="00F9362D">
              <w:rPr>
                <w:rFonts w:ascii="Arial MT Pro" w:hAnsi="Arial MT Pro" w:cs="Arial"/>
                <w:sz w:val="16"/>
                <w:szCs w:val="16"/>
              </w:rPr>
              <w:t>5,000</w:t>
            </w:r>
          </w:p>
        </w:tc>
        <w:tc>
          <w:tcPr>
            <w:tcW w:w="1170" w:type="dxa"/>
            <w:gridSpan w:val="2"/>
            <w:tcBorders>
              <w:top w:val="double" w:sz="4" w:space="0" w:color="auto"/>
              <w:bottom w:val="single" w:sz="4" w:space="0" w:color="auto"/>
            </w:tcBorders>
            <w:shd w:val="clear" w:color="auto" w:fill="FFFFFF"/>
          </w:tcPr>
          <w:p w14:paraId="25E74A07"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top w:val="double" w:sz="4" w:space="0" w:color="auto"/>
              <w:bottom w:val="single" w:sz="4" w:space="0" w:color="auto"/>
              <w:right w:val="double" w:sz="4" w:space="0" w:color="auto"/>
            </w:tcBorders>
            <w:shd w:val="clear" w:color="auto" w:fill="FFFFFF"/>
          </w:tcPr>
          <w:p w14:paraId="350FC649" w14:textId="77777777" w:rsidR="00932B76" w:rsidRPr="00F9362D" w:rsidRDefault="00932B76" w:rsidP="00423258">
            <w:pPr>
              <w:spacing w:before="20" w:after="40"/>
              <w:jc w:val="right"/>
              <w:rPr>
                <w:rFonts w:ascii="Arial MT Pro" w:hAnsi="Arial MT Pro" w:cs="Arial"/>
                <w:sz w:val="16"/>
                <w:szCs w:val="16"/>
              </w:rPr>
            </w:pPr>
          </w:p>
        </w:tc>
      </w:tr>
      <w:tr w:rsidR="00D43412" w14:paraId="6BE2B168" w14:textId="77777777" w:rsidTr="00B232D0">
        <w:trPr>
          <w:cantSplit/>
          <w:trHeight w:val="309"/>
        </w:trPr>
        <w:tc>
          <w:tcPr>
            <w:tcW w:w="648" w:type="dxa"/>
            <w:tcBorders>
              <w:left w:val="double" w:sz="4" w:space="0" w:color="auto"/>
              <w:bottom w:val="double" w:sz="4" w:space="0" w:color="auto"/>
              <w:right w:val="nil"/>
            </w:tcBorders>
            <w:shd w:val="clear" w:color="auto" w:fill="D9D9D9" w:themeFill="background1" w:themeFillShade="D9"/>
          </w:tcPr>
          <w:p w14:paraId="0193A6E2"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Bal.</w:t>
            </w:r>
          </w:p>
        </w:tc>
        <w:tc>
          <w:tcPr>
            <w:tcW w:w="450" w:type="dxa"/>
            <w:tcBorders>
              <w:left w:val="nil"/>
              <w:bottom w:val="double" w:sz="4" w:space="0" w:color="auto"/>
            </w:tcBorders>
            <w:shd w:val="clear" w:color="auto" w:fill="D9D9D9" w:themeFill="background1" w:themeFillShade="D9"/>
          </w:tcPr>
          <w:p w14:paraId="1875EFD7" w14:textId="77777777" w:rsidR="00932B76" w:rsidRPr="00762DD6" w:rsidRDefault="00932B76" w:rsidP="004D3C9D">
            <w:pPr>
              <w:pStyle w:val="pformh"/>
              <w:spacing w:before="40" w:after="40"/>
              <w:jc w:val="both"/>
              <w:rPr>
                <w:rFonts w:ascii="Arial" w:hAnsi="Arial" w:cs="Arial"/>
                <w:color w:val="auto"/>
                <w:sz w:val="16"/>
                <w:szCs w:val="16"/>
              </w:rPr>
            </w:pPr>
          </w:p>
        </w:tc>
        <w:tc>
          <w:tcPr>
            <w:tcW w:w="1350" w:type="dxa"/>
            <w:tcBorders>
              <w:bottom w:val="double" w:sz="4" w:space="0" w:color="auto"/>
            </w:tcBorders>
            <w:shd w:val="clear" w:color="auto" w:fill="D9D9D9" w:themeFill="background1" w:themeFillShade="D9"/>
          </w:tcPr>
          <w:p w14:paraId="7F7EC65F"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125,000</w:t>
            </w:r>
          </w:p>
        </w:tc>
        <w:tc>
          <w:tcPr>
            <w:tcW w:w="1350" w:type="dxa"/>
            <w:gridSpan w:val="2"/>
            <w:tcBorders>
              <w:bottom w:val="double" w:sz="4" w:space="0" w:color="auto"/>
            </w:tcBorders>
            <w:shd w:val="clear" w:color="auto" w:fill="D9D9D9" w:themeFill="background1" w:themeFillShade="D9"/>
          </w:tcPr>
          <w:p w14:paraId="3D8D29DA" w14:textId="77777777" w:rsidR="00932B76" w:rsidRPr="00762DD6" w:rsidRDefault="00932B76" w:rsidP="0019721B">
            <w:pPr>
              <w:tabs>
                <w:tab w:val="decimal" w:pos="1062"/>
              </w:tabs>
              <w:spacing w:before="20" w:after="40"/>
              <w:ind w:right="-75"/>
              <w:rPr>
                <w:rFonts w:ascii="Arial" w:hAnsi="Arial" w:cs="Arial"/>
                <w:sz w:val="16"/>
                <w:szCs w:val="16"/>
              </w:rPr>
            </w:pPr>
            <w:r w:rsidRPr="00F9362D">
              <w:rPr>
                <w:rFonts w:ascii="Arial MT Pro" w:hAnsi="Arial MT Pro" w:cs="Arial"/>
                <w:sz w:val="16"/>
                <w:szCs w:val="16"/>
              </w:rPr>
              <w:t>35,000</w:t>
            </w:r>
          </w:p>
        </w:tc>
        <w:tc>
          <w:tcPr>
            <w:tcW w:w="1170" w:type="dxa"/>
            <w:gridSpan w:val="2"/>
            <w:tcBorders>
              <w:bottom w:val="double" w:sz="4" w:space="0" w:color="auto"/>
            </w:tcBorders>
            <w:shd w:val="clear" w:color="auto" w:fill="D9D9D9" w:themeFill="background1" w:themeFillShade="D9"/>
          </w:tcPr>
          <w:p w14:paraId="6B8B71AD" w14:textId="77777777" w:rsidR="00932B76" w:rsidRPr="00762DD6" w:rsidRDefault="00932B76" w:rsidP="0019721B">
            <w:pPr>
              <w:tabs>
                <w:tab w:val="decimal" w:pos="882"/>
              </w:tabs>
              <w:spacing w:before="20" w:after="40"/>
              <w:ind w:right="-75"/>
              <w:rPr>
                <w:rFonts w:ascii="Arial" w:hAnsi="Arial" w:cs="Arial"/>
                <w:sz w:val="16"/>
                <w:szCs w:val="16"/>
              </w:rPr>
            </w:pPr>
          </w:p>
        </w:tc>
        <w:tc>
          <w:tcPr>
            <w:tcW w:w="1260" w:type="dxa"/>
            <w:gridSpan w:val="2"/>
            <w:tcBorders>
              <w:bottom w:val="double" w:sz="4" w:space="0" w:color="auto"/>
            </w:tcBorders>
            <w:shd w:val="clear" w:color="auto" w:fill="D9D9D9" w:themeFill="background1" w:themeFillShade="D9"/>
          </w:tcPr>
          <w:p w14:paraId="5F94DFC0" w14:textId="77777777" w:rsidR="00932B76" w:rsidRPr="00762DD6" w:rsidRDefault="00932B76" w:rsidP="0019721B">
            <w:pPr>
              <w:tabs>
                <w:tab w:val="decimal" w:pos="992"/>
              </w:tabs>
              <w:spacing w:before="20" w:after="40"/>
              <w:ind w:right="-75"/>
              <w:rPr>
                <w:rFonts w:ascii="Arial" w:hAnsi="Arial" w:cs="Arial"/>
                <w:sz w:val="16"/>
                <w:szCs w:val="16"/>
              </w:rPr>
            </w:pPr>
            <w:r w:rsidRPr="00F9362D">
              <w:rPr>
                <w:rFonts w:ascii="Arial MT Pro" w:hAnsi="Arial MT Pro" w:cs="Arial"/>
                <w:sz w:val="16"/>
                <w:szCs w:val="16"/>
              </w:rPr>
              <w:t>95,000</w:t>
            </w:r>
          </w:p>
        </w:tc>
        <w:tc>
          <w:tcPr>
            <w:tcW w:w="1260" w:type="dxa"/>
            <w:gridSpan w:val="2"/>
            <w:tcBorders>
              <w:bottom w:val="double" w:sz="4" w:space="0" w:color="auto"/>
            </w:tcBorders>
            <w:shd w:val="clear" w:color="auto" w:fill="D9D9D9" w:themeFill="background1" w:themeFillShade="D9"/>
          </w:tcPr>
          <w:p w14:paraId="6D58A3C9" w14:textId="77777777" w:rsidR="00932B76" w:rsidRPr="00762DD6" w:rsidRDefault="00932B76" w:rsidP="0019721B">
            <w:pPr>
              <w:tabs>
                <w:tab w:val="decimal" w:pos="937"/>
              </w:tabs>
              <w:spacing w:before="20" w:after="40"/>
              <w:ind w:right="-75"/>
              <w:rPr>
                <w:rFonts w:ascii="Arial" w:hAnsi="Arial" w:cs="Arial"/>
                <w:sz w:val="16"/>
                <w:szCs w:val="16"/>
              </w:rPr>
            </w:pPr>
            <w:r w:rsidRPr="00F9362D">
              <w:rPr>
                <w:rFonts w:ascii="Arial MT Pro" w:hAnsi="Arial MT Pro" w:cs="Arial"/>
                <w:sz w:val="16"/>
                <w:szCs w:val="16"/>
              </w:rPr>
              <w:t>55,000</w:t>
            </w:r>
          </w:p>
        </w:tc>
        <w:tc>
          <w:tcPr>
            <w:tcW w:w="1350" w:type="dxa"/>
            <w:gridSpan w:val="2"/>
            <w:tcBorders>
              <w:bottom w:val="double" w:sz="4" w:space="0" w:color="auto"/>
            </w:tcBorders>
            <w:shd w:val="clear" w:color="auto" w:fill="D9D9D9" w:themeFill="background1" w:themeFillShade="D9"/>
          </w:tcPr>
          <w:p w14:paraId="7C904A74" w14:textId="77777777" w:rsidR="00932B76" w:rsidRPr="00762DD6" w:rsidRDefault="00751ED6" w:rsidP="0019721B">
            <w:pPr>
              <w:tabs>
                <w:tab w:val="decimal" w:pos="1157"/>
              </w:tabs>
              <w:spacing w:before="20" w:after="40"/>
              <w:ind w:right="-75"/>
              <w:rPr>
                <w:rFonts w:ascii="Arial" w:hAnsi="Arial" w:cs="Arial"/>
                <w:sz w:val="16"/>
                <w:szCs w:val="16"/>
              </w:rPr>
            </w:pPr>
            <w:r w:rsidRPr="00F9362D">
              <w:rPr>
                <w:rFonts w:ascii="Arial MT Pro" w:hAnsi="Arial MT Pro" w:cs="Arial"/>
                <w:sz w:val="16"/>
                <w:szCs w:val="16"/>
              </w:rPr>
              <w:t>195</w:t>
            </w:r>
            <w:r w:rsidR="00932B76" w:rsidRPr="00F9362D">
              <w:rPr>
                <w:rFonts w:ascii="Arial MT Pro" w:hAnsi="Arial MT Pro" w:cs="Arial"/>
                <w:sz w:val="16"/>
                <w:szCs w:val="16"/>
              </w:rPr>
              <w:t>,000</w:t>
            </w:r>
          </w:p>
        </w:tc>
        <w:tc>
          <w:tcPr>
            <w:tcW w:w="1440" w:type="dxa"/>
            <w:gridSpan w:val="2"/>
            <w:tcBorders>
              <w:bottom w:val="double" w:sz="4" w:space="0" w:color="auto"/>
            </w:tcBorders>
            <w:shd w:val="clear" w:color="auto" w:fill="D9D9D9" w:themeFill="background1" w:themeFillShade="D9"/>
          </w:tcPr>
          <w:p w14:paraId="46854ED5"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bottom w:val="double" w:sz="4" w:space="0" w:color="auto"/>
            </w:tcBorders>
            <w:shd w:val="clear" w:color="auto" w:fill="D9D9D9" w:themeFill="background1" w:themeFillShade="D9"/>
          </w:tcPr>
          <w:p w14:paraId="032E239D" w14:textId="77777777" w:rsidR="00932B76" w:rsidRPr="00762DD6" w:rsidRDefault="00751ED6" w:rsidP="00423258">
            <w:pPr>
              <w:spacing w:before="20" w:after="40"/>
              <w:jc w:val="right"/>
              <w:rPr>
                <w:rFonts w:ascii="Arial" w:hAnsi="Arial" w:cs="Arial"/>
                <w:sz w:val="16"/>
                <w:szCs w:val="16"/>
              </w:rPr>
            </w:pPr>
            <w:r w:rsidRPr="00F9362D">
              <w:rPr>
                <w:rFonts w:ascii="Arial MT Pro" w:hAnsi="Arial MT Pro" w:cs="Arial"/>
                <w:sz w:val="16"/>
                <w:szCs w:val="16"/>
              </w:rPr>
              <w:t>5,000</w:t>
            </w:r>
          </w:p>
        </w:tc>
        <w:tc>
          <w:tcPr>
            <w:tcW w:w="1170" w:type="dxa"/>
            <w:gridSpan w:val="2"/>
            <w:tcBorders>
              <w:bottom w:val="double" w:sz="4" w:space="0" w:color="auto"/>
            </w:tcBorders>
            <w:shd w:val="clear" w:color="auto" w:fill="D9D9D9" w:themeFill="background1" w:themeFillShade="D9"/>
          </w:tcPr>
          <w:p w14:paraId="1C18F689"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bottom w:val="double" w:sz="4" w:space="0" w:color="auto"/>
              <w:right w:val="double" w:sz="4" w:space="0" w:color="auto"/>
            </w:tcBorders>
            <w:shd w:val="clear" w:color="auto" w:fill="D9D9D9" w:themeFill="background1" w:themeFillShade="D9"/>
          </w:tcPr>
          <w:p w14:paraId="04B6979A" w14:textId="77777777" w:rsidR="00932B76" w:rsidRPr="00F9362D" w:rsidRDefault="00932B76" w:rsidP="00423258">
            <w:pPr>
              <w:spacing w:before="20" w:after="40"/>
              <w:jc w:val="right"/>
              <w:rPr>
                <w:rFonts w:ascii="Arial MT Pro" w:hAnsi="Arial MT Pro" w:cs="Arial"/>
                <w:sz w:val="16"/>
                <w:szCs w:val="16"/>
              </w:rPr>
            </w:pPr>
          </w:p>
        </w:tc>
      </w:tr>
      <w:tr w:rsidR="00D43412" w14:paraId="353C6C8B" w14:textId="77777777" w:rsidTr="00B232D0">
        <w:trPr>
          <w:cantSplit/>
          <w:trHeight w:val="309"/>
        </w:trPr>
        <w:tc>
          <w:tcPr>
            <w:tcW w:w="648" w:type="dxa"/>
            <w:tcBorders>
              <w:top w:val="double" w:sz="4" w:space="0" w:color="auto"/>
              <w:left w:val="double" w:sz="4" w:space="0" w:color="auto"/>
              <w:bottom w:val="single" w:sz="4" w:space="0" w:color="auto"/>
              <w:right w:val="nil"/>
            </w:tcBorders>
            <w:shd w:val="clear" w:color="auto" w:fill="FFFFFF"/>
          </w:tcPr>
          <w:p w14:paraId="72BCC10A"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Sep.</w:t>
            </w:r>
          </w:p>
        </w:tc>
        <w:tc>
          <w:tcPr>
            <w:tcW w:w="450" w:type="dxa"/>
            <w:tcBorders>
              <w:top w:val="double" w:sz="4" w:space="0" w:color="auto"/>
              <w:left w:val="nil"/>
              <w:bottom w:val="single" w:sz="4" w:space="0" w:color="auto"/>
            </w:tcBorders>
            <w:shd w:val="clear" w:color="auto" w:fill="FFFFFF"/>
          </w:tcPr>
          <w:p w14:paraId="4E4689F4"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 xml:space="preserve">  9</w:t>
            </w:r>
          </w:p>
        </w:tc>
        <w:tc>
          <w:tcPr>
            <w:tcW w:w="1350" w:type="dxa"/>
            <w:tcBorders>
              <w:top w:val="double" w:sz="4" w:space="0" w:color="auto"/>
              <w:bottom w:val="single" w:sz="4" w:space="0" w:color="auto"/>
            </w:tcBorders>
            <w:shd w:val="clear" w:color="auto" w:fill="FFFFFF"/>
          </w:tcPr>
          <w:p w14:paraId="03273015"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(55,000)</w:t>
            </w:r>
          </w:p>
        </w:tc>
        <w:tc>
          <w:tcPr>
            <w:tcW w:w="1350" w:type="dxa"/>
            <w:gridSpan w:val="2"/>
            <w:tcBorders>
              <w:top w:val="double" w:sz="4" w:space="0" w:color="auto"/>
              <w:bottom w:val="single" w:sz="4" w:space="0" w:color="auto"/>
            </w:tcBorders>
            <w:shd w:val="clear" w:color="auto" w:fill="FFFFFF"/>
          </w:tcPr>
          <w:p w14:paraId="116C5253" w14:textId="77777777" w:rsidR="00932B76" w:rsidRPr="00762DD6" w:rsidRDefault="00932B76" w:rsidP="0019721B">
            <w:pPr>
              <w:tabs>
                <w:tab w:val="decimal" w:pos="1062"/>
              </w:tabs>
              <w:spacing w:before="20" w:after="40"/>
              <w:ind w:right="-75"/>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039EF294" w14:textId="77777777" w:rsidR="00932B76" w:rsidRPr="00762DD6" w:rsidRDefault="00932B76" w:rsidP="0019721B">
            <w:pPr>
              <w:tabs>
                <w:tab w:val="decimal" w:pos="88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03CCD9A2" w14:textId="77777777" w:rsidR="00932B76" w:rsidRPr="00762DD6" w:rsidRDefault="00932B76" w:rsidP="0019721B">
            <w:pPr>
              <w:tabs>
                <w:tab w:val="decimal" w:pos="99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64C5C25D" w14:textId="77777777" w:rsidR="00932B76" w:rsidRPr="00762DD6" w:rsidRDefault="00932B76" w:rsidP="0019721B">
            <w:pPr>
              <w:tabs>
                <w:tab w:val="decimal" w:pos="937"/>
              </w:tabs>
              <w:spacing w:before="20" w:after="40"/>
              <w:ind w:right="-75"/>
              <w:rPr>
                <w:rFonts w:ascii="Arial" w:hAnsi="Arial" w:cs="Arial"/>
                <w:sz w:val="16"/>
                <w:szCs w:val="16"/>
              </w:rPr>
            </w:pPr>
            <w:r w:rsidRPr="00F9362D">
              <w:rPr>
                <w:rFonts w:ascii="Arial MT Pro" w:hAnsi="Arial MT Pro" w:cs="Arial"/>
                <w:sz w:val="16"/>
                <w:szCs w:val="16"/>
              </w:rPr>
              <w:t>(55,000)</w:t>
            </w:r>
          </w:p>
        </w:tc>
        <w:tc>
          <w:tcPr>
            <w:tcW w:w="1350" w:type="dxa"/>
            <w:gridSpan w:val="2"/>
            <w:tcBorders>
              <w:top w:val="double" w:sz="4" w:space="0" w:color="auto"/>
              <w:bottom w:val="single" w:sz="4" w:space="0" w:color="auto"/>
            </w:tcBorders>
            <w:shd w:val="clear" w:color="auto" w:fill="FFFFFF"/>
          </w:tcPr>
          <w:p w14:paraId="11BE5190" w14:textId="77777777" w:rsidR="00932B76" w:rsidRPr="00762DD6" w:rsidRDefault="00932B76" w:rsidP="0019721B">
            <w:pPr>
              <w:tabs>
                <w:tab w:val="decimal" w:pos="1157"/>
              </w:tabs>
              <w:spacing w:before="20" w:after="40"/>
              <w:ind w:right="-75"/>
              <w:rPr>
                <w:rFonts w:ascii="Arial" w:hAnsi="Arial" w:cs="Arial"/>
                <w:sz w:val="16"/>
                <w:szCs w:val="16"/>
              </w:rPr>
            </w:pPr>
          </w:p>
        </w:tc>
        <w:tc>
          <w:tcPr>
            <w:tcW w:w="1440" w:type="dxa"/>
            <w:gridSpan w:val="2"/>
            <w:tcBorders>
              <w:top w:val="double" w:sz="4" w:space="0" w:color="auto"/>
              <w:bottom w:val="single" w:sz="4" w:space="0" w:color="auto"/>
            </w:tcBorders>
            <w:shd w:val="clear" w:color="auto" w:fill="FFFFFF"/>
          </w:tcPr>
          <w:p w14:paraId="4D4BCABE"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6FADB529"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760BD370"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top w:val="double" w:sz="4" w:space="0" w:color="auto"/>
              <w:bottom w:val="single" w:sz="4" w:space="0" w:color="auto"/>
              <w:right w:val="double" w:sz="4" w:space="0" w:color="auto"/>
            </w:tcBorders>
            <w:shd w:val="clear" w:color="auto" w:fill="FFFFFF"/>
          </w:tcPr>
          <w:p w14:paraId="3EBB5F1B" w14:textId="77777777" w:rsidR="00932B76" w:rsidRPr="00F9362D" w:rsidRDefault="00932B76" w:rsidP="00423258">
            <w:pPr>
              <w:spacing w:before="20" w:after="40"/>
              <w:jc w:val="right"/>
              <w:rPr>
                <w:rFonts w:ascii="Arial MT Pro" w:hAnsi="Arial MT Pro" w:cs="Arial"/>
                <w:sz w:val="16"/>
                <w:szCs w:val="16"/>
              </w:rPr>
            </w:pPr>
          </w:p>
        </w:tc>
      </w:tr>
      <w:tr w:rsidR="00D43412" w14:paraId="1CF76330" w14:textId="77777777" w:rsidTr="00B232D0">
        <w:trPr>
          <w:cantSplit/>
          <w:trHeight w:val="309"/>
        </w:trPr>
        <w:tc>
          <w:tcPr>
            <w:tcW w:w="648" w:type="dxa"/>
            <w:tcBorders>
              <w:left w:val="double" w:sz="4" w:space="0" w:color="auto"/>
              <w:bottom w:val="double" w:sz="4" w:space="0" w:color="auto"/>
              <w:right w:val="nil"/>
            </w:tcBorders>
            <w:shd w:val="clear" w:color="auto" w:fill="D9D9D9" w:themeFill="background1" w:themeFillShade="D9"/>
          </w:tcPr>
          <w:p w14:paraId="6A1CF340"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Bal.</w:t>
            </w:r>
          </w:p>
        </w:tc>
        <w:tc>
          <w:tcPr>
            <w:tcW w:w="450" w:type="dxa"/>
            <w:tcBorders>
              <w:left w:val="nil"/>
              <w:bottom w:val="double" w:sz="4" w:space="0" w:color="auto"/>
            </w:tcBorders>
            <w:shd w:val="clear" w:color="auto" w:fill="D9D9D9" w:themeFill="background1" w:themeFillShade="D9"/>
          </w:tcPr>
          <w:p w14:paraId="73ACC785" w14:textId="77777777" w:rsidR="00932B76" w:rsidRPr="00762DD6" w:rsidRDefault="00932B76" w:rsidP="004D3C9D">
            <w:pPr>
              <w:pStyle w:val="pformh"/>
              <w:spacing w:before="40" w:after="40"/>
              <w:jc w:val="both"/>
              <w:rPr>
                <w:rFonts w:ascii="Arial" w:hAnsi="Arial" w:cs="Arial"/>
                <w:color w:val="auto"/>
                <w:sz w:val="16"/>
                <w:szCs w:val="16"/>
              </w:rPr>
            </w:pPr>
          </w:p>
        </w:tc>
        <w:tc>
          <w:tcPr>
            <w:tcW w:w="1350" w:type="dxa"/>
            <w:tcBorders>
              <w:bottom w:val="double" w:sz="4" w:space="0" w:color="auto"/>
            </w:tcBorders>
            <w:shd w:val="clear" w:color="auto" w:fill="D9D9D9" w:themeFill="background1" w:themeFillShade="D9"/>
          </w:tcPr>
          <w:p w14:paraId="466F4163"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70,000</w:t>
            </w:r>
          </w:p>
        </w:tc>
        <w:tc>
          <w:tcPr>
            <w:tcW w:w="1350" w:type="dxa"/>
            <w:gridSpan w:val="2"/>
            <w:tcBorders>
              <w:bottom w:val="double" w:sz="4" w:space="0" w:color="auto"/>
            </w:tcBorders>
            <w:shd w:val="clear" w:color="auto" w:fill="D9D9D9" w:themeFill="background1" w:themeFillShade="D9"/>
          </w:tcPr>
          <w:p w14:paraId="352C4769" w14:textId="77777777" w:rsidR="00932B76" w:rsidRPr="00762DD6" w:rsidRDefault="00932B76" w:rsidP="0019721B">
            <w:pPr>
              <w:tabs>
                <w:tab w:val="decimal" w:pos="1062"/>
              </w:tabs>
              <w:spacing w:before="20" w:after="40"/>
              <w:ind w:right="-75"/>
              <w:rPr>
                <w:rFonts w:ascii="Arial" w:hAnsi="Arial" w:cs="Arial"/>
                <w:sz w:val="16"/>
                <w:szCs w:val="16"/>
              </w:rPr>
            </w:pPr>
            <w:r w:rsidRPr="00F9362D">
              <w:rPr>
                <w:rFonts w:ascii="Arial MT Pro" w:hAnsi="Arial MT Pro" w:cs="Arial"/>
                <w:sz w:val="16"/>
                <w:szCs w:val="16"/>
              </w:rPr>
              <w:t>35,000</w:t>
            </w:r>
          </w:p>
        </w:tc>
        <w:tc>
          <w:tcPr>
            <w:tcW w:w="1170" w:type="dxa"/>
            <w:gridSpan w:val="2"/>
            <w:tcBorders>
              <w:bottom w:val="double" w:sz="4" w:space="0" w:color="auto"/>
            </w:tcBorders>
            <w:shd w:val="clear" w:color="auto" w:fill="D9D9D9" w:themeFill="background1" w:themeFillShade="D9"/>
          </w:tcPr>
          <w:p w14:paraId="7EBC55D1" w14:textId="77777777" w:rsidR="00932B76" w:rsidRPr="00762DD6" w:rsidRDefault="00932B76" w:rsidP="0019721B">
            <w:pPr>
              <w:tabs>
                <w:tab w:val="decimal" w:pos="882"/>
              </w:tabs>
              <w:spacing w:before="20" w:after="40"/>
              <w:ind w:right="-75"/>
              <w:rPr>
                <w:rFonts w:ascii="Arial" w:hAnsi="Arial" w:cs="Arial"/>
                <w:sz w:val="16"/>
                <w:szCs w:val="16"/>
              </w:rPr>
            </w:pPr>
          </w:p>
        </w:tc>
        <w:tc>
          <w:tcPr>
            <w:tcW w:w="1260" w:type="dxa"/>
            <w:gridSpan w:val="2"/>
            <w:tcBorders>
              <w:bottom w:val="double" w:sz="4" w:space="0" w:color="auto"/>
            </w:tcBorders>
            <w:shd w:val="clear" w:color="auto" w:fill="D9D9D9" w:themeFill="background1" w:themeFillShade="D9"/>
          </w:tcPr>
          <w:p w14:paraId="1A35287E" w14:textId="77777777" w:rsidR="00932B76" w:rsidRPr="00762DD6" w:rsidRDefault="00932B76" w:rsidP="0019721B">
            <w:pPr>
              <w:tabs>
                <w:tab w:val="decimal" w:pos="992"/>
              </w:tabs>
              <w:spacing w:before="20" w:after="40"/>
              <w:ind w:right="-75"/>
              <w:rPr>
                <w:rFonts w:ascii="Arial" w:hAnsi="Arial" w:cs="Arial"/>
                <w:sz w:val="16"/>
                <w:szCs w:val="16"/>
              </w:rPr>
            </w:pPr>
            <w:r w:rsidRPr="00F9362D">
              <w:rPr>
                <w:rFonts w:ascii="Arial MT Pro" w:hAnsi="Arial MT Pro" w:cs="Arial"/>
                <w:sz w:val="16"/>
                <w:szCs w:val="16"/>
              </w:rPr>
              <w:t>95,000</w:t>
            </w:r>
          </w:p>
        </w:tc>
        <w:tc>
          <w:tcPr>
            <w:tcW w:w="1260" w:type="dxa"/>
            <w:gridSpan w:val="2"/>
            <w:tcBorders>
              <w:bottom w:val="double" w:sz="4" w:space="0" w:color="auto"/>
            </w:tcBorders>
            <w:shd w:val="clear" w:color="auto" w:fill="D9D9D9" w:themeFill="background1" w:themeFillShade="D9"/>
          </w:tcPr>
          <w:p w14:paraId="045F1D1A" w14:textId="77777777" w:rsidR="00932B76" w:rsidRPr="00762DD6" w:rsidRDefault="00932B76" w:rsidP="0019721B">
            <w:pPr>
              <w:tabs>
                <w:tab w:val="decimal" w:pos="937"/>
              </w:tabs>
              <w:spacing w:before="20" w:after="40"/>
              <w:ind w:right="-75"/>
              <w:rPr>
                <w:rFonts w:ascii="Arial" w:hAnsi="Arial" w:cs="Arial"/>
                <w:sz w:val="16"/>
                <w:szCs w:val="16"/>
              </w:rPr>
            </w:pPr>
            <w:r w:rsidRPr="00F9362D">
              <w:rPr>
                <w:rFonts w:ascii="Arial MT Pro" w:hAnsi="Arial MT Pro" w:cs="Arial"/>
                <w:sz w:val="16"/>
                <w:szCs w:val="16"/>
              </w:rPr>
              <w:t>0</w:t>
            </w:r>
          </w:p>
        </w:tc>
        <w:tc>
          <w:tcPr>
            <w:tcW w:w="1350" w:type="dxa"/>
            <w:gridSpan w:val="2"/>
            <w:tcBorders>
              <w:bottom w:val="double" w:sz="4" w:space="0" w:color="auto"/>
            </w:tcBorders>
            <w:shd w:val="clear" w:color="auto" w:fill="D9D9D9" w:themeFill="background1" w:themeFillShade="D9"/>
          </w:tcPr>
          <w:p w14:paraId="4FEC322E" w14:textId="77777777" w:rsidR="00932B76" w:rsidRPr="00762DD6" w:rsidRDefault="00751ED6" w:rsidP="0019721B">
            <w:pPr>
              <w:tabs>
                <w:tab w:val="decimal" w:pos="1157"/>
              </w:tabs>
              <w:spacing w:before="20" w:after="40"/>
              <w:ind w:right="-75"/>
              <w:rPr>
                <w:rFonts w:ascii="Arial" w:hAnsi="Arial" w:cs="Arial"/>
                <w:sz w:val="16"/>
                <w:szCs w:val="16"/>
              </w:rPr>
            </w:pPr>
            <w:r w:rsidRPr="00F9362D">
              <w:rPr>
                <w:rFonts w:ascii="Arial MT Pro" w:hAnsi="Arial MT Pro" w:cs="Arial"/>
                <w:sz w:val="16"/>
                <w:szCs w:val="16"/>
              </w:rPr>
              <w:t>195</w:t>
            </w:r>
            <w:r w:rsidR="00932B76" w:rsidRPr="00F9362D">
              <w:rPr>
                <w:rFonts w:ascii="Arial MT Pro" w:hAnsi="Arial MT Pro" w:cs="Arial"/>
                <w:sz w:val="16"/>
                <w:szCs w:val="16"/>
              </w:rPr>
              <w:t>,000</w:t>
            </w:r>
          </w:p>
        </w:tc>
        <w:tc>
          <w:tcPr>
            <w:tcW w:w="1440" w:type="dxa"/>
            <w:gridSpan w:val="2"/>
            <w:tcBorders>
              <w:bottom w:val="double" w:sz="4" w:space="0" w:color="auto"/>
            </w:tcBorders>
            <w:shd w:val="clear" w:color="auto" w:fill="D9D9D9" w:themeFill="background1" w:themeFillShade="D9"/>
          </w:tcPr>
          <w:p w14:paraId="334DF058"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bottom w:val="double" w:sz="4" w:space="0" w:color="auto"/>
            </w:tcBorders>
            <w:shd w:val="clear" w:color="auto" w:fill="D9D9D9" w:themeFill="background1" w:themeFillShade="D9"/>
          </w:tcPr>
          <w:p w14:paraId="500A2D72" w14:textId="77777777" w:rsidR="00932B76" w:rsidRPr="00762DD6" w:rsidRDefault="00751ED6" w:rsidP="00423258">
            <w:pPr>
              <w:spacing w:before="20" w:after="40"/>
              <w:jc w:val="right"/>
              <w:rPr>
                <w:rFonts w:ascii="Arial" w:hAnsi="Arial" w:cs="Arial"/>
                <w:sz w:val="16"/>
                <w:szCs w:val="16"/>
              </w:rPr>
            </w:pPr>
            <w:r w:rsidRPr="00F9362D">
              <w:rPr>
                <w:rFonts w:ascii="Arial MT Pro" w:hAnsi="Arial MT Pro" w:cs="Arial"/>
                <w:sz w:val="16"/>
                <w:szCs w:val="16"/>
              </w:rPr>
              <w:t>5,000</w:t>
            </w:r>
          </w:p>
        </w:tc>
        <w:tc>
          <w:tcPr>
            <w:tcW w:w="1170" w:type="dxa"/>
            <w:gridSpan w:val="2"/>
            <w:tcBorders>
              <w:bottom w:val="double" w:sz="4" w:space="0" w:color="auto"/>
            </w:tcBorders>
            <w:shd w:val="clear" w:color="auto" w:fill="D9D9D9" w:themeFill="background1" w:themeFillShade="D9"/>
          </w:tcPr>
          <w:p w14:paraId="317E4136"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bottom w:val="double" w:sz="4" w:space="0" w:color="auto"/>
              <w:right w:val="double" w:sz="4" w:space="0" w:color="auto"/>
            </w:tcBorders>
            <w:shd w:val="clear" w:color="auto" w:fill="D9D9D9" w:themeFill="background1" w:themeFillShade="D9"/>
          </w:tcPr>
          <w:p w14:paraId="53988371" w14:textId="77777777" w:rsidR="00932B76" w:rsidRPr="00F9362D" w:rsidRDefault="00932B76" w:rsidP="00423258">
            <w:pPr>
              <w:spacing w:before="20" w:after="40"/>
              <w:jc w:val="right"/>
              <w:rPr>
                <w:rFonts w:ascii="Arial MT Pro" w:hAnsi="Arial MT Pro" w:cs="Arial"/>
                <w:sz w:val="16"/>
                <w:szCs w:val="16"/>
              </w:rPr>
            </w:pPr>
          </w:p>
        </w:tc>
      </w:tr>
      <w:tr w:rsidR="00D43412" w14:paraId="3F20ECFB" w14:textId="77777777" w:rsidTr="00B232D0">
        <w:trPr>
          <w:cantSplit/>
          <w:trHeight w:val="309"/>
        </w:trPr>
        <w:tc>
          <w:tcPr>
            <w:tcW w:w="648" w:type="dxa"/>
            <w:tcBorders>
              <w:top w:val="double" w:sz="4" w:space="0" w:color="auto"/>
              <w:left w:val="double" w:sz="4" w:space="0" w:color="auto"/>
              <w:bottom w:val="single" w:sz="4" w:space="0" w:color="auto"/>
              <w:right w:val="nil"/>
            </w:tcBorders>
            <w:shd w:val="clear" w:color="auto" w:fill="FFFFFF"/>
          </w:tcPr>
          <w:p w14:paraId="59A4F9CF"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Sep.</w:t>
            </w:r>
          </w:p>
        </w:tc>
        <w:tc>
          <w:tcPr>
            <w:tcW w:w="450" w:type="dxa"/>
            <w:tcBorders>
              <w:top w:val="double" w:sz="4" w:space="0" w:color="auto"/>
              <w:left w:val="nil"/>
              <w:bottom w:val="single" w:sz="4" w:space="0" w:color="auto"/>
            </w:tcBorders>
            <w:shd w:val="clear" w:color="auto" w:fill="FFFFFF"/>
          </w:tcPr>
          <w:p w14:paraId="29105E15"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15</w:t>
            </w:r>
          </w:p>
        </w:tc>
        <w:tc>
          <w:tcPr>
            <w:tcW w:w="1350" w:type="dxa"/>
            <w:tcBorders>
              <w:top w:val="double" w:sz="4" w:space="0" w:color="auto"/>
              <w:bottom w:val="single" w:sz="4" w:space="0" w:color="auto"/>
            </w:tcBorders>
            <w:shd w:val="clear" w:color="auto" w:fill="FFFFFF"/>
          </w:tcPr>
          <w:p w14:paraId="73F603F9" w14:textId="77777777" w:rsidR="00932B76" w:rsidRPr="00762DD6" w:rsidRDefault="00932B76" w:rsidP="0019721B">
            <w:pPr>
              <w:tabs>
                <w:tab w:val="decimal" w:pos="1057"/>
              </w:tabs>
              <w:spacing w:before="20" w:after="40"/>
              <w:ind w:right="-75"/>
              <w:rPr>
                <w:rFonts w:ascii="Arial" w:hAnsi="Arial" w:cs="Arial"/>
                <w:sz w:val="16"/>
                <w:szCs w:val="16"/>
              </w:rPr>
            </w:pPr>
          </w:p>
        </w:tc>
        <w:tc>
          <w:tcPr>
            <w:tcW w:w="1350" w:type="dxa"/>
            <w:gridSpan w:val="2"/>
            <w:tcBorders>
              <w:top w:val="double" w:sz="4" w:space="0" w:color="auto"/>
              <w:bottom w:val="single" w:sz="4" w:space="0" w:color="auto"/>
            </w:tcBorders>
            <w:shd w:val="clear" w:color="auto" w:fill="FFFFFF"/>
          </w:tcPr>
          <w:p w14:paraId="40035813" w14:textId="77777777" w:rsidR="00932B76" w:rsidRPr="00762DD6" w:rsidRDefault="00932B76" w:rsidP="0019721B">
            <w:pPr>
              <w:tabs>
                <w:tab w:val="decimal" w:pos="1062"/>
              </w:tabs>
              <w:spacing w:before="20" w:after="40"/>
              <w:ind w:right="-75"/>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5B56AB0A" w14:textId="77777777" w:rsidR="00932B76" w:rsidRPr="00762DD6" w:rsidRDefault="00932B76" w:rsidP="0019721B">
            <w:pPr>
              <w:tabs>
                <w:tab w:val="decimal" w:pos="882"/>
              </w:tabs>
              <w:spacing w:before="20" w:after="40"/>
              <w:ind w:right="-75"/>
              <w:rPr>
                <w:rFonts w:ascii="Arial" w:hAnsi="Arial" w:cs="Arial"/>
                <w:sz w:val="16"/>
                <w:szCs w:val="16"/>
              </w:rPr>
            </w:pPr>
            <w:r w:rsidRPr="00F9362D">
              <w:rPr>
                <w:rFonts w:ascii="Arial MT Pro" w:hAnsi="Arial MT Pro" w:cs="Arial"/>
                <w:sz w:val="16"/>
                <w:szCs w:val="16"/>
              </w:rPr>
              <w:t>6,000</w:t>
            </w:r>
          </w:p>
        </w:tc>
        <w:tc>
          <w:tcPr>
            <w:tcW w:w="1260" w:type="dxa"/>
            <w:gridSpan w:val="2"/>
            <w:tcBorders>
              <w:top w:val="double" w:sz="4" w:space="0" w:color="auto"/>
              <w:bottom w:val="single" w:sz="4" w:space="0" w:color="auto"/>
            </w:tcBorders>
            <w:shd w:val="clear" w:color="auto" w:fill="FFFFFF"/>
          </w:tcPr>
          <w:p w14:paraId="26EC8C2E" w14:textId="77777777" w:rsidR="00932B76" w:rsidRPr="00762DD6" w:rsidRDefault="00932B76" w:rsidP="0019721B">
            <w:pPr>
              <w:tabs>
                <w:tab w:val="decimal" w:pos="99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5BCA899D" w14:textId="77777777" w:rsidR="00932B76" w:rsidRPr="00762DD6" w:rsidRDefault="00932B76" w:rsidP="0019721B">
            <w:pPr>
              <w:tabs>
                <w:tab w:val="decimal" w:pos="937"/>
              </w:tabs>
              <w:spacing w:before="20" w:after="40"/>
              <w:ind w:right="-75"/>
              <w:rPr>
                <w:rFonts w:ascii="Arial" w:hAnsi="Arial" w:cs="Arial"/>
                <w:sz w:val="16"/>
                <w:szCs w:val="16"/>
              </w:rPr>
            </w:pPr>
            <w:r w:rsidRPr="00F9362D">
              <w:rPr>
                <w:rFonts w:ascii="Arial MT Pro" w:hAnsi="Arial MT Pro" w:cs="Arial"/>
                <w:sz w:val="16"/>
                <w:szCs w:val="16"/>
              </w:rPr>
              <w:t>6,000</w:t>
            </w:r>
          </w:p>
        </w:tc>
        <w:tc>
          <w:tcPr>
            <w:tcW w:w="1350" w:type="dxa"/>
            <w:gridSpan w:val="2"/>
            <w:tcBorders>
              <w:top w:val="double" w:sz="4" w:space="0" w:color="auto"/>
              <w:bottom w:val="single" w:sz="4" w:space="0" w:color="auto"/>
            </w:tcBorders>
            <w:shd w:val="clear" w:color="auto" w:fill="FFFFFF"/>
          </w:tcPr>
          <w:p w14:paraId="040E4220" w14:textId="77777777" w:rsidR="00932B76" w:rsidRPr="00762DD6" w:rsidRDefault="00932B76" w:rsidP="0019721B">
            <w:pPr>
              <w:tabs>
                <w:tab w:val="decimal" w:pos="1157"/>
              </w:tabs>
              <w:spacing w:before="20" w:after="40"/>
              <w:ind w:right="-75"/>
              <w:rPr>
                <w:rFonts w:ascii="Arial" w:hAnsi="Arial" w:cs="Arial"/>
                <w:sz w:val="16"/>
                <w:szCs w:val="16"/>
              </w:rPr>
            </w:pPr>
          </w:p>
        </w:tc>
        <w:tc>
          <w:tcPr>
            <w:tcW w:w="1440" w:type="dxa"/>
            <w:gridSpan w:val="2"/>
            <w:tcBorders>
              <w:top w:val="double" w:sz="4" w:space="0" w:color="auto"/>
              <w:bottom w:val="single" w:sz="4" w:space="0" w:color="auto"/>
            </w:tcBorders>
            <w:shd w:val="clear" w:color="auto" w:fill="FFFFFF"/>
          </w:tcPr>
          <w:p w14:paraId="320B834B"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7EB89A86"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0B0D156C"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top w:val="double" w:sz="4" w:space="0" w:color="auto"/>
              <w:bottom w:val="single" w:sz="4" w:space="0" w:color="auto"/>
              <w:right w:val="double" w:sz="4" w:space="0" w:color="auto"/>
            </w:tcBorders>
            <w:shd w:val="clear" w:color="auto" w:fill="FFFFFF"/>
          </w:tcPr>
          <w:p w14:paraId="0FFB84C3" w14:textId="77777777" w:rsidR="00932B76" w:rsidRPr="00F9362D" w:rsidRDefault="00932B76" w:rsidP="00423258">
            <w:pPr>
              <w:spacing w:before="20" w:after="40"/>
              <w:jc w:val="right"/>
              <w:rPr>
                <w:rFonts w:ascii="Arial MT Pro" w:hAnsi="Arial MT Pro" w:cs="Arial"/>
                <w:sz w:val="16"/>
                <w:szCs w:val="16"/>
              </w:rPr>
            </w:pPr>
          </w:p>
        </w:tc>
      </w:tr>
      <w:tr w:rsidR="00D43412" w14:paraId="3F764CD6" w14:textId="77777777" w:rsidTr="00B232D0">
        <w:trPr>
          <w:cantSplit/>
          <w:trHeight w:val="309"/>
        </w:trPr>
        <w:tc>
          <w:tcPr>
            <w:tcW w:w="648" w:type="dxa"/>
            <w:tcBorders>
              <w:left w:val="double" w:sz="4" w:space="0" w:color="auto"/>
              <w:bottom w:val="double" w:sz="4" w:space="0" w:color="auto"/>
              <w:right w:val="nil"/>
            </w:tcBorders>
            <w:shd w:val="clear" w:color="auto" w:fill="D9D9D9" w:themeFill="background1" w:themeFillShade="D9"/>
          </w:tcPr>
          <w:p w14:paraId="6D301F3D"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Bal.</w:t>
            </w:r>
          </w:p>
        </w:tc>
        <w:tc>
          <w:tcPr>
            <w:tcW w:w="450" w:type="dxa"/>
            <w:tcBorders>
              <w:left w:val="nil"/>
              <w:bottom w:val="double" w:sz="4" w:space="0" w:color="auto"/>
            </w:tcBorders>
            <w:shd w:val="clear" w:color="auto" w:fill="D9D9D9" w:themeFill="background1" w:themeFillShade="D9"/>
          </w:tcPr>
          <w:p w14:paraId="6A2B60FE" w14:textId="77777777" w:rsidR="00932B76" w:rsidRPr="00762DD6" w:rsidRDefault="00932B76" w:rsidP="004D3C9D">
            <w:pPr>
              <w:pStyle w:val="pformh"/>
              <w:spacing w:before="40" w:after="40"/>
              <w:jc w:val="both"/>
              <w:rPr>
                <w:rFonts w:ascii="Arial" w:hAnsi="Arial" w:cs="Arial"/>
                <w:color w:val="auto"/>
                <w:sz w:val="16"/>
                <w:szCs w:val="16"/>
              </w:rPr>
            </w:pPr>
          </w:p>
        </w:tc>
        <w:tc>
          <w:tcPr>
            <w:tcW w:w="1350" w:type="dxa"/>
            <w:tcBorders>
              <w:bottom w:val="double" w:sz="4" w:space="0" w:color="auto"/>
            </w:tcBorders>
            <w:shd w:val="clear" w:color="auto" w:fill="D9D9D9" w:themeFill="background1" w:themeFillShade="D9"/>
          </w:tcPr>
          <w:p w14:paraId="1D34D79A"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70,000</w:t>
            </w:r>
          </w:p>
        </w:tc>
        <w:tc>
          <w:tcPr>
            <w:tcW w:w="1350" w:type="dxa"/>
            <w:gridSpan w:val="2"/>
            <w:tcBorders>
              <w:bottom w:val="double" w:sz="4" w:space="0" w:color="auto"/>
            </w:tcBorders>
            <w:shd w:val="clear" w:color="auto" w:fill="D9D9D9" w:themeFill="background1" w:themeFillShade="D9"/>
          </w:tcPr>
          <w:p w14:paraId="0F3FF4EF" w14:textId="77777777" w:rsidR="00932B76" w:rsidRPr="00762DD6" w:rsidRDefault="00932B76" w:rsidP="0019721B">
            <w:pPr>
              <w:tabs>
                <w:tab w:val="decimal" w:pos="1062"/>
              </w:tabs>
              <w:spacing w:before="20" w:after="40"/>
              <w:ind w:right="-75"/>
              <w:rPr>
                <w:rFonts w:ascii="Arial" w:hAnsi="Arial" w:cs="Arial"/>
                <w:sz w:val="16"/>
                <w:szCs w:val="16"/>
              </w:rPr>
            </w:pPr>
            <w:r w:rsidRPr="00F9362D">
              <w:rPr>
                <w:rFonts w:ascii="Arial MT Pro" w:hAnsi="Arial MT Pro" w:cs="Arial"/>
                <w:sz w:val="16"/>
                <w:szCs w:val="16"/>
              </w:rPr>
              <w:t>35,000</w:t>
            </w:r>
          </w:p>
        </w:tc>
        <w:tc>
          <w:tcPr>
            <w:tcW w:w="1170" w:type="dxa"/>
            <w:gridSpan w:val="2"/>
            <w:tcBorders>
              <w:bottom w:val="double" w:sz="4" w:space="0" w:color="auto"/>
            </w:tcBorders>
            <w:shd w:val="clear" w:color="auto" w:fill="D9D9D9" w:themeFill="background1" w:themeFillShade="D9"/>
          </w:tcPr>
          <w:p w14:paraId="23A41AF7" w14:textId="77777777" w:rsidR="00932B76" w:rsidRPr="00762DD6" w:rsidRDefault="00932B76" w:rsidP="0019721B">
            <w:pPr>
              <w:tabs>
                <w:tab w:val="decimal" w:pos="882"/>
              </w:tabs>
              <w:spacing w:before="20" w:after="40"/>
              <w:ind w:right="-75"/>
              <w:rPr>
                <w:rFonts w:ascii="Arial" w:hAnsi="Arial" w:cs="Arial"/>
                <w:sz w:val="16"/>
                <w:szCs w:val="16"/>
              </w:rPr>
            </w:pPr>
            <w:r w:rsidRPr="00F9362D">
              <w:rPr>
                <w:rFonts w:ascii="Arial MT Pro" w:hAnsi="Arial MT Pro" w:cs="Arial"/>
                <w:sz w:val="16"/>
                <w:szCs w:val="16"/>
              </w:rPr>
              <w:t>6,000</w:t>
            </w:r>
          </w:p>
        </w:tc>
        <w:tc>
          <w:tcPr>
            <w:tcW w:w="1260" w:type="dxa"/>
            <w:gridSpan w:val="2"/>
            <w:tcBorders>
              <w:bottom w:val="double" w:sz="4" w:space="0" w:color="auto"/>
            </w:tcBorders>
            <w:shd w:val="clear" w:color="auto" w:fill="D9D9D9" w:themeFill="background1" w:themeFillShade="D9"/>
          </w:tcPr>
          <w:p w14:paraId="69AB3AAA" w14:textId="77777777" w:rsidR="00932B76" w:rsidRPr="00762DD6" w:rsidRDefault="00932B76" w:rsidP="0019721B">
            <w:pPr>
              <w:tabs>
                <w:tab w:val="decimal" w:pos="992"/>
              </w:tabs>
              <w:spacing w:before="20" w:after="40"/>
              <w:ind w:right="-75"/>
              <w:rPr>
                <w:rFonts w:ascii="Arial" w:hAnsi="Arial" w:cs="Arial"/>
                <w:sz w:val="16"/>
                <w:szCs w:val="16"/>
              </w:rPr>
            </w:pPr>
            <w:r w:rsidRPr="00F9362D">
              <w:rPr>
                <w:rFonts w:ascii="Arial MT Pro" w:hAnsi="Arial MT Pro" w:cs="Arial"/>
                <w:sz w:val="16"/>
                <w:szCs w:val="16"/>
              </w:rPr>
              <w:t>95,000</w:t>
            </w:r>
          </w:p>
        </w:tc>
        <w:tc>
          <w:tcPr>
            <w:tcW w:w="1260" w:type="dxa"/>
            <w:gridSpan w:val="2"/>
            <w:tcBorders>
              <w:bottom w:val="double" w:sz="4" w:space="0" w:color="auto"/>
            </w:tcBorders>
            <w:shd w:val="clear" w:color="auto" w:fill="D9D9D9" w:themeFill="background1" w:themeFillShade="D9"/>
          </w:tcPr>
          <w:p w14:paraId="68F669CA" w14:textId="77777777" w:rsidR="00932B76" w:rsidRPr="00762DD6" w:rsidRDefault="00932B76" w:rsidP="0019721B">
            <w:pPr>
              <w:tabs>
                <w:tab w:val="decimal" w:pos="937"/>
              </w:tabs>
              <w:spacing w:before="20" w:after="40"/>
              <w:ind w:right="-75"/>
              <w:rPr>
                <w:rFonts w:ascii="Arial" w:hAnsi="Arial" w:cs="Arial"/>
                <w:sz w:val="16"/>
                <w:szCs w:val="16"/>
              </w:rPr>
            </w:pPr>
            <w:r w:rsidRPr="00F9362D">
              <w:rPr>
                <w:rFonts w:ascii="Arial MT Pro" w:hAnsi="Arial MT Pro" w:cs="Arial"/>
                <w:sz w:val="16"/>
                <w:szCs w:val="16"/>
              </w:rPr>
              <w:t>6,000</w:t>
            </w:r>
          </w:p>
        </w:tc>
        <w:tc>
          <w:tcPr>
            <w:tcW w:w="1350" w:type="dxa"/>
            <w:gridSpan w:val="2"/>
            <w:tcBorders>
              <w:bottom w:val="double" w:sz="4" w:space="0" w:color="auto"/>
            </w:tcBorders>
            <w:shd w:val="clear" w:color="auto" w:fill="D9D9D9" w:themeFill="background1" w:themeFillShade="D9"/>
          </w:tcPr>
          <w:p w14:paraId="50456903" w14:textId="77777777" w:rsidR="00932B76" w:rsidRPr="00762DD6" w:rsidRDefault="00751ED6" w:rsidP="0019721B">
            <w:pPr>
              <w:tabs>
                <w:tab w:val="decimal" w:pos="1157"/>
              </w:tabs>
              <w:spacing w:before="20" w:after="40"/>
              <w:ind w:right="-75"/>
              <w:rPr>
                <w:rFonts w:ascii="Arial" w:hAnsi="Arial" w:cs="Arial"/>
                <w:sz w:val="16"/>
                <w:szCs w:val="16"/>
              </w:rPr>
            </w:pPr>
            <w:r w:rsidRPr="00F9362D">
              <w:rPr>
                <w:rFonts w:ascii="Arial MT Pro" w:hAnsi="Arial MT Pro" w:cs="Arial"/>
                <w:sz w:val="16"/>
                <w:szCs w:val="16"/>
              </w:rPr>
              <w:t>195</w:t>
            </w:r>
            <w:r w:rsidR="00932B76" w:rsidRPr="00F9362D">
              <w:rPr>
                <w:rFonts w:ascii="Arial MT Pro" w:hAnsi="Arial MT Pro" w:cs="Arial"/>
                <w:sz w:val="16"/>
                <w:szCs w:val="16"/>
              </w:rPr>
              <w:t>,000</w:t>
            </w:r>
          </w:p>
        </w:tc>
        <w:tc>
          <w:tcPr>
            <w:tcW w:w="1440" w:type="dxa"/>
            <w:gridSpan w:val="2"/>
            <w:tcBorders>
              <w:bottom w:val="double" w:sz="4" w:space="0" w:color="auto"/>
            </w:tcBorders>
            <w:shd w:val="clear" w:color="auto" w:fill="D9D9D9" w:themeFill="background1" w:themeFillShade="D9"/>
          </w:tcPr>
          <w:p w14:paraId="11DA70E2" w14:textId="653AACC4" w:rsidR="00932B76" w:rsidRPr="00762DD6" w:rsidRDefault="00932B76" w:rsidP="00423258">
            <w:pPr>
              <w:spacing w:before="20" w:after="40"/>
              <w:jc w:val="right"/>
              <w:rPr>
                <w:rFonts w:ascii="Arial" w:hAnsi="Arial" w:cs="Arial"/>
                <w:sz w:val="16"/>
                <w:szCs w:val="16"/>
              </w:rPr>
            </w:pPr>
          </w:p>
        </w:tc>
        <w:tc>
          <w:tcPr>
            <w:tcW w:w="1170" w:type="dxa"/>
            <w:gridSpan w:val="2"/>
            <w:tcBorders>
              <w:bottom w:val="double" w:sz="4" w:space="0" w:color="auto"/>
            </w:tcBorders>
            <w:shd w:val="clear" w:color="auto" w:fill="D9D9D9" w:themeFill="background1" w:themeFillShade="D9"/>
          </w:tcPr>
          <w:p w14:paraId="04294AF3" w14:textId="77777777" w:rsidR="00932B76" w:rsidRPr="00762DD6" w:rsidRDefault="00751ED6" w:rsidP="00423258">
            <w:pPr>
              <w:spacing w:before="20" w:after="40"/>
              <w:jc w:val="right"/>
              <w:rPr>
                <w:rFonts w:ascii="Arial" w:hAnsi="Arial" w:cs="Arial"/>
                <w:sz w:val="16"/>
                <w:szCs w:val="16"/>
              </w:rPr>
            </w:pPr>
            <w:r w:rsidRPr="00F9362D">
              <w:rPr>
                <w:rFonts w:ascii="Arial MT Pro" w:hAnsi="Arial MT Pro" w:cs="Arial"/>
                <w:sz w:val="16"/>
                <w:szCs w:val="16"/>
              </w:rPr>
              <w:t>5,000</w:t>
            </w:r>
          </w:p>
        </w:tc>
        <w:tc>
          <w:tcPr>
            <w:tcW w:w="1170" w:type="dxa"/>
            <w:gridSpan w:val="2"/>
            <w:tcBorders>
              <w:bottom w:val="double" w:sz="4" w:space="0" w:color="auto"/>
            </w:tcBorders>
            <w:shd w:val="clear" w:color="auto" w:fill="D9D9D9" w:themeFill="background1" w:themeFillShade="D9"/>
          </w:tcPr>
          <w:p w14:paraId="3F2CEC46"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bottom w:val="double" w:sz="4" w:space="0" w:color="auto"/>
              <w:right w:val="double" w:sz="4" w:space="0" w:color="auto"/>
            </w:tcBorders>
            <w:shd w:val="clear" w:color="auto" w:fill="D9D9D9" w:themeFill="background1" w:themeFillShade="D9"/>
          </w:tcPr>
          <w:p w14:paraId="39710269" w14:textId="77777777" w:rsidR="00932B76" w:rsidRPr="00F9362D" w:rsidRDefault="00932B76" w:rsidP="00423258">
            <w:pPr>
              <w:spacing w:before="20" w:after="40"/>
              <w:jc w:val="right"/>
              <w:rPr>
                <w:rFonts w:ascii="Arial MT Pro" w:hAnsi="Arial MT Pro" w:cs="Arial"/>
                <w:sz w:val="16"/>
                <w:szCs w:val="16"/>
              </w:rPr>
            </w:pPr>
          </w:p>
        </w:tc>
      </w:tr>
      <w:tr w:rsidR="00D43412" w14:paraId="6B16322A" w14:textId="77777777" w:rsidTr="00B232D0">
        <w:trPr>
          <w:cantSplit/>
          <w:trHeight w:val="309"/>
        </w:trPr>
        <w:tc>
          <w:tcPr>
            <w:tcW w:w="648" w:type="dxa"/>
            <w:tcBorders>
              <w:top w:val="double" w:sz="4" w:space="0" w:color="auto"/>
              <w:left w:val="double" w:sz="4" w:space="0" w:color="auto"/>
              <w:bottom w:val="single" w:sz="4" w:space="0" w:color="auto"/>
              <w:right w:val="nil"/>
            </w:tcBorders>
            <w:shd w:val="clear" w:color="auto" w:fill="FFFFFF"/>
          </w:tcPr>
          <w:p w14:paraId="386E8DA7"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Sep.</w:t>
            </w:r>
          </w:p>
        </w:tc>
        <w:tc>
          <w:tcPr>
            <w:tcW w:w="450" w:type="dxa"/>
            <w:tcBorders>
              <w:top w:val="double" w:sz="4" w:space="0" w:color="auto"/>
              <w:left w:val="nil"/>
              <w:bottom w:val="single" w:sz="4" w:space="0" w:color="auto"/>
            </w:tcBorders>
            <w:shd w:val="clear" w:color="auto" w:fill="FFFFFF"/>
          </w:tcPr>
          <w:p w14:paraId="043D0654"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18</w:t>
            </w:r>
          </w:p>
        </w:tc>
        <w:tc>
          <w:tcPr>
            <w:tcW w:w="1350" w:type="dxa"/>
            <w:tcBorders>
              <w:top w:val="double" w:sz="4" w:space="0" w:color="auto"/>
              <w:bottom w:val="single" w:sz="4" w:space="0" w:color="auto"/>
            </w:tcBorders>
            <w:shd w:val="clear" w:color="auto" w:fill="FFFFFF"/>
          </w:tcPr>
          <w:p w14:paraId="34288302"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7,500</w:t>
            </w:r>
          </w:p>
        </w:tc>
        <w:tc>
          <w:tcPr>
            <w:tcW w:w="1350" w:type="dxa"/>
            <w:gridSpan w:val="2"/>
            <w:tcBorders>
              <w:top w:val="double" w:sz="4" w:space="0" w:color="auto"/>
              <w:bottom w:val="single" w:sz="4" w:space="0" w:color="auto"/>
            </w:tcBorders>
            <w:shd w:val="clear" w:color="auto" w:fill="FFFFFF"/>
          </w:tcPr>
          <w:p w14:paraId="1136A9F0" w14:textId="77777777" w:rsidR="00932B76" w:rsidRPr="00762DD6" w:rsidRDefault="00932B76" w:rsidP="0019721B">
            <w:pPr>
              <w:tabs>
                <w:tab w:val="decimal" w:pos="1062"/>
              </w:tabs>
              <w:spacing w:before="20" w:after="40"/>
              <w:ind w:right="-75"/>
              <w:rPr>
                <w:rFonts w:ascii="Arial" w:hAnsi="Arial" w:cs="Arial"/>
                <w:sz w:val="16"/>
                <w:szCs w:val="16"/>
              </w:rPr>
            </w:pPr>
            <w:r w:rsidRPr="00F9362D">
              <w:rPr>
                <w:rFonts w:ascii="Arial MT Pro" w:hAnsi="Arial MT Pro" w:cs="Arial"/>
                <w:sz w:val="16"/>
                <w:szCs w:val="16"/>
              </w:rPr>
              <w:t>(7,500)</w:t>
            </w:r>
          </w:p>
        </w:tc>
        <w:tc>
          <w:tcPr>
            <w:tcW w:w="1170" w:type="dxa"/>
            <w:gridSpan w:val="2"/>
            <w:tcBorders>
              <w:top w:val="double" w:sz="4" w:space="0" w:color="auto"/>
              <w:bottom w:val="single" w:sz="4" w:space="0" w:color="auto"/>
            </w:tcBorders>
            <w:shd w:val="clear" w:color="auto" w:fill="FFFFFF"/>
          </w:tcPr>
          <w:p w14:paraId="7922173A" w14:textId="77777777" w:rsidR="00932B76" w:rsidRPr="00762DD6" w:rsidRDefault="00932B76" w:rsidP="0019721B">
            <w:pPr>
              <w:tabs>
                <w:tab w:val="decimal" w:pos="88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2BE2115F" w14:textId="77777777" w:rsidR="00932B76" w:rsidRPr="00762DD6" w:rsidRDefault="00932B76" w:rsidP="0019721B">
            <w:pPr>
              <w:tabs>
                <w:tab w:val="decimal" w:pos="99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1AC12263" w14:textId="77777777" w:rsidR="00932B76" w:rsidRPr="00762DD6" w:rsidRDefault="00932B76" w:rsidP="0019721B">
            <w:pPr>
              <w:tabs>
                <w:tab w:val="decimal" w:pos="937"/>
              </w:tabs>
              <w:spacing w:before="20" w:after="40"/>
              <w:ind w:right="-75"/>
              <w:rPr>
                <w:rFonts w:ascii="Arial" w:hAnsi="Arial" w:cs="Arial"/>
                <w:sz w:val="16"/>
                <w:szCs w:val="16"/>
              </w:rPr>
            </w:pPr>
          </w:p>
        </w:tc>
        <w:tc>
          <w:tcPr>
            <w:tcW w:w="1350" w:type="dxa"/>
            <w:gridSpan w:val="2"/>
            <w:tcBorders>
              <w:top w:val="double" w:sz="4" w:space="0" w:color="auto"/>
              <w:bottom w:val="single" w:sz="4" w:space="0" w:color="auto"/>
            </w:tcBorders>
            <w:shd w:val="clear" w:color="auto" w:fill="FFFFFF"/>
          </w:tcPr>
          <w:p w14:paraId="7E50DE44" w14:textId="77777777" w:rsidR="00932B76" w:rsidRPr="00762DD6" w:rsidRDefault="00932B76" w:rsidP="0019721B">
            <w:pPr>
              <w:tabs>
                <w:tab w:val="decimal" w:pos="1157"/>
              </w:tabs>
              <w:spacing w:before="20" w:after="40"/>
              <w:ind w:right="-75"/>
              <w:rPr>
                <w:rFonts w:ascii="Arial" w:hAnsi="Arial" w:cs="Arial"/>
                <w:sz w:val="16"/>
                <w:szCs w:val="16"/>
              </w:rPr>
            </w:pPr>
          </w:p>
        </w:tc>
        <w:tc>
          <w:tcPr>
            <w:tcW w:w="1440" w:type="dxa"/>
            <w:gridSpan w:val="2"/>
            <w:tcBorders>
              <w:top w:val="double" w:sz="4" w:space="0" w:color="auto"/>
              <w:bottom w:val="single" w:sz="4" w:space="0" w:color="auto"/>
            </w:tcBorders>
            <w:shd w:val="clear" w:color="auto" w:fill="FFFFFF"/>
          </w:tcPr>
          <w:p w14:paraId="7F6BE0A4" w14:textId="1702C2C2" w:rsidR="00932B76" w:rsidRPr="00762DD6" w:rsidRDefault="0017305C" w:rsidP="00423258">
            <w:pPr>
              <w:spacing w:before="20" w:after="40"/>
              <w:jc w:val="right"/>
              <w:rPr>
                <w:rFonts w:ascii="Arial" w:hAnsi="Arial" w:cs="Arial"/>
                <w:sz w:val="16"/>
                <w:szCs w:val="16"/>
              </w:rPr>
            </w:pPr>
            <w:r>
              <w:rPr>
                <w:noProof/>
              </w:rPr>
              <mc:AlternateContent>
                <mc:Choice Requires="wps">
                  <w:drawing>
                    <wp:anchor distT="0" distB="0" distL="114300" distR="114300" simplePos="0" relativeHeight="251643904" behindDoc="0" locked="0" layoutInCell="1" allowOverlap="1" wp14:anchorId="485D01CA" wp14:editId="44E88A16">
                      <wp:simplePos x="0" y="0"/>
                      <wp:positionH relativeFrom="column">
                        <wp:posOffset>615632</wp:posOffset>
                      </wp:positionH>
                      <wp:positionV relativeFrom="paragraph">
                        <wp:posOffset>19256</wp:posOffset>
                      </wp:positionV>
                      <wp:extent cx="127635" cy="4869180"/>
                      <wp:effectExtent l="0" t="27622" r="16192" b="16193"/>
                      <wp:wrapNone/>
                      <wp:docPr id="55"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rot="5381401">
                                <a:off x="0" y="0"/>
                                <a:ext cx="127635" cy="4869180"/>
                              </a:xfrm>
                              <a:prstGeom prst="rightBrace">
                                <a:avLst>
                                  <a:gd name="adj1" fmla="val 56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CFF080" w14:textId="77777777" w:rsidR="005D5D59" w:rsidRDefault="005D5D59" w:rsidP="00390093">
                                  <w:pPr>
                                    <w:jc w:val="center"/>
                                  </w:pPr>
                                  <w:r>
                                    <w:t>22382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D01CA" id="AutoShape 27" o:spid="_x0000_s1026" type="#_x0000_t88" style="position:absolute;left:0;text-align:left;margin-left:48.45pt;margin-top:1.5pt;width:10.05pt;height:383.4pt;rotation:5877925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" adj="320">
                      <v:path arrowok="f"/>
                      <o:lock v:ext="edit" aspectratio="t" verticies="t" text="t" shapetype="t"/>
                      <v:textbox>
                        <w:txbxContent>
                          <w:p w14:paraId="73CFF080" w14:textId="77777777" w:rsidR="005D5D59" w:rsidRDefault="005D5D59" w:rsidP="00390093">
                            <w:pPr>
                              <w:jc w:val="center"/>
                            </w:pPr>
                            <w:r>
                              <w:t>22382</w:t>
                            </w:r>
                          </w:p>
                        </w:txbxContent>
                      </v:textbox>
                    </v:shape>
                  </w:pict>
                </mc:Fallback>
              </mc:AlternateContent>
            </w:r>
          </w:p>
        </w:tc>
        <w:tc>
          <w:tcPr>
            <w:tcW w:w="1170" w:type="dxa"/>
            <w:gridSpan w:val="2"/>
            <w:tcBorders>
              <w:top w:val="double" w:sz="4" w:space="0" w:color="auto"/>
              <w:bottom w:val="single" w:sz="4" w:space="0" w:color="auto"/>
            </w:tcBorders>
            <w:shd w:val="clear" w:color="auto" w:fill="FFFFFF"/>
          </w:tcPr>
          <w:p w14:paraId="68960337"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5E0636C3"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top w:val="double" w:sz="4" w:space="0" w:color="auto"/>
              <w:bottom w:val="single" w:sz="4" w:space="0" w:color="auto"/>
              <w:right w:val="double" w:sz="4" w:space="0" w:color="auto"/>
            </w:tcBorders>
            <w:shd w:val="clear" w:color="auto" w:fill="FFFFFF"/>
          </w:tcPr>
          <w:p w14:paraId="2F6FB241" w14:textId="77777777" w:rsidR="00932B76" w:rsidRPr="00F9362D" w:rsidRDefault="00932B76" w:rsidP="00423258">
            <w:pPr>
              <w:spacing w:before="20" w:after="40"/>
              <w:jc w:val="right"/>
              <w:rPr>
                <w:rFonts w:ascii="Arial MT Pro" w:hAnsi="Arial MT Pro" w:cs="Arial"/>
                <w:sz w:val="16"/>
                <w:szCs w:val="16"/>
              </w:rPr>
            </w:pPr>
          </w:p>
        </w:tc>
      </w:tr>
      <w:tr w:rsidR="00D43412" w14:paraId="75E4F427" w14:textId="77777777" w:rsidTr="00B232D0">
        <w:trPr>
          <w:cantSplit/>
          <w:trHeight w:val="309"/>
        </w:trPr>
        <w:tc>
          <w:tcPr>
            <w:tcW w:w="648" w:type="dxa"/>
            <w:tcBorders>
              <w:left w:val="double" w:sz="4" w:space="0" w:color="auto"/>
              <w:bottom w:val="double" w:sz="4" w:space="0" w:color="auto"/>
              <w:right w:val="nil"/>
            </w:tcBorders>
            <w:shd w:val="clear" w:color="auto" w:fill="D9D9D9" w:themeFill="background1" w:themeFillShade="D9"/>
          </w:tcPr>
          <w:p w14:paraId="4D8F6B32"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Bal.</w:t>
            </w:r>
          </w:p>
        </w:tc>
        <w:tc>
          <w:tcPr>
            <w:tcW w:w="450" w:type="dxa"/>
            <w:tcBorders>
              <w:left w:val="nil"/>
              <w:bottom w:val="double" w:sz="4" w:space="0" w:color="auto"/>
            </w:tcBorders>
            <w:shd w:val="clear" w:color="auto" w:fill="D9D9D9" w:themeFill="background1" w:themeFillShade="D9"/>
          </w:tcPr>
          <w:p w14:paraId="12103369" w14:textId="77777777" w:rsidR="00932B76" w:rsidRPr="00762DD6" w:rsidRDefault="00932B76" w:rsidP="004D3C9D">
            <w:pPr>
              <w:pStyle w:val="pformh"/>
              <w:spacing w:before="40" w:after="40"/>
              <w:jc w:val="both"/>
              <w:rPr>
                <w:rFonts w:ascii="Arial" w:hAnsi="Arial" w:cs="Arial"/>
                <w:color w:val="auto"/>
                <w:sz w:val="16"/>
                <w:szCs w:val="16"/>
              </w:rPr>
            </w:pPr>
          </w:p>
        </w:tc>
        <w:tc>
          <w:tcPr>
            <w:tcW w:w="1350" w:type="dxa"/>
            <w:tcBorders>
              <w:bottom w:val="double" w:sz="4" w:space="0" w:color="auto"/>
            </w:tcBorders>
            <w:shd w:val="clear" w:color="auto" w:fill="D9D9D9" w:themeFill="background1" w:themeFillShade="D9"/>
          </w:tcPr>
          <w:p w14:paraId="1290F93F"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77,500</w:t>
            </w:r>
          </w:p>
        </w:tc>
        <w:tc>
          <w:tcPr>
            <w:tcW w:w="1350" w:type="dxa"/>
            <w:gridSpan w:val="2"/>
            <w:tcBorders>
              <w:bottom w:val="double" w:sz="4" w:space="0" w:color="auto"/>
            </w:tcBorders>
            <w:shd w:val="clear" w:color="auto" w:fill="D9D9D9" w:themeFill="background1" w:themeFillShade="D9"/>
          </w:tcPr>
          <w:p w14:paraId="5EB69EE8" w14:textId="77777777" w:rsidR="00932B76" w:rsidRPr="00762DD6" w:rsidRDefault="00932B76" w:rsidP="0019721B">
            <w:pPr>
              <w:tabs>
                <w:tab w:val="decimal" w:pos="1062"/>
              </w:tabs>
              <w:spacing w:before="20" w:after="40"/>
              <w:ind w:right="-75"/>
              <w:rPr>
                <w:rFonts w:ascii="Arial" w:hAnsi="Arial" w:cs="Arial"/>
                <w:sz w:val="16"/>
                <w:szCs w:val="16"/>
              </w:rPr>
            </w:pPr>
            <w:r w:rsidRPr="00F9362D">
              <w:rPr>
                <w:rFonts w:ascii="Arial MT Pro" w:hAnsi="Arial MT Pro" w:cs="Arial"/>
                <w:sz w:val="16"/>
                <w:szCs w:val="16"/>
              </w:rPr>
              <w:t>27,500</w:t>
            </w:r>
          </w:p>
        </w:tc>
        <w:tc>
          <w:tcPr>
            <w:tcW w:w="1170" w:type="dxa"/>
            <w:gridSpan w:val="2"/>
            <w:tcBorders>
              <w:bottom w:val="double" w:sz="4" w:space="0" w:color="auto"/>
            </w:tcBorders>
            <w:shd w:val="clear" w:color="auto" w:fill="D9D9D9" w:themeFill="background1" w:themeFillShade="D9"/>
          </w:tcPr>
          <w:p w14:paraId="1EFB0CE4" w14:textId="77777777" w:rsidR="00932B76" w:rsidRPr="00762DD6" w:rsidRDefault="00932B76" w:rsidP="0019721B">
            <w:pPr>
              <w:tabs>
                <w:tab w:val="decimal" w:pos="882"/>
              </w:tabs>
              <w:spacing w:before="20" w:after="40"/>
              <w:ind w:right="-75"/>
              <w:rPr>
                <w:rFonts w:ascii="Arial" w:hAnsi="Arial" w:cs="Arial"/>
                <w:sz w:val="16"/>
                <w:szCs w:val="16"/>
              </w:rPr>
            </w:pPr>
            <w:r w:rsidRPr="00F9362D">
              <w:rPr>
                <w:rFonts w:ascii="Arial MT Pro" w:hAnsi="Arial MT Pro" w:cs="Arial"/>
                <w:sz w:val="16"/>
                <w:szCs w:val="16"/>
              </w:rPr>
              <w:t>6,000</w:t>
            </w:r>
          </w:p>
        </w:tc>
        <w:tc>
          <w:tcPr>
            <w:tcW w:w="1260" w:type="dxa"/>
            <w:gridSpan w:val="2"/>
            <w:tcBorders>
              <w:bottom w:val="double" w:sz="4" w:space="0" w:color="auto"/>
            </w:tcBorders>
            <w:shd w:val="clear" w:color="auto" w:fill="D9D9D9" w:themeFill="background1" w:themeFillShade="D9"/>
          </w:tcPr>
          <w:p w14:paraId="202A3BCE" w14:textId="77777777" w:rsidR="00932B76" w:rsidRPr="00762DD6" w:rsidRDefault="00932B76" w:rsidP="0019721B">
            <w:pPr>
              <w:tabs>
                <w:tab w:val="decimal" w:pos="992"/>
              </w:tabs>
              <w:spacing w:before="20" w:after="40"/>
              <w:ind w:right="-75"/>
              <w:rPr>
                <w:rFonts w:ascii="Arial" w:hAnsi="Arial" w:cs="Arial"/>
                <w:sz w:val="16"/>
                <w:szCs w:val="16"/>
              </w:rPr>
            </w:pPr>
            <w:r w:rsidRPr="00F9362D">
              <w:rPr>
                <w:rFonts w:ascii="Arial MT Pro" w:hAnsi="Arial MT Pro" w:cs="Arial"/>
                <w:sz w:val="16"/>
                <w:szCs w:val="16"/>
              </w:rPr>
              <w:t>95,000</w:t>
            </w:r>
          </w:p>
        </w:tc>
        <w:tc>
          <w:tcPr>
            <w:tcW w:w="1260" w:type="dxa"/>
            <w:gridSpan w:val="2"/>
            <w:tcBorders>
              <w:bottom w:val="double" w:sz="4" w:space="0" w:color="auto"/>
            </w:tcBorders>
            <w:shd w:val="clear" w:color="auto" w:fill="D9D9D9" w:themeFill="background1" w:themeFillShade="D9"/>
          </w:tcPr>
          <w:p w14:paraId="0F45116D" w14:textId="77777777" w:rsidR="00932B76" w:rsidRPr="00762DD6" w:rsidRDefault="00932B76" w:rsidP="0019721B">
            <w:pPr>
              <w:tabs>
                <w:tab w:val="decimal" w:pos="937"/>
              </w:tabs>
              <w:spacing w:before="20" w:after="40"/>
              <w:ind w:right="-75"/>
              <w:rPr>
                <w:rFonts w:ascii="Arial" w:hAnsi="Arial" w:cs="Arial"/>
                <w:sz w:val="16"/>
                <w:szCs w:val="16"/>
              </w:rPr>
            </w:pPr>
            <w:r w:rsidRPr="00F9362D">
              <w:rPr>
                <w:rFonts w:ascii="Arial MT Pro" w:hAnsi="Arial MT Pro" w:cs="Arial"/>
                <w:sz w:val="16"/>
                <w:szCs w:val="16"/>
              </w:rPr>
              <w:t>6,000</w:t>
            </w:r>
          </w:p>
        </w:tc>
        <w:tc>
          <w:tcPr>
            <w:tcW w:w="1350" w:type="dxa"/>
            <w:gridSpan w:val="2"/>
            <w:tcBorders>
              <w:bottom w:val="double" w:sz="4" w:space="0" w:color="auto"/>
            </w:tcBorders>
            <w:shd w:val="clear" w:color="auto" w:fill="D9D9D9" w:themeFill="background1" w:themeFillShade="D9"/>
          </w:tcPr>
          <w:p w14:paraId="67BA2FED" w14:textId="77777777" w:rsidR="00932B76" w:rsidRPr="00762DD6" w:rsidRDefault="00751ED6" w:rsidP="0019721B">
            <w:pPr>
              <w:tabs>
                <w:tab w:val="decimal" w:pos="1157"/>
              </w:tabs>
              <w:spacing w:before="20" w:after="40"/>
              <w:ind w:right="-75"/>
              <w:rPr>
                <w:rFonts w:ascii="Arial" w:hAnsi="Arial" w:cs="Arial"/>
                <w:sz w:val="16"/>
                <w:szCs w:val="16"/>
              </w:rPr>
            </w:pPr>
            <w:r w:rsidRPr="00F9362D">
              <w:rPr>
                <w:rFonts w:ascii="Arial MT Pro" w:hAnsi="Arial MT Pro" w:cs="Arial"/>
                <w:sz w:val="16"/>
                <w:szCs w:val="16"/>
              </w:rPr>
              <w:t>195</w:t>
            </w:r>
            <w:r w:rsidR="00932B76" w:rsidRPr="00F9362D">
              <w:rPr>
                <w:rFonts w:ascii="Arial MT Pro" w:hAnsi="Arial MT Pro" w:cs="Arial"/>
                <w:sz w:val="16"/>
                <w:szCs w:val="16"/>
              </w:rPr>
              <w:t>,000</w:t>
            </w:r>
          </w:p>
        </w:tc>
        <w:tc>
          <w:tcPr>
            <w:tcW w:w="1440" w:type="dxa"/>
            <w:gridSpan w:val="2"/>
            <w:tcBorders>
              <w:bottom w:val="double" w:sz="4" w:space="0" w:color="auto"/>
            </w:tcBorders>
            <w:shd w:val="clear" w:color="auto" w:fill="D9D9D9" w:themeFill="background1" w:themeFillShade="D9"/>
          </w:tcPr>
          <w:p w14:paraId="6CCD932D"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bottom w:val="double" w:sz="4" w:space="0" w:color="auto"/>
            </w:tcBorders>
            <w:shd w:val="clear" w:color="auto" w:fill="D9D9D9" w:themeFill="background1" w:themeFillShade="D9"/>
          </w:tcPr>
          <w:p w14:paraId="25941DC2" w14:textId="77777777" w:rsidR="00932B76" w:rsidRPr="00762DD6" w:rsidRDefault="00751ED6" w:rsidP="00423258">
            <w:pPr>
              <w:spacing w:before="20" w:after="40"/>
              <w:jc w:val="right"/>
              <w:rPr>
                <w:rFonts w:ascii="Arial" w:hAnsi="Arial" w:cs="Arial"/>
                <w:sz w:val="16"/>
                <w:szCs w:val="16"/>
              </w:rPr>
            </w:pPr>
            <w:r w:rsidRPr="00F9362D">
              <w:rPr>
                <w:rFonts w:ascii="Arial MT Pro" w:hAnsi="Arial MT Pro" w:cs="Arial"/>
                <w:sz w:val="16"/>
                <w:szCs w:val="16"/>
              </w:rPr>
              <w:t>5,000</w:t>
            </w:r>
          </w:p>
        </w:tc>
        <w:tc>
          <w:tcPr>
            <w:tcW w:w="1170" w:type="dxa"/>
            <w:gridSpan w:val="2"/>
            <w:tcBorders>
              <w:bottom w:val="double" w:sz="4" w:space="0" w:color="auto"/>
            </w:tcBorders>
            <w:shd w:val="clear" w:color="auto" w:fill="D9D9D9" w:themeFill="background1" w:themeFillShade="D9"/>
          </w:tcPr>
          <w:p w14:paraId="3E46716B"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bottom w:val="double" w:sz="4" w:space="0" w:color="auto"/>
              <w:right w:val="double" w:sz="4" w:space="0" w:color="auto"/>
            </w:tcBorders>
            <w:shd w:val="clear" w:color="auto" w:fill="D9D9D9" w:themeFill="background1" w:themeFillShade="D9"/>
          </w:tcPr>
          <w:p w14:paraId="2F79FCD3" w14:textId="77777777" w:rsidR="00932B76" w:rsidRPr="00F9362D" w:rsidRDefault="00932B76" w:rsidP="00423258">
            <w:pPr>
              <w:spacing w:before="20" w:after="40"/>
              <w:jc w:val="right"/>
              <w:rPr>
                <w:rFonts w:ascii="Arial MT Pro" w:hAnsi="Arial MT Pro" w:cs="Arial"/>
                <w:sz w:val="16"/>
                <w:szCs w:val="16"/>
              </w:rPr>
            </w:pPr>
          </w:p>
        </w:tc>
      </w:tr>
      <w:tr w:rsidR="00D43412" w14:paraId="345F2D4C" w14:textId="77777777" w:rsidTr="00B232D0">
        <w:trPr>
          <w:cantSplit/>
          <w:trHeight w:val="309"/>
        </w:trPr>
        <w:tc>
          <w:tcPr>
            <w:tcW w:w="648" w:type="dxa"/>
            <w:tcBorders>
              <w:top w:val="double" w:sz="4" w:space="0" w:color="auto"/>
              <w:left w:val="double" w:sz="4" w:space="0" w:color="auto"/>
              <w:bottom w:val="single" w:sz="4" w:space="0" w:color="auto"/>
              <w:right w:val="nil"/>
            </w:tcBorders>
            <w:shd w:val="clear" w:color="auto" w:fill="FFFFFF"/>
          </w:tcPr>
          <w:p w14:paraId="6B7783A3"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Sep.</w:t>
            </w:r>
          </w:p>
        </w:tc>
        <w:tc>
          <w:tcPr>
            <w:tcW w:w="450" w:type="dxa"/>
            <w:tcBorders>
              <w:top w:val="double" w:sz="4" w:space="0" w:color="auto"/>
              <w:left w:val="nil"/>
              <w:bottom w:val="single" w:sz="4" w:space="0" w:color="auto"/>
            </w:tcBorders>
            <w:shd w:val="clear" w:color="auto" w:fill="FFFFFF"/>
          </w:tcPr>
          <w:p w14:paraId="6301EDA3"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19</w:t>
            </w:r>
          </w:p>
        </w:tc>
        <w:tc>
          <w:tcPr>
            <w:tcW w:w="1350" w:type="dxa"/>
            <w:tcBorders>
              <w:top w:val="double" w:sz="4" w:space="0" w:color="auto"/>
              <w:bottom w:val="single" w:sz="4" w:space="0" w:color="auto"/>
            </w:tcBorders>
            <w:shd w:val="clear" w:color="auto" w:fill="FFFFFF"/>
          </w:tcPr>
          <w:p w14:paraId="5C0675EE" w14:textId="77777777" w:rsidR="00932B76" w:rsidRPr="00762DD6" w:rsidRDefault="00932B76" w:rsidP="0019721B">
            <w:pPr>
              <w:tabs>
                <w:tab w:val="decimal" w:pos="1057"/>
              </w:tabs>
              <w:spacing w:before="20" w:after="40"/>
              <w:ind w:right="-75"/>
              <w:rPr>
                <w:rFonts w:ascii="Arial" w:hAnsi="Arial" w:cs="Arial"/>
                <w:sz w:val="16"/>
                <w:szCs w:val="16"/>
              </w:rPr>
            </w:pPr>
          </w:p>
        </w:tc>
        <w:tc>
          <w:tcPr>
            <w:tcW w:w="1350" w:type="dxa"/>
            <w:gridSpan w:val="2"/>
            <w:tcBorders>
              <w:top w:val="double" w:sz="4" w:space="0" w:color="auto"/>
              <w:bottom w:val="single" w:sz="4" w:space="0" w:color="auto"/>
            </w:tcBorders>
            <w:shd w:val="clear" w:color="auto" w:fill="FFFFFF"/>
          </w:tcPr>
          <w:p w14:paraId="7EE724FE" w14:textId="77777777" w:rsidR="00932B76" w:rsidRPr="00762DD6" w:rsidRDefault="00932B76" w:rsidP="0019721B">
            <w:pPr>
              <w:tabs>
                <w:tab w:val="decimal" w:pos="1062"/>
              </w:tabs>
              <w:spacing w:before="20" w:after="40"/>
              <w:ind w:right="-75"/>
              <w:rPr>
                <w:rFonts w:ascii="Arial" w:hAnsi="Arial" w:cs="Arial"/>
                <w:sz w:val="16"/>
                <w:szCs w:val="16"/>
              </w:rPr>
            </w:pPr>
            <w:r w:rsidRPr="00F9362D">
              <w:rPr>
                <w:rFonts w:ascii="Arial MT Pro" w:hAnsi="Arial MT Pro" w:cs="Arial"/>
                <w:sz w:val="16"/>
                <w:szCs w:val="16"/>
              </w:rPr>
              <w:t>48,000</w:t>
            </w:r>
          </w:p>
        </w:tc>
        <w:tc>
          <w:tcPr>
            <w:tcW w:w="1170" w:type="dxa"/>
            <w:gridSpan w:val="2"/>
            <w:tcBorders>
              <w:top w:val="double" w:sz="4" w:space="0" w:color="auto"/>
              <w:bottom w:val="single" w:sz="4" w:space="0" w:color="auto"/>
            </w:tcBorders>
            <w:shd w:val="clear" w:color="auto" w:fill="FFFFFF"/>
          </w:tcPr>
          <w:p w14:paraId="048315F2" w14:textId="77777777" w:rsidR="00932B76" w:rsidRPr="00762DD6" w:rsidRDefault="00932B76" w:rsidP="0019721B">
            <w:pPr>
              <w:tabs>
                <w:tab w:val="decimal" w:pos="88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33ED8728" w14:textId="77777777" w:rsidR="00932B76" w:rsidRPr="00762DD6" w:rsidRDefault="00932B76" w:rsidP="0019721B">
            <w:pPr>
              <w:tabs>
                <w:tab w:val="decimal" w:pos="99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3A66E3BF" w14:textId="77777777" w:rsidR="00932B76" w:rsidRPr="00762DD6" w:rsidRDefault="00932B76" w:rsidP="0019721B">
            <w:pPr>
              <w:tabs>
                <w:tab w:val="decimal" w:pos="937"/>
              </w:tabs>
              <w:spacing w:before="20" w:after="40"/>
              <w:ind w:right="-75"/>
              <w:rPr>
                <w:rFonts w:ascii="Arial" w:hAnsi="Arial" w:cs="Arial"/>
                <w:sz w:val="16"/>
                <w:szCs w:val="16"/>
              </w:rPr>
            </w:pPr>
          </w:p>
        </w:tc>
        <w:tc>
          <w:tcPr>
            <w:tcW w:w="1350" w:type="dxa"/>
            <w:gridSpan w:val="2"/>
            <w:tcBorders>
              <w:top w:val="double" w:sz="4" w:space="0" w:color="auto"/>
              <w:bottom w:val="single" w:sz="4" w:space="0" w:color="auto"/>
            </w:tcBorders>
            <w:shd w:val="clear" w:color="auto" w:fill="FFFFFF"/>
          </w:tcPr>
          <w:p w14:paraId="183BE48A" w14:textId="77777777" w:rsidR="00932B76" w:rsidRPr="00762DD6" w:rsidRDefault="00932B76" w:rsidP="0019721B">
            <w:pPr>
              <w:tabs>
                <w:tab w:val="decimal" w:pos="1157"/>
              </w:tabs>
              <w:spacing w:before="20" w:after="40"/>
              <w:ind w:right="-75"/>
              <w:rPr>
                <w:rFonts w:ascii="Arial" w:hAnsi="Arial" w:cs="Arial"/>
                <w:sz w:val="16"/>
                <w:szCs w:val="16"/>
              </w:rPr>
            </w:pPr>
          </w:p>
        </w:tc>
        <w:tc>
          <w:tcPr>
            <w:tcW w:w="1440" w:type="dxa"/>
            <w:gridSpan w:val="2"/>
            <w:tcBorders>
              <w:top w:val="double" w:sz="4" w:space="0" w:color="auto"/>
              <w:bottom w:val="single" w:sz="4" w:space="0" w:color="auto"/>
            </w:tcBorders>
            <w:shd w:val="clear" w:color="auto" w:fill="FFFFFF"/>
          </w:tcPr>
          <w:p w14:paraId="4CBB46EB"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479C7578" w14:textId="77777777" w:rsidR="00932B76" w:rsidRPr="00762DD6" w:rsidRDefault="00344EB0" w:rsidP="00423258">
            <w:pPr>
              <w:spacing w:before="20" w:after="40"/>
              <w:jc w:val="right"/>
              <w:rPr>
                <w:rFonts w:ascii="Arial" w:hAnsi="Arial" w:cs="Arial"/>
                <w:sz w:val="16"/>
                <w:szCs w:val="16"/>
              </w:rPr>
            </w:pPr>
            <w:r w:rsidRPr="00F9362D">
              <w:rPr>
                <w:rFonts w:ascii="Arial MT Pro" w:hAnsi="Arial MT Pro" w:cs="Arial"/>
                <w:sz w:val="16"/>
                <w:szCs w:val="16"/>
              </w:rPr>
              <w:t>48,000</w:t>
            </w:r>
          </w:p>
        </w:tc>
        <w:tc>
          <w:tcPr>
            <w:tcW w:w="1170" w:type="dxa"/>
            <w:gridSpan w:val="2"/>
            <w:tcBorders>
              <w:top w:val="double" w:sz="4" w:space="0" w:color="auto"/>
              <w:bottom w:val="single" w:sz="4" w:space="0" w:color="auto"/>
            </w:tcBorders>
            <w:shd w:val="clear" w:color="auto" w:fill="FFFFFF"/>
          </w:tcPr>
          <w:p w14:paraId="58535D1A"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top w:val="double" w:sz="4" w:space="0" w:color="auto"/>
              <w:bottom w:val="single" w:sz="4" w:space="0" w:color="auto"/>
              <w:right w:val="double" w:sz="4" w:space="0" w:color="auto"/>
            </w:tcBorders>
            <w:shd w:val="clear" w:color="auto" w:fill="FFFFFF"/>
          </w:tcPr>
          <w:p w14:paraId="1127867D" w14:textId="77777777" w:rsidR="00932B76" w:rsidRPr="00F9362D" w:rsidRDefault="00932B76" w:rsidP="00423258">
            <w:pPr>
              <w:spacing w:before="20" w:after="40"/>
              <w:jc w:val="right"/>
              <w:rPr>
                <w:rFonts w:ascii="Arial MT Pro" w:hAnsi="Arial MT Pro" w:cs="Arial"/>
                <w:sz w:val="16"/>
                <w:szCs w:val="16"/>
              </w:rPr>
            </w:pPr>
          </w:p>
        </w:tc>
      </w:tr>
      <w:tr w:rsidR="00D43412" w14:paraId="0B8BBFB5" w14:textId="77777777" w:rsidTr="00B232D0">
        <w:trPr>
          <w:cantSplit/>
          <w:trHeight w:val="309"/>
        </w:trPr>
        <w:tc>
          <w:tcPr>
            <w:tcW w:w="648" w:type="dxa"/>
            <w:tcBorders>
              <w:left w:val="double" w:sz="4" w:space="0" w:color="auto"/>
              <w:bottom w:val="double" w:sz="4" w:space="0" w:color="auto"/>
              <w:right w:val="nil"/>
            </w:tcBorders>
            <w:shd w:val="clear" w:color="auto" w:fill="D9D9D9" w:themeFill="background1" w:themeFillShade="D9"/>
          </w:tcPr>
          <w:p w14:paraId="425985D1"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Bal.</w:t>
            </w:r>
          </w:p>
        </w:tc>
        <w:tc>
          <w:tcPr>
            <w:tcW w:w="450" w:type="dxa"/>
            <w:tcBorders>
              <w:left w:val="nil"/>
              <w:bottom w:val="double" w:sz="4" w:space="0" w:color="auto"/>
            </w:tcBorders>
            <w:shd w:val="clear" w:color="auto" w:fill="D9D9D9" w:themeFill="background1" w:themeFillShade="D9"/>
          </w:tcPr>
          <w:p w14:paraId="7F6F6828" w14:textId="77777777" w:rsidR="00932B76" w:rsidRPr="00762DD6" w:rsidRDefault="00932B76" w:rsidP="004D3C9D">
            <w:pPr>
              <w:pStyle w:val="pformh"/>
              <w:spacing w:before="40" w:after="40"/>
              <w:jc w:val="both"/>
              <w:rPr>
                <w:rFonts w:ascii="Arial" w:hAnsi="Arial" w:cs="Arial"/>
                <w:color w:val="auto"/>
                <w:sz w:val="16"/>
                <w:szCs w:val="16"/>
              </w:rPr>
            </w:pPr>
          </w:p>
        </w:tc>
        <w:tc>
          <w:tcPr>
            <w:tcW w:w="1350" w:type="dxa"/>
            <w:tcBorders>
              <w:bottom w:val="double" w:sz="4" w:space="0" w:color="auto"/>
            </w:tcBorders>
            <w:shd w:val="clear" w:color="auto" w:fill="D9D9D9" w:themeFill="background1" w:themeFillShade="D9"/>
          </w:tcPr>
          <w:p w14:paraId="6FFBC070"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77,500</w:t>
            </w:r>
          </w:p>
        </w:tc>
        <w:tc>
          <w:tcPr>
            <w:tcW w:w="1350" w:type="dxa"/>
            <w:gridSpan w:val="2"/>
            <w:tcBorders>
              <w:bottom w:val="double" w:sz="4" w:space="0" w:color="auto"/>
            </w:tcBorders>
            <w:shd w:val="clear" w:color="auto" w:fill="D9D9D9" w:themeFill="background1" w:themeFillShade="D9"/>
          </w:tcPr>
          <w:p w14:paraId="281276E9" w14:textId="77777777" w:rsidR="00932B76" w:rsidRPr="00762DD6" w:rsidRDefault="00932B76" w:rsidP="0019721B">
            <w:pPr>
              <w:tabs>
                <w:tab w:val="decimal" w:pos="1062"/>
              </w:tabs>
              <w:spacing w:before="20" w:after="40"/>
              <w:ind w:right="-75"/>
              <w:rPr>
                <w:rFonts w:ascii="Arial" w:hAnsi="Arial" w:cs="Arial"/>
                <w:sz w:val="16"/>
                <w:szCs w:val="16"/>
              </w:rPr>
            </w:pPr>
            <w:r w:rsidRPr="00F9362D">
              <w:rPr>
                <w:rFonts w:ascii="Arial MT Pro" w:hAnsi="Arial MT Pro" w:cs="Arial"/>
                <w:sz w:val="16"/>
                <w:szCs w:val="16"/>
              </w:rPr>
              <w:t>75,500</w:t>
            </w:r>
          </w:p>
        </w:tc>
        <w:tc>
          <w:tcPr>
            <w:tcW w:w="1170" w:type="dxa"/>
            <w:gridSpan w:val="2"/>
            <w:tcBorders>
              <w:bottom w:val="double" w:sz="4" w:space="0" w:color="auto"/>
            </w:tcBorders>
            <w:shd w:val="clear" w:color="auto" w:fill="D9D9D9" w:themeFill="background1" w:themeFillShade="D9"/>
          </w:tcPr>
          <w:p w14:paraId="6768839C" w14:textId="77777777" w:rsidR="00932B76" w:rsidRPr="00762DD6" w:rsidRDefault="00932B76" w:rsidP="0019721B">
            <w:pPr>
              <w:tabs>
                <w:tab w:val="decimal" w:pos="882"/>
              </w:tabs>
              <w:spacing w:before="20" w:after="40"/>
              <w:ind w:right="-75"/>
              <w:rPr>
                <w:rFonts w:ascii="Arial" w:hAnsi="Arial" w:cs="Arial"/>
                <w:sz w:val="16"/>
                <w:szCs w:val="16"/>
              </w:rPr>
            </w:pPr>
            <w:r w:rsidRPr="00F9362D">
              <w:rPr>
                <w:rFonts w:ascii="Arial MT Pro" w:hAnsi="Arial MT Pro" w:cs="Arial"/>
                <w:sz w:val="16"/>
                <w:szCs w:val="16"/>
              </w:rPr>
              <w:t>6,000</w:t>
            </w:r>
          </w:p>
        </w:tc>
        <w:tc>
          <w:tcPr>
            <w:tcW w:w="1260" w:type="dxa"/>
            <w:gridSpan w:val="2"/>
            <w:tcBorders>
              <w:bottom w:val="double" w:sz="4" w:space="0" w:color="auto"/>
            </w:tcBorders>
            <w:shd w:val="clear" w:color="auto" w:fill="D9D9D9" w:themeFill="background1" w:themeFillShade="D9"/>
          </w:tcPr>
          <w:p w14:paraId="2F8DF601" w14:textId="77777777" w:rsidR="00932B76" w:rsidRPr="00762DD6" w:rsidRDefault="00932B76" w:rsidP="0019721B">
            <w:pPr>
              <w:tabs>
                <w:tab w:val="decimal" w:pos="992"/>
              </w:tabs>
              <w:spacing w:before="20" w:after="40"/>
              <w:ind w:right="-75"/>
              <w:rPr>
                <w:rFonts w:ascii="Arial" w:hAnsi="Arial" w:cs="Arial"/>
                <w:sz w:val="16"/>
                <w:szCs w:val="16"/>
              </w:rPr>
            </w:pPr>
            <w:r w:rsidRPr="00F9362D">
              <w:rPr>
                <w:rFonts w:ascii="Arial MT Pro" w:hAnsi="Arial MT Pro" w:cs="Arial"/>
                <w:sz w:val="16"/>
                <w:szCs w:val="16"/>
              </w:rPr>
              <w:t>95,000</w:t>
            </w:r>
          </w:p>
        </w:tc>
        <w:tc>
          <w:tcPr>
            <w:tcW w:w="1260" w:type="dxa"/>
            <w:gridSpan w:val="2"/>
            <w:tcBorders>
              <w:bottom w:val="double" w:sz="4" w:space="0" w:color="auto"/>
            </w:tcBorders>
            <w:shd w:val="clear" w:color="auto" w:fill="D9D9D9" w:themeFill="background1" w:themeFillShade="D9"/>
          </w:tcPr>
          <w:p w14:paraId="74234147" w14:textId="77777777" w:rsidR="00932B76" w:rsidRPr="00762DD6" w:rsidRDefault="00932B76" w:rsidP="0019721B">
            <w:pPr>
              <w:tabs>
                <w:tab w:val="decimal" w:pos="937"/>
              </w:tabs>
              <w:spacing w:before="20" w:after="40"/>
              <w:ind w:right="-75"/>
              <w:rPr>
                <w:rFonts w:ascii="Arial" w:hAnsi="Arial" w:cs="Arial"/>
                <w:sz w:val="16"/>
                <w:szCs w:val="16"/>
              </w:rPr>
            </w:pPr>
            <w:r w:rsidRPr="00F9362D">
              <w:rPr>
                <w:rFonts w:ascii="Arial MT Pro" w:hAnsi="Arial MT Pro" w:cs="Arial"/>
                <w:sz w:val="16"/>
                <w:szCs w:val="16"/>
              </w:rPr>
              <w:t>6,000</w:t>
            </w:r>
          </w:p>
        </w:tc>
        <w:tc>
          <w:tcPr>
            <w:tcW w:w="1350" w:type="dxa"/>
            <w:gridSpan w:val="2"/>
            <w:tcBorders>
              <w:bottom w:val="double" w:sz="4" w:space="0" w:color="auto"/>
            </w:tcBorders>
            <w:shd w:val="clear" w:color="auto" w:fill="D9D9D9" w:themeFill="background1" w:themeFillShade="D9"/>
          </w:tcPr>
          <w:p w14:paraId="078C347C" w14:textId="77777777" w:rsidR="00932B76" w:rsidRPr="00762DD6" w:rsidRDefault="00751ED6" w:rsidP="0019721B">
            <w:pPr>
              <w:tabs>
                <w:tab w:val="decimal" w:pos="1157"/>
              </w:tabs>
              <w:spacing w:before="20" w:after="40"/>
              <w:ind w:right="-75"/>
              <w:rPr>
                <w:rFonts w:ascii="Arial" w:hAnsi="Arial" w:cs="Arial"/>
                <w:sz w:val="16"/>
                <w:szCs w:val="16"/>
              </w:rPr>
            </w:pPr>
            <w:r w:rsidRPr="00F9362D">
              <w:rPr>
                <w:rFonts w:ascii="Arial MT Pro" w:hAnsi="Arial MT Pro" w:cs="Arial"/>
                <w:sz w:val="16"/>
                <w:szCs w:val="16"/>
              </w:rPr>
              <w:t>195</w:t>
            </w:r>
            <w:r w:rsidR="00932B76" w:rsidRPr="00F9362D">
              <w:rPr>
                <w:rFonts w:ascii="Arial MT Pro" w:hAnsi="Arial MT Pro" w:cs="Arial"/>
                <w:sz w:val="16"/>
                <w:szCs w:val="16"/>
              </w:rPr>
              <w:t>,000</w:t>
            </w:r>
          </w:p>
        </w:tc>
        <w:tc>
          <w:tcPr>
            <w:tcW w:w="1440" w:type="dxa"/>
            <w:gridSpan w:val="2"/>
            <w:tcBorders>
              <w:bottom w:val="double" w:sz="4" w:space="0" w:color="auto"/>
            </w:tcBorders>
            <w:shd w:val="clear" w:color="auto" w:fill="D9D9D9" w:themeFill="background1" w:themeFillShade="D9"/>
          </w:tcPr>
          <w:p w14:paraId="28C63DE8"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bottom w:val="double" w:sz="4" w:space="0" w:color="auto"/>
            </w:tcBorders>
            <w:shd w:val="clear" w:color="auto" w:fill="D9D9D9" w:themeFill="background1" w:themeFillShade="D9"/>
          </w:tcPr>
          <w:p w14:paraId="5841C459" w14:textId="77777777" w:rsidR="00932B76" w:rsidRPr="00762DD6" w:rsidRDefault="00751ED6" w:rsidP="00423258">
            <w:pPr>
              <w:spacing w:before="20" w:after="40"/>
              <w:jc w:val="right"/>
              <w:rPr>
                <w:rFonts w:ascii="Arial" w:hAnsi="Arial" w:cs="Arial"/>
                <w:sz w:val="16"/>
                <w:szCs w:val="16"/>
              </w:rPr>
            </w:pPr>
            <w:r w:rsidRPr="00F9362D">
              <w:rPr>
                <w:rFonts w:ascii="Arial MT Pro" w:hAnsi="Arial MT Pro" w:cs="Arial"/>
                <w:sz w:val="16"/>
                <w:szCs w:val="16"/>
              </w:rPr>
              <w:t>53,000</w:t>
            </w:r>
          </w:p>
        </w:tc>
        <w:tc>
          <w:tcPr>
            <w:tcW w:w="1170" w:type="dxa"/>
            <w:gridSpan w:val="2"/>
            <w:tcBorders>
              <w:bottom w:val="double" w:sz="4" w:space="0" w:color="auto"/>
            </w:tcBorders>
            <w:shd w:val="clear" w:color="auto" w:fill="D9D9D9" w:themeFill="background1" w:themeFillShade="D9"/>
          </w:tcPr>
          <w:p w14:paraId="6E1666B7"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bottom w:val="double" w:sz="4" w:space="0" w:color="auto"/>
              <w:right w:val="double" w:sz="4" w:space="0" w:color="auto"/>
            </w:tcBorders>
            <w:shd w:val="clear" w:color="auto" w:fill="D9D9D9" w:themeFill="background1" w:themeFillShade="D9"/>
          </w:tcPr>
          <w:p w14:paraId="6C6F7942" w14:textId="77777777" w:rsidR="00932B76" w:rsidRPr="00F9362D" w:rsidRDefault="00932B76" w:rsidP="00423258">
            <w:pPr>
              <w:spacing w:before="20" w:after="40"/>
              <w:jc w:val="right"/>
              <w:rPr>
                <w:rFonts w:ascii="Arial MT Pro" w:hAnsi="Arial MT Pro" w:cs="Arial"/>
                <w:sz w:val="16"/>
                <w:szCs w:val="16"/>
              </w:rPr>
            </w:pPr>
          </w:p>
        </w:tc>
      </w:tr>
      <w:tr w:rsidR="00D43412" w14:paraId="5257497B" w14:textId="77777777" w:rsidTr="00B232D0">
        <w:trPr>
          <w:cantSplit/>
          <w:trHeight w:val="309"/>
        </w:trPr>
        <w:tc>
          <w:tcPr>
            <w:tcW w:w="648" w:type="dxa"/>
            <w:tcBorders>
              <w:top w:val="double" w:sz="4" w:space="0" w:color="auto"/>
              <w:left w:val="double" w:sz="4" w:space="0" w:color="auto"/>
              <w:right w:val="nil"/>
            </w:tcBorders>
            <w:shd w:val="clear" w:color="auto" w:fill="FFFFFF"/>
          </w:tcPr>
          <w:p w14:paraId="0B46376F"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Sep.</w:t>
            </w:r>
          </w:p>
        </w:tc>
        <w:tc>
          <w:tcPr>
            <w:tcW w:w="450" w:type="dxa"/>
            <w:tcBorders>
              <w:top w:val="double" w:sz="4" w:space="0" w:color="auto"/>
              <w:left w:val="nil"/>
            </w:tcBorders>
            <w:shd w:val="clear" w:color="auto" w:fill="FFFFFF"/>
          </w:tcPr>
          <w:p w14:paraId="1FC9450A"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22</w:t>
            </w:r>
          </w:p>
        </w:tc>
        <w:tc>
          <w:tcPr>
            <w:tcW w:w="1350" w:type="dxa"/>
            <w:tcBorders>
              <w:top w:val="double" w:sz="4" w:space="0" w:color="auto"/>
            </w:tcBorders>
            <w:shd w:val="clear" w:color="auto" w:fill="FFFFFF"/>
          </w:tcPr>
          <w:p w14:paraId="076A4E74"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(5,000)</w:t>
            </w:r>
          </w:p>
        </w:tc>
        <w:tc>
          <w:tcPr>
            <w:tcW w:w="1350" w:type="dxa"/>
            <w:gridSpan w:val="2"/>
            <w:tcBorders>
              <w:top w:val="double" w:sz="4" w:space="0" w:color="auto"/>
            </w:tcBorders>
            <w:shd w:val="clear" w:color="auto" w:fill="FFFFFF"/>
          </w:tcPr>
          <w:p w14:paraId="14506600" w14:textId="464D1EBA" w:rsidR="00932B76" w:rsidRPr="00762DD6" w:rsidRDefault="0017305C" w:rsidP="0019721B">
            <w:pPr>
              <w:tabs>
                <w:tab w:val="decimal" w:pos="1062"/>
              </w:tabs>
              <w:spacing w:before="20" w:after="40"/>
              <w:ind w:right="-75"/>
              <w:rPr>
                <w:rFonts w:ascii="Arial" w:hAnsi="Arial" w:cs="Arial"/>
                <w:sz w:val="16"/>
                <w:szCs w:val="16"/>
              </w:rPr>
            </w:pPr>
            <w:r>
              <w:rPr>
                <w:noProof/>
              </w:rPr>
              <mc:AlternateContent>
                <mc:Choice Requires="wps">
                  <w:drawing>
                    <wp:anchor distT="0" distB="0" distL="114300" distR="114300" simplePos="0" relativeHeight="251641856" behindDoc="0" locked="0" layoutInCell="1" allowOverlap="1" wp14:anchorId="05432012" wp14:editId="47272CA5">
                      <wp:simplePos x="0" y="0"/>
                      <wp:positionH relativeFrom="column">
                        <wp:posOffset>750252</wp:posOffset>
                      </wp:positionH>
                      <wp:positionV relativeFrom="paragraph">
                        <wp:posOffset>188166</wp:posOffset>
                      </wp:positionV>
                      <wp:extent cx="97155" cy="2898140"/>
                      <wp:effectExtent l="0" t="28892" r="26352" b="26353"/>
                      <wp:wrapNone/>
                      <wp:docPr id="56"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rot="5381401">
                                <a:off x="0" y="0"/>
                                <a:ext cx="97155" cy="2898140"/>
                              </a:xfrm>
                              <a:prstGeom prst="rightBrace">
                                <a:avLst>
                                  <a:gd name="adj1" fmla="val 2485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67A65" id="AutoShape 26" o:spid="_x0000_s1026" type="#_x0000_t88" style="position:absolute;margin-left:59.05pt;margin-top:14.8pt;width:7.65pt;height:228.2pt;rotation:5877925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">
                      <v:path arrowok="f"/>
                      <o:lock v:ext="edit" aspectratio="t" verticies="t" text="t" shapetype="t"/>
                    </v:shape>
                  </w:pict>
                </mc:Fallback>
              </mc:AlternateContent>
            </w:r>
          </w:p>
        </w:tc>
        <w:tc>
          <w:tcPr>
            <w:tcW w:w="1170" w:type="dxa"/>
            <w:gridSpan w:val="2"/>
            <w:tcBorders>
              <w:top w:val="double" w:sz="4" w:space="0" w:color="auto"/>
            </w:tcBorders>
            <w:shd w:val="clear" w:color="auto" w:fill="FFFFFF"/>
          </w:tcPr>
          <w:p w14:paraId="6B65C7C4" w14:textId="77777777" w:rsidR="00932B76" w:rsidRPr="00762DD6" w:rsidRDefault="00932B76" w:rsidP="0019721B">
            <w:pPr>
              <w:tabs>
                <w:tab w:val="decimal" w:pos="882"/>
              </w:tabs>
              <w:spacing w:before="20" w:after="40"/>
              <w:ind w:right="-75"/>
              <w:rPr>
                <w:rFonts w:ascii="Arial" w:hAnsi="Arial" w:cs="Arial"/>
                <w:sz w:val="16"/>
                <w:szCs w:val="16"/>
              </w:rPr>
            </w:pPr>
          </w:p>
        </w:tc>
        <w:tc>
          <w:tcPr>
            <w:tcW w:w="1260" w:type="dxa"/>
            <w:gridSpan w:val="2"/>
            <w:tcBorders>
              <w:top w:val="double" w:sz="4" w:space="0" w:color="auto"/>
            </w:tcBorders>
            <w:shd w:val="clear" w:color="auto" w:fill="FFFFFF"/>
          </w:tcPr>
          <w:p w14:paraId="3AADAC21" w14:textId="77777777" w:rsidR="00932B76" w:rsidRPr="00762DD6" w:rsidRDefault="00932B76" w:rsidP="0019721B">
            <w:pPr>
              <w:tabs>
                <w:tab w:val="decimal" w:pos="992"/>
              </w:tabs>
              <w:spacing w:before="20" w:after="40"/>
              <w:ind w:right="-75"/>
              <w:rPr>
                <w:rFonts w:ascii="Arial" w:hAnsi="Arial" w:cs="Arial"/>
                <w:sz w:val="16"/>
                <w:szCs w:val="16"/>
              </w:rPr>
            </w:pPr>
          </w:p>
        </w:tc>
        <w:tc>
          <w:tcPr>
            <w:tcW w:w="1260" w:type="dxa"/>
            <w:gridSpan w:val="2"/>
            <w:tcBorders>
              <w:top w:val="double" w:sz="4" w:space="0" w:color="auto"/>
            </w:tcBorders>
            <w:shd w:val="clear" w:color="auto" w:fill="FFFFFF"/>
          </w:tcPr>
          <w:p w14:paraId="33B146A1" w14:textId="77777777" w:rsidR="00932B76" w:rsidRPr="00762DD6" w:rsidRDefault="00932B76" w:rsidP="0019721B">
            <w:pPr>
              <w:tabs>
                <w:tab w:val="decimal" w:pos="937"/>
              </w:tabs>
              <w:spacing w:before="20" w:after="40"/>
              <w:ind w:right="-75"/>
              <w:rPr>
                <w:rFonts w:ascii="Arial" w:hAnsi="Arial" w:cs="Arial"/>
                <w:sz w:val="16"/>
                <w:szCs w:val="16"/>
              </w:rPr>
            </w:pPr>
          </w:p>
        </w:tc>
        <w:tc>
          <w:tcPr>
            <w:tcW w:w="1350" w:type="dxa"/>
            <w:gridSpan w:val="2"/>
            <w:tcBorders>
              <w:top w:val="double" w:sz="4" w:space="0" w:color="auto"/>
            </w:tcBorders>
            <w:shd w:val="clear" w:color="auto" w:fill="FFFFFF"/>
          </w:tcPr>
          <w:p w14:paraId="32EF63C2" w14:textId="77777777" w:rsidR="00932B76" w:rsidRPr="00762DD6" w:rsidRDefault="00932B76" w:rsidP="0019721B">
            <w:pPr>
              <w:tabs>
                <w:tab w:val="decimal" w:pos="1157"/>
              </w:tabs>
              <w:spacing w:before="20" w:after="40"/>
              <w:ind w:right="-75"/>
              <w:rPr>
                <w:rFonts w:ascii="Arial" w:hAnsi="Arial" w:cs="Arial"/>
                <w:sz w:val="16"/>
                <w:szCs w:val="16"/>
              </w:rPr>
            </w:pPr>
          </w:p>
        </w:tc>
        <w:tc>
          <w:tcPr>
            <w:tcW w:w="1440" w:type="dxa"/>
            <w:gridSpan w:val="2"/>
            <w:tcBorders>
              <w:top w:val="double" w:sz="4" w:space="0" w:color="auto"/>
            </w:tcBorders>
            <w:shd w:val="clear" w:color="auto" w:fill="FFFFFF"/>
          </w:tcPr>
          <w:p w14:paraId="24D2D814"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tcBorders>
            <w:shd w:val="clear" w:color="auto" w:fill="FFFFFF"/>
          </w:tcPr>
          <w:p w14:paraId="47B83F7F"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tcBorders>
            <w:shd w:val="clear" w:color="auto" w:fill="FFFFFF"/>
          </w:tcPr>
          <w:p w14:paraId="0268C8E0"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top w:val="double" w:sz="4" w:space="0" w:color="auto"/>
              <w:right w:val="double" w:sz="4" w:space="0" w:color="auto"/>
            </w:tcBorders>
            <w:shd w:val="clear" w:color="auto" w:fill="FFFFFF"/>
          </w:tcPr>
          <w:p w14:paraId="08EEF5C5" w14:textId="77777777" w:rsidR="00932B76" w:rsidRPr="00F9362D" w:rsidRDefault="00344EB0" w:rsidP="00423258">
            <w:pPr>
              <w:spacing w:before="20" w:after="40"/>
              <w:jc w:val="right"/>
              <w:rPr>
                <w:rFonts w:ascii="Arial MT Pro" w:hAnsi="Arial MT Pro" w:cs="Arial"/>
                <w:sz w:val="16"/>
                <w:szCs w:val="16"/>
              </w:rPr>
            </w:pPr>
            <w:r w:rsidRPr="00F9362D">
              <w:rPr>
                <w:rFonts w:ascii="Arial MT Pro" w:hAnsi="Arial MT Pro" w:cs="Arial"/>
                <w:sz w:val="16"/>
                <w:szCs w:val="16"/>
              </w:rPr>
              <w:t>5,000</w:t>
            </w:r>
          </w:p>
        </w:tc>
      </w:tr>
      <w:tr w:rsidR="00D43412" w14:paraId="6FAB6021" w14:textId="77777777" w:rsidTr="00B232D0">
        <w:trPr>
          <w:cantSplit/>
          <w:trHeight w:val="309"/>
        </w:trPr>
        <w:tc>
          <w:tcPr>
            <w:tcW w:w="648" w:type="dxa"/>
            <w:tcBorders>
              <w:left w:val="double" w:sz="4" w:space="0" w:color="auto"/>
              <w:bottom w:val="single" w:sz="4" w:space="0" w:color="auto"/>
              <w:right w:val="nil"/>
            </w:tcBorders>
            <w:shd w:val="clear" w:color="auto" w:fill="FFFFFF"/>
          </w:tcPr>
          <w:p w14:paraId="79AAC604"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Sep.</w:t>
            </w:r>
          </w:p>
        </w:tc>
        <w:tc>
          <w:tcPr>
            <w:tcW w:w="450" w:type="dxa"/>
            <w:tcBorders>
              <w:left w:val="nil"/>
              <w:bottom w:val="single" w:sz="4" w:space="0" w:color="auto"/>
            </w:tcBorders>
            <w:shd w:val="clear" w:color="auto" w:fill="FFFFFF"/>
          </w:tcPr>
          <w:p w14:paraId="277B9046"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22</w:t>
            </w:r>
          </w:p>
        </w:tc>
        <w:tc>
          <w:tcPr>
            <w:tcW w:w="1350" w:type="dxa"/>
            <w:tcBorders>
              <w:bottom w:val="single" w:sz="4" w:space="0" w:color="auto"/>
            </w:tcBorders>
            <w:shd w:val="clear" w:color="auto" w:fill="FFFFFF"/>
          </w:tcPr>
          <w:p w14:paraId="4A5A9AFB"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(4,000)</w:t>
            </w:r>
          </w:p>
        </w:tc>
        <w:tc>
          <w:tcPr>
            <w:tcW w:w="1350" w:type="dxa"/>
            <w:gridSpan w:val="2"/>
            <w:tcBorders>
              <w:bottom w:val="single" w:sz="4" w:space="0" w:color="auto"/>
            </w:tcBorders>
            <w:shd w:val="clear" w:color="auto" w:fill="FFFFFF"/>
          </w:tcPr>
          <w:p w14:paraId="10F868F3" w14:textId="77777777" w:rsidR="00932B76" w:rsidRPr="00762DD6" w:rsidRDefault="00932B76" w:rsidP="0019721B">
            <w:pPr>
              <w:tabs>
                <w:tab w:val="decimal" w:pos="1062"/>
              </w:tabs>
              <w:spacing w:before="20" w:after="40"/>
              <w:ind w:right="-75"/>
              <w:rPr>
                <w:rFonts w:ascii="Arial" w:hAnsi="Arial" w:cs="Arial"/>
                <w:sz w:val="16"/>
                <w:szCs w:val="16"/>
              </w:rPr>
            </w:pPr>
          </w:p>
        </w:tc>
        <w:tc>
          <w:tcPr>
            <w:tcW w:w="1170" w:type="dxa"/>
            <w:gridSpan w:val="2"/>
            <w:tcBorders>
              <w:bottom w:val="single" w:sz="4" w:space="0" w:color="auto"/>
            </w:tcBorders>
            <w:shd w:val="clear" w:color="auto" w:fill="FFFFFF"/>
          </w:tcPr>
          <w:p w14:paraId="24DEFCFC" w14:textId="77777777" w:rsidR="00932B76" w:rsidRPr="00762DD6" w:rsidRDefault="00932B76" w:rsidP="0019721B">
            <w:pPr>
              <w:tabs>
                <w:tab w:val="decimal" w:pos="882"/>
              </w:tabs>
              <w:spacing w:before="20" w:after="40"/>
              <w:ind w:right="-75"/>
              <w:rPr>
                <w:rFonts w:ascii="Arial" w:hAnsi="Arial" w:cs="Arial"/>
                <w:sz w:val="16"/>
                <w:szCs w:val="16"/>
              </w:rPr>
            </w:pPr>
          </w:p>
        </w:tc>
        <w:tc>
          <w:tcPr>
            <w:tcW w:w="1260" w:type="dxa"/>
            <w:gridSpan w:val="2"/>
            <w:tcBorders>
              <w:bottom w:val="single" w:sz="4" w:space="0" w:color="auto"/>
            </w:tcBorders>
            <w:shd w:val="clear" w:color="auto" w:fill="FFFFFF"/>
          </w:tcPr>
          <w:p w14:paraId="199C06B2" w14:textId="77777777" w:rsidR="00932B76" w:rsidRPr="00762DD6" w:rsidRDefault="00932B76" w:rsidP="0019721B">
            <w:pPr>
              <w:tabs>
                <w:tab w:val="decimal" w:pos="992"/>
              </w:tabs>
              <w:spacing w:before="20" w:after="40"/>
              <w:ind w:right="-75"/>
              <w:rPr>
                <w:rFonts w:ascii="Arial" w:hAnsi="Arial" w:cs="Arial"/>
                <w:sz w:val="16"/>
                <w:szCs w:val="16"/>
              </w:rPr>
            </w:pPr>
          </w:p>
        </w:tc>
        <w:tc>
          <w:tcPr>
            <w:tcW w:w="1260" w:type="dxa"/>
            <w:gridSpan w:val="2"/>
            <w:tcBorders>
              <w:bottom w:val="single" w:sz="4" w:space="0" w:color="auto"/>
            </w:tcBorders>
            <w:shd w:val="clear" w:color="auto" w:fill="FFFFFF"/>
          </w:tcPr>
          <w:p w14:paraId="11B9A885" w14:textId="77777777" w:rsidR="00932B76" w:rsidRPr="00762DD6" w:rsidRDefault="00932B76" w:rsidP="0019721B">
            <w:pPr>
              <w:tabs>
                <w:tab w:val="decimal" w:pos="937"/>
              </w:tabs>
              <w:spacing w:before="20" w:after="40"/>
              <w:ind w:right="-75"/>
              <w:rPr>
                <w:rFonts w:ascii="Arial" w:hAnsi="Arial" w:cs="Arial"/>
                <w:sz w:val="16"/>
                <w:szCs w:val="16"/>
              </w:rPr>
            </w:pPr>
          </w:p>
        </w:tc>
        <w:tc>
          <w:tcPr>
            <w:tcW w:w="1350" w:type="dxa"/>
            <w:gridSpan w:val="2"/>
            <w:tcBorders>
              <w:bottom w:val="single" w:sz="4" w:space="0" w:color="auto"/>
            </w:tcBorders>
            <w:shd w:val="clear" w:color="auto" w:fill="FFFFFF"/>
          </w:tcPr>
          <w:p w14:paraId="1A829F3B" w14:textId="77777777" w:rsidR="00932B76" w:rsidRPr="00762DD6" w:rsidRDefault="00932B76" w:rsidP="0019721B">
            <w:pPr>
              <w:tabs>
                <w:tab w:val="decimal" w:pos="1157"/>
              </w:tabs>
              <w:spacing w:before="20" w:after="40"/>
              <w:ind w:right="-75"/>
              <w:rPr>
                <w:rFonts w:ascii="Arial" w:hAnsi="Arial" w:cs="Arial"/>
                <w:sz w:val="16"/>
                <w:szCs w:val="16"/>
              </w:rPr>
            </w:pPr>
          </w:p>
        </w:tc>
        <w:tc>
          <w:tcPr>
            <w:tcW w:w="1440" w:type="dxa"/>
            <w:gridSpan w:val="2"/>
            <w:tcBorders>
              <w:bottom w:val="single" w:sz="4" w:space="0" w:color="auto"/>
            </w:tcBorders>
            <w:shd w:val="clear" w:color="auto" w:fill="FFFFFF"/>
          </w:tcPr>
          <w:p w14:paraId="202354A8"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bottom w:val="single" w:sz="4" w:space="0" w:color="auto"/>
            </w:tcBorders>
            <w:shd w:val="clear" w:color="auto" w:fill="FFFFFF"/>
          </w:tcPr>
          <w:p w14:paraId="067369AE"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bottom w:val="single" w:sz="4" w:space="0" w:color="auto"/>
            </w:tcBorders>
            <w:shd w:val="clear" w:color="auto" w:fill="FFFFFF"/>
          </w:tcPr>
          <w:p w14:paraId="14A9F7FA" w14:textId="77777777" w:rsidR="00932B76" w:rsidRPr="00762DD6" w:rsidRDefault="00344EB0" w:rsidP="00423258">
            <w:pPr>
              <w:spacing w:before="20" w:after="40"/>
              <w:jc w:val="right"/>
              <w:rPr>
                <w:rFonts w:ascii="Arial" w:hAnsi="Arial" w:cs="Arial"/>
                <w:sz w:val="16"/>
                <w:szCs w:val="16"/>
              </w:rPr>
            </w:pPr>
            <w:r w:rsidRPr="00F9362D">
              <w:rPr>
                <w:rFonts w:ascii="Arial MT Pro" w:hAnsi="Arial MT Pro" w:cs="Arial"/>
                <w:sz w:val="16"/>
                <w:szCs w:val="16"/>
              </w:rPr>
              <w:t>4,000</w:t>
            </w:r>
          </w:p>
        </w:tc>
        <w:tc>
          <w:tcPr>
            <w:tcW w:w="1283" w:type="dxa"/>
            <w:gridSpan w:val="2"/>
            <w:tcBorders>
              <w:bottom w:val="single" w:sz="4" w:space="0" w:color="auto"/>
              <w:right w:val="double" w:sz="4" w:space="0" w:color="auto"/>
            </w:tcBorders>
            <w:shd w:val="clear" w:color="auto" w:fill="FFFFFF"/>
          </w:tcPr>
          <w:p w14:paraId="579AFB66" w14:textId="77777777" w:rsidR="00932B76" w:rsidRPr="00F9362D" w:rsidRDefault="00932B76" w:rsidP="00423258">
            <w:pPr>
              <w:spacing w:before="20" w:after="40"/>
              <w:jc w:val="right"/>
              <w:rPr>
                <w:rFonts w:ascii="Arial MT Pro" w:hAnsi="Arial MT Pro" w:cs="Arial"/>
                <w:sz w:val="16"/>
                <w:szCs w:val="16"/>
              </w:rPr>
            </w:pPr>
          </w:p>
        </w:tc>
      </w:tr>
      <w:tr w:rsidR="00D43412" w14:paraId="7BDCFFE3" w14:textId="77777777" w:rsidTr="00B232D0">
        <w:trPr>
          <w:cantSplit/>
          <w:trHeight w:val="309"/>
        </w:trPr>
        <w:tc>
          <w:tcPr>
            <w:tcW w:w="648" w:type="dxa"/>
            <w:tcBorders>
              <w:left w:val="double" w:sz="4" w:space="0" w:color="auto"/>
              <w:bottom w:val="double" w:sz="4" w:space="0" w:color="auto"/>
              <w:right w:val="nil"/>
            </w:tcBorders>
            <w:shd w:val="clear" w:color="auto" w:fill="D9D9D9" w:themeFill="background1" w:themeFillShade="D9"/>
          </w:tcPr>
          <w:p w14:paraId="1C93B74B"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Bal.</w:t>
            </w:r>
          </w:p>
        </w:tc>
        <w:tc>
          <w:tcPr>
            <w:tcW w:w="450" w:type="dxa"/>
            <w:tcBorders>
              <w:left w:val="nil"/>
              <w:bottom w:val="double" w:sz="4" w:space="0" w:color="auto"/>
            </w:tcBorders>
            <w:shd w:val="clear" w:color="auto" w:fill="D9D9D9" w:themeFill="background1" w:themeFillShade="D9"/>
          </w:tcPr>
          <w:p w14:paraId="69EB81E6" w14:textId="77777777" w:rsidR="00932B76" w:rsidRPr="00762DD6" w:rsidRDefault="00932B76" w:rsidP="004D3C9D">
            <w:pPr>
              <w:pStyle w:val="pformh"/>
              <w:spacing w:before="40" w:after="40"/>
              <w:jc w:val="both"/>
              <w:rPr>
                <w:rFonts w:ascii="Arial" w:hAnsi="Arial" w:cs="Arial"/>
                <w:color w:val="auto"/>
                <w:sz w:val="16"/>
                <w:szCs w:val="16"/>
              </w:rPr>
            </w:pPr>
          </w:p>
        </w:tc>
        <w:tc>
          <w:tcPr>
            <w:tcW w:w="1350" w:type="dxa"/>
            <w:tcBorders>
              <w:bottom w:val="double" w:sz="4" w:space="0" w:color="auto"/>
            </w:tcBorders>
            <w:shd w:val="clear" w:color="auto" w:fill="D9D9D9" w:themeFill="background1" w:themeFillShade="D9"/>
          </w:tcPr>
          <w:p w14:paraId="0AE3439A"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68,500</w:t>
            </w:r>
          </w:p>
        </w:tc>
        <w:tc>
          <w:tcPr>
            <w:tcW w:w="1350" w:type="dxa"/>
            <w:gridSpan w:val="2"/>
            <w:tcBorders>
              <w:bottom w:val="double" w:sz="4" w:space="0" w:color="auto"/>
            </w:tcBorders>
            <w:shd w:val="clear" w:color="auto" w:fill="D9D9D9" w:themeFill="background1" w:themeFillShade="D9"/>
          </w:tcPr>
          <w:p w14:paraId="4BA525C3" w14:textId="77777777" w:rsidR="00932B76" w:rsidRPr="00762DD6" w:rsidRDefault="00932B76" w:rsidP="0019721B">
            <w:pPr>
              <w:tabs>
                <w:tab w:val="decimal" w:pos="1062"/>
              </w:tabs>
              <w:spacing w:before="20" w:after="40"/>
              <w:ind w:right="-75"/>
              <w:rPr>
                <w:rFonts w:ascii="Arial" w:hAnsi="Arial" w:cs="Arial"/>
                <w:sz w:val="16"/>
                <w:szCs w:val="16"/>
              </w:rPr>
            </w:pPr>
            <w:r w:rsidRPr="00F9362D">
              <w:rPr>
                <w:rFonts w:ascii="Arial MT Pro" w:hAnsi="Arial MT Pro" w:cs="Arial"/>
                <w:sz w:val="16"/>
                <w:szCs w:val="16"/>
              </w:rPr>
              <w:t>75,500</w:t>
            </w:r>
          </w:p>
        </w:tc>
        <w:tc>
          <w:tcPr>
            <w:tcW w:w="1170" w:type="dxa"/>
            <w:gridSpan w:val="2"/>
            <w:tcBorders>
              <w:bottom w:val="double" w:sz="4" w:space="0" w:color="auto"/>
            </w:tcBorders>
            <w:shd w:val="clear" w:color="auto" w:fill="D9D9D9" w:themeFill="background1" w:themeFillShade="D9"/>
          </w:tcPr>
          <w:p w14:paraId="19A69A3C" w14:textId="77777777" w:rsidR="00932B76" w:rsidRPr="00762DD6" w:rsidRDefault="00932B76" w:rsidP="0019721B">
            <w:pPr>
              <w:tabs>
                <w:tab w:val="decimal" w:pos="882"/>
              </w:tabs>
              <w:spacing w:before="20" w:after="40"/>
              <w:ind w:right="-75"/>
              <w:rPr>
                <w:rFonts w:ascii="Arial" w:hAnsi="Arial" w:cs="Arial"/>
                <w:sz w:val="16"/>
                <w:szCs w:val="16"/>
              </w:rPr>
            </w:pPr>
            <w:r w:rsidRPr="00F9362D">
              <w:rPr>
                <w:rFonts w:ascii="Arial MT Pro" w:hAnsi="Arial MT Pro" w:cs="Arial"/>
                <w:sz w:val="16"/>
                <w:szCs w:val="16"/>
              </w:rPr>
              <w:t>6,000</w:t>
            </w:r>
          </w:p>
        </w:tc>
        <w:tc>
          <w:tcPr>
            <w:tcW w:w="1260" w:type="dxa"/>
            <w:gridSpan w:val="2"/>
            <w:tcBorders>
              <w:bottom w:val="double" w:sz="4" w:space="0" w:color="auto"/>
            </w:tcBorders>
            <w:shd w:val="clear" w:color="auto" w:fill="D9D9D9" w:themeFill="background1" w:themeFillShade="D9"/>
          </w:tcPr>
          <w:p w14:paraId="2777B4F5" w14:textId="77777777" w:rsidR="00932B76" w:rsidRPr="00762DD6" w:rsidRDefault="00932B76" w:rsidP="0019721B">
            <w:pPr>
              <w:tabs>
                <w:tab w:val="decimal" w:pos="992"/>
              </w:tabs>
              <w:spacing w:before="20" w:after="40"/>
              <w:ind w:right="-75"/>
              <w:rPr>
                <w:rFonts w:ascii="Arial" w:hAnsi="Arial" w:cs="Arial"/>
                <w:sz w:val="16"/>
                <w:szCs w:val="16"/>
              </w:rPr>
            </w:pPr>
            <w:r w:rsidRPr="00F9362D">
              <w:rPr>
                <w:rFonts w:ascii="Arial MT Pro" w:hAnsi="Arial MT Pro" w:cs="Arial"/>
                <w:sz w:val="16"/>
                <w:szCs w:val="16"/>
              </w:rPr>
              <w:t>95,000</w:t>
            </w:r>
          </w:p>
        </w:tc>
        <w:tc>
          <w:tcPr>
            <w:tcW w:w="1260" w:type="dxa"/>
            <w:gridSpan w:val="2"/>
            <w:tcBorders>
              <w:bottom w:val="double" w:sz="4" w:space="0" w:color="auto"/>
            </w:tcBorders>
            <w:shd w:val="clear" w:color="auto" w:fill="D9D9D9" w:themeFill="background1" w:themeFillShade="D9"/>
          </w:tcPr>
          <w:p w14:paraId="3665E795" w14:textId="77777777" w:rsidR="00932B76" w:rsidRPr="00762DD6" w:rsidRDefault="00932B76" w:rsidP="0019721B">
            <w:pPr>
              <w:tabs>
                <w:tab w:val="decimal" w:pos="937"/>
              </w:tabs>
              <w:spacing w:before="20" w:after="40"/>
              <w:ind w:right="-75"/>
              <w:rPr>
                <w:rFonts w:ascii="Arial" w:hAnsi="Arial" w:cs="Arial"/>
                <w:sz w:val="16"/>
                <w:szCs w:val="16"/>
              </w:rPr>
            </w:pPr>
            <w:r w:rsidRPr="00F9362D">
              <w:rPr>
                <w:rFonts w:ascii="Arial MT Pro" w:hAnsi="Arial MT Pro" w:cs="Arial"/>
                <w:sz w:val="16"/>
                <w:szCs w:val="16"/>
              </w:rPr>
              <w:t>6,000</w:t>
            </w:r>
          </w:p>
        </w:tc>
        <w:tc>
          <w:tcPr>
            <w:tcW w:w="1350" w:type="dxa"/>
            <w:gridSpan w:val="2"/>
            <w:tcBorders>
              <w:bottom w:val="double" w:sz="4" w:space="0" w:color="auto"/>
            </w:tcBorders>
            <w:shd w:val="clear" w:color="auto" w:fill="D9D9D9" w:themeFill="background1" w:themeFillShade="D9"/>
          </w:tcPr>
          <w:p w14:paraId="7E720B07" w14:textId="77777777" w:rsidR="00932B76" w:rsidRPr="00762DD6" w:rsidRDefault="00751ED6" w:rsidP="0019721B">
            <w:pPr>
              <w:tabs>
                <w:tab w:val="decimal" w:pos="1157"/>
              </w:tabs>
              <w:spacing w:before="20" w:after="40"/>
              <w:ind w:right="-75"/>
              <w:rPr>
                <w:rFonts w:ascii="Arial" w:hAnsi="Arial" w:cs="Arial"/>
                <w:sz w:val="16"/>
                <w:szCs w:val="16"/>
              </w:rPr>
            </w:pPr>
            <w:r w:rsidRPr="00F9362D">
              <w:rPr>
                <w:rFonts w:ascii="Arial MT Pro" w:hAnsi="Arial MT Pro" w:cs="Arial"/>
                <w:sz w:val="16"/>
                <w:szCs w:val="16"/>
              </w:rPr>
              <w:t>195</w:t>
            </w:r>
            <w:r w:rsidR="00932B76" w:rsidRPr="00F9362D">
              <w:rPr>
                <w:rFonts w:ascii="Arial MT Pro" w:hAnsi="Arial MT Pro" w:cs="Arial"/>
                <w:sz w:val="16"/>
                <w:szCs w:val="16"/>
              </w:rPr>
              <w:t>,000</w:t>
            </w:r>
          </w:p>
        </w:tc>
        <w:tc>
          <w:tcPr>
            <w:tcW w:w="1440" w:type="dxa"/>
            <w:gridSpan w:val="2"/>
            <w:tcBorders>
              <w:bottom w:val="double" w:sz="4" w:space="0" w:color="auto"/>
            </w:tcBorders>
            <w:shd w:val="clear" w:color="auto" w:fill="D9D9D9" w:themeFill="background1" w:themeFillShade="D9"/>
          </w:tcPr>
          <w:p w14:paraId="781E0BD1"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bottom w:val="double" w:sz="4" w:space="0" w:color="auto"/>
            </w:tcBorders>
            <w:shd w:val="clear" w:color="auto" w:fill="D9D9D9" w:themeFill="background1" w:themeFillShade="D9"/>
          </w:tcPr>
          <w:p w14:paraId="33B84FEE" w14:textId="77777777" w:rsidR="00932B76" w:rsidRPr="00762DD6" w:rsidRDefault="00751ED6" w:rsidP="00423258">
            <w:pPr>
              <w:spacing w:before="20" w:after="40"/>
              <w:jc w:val="right"/>
              <w:rPr>
                <w:rFonts w:ascii="Arial" w:hAnsi="Arial" w:cs="Arial"/>
                <w:sz w:val="16"/>
                <w:szCs w:val="16"/>
              </w:rPr>
            </w:pPr>
            <w:r w:rsidRPr="00F9362D">
              <w:rPr>
                <w:rFonts w:ascii="Arial MT Pro" w:hAnsi="Arial MT Pro" w:cs="Arial"/>
                <w:sz w:val="16"/>
                <w:szCs w:val="16"/>
              </w:rPr>
              <w:t>53,000</w:t>
            </w:r>
          </w:p>
        </w:tc>
        <w:tc>
          <w:tcPr>
            <w:tcW w:w="1170" w:type="dxa"/>
            <w:gridSpan w:val="2"/>
            <w:tcBorders>
              <w:bottom w:val="double" w:sz="4" w:space="0" w:color="auto"/>
            </w:tcBorders>
            <w:shd w:val="clear" w:color="auto" w:fill="D9D9D9" w:themeFill="background1" w:themeFillShade="D9"/>
          </w:tcPr>
          <w:p w14:paraId="40DF32CE" w14:textId="77777777" w:rsidR="00932B76" w:rsidRPr="00762DD6" w:rsidRDefault="00751ED6" w:rsidP="00423258">
            <w:pPr>
              <w:spacing w:before="20" w:after="40"/>
              <w:jc w:val="right"/>
              <w:rPr>
                <w:rFonts w:ascii="Arial" w:hAnsi="Arial" w:cs="Arial"/>
                <w:sz w:val="16"/>
                <w:szCs w:val="16"/>
              </w:rPr>
            </w:pPr>
            <w:r w:rsidRPr="00F9362D">
              <w:rPr>
                <w:rFonts w:ascii="Arial MT Pro" w:hAnsi="Arial MT Pro" w:cs="Arial"/>
                <w:sz w:val="16"/>
                <w:szCs w:val="16"/>
              </w:rPr>
              <w:t>4,000</w:t>
            </w:r>
          </w:p>
        </w:tc>
        <w:tc>
          <w:tcPr>
            <w:tcW w:w="1283" w:type="dxa"/>
            <w:gridSpan w:val="2"/>
            <w:tcBorders>
              <w:bottom w:val="double" w:sz="4" w:space="0" w:color="auto"/>
              <w:right w:val="double" w:sz="4" w:space="0" w:color="auto"/>
            </w:tcBorders>
            <w:shd w:val="clear" w:color="auto" w:fill="D9D9D9" w:themeFill="background1" w:themeFillShade="D9"/>
          </w:tcPr>
          <w:p w14:paraId="4DACDE67" w14:textId="77777777" w:rsidR="00932B76" w:rsidRPr="00F9362D" w:rsidRDefault="00751ED6" w:rsidP="00423258">
            <w:pPr>
              <w:spacing w:before="20" w:after="40"/>
              <w:jc w:val="right"/>
              <w:rPr>
                <w:rFonts w:ascii="Arial MT Pro" w:hAnsi="Arial MT Pro" w:cs="Arial"/>
                <w:sz w:val="16"/>
                <w:szCs w:val="16"/>
              </w:rPr>
            </w:pPr>
            <w:r w:rsidRPr="00F9362D">
              <w:rPr>
                <w:rFonts w:ascii="Arial MT Pro" w:hAnsi="Arial MT Pro" w:cs="Arial"/>
                <w:sz w:val="16"/>
                <w:szCs w:val="16"/>
              </w:rPr>
              <w:t>5,000</w:t>
            </w:r>
          </w:p>
        </w:tc>
      </w:tr>
      <w:tr w:rsidR="00D43412" w14:paraId="37C3E719" w14:textId="77777777" w:rsidTr="00B232D0">
        <w:trPr>
          <w:cantSplit/>
          <w:trHeight w:val="309"/>
        </w:trPr>
        <w:tc>
          <w:tcPr>
            <w:tcW w:w="648" w:type="dxa"/>
            <w:tcBorders>
              <w:top w:val="double" w:sz="4" w:space="0" w:color="auto"/>
              <w:left w:val="double" w:sz="4" w:space="0" w:color="auto"/>
              <w:bottom w:val="single" w:sz="4" w:space="0" w:color="auto"/>
              <w:right w:val="nil"/>
            </w:tcBorders>
            <w:shd w:val="clear" w:color="auto" w:fill="FFFFFF"/>
          </w:tcPr>
          <w:p w14:paraId="6851ABF0"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Sep.</w:t>
            </w:r>
          </w:p>
        </w:tc>
        <w:tc>
          <w:tcPr>
            <w:tcW w:w="450" w:type="dxa"/>
            <w:tcBorders>
              <w:top w:val="double" w:sz="4" w:space="0" w:color="auto"/>
              <w:left w:val="nil"/>
              <w:bottom w:val="single" w:sz="4" w:space="0" w:color="auto"/>
            </w:tcBorders>
            <w:shd w:val="clear" w:color="auto" w:fill="FFFFFF"/>
          </w:tcPr>
          <w:p w14:paraId="203DF56C"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24</w:t>
            </w:r>
          </w:p>
        </w:tc>
        <w:tc>
          <w:tcPr>
            <w:tcW w:w="1350" w:type="dxa"/>
            <w:tcBorders>
              <w:top w:val="double" w:sz="4" w:space="0" w:color="auto"/>
              <w:bottom w:val="single" w:sz="4" w:space="0" w:color="auto"/>
            </w:tcBorders>
            <w:shd w:val="clear" w:color="auto" w:fill="FFFFFF"/>
          </w:tcPr>
          <w:p w14:paraId="03FD04E8"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(1,000)</w:t>
            </w:r>
          </w:p>
        </w:tc>
        <w:tc>
          <w:tcPr>
            <w:tcW w:w="1350" w:type="dxa"/>
            <w:gridSpan w:val="2"/>
            <w:tcBorders>
              <w:top w:val="double" w:sz="4" w:space="0" w:color="auto"/>
              <w:bottom w:val="single" w:sz="4" w:space="0" w:color="auto"/>
            </w:tcBorders>
            <w:shd w:val="clear" w:color="auto" w:fill="FFFFFF"/>
          </w:tcPr>
          <w:p w14:paraId="1CB1F580" w14:textId="77777777" w:rsidR="00932B76" w:rsidRPr="00762DD6" w:rsidRDefault="00932B76" w:rsidP="0019721B">
            <w:pPr>
              <w:tabs>
                <w:tab w:val="decimal" w:pos="1062"/>
              </w:tabs>
              <w:spacing w:before="20" w:after="40"/>
              <w:ind w:right="-75"/>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7223F255" w14:textId="77777777" w:rsidR="00932B76" w:rsidRPr="00762DD6" w:rsidRDefault="00932B76" w:rsidP="0019721B">
            <w:pPr>
              <w:tabs>
                <w:tab w:val="decimal" w:pos="882"/>
              </w:tabs>
              <w:spacing w:before="20" w:after="40"/>
              <w:ind w:right="-75"/>
              <w:rPr>
                <w:rFonts w:ascii="Arial" w:hAnsi="Arial" w:cs="Arial"/>
                <w:sz w:val="16"/>
                <w:szCs w:val="16"/>
              </w:rPr>
            </w:pPr>
            <w:r w:rsidRPr="00F9362D">
              <w:rPr>
                <w:rFonts w:ascii="Arial MT Pro" w:hAnsi="Arial MT Pro" w:cs="Arial"/>
                <w:sz w:val="16"/>
                <w:szCs w:val="16"/>
              </w:rPr>
              <w:t>1,000</w:t>
            </w:r>
          </w:p>
        </w:tc>
        <w:tc>
          <w:tcPr>
            <w:tcW w:w="1260" w:type="dxa"/>
            <w:gridSpan w:val="2"/>
            <w:tcBorders>
              <w:top w:val="double" w:sz="4" w:space="0" w:color="auto"/>
              <w:bottom w:val="single" w:sz="4" w:space="0" w:color="auto"/>
            </w:tcBorders>
            <w:shd w:val="clear" w:color="auto" w:fill="FFFFFF"/>
          </w:tcPr>
          <w:p w14:paraId="6814A7FA" w14:textId="77777777" w:rsidR="00932B76" w:rsidRPr="00762DD6" w:rsidRDefault="00932B76" w:rsidP="0019721B">
            <w:pPr>
              <w:tabs>
                <w:tab w:val="decimal" w:pos="99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7B7D20D2" w14:textId="77777777" w:rsidR="00932B76" w:rsidRPr="00762DD6" w:rsidRDefault="00932B76" w:rsidP="0019721B">
            <w:pPr>
              <w:tabs>
                <w:tab w:val="decimal" w:pos="937"/>
              </w:tabs>
              <w:spacing w:before="20" w:after="40"/>
              <w:ind w:right="-75"/>
              <w:rPr>
                <w:rFonts w:ascii="Arial" w:hAnsi="Arial" w:cs="Arial"/>
                <w:sz w:val="16"/>
                <w:szCs w:val="16"/>
              </w:rPr>
            </w:pPr>
          </w:p>
        </w:tc>
        <w:tc>
          <w:tcPr>
            <w:tcW w:w="1350" w:type="dxa"/>
            <w:gridSpan w:val="2"/>
            <w:tcBorders>
              <w:top w:val="double" w:sz="4" w:space="0" w:color="auto"/>
              <w:bottom w:val="single" w:sz="4" w:space="0" w:color="auto"/>
            </w:tcBorders>
            <w:shd w:val="clear" w:color="auto" w:fill="FFFFFF"/>
          </w:tcPr>
          <w:p w14:paraId="0A6113ED" w14:textId="77777777" w:rsidR="00932B76" w:rsidRPr="00762DD6" w:rsidRDefault="00932B76" w:rsidP="0019721B">
            <w:pPr>
              <w:tabs>
                <w:tab w:val="decimal" w:pos="1157"/>
              </w:tabs>
              <w:spacing w:before="20" w:after="40"/>
              <w:ind w:right="-75"/>
              <w:rPr>
                <w:rFonts w:ascii="Arial" w:hAnsi="Arial" w:cs="Arial"/>
                <w:sz w:val="16"/>
                <w:szCs w:val="16"/>
              </w:rPr>
            </w:pPr>
          </w:p>
        </w:tc>
        <w:tc>
          <w:tcPr>
            <w:tcW w:w="1440" w:type="dxa"/>
            <w:gridSpan w:val="2"/>
            <w:tcBorders>
              <w:top w:val="double" w:sz="4" w:space="0" w:color="auto"/>
              <w:bottom w:val="single" w:sz="4" w:space="0" w:color="auto"/>
            </w:tcBorders>
            <w:shd w:val="clear" w:color="auto" w:fill="FFFFFF"/>
          </w:tcPr>
          <w:p w14:paraId="4946137C"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20665237"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106CDD7A"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top w:val="double" w:sz="4" w:space="0" w:color="auto"/>
              <w:bottom w:val="single" w:sz="4" w:space="0" w:color="auto"/>
              <w:right w:val="double" w:sz="4" w:space="0" w:color="auto"/>
            </w:tcBorders>
            <w:shd w:val="clear" w:color="auto" w:fill="FFFFFF"/>
          </w:tcPr>
          <w:p w14:paraId="3B794E76" w14:textId="77777777" w:rsidR="00932B76" w:rsidRPr="00F9362D" w:rsidRDefault="00932B76" w:rsidP="00423258">
            <w:pPr>
              <w:spacing w:before="20" w:after="40"/>
              <w:jc w:val="right"/>
              <w:rPr>
                <w:rFonts w:ascii="Arial MT Pro" w:hAnsi="Arial MT Pro" w:cs="Arial"/>
                <w:sz w:val="16"/>
                <w:szCs w:val="16"/>
              </w:rPr>
            </w:pPr>
          </w:p>
        </w:tc>
      </w:tr>
      <w:tr w:rsidR="00D43412" w14:paraId="3426A4D5" w14:textId="77777777" w:rsidTr="00B232D0">
        <w:trPr>
          <w:cantSplit/>
          <w:trHeight w:val="309"/>
        </w:trPr>
        <w:tc>
          <w:tcPr>
            <w:tcW w:w="648" w:type="dxa"/>
            <w:tcBorders>
              <w:left w:val="double" w:sz="4" w:space="0" w:color="auto"/>
              <w:bottom w:val="double" w:sz="4" w:space="0" w:color="auto"/>
              <w:right w:val="nil"/>
            </w:tcBorders>
            <w:shd w:val="clear" w:color="auto" w:fill="D9D9D9" w:themeFill="background1" w:themeFillShade="D9"/>
          </w:tcPr>
          <w:p w14:paraId="718588F0" w14:textId="77777777" w:rsidR="00932B76" w:rsidRPr="00762DD6" w:rsidRDefault="00932B76"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Bal.</w:t>
            </w:r>
          </w:p>
        </w:tc>
        <w:tc>
          <w:tcPr>
            <w:tcW w:w="450" w:type="dxa"/>
            <w:tcBorders>
              <w:left w:val="nil"/>
              <w:bottom w:val="double" w:sz="4" w:space="0" w:color="auto"/>
            </w:tcBorders>
            <w:shd w:val="clear" w:color="auto" w:fill="D9D9D9" w:themeFill="background1" w:themeFillShade="D9"/>
          </w:tcPr>
          <w:p w14:paraId="2AE35DBE" w14:textId="77777777" w:rsidR="00932B76" w:rsidRPr="00762DD6" w:rsidRDefault="00932B76" w:rsidP="004D3C9D">
            <w:pPr>
              <w:pStyle w:val="pformh"/>
              <w:spacing w:before="40" w:after="40"/>
              <w:jc w:val="both"/>
              <w:rPr>
                <w:rFonts w:ascii="Arial" w:hAnsi="Arial" w:cs="Arial"/>
                <w:color w:val="auto"/>
                <w:sz w:val="16"/>
                <w:szCs w:val="16"/>
              </w:rPr>
            </w:pPr>
          </w:p>
        </w:tc>
        <w:tc>
          <w:tcPr>
            <w:tcW w:w="1350" w:type="dxa"/>
            <w:tcBorders>
              <w:bottom w:val="double" w:sz="4" w:space="0" w:color="auto"/>
            </w:tcBorders>
            <w:shd w:val="clear" w:color="auto" w:fill="D9D9D9" w:themeFill="background1" w:themeFillShade="D9"/>
          </w:tcPr>
          <w:p w14:paraId="6F9013EB" w14:textId="77777777" w:rsidR="00932B76" w:rsidRPr="00762DD6" w:rsidRDefault="00932B76" w:rsidP="006C5959">
            <w:pPr>
              <w:tabs>
                <w:tab w:val="decimal" w:pos="1057"/>
              </w:tabs>
              <w:spacing w:before="20" w:after="40"/>
              <w:ind w:right="-75"/>
              <w:rPr>
                <w:rFonts w:ascii="Arial" w:hAnsi="Arial" w:cs="Arial"/>
                <w:sz w:val="16"/>
                <w:szCs w:val="16"/>
              </w:rPr>
            </w:pPr>
            <w:r w:rsidRPr="00F9362D">
              <w:rPr>
                <w:rFonts w:ascii="Arial MT Pro" w:hAnsi="Arial MT Pro" w:cs="Arial"/>
                <w:sz w:val="16"/>
                <w:szCs w:val="16"/>
              </w:rPr>
              <w:t>67,500</w:t>
            </w:r>
          </w:p>
        </w:tc>
        <w:tc>
          <w:tcPr>
            <w:tcW w:w="1350" w:type="dxa"/>
            <w:gridSpan w:val="2"/>
            <w:tcBorders>
              <w:bottom w:val="double" w:sz="4" w:space="0" w:color="auto"/>
            </w:tcBorders>
            <w:shd w:val="clear" w:color="auto" w:fill="D9D9D9" w:themeFill="background1" w:themeFillShade="D9"/>
          </w:tcPr>
          <w:p w14:paraId="05590CAB" w14:textId="77777777" w:rsidR="00932B76" w:rsidRPr="00762DD6" w:rsidRDefault="00932B76" w:rsidP="0019721B">
            <w:pPr>
              <w:tabs>
                <w:tab w:val="decimal" w:pos="1062"/>
              </w:tabs>
              <w:spacing w:before="20" w:after="40"/>
              <w:ind w:right="-75"/>
              <w:rPr>
                <w:rFonts w:ascii="Arial" w:hAnsi="Arial" w:cs="Arial"/>
                <w:sz w:val="16"/>
                <w:szCs w:val="16"/>
              </w:rPr>
            </w:pPr>
            <w:r w:rsidRPr="00F9362D">
              <w:rPr>
                <w:rFonts w:ascii="Arial MT Pro" w:hAnsi="Arial MT Pro" w:cs="Arial"/>
                <w:sz w:val="16"/>
                <w:szCs w:val="16"/>
              </w:rPr>
              <w:t>75,500</w:t>
            </w:r>
          </w:p>
        </w:tc>
        <w:tc>
          <w:tcPr>
            <w:tcW w:w="1170" w:type="dxa"/>
            <w:gridSpan w:val="2"/>
            <w:tcBorders>
              <w:bottom w:val="double" w:sz="4" w:space="0" w:color="auto"/>
            </w:tcBorders>
            <w:shd w:val="clear" w:color="auto" w:fill="D9D9D9" w:themeFill="background1" w:themeFillShade="D9"/>
          </w:tcPr>
          <w:p w14:paraId="4447BDFC" w14:textId="77777777" w:rsidR="00932B76" w:rsidRPr="00762DD6" w:rsidRDefault="00932B76" w:rsidP="0019721B">
            <w:pPr>
              <w:tabs>
                <w:tab w:val="decimal" w:pos="882"/>
              </w:tabs>
              <w:spacing w:before="20" w:after="40"/>
              <w:ind w:right="-75"/>
              <w:rPr>
                <w:rFonts w:ascii="Arial" w:hAnsi="Arial" w:cs="Arial"/>
                <w:sz w:val="16"/>
                <w:szCs w:val="16"/>
              </w:rPr>
            </w:pPr>
            <w:r w:rsidRPr="00F9362D">
              <w:rPr>
                <w:rFonts w:ascii="Arial MT Pro" w:hAnsi="Arial MT Pro" w:cs="Arial"/>
                <w:sz w:val="16"/>
                <w:szCs w:val="16"/>
              </w:rPr>
              <w:t>7,000</w:t>
            </w:r>
          </w:p>
        </w:tc>
        <w:tc>
          <w:tcPr>
            <w:tcW w:w="1260" w:type="dxa"/>
            <w:gridSpan w:val="2"/>
            <w:tcBorders>
              <w:bottom w:val="double" w:sz="4" w:space="0" w:color="auto"/>
            </w:tcBorders>
            <w:shd w:val="clear" w:color="auto" w:fill="D9D9D9" w:themeFill="background1" w:themeFillShade="D9"/>
          </w:tcPr>
          <w:p w14:paraId="0F50396D" w14:textId="77777777" w:rsidR="00932B76" w:rsidRPr="00762DD6" w:rsidRDefault="00932B76" w:rsidP="0019721B">
            <w:pPr>
              <w:tabs>
                <w:tab w:val="decimal" w:pos="992"/>
              </w:tabs>
              <w:spacing w:before="20" w:after="40"/>
              <w:ind w:right="-75"/>
              <w:rPr>
                <w:rFonts w:ascii="Arial" w:hAnsi="Arial" w:cs="Arial"/>
                <w:sz w:val="16"/>
                <w:szCs w:val="16"/>
              </w:rPr>
            </w:pPr>
            <w:r w:rsidRPr="00F9362D">
              <w:rPr>
                <w:rFonts w:ascii="Arial MT Pro" w:hAnsi="Arial MT Pro" w:cs="Arial"/>
                <w:sz w:val="16"/>
                <w:szCs w:val="16"/>
              </w:rPr>
              <w:t>95,000</w:t>
            </w:r>
          </w:p>
        </w:tc>
        <w:tc>
          <w:tcPr>
            <w:tcW w:w="1260" w:type="dxa"/>
            <w:gridSpan w:val="2"/>
            <w:tcBorders>
              <w:bottom w:val="double" w:sz="4" w:space="0" w:color="auto"/>
            </w:tcBorders>
            <w:shd w:val="clear" w:color="auto" w:fill="D9D9D9" w:themeFill="background1" w:themeFillShade="D9"/>
          </w:tcPr>
          <w:p w14:paraId="13B7CC03" w14:textId="77777777" w:rsidR="00932B76" w:rsidRPr="00762DD6" w:rsidRDefault="00932B76" w:rsidP="0019721B">
            <w:pPr>
              <w:tabs>
                <w:tab w:val="decimal" w:pos="937"/>
              </w:tabs>
              <w:spacing w:before="20" w:after="40"/>
              <w:ind w:right="-75"/>
              <w:rPr>
                <w:rFonts w:ascii="Arial" w:hAnsi="Arial" w:cs="Arial"/>
                <w:sz w:val="16"/>
                <w:szCs w:val="16"/>
              </w:rPr>
            </w:pPr>
            <w:r w:rsidRPr="00F9362D">
              <w:rPr>
                <w:rFonts w:ascii="Arial MT Pro" w:hAnsi="Arial MT Pro" w:cs="Arial"/>
                <w:sz w:val="16"/>
                <w:szCs w:val="16"/>
              </w:rPr>
              <w:t>6,000</w:t>
            </w:r>
          </w:p>
        </w:tc>
        <w:tc>
          <w:tcPr>
            <w:tcW w:w="1350" w:type="dxa"/>
            <w:gridSpan w:val="2"/>
            <w:tcBorders>
              <w:bottom w:val="double" w:sz="4" w:space="0" w:color="auto"/>
            </w:tcBorders>
            <w:shd w:val="clear" w:color="auto" w:fill="D9D9D9" w:themeFill="background1" w:themeFillShade="D9"/>
          </w:tcPr>
          <w:p w14:paraId="0D1A5886" w14:textId="77777777" w:rsidR="00932B76" w:rsidRPr="00762DD6" w:rsidRDefault="00751ED6" w:rsidP="0019721B">
            <w:pPr>
              <w:tabs>
                <w:tab w:val="decimal" w:pos="1157"/>
              </w:tabs>
              <w:spacing w:before="20" w:after="40"/>
              <w:ind w:right="-75"/>
              <w:rPr>
                <w:rFonts w:ascii="Arial" w:hAnsi="Arial" w:cs="Arial"/>
                <w:sz w:val="16"/>
                <w:szCs w:val="16"/>
              </w:rPr>
            </w:pPr>
            <w:r w:rsidRPr="00F9362D">
              <w:rPr>
                <w:rFonts w:ascii="Arial MT Pro" w:hAnsi="Arial MT Pro" w:cs="Arial"/>
                <w:sz w:val="16"/>
                <w:szCs w:val="16"/>
              </w:rPr>
              <w:t>195</w:t>
            </w:r>
            <w:r w:rsidR="00932B76" w:rsidRPr="00F9362D">
              <w:rPr>
                <w:rFonts w:ascii="Arial MT Pro" w:hAnsi="Arial MT Pro" w:cs="Arial"/>
                <w:sz w:val="16"/>
                <w:szCs w:val="16"/>
              </w:rPr>
              <w:t>,000</w:t>
            </w:r>
          </w:p>
        </w:tc>
        <w:tc>
          <w:tcPr>
            <w:tcW w:w="1440" w:type="dxa"/>
            <w:gridSpan w:val="2"/>
            <w:tcBorders>
              <w:bottom w:val="double" w:sz="4" w:space="0" w:color="auto"/>
            </w:tcBorders>
            <w:shd w:val="clear" w:color="auto" w:fill="D9D9D9" w:themeFill="background1" w:themeFillShade="D9"/>
          </w:tcPr>
          <w:p w14:paraId="46C2C074"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bottom w:val="double" w:sz="4" w:space="0" w:color="auto"/>
            </w:tcBorders>
            <w:shd w:val="clear" w:color="auto" w:fill="D9D9D9" w:themeFill="background1" w:themeFillShade="D9"/>
          </w:tcPr>
          <w:p w14:paraId="385E0FB0" w14:textId="77777777" w:rsidR="00932B76" w:rsidRPr="00762DD6" w:rsidRDefault="00751ED6" w:rsidP="00423258">
            <w:pPr>
              <w:spacing w:before="20" w:after="40"/>
              <w:jc w:val="right"/>
              <w:rPr>
                <w:rFonts w:ascii="Arial" w:hAnsi="Arial" w:cs="Arial"/>
                <w:sz w:val="16"/>
                <w:szCs w:val="16"/>
              </w:rPr>
            </w:pPr>
            <w:r w:rsidRPr="00F9362D">
              <w:rPr>
                <w:rFonts w:ascii="Arial MT Pro" w:hAnsi="Arial MT Pro" w:cs="Arial"/>
                <w:sz w:val="16"/>
                <w:szCs w:val="16"/>
              </w:rPr>
              <w:t>53,000</w:t>
            </w:r>
          </w:p>
        </w:tc>
        <w:tc>
          <w:tcPr>
            <w:tcW w:w="1170" w:type="dxa"/>
            <w:gridSpan w:val="2"/>
            <w:tcBorders>
              <w:bottom w:val="double" w:sz="4" w:space="0" w:color="auto"/>
            </w:tcBorders>
            <w:shd w:val="clear" w:color="auto" w:fill="D9D9D9" w:themeFill="background1" w:themeFillShade="D9"/>
          </w:tcPr>
          <w:p w14:paraId="0B8C9BD9" w14:textId="77777777" w:rsidR="00932B76" w:rsidRPr="00762DD6" w:rsidRDefault="00751ED6" w:rsidP="00423258">
            <w:pPr>
              <w:spacing w:before="20" w:after="40"/>
              <w:jc w:val="right"/>
              <w:rPr>
                <w:rFonts w:ascii="Arial" w:hAnsi="Arial" w:cs="Arial"/>
                <w:sz w:val="16"/>
                <w:szCs w:val="16"/>
              </w:rPr>
            </w:pPr>
            <w:r w:rsidRPr="00F9362D">
              <w:rPr>
                <w:rFonts w:ascii="Arial MT Pro" w:hAnsi="Arial MT Pro" w:cs="Arial"/>
                <w:sz w:val="16"/>
                <w:szCs w:val="16"/>
              </w:rPr>
              <w:t>4,000</w:t>
            </w:r>
          </w:p>
        </w:tc>
        <w:tc>
          <w:tcPr>
            <w:tcW w:w="1283" w:type="dxa"/>
            <w:gridSpan w:val="2"/>
            <w:tcBorders>
              <w:bottom w:val="double" w:sz="4" w:space="0" w:color="auto"/>
              <w:right w:val="double" w:sz="4" w:space="0" w:color="auto"/>
            </w:tcBorders>
            <w:shd w:val="clear" w:color="auto" w:fill="D9D9D9" w:themeFill="background1" w:themeFillShade="D9"/>
          </w:tcPr>
          <w:p w14:paraId="2C437D32" w14:textId="77777777" w:rsidR="00932B76" w:rsidRPr="00F9362D" w:rsidRDefault="00751ED6" w:rsidP="00423258">
            <w:pPr>
              <w:spacing w:before="20" w:after="40"/>
              <w:jc w:val="right"/>
              <w:rPr>
                <w:rFonts w:ascii="Arial MT Pro" w:hAnsi="Arial MT Pro" w:cs="Arial"/>
                <w:sz w:val="16"/>
                <w:szCs w:val="16"/>
              </w:rPr>
            </w:pPr>
            <w:r w:rsidRPr="00F9362D">
              <w:rPr>
                <w:rFonts w:ascii="Arial MT Pro" w:hAnsi="Arial MT Pro" w:cs="Arial"/>
                <w:sz w:val="16"/>
                <w:szCs w:val="16"/>
              </w:rPr>
              <w:t>5,000</w:t>
            </w:r>
          </w:p>
        </w:tc>
      </w:tr>
      <w:tr w:rsidR="00D43412" w14:paraId="3C399499" w14:textId="77777777" w:rsidTr="00B232D0">
        <w:trPr>
          <w:cantSplit/>
          <w:trHeight w:val="410"/>
        </w:trPr>
        <w:tc>
          <w:tcPr>
            <w:tcW w:w="648" w:type="dxa"/>
            <w:tcBorders>
              <w:top w:val="double" w:sz="4" w:space="0" w:color="auto"/>
              <w:left w:val="double" w:sz="4" w:space="0" w:color="auto"/>
              <w:bottom w:val="single" w:sz="4" w:space="0" w:color="auto"/>
              <w:right w:val="nil"/>
            </w:tcBorders>
            <w:shd w:val="clear" w:color="auto" w:fill="FFFFFF"/>
          </w:tcPr>
          <w:p w14:paraId="498E45A9"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Sep.</w:t>
            </w:r>
          </w:p>
        </w:tc>
        <w:tc>
          <w:tcPr>
            <w:tcW w:w="450" w:type="dxa"/>
            <w:tcBorders>
              <w:top w:val="double" w:sz="4" w:space="0" w:color="auto"/>
              <w:left w:val="nil"/>
              <w:bottom w:val="single" w:sz="4" w:space="0" w:color="auto"/>
            </w:tcBorders>
            <w:shd w:val="clear" w:color="auto" w:fill="FFFFFF"/>
          </w:tcPr>
          <w:p w14:paraId="72134CC4" w14:textId="77777777" w:rsidR="00932B76" w:rsidRPr="00762DD6" w:rsidRDefault="004D3C9D" w:rsidP="004D3C9D">
            <w:pPr>
              <w:pStyle w:val="pformh"/>
              <w:spacing w:before="40" w:after="40"/>
              <w:jc w:val="both"/>
              <w:rPr>
                <w:rFonts w:ascii="Arial" w:hAnsi="Arial" w:cs="Arial"/>
                <w:color w:val="auto"/>
                <w:sz w:val="16"/>
                <w:szCs w:val="16"/>
              </w:rPr>
            </w:pPr>
            <w:r w:rsidRPr="00F9362D">
              <w:rPr>
                <w:rFonts w:ascii="Arial MT Pro" w:hAnsi="Arial MT Pro" w:cs="Arial"/>
                <w:color w:val="auto"/>
                <w:sz w:val="16"/>
                <w:szCs w:val="16"/>
              </w:rPr>
              <w:t>29</w:t>
            </w:r>
          </w:p>
        </w:tc>
        <w:tc>
          <w:tcPr>
            <w:tcW w:w="1350" w:type="dxa"/>
            <w:tcBorders>
              <w:top w:val="double" w:sz="4" w:space="0" w:color="auto"/>
              <w:bottom w:val="single" w:sz="4" w:space="0" w:color="auto"/>
            </w:tcBorders>
            <w:shd w:val="clear" w:color="auto" w:fill="FFFFFF"/>
          </w:tcPr>
          <w:p w14:paraId="6974FC61" w14:textId="77777777" w:rsidR="00932B76" w:rsidRPr="00762DD6" w:rsidRDefault="00932B76" w:rsidP="0019721B">
            <w:pPr>
              <w:tabs>
                <w:tab w:val="decimal" w:pos="1057"/>
              </w:tabs>
              <w:spacing w:before="20" w:after="40"/>
              <w:ind w:right="-75"/>
              <w:rPr>
                <w:rFonts w:ascii="Arial" w:hAnsi="Arial" w:cs="Arial"/>
                <w:sz w:val="16"/>
                <w:szCs w:val="16"/>
              </w:rPr>
            </w:pPr>
            <w:r w:rsidRPr="00F9362D">
              <w:rPr>
                <w:rFonts w:ascii="Arial MT Pro" w:hAnsi="Arial MT Pro" w:cs="Arial"/>
                <w:sz w:val="16"/>
                <w:szCs w:val="16"/>
              </w:rPr>
              <w:t>(8,000)</w:t>
            </w:r>
          </w:p>
        </w:tc>
        <w:tc>
          <w:tcPr>
            <w:tcW w:w="1350" w:type="dxa"/>
            <w:gridSpan w:val="2"/>
            <w:tcBorders>
              <w:top w:val="double" w:sz="4" w:space="0" w:color="auto"/>
              <w:bottom w:val="single" w:sz="4" w:space="0" w:color="auto"/>
            </w:tcBorders>
            <w:shd w:val="clear" w:color="auto" w:fill="FFFFFF"/>
          </w:tcPr>
          <w:p w14:paraId="4802F4C6" w14:textId="77777777" w:rsidR="00932B76" w:rsidRPr="00762DD6" w:rsidRDefault="00932B76" w:rsidP="0019721B">
            <w:pPr>
              <w:tabs>
                <w:tab w:val="decimal" w:pos="1062"/>
              </w:tabs>
              <w:spacing w:before="20" w:after="40"/>
              <w:ind w:right="-75"/>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34751A1C" w14:textId="77777777" w:rsidR="00932B76" w:rsidRPr="00762DD6" w:rsidRDefault="00932B76" w:rsidP="0019721B">
            <w:pPr>
              <w:tabs>
                <w:tab w:val="decimal" w:pos="88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0B777745" w14:textId="77777777" w:rsidR="00932B76" w:rsidRPr="00762DD6" w:rsidRDefault="00932B76" w:rsidP="0019721B">
            <w:pPr>
              <w:tabs>
                <w:tab w:val="decimal" w:pos="992"/>
              </w:tabs>
              <w:spacing w:before="20" w:after="40"/>
              <w:ind w:right="-75"/>
              <w:rPr>
                <w:rFonts w:ascii="Arial" w:hAnsi="Arial" w:cs="Arial"/>
                <w:sz w:val="16"/>
                <w:szCs w:val="16"/>
              </w:rPr>
            </w:pPr>
          </w:p>
        </w:tc>
        <w:tc>
          <w:tcPr>
            <w:tcW w:w="1260" w:type="dxa"/>
            <w:gridSpan w:val="2"/>
            <w:tcBorders>
              <w:top w:val="double" w:sz="4" w:space="0" w:color="auto"/>
              <w:bottom w:val="single" w:sz="4" w:space="0" w:color="auto"/>
            </w:tcBorders>
            <w:shd w:val="clear" w:color="auto" w:fill="FFFFFF"/>
          </w:tcPr>
          <w:p w14:paraId="01275668" w14:textId="77777777" w:rsidR="00932B76" w:rsidRPr="00762DD6" w:rsidRDefault="00932B76" w:rsidP="0019721B">
            <w:pPr>
              <w:tabs>
                <w:tab w:val="decimal" w:pos="937"/>
              </w:tabs>
              <w:spacing w:before="20" w:after="40"/>
              <w:ind w:right="-75"/>
              <w:rPr>
                <w:rFonts w:ascii="Arial" w:hAnsi="Arial" w:cs="Arial"/>
                <w:sz w:val="16"/>
                <w:szCs w:val="16"/>
              </w:rPr>
            </w:pPr>
          </w:p>
        </w:tc>
        <w:tc>
          <w:tcPr>
            <w:tcW w:w="1350" w:type="dxa"/>
            <w:gridSpan w:val="2"/>
            <w:tcBorders>
              <w:top w:val="double" w:sz="4" w:space="0" w:color="auto"/>
              <w:bottom w:val="single" w:sz="4" w:space="0" w:color="auto"/>
            </w:tcBorders>
            <w:shd w:val="clear" w:color="auto" w:fill="FFFFFF"/>
          </w:tcPr>
          <w:p w14:paraId="5D2A7A11" w14:textId="77777777" w:rsidR="00932B76" w:rsidRPr="00762DD6" w:rsidRDefault="00932B76" w:rsidP="0019721B">
            <w:pPr>
              <w:tabs>
                <w:tab w:val="decimal" w:pos="1157"/>
              </w:tabs>
              <w:spacing w:before="20" w:after="40"/>
              <w:ind w:right="-75"/>
              <w:rPr>
                <w:rFonts w:ascii="Arial" w:hAnsi="Arial" w:cs="Arial"/>
                <w:sz w:val="16"/>
                <w:szCs w:val="16"/>
              </w:rPr>
            </w:pPr>
          </w:p>
        </w:tc>
        <w:tc>
          <w:tcPr>
            <w:tcW w:w="1440" w:type="dxa"/>
            <w:gridSpan w:val="2"/>
            <w:tcBorders>
              <w:top w:val="double" w:sz="4" w:space="0" w:color="auto"/>
              <w:bottom w:val="single" w:sz="4" w:space="0" w:color="auto"/>
            </w:tcBorders>
            <w:shd w:val="clear" w:color="auto" w:fill="FFFFFF"/>
          </w:tcPr>
          <w:p w14:paraId="4199D769" w14:textId="77777777" w:rsidR="00932B76" w:rsidRPr="00762DD6" w:rsidRDefault="00344EB0" w:rsidP="00423258">
            <w:pPr>
              <w:spacing w:before="20" w:after="40"/>
              <w:jc w:val="right"/>
              <w:rPr>
                <w:rFonts w:ascii="Arial" w:hAnsi="Arial" w:cs="Arial"/>
                <w:sz w:val="16"/>
                <w:szCs w:val="16"/>
              </w:rPr>
            </w:pPr>
            <w:r w:rsidRPr="00F9362D">
              <w:rPr>
                <w:rFonts w:ascii="Arial MT Pro" w:hAnsi="Arial MT Pro" w:cs="Arial"/>
                <w:sz w:val="16"/>
                <w:szCs w:val="16"/>
              </w:rPr>
              <w:t>8,000</w:t>
            </w:r>
          </w:p>
        </w:tc>
        <w:tc>
          <w:tcPr>
            <w:tcW w:w="1170" w:type="dxa"/>
            <w:gridSpan w:val="2"/>
            <w:tcBorders>
              <w:top w:val="double" w:sz="4" w:space="0" w:color="auto"/>
              <w:bottom w:val="single" w:sz="4" w:space="0" w:color="auto"/>
            </w:tcBorders>
            <w:shd w:val="clear" w:color="auto" w:fill="FFFFFF"/>
          </w:tcPr>
          <w:p w14:paraId="45E9B867" w14:textId="77777777" w:rsidR="00932B76" w:rsidRPr="00762DD6" w:rsidRDefault="00932B76" w:rsidP="00423258">
            <w:pPr>
              <w:spacing w:before="20" w:after="40"/>
              <w:jc w:val="right"/>
              <w:rPr>
                <w:rFonts w:ascii="Arial" w:hAnsi="Arial" w:cs="Arial"/>
                <w:sz w:val="16"/>
                <w:szCs w:val="16"/>
              </w:rPr>
            </w:pPr>
          </w:p>
        </w:tc>
        <w:tc>
          <w:tcPr>
            <w:tcW w:w="1170" w:type="dxa"/>
            <w:gridSpan w:val="2"/>
            <w:tcBorders>
              <w:top w:val="double" w:sz="4" w:space="0" w:color="auto"/>
              <w:bottom w:val="single" w:sz="4" w:space="0" w:color="auto"/>
            </w:tcBorders>
            <w:shd w:val="clear" w:color="auto" w:fill="FFFFFF"/>
          </w:tcPr>
          <w:p w14:paraId="3254186B" w14:textId="77777777" w:rsidR="00932B76" w:rsidRPr="00762DD6" w:rsidRDefault="00932B76" w:rsidP="00423258">
            <w:pPr>
              <w:spacing w:before="20" w:after="40"/>
              <w:jc w:val="right"/>
              <w:rPr>
                <w:rFonts w:ascii="Arial" w:hAnsi="Arial" w:cs="Arial"/>
                <w:sz w:val="16"/>
                <w:szCs w:val="16"/>
              </w:rPr>
            </w:pPr>
          </w:p>
        </w:tc>
        <w:tc>
          <w:tcPr>
            <w:tcW w:w="1283" w:type="dxa"/>
            <w:gridSpan w:val="2"/>
            <w:tcBorders>
              <w:top w:val="double" w:sz="4" w:space="0" w:color="auto"/>
              <w:bottom w:val="single" w:sz="4" w:space="0" w:color="auto"/>
              <w:right w:val="double" w:sz="4" w:space="0" w:color="auto"/>
            </w:tcBorders>
            <w:shd w:val="clear" w:color="auto" w:fill="FFFFFF"/>
          </w:tcPr>
          <w:p w14:paraId="5F3981E8" w14:textId="77777777" w:rsidR="00932B76" w:rsidRPr="00F9362D" w:rsidRDefault="00932B76" w:rsidP="00423258">
            <w:pPr>
              <w:spacing w:before="20" w:after="40"/>
              <w:jc w:val="right"/>
              <w:rPr>
                <w:rFonts w:ascii="Arial MT Pro" w:hAnsi="Arial MT Pro" w:cs="Arial"/>
                <w:sz w:val="16"/>
                <w:szCs w:val="16"/>
              </w:rPr>
            </w:pPr>
          </w:p>
        </w:tc>
      </w:tr>
      <w:tr w:rsidR="00D43412" w14:paraId="0F146F86" w14:textId="77777777" w:rsidTr="00B232D0">
        <w:trPr>
          <w:cantSplit/>
          <w:trHeight w:val="309"/>
        </w:trPr>
        <w:tc>
          <w:tcPr>
            <w:tcW w:w="648" w:type="dxa"/>
            <w:tcBorders>
              <w:left w:val="double" w:sz="4" w:space="0" w:color="auto"/>
              <w:bottom w:val="double" w:sz="4" w:space="0" w:color="auto"/>
              <w:right w:val="nil"/>
            </w:tcBorders>
            <w:shd w:val="clear" w:color="auto" w:fill="D9D9D9" w:themeFill="background1" w:themeFillShade="D9"/>
          </w:tcPr>
          <w:p w14:paraId="080679F7" w14:textId="77777777" w:rsidR="00932B76" w:rsidRPr="00762DD6" w:rsidRDefault="007D1720" w:rsidP="0019721B">
            <w:pPr>
              <w:spacing w:before="20" w:after="40"/>
              <w:jc w:val="both"/>
              <w:rPr>
                <w:rFonts w:ascii="Arial" w:hAnsi="Arial" w:cs="Arial"/>
                <w:sz w:val="16"/>
                <w:szCs w:val="16"/>
              </w:rPr>
            </w:pPr>
            <w:r w:rsidRPr="00F9362D">
              <w:rPr>
                <w:rFonts w:ascii="Arial MT Pro" w:hAnsi="Arial MT Pro" w:cs="Arial"/>
                <w:sz w:val="16"/>
                <w:szCs w:val="16"/>
              </w:rPr>
              <w:t>Bal.</w:t>
            </w:r>
          </w:p>
        </w:tc>
        <w:tc>
          <w:tcPr>
            <w:tcW w:w="450" w:type="dxa"/>
            <w:tcBorders>
              <w:left w:val="nil"/>
              <w:bottom w:val="double" w:sz="4" w:space="0" w:color="auto"/>
            </w:tcBorders>
            <w:shd w:val="clear" w:color="auto" w:fill="D9D9D9" w:themeFill="background1" w:themeFillShade="D9"/>
          </w:tcPr>
          <w:p w14:paraId="7B81BE09" w14:textId="77777777" w:rsidR="00932B76" w:rsidRPr="00762DD6" w:rsidRDefault="00932B76" w:rsidP="0019721B">
            <w:pPr>
              <w:tabs>
                <w:tab w:val="decimal" w:pos="335"/>
              </w:tabs>
              <w:spacing w:before="20" w:after="40"/>
              <w:rPr>
                <w:rFonts w:ascii="Arial" w:hAnsi="Arial" w:cs="Arial"/>
                <w:sz w:val="16"/>
                <w:szCs w:val="16"/>
              </w:rPr>
            </w:pPr>
          </w:p>
        </w:tc>
        <w:tc>
          <w:tcPr>
            <w:tcW w:w="1350" w:type="dxa"/>
            <w:tcBorders>
              <w:bottom w:val="double" w:sz="4" w:space="0" w:color="auto"/>
            </w:tcBorders>
            <w:shd w:val="clear" w:color="auto" w:fill="D9D9D9" w:themeFill="background1" w:themeFillShade="D9"/>
          </w:tcPr>
          <w:p w14:paraId="3B646026" w14:textId="77777777" w:rsidR="00932B76" w:rsidRPr="00762DD6" w:rsidRDefault="009223DC" w:rsidP="0019721B">
            <w:pPr>
              <w:tabs>
                <w:tab w:val="decimal" w:pos="1057"/>
              </w:tabs>
              <w:spacing w:before="20" w:after="40"/>
              <w:ind w:right="-75"/>
              <w:rPr>
                <w:rFonts w:ascii="Arial" w:hAnsi="Arial" w:cs="Arial"/>
                <w:sz w:val="16"/>
                <w:szCs w:val="16"/>
                <w:u w:val="double"/>
              </w:rPr>
            </w:pPr>
            <w:r w:rsidRPr="00F9362D">
              <w:rPr>
                <w:rFonts w:ascii="Arial MT Pro" w:hAnsi="Arial MT Pro" w:cs="Arial"/>
                <w:sz w:val="16"/>
                <w:szCs w:val="16"/>
                <w:u w:val="double"/>
              </w:rPr>
              <w:t xml:space="preserve"> </w:t>
            </w:r>
            <w:r w:rsidR="005E33FF" w:rsidRPr="00F9362D">
              <w:rPr>
                <w:rFonts w:ascii="Arial MT Pro" w:hAnsi="Arial MT Pro" w:cs="Arial"/>
                <w:sz w:val="16"/>
                <w:szCs w:val="16"/>
                <w:u w:val="double"/>
              </w:rPr>
              <w:t xml:space="preserve"> </w:t>
            </w:r>
            <w:r w:rsidR="00932B76" w:rsidRPr="00F9362D">
              <w:rPr>
                <w:rFonts w:ascii="Arial MT Pro" w:hAnsi="Arial MT Pro" w:cs="Arial"/>
                <w:sz w:val="16"/>
                <w:szCs w:val="16"/>
                <w:u w:val="double"/>
              </w:rPr>
              <w:t>59,500</w:t>
            </w:r>
          </w:p>
        </w:tc>
        <w:tc>
          <w:tcPr>
            <w:tcW w:w="1350" w:type="dxa"/>
            <w:gridSpan w:val="2"/>
            <w:tcBorders>
              <w:bottom w:val="double" w:sz="4" w:space="0" w:color="auto"/>
            </w:tcBorders>
            <w:shd w:val="clear" w:color="auto" w:fill="D9D9D9" w:themeFill="background1" w:themeFillShade="D9"/>
          </w:tcPr>
          <w:p w14:paraId="14C95578" w14:textId="77777777" w:rsidR="00932B76" w:rsidRPr="00762DD6" w:rsidRDefault="00932B76" w:rsidP="0019721B">
            <w:pPr>
              <w:tabs>
                <w:tab w:val="decimal" w:pos="1062"/>
              </w:tabs>
              <w:spacing w:before="20" w:after="40"/>
              <w:ind w:right="-75"/>
              <w:rPr>
                <w:rFonts w:ascii="Arial" w:hAnsi="Arial" w:cs="Arial"/>
                <w:sz w:val="16"/>
                <w:szCs w:val="16"/>
                <w:u w:val="double"/>
              </w:rPr>
            </w:pPr>
            <w:r w:rsidRPr="00F9362D">
              <w:rPr>
                <w:rFonts w:ascii="Arial MT Pro" w:hAnsi="Arial MT Pro" w:cs="Arial"/>
                <w:sz w:val="16"/>
                <w:szCs w:val="16"/>
                <w:u w:val="double"/>
              </w:rPr>
              <w:t>75,500</w:t>
            </w:r>
          </w:p>
        </w:tc>
        <w:tc>
          <w:tcPr>
            <w:tcW w:w="1170" w:type="dxa"/>
            <w:gridSpan w:val="2"/>
            <w:tcBorders>
              <w:bottom w:val="double" w:sz="4" w:space="0" w:color="auto"/>
            </w:tcBorders>
            <w:shd w:val="clear" w:color="auto" w:fill="D9D9D9" w:themeFill="background1" w:themeFillShade="D9"/>
          </w:tcPr>
          <w:p w14:paraId="0AE090E6" w14:textId="77777777" w:rsidR="00932B76" w:rsidRPr="00762DD6" w:rsidRDefault="00932B76" w:rsidP="0019721B">
            <w:pPr>
              <w:tabs>
                <w:tab w:val="decimal" w:pos="882"/>
              </w:tabs>
              <w:spacing w:before="20" w:after="40"/>
              <w:ind w:right="-75"/>
              <w:rPr>
                <w:rFonts w:ascii="Arial" w:hAnsi="Arial" w:cs="Arial"/>
                <w:sz w:val="16"/>
                <w:szCs w:val="16"/>
                <w:u w:val="double"/>
              </w:rPr>
            </w:pPr>
            <w:r w:rsidRPr="00F9362D">
              <w:rPr>
                <w:rFonts w:ascii="Arial MT Pro" w:hAnsi="Arial MT Pro" w:cs="Arial"/>
                <w:sz w:val="16"/>
                <w:szCs w:val="16"/>
                <w:u w:val="double"/>
              </w:rPr>
              <w:t>7,000</w:t>
            </w:r>
          </w:p>
        </w:tc>
        <w:tc>
          <w:tcPr>
            <w:tcW w:w="1260" w:type="dxa"/>
            <w:gridSpan w:val="2"/>
            <w:tcBorders>
              <w:bottom w:val="double" w:sz="4" w:space="0" w:color="auto"/>
            </w:tcBorders>
            <w:shd w:val="clear" w:color="auto" w:fill="D9D9D9" w:themeFill="background1" w:themeFillShade="D9"/>
          </w:tcPr>
          <w:p w14:paraId="642372C9" w14:textId="77777777" w:rsidR="00932B76" w:rsidRPr="00762DD6" w:rsidRDefault="00932B76" w:rsidP="0019721B">
            <w:pPr>
              <w:tabs>
                <w:tab w:val="decimal" w:pos="992"/>
              </w:tabs>
              <w:spacing w:before="20" w:after="40"/>
              <w:ind w:right="-75"/>
              <w:rPr>
                <w:rFonts w:ascii="Arial" w:hAnsi="Arial" w:cs="Arial"/>
                <w:sz w:val="16"/>
                <w:szCs w:val="16"/>
                <w:u w:val="double"/>
              </w:rPr>
            </w:pPr>
            <w:r w:rsidRPr="00F9362D">
              <w:rPr>
                <w:rFonts w:ascii="Arial MT Pro" w:hAnsi="Arial MT Pro" w:cs="Arial"/>
                <w:sz w:val="16"/>
                <w:szCs w:val="16"/>
                <w:u w:val="double"/>
              </w:rPr>
              <w:t>95,000</w:t>
            </w:r>
          </w:p>
        </w:tc>
        <w:tc>
          <w:tcPr>
            <w:tcW w:w="1260" w:type="dxa"/>
            <w:gridSpan w:val="2"/>
            <w:tcBorders>
              <w:bottom w:val="double" w:sz="4" w:space="0" w:color="auto"/>
            </w:tcBorders>
            <w:shd w:val="clear" w:color="auto" w:fill="D9D9D9" w:themeFill="background1" w:themeFillShade="D9"/>
          </w:tcPr>
          <w:p w14:paraId="3EF781CE" w14:textId="77777777" w:rsidR="00932B76" w:rsidRPr="00762DD6" w:rsidRDefault="00932B76" w:rsidP="0019721B">
            <w:pPr>
              <w:tabs>
                <w:tab w:val="decimal" w:pos="937"/>
              </w:tabs>
              <w:spacing w:before="20" w:after="40"/>
              <w:ind w:right="-75"/>
              <w:rPr>
                <w:rFonts w:ascii="Arial" w:hAnsi="Arial" w:cs="Arial"/>
                <w:sz w:val="16"/>
                <w:szCs w:val="16"/>
                <w:u w:val="double"/>
              </w:rPr>
            </w:pPr>
            <w:r w:rsidRPr="00F9362D">
              <w:rPr>
                <w:rFonts w:ascii="Arial MT Pro" w:hAnsi="Arial MT Pro" w:cs="Arial"/>
                <w:sz w:val="16"/>
                <w:szCs w:val="16"/>
                <w:u w:val="double"/>
              </w:rPr>
              <w:t>6,000</w:t>
            </w:r>
          </w:p>
        </w:tc>
        <w:tc>
          <w:tcPr>
            <w:tcW w:w="1350" w:type="dxa"/>
            <w:gridSpan w:val="2"/>
            <w:tcBorders>
              <w:bottom w:val="double" w:sz="4" w:space="0" w:color="auto"/>
            </w:tcBorders>
            <w:shd w:val="clear" w:color="auto" w:fill="D9D9D9" w:themeFill="background1" w:themeFillShade="D9"/>
          </w:tcPr>
          <w:p w14:paraId="383B8E2F" w14:textId="77777777" w:rsidR="00932B76" w:rsidRPr="00762DD6" w:rsidRDefault="00751ED6" w:rsidP="00FF5978">
            <w:pPr>
              <w:tabs>
                <w:tab w:val="decimal" w:pos="1157"/>
              </w:tabs>
              <w:spacing w:before="20" w:after="40"/>
              <w:ind w:right="-75"/>
              <w:rPr>
                <w:rFonts w:ascii="Arial" w:hAnsi="Arial" w:cs="Arial"/>
                <w:sz w:val="16"/>
                <w:szCs w:val="16"/>
                <w:u w:val="double"/>
              </w:rPr>
            </w:pPr>
            <w:r w:rsidRPr="00F9362D">
              <w:rPr>
                <w:rFonts w:ascii="Arial MT Pro" w:hAnsi="Arial MT Pro" w:cs="Arial"/>
                <w:sz w:val="16"/>
                <w:szCs w:val="16"/>
                <w:u w:val="double"/>
              </w:rPr>
              <w:t>195</w:t>
            </w:r>
            <w:r w:rsidR="00932B76" w:rsidRPr="00F9362D">
              <w:rPr>
                <w:rFonts w:ascii="Arial MT Pro" w:hAnsi="Arial MT Pro" w:cs="Arial"/>
                <w:sz w:val="16"/>
                <w:szCs w:val="16"/>
                <w:u w:val="double"/>
              </w:rPr>
              <w:t>,000</w:t>
            </w:r>
          </w:p>
        </w:tc>
        <w:tc>
          <w:tcPr>
            <w:tcW w:w="1440" w:type="dxa"/>
            <w:gridSpan w:val="2"/>
            <w:tcBorders>
              <w:bottom w:val="double" w:sz="4" w:space="0" w:color="auto"/>
            </w:tcBorders>
            <w:shd w:val="clear" w:color="auto" w:fill="D9D9D9" w:themeFill="background1" w:themeFillShade="D9"/>
          </w:tcPr>
          <w:p w14:paraId="5FCA6C73" w14:textId="77777777" w:rsidR="00932B76" w:rsidRPr="00762DD6" w:rsidRDefault="00344EB0" w:rsidP="00423258">
            <w:pPr>
              <w:spacing w:before="20" w:after="40"/>
              <w:jc w:val="right"/>
              <w:rPr>
                <w:rFonts w:ascii="Arial" w:hAnsi="Arial" w:cs="Arial"/>
                <w:sz w:val="16"/>
                <w:szCs w:val="16"/>
                <w:u w:val="double"/>
              </w:rPr>
            </w:pPr>
            <w:r w:rsidRPr="00F9362D">
              <w:rPr>
                <w:rFonts w:ascii="Arial MT Pro" w:hAnsi="Arial MT Pro" w:cs="Arial"/>
                <w:sz w:val="16"/>
                <w:szCs w:val="16"/>
                <w:u w:val="double"/>
              </w:rPr>
              <w:t>8,000</w:t>
            </w:r>
          </w:p>
        </w:tc>
        <w:tc>
          <w:tcPr>
            <w:tcW w:w="1170" w:type="dxa"/>
            <w:gridSpan w:val="2"/>
            <w:tcBorders>
              <w:bottom w:val="double" w:sz="4" w:space="0" w:color="auto"/>
            </w:tcBorders>
            <w:shd w:val="clear" w:color="auto" w:fill="D9D9D9" w:themeFill="background1" w:themeFillShade="D9"/>
          </w:tcPr>
          <w:p w14:paraId="73AF6DA3" w14:textId="77777777" w:rsidR="00932B76" w:rsidRPr="00762DD6" w:rsidRDefault="00344EB0" w:rsidP="00423258">
            <w:pPr>
              <w:spacing w:before="20" w:after="40"/>
              <w:jc w:val="right"/>
              <w:rPr>
                <w:rFonts w:ascii="Arial" w:hAnsi="Arial" w:cs="Arial"/>
                <w:sz w:val="16"/>
                <w:szCs w:val="16"/>
                <w:u w:val="double"/>
              </w:rPr>
            </w:pPr>
            <w:r w:rsidRPr="00F9362D">
              <w:rPr>
                <w:rFonts w:ascii="Arial MT Pro" w:hAnsi="Arial MT Pro" w:cs="Arial"/>
                <w:sz w:val="16"/>
                <w:szCs w:val="16"/>
                <w:u w:val="double"/>
              </w:rPr>
              <w:t>53,000</w:t>
            </w:r>
          </w:p>
        </w:tc>
        <w:tc>
          <w:tcPr>
            <w:tcW w:w="1170" w:type="dxa"/>
            <w:gridSpan w:val="2"/>
            <w:tcBorders>
              <w:bottom w:val="double" w:sz="4" w:space="0" w:color="auto"/>
            </w:tcBorders>
            <w:shd w:val="clear" w:color="auto" w:fill="D9D9D9" w:themeFill="background1" w:themeFillShade="D9"/>
          </w:tcPr>
          <w:p w14:paraId="2C0DFBB4" w14:textId="77777777" w:rsidR="00932B76" w:rsidRPr="00762DD6" w:rsidRDefault="00344EB0" w:rsidP="00423258">
            <w:pPr>
              <w:spacing w:before="20" w:after="40"/>
              <w:jc w:val="right"/>
              <w:rPr>
                <w:rFonts w:ascii="Arial" w:hAnsi="Arial" w:cs="Arial"/>
                <w:sz w:val="16"/>
                <w:szCs w:val="16"/>
                <w:u w:val="double"/>
              </w:rPr>
            </w:pPr>
            <w:r w:rsidRPr="00F9362D">
              <w:rPr>
                <w:rFonts w:ascii="Arial MT Pro" w:hAnsi="Arial MT Pro" w:cs="Arial"/>
                <w:sz w:val="16"/>
                <w:szCs w:val="16"/>
                <w:u w:val="double"/>
              </w:rPr>
              <w:t>4,000</w:t>
            </w:r>
          </w:p>
        </w:tc>
        <w:tc>
          <w:tcPr>
            <w:tcW w:w="1283" w:type="dxa"/>
            <w:gridSpan w:val="2"/>
            <w:tcBorders>
              <w:bottom w:val="double" w:sz="4" w:space="0" w:color="auto"/>
              <w:right w:val="double" w:sz="4" w:space="0" w:color="auto"/>
            </w:tcBorders>
            <w:shd w:val="clear" w:color="auto" w:fill="D9D9D9" w:themeFill="background1" w:themeFillShade="D9"/>
          </w:tcPr>
          <w:p w14:paraId="2F7DFB0A" w14:textId="77777777" w:rsidR="00932B76" w:rsidRPr="00F9362D" w:rsidRDefault="00344EB0" w:rsidP="00423258">
            <w:pPr>
              <w:spacing w:before="20" w:after="40"/>
              <w:jc w:val="right"/>
              <w:rPr>
                <w:rFonts w:ascii="Arial MT Pro" w:hAnsi="Arial MT Pro" w:cs="Arial"/>
                <w:sz w:val="16"/>
                <w:szCs w:val="16"/>
                <w:u w:val="double"/>
              </w:rPr>
            </w:pPr>
            <w:r w:rsidRPr="00F9362D">
              <w:rPr>
                <w:rFonts w:ascii="Arial MT Pro" w:hAnsi="Arial MT Pro" w:cs="Arial"/>
                <w:sz w:val="16"/>
                <w:szCs w:val="16"/>
                <w:u w:val="double"/>
              </w:rPr>
              <w:t>5,000</w:t>
            </w:r>
          </w:p>
        </w:tc>
      </w:tr>
    </w:tbl>
    <w:p w14:paraId="35D0212E" w14:textId="77777777" w:rsidR="00390093" w:rsidRDefault="00344EB0" w:rsidP="00390093">
      <w:pPr>
        <w:shd w:val="clear" w:color="auto" w:fill="FFFFFF"/>
        <w:tabs>
          <w:tab w:val="center" w:pos="4565"/>
          <w:tab w:val="center" w:pos="9130"/>
        </w:tabs>
        <w:spacing w:before="360"/>
        <w:sectPr w:rsidR="00390093" w:rsidSect="00762DD6">
          <w:headerReference w:type="even" r:id="rId26"/>
          <w:footerReference w:type="even" r:id="rId27"/>
          <w:pgSz w:w="15841" w:h="12241" w:orient="landscape" w:code="1"/>
          <w:pgMar w:top="1138" w:right="1063" w:bottom="1699" w:left="1008" w:header="720" w:footer="720" w:gutter="0"/>
          <w:cols w:space="720"/>
          <w:docGrid w:linePitch="150"/>
        </w:sectPr>
      </w:pPr>
      <w:r>
        <w:t xml:space="preserve">                                                     </w:t>
      </w:r>
      <w:r w:rsidR="00937B1C">
        <w:t xml:space="preserve">   </w:t>
      </w:r>
      <w:r w:rsidR="00390093" w:rsidRPr="00F9362D">
        <w:rPr>
          <w:rFonts w:ascii="Arial MT Pro" w:hAnsi="Arial MT Pro"/>
          <w:sz w:val="16"/>
          <w:szCs w:val="16"/>
        </w:rPr>
        <w:t>23</w:t>
      </w:r>
      <w:r w:rsidR="006C5959" w:rsidRPr="00F9362D">
        <w:rPr>
          <w:rFonts w:ascii="Arial MT Pro" w:hAnsi="Arial MT Pro"/>
          <w:sz w:val="16"/>
          <w:szCs w:val="16"/>
        </w:rPr>
        <w:t>7</w:t>
      </w:r>
      <w:r w:rsidR="00390093" w:rsidRPr="00F9362D">
        <w:rPr>
          <w:rFonts w:ascii="Arial MT Pro" w:hAnsi="Arial MT Pro"/>
          <w:sz w:val="16"/>
          <w:szCs w:val="16"/>
        </w:rPr>
        <w:t>,000</w:t>
      </w:r>
      <w:r w:rsidR="00390093" w:rsidRPr="00F9362D">
        <w:rPr>
          <w:rFonts w:ascii="Arial MT Pro" w:hAnsi="Arial MT Pro"/>
          <w:sz w:val="20"/>
        </w:rPr>
        <w:tab/>
      </w:r>
      <w:r w:rsidRPr="00F9362D">
        <w:rPr>
          <w:rFonts w:ascii="Arial MT Pro" w:hAnsi="Arial MT Pro"/>
          <w:sz w:val="20"/>
        </w:rPr>
        <w:t xml:space="preserve">                                                                                                      </w:t>
      </w:r>
      <w:r w:rsidR="00390093" w:rsidRPr="00F9362D">
        <w:rPr>
          <w:rFonts w:ascii="Arial MT Pro" w:hAnsi="Arial MT Pro"/>
          <w:sz w:val="16"/>
          <w:szCs w:val="16"/>
        </w:rPr>
        <w:t>23</w:t>
      </w:r>
      <w:r w:rsidR="006C5959" w:rsidRPr="00F9362D">
        <w:rPr>
          <w:rFonts w:ascii="Arial MT Pro" w:hAnsi="Arial MT Pro"/>
          <w:sz w:val="16"/>
          <w:szCs w:val="16"/>
        </w:rPr>
        <w:t>7</w:t>
      </w:r>
      <w:r w:rsidR="00390093" w:rsidRPr="00F9362D">
        <w:rPr>
          <w:rFonts w:ascii="Arial MT Pro" w:hAnsi="Arial MT Pro"/>
          <w:sz w:val="16"/>
          <w:szCs w:val="16"/>
        </w:rPr>
        <w:t>,000</w:t>
      </w:r>
    </w:p>
    <w:p w14:paraId="0C95B8A2" w14:textId="77777777" w:rsidR="00390093" w:rsidRPr="00F9362D" w:rsidRDefault="00390093" w:rsidP="00C9089A">
      <w:pPr>
        <w:pStyle w:val="ph3full"/>
        <w:shd w:val="clear" w:color="auto" w:fill="FFFFFF"/>
        <w:tabs>
          <w:tab w:val="right" w:pos="8855"/>
        </w:tabs>
        <w:spacing w:before="0" w:line="360" w:lineRule="auto"/>
        <w:rPr>
          <w:rFonts w:ascii="Arial MT Pro" w:hAnsi="Arial MT Pro"/>
          <w:color w:val="auto"/>
        </w:rPr>
      </w:pPr>
      <w:r w:rsidRPr="00F9362D">
        <w:rPr>
          <w:rFonts w:ascii="Arial MT Pro" w:hAnsi="Arial MT Pro"/>
          <w:color w:val="auto"/>
        </w:rPr>
        <w:lastRenderedPageBreak/>
        <w:t xml:space="preserve">(continued)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1-7A</w:t>
      </w:r>
    </w:p>
    <w:p w14:paraId="66D8C6F0" w14:textId="6C4AF277" w:rsidR="00390093" w:rsidRDefault="00390093" w:rsidP="005F6255">
      <w:pPr>
        <w:pStyle w:val="ph5reqns"/>
        <w:shd w:val="clear" w:color="auto" w:fill="FFFFFF"/>
        <w:tabs>
          <w:tab w:val="right" w:pos="8855"/>
        </w:tabs>
        <w:rPr>
          <w:color w:val="auto"/>
        </w:rPr>
      </w:pPr>
      <w:r w:rsidRPr="001C6BAA">
        <w:rPr>
          <w:color w:val="auto"/>
        </w:rPr>
        <w:t>Req. 2</w:t>
      </w:r>
    </w:p>
    <w:p w14:paraId="69786634" w14:textId="77777777" w:rsidR="005F6255" w:rsidRPr="001C6BAA" w:rsidRDefault="005F6255" w:rsidP="005F6255">
      <w:pPr>
        <w:pStyle w:val="ph5reqns"/>
        <w:shd w:val="clear" w:color="auto" w:fill="FFFFFF"/>
        <w:tabs>
          <w:tab w:val="right" w:pos="8855"/>
        </w:tabs>
        <w:rPr>
          <w:color w:val="auto"/>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40"/>
        <w:gridCol w:w="1485"/>
        <w:gridCol w:w="1485"/>
      </w:tblGrid>
      <w:tr w:rsidR="00390093" w14:paraId="4036D572" w14:textId="77777777" w:rsidTr="0019721B">
        <w:trPr>
          <w:cantSplit/>
        </w:trPr>
        <w:tc>
          <w:tcPr>
            <w:tcW w:w="8910" w:type="dxa"/>
            <w:gridSpan w:val="3"/>
            <w:tcBorders>
              <w:top w:val="double" w:sz="4" w:space="0" w:color="auto"/>
            </w:tcBorders>
            <w:shd w:val="clear" w:color="auto" w:fill="FFFFFF"/>
            <w:vAlign w:val="bottom"/>
          </w:tcPr>
          <w:p w14:paraId="2554C5D9" w14:textId="77777777" w:rsidR="00390093" w:rsidRPr="00F9362D" w:rsidRDefault="00D00035" w:rsidP="0019721B">
            <w:pPr>
              <w:pStyle w:val="pformhead"/>
              <w:spacing w:before="40" w:after="40"/>
              <w:rPr>
                <w:rFonts w:ascii="Arial MT Pro" w:hAnsi="Arial MT Pro"/>
                <w:b/>
                <w:color w:val="auto"/>
                <w:sz w:val="20"/>
              </w:rPr>
            </w:pPr>
            <w:r w:rsidRPr="00F9362D">
              <w:rPr>
                <w:rFonts w:ascii="Arial MT Pro" w:hAnsi="Arial MT Pro"/>
                <w:b/>
                <w:color w:val="auto"/>
                <w:sz w:val="20"/>
              </w:rPr>
              <w:t>REANEY PERSONNEL SERVICES</w:t>
            </w:r>
          </w:p>
        </w:tc>
      </w:tr>
      <w:tr w:rsidR="00390093" w14:paraId="38F7F130" w14:textId="77777777" w:rsidTr="0019721B">
        <w:trPr>
          <w:cantSplit/>
        </w:trPr>
        <w:tc>
          <w:tcPr>
            <w:tcW w:w="8910" w:type="dxa"/>
            <w:gridSpan w:val="3"/>
            <w:tcBorders>
              <w:bottom w:val="single" w:sz="4" w:space="0" w:color="auto"/>
            </w:tcBorders>
            <w:shd w:val="clear" w:color="auto" w:fill="FFFFFF"/>
            <w:vAlign w:val="bottom"/>
          </w:tcPr>
          <w:p w14:paraId="12A7586C"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Income Statement</w:t>
            </w:r>
          </w:p>
        </w:tc>
      </w:tr>
      <w:tr w:rsidR="00390093" w14:paraId="0335BAFA" w14:textId="77777777" w:rsidTr="0019721B">
        <w:trPr>
          <w:cantSplit/>
        </w:trPr>
        <w:tc>
          <w:tcPr>
            <w:tcW w:w="8910" w:type="dxa"/>
            <w:gridSpan w:val="3"/>
            <w:tcBorders>
              <w:top w:val="single" w:sz="4" w:space="0" w:color="auto"/>
              <w:bottom w:val="double" w:sz="4" w:space="0" w:color="auto"/>
            </w:tcBorders>
            <w:shd w:val="clear" w:color="auto" w:fill="FFFFFF"/>
            <w:vAlign w:val="bottom"/>
          </w:tcPr>
          <w:p w14:paraId="1AECA2FE" w14:textId="1244A656"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Month Ended September 30, </w:t>
            </w:r>
            <w:r w:rsidR="00993F90" w:rsidRPr="00F9362D">
              <w:rPr>
                <w:rFonts w:ascii="Arial MT Pro" w:hAnsi="Arial MT Pro"/>
                <w:color w:val="auto"/>
                <w:sz w:val="20"/>
              </w:rPr>
              <w:t>2023</w:t>
            </w:r>
          </w:p>
        </w:tc>
      </w:tr>
      <w:tr w:rsidR="00390093" w14:paraId="060CEAA8" w14:textId="77777777" w:rsidTr="0019721B">
        <w:trPr>
          <w:cantSplit/>
        </w:trPr>
        <w:tc>
          <w:tcPr>
            <w:tcW w:w="5940" w:type="dxa"/>
            <w:tcBorders>
              <w:right w:val="double" w:sz="4" w:space="0" w:color="auto"/>
            </w:tcBorders>
            <w:shd w:val="clear" w:color="auto" w:fill="FFFFFF"/>
            <w:vAlign w:val="bottom"/>
          </w:tcPr>
          <w:p w14:paraId="3F52ADFC" w14:textId="77777777" w:rsidR="00390093" w:rsidRDefault="00390093" w:rsidP="0019721B">
            <w:pPr>
              <w:pStyle w:val="pformab"/>
              <w:spacing w:before="40" w:after="40"/>
              <w:ind w:right="167"/>
              <w:rPr>
                <w:rFonts w:ascii="Arial" w:hAnsi="Arial"/>
                <w:color w:val="auto"/>
                <w:sz w:val="20"/>
              </w:rPr>
            </w:pPr>
            <w:r w:rsidRPr="00F9362D">
              <w:rPr>
                <w:rFonts w:ascii="Arial MT Pro" w:hAnsi="Arial MT Pro"/>
                <w:b/>
                <w:color w:val="auto"/>
                <w:sz w:val="20"/>
              </w:rPr>
              <w:t>Revenue</w:t>
            </w:r>
          </w:p>
        </w:tc>
        <w:tc>
          <w:tcPr>
            <w:tcW w:w="1485" w:type="dxa"/>
            <w:tcBorders>
              <w:left w:val="double" w:sz="4" w:space="0" w:color="auto"/>
              <w:right w:val="double" w:sz="4" w:space="0" w:color="auto"/>
            </w:tcBorders>
            <w:shd w:val="clear" w:color="auto" w:fill="FFFFFF"/>
            <w:vAlign w:val="bottom"/>
          </w:tcPr>
          <w:p w14:paraId="61E979FC"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54F9966E" w14:textId="77777777" w:rsidR="00390093" w:rsidRPr="00F9362D" w:rsidRDefault="00390093" w:rsidP="0019721B">
            <w:pPr>
              <w:pStyle w:val="pformab"/>
              <w:tabs>
                <w:tab w:val="decimal" w:pos="937"/>
              </w:tabs>
              <w:spacing w:before="0" w:after="40"/>
              <w:rPr>
                <w:rFonts w:ascii="Arial MT Pro" w:hAnsi="Arial MT Pro"/>
                <w:color w:val="auto"/>
                <w:sz w:val="20"/>
              </w:rPr>
            </w:pPr>
          </w:p>
        </w:tc>
      </w:tr>
      <w:tr w:rsidR="00390093" w14:paraId="37C54BAE" w14:textId="77777777" w:rsidTr="0019721B">
        <w:trPr>
          <w:cantSplit/>
        </w:trPr>
        <w:tc>
          <w:tcPr>
            <w:tcW w:w="5940" w:type="dxa"/>
            <w:tcBorders>
              <w:right w:val="double" w:sz="4" w:space="0" w:color="auto"/>
            </w:tcBorders>
            <w:shd w:val="clear" w:color="auto" w:fill="FFFFFF"/>
            <w:vAlign w:val="bottom"/>
          </w:tcPr>
          <w:p w14:paraId="3892E9B3"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Service revenue*</w:t>
            </w:r>
          </w:p>
        </w:tc>
        <w:tc>
          <w:tcPr>
            <w:tcW w:w="1485" w:type="dxa"/>
            <w:tcBorders>
              <w:left w:val="double" w:sz="4" w:space="0" w:color="auto"/>
              <w:right w:val="double" w:sz="4" w:space="0" w:color="auto"/>
            </w:tcBorders>
            <w:shd w:val="clear" w:color="auto" w:fill="FFFFFF"/>
            <w:vAlign w:val="bottom"/>
          </w:tcPr>
          <w:p w14:paraId="771C5A7B"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15C81473" w14:textId="77777777" w:rsidR="00390093" w:rsidRPr="00F9362D" w:rsidRDefault="00390093" w:rsidP="0089772E">
            <w:pPr>
              <w:pStyle w:val="pformab"/>
              <w:spacing w:before="0" w:after="40"/>
              <w:jc w:val="right"/>
              <w:rPr>
                <w:rFonts w:ascii="Arial MT Pro" w:hAnsi="Arial MT Pro"/>
                <w:color w:val="auto"/>
                <w:sz w:val="20"/>
              </w:rPr>
            </w:pPr>
            <w:r w:rsidRPr="00F9362D">
              <w:rPr>
                <w:rFonts w:ascii="Arial MT Pro" w:hAnsi="Arial MT Pro"/>
                <w:color w:val="auto"/>
                <w:sz w:val="20"/>
              </w:rPr>
              <w:t>$53,000</w:t>
            </w:r>
          </w:p>
        </w:tc>
      </w:tr>
      <w:tr w:rsidR="00390093" w14:paraId="1164900F" w14:textId="77777777" w:rsidTr="0019721B">
        <w:trPr>
          <w:cantSplit/>
        </w:trPr>
        <w:tc>
          <w:tcPr>
            <w:tcW w:w="5940" w:type="dxa"/>
            <w:tcBorders>
              <w:right w:val="double" w:sz="4" w:space="0" w:color="auto"/>
            </w:tcBorders>
            <w:shd w:val="clear" w:color="auto" w:fill="FFFFFF"/>
            <w:vAlign w:val="bottom"/>
          </w:tcPr>
          <w:p w14:paraId="26F52C20"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b/>
                <w:color w:val="auto"/>
                <w:sz w:val="20"/>
              </w:rPr>
              <w:t>Expenses</w:t>
            </w:r>
          </w:p>
        </w:tc>
        <w:tc>
          <w:tcPr>
            <w:tcW w:w="1485" w:type="dxa"/>
            <w:tcBorders>
              <w:left w:val="double" w:sz="4" w:space="0" w:color="auto"/>
              <w:right w:val="double" w:sz="4" w:space="0" w:color="auto"/>
            </w:tcBorders>
            <w:shd w:val="clear" w:color="auto" w:fill="FFFFFF"/>
            <w:vAlign w:val="bottom"/>
          </w:tcPr>
          <w:p w14:paraId="26AAA044"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7AD325F8" w14:textId="77777777" w:rsidR="00390093" w:rsidRPr="00F9362D" w:rsidRDefault="00390093" w:rsidP="0089772E">
            <w:pPr>
              <w:pStyle w:val="pformab"/>
              <w:spacing w:before="0" w:after="40"/>
              <w:jc w:val="right"/>
              <w:rPr>
                <w:rFonts w:ascii="Arial MT Pro" w:hAnsi="Arial MT Pro"/>
                <w:color w:val="auto"/>
                <w:sz w:val="20"/>
              </w:rPr>
            </w:pPr>
          </w:p>
        </w:tc>
      </w:tr>
      <w:tr w:rsidR="00390093" w14:paraId="1E80CA9A" w14:textId="77777777" w:rsidTr="0019721B">
        <w:trPr>
          <w:cantSplit/>
        </w:trPr>
        <w:tc>
          <w:tcPr>
            <w:tcW w:w="5940" w:type="dxa"/>
            <w:tcBorders>
              <w:right w:val="double" w:sz="4" w:space="0" w:color="auto"/>
            </w:tcBorders>
            <w:shd w:val="clear" w:color="auto" w:fill="FFFFFF"/>
            <w:vAlign w:val="bottom"/>
          </w:tcPr>
          <w:p w14:paraId="59F757C1" w14:textId="77777777" w:rsidR="00390093" w:rsidRDefault="00390093" w:rsidP="00366520">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00AF4729" w:rsidRPr="00F9362D">
              <w:rPr>
                <w:rFonts w:ascii="Arial MT Pro" w:hAnsi="Arial MT Pro"/>
                <w:color w:val="auto"/>
                <w:sz w:val="20"/>
              </w:rPr>
              <w:t xml:space="preserve">Salaries </w:t>
            </w:r>
            <w:r w:rsidRPr="00F9362D">
              <w:rPr>
                <w:rFonts w:ascii="Arial MT Pro" w:hAnsi="Arial MT Pro"/>
                <w:color w:val="auto"/>
                <w:sz w:val="20"/>
              </w:rPr>
              <w:t>expense</w:t>
            </w:r>
          </w:p>
        </w:tc>
        <w:tc>
          <w:tcPr>
            <w:tcW w:w="1485" w:type="dxa"/>
            <w:tcBorders>
              <w:left w:val="double" w:sz="4" w:space="0" w:color="auto"/>
              <w:right w:val="double" w:sz="4" w:space="0" w:color="auto"/>
            </w:tcBorders>
            <w:shd w:val="clear" w:color="auto" w:fill="FFFFFF"/>
            <w:vAlign w:val="bottom"/>
          </w:tcPr>
          <w:p w14:paraId="00EE6BD2"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$5,000</w:t>
            </w:r>
          </w:p>
        </w:tc>
        <w:tc>
          <w:tcPr>
            <w:tcW w:w="1485" w:type="dxa"/>
            <w:tcBorders>
              <w:left w:val="double" w:sz="4" w:space="0" w:color="auto"/>
            </w:tcBorders>
            <w:shd w:val="clear" w:color="auto" w:fill="FFFFFF"/>
            <w:vAlign w:val="bottom"/>
          </w:tcPr>
          <w:p w14:paraId="55AB0F8F" w14:textId="77777777" w:rsidR="00390093" w:rsidRPr="00F9362D" w:rsidRDefault="00390093" w:rsidP="0089772E">
            <w:pPr>
              <w:pStyle w:val="pformab"/>
              <w:spacing w:before="0" w:after="40"/>
              <w:jc w:val="right"/>
              <w:rPr>
                <w:rFonts w:ascii="Arial MT Pro" w:hAnsi="Arial MT Pro"/>
                <w:color w:val="auto"/>
                <w:sz w:val="20"/>
              </w:rPr>
            </w:pPr>
          </w:p>
        </w:tc>
      </w:tr>
      <w:tr w:rsidR="00390093" w14:paraId="7001857E" w14:textId="77777777" w:rsidTr="0019721B">
        <w:trPr>
          <w:cantSplit/>
        </w:trPr>
        <w:tc>
          <w:tcPr>
            <w:tcW w:w="5940" w:type="dxa"/>
            <w:tcBorders>
              <w:right w:val="double" w:sz="4" w:space="0" w:color="auto"/>
            </w:tcBorders>
            <w:shd w:val="clear" w:color="auto" w:fill="FFFFFF"/>
            <w:vAlign w:val="bottom"/>
          </w:tcPr>
          <w:p w14:paraId="4DE9393B"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Advertising expense</w:t>
            </w:r>
          </w:p>
        </w:tc>
        <w:tc>
          <w:tcPr>
            <w:tcW w:w="1485" w:type="dxa"/>
            <w:tcBorders>
              <w:left w:val="double" w:sz="4" w:space="0" w:color="auto"/>
              <w:right w:val="double" w:sz="4" w:space="0" w:color="auto"/>
            </w:tcBorders>
            <w:shd w:val="clear" w:color="auto" w:fill="FFFFFF"/>
            <w:vAlign w:val="bottom"/>
          </w:tcPr>
          <w:p w14:paraId="07456A9F" w14:textId="77777777" w:rsidR="00390093" w:rsidRDefault="0089772E" w:rsidP="00762DD6">
            <w:pPr>
              <w:pStyle w:val="pformab"/>
              <w:spacing w:before="40" w:after="40"/>
              <w:ind w:right="30"/>
              <w:jc w:val="right"/>
              <w:rPr>
                <w:rFonts w:ascii="Arial" w:hAnsi="Arial"/>
                <w:color w:val="auto"/>
                <w:sz w:val="20"/>
                <w:u w:val="single"/>
              </w:rPr>
            </w:pPr>
            <w:r w:rsidRPr="00F9362D">
              <w:rPr>
                <w:rFonts w:ascii="Arial MT Pro" w:hAnsi="Arial MT Pro"/>
                <w:color w:val="auto"/>
                <w:sz w:val="20"/>
                <w:u w:val="single"/>
              </w:rPr>
              <w:t xml:space="preserve">  </w:t>
            </w:r>
            <w:r w:rsidR="006C5959" w:rsidRPr="00F9362D">
              <w:rPr>
                <w:rFonts w:ascii="Arial MT Pro" w:hAnsi="Arial MT Pro"/>
                <w:color w:val="auto"/>
                <w:sz w:val="20"/>
                <w:u w:val="single"/>
              </w:rPr>
              <w:t>4</w:t>
            </w:r>
            <w:r w:rsidR="00390093" w:rsidRPr="00F9362D">
              <w:rPr>
                <w:rFonts w:ascii="Arial MT Pro" w:hAnsi="Arial MT Pro"/>
                <w:color w:val="auto"/>
                <w:sz w:val="20"/>
                <w:u w:val="single"/>
              </w:rPr>
              <w:t>,000</w:t>
            </w:r>
          </w:p>
        </w:tc>
        <w:tc>
          <w:tcPr>
            <w:tcW w:w="1485" w:type="dxa"/>
            <w:tcBorders>
              <w:left w:val="double" w:sz="4" w:space="0" w:color="auto"/>
            </w:tcBorders>
            <w:shd w:val="clear" w:color="auto" w:fill="FFFFFF"/>
            <w:vAlign w:val="bottom"/>
          </w:tcPr>
          <w:p w14:paraId="0D18159B" w14:textId="77777777" w:rsidR="00390093" w:rsidRPr="00F9362D" w:rsidRDefault="00390093" w:rsidP="0089772E">
            <w:pPr>
              <w:pStyle w:val="pformab"/>
              <w:spacing w:before="0" w:after="40"/>
              <w:jc w:val="right"/>
              <w:rPr>
                <w:rFonts w:ascii="Arial MT Pro" w:hAnsi="Arial MT Pro"/>
                <w:color w:val="auto"/>
                <w:sz w:val="20"/>
              </w:rPr>
            </w:pPr>
          </w:p>
        </w:tc>
      </w:tr>
      <w:tr w:rsidR="00390093" w14:paraId="6E5141F8" w14:textId="77777777" w:rsidTr="0019721B">
        <w:trPr>
          <w:cantSplit/>
        </w:trPr>
        <w:tc>
          <w:tcPr>
            <w:tcW w:w="5940" w:type="dxa"/>
            <w:tcBorders>
              <w:right w:val="double" w:sz="4" w:space="0" w:color="auto"/>
            </w:tcBorders>
            <w:shd w:val="clear" w:color="auto" w:fill="FFFFFF"/>
            <w:vAlign w:val="bottom"/>
          </w:tcPr>
          <w:p w14:paraId="056B16BB"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Pr="00F9362D">
              <w:rPr>
                <w:rFonts w:ascii="Arial MT Pro" w:hAnsi="Arial MT Pro"/>
                <w:color w:val="auto"/>
                <w:sz w:val="20"/>
              </w:rPr>
              <w:tab/>
              <w:t>Total expenses</w:t>
            </w:r>
          </w:p>
        </w:tc>
        <w:tc>
          <w:tcPr>
            <w:tcW w:w="1485" w:type="dxa"/>
            <w:tcBorders>
              <w:left w:val="double" w:sz="4" w:space="0" w:color="auto"/>
              <w:right w:val="double" w:sz="4" w:space="0" w:color="auto"/>
            </w:tcBorders>
            <w:shd w:val="clear" w:color="auto" w:fill="FFFFFF"/>
            <w:vAlign w:val="bottom"/>
          </w:tcPr>
          <w:p w14:paraId="7853C365"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407BF420" w14:textId="77777777" w:rsidR="00390093" w:rsidRPr="00F9362D" w:rsidRDefault="00390093" w:rsidP="0089772E">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w:t>
            </w:r>
            <w:r w:rsidR="006C5959" w:rsidRPr="00F9362D">
              <w:rPr>
                <w:rFonts w:ascii="Arial MT Pro" w:hAnsi="Arial MT Pro"/>
                <w:color w:val="auto"/>
                <w:sz w:val="20"/>
                <w:u w:val="single"/>
              </w:rPr>
              <w:t>9</w:t>
            </w:r>
            <w:r w:rsidRPr="00F9362D">
              <w:rPr>
                <w:rFonts w:ascii="Arial MT Pro" w:hAnsi="Arial MT Pro"/>
                <w:color w:val="auto"/>
                <w:sz w:val="20"/>
                <w:u w:val="single"/>
              </w:rPr>
              <w:t>,000</w:t>
            </w:r>
          </w:p>
        </w:tc>
      </w:tr>
      <w:tr w:rsidR="00390093" w14:paraId="3D58DCBB" w14:textId="77777777" w:rsidTr="0019721B">
        <w:trPr>
          <w:cantSplit/>
        </w:trPr>
        <w:tc>
          <w:tcPr>
            <w:tcW w:w="5940" w:type="dxa"/>
            <w:tcBorders>
              <w:right w:val="double" w:sz="4" w:space="0" w:color="auto"/>
            </w:tcBorders>
            <w:shd w:val="clear" w:color="auto" w:fill="FFFFFF"/>
            <w:vAlign w:val="bottom"/>
          </w:tcPr>
          <w:p w14:paraId="3E5CB8D6"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Net income</w:t>
            </w:r>
          </w:p>
        </w:tc>
        <w:tc>
          <w:tcPr>
            <w:tcW w:w="1485" w:type="dxa"/>
            <w:tcBorders>
              <w:left w:val="double" w:sz="4" w:space="0" w:color="auto"/>
              <w:right w:val="double" w:sz="4" w:space="0" w:color="auto"/>
            </w:tcBorders>
            <w:shd w:val="clear" w:color="auto" w:fill="FFFFFF"/>
            <w:vAlign w:val="bottom"/>
          </w:tcPr>
          <w:p w14:paraId="062BB965"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56740E63" w14:textId="77777777" w:rsidR="00390093" w:rsidRPr="00F9362D" w:rsidRDefault="00390093" w:rsidP="0089772E">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$4</w:t>
            </w:r>
            <w:r w:rsidR="006C5959" w:rsidRPr="00F9362D">
              <w:rPr>
                <w:rFonts w:ascii="Arial MT Pro" w:hAnsi="Arial MT Pro"/>
                <w:color w:val="auto"/>
                <w:sz w:val="20"/>
                <w:u w:val="double"/>
              </w:rPr>
              <w:t>4</w:t>
            </w:r>
            <w:r w:rsidRPr="00F9362D">
              <w:rPr>
                <w:rFonts w:ascii="Arial MT Pro" w:hAnsi="Arial MT Pro"/>
                <w:color w:val="auto"/>
                <w:sz w:val="20"/>
                <w:u w:val="double"/>
              </w:rPr>
              <w:t>,000</w:t>
            </w:r>
          </w:p>
        </w:tc>
      </w:tr>
    </w:tbl>
    <w:p w14:paraId="1518D9F0" w14:textId="6EADE251" w:rsidR="00390093" w:rsidRPr="00F9362D" w:rsidRDefault="00390093" w:rsidP="007F5274">
      <w:pPr>
        <w:pStyle w:val="ptablenote"/>
        <w:rPr>
          <w:rFonts w:ascii="Arial MT Pro" w:hAnsi="Arial MT Pro"/>
        </w:rPr>
      </w:pPr>
      <w:r w:rsidRPr="00F9362D">
        <w:rPr>
          <w:rFonts w:ascii="Arial MT Pro" w:hAnsi="Arial MT Pro"/>
        </w:rPr>
        <w:t>*($5,000 + $48,000)</w:t>
      </w:r>
    </w:p>
    <w:p w14:paraId="0573E6AD" w14:textId="77777777" w:rsidR="00390093" w:rsidRDefault="00390093" w:rsidP="00220B0A"/>
    <w:p w14:paraId="4A651CF1" w14:textId="2510B9E4" w:rsidR="00390093" w:rsidRDefault="00390093" w:rsidP="005F6255">
      <w:pPr>
        <w:pStyle w:val="ph5reqns"/>
        <w:shd w:val="clear" w:color="auto" w:fill="FFFFFF"/>
        <w:tabs>
          <w:tab w:val="right" w:pos="8855"/>
        </w:tabs>
        <w:outlineLvl w:val="0"/>
        <w:rPr>
          <w:color w:val="auto"/>
        </w:rPr>
      </w:pPr>
      <w:r w:rsidRPr="001C6BAA">
        <w:rPr>
          <w:color w:val="auto"/>
        </w:rPr>
        <w:t>Req. 3</w:t>
      </w:r>
    </w:p>
    <w:p w14:paraId="6C2ACD97" w14:textId="77777777" w:rsidR="005F6255" w:rsidRPr="001C6BAA" w:rsidRDefault="005F6255" w:rsidP="005F6255">
      <w:pPr>
        <w:pStyle w:val="ph5reqns"/>
        <w:shd w:val="clear" w:color="auto" w:fill="FFFFFF"/>
        <w:tabs>
          <w:tab w:val="right" w:pos="8855"/>
        </w:tabs>
        <w:rPr>
          <w:color w:val="auto"/>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25"/>
        <w:gridCol w:w="1485"/>
      </w:tblGrid>
      <w:tr w:rsidR="00390093" w14:paraId="31963C69" w14:textId="77777777" w:rsidTr="0019721B">
        <w:trPr>
          <w:cantSplit/>
        </w:trPr>
        <w:tc>
          <w:tcPr>
            <w:tcW w:w="8910" w:type="dxa"/>
            <w:gridSpan w:val="2"/>
            <w:tcBorders>
              <w:top w:val="double" w:sz="4" w:space="0" w:color="auto"/>
            </w:tcBorders>
            <w:shd w:val="clear" w:color="auto" w:fill="FFFFFF"/>
            <w:vAlign w:val="bottom"/>
          </w:tcPr>
          <w:p w14:paraId="241415D4" w14:textId="77777777" w:rsidR="00390093" w:rsidRPr="00F9362D" w:rsidRDefault="00D00035" w:rsidP="0019721B">
            <w:pPr>
              <w:pStyle w:val="pformhead"/>
              <w:spacing w:before="40" w:after="40"/>
              <w:rPr>
                <w:rFonts w:ascii="Arial MT Pro" w:hAnsi="Arial MT Pro"/>
                <w:color w:val="auto"/>
                <w:sz w:val="20"/>
              </w:rPr>
            </w:pPr>
            <w:r w:rsidRPr="00F9362D">
              <w:rPr>
                <w:rFonts w:ascii="Arial MT Pro" w:hAnsi="Arial MT Pro"/>
                <w:b/>
                <w:color w:val="auto"/>
                <w:sz w:val="20"/>
              </w:rPr>
              <w:t>REANEY PERSONNEL</w:t>
            </w:r>
            <w:r w:rsidRPr="00F9362D">
              <w:rPr>
                <w:rFonts w:ascii="Arial MT Pro" w:hAnsi="Arial MT Pro"/>
                <w:color w:val="auto"/>
                <w:sz w:val="20"/>
              </w:rPr>
              <w:t xml:space="preserve"> </w:t>
            </w:r>
            <w:r w:rsidRPr="00F9362D">
              <w:rPr>
                <w:rFonts w:ascii="Arial MT Pro" w:hAnsi="Arial MT Pro"/>
                <w:b/>
                <w:color w:val="auto"/>
                <w:sz w:val="20"/>
              </w:rPr>
              <w:t>SERVICES</w:t>
            </w:r>
          </w:p>
        </w:tc>
      </w:tr>
      <w:tr w:rsidR="00390093" w14:paraId="4CAF57DA" w14:textId="77777777" w:rsidTr="0019721B">
        <w:trPr>
          <w:cantSplit/>
        </w:trPr>
        <w:tc>
          <w:tcPr>
            <w:tcW w:w="8910" w:type="dxa"/>
            <w:gridSpan w:val="2"/>
            <w:tcBorders>
              <w:bottom w:val="single" w:sz="4" w:space="0" w:color="auto"/>
            </w:tcBorders>
            <w:shd w:val="clear" w:color="auto" w:fill="FFFFFF"/>
            <w:vAlign w:val="bottom"/>
          </w:tcPr>
          <w:p w14:paraId="6B984C2D"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Statement of Owner</w:t>
            </w:r>
            <w:r w:rsidR="00942890" w:rsidRPr="00F9362D">
              <w:rPr>
                <w:rFonts w:ascii="Arial MT Pro" w:hAnsi="Arial MT Pro"/>
                <w:color w:val="auto"/>
                <w:sz w:val="20"/>
              </w:rPr>
              <w:t>’</w:t>
            </w:r>
            <w:r w:rsidRPr="00F9362D">
              <w:rPr>
                <w:rFonts w:ascii="Arial MT Pro" w:hAnsi="Arial MT Pro"/>
                <w:color w:val="auto"/>
                <w:sz w:val="20"/>
              </w:rPr>
              <w:t>s Equity</w:t>
            </w:r>
          </w:p>
        </w:tc>
      </w:tr>
      <w:tr w:rsidR="00390093" w14:paraId="4FABBA63" w14:textId="77777777" w:rsidTr="0019721B">
        <w:trPr>
          <w:cantSplit/>
        </w:trPr>
        <w:tc>
          <w:tcPr>
            <w:tcW w:w="8910" w:type="dxa"/>
            <w:gridSpan w:val="2"/>
            <w:tcBorders>
              <w:top w:val="single" w:sz="4" w:space="0" w:color="auto"/>
              <w:bottom w:val="double" w:sz="4" w:space="0" w:color="auto"/>
            </w:tcBorders>
            <w:shd w:val="clear" w:color="auto" w:fill="FFFFFF"/>
            <w:vAlign w:val="bottom"/>
          </w:tcPr>
          <w:p w14:paraId="7DCA299F" w14:textId="1FD03CA8"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Month Ended September 30, </w:t>
            </w:r>
            <w:r w:rsidR="00993F90" w:rsidRPr="00F9362D">
              <w:rPr>
                <w:rFonts w:ascii="Arial MT Pro" w:hAnsi="Arial MT Pro"/>
                <w:color w:val="auto"/>
                <w:sz w:val="20"/>
              </w:rPr>
              <w:t>2023</w:t>
            </w:r>
          </w:p>
        </w:tc>
      </w:tr>
      <w:tr w:rsidR="00390093" w14:paraId="2FD4980F" w14:textId="77777777" w:rsidTr="0019721B">
        <w:trPr>
          <w:cantSplit/>
        </w:trPr>
        <w:tc>
          <w:tcPr>
            <w:tcW w:w="7425" w:type="dxa"/>
            <w:tcBorders>
              <w:right w:val="double" w:sz="4" w:space="0" w:color="auto"/>
            </w:tcBorders>
            <w:shd w:val="clear" w:color="auto" w:fill="FFFFFF"/>
            <w:vAlign w:val="bottom"/>
          </w:tcPr>
          <w:p w14:paraId="0A1A4B19" w14:textId="12B3BCD8" w:rsidR="00390093" w:rsidRDefault="00390093" w:rsidP="0019721B">
            <w:pPr>
              <w:pStyle w:val="pformab"/>
              <w:spacing w:before="40" w:after="40"/>
              <w:ind w:right="276"/>
              <w:rPr>
                <w:rFonts w:ascii="Arial" w:hAnsi="Arial"/>
                <w:color w:val="auto"/>
                <w:sz w:val="20"/>
              </w:rPr>
            </w:pPr>
            <w:r w:rsidRPr="00F9362D">
              <w:rPr>
                <w:rFonts w:ascii="Arial MT Pro" w:hAnsi="Arial MT Pro"/>
                <w:color w:val="auto"/>
                <w:sz w:val="20"/>
              </w:rPr>
              <w:t xml:space="preserve">M. Reaney, capital, September 1, </w:t>
            </w:r>
            <w:r w:rsidR="00993F90" w:rsidRPr="00F9362D">
              <w:rPr>
                <w:rFonts w:ascii="Arial MT Pro" w:hAnsi="Arial MT Pro"/>
                <w:color w:val="auto"/>
                <w:sz w:val="20"/>
              </w:rPr>
              <w:t>2023</w:t>
            </w:r>
          </w:p>
        </w:tc>
        <w:tc>
          <w:tcPr>
            <w:tcW w:w="1485" w:type="dxa"/>
            <w:tcBorders>
              <w:left w:val="double" w:sz="4" w:space="0" w:color="auto"/>
            </w:tcBorders>
            <w:shd w:val="clear" w:color="auto" w:fill="FFFFFF"/>
            <w:vAlign w:val="bottom"/>
          </w:tcPr>
          <w:p w14:paraId="2DBFBD79" w14:textId="77777777" w:rsidR="00390093" w:rsidRPr="00F9362D" w:rsidRDefault="00390093" w:rsidP="00762DD6">
            <w:pPr>
              <w:pStyle w:val="pformab"/>
              <w:tabs>
                <w:tab w:val="decimal" w:pos="1267"/>
              </w:tabs>
              <w:spacing w:before="0" w:after="40"/>
              <w:rPr>
                <w:rFonts w:ascii="Arial MT Pro" w:hAnsi="Arial MT Pro"/>
                <w:color w:val="auto"/>
                <w:sz w:val="20"/>
              </w:rPr>
            </w:pPr>
            <w:r w:rsidRPr="00F9362D">
              <w:rPr>
                <w:rFonts w:ascii="Arial MT Pro" w:hAnsi="Arial MT Pro"/>
                <w:color w:val="auto"/>
                <w:sz w:val="20"/>
              </w:rPr>
              <w:t>$115,000</w:t>
            </w:r>
          </w:p>
        </w:tc>
      </w:tr>
      <w:tr w:rsidR="00390093" w14:paraId="198A911E" w14:textId="77777777" w:rsidTr="0019721B">
        <w:trPr>
          <w:cantSplit/>
        </w:trPr>
        <w:tc>
          <w:tcPr>
            <w:tcW w:w="7425" w:type="dxa"/>
            <w:tcBorders>
              <w:right w:val="double" w:sz="4" w:space="0" w:color="auto"/>
            </w:tcBorders>
            <w:shd w:val="clear" w:color="auto" w:fill="FFFFFF"/>
            <w:vAlign w:val="bottom"/>
          </w:tcPr>
          <w:p w14:paraId="09DA4DC5"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Add:</w:t>
            </w:r>
            <w:r w:rsidRPr="00F9362D">
              <w:rPr>
                <w:rFonts w:ascii="Arial MT Pro" w:hAnsi="Arial MT Pro"/>
                <w:color w:val="auto"/>
                <w:sz w:val="20"/>
              </w:rPr>
              <w:tab/>
              <w:t>Investment by owner</w:t>
            </w:r>
          </w:p>
        </w:tc>
        <w:tc>
          <w:tcPr>
            <w:tcW w:w="1485" w:type="dxa"/>
            <w:tcBorders>
              <w:left w:val="double" w:sz="4" w:space="0" w:color="auto"/>
            </w:tcBorders>
            <w:shd w:val="clear" w:color="auto" w:fill="FFFFFF"/>
            <w:vAlign w:val="bottom"/>
          </w:tcPr>
          <w:p w14:paraId="16E63BA3" w14:textId="77777777" w:rsidR="00390093" w:rsidRPr="00F9362D" w:rsidRDefault="00390093" w:rsidP="00762DD6">
            <w:pPr>
              <w:pStyle w:val="pformab"/>
              <w:tabs>
                <w:tab w:val="decimal" w:pos="1267"/>
              </w:tabs>
              <w:spacing w:before="0" w:after="40"/>
              <w:rPr>
                <w:rFonts w:ascii="Arial MT Pro" w:hAnsi="Arial MT Pro"/>
                <w:color w:val="auto"/>
                <w:sz w:val="20"/>
              </w:rPr>
            </w:pPr>
            <w:r w:rsidRPr="00F9362D">
              <w:rPr>
                <w:rFonts w:ascii="Arial MT Pro" w:hAnsi="Arial MT Pro"/>
                <w:color w:val="auto"/>
                <w:sz w:val="20"/>
              </w:rPr>
              <w:t>80,000</w:t>
            </w:r>
          </w:p>
        </w:tc>
      </w:tr>
      <w:tr w:rsidR="00390093" w14:paraId="0FB145EA" w14:textId="77777777" w:rsidTr="0019721B">
        <w:trPr>
          <w:cantSplit/>
        </w:trPr>
        <w:tc>
          <w:tcPr>
            <w:tcW w:w="7425" w:type="dxa"/>
            <w:tcBorders>
              <w:right w:val="double" w:sz="4" w:space="0" w:color="auto"/>
            </w:tcBorders>
            <w:shd w:val="clear" w:color="auto" w:fill="FFFFFF"/>
            <w:vAlign w:val="bottom"/>
          </w:tcPr>
          <w:p w14:paraId="73EDE883"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ab/>
              <w:t xml:space="preserve">Net income </w:t>
            </w:r>
          </w:p>
        </w:tc>
        <w:tc>
          <w:tcPr>
            <w:tcW w:w="1485" w:type="dxa"/>
            <w:tcBorders>
              <w:left w:val="double" w:sz="4" w:space="0" w:color="auto"/>
            </w:tcBorders>
            <w:shd w:val="clear" w:color="auto" w:fill="FFFFFF"/>
            <w:vAlign w:val="bottom"/>
          </w:tcPr>
          <w:p w14:paraId="08FDE7C6" w14:textId="77777777" w:rsidR="00390093" w:rsidRPr="00F9362D" w:rsidRDefault="00390093" w:rsidP="00762DD6">
            <w:pPr>
              <w:pStyle w:val="pformab"/>
              <w:tabs>
                <w:tab w:val="decimal" w:pos="1267"/>
              </w:tabs>
              <w:spacing w:before="0" w:after="40"/>
              <w:rPr>
                <w:rFonts w:ascii="Arial MT Pro" w:hAnsi="Arial MT Pro"/>
                <w:color w:val="auto"/>
                <w:sz w:val="20"/>
                <w:u w:val="single"/>
              </w:rPr>
            </w:pPr>
            <w:r w:rsidRPr="00F9362D">
              <w:rPr>
                <w:rFonts w:ascii="Arial MT Pro" w:hAnsi="Arial MT Pro"/>
                <w:color w:val="auto"/>
                <w:sz w:val="20"/>
                <w:u w:val="single"/>
              </w:rPr>
              <w:t>    4</w:t>
            </w:r>
            <w:r w:rsidR="006C5959" w:rsidRPr="00F9362D">
              <w:rPr>
                <w:rFonts w:ascii="Arial MT Pro" w:hAnsi="Arial MT Pro"/>
                <w:color w:val="auto"/>
                <w:sz w:val="20"/>
                <w:u w:val="single"/>
              </w:rPr>
              <w:t>4</w:t>
            </w:r>
            <w:r w:rsidRPr="00F9362D">
              <w:rPr>
                <w:rFonts w:ascii="Arial MT Pro" w:hAnsi="Arial MT Pro"/>
                <w:color w:val="auto"/>
                <w:sz w:val="20"/>
                <w:u w:val="single"/>
              </w:rPr>
              <w:t>,000</w:t>
            </w:r>
          </w:p>
        </w:tc>
      </w:tr>
      <w:tr w:rsidR="00390093" w14:paraId="149A2378" w14:textId="77777777" w:rsidTr="0019721B">
        <w:trPr>
          <w:cantSplit/>
        </w:trPr>
        <w:tc>
          <w:tcPr>
            <w:tcW w:w="7425" w:type="dxa"/>
            <w:tcBorders>
              <w:right w:val="double" w:sz="4" w:space="0" w:color="auto"/>
            </w:tcBorders>
            <w:shd w:val="clear" w:color="auto" w:fill="FFFFFF"/>
            <w:vAlign w:val="bottom"/>
          </w:tcPr>
          <w:p w14:paraId="1ED3D137" w14:textId="77777777" w:rsidR="00390093" w:rsidRDefault="00390093" w:rsidP="0019721B">
            <w:pPr>
              <w:pStyle w:val="pformab"/>
              <w:tabs>
                <w:tab w:val="left" w:pos="717"/>
              </w:tabs>
              <w:spacing w:before="40" w:after="40"/>
              <w:ind w:right="277"/>
              <w:rPr>
                <w:rFonts w:ascii="Arial" w:hAnsi="Arial"/>
                <w:color w:val="auto"/>
                <w:sz w:val="20"/>
              </w:rPr>
            </w:pPr>
          </w:p>
        </w:tc>
        <w:tc>
          <w:tcPr>
            <w:tcW w:w="1485" w:type="dxa"/>
            <w:tcBorders>
              <w:left w:val="double" w:sz="4" w:space="0" w:color="auto"/>
            </w:tcBorders>
            <w:shd w:val="clear" w:color="auto" w:fill="FFFFFF"/>
            <w:vAlign w:val="bottom"/>
          </w:tcPr>
          <w:p w14:paraId="3F0DEF17" w14:textId="77777777" w:rsidR="00390093" w:rsidRPr="00F9362D" w:rsidRDefault="00390093" w:rsidP="00762DD6">
            <w:pPr>
              <w:pStyle w:val="pformab"/>
              <w:tabs>
                <w:tab w:val="decimal" w:pos="1267"/>
              </w:tabs>
              <w:spacing w:before="0" w:after="40"/>
              <w:rPr>
                <w:rFonts w:ascii="Arial MT Pro" w:hAnsi="Arial MT Pro"/>
                <w:color w:val="auto"/>
                <w:sz w:val="20"/>
              </w:rPr>
            </w:pPr>
            <w:r w:rsidRPr="00F9362D">
              <w:rPr>
                <w:rFonts w:ascii="Arial MT Pro" w:hAnsi="Arial MT Pro"/>
                <w:color w:val="auto"/>
                <w:sz w:val="20"/>
              </w:rPr>
              <w:t>2</w:t>
            </w:r>
            <w:r w:rsidR="006C5959" w:rsidRPr="00F9362D">
              <w:rPr>
                <w:rFonts w:ascii="Arial MT Pro" w:hAnsi="Arial MT Pro"/>
                <w:color w:val="auto"/>
                <w:sz w:val="20"/>
              </w:rPr>
              <w:t>39</w:t>
            </w:r>
            <w:r w:rsidRPr="00F9362D">
              <w:rPr>
                <w:rFonts w:ascii="Arial MT Pro" w:hAnsi="Arial MT Pro"/>
                <w:color w:val="auto"/>
                <w:sz w:val="20"/>
              </w:rPr>
              <w:t>,000</w:t>
            </w:r>
          </w:p>
        </w:tc>
      </w:tr>
      <w:tr w:rsidR="00390093" w14:paraId="6FC2C348" w14:textId="77777777" w:rsidTr="0019721B">
        <w:trPr>
          <w:cantSplit/>
        </w:trPr>
        <w:tc>
          <w:tcPr>
            <w:tcW w:w="7425" w:type="dxa"/>
            <w:tcBorders>
              <w:right w:val="double" w:sz="4" w:space="0" w:color="auto"/>
            </w:tcBorders>
            <w:shd w:val="clear" w:color="auto" w:fill="FFFFFF"/>
            <w:vAlign w:val="bottom"/>
          </w:tcPr>
          <w:p w14:paraId="784F6B76"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Less:</w:t>
            </w:r>
            <w:r w:rsidRPr="00F9362D">
              <w:rPr>
                <w:rFonts w:ascii="Arial MT Pro" w:hAnsi="Arial MT Pro"/>
                <w:color w:val="auto"/>
                <w:sz w:val="20"/>
              </w:rPr>
              <w:tab/>
              <w:t>Owner withdrawal</w:t>
            </w:r>
          </w:p>
        </w:tc>
        <w:tc>
          <w:tcPr>
            <w:tcW w:w="1485" w:type="dxa"/>
            <w:tcBorders>
              <w:left w:val="double" w:sz="4" w:space="0" w:color="auto"/>
            </w:tcBorders>
            <w:shd w:val="clear" w:color="auto" w:fill="FFFFFF"/>
            <w:vAlign w:val="bottom"/>
          </w:tcPr>
          <w:p w14:paraId="19DA88E7" w14:textId="77777777" w:rsidR="00390093" w:rsidRPr="00F9362D" w:rsidRDefault="00390093" w:rsidP="00762DD6">
            <w:pPr>
              <w:pStyle w:val="pformab"/>
              <w:tabs>
                <w:tab w:val="decimal" w:pos="1267"/>
              </w:tabs>
              <w:spacing w:before="0" w:after="40"/>
              <w:rPr>
                <w:rFonts w:ascii="Arial MT Pro" w:hAnsi="Arial MT Pro"/>
                <w:color w:val="auto"/>
                <w:sz w:val="20"/>
                <w:u w:val="single"/>
              </w:rPr>
            </w:pPr>
            <w:r w:rsidRPr="00F9362D">
              <w:rPr>
                <w:rFonts w:ascii="Arial MT Pro" w:hAnsi="Arial MT Pro"/>
                <w:color w:val="auto"/>
                <w:sz w:val="20"/>
                <w:u w:val="single"/>
              </w:rPr>
              <w:t>  </w:t>
            </w:r>
            <w:r w:rsidR="00C86335" w:rsidRPr="00F9362D">
              <w:rPr>
                <w:rFonts w:ascii="Arial MT Pro" w:hAnsi="Arial MT Pro"/>
                <w:color w:val="auto"/>
                <w:sz w:val="20"/>
                <w:u w:val="single"/>
              </w:rPr>
              <w:t xml:space="preserve">   </w:t>
            </w:r>
            <w:r w:rsidRPr="00F9362D">
              <w:rPr>
                <w:rFonts w:ascii="Arial MT Pro" w:hAnsi="Arial MT Pro"/>
                <w:color w:val="auto"/>
                <w:sz w:val="20"/>
                <w:u w:val="single"/>
              </w:rPr>
              <w:t> 8,000</w:t>
            </w:r>
          </w:p>
        </w:tc>
      </w:tr>
      <w:tr w:rsidR="00390093" w14:paraId="636FDD14" w14:textId="77777777" w:rsidTr="0019721B">
        <w:trPr>
          <w:cantSplit/>
        </w:trPr>
        <w:tc>
          <w:tcPr>
            <w:tcW w:w="7425" w:type="dxa"/>
            <w:tcBorders>
              <w:right w:val="double" w:sz="4" w:space="0" w:color="auto"/>
            </w:tcBorders>
            <w:shd w:val="clear" w:color="auto" w:fill="FFFFFF"/>
            <w:vAlign w:val="bottom"/>
          </w:tcPr>
          <w:p w14:paraId="1DCA984B" w14:textId="14606CB5" w:rsidR="00390093" w:rsidRDefault="00390093" w:rsidP="0019721B">
            <w:pPr>
              <w:pStyle w:val="pformab"/>
              <w:spacing w:before="40" w:after="40"/>
              <w:ind w:right="277"/>
              <w:rPr>
                <w:rFonts w:ascii="Arial" w:hAnsi="Arial"/>
                <w:color w:val="auto"/>
                <w:sz w:val="20"/>
              </w:rPr>
            </w:pPr>
            <w:r w:rsidRPr="00F9362D">
              <w:rPr>
                <w:rFonts w:ascii="Arial MT Pro" w:hAnsi="Arial MT Pro"/>
                <w:color w:val="auto"/>
                <w:sz w:val="20"/>
              </w:rPr>
              <w:t xml:space="preserve">M. Reaney, capital, September 30, </w:t>
            </w:r>
            <w:r w:rsidR="00993F90" w:rsidRPr="00F9362D">
              <w:rPr>
                <w:rFonts w:ascii="Arial MT Pro" w:hAnsi="Arial MT Pro"/>
                <w:color w:val="auto"/>
                <w:sz w:val="20"/>
              </w:rPr>
              <w:t>2023</w:t>
            </w:r>
          </w:p>
        </w:tc>
        <w:tc>
          <w:tcPr>
            <w:tcW w:w="1485" w:type="dxa"/>
            <w:tcBorders>
              <w:left w:val="double" w:sz="4" w:space="0" w:color="auto"/>
            </w:tcBorders>
            <w:shd w:val="clear" w:color="auto" w:fill="FFFFFF"/>
            <w:vAlign w:val="bottom"/>
          </w:tcPr>
          <w:p w14:paraId="004147E5" w14:textId="77777777" w:rsidR="00390093" w:rsidRPr="00F9362D" w:rsidRDefault="00390093" w:rsidP="00762DD6">
            <w:pPr>
              <w:pStyle w:val="pformab"/>
              <w:tabs>
                <w:tab w:val="decimal" w:pos="1267"/>
              </w:tabs>
              <w:spacing w:before="0" w:after="40"/>
              <w:rPr>
                <w:rFonts w:ascii="Arial MT Pro" w:hAnsi="Arial MT Pro"/>
                <w:color w:val="auto"/>
                <w:sz w:val="20"/>
                <w:u w:val="double"/>
              </w:rPr>
            </w:pPr>
            <w:r w:rsidRPr="00F9362D">
              <w:rPr>
                <w:rFonts w:ascii="Arial MT Pro" w:hAnsi="Arial MT Pro"/>
                <w:color w:val="auto"/>
                <w:sz w:val="20"/>
                <w:u w:val="double"/>
              </w:rPr>
              <w:t>$23</w:t>
            </w:r>
            <w:r w:rsidR="006C5959" w:rsidRPr="00F9362D">
              <w:rPr>
                <w:rFonts w:ascii="Arial MT Pro" w:hAnsi="Arial MT Pro"/>
                <w:color w:val="auto"/>
                <w:sz w:val="20"/>
                <w:u w:val="double"/>
              </w:rPr>
              <w:t>1</w:t>
            </w:r>
            <w:r w:rsidRPr="00F9362D">
              <w:rPr>
                <w:rFonts w:ascii="Arial MT Pro" w:hAnsi="Arial MT Pro"/>
                <w:color w:val="auto"/>
                <w:sz w:val="20"/>
                <w:u w:val="double"/>
              </w:rPr>
              <w:t>,000</w:t>
            </w:r>
          </w:p>
        </w:tc>
      </w:tr>
    </w:tbl>
    <w:p w14:paraId="55812DA5" w14:textId="77777777" w:rsidR="00390093" w:rsidRPr="001C6BAA" w:rsidRDefault="00390093" w:rsidP="00390093">
      <w:pPr>
        <w:pStyle w:val="ph5reqns"/>
        <w:shd w:val="clear" w:color="auto" w:fill="FFFFFF"/>
        <w:tabs>
          <w:tab w:val="right" w:pos="8855"/>
        </w:tabs>
        <w:rPr>
          <w:color w:val="auto"/>
        </w:rPr>
      </w:pPr>
    </w:p>
    <w:p w14:paraId="0EECEE46" w14:textId="77777777" w:rsidR="005F6255" w:rsidRDefault="00390093" w:rsidP="005F6255">
      <w:pPr>
        <w:pStyle w:val="ph5reqns"/>
        <w:shd w:val="clear" w:color="auto" w:fill="FFFFFF"/>
        <w:tabs>
          <w:tab w:val="right" w:pos="8855"/>
        </w:tabs>
        <w:outlineLvl w:val="0"/>
        <w:rPr>
          <w:color w:val="auto"/>
        </w:rPr>
      </w:pPr>
      <w:r w:rsidRPr="001C6BAA">
        <w:rPr>
          <w:color w:val="auto"/>
        </w:rPr>
        <w:t>Req. 4</w:t>
      </w:r>
    </w:p>
    <w:p w14:paraId="1C9ADFE0" w14:textId="77777777" w:rsidR="005F6255" w:rsidRPr="001C6BAA" w:rsidRDefault="005F6255" w:rsidP="005F6255">
      <w:pPr>
        <w:pStyle w:val="ph5reqns"/>
        <w:shd w:val="clear" w:color="auto" w:fill="FFFFFF"/>
        <w:tabs>
          <w:tab w:val="right" w:pos="8855"/>
        </w:tabs>
        <w:rPr>
          <w:color w:val="auto"/>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85"/>
        <w:gridCol w:w="1377"/>
        <w:gridCol w:w="3290"/>
        <w:gridCol w:w="1172"/>
      </w:tblGrid>
      <w:tr w:rsidR="00390093" w14:paraId="7550A85C" w14:textId="77777777" w:rsidTr="00423258">
        <w:trPr>
          <w:cantSplit/>
          <w:trHeight w:val="324"/>
        </w:trPr>
        <w:tc>
          <w:tcPr>
            <w:tcW w:w="8924" w:type="dxa"/>
            <w:gridSpan w:val="4"/>
            <w:tcBorders>
              <w:top w:val="double" w:sz="4" w:space="0" w:color="auto"/>
            </w:tcBorders>
            <w:shd w:val="clear" w:color="auto" w:fill="FFFFFF"/>
            <w:vAlign w:val="bottom"/>
          </w:tcPr>
          <w:p w14:paraId="200EDD68" w14:textId="77777777" w:rsidR="00390093" w:rsidRPr="00F9362D" w:rsidRDefault="00D00035" w:rsidP="0019721B">
            <w:pPr>
              <w:pStyle w:val="pformhead"/>
              <w:spacing w:before="40" w:after="40"/>
              <w:rPr>
                <w:rFonts w:ascii="Arial MT Pro" w:hAnsi="Arial MT Pro"/>
                <w:b/>
                <w:color w:val="auto"/>
                <w:sz w:val="20"/>
              </w:rPr>
            </w:pPr>
            <w:r w:rsidRPr="00F9362D">
              <w:rPr>
                <w:rFonts w:ascii="Arial MT Pro" w:hAnsi="Arial MT Pro"/>
                <w:b/>
                <w:color w:val="auto"/>
                <w:sz w:val="20"/>
              </w:rPr>
              <w:t>REANEY PERSONNEL SERVICES</w:t>
            </w:r>
          </w:p>
        </w:tc>
      </w:tr>
      <w:tr w:rsidR="00390093" w14:paraId="6A742283" w14:textId="77777777" w:rsidTr="00423258">
        <w:trPr>
          <w:cantSplit/>
          <w:trHeight w:val="309"/>
        </w:trPr>
        <w:tc>
          <w:tcPr>
            <w:tcW w:w="8924" w:type="dxa"/>
            <w:gridSpan w:val="4"/>
            <w:tcBorders>
              <w:bottom w:val="single" w:sz="4" w:space="0" w:color="auto"/>
            </w:tcBorders>
            <w:shd w:val="clear" w:color="auto" w:fill="FFFFFF"/>
            <w:vAlign w:val="bottom"/>
          </w:tcPr>
          <w:p w14:paraId="3257B980"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Balance Sheet</w:t>
            </w:r>
          </w:p>
        </w:tc>
      </w:tr>
      <w:tr w:rsidR="00390093" w14:paraId="7CD2DC52" w14:textId="77777777" w:rsidTr="00423258">
        <w:trPr>
          <w:cantSplit/>
          <w:trHeight w:val="309"/>
        </w:trPr>
        <w:tc>
          <w:tcPr>
            <w:tcW w:w="8924" w:type="dxa"/>
            <w:gridSpan w:val="4"/>
            <w:tcBorders>
              <w:top w:val="single" w:sz="4" w:space="0" w:color="auto"/>
              <w:bottom w:val="double" w:sz="4" w:space="0" w:color="auto"/>
            </w:tcBorders>
            <w:shd w:val="clear" w:color="auto" w:fill="FFFFFF"/>
            <w:vAlign w:val="bottom"/>
          </w:tcPr>
          <w:p w14:paraId="045CF294" w14:textId="5237251C"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September 30, </w:t>
            </w:r>
            <w:r w:rsidR="00993F90" w:rsidRPr="00F9362D">
              <w:rPr>
                <w:rFonts w:ascii="Arial MT Pro" w:hAnsi="Arial MT Pro"/>
                <w:color w:val="auto"/>
                <w:sz w:val="20"/>
              </w:rPr>
              <w:t>2023</w:t>
            </w:r>
          </w:p>
        </w:tc>
      </w:tr>
      <w:tr w:rsidR="00390093" w14:paraId="1D93DC7B" w14:textId="77777777" w:rsidTr="005F6255">
        <w:trPr>
          <w:trHeight w:val="324"/>
        </w:trPr>
        <w:tc>
          <w:tcPr>
            <w:tcW w:w="3085" w:type="dxa"/>
            <w:tcBorders>
              <w:top w:val="double" w:sz="4" w:space="0" w:color="auto"/>
              <w:right w:val="double" w:sz="4" w:space="0" w:color="auto"/>
            </w:tcBorders>
            <w:shd w:val="clear" w:color="auto" w:fill="FFFFFF"/>
            <w:vAlign w:val="bottom"/>
          </w:tcPr>
          <w:p w14:paraId="405B3DB6" w14:textId="77777777" w:rsidR="00390093" w:rsidRPr="003C38CF" w:rsidRDefault="00617DC8" w:rsidP="003C38CF">
            <w:pPr>
              <w:pStyle w:val="pformabhead"/>
              <w:spacing w:before="40" w:after="40"/>
              <w:rPr>
                <w:rFonts w:ascii="Arial" w:hAnsi="Arial"/>
                <w:b/>
                <w:color w:val="auto"/>
                <w:sz w:val="20"/>
              </w:rPr>
            </w:pPr>
            <w:r w:rsidRPr="00F9362D">
              <w:rPr>
                <w:rFonts w:ascii="Arial MT Pro" w:hAnsi="Arial MT Pro"/>
                <w:b/>
                <w:color w:val="auto"/>
                <w:sz w:val="20"/>
              </w:rPr>
              <w:t>Assets</w:t>
            </w:r>
          </w:p>
        </w:tc>
        <w:tc>
          <w:tcPr>
            <w:tcW w:w="1377" w:type="dxa"/>
            <w:tcBorders>
              <w:top w:val="double" w:sz="4" w:space="0" w:color="auto"/>
              <w:left w:val="double" w:sz="4" w:space="0" w:color="auto"/>
              <w:right w:val="double" w:sz="4" w:space="0" w:color="auto"/>
            </w:tcBorders>
            <w:shd w:val="clear" w:color="auto" w:fill="FFFFFF"/>
            <w:vAlign w:val="bottom"/>
          </w:tcPr>
          <w:p w14:paraId="075B35C7" w14:textId="77777777" w:rsidR="00390093" w:rsidRDefault="00390093" w:rsidP="0019721B">
            <w:pPr>
              <w:pStyle w:val="pformabhead"/>
              <w:spacing w:before="40" w:after="40"/>
              <w:jc w:val="right"/>
              <w:rPr>
                <w:rFonts w:ascii="Arial" w:hAnsi="Arial"/>
                <w:color w:val="auto"/>
                <w:sz w:val="20"/>
              </w:rPr>
            </w:pPr>
          </w:p>
        </w:tc>
        <w:tc>
          <w:tcPr>
            <w:tcW w:w="3290" w:type="dxa"/>
            <w:tcBorders>
              <w:top w:val="double" w:sz="4" w:space="0" w:color="auto"/>
              <w:left w:val="double" w:sz="4" w:space="0" w:color="auto"/>
              <w:right w:val="double" w:sz="4" w:space="0" w:color="auto"/>
            </w:tcBorders>
            <w:shd w:val="clear" w:color="auto" w:fill="FFFFFF"/>
            <w:vAlign w:val="bottom"/>
          </w:tcPr>
          <w:p w14:paraId="512AD1C8" w14:textId="77777777" w:rsidR="00390093" w:rsidRDefault="00617DC8" w:rsidP="003C38CF">
            <w:pPr>
              <w:pStyle w:val="pformabhead"/>
              <w:spacing w:before="40" w:after="40"/>
              <w:rPr>
                <w:rFonts w:ascii="Arial" w:hAnsi="Arial"/>
                <w:color w:val="auto"/>
                <w:sz w:val="20"/>
              </w:rPr>
            </w:pPr>
            <w:r w:rsidRPr="00F9362D">
              <w:rPr>
                <w:rFonts w:ascii="Arial MT Pro" w:hAnsi="Arial MT Pro"/>
                <w:b/>
                <w:color w:val="auto"/>
                <w:sz w:val="20"/>
              </w:rPr>
              <w:t>Liabilities</w:t>
            </w:r>
          </w:p>
        </w:tc>
        <w:tc>
          <w:tcPr>
            <w:tcW w:w="1172" w:type="dxa"/>
            <w:tcBorders>
              <w:top w:val="double" w:sz="4" w:space="0" w:color="auto"/>
              <w:left w:val="double" w:sz="4" w:space="0" w:color="auto"/>
            </w:tcBorders>
            <w:shd w:val="clear" w:color="auto" w:fill="FFFFFF"/>
            <w:vAlign w:val="bottom"/>
          </w:tcPr>
          <w:p w14:paraId="72BED239" w14:textId="77777777" w:rsidR="00390093" w:rsidRPr="00F9362D" w:rsidRDefault="00390093" w:rsidP="0019721B">
            <w:pPr>
              <w:pStyle w:val="pformabhead"/>
              <w:spacing w:before="0" w:after="40"/>
              <w:jc w:val="right"/>
              <w:rPr>
                <w:rFonts w:ascii="Arial MT Pro" w:hAnsi="Arial MT Pro"/>
                <w:color w:val="auto"/>
                <w:sz w:val="20"/>
              </w:rPr>
            </w:pPr>
          </w:p>
        </w:tc>
      </w:tr>
      <w:tr w:rsidR="00390093" w14:paraId="3F499243" w14:textId="77777777" w:rsidTr="005F6255">
        <w:trPr>
          <w:trHeight w:val="309"/>
        </w:trPr>
        <w:tc>
          <w:tcPr>
            <w:tcW w:w="3085" w:type="dxa"/>
            <w:tcBorders>
              <w:right w:val="double" w:sz="4" w:space="0" w:color="auto"/>
            </w:tcBorders>
            <w:shd w:val="clear" w:color="auto" w:fill="FFFFFF"/>
            <w:vAlign w:val="bottom"/>
          </w:tcPr>
          <w:p w14:paraId="4C7E1341"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Cash</w:t>
            </w:r>
          </w:p>
        </w:tc>
        <w:tc>
          <w:tcPr>
            <w:tcW w:w="1377" w:type="dxa"/>
            <w:tcBorders>
              <w:left w:val="double" w:sz="4" w:space="0" w:color="auto"/>
              <w:right w:val="double" w:sz="4" w:space="0" w:color="auto"/>
            </w:tcBorders>
            <w:shd w:val="clear" w:color="auto" w:fill="FFFFFF"/>
            <w:vAlign w:val="bottom"/>
          </w:tcPr>
          <w:p w14:paraId="1BB583C6" w14:textId="77777777" w:rsidR="00390093" w:rsidRDefault="00390093" w:rsidP="00762DD6">
            <w:pPr>
              <w:pStyle w:val="pformab"/>
              <w:spacing w:before="40" w:after="40"/>
              <w:ind w:right="40"/>
              <w:jc w:val="right"/>
              <w:rPr>
                <w:rFonts w:ascii="Arial" w:hAnsi="Arial"/>
                <w:color w:val="auto"/>
                <w:sz w:val="20"/>
              </w:rPr>
            </w:pPr>
            <w:r w:rsidRPr="00F9362D">
              <w:rPr>
                <w:rFonts w:ascii="Arial MT Pro" w:hAnsi="Arial MT Pro"/>
                <w:color w:val="auto"/>
                <w:sz w:val="20"/>
              </w:rPr>
              <w:t>$ </w:t>
            </w:r>
            <w:r w:rsidR="0089772E" w:rsidRPr="00F9362D">
              <w:rPr>
                <w:rFonts w:ascii="Arial MT Pro" w:hAnsi="Arial MT Pro"/>
                <w:color w:val="auto"/>
                <w:sz w:val="20"/>
              </w:rPr>
              <w:t xml:space="preserve"> </w:t>
            </w:r>
            <w:r w:rsidR="006C5959" w:rsidRPr="00F9362D">
              <w:rPr>
                <w:rFonts w:ascii="Arial MT Pro" w:hAnsi="Arial MT Pro"/>
                <w:color w:val="auto"/>
                <w:sz w:val="20"/>
              </w:rPr>
              <w:t>59</w:t>
            </w:r>
            <w:r w:rsidRPr="00F9362D">
              <w:rPr>
                <w:rFonts w:ascii="Arial MT Pro" w:hAnsi="Arial MT Pro"/>
                <w:color w:val="auto"/>
                <w:sz w:val="20"/>
              </w:rPr>
              <w:t>,500</w:t>
            </w:r>
          </w:p>
        </w:tc>
        <w:tc>
          <w:tcPr>
            <w:tcW w:w="3290" w:type="dxa"/>
            <w:tcBorders>
              <w:left w:val="double" w:sz="4" w:space="0" w:color="auto"/>
              <w:right w:val="double" w:sz="4" w:space="0" w:color="auto"/>
            </w:tcBorders>
            <w:shd w:val="clear" w:color="auto" w:fill="FFFFFF"/>
            <w:vAlign w:val="bottom"/>
          </w:tcPr>
          <w:p w14:paraId="1D8D10A2"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payable</w:t>
            </w:r>
          </w:p>
        </w:tc>
        <w:tc>
          <w:tcPr>
            <w:tcW w:w="1172" w:type="dxa"/>
            <w:tcBorders>
              <w:left w:val="double" w:sz="4" w:space="0" w:color="auto"/>
            </w:tcBorders>
            <w:shd w:val="clear" w:color="auto" w:fill="FFFFFF"/>
            <w:vAlign w:val="bottom"/>
          </w:tcPr>
          <w:p w14:paraId="47C3D830" w14:textId="77777777" w:rsidR="00390093" w:rsidRPr="00F9362D" w:rsidRDefault="00390093" w:rsidP="0019721B">
            <w:pPr>
              <w:pStyle w:val="pformab"/>
              <w:tabs>
                <w:tab w:val="decimal" w:pos="937"/>
              </w:tabs>
              <w:spacing w:before="0" w:after="40"/>
              <w:rPr>
                <w:rFonts w:ascii="Arial MT Pro" w:hAnsi="Arial MT Pro"/>
                <w:color w:val="auto"/>
                <w:sz w:val="20"/>
              </w:rPr>
            </w:pPr>
            <w:r w:rsidRPr="00F9362D">
              <w:rPr>
                <w:rFonts w:ascii="Arial MT Pro" w:hAnsi="Arial MT Pro"/>
                <w:color w:val="auto"/>
                <w:sz w:val="20"/>
              </w:rPr>
              <w:t>$    6,000</w:t>
            </w:r>
          </w:p>
        </w:tc>
      </w:tr>
      <w:tr w:rsidR="00390093" w14:paraId="41F8E706" w14:textId="77777777" w:rsidTr="005F6255">
        <w:trPr>
          <w:trHeight w:val="324"/>
        </w:trPr>
        <w:tc>
          <w:tcPr>
            <w:tcW w:w="3085" w:type="dxa"/>
            <w:tcBorders>
              <w:right w:val="double" w:sz="4" w:space="0" w:color="auto"/>
            </w:tcBorders>
            <w:shd w:val="clear" w:color="auto" w:fill="FFFFFF"/>
            <w:vAlign w:val="bottom"/>
          </w:tcPr>
          <w:p w14:paraId="047CF29B"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receivable</w:t>
            </w:r>
          </w:p>
        </w:tc>
        <w:tc>
          <w:tcPr>
            <w:tcW w:w="1377" w:type="dxa"/>
            <w:tcBorders>
              <w:left w:val="double" w:sz="4" w:space="0" w:color="auto"/>
              <w:right w:val="double" w:sz="4" w:space="0" w:color="auto"/>
            </w:tcBorders>
            <w:shd w:val="clear" w:color="auto" w:fill="FFFFFF"/>
            <w:vAlign w:val="bottom"/>
          </w:tcPr>
          <w:p w14:paraId="4873C4C1" w14:textId="77777777" w:rsidR="00390093" w:rsidRDefault="00390093" w:rsidP="00762DD6">
            <w:pPr>
              <w:pStyle w:val="pformab"/>
              <w:spacing w:before="40" w:after="40"/>
              <w:ind w:right="40"/>
              <w:jc w:val="right"/>
              <w:rPr>
                <w:rFonts w:ascii="Arial" w:hAnsi="Arial"/>
                <w:color w:val="auto"/>
                <w:sz w:val="20"/>
              </w:rPr>
            </w:pPr>
            <w:r w:rsidRPr="00F9362D">
              <w:rPr>
                <w:rFonts w:ascii="Arial MT Pro" w:hAnsi="Arial MT Pro"/>
                <w:color w:val="auto"/>
                <w:sz w:val="20"/>
              </w:rPr>
              <w:t>75,500</w:t>
            </w:r>
          </w:p>
        </w:tc>
        <w:tc>
          <w:tcPr>
            <w:tcW w:w="3290" w:type="dxa"/>
            <w:tcBorders>
              <w:left w:val="double" w:sz="4" w:space="0" w:color="auto"/>
              <w:right w:val="double" w:sz="4" w:space="0" w:color="auto"/>
            </w:tcBorders>
            <w:shd w:val="clear" w:color="auto" w:fill="FFFFFF"/>
            <w:vAlign w:val="bottom"/>
          </w:tcPr>
          <w:p w14:paraId="1C4FEC8B" w14:textId="77777777" w:rsidR="00390093" w:rsidRDefault="00390093" w:rsidP="0019721B">
            <w:pPr>
              <w:pStyle w:val="pformab"/>
              <w:spacing w:before="40" w:after="40"/>
              <w:rPr>
                <w:rFonts w:ascii="Arial" w:hAnsi="Arial"/>
                <w:color w:val="auto"/>
                <w:sz w:val="20"/>
              </w:rPr>
            </w:pPr>
          </w:p>
        </w:tc>
        <w:tc>
          <w:tcPr>
            <w:tcW w:w="1172" w:type="dxa"/>
            <w:tcBorders>
              <w:left w:val="double" w:sz="4" w:space="0" w:color="auto"/>
            </w:tcBorders>
            <w:shd w:val="clear" w:color="auto" w:fill="FFFFFF"/>
            <w:vAlign w:val="bottom"/>
          </w:tcPr>
          <w:p w14:paraId="41324E76" w14:textId="77777777" w:rsidR="00390093" w:rsidRPr="00F9362D" w:rsidRDefault="00390093" w:rsidP="0019721B">
            <w:pPr>
              <w:pStyle w:val="pformab"/>
              <w:tabs>
                <w:tab w:val="decimal" w:pos="937"/>
              </w:tabs>
              <w:spacing w:before="0" w:after="40"/>
              <w:rPr>
                <w:rFonts w:ascii="Arial MT Pro" w:hAnsi="Arial MT Pro"/>
                <w:color w:val="auto"/>
                <w:sz w:val="20"/>
              </w:rPr>
            </w:pPr>
          </w:p>
        </w:tc>
      </w:tr>
      <w:tr w:rsidR="00390093" w14:paraId="6CAC112F" w14:textId="77777777" w:rsidTr="005F6255">
        <w:trPr>
          <w:trHeight w:val="309"/>
        </w:trPr>
        <w:tc>
          <w:tcPr>
            <w:tcW w:w="3085" w:type="dxa"/>
            <w:tcBorders>
              <w:right w:val="double" w:sz="4" w:space="0" w:color="auto"/>
            </w:tcBorders>
            <w:shd w:val="clear" w:color="auto" w:fill="FFFFFF"/>
            <w:vAlign w:val="bottom"/>
          </w:tcPr>
          <w:p w14:paraId="04C3A913" w14:textId="77777777" w:rsidR="00390093" w:rsidRDefault="006C5959" w:rsidP="0019721B">
            <w:pPr>
              <w:pStyle w:val="pformab"/>
              <w:spacing w:before="40" w:after="40"/>
              <w:rPr>
                <w:rFonts w:ascii="Arial" w:hAnsi="Arial"/>
                <w:color w:val="auto"/>
                <w:sz w:val="20"/>
              </w:rPr>
            </w:pPr>
            <w:r w:rsidRPr="00F9362D">
              <w:rPr>
                <w:rFonts w:ascii="Arial MT Pro" w:hAnsi="Arial MT Pro"/>
                <w:color w:val="auto"/>
                <w:sz w:val="20"/>
              </w:rPr>
              <w:t xml:space="preserve">Office </w:t>
            </w:r>
            <w:r w:rsidR="008174EB" w:rsidRPr="00F9362D">
              <w:rPr>
                <w:rFonts w:ascii="Arial MT Pro" w:hAnsi="Arial MT Pro"/>
                <w:color w:val="auto"/>
                <w:sz w:val="20"/>
              </w:rPr>
              <w:t>s</w:t>
            </w:r>
            <w:r w:rsidR="00390093" w:rsidRPr="00F9362D">
              <w:rPr>
                <w:rFonts w:ascii="Arial MT Pro" w:hAnsi="Arial MT Pro"/>
                <w:color w:val="auto"/>
                <w:sz w:val="20"/>
              </w:rPr>
              <w:t>upplies</w:t>
            </w:r>
          </w:p>
        </w:tc>
        <w:tc>
          <w:tcPr>
            <w:tcW w:w="1377" w:type="dxa"/>
            <w:tcBorders>
              <w:left w:val="double" w:sz="4" w:space="0" w:color="auto"/>
              <w:right w:val="double" w:sz="4" w:space="0" w:color="auto"/>
            </w:tcBorders>
            <w:shd w:val="clear" w:color="auto" w:fill="FFFFFF"/>
            <w:vAlign w:val="bottom"/>
          </w:tcPr>
          <w:p w14:paraId="6139F3D9" w14:textId="77777777" w:rsidR="00390093" w:rsidRDefault="006C5959" w:rsidP="00762DD6">
            <w:pPr>
              <w:pStyle w:val="pformab"/>
              <w:spacing w:before="40" w:after="40"/>
              <w:ind w:right="40"/>
              <w:jc w:val="right"/>
              <w:rPr>
                <w:rFonts w:ascii="Arial" w:hAnsi="Arial"/>
                <w:color w:val="auto"/>
                <w:sz w:val="20"/>
              </w:rPr>
            </w:pPr>
            <w:r w:rsidRPr="00F9362D">
              <w:rPr>
                <w:rFonts w:ascii="Arial MT Pro" w:hAnsi="Arial MT Pro"/>
                <w:color w:val="auto"/>
                <w:sz w:val="20"/>
              </w:rPr>
              <w:t>7</w:t>
            </w:r>
            <w:r w:rsidR="00390093" w:rsidRPr="00F9362D">
              <w:rPr>
                <w:rFonts w:ascii="Arial MT Pro" w:hAnsi="Arial MT Pro"/>
                <w:color w:val="auto"/>
                <w:sz w:val="20"/>
              </w:rPr>
              <w:t>,000</w:t>
            </w:r>
          </w:p>
        </w:tc>
        <w:tc>
          <w:tcPr>
            <w:tcW w:w="3290" w:type="dxa"/>
            <w:tcBorders>
              <w:left w:val="double" w:sz="4" w:space="0" w:color="auto"/>
              <w:right w:val="double" w:sz="4" w:space="0" w:color="auto"/>
            </w:tcBorders>
            <w:shd w:val="clear" w:color="auto" w:fill="FFFFFF"/>
            <w:vAlign w:val="bottom"/>
          </w:tcPr>
          <w:p w14:paraId="074CC3A5" w14:textId="77777777" w:rsidR="00390093" w:rsidRPr="003C38CF" w:rsidRDefault="00617DC8" w:rsidP="003C38CF">
            <w:pPr>
              <w:pStyle w:val="pformab"/>
              <w:spacing w:before="40" w:after="40"/>
              <w:rPr>
                <w:rFonts w:ascii="Arial" w:hAnsi="Arial"/>
                <w:b/>
                <w:color w:val="auto"/>
                <w:sz w:val="20"/>
              </w:rPr>
            </w:pPr>
            <w:r w:rsidRPr="00F9362D">
              <w:rPr>
                <w:rFonts w:ascii="Arial MT Pro" w:hAnsi="Arial MT Pro"/>
                <w:b/>
                <w:color w:val="auto"/>
                <w:sz w:val="20"/>
              </w:rPr>
              <w:t>Owner</w:t>
            </w:r>
            <w:r w:rsidR="00942890" w:rsidRPr="00F9362D">
              <w:rPr>
                <w:rFonts w:ascii="Arial MT Pro" w:hAnsi="Arial MT Pro"/>
                <w:b/>
                <w:color w:val="auto"/>
                <w:sz w:val="20"/>
              </w:rPr>
              <w:t>’</w:t>
            </w:r>
            <w:r w:rsidRPr="00F9362D">
              <w:rPr>
                <w:rFonts w:ascii="Arial MT Pro" w:hAnsi="Arial MT Pro"/>
                <w:b/>
                <w:color w:val="auto"/>
                <w:sz w:val="20"/>
              </w:rPr>
              <w:t>s Equity</w:t>
            </w:r>
          </w:p>
        </w:tc>
        <w:tc>
          <w:tcPr>
            <w:tcW w:w="1172" w:type="dxa"/>
            <w:tcBorders>
              <w:left w:val="double" w:sz="4" w:space="0" w:color="auto"/>
            </w:tcBorders>
            <w:shd w:val="clear" w:color="auto" w:fill="FFFFFF"/>
            <w:vAlign w:val="bottom"/>
          </w:tcPr>
          <w:p w14:paraId="26FA556D" w14:textId="77777777" w:rsidR="00390093" w:rsidRPr="00F9362D" w:rsidRDefault="00390093" w:rsidP="0019721B">
            <w:pPr>
              <w:pStyle w:val="pformab"/>
              <w:tabs>
                <w:tab w:val="decimal" w:pos="937"/>
              </w:tabs>
              <w:spacing w:before="0" w:after="40"/>
              <w:rPr>
                <w:rFonts w:ascii="Arial MT Pro" w:hAnsi="Arial MT Pro"/>
                <w:color w:val="auto"/>
                <w:sz w:val="20"/>
                <w:u w:val="single"/>
              </w:rPr>
            </w:pPr>
          </w:p>
        </w:tc>
      </w:tr>
      <w:tr w:rsidR="00390093" w14:paraId="44DDC97F" w14:textId="77777777" w:rsidTr="005F6255">
        <w:trPr>
          <w:trHeight w:val="309"/>
        </w:trPr>
        <w:tc>
          <w:tcPr>
            <w:tcW w:w="3085" w:type="dxa"/>
            <w:tcBorders>
              <w:right w:val="double" w:sz="4" w:space="0" w:color="auto"/>
            </w:tcBorders>
            <w:shd w:val="clear" w:color="auto" w:fill="FFFFFF"/>
            <w:vAlign w:val="bottom"/>
          </w:tcPr>
          <w:p w14:paraId="201C2911" w14:textId="77777777" w:rsidR="00390093" w:rsidRDefault="006C5959" w:rsidP="0019721B">
            <w:pPr>
              <w:pStyle w:val="pformab"/>
              <w:spacing w:before="40" w:after="40"/>
              <w:rPr>
                <w:rFonts w:ascii="Arial" w:hAnsi="Arial"/>
                <w:color w:val="auto"/>
                <w:sz w:val="20"/>
              </w:rPr>
            </w:pPr>
            <w:r w:rsidRPr="00F9362D">
              <w:rPr>
                <w:rFonts w:ascii="Arial MT Pro" w:hAnsi="Arial MT Pro"/>
                <w:color w:val="auto"/>
                <w:sz w:val="20"/>
              </w:rPr>
              <w:t>Furniture</w:t>
            </w:r>
          </w:p>
        </w:tc>
        <w:tc>
          <w:tcPr>
            <w:tcW w:w="1377" w:type="dxa"/>
            <w:tcBorders>
              <w:left w:val="double" w:sz="4" w:space="0" w:color="auto"/>
              <w:right w:val="double" w:sz="4" w:space="0" w:color="auto"/>
            </w:tcBorders>
            <w:shd w:val="clear" w:color="auto" w:fill="FFFFFF"/>
            <w:vAlign w:val="bottom"/>
          </w:tcPr>
          <w:p w14:paraId="736047B7" w14:textId="77777777" w:rsidR="00390093" w:rsidRDefault="00EA597C" w:rsidP="00762DD6">
            <w:pPr>
              <w:pStyle w:val="pformab"/>
              <w:spacing w:before="40" w:after="40"/>
              <w:ind w:right="40"/>
              <w:jc w:val="right"/>
              <w:rPr>
                <w:rFonts w:ascii="Arial" w:hAnsi="Arial"/>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95,000</w:t>
            </w:r>
          </w:p>
        </w:tc>
        <w:tc>
          <w:tcPr>
            <w:tcW w:w="3290" w:type="dxa"/>
            <w:tcBorders>
              <w:left w:val="double" w:sz="4" w:space="0" w:color="auto"/>
              <w:right w:val="double" w:sz="4" w:space="0" w:color="auto"/>
            </w:tcBorders>
            <w:shd w:val="clear" w:color="auto" w:fill="FFFFFF"/>
            <w:vAlign w:val="bottom"/>
          </w:tcPr>
          <w:p w14:paraId="4FAC2FD1"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M. Reaney, capital</w:t>
            </w:r>
          </w:p>
        </w:tc>
        <w:tc>
          <w:tcPr>
            <w:tcW w:w="1172" w:type="dxa"/>
            <w:tcBorders>
              <w:left w:val="double" w:sz="4" w:space="0" w:color="auto"/>
            </w:tcBorders>
            <w:shd w:val="clear" w:color="auto" w:fill="FFFFFF"/>
            <w:vAlign w:val="bottom"/>
          </w:tcPr>
          <w:p w14:paraId="1BB333FA" w14:textId="77777777" w:rsidR="00390093" w:rsidRPr="00F9362D" w:rsidRDefault="00390093" w:rsidP="00F411C3">
            <w:pPr>
              <w:pStyle w:val="pformab"/>
              <w:tabs>
                <w:tab w:val="decimal" w:pos="937"/>
              </w:tabs>
              <w:spacing w:before="0" w:after="40"/>
              <w:rPr>
                <w:rFonts w:ascii="Arial MT Pro" w:hAnsi="Arial MT Pro"/>
                <w:color w:val="auto"/>
                <w:sz w:val="20"/>
                <w:u w:val="single"/>
              </w:rPr>
            </w:pPr>
            <w:r w:rsidRPr="00F9362D">
              <w:rPr>
                <w:rFonts w:ascii="Arial MT Pro" w:hAnsi="Arial MT Pro"/>
                <w:color w:val="auto"/>
                <w:sz w:val="20"/>
                <w:u w:val="single"/>
              </w:rPr>
              <w:t>  23</w:t>
            </w:r>
            <w:r w:rsidR="006C5959" w:rsidRPr="00F9362D">
              <w:rPr>
                <w:rFonts w:ascii="Arial MT Pro" w:hAnsi="Arial MT Pro"/>
                <w:color w:val="auto"/>
                <w:sz w:val="20"/>
                <w:u w:val="single"/>
              </w:rPr>
              <w:t>1</w:t>
            </w:r>
            <w:r w:rsidRPr="00F9362D">
              <w:rPr>
                <w:rFonts w:ascii="Arial MT Pro" w:hAnsi="Arial MT Pro"/>
                <w:color w:val="auto"/>
                <w:sz w:val="20"/>
                <w:u w:val="single"/>
              </w:rPr>
              <w:t>,000</w:t>
            </w:r>
          </w:p>
        </w:tc>
      </w:tr>
      <w:tr w:rsidR="007F5274" w14:paraId="137E3305" w14:textId="77777777" w:rsidTr="005F6255">
        <w:trPr>
          <w:trHeight w:val="324"/>
        </w:trPr>
        <w:tc>
          <w:tcPr>
            <w:tcW w:w="3085" w:type="dxa"/>
            <w:tcBorders>
              <w:bottom w:val="double" w:sz="4" w:space="0" w:color="auto"/>
              <w:right w:val="double" w:sz="4" w:space="0" w:color="auto"/>
            </w:tcBorders>
            <w:shd w:val="clear" w:color="auto" w:fill="FFFFFF"/>
            <w:vAlign w:val="bottom"/>
          </w:tcPr>
          <w:p w14:paraId="0B87F883" w14:textId="77777777" w:rsidR="007F5274" w:rsidRDefault="007F5274" w:rsidP="0019721B">
            <w:pPr>
              <w:pStyle w:val="pformab"/>
              <w:spacing w:before="40" w:after="40"/>
              <w:rPr>
                <w:rFonts w:ascii="Arial" w:hAnsi="Arial"/>
                <w:color w:val="auto"/>
                <w:sz w:val="20"/>
              </w:rPr>
            </w:pPr>
            <w:r w:rsidRPr="00F9362D">
              <w:rPr>
                <w:rFonts w:ascii="Arial MT Pro" w:hAnsi="Arial MT Pro"/>
                <w:color w:val="auto"/>
                <w:sz w:val="20"/>
              </w:rPr>
              <w:t>Total assets</w:t>
            </w:r>
          </w:p>
        </w:tc>
        <w:tc>
          <w:tcPr>
            <w:tcW w:w="1377" w:type="dxa"/>
            <w:tcBorders>
              <w:left w:val="double" w:sz="4" w:space="0" w:color="auto"/>
              <w:bottom w:val="double" w:sz="4" w:space="0" w:color="auto"/>
              <w:right w:val="double" w:sz="4" w:space="0" w:color="auto"/>
            </w:tcBorders>
            <w:shd w:val="clear" w:color="auto" w:fill="FFFFFF"/>
            <w:vAlign w:val="bottom"/>
          </w:tcPr>
          <w:p w14:paraId="7A55783A" w14:textId="77777777" w:rsidR="007F5274" w:rsidRDefault="007F5274" w:rsidP="00762DD6">
            <w:pPr>
              <w:pStyle w:val="pformab"/>
              <w:spacing w:before="40" w:after="40"/>
              <w:ind w:right="40"/>
              <w:jc w:val="right"/>
              <w:rPr>
                <w:rFonts w:ascii="Arial" w:hAnsi="Arial"/>
                <w:color w:val="auto"/>
                <w:sz w:val="20"/>
                <w:u w:val="double"/>
              </w:rPr>
            </w:pPr>
            <w:r w:rsidRPr="00F9362D">
              <w:rPr>
                <w:rFonts w:ascii="Arial MT Pro" w:hAnsi="Arial MT Pro"/>
                <w:color w:val="auto"/>
                <w:sz w:val="20"/>
                <w:u w:val="double"/>
              </w:rPr>
              <w:t>$</w:t>
            </w:r>
            <w:r w:rsidR="00C520F3" w:rsidRPr="00F9362D">
              <w:rPr>
                <w:rFonts w:ascii="Arial MT Pro" w:hAnsi="Arial MT Pro"/>
                <w:color w:val="auto"/>
                <w:sz w:val="20"/>
                <w:u w:val="double"/>
              </w:rPr>
              <w:t>237,000</w:t>
            </w:r>
          </w:p>
        </w:tc>
        <w:tc>
          <w:tcPr>
            <w:tcW w:w="3290" w:type="dxa"/>
            <w:tcBorders>
              <w:left w:val="double" w:sz="4" w:space="0" w:color="auto"/>
              <w:bottom w:val="double" w:sz="4" w:space="0" w:color="auto"/>
              <w:right w:val="double" w:sz="4" w:space="0" w:color="auto"/>
            </w:tcBorders>
            <w:shd w:val="clear" w:color="auto" w:fill="FFFFFF"/>
            <w:vAlign w:val="bottom"/>
          </w:tcPr>
          <w:p w14:paraId="3BF24394" w14:textId="77777777" w:rsidR="007F5274" w:rsidRDefault="00A34DF9" w:rsidP="0019721B">
            <w:pPr>
              <w:pStyle w:val="pformab"/>
              <w:spacing w:before="40" w:after="40"/>
              <w:rPr>
                <w:rFonts w:ascii="Arial" w:hAnsi="Arial"/>
                <w:color w:val="auto"/>
                <w:sz w:val="20"/>
              </w:rPr>
            </w:pPr>
            <w:r w:rsidRPr="00F9362D">
              <w:rPr>
                <w:rFonts w:ascii="Arial MT Pro" w:hAnsi="Arial MT Pro"/>
                <w:color w:val="auto"/>
                <w:sz w:val="20"/>
              </w:rPr>
              <w:t>Total liabilities and owner’s equity</w:t>
            </w:r>
          </w:p>
        </w:tc>
        <w:tc>
          <w:tcPr>
            <w:tcW w:w="1172" w:type="dxa"/>
            <w:tcBorders>
              <w:left w:val="double" w:sz="4" w:space="0" w:color="auto"/>
              <w:bottom w:val="double" w:sz="4" w:space="0" w:color="auto"/>
            </w:tcBorders>
            <w:shd w:val="clear" w:color="auto" w:fill="FFFFFF"/>
            <w:vAlign w:val="bottom"/>
          </w:tcPr>
          <w:p w14:paraId="58175E01" w14:textId="77777777" w:rsidR="007F5274" w:rsidRPr="00F9362D" w:rsidRDefault="00A34DF9" w:rsidP="0019721B">
            <w:pPr>
              <w:pStyle w:val="pformab"/>
              <w:tabs>
                <w:tab w:val="decimal" w:pos="937"/>
              </w:tabs>
              <w:spacing w:before="0" w:after="40"/>
              <w:rPr>
                <w:rFonts w:ascii="Arial MT Pro" w:hAnsi="Arial MT Pro"/>
                <w:color w:val="auto"/>
                <w:sz w:val="20"/>
                <w:u w:val="double"/>
              </w:rPr>
            </w:pPr>
            <w:r w:rsidRPr="00F9362D">
              <w:rPr>
                <w:rFonts w:ascii="Arial MT Pro" w:hAnsi="Arial MT Pro"/>
                <w:color w:val="auto"/>
                <w:sz w:val="20"/>
                <w:u w:val="double"/>
              </w:rPr>
              <w:t>$237,000</w:t>
            </w:r>
          </w:p>
        </w:tc>
      </w:tr>
    </w:tbl>
    <w:p w14:paraId="73E9AB01" w14:textId="73700727" w:rsidR="00390093" w:rsidRPr="00F9362D" w:rsidRDefault="00390093" w:rsidP="00BD4E0D">
      <w:pPr>
        <w:pStyle w:val="ph3ns"/>
        <w:ind w:right="314"/>
        <w:rPr>
          <w:rFonts w:ascii="Arial MT Pro" w:hAnsi="Arial MT Pro"/>
          <w:color w:val="auto"/>
        </w:rPr>
      </w:pPr>
      <w:r w:rsidRPr="00F9362D">
        <w:rPr>
          <w:rFonts w:ascii="Arial MT Pro" w:hAnsi="Arial MT Pro"/>
          <w:color w:val="auto"/>
        </w:rPr>
        <w:lastRenderedPageBreak/>
        <w:t>(40</w:t>
      </w:r>
      <w:r w:rsidR="00DD0951" w:rsidRPr="00F9362D">
        <w:rPr>
          <w:rFonts w:ascii="Arial MT Pro" w:hAnsi="Arial MT Pro"/>
          <w:color w:val="auto"/>
        </w:rPr>
        <w:t>–</w:t>
      </w:r>
      <w:r w:rsidRPr="00F9362D">
        <w:rPr>
          <w:rFonts w:ascii="Arial MT Pro" w:hAnsi="Arial MT Pro"/>
          <w:color w:val="auto"/>
        </w:rPr>
        <w:t xml:space="preserve">60 min.)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1-8A</w:t>
      </w:r>
    </w:p>
    <w:p w14:paraId="66522D49" w14:textId="77777777" w:rsidR="00390093" w:rsidRPr="00F9362D" w:rsidRDefault="00390093" w:rsidP="00BD4E0D">
      <w:pPr>
        <w:pStyle w:val="ph5"/>
        <w:shd w:val="clear" w:color="auto" w:fill="FFFFFF"/>
        <w:ind w:right="314"/>
        <w:rPr>
          <w:rFonts w:ascii="Arial MT Pro" w:hAnsi="Arial MT Pro"/>
          <w:color w:val="auto"/>
          <w:sz w:val="20"/>
        </w:rPr>
      </w:pPr>
      <w:r w:rsidRPr="00F9362D">
        <w:rPr>
          <w:rFonts w:ascii="Arial MT Pro" w:hAnsi="Arial MT Pro"/>
          <w:color w:val="auto"/>
          <w:sz w:val="20"/>
        </w:rPr>
        <w:t>Terrace Board Rentals</w:t>
      </w:r>
    </w:p>
    <w:p w14:paraId="79A04752" w14:textId="0CB5A2A9" w:rsidR="00390093" w:rsidRDefault="00390093" w:rsidP="00390093">
      <w:pPr>
        <w:pStyle w:val="ph6full"/>
        <w:spacing w:before="0"/>
        <w:rPr>
          <w:rFonts w:ascii="Times New Roman" w:hAnsi="Times New Roman"/>
          <w:color w:val="auto"/>
        </w:rPr>
      </w:pPr>
      <w:r w:rsidRPr="001C6BAA">
        <w:rPr>
          <w:rFonts w:ascii="Times New Roman" w:hAnsi="Times New Roman"/>
          <w:color w:val="auto"/>
        </w:rPr>
        <w:t>Req. 1</w:t>
      </w:r>
    </w:p>
    <w:p w14:paraId="14DD1405" w14:textId="4488F6CB" w:rsidR="00390093" w:rsidRDefault="00390093" w:rsidP="008237A1">
      <w:pPr>
        <w:pStyle w:val="ptffull"/>
        <w:shd w:val="clear" w:color="auto" w:fill="FFFFFF"/>
        <w:ind w:right="314"/>
        <w:rPr>
          <w:color w:val="auto"/>
        </w:rPr>
      </w:pPr>
      <w:r>
        <w:rPr>
          <w:color w:val="auto"/>
        </w:rPr>
        <w:t xml:space="preserve">Total profits for the period of January 1, </w:t>
      </w:r>
      <w:r w:rsidR="00EB4E48">
        <w:rPr>
          <w:color w:val="auto"/>
        </w:rPr>
        <w:t>2022</w:t>
      </w:r>
      <w:r w:rsidR="008174EB">
        <w:rPr>
          <w:color w:val="auto"/>
        </w:rPr>
        <w:t>,</w:t>
      </w:r>
      <w:r>
        <w:rPr>
          <w:color w:val="auto"/>
        </w:rPr>
        <w:t xml:space="preserve"> to November 30, </w:t>
      </w:r>
      <w:r w:rsidR="00EB4E48">
        <w:rPr>
          <w:color w:val="auto"/>
        </w:rPr>
        <w:t>2022</w:t>
      </w:r>
      <w:r w:rsidR="008174EB">
        <w:rPr>
          <w:color w:val="auto"/>
        </w:rPr>
        <w:t>,</w:t>
      </w:r>
      <w:r>
        <w:rPr>
          <w:color w:val="auto"/>
        </w:rPr>
        <w:t xml:space="preserve"> is equal to the balance of the owner</w:t>
      </w:r>
      <w:r w:rsidR="00942890">
        <w:rPr>
          <w:color w:val="auto"/>
        </w:rPr>
        <w:t>’</w:t>
      </w:r>
      <w:r>
        <w:rPr>
          <w:color w:val="auto"/>
        </w:rPr>
        <w:t xml:space="preserve">s equity on November 30, </w:t>
      </w:r>
      <w:r w:rsidR="00EB4E48">
        <w:rPr>
          <w:color w:val="auto"/>
        </w:rPr>
        <w:t>2022</w:t>
      </w:r>
      <w:r>
        <w:rPr>
          <w:color w:val="auto"/>
        </w:rPr>
        <w:t xml:space="preserve">, minus total investments by Terrace (investments = $50,000 + $20,000). </w:t>
      </w:r>
    </w:p>
    <w:p w14:paraId="0055C7C8" w14:textId="7F3FBECC" w:rsidR="00390093" w:rsidRDefault="00390093" w:rsidP="00390093">
      <w:pPr>
        <w:pStyle w:val="ptffull"/>
        <w:shd w:val="clear" w:color="auto" w:fill="FFFFFF"/>
        <w:rPr>
          <w:color w:val="auto"/>
        </w:rPr>
      </w:pPr>
      <w:r>
        <w:rPr>
          <w:color w:val="auto"/>
        </w:rPr>
        <w:tab/>
        <w:t>=</w:t>
      </w:r>
      <w:r>
        <w:rPr>
          <w:color w:val="auto"/>
        </w:rPr>
        <w:tab/>
        <w:t>$</w:t>
      </w:r>
      <w:r w:rsidR="00766975">
        <w:rPr>
          <w:color w:val="auto"/>
        </w:rPr>
        <w:t>118</w:t>
      </w:r>
      <w:r>
        <w:rPr>
          <w:color w:val="auto"/>
        </w:rPr>
        <w:t>,000 –</w:t>
      </w:r>
      <w:r w:rsidR="00645AD3">
        <w:rPr>
          <w:color w:val="auto"/>
        </w:rPr>
        <w:t xml:space="preserve"> </w:t>
      </w:r>
      <w:r>
        <w:rPr>
          <w:color w:val="auto"/>
        </w:rPr>
        <w:t>$70,000</w:t>
      </w:r>
    </w:p>
    <w:p w14:paraId="75DDED77" w14:textId="77777777" w:rsidR="00390093" w:rsidRDefault="00390093" w:rsidP="00390093">
      <w:pPr>
        <w:pStyle w:val="ptffullns"/>
        <w:shd w:val="clear" w:color="auto" w:fill="FFFFFF"/>
        <w:rPr>
          <w:color w:val="auto"/>
        </w:rPr>
      </w:pPr>
      <w:r>
        <w:rPr>
          <w:color w:val="auto"/>
        </w:rPr>
        <w:tab/>
        <w:t>=</w:t>
      </w:r>
      <w:r>
        <w:rPr>
          <w:color w:val="auto"/>
        </w:rPr>
        <w:tab/>
        <w:t>$48,000</w:t>
      </w:r>
    </w:p>
    <w:p w14:paraId="5DEBD5B5" w14:textId="77777777" w:rsidR="00390093" w:rsidRPr="00F9362D" w:rsidRDefault="00390093" w:rsidP="00390093">
      <w:pPr>
        <w:pStyle w:val="pfootnote"/>
        <w:rPr>
          <w:rFonts w:ascii="Arial MT Pro" w:hAnsi="Arial MT Pro"/>
          <w:color w:val="auto"/>
        </w:rPr>
      </w:pPr>
    </w:p>
    <w:p w14:paraId="2E51FC26" w14:textId="77777777" w:rsidR="00390093" w:rsidRDefault="00390093" w:rsidP="00220B0A">
      <w:pPr>
        <w:pStyle w:val="ph6full"/>
        <w:spacing w:before="0"/>
        <w:rPr>
          <w:rFonts w:ascii="Times New Roman" w:hAnsi="Times New Roman"/>
          <w:color w:val="auto"/>
        </w:rPr>
      </w:pPr>
      <w:r w:rsidRPr="001C6BAA">
        <w:rPr>
          <w:rFonts w:ascii="Times New Roman" w:hAnsi="Times New Roman"/>
          <w:color w:val="auto"/>
        </w:rPr>
        <w:t>Req. 2</w:t>
      </w:r>
    </w:p>
    <w:p w14:paraId="32223C30" w14:textId="77777777" w:rsidR="005F6255" w:rsidRPr="001C6BAA" w:rsidRDefault="005F6255" w:rsidP="005F6255">
      <w:pPr>
        <w:pStyle w:val="ph5reqns"/>
        <w:shd w:val="clear" w:color="auto" w:fill="FFFFFF"/>
        <w:tabs>
          <w:tab w:val="right" w:pos="8855"/>
        </w:tabs>
        <w:rPr>
          <w:color w:val="auto"/>
        </w:rPr>
      </w:pPr>
    </w:p>
    <w:p w14:paraId="1A430DC1" w14:textId="77777777" w:rsidR="00390093" w:rsidRDefault="00390093" w:rsidP="005F6255">
      <w:pPr>
        <w:pStyle w:val="ptffull"/>
        <w:shd w:val="clear" w:color="auto" w:fill="FFFFFF"/>
        <w:spacing w:before="0"/>
        <w:rPr>
          <w:color w:val="auto"/>
        </w:rPr>
      </w:pPr>
      <w:r>
        <w:rPr>
          <w:color w:val="auto"/>
        </w:rPr>
        <w:t>See the page following Req. 4.</w:t>
      </w:r>
    </w:p>
    <w:p w14:paraId="1FC1F793" w14:textId="77777777" w:rsidR="00220B0A" w:rsidRDefault="00220B0A" w:rsidP="005F6255">
      <w:pPr>
        <w:pStyle w:val="ph5reqns"/>
        <w:shd w:val="clear" w:color="auto" w:fill="FFFFFF"/>
        <w:tabs>
          <w:tab w:val="right" w:pos="8855"/>
        </w:tabs>
        <w:outlineLvl w:val="0"/>
        <w:rPr>
          <w:color w:val="auto"/>
        </w:rPr>
      </w:pPr>
    </w:p>
    <w:p w14:paraId="4271B753" w14:textId="77777777" w:rsidR="005F6255" w:rsidRDefault="00390093" w:rsidP="005F6255">
      <w:pPr>
        <w:pStyle w:val="ph5reqns"/>
        <w:shd w:val="clear" w:color="auto" w:fill="FFFFFF"/>
        <w:tabs>
          <w:tab w:val="right" w:pos="8855"/>
        </w:tabs>
        <w:outlineLvl w:val="0"/>
        <w:rPr>
          <w:color w:val="auto"/>
        </w:rPr>
      </w:pPr>
      <w:r w:rsidRPr="001C6BAA">
        <w:rPr>
          <w:color w:val="auto"/>
        </w:rPr>
        <w:t>Req. 3</w:t>
      </w:r>
    </w:p>
    <w:p w14:paraId="5AADAC30" w14:textId="77777777" w:rsidR="005F6255" w:rsidRPr="001C6BAA" w:rsidRDefault="005F6255" w:rsidP="005F6255">
      <w:pPr>
        <w:pStyle w:val="ph5reqns"/>
        <w:shd w:val="clear" w:color="auto" w:fill="FFFFFF"/>
        <w:tabs>
          <w:tab w:val="right" w:pos="8855"/>
        </w:tabs>
        <w:rPr>
          <w:color w:val="auto"/>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40"/>
        <w:gridCol w:w="1485"/>
        <w:gridCol w:w="1485"/>
      </w:tblGrid>
      <w:tr w:rsidR="00390093" w14:paraId="63CEF2B2" w14:textId="77777777" w:rsidTr="0019721B">
        <w:trPr>
          <w:cantSplit/>
        </w:trPr>
        <w:tc>
          <w:tcPr>
            <w:tcW w:w="8910" w:type="dxa"/>
            <w:gridSpan w:val="3"/>
            <w:tcBorders>
              <w:top w:val="double" w:sz="4" w:space="0" w:color="auto"/>
            </w:tcBorders>
            <w:shd w:val="clear" w:color="auto" w:fill="FFFFFF"/>
            <w:vAlign w:val="bottom"/>
          </w:tcPr>
          <w:p w14:paraId="499B3F0F" w14:textId="77777777" w:rsidR="00390093" w:rsidRPr="00F9362D" w:rsidRDefault="00D00035" w:rsidP="0019721B">
            <w:pPr>
              <w:pStyle w:val="pformhead"/>
              <w:spacing w:before="40" w:after="40"/>
              <w:rPr>
                <w:rFonts w:ascii="Arial MT Pro" w:hAnsi="Arial MT Pro"/>
                <w:b/>
                <w:color w:val="auto"/>
                <w:sz w:val="20"/>
              </w:rPr>
            </w:pPr>
            <w:r w:rsidRPr="00F9362D">
              <w:rPr>
                <w:rFonts w:ascii="Arial MT Pro" w:hAnsi="Arial MT Pro"/>
                <w:b/>
                <w:color w:val="auto"/>
                <w:sz w:val="20"/>
              </w:rPr>
              <w:t>TERRACE BOARD RENTALS</w:t>
            </w:r>
          </w:p>
        </w:tc>
      </w:tr>
      <w:tr w:rsidR="00390093" w14:paraId="0D9C52F9" w14:textId="77777777" w:rsidTr="0019721B">
        <w:trPr>
          <w:cantSplit/>
        </w:trPr>
        <w:tc>
          <w:tcPr>
            <w:tcW w:w="8910" w:type="dxa"/>
            <w:gridSpan w:val="3"/>
            <w:tcBorders>
              <w:bottom w:val="single" w:sz="4" w:space="0" w:color="auto"/>
            </w:tcBorders>
            <w:shd w:val="clear" w:color="auto" w:fill="FFFFFF"/>
            <w:vAlign w:val="bottom"/>
          </w:tcPr>
          <w:p w14:paraId="1541851C"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Income Statement</w:t>
            </w:r>
          </w:p>
        </w:tc>
      </w:tr>
      <w:tr w:rsidR="00390093" w14:paraId="31A65DE2" w14:textId="77777777" w:rsidTr="0019721B">
        <w:trPr>
          <w:cantSplit/>
        </w:trPr>
        <w:tc>
          <w:tcPr>
            <w:tcW w:w="8910" w:type="dxa"/>
            <w:gridSpan w:val="3"/>
            <w:tcBorders>
              <w:top w:val="single" w:sz="4" w:space="0" w:color="auto"/>
              <w:bottom w:val="double" w:sz="4" w:space="0" w:color="auto"/>
            </w:tcBorders>
            <w:shd w:val="clear" w:color="auto" w:fill="FFFFFF"/>
            <w:vAlign w:val="bottom"/>
          </w:tcPr>
          <w:p w14:paraId="4127DF17" w14:textId="625D476D"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Month Ended December 31, </w:t>
            </w:r>
            <w:r w:rsidR="00EB4E48" w:rsidRPr="00F9362D">
              <w:rPr>
                <w:rFonts w:ascii="Arial MT Pro" w:hAnsi="Arial MT Pro"/>
                <w:color w:val="auto"/>
                <w:sz w:val="20"/>
              </w:rPr>
              <w:t>2022</w:t>
            </w:r>
          </w:p>
        </w:tc>
      </w:tr>
      <w:tr w:rsidR="00390093" w14:paraId="555CF8D7" w14:textId="77777777" w:rsidTr="0019721B">
        <w:trPr>
          <w:cantSplit/>
        </w:trPr>
        <w:tc>
          <w:tcPr>
            <w:tcW w:w="5940" w:type="dxa"/>
            <w:tcBorders>
              <w:right w:val="double" w:sz="4" w:space="0" w:color="auto"/>
            </w:tcBorders>
            <w:shd w:val="clear" w:color="auto" w:fill="FFFFFF"/>
            <w:vAlign w:val="bottom"/>
          </w:tcPr>
          <w:p w14:paraId="566C697D" w14:textId="77777777" w:rsidR="00390093" w:rsidRDefault="00390093" w:rsidP="0019721B">
            <w:pPr>
              <w:pStyle w:val="pformab"/>
              <w:spacing w:before="40" w:after="40"/>
              <w:ind w:right="167"/>
              <w:rPr>
                <w:rFonts w:ascii="Arial" w:hAnsi="Arial"/>
                <w:color w:val="auto"/>
                <w:sz w:val="20"/>
              </w:rPr>
            </w:pPr>
            <w:r w:rsidRPr="00F9362D">
              <w:rPr>
                <w:rFonts w:ascii="Arial MT Pro" w:hAnsi="Arial MT Pro"/>
                <w:b/>
                <w:color w:val="auto"/>
                <w:sz w:val="20"/>
              </w:rPr>
              <w:t>Revenue</w:t>
            </w:r>
          </w:p>
        </w:tc>
        <w:tc>
          <w:tcPr>
            <w:tcW w:w="1485" w:type="dxa"/>
            <w:tcBorders>
              <w:left w:val="double" w:sz="4" w:space="0" w:color="auto"/>
              <w:right w:val="double" w:sz="4" w:space="0" w:color="auto"/>
            </w:tcBorders>
            <w:shd w:val="clear" w:color="auto" w:fill="FFFFFF"/>
            <w:vAlign w:val="bottom"/>
          </w:tcPr>
          <w:p w14:paraId="1817B7B4"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60EF3F51" w14:textId="77777777" w:rsidR="00390093" w:rsidRPr="00F9362D" w:rsidRDefault="00390093" w:rsidP="0019721B">
            <w:pPr>
              <w:pStyle w:val="pformab"/>
              <w:tabs>
                <w:tab w:val="decimal" w:pos="937"/>
              </w:tabs>
              <w:spacing w:before="0" w:after="40"/>
              <w:rPr>
                <w:rFonts w:ascii="Arial MT Pro" w:hAnsi="Arial MT Pro"/>
                <w:color w:val="auto"/>
                <w:sz w:val="20"/>
              </w:rPr>
            </w:pPr>
          </w:p>
        </w:tc>
      </w:tr>
      <w:tr w:rsidR="00390093" w14:paraId="37F6B33F" w14:textId="77777777" w:rsidTr="0019721B">
        <w:trPr>
          <w:cantSplit/>
        </w:trPr>
        <w:tc>
          <w:tcPr>
            <w:tcW w:w="5940" w:type="dxa"/>
            <w:tcBorders>
              <w:right w:val="double" w:sz="4" w:space="0" w:color="auto"/>
            </w:tcBorders>
            <w:shd w:val="clear" w:color="auto" w:fill="FFFFFF"/>
            <w:vAlign w:val="bottom"/>
          </w:tcPr>
          <w:p w14:paraId="6AC337F4"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Rental revenue*</w:t>
            </w:r>
          </w:p>
        </w:tc>
        <w:tc>
          <w:tcPr>
            <w:tcW w:w="1485" w:type="dxa"/>
            <w:tcBorders>
              <w:left w:val="double" w:sz="4" w:space="0" w:color="auto"/>
              <w:right w:val="double" w:sz="4" w:space="0" w:color="auto"/>
            </w:tcBorders>
            <w:shd w:val="clear" w:color="auto" w:fill="FFFFFF"/>
            <w:vAlign w:val="bottom"/>
          </w:tcPr>
          <w:p w14:paraId="5E468267"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52057F6F" w14:textId="77777777" w:rsidR="00390093" w:rsidRPr="00F9362D" w:rsidRDefault="00390093" w:rsidP="00762DD6">
            <w:pPr>
              <w:pStyle w:val="pformab"/>
              <w:tabs>
                <w:tab w:val="decimal" w:pos="1267"/>
              </w:tabs>
              <w:spacing w:before="0" w:after="40"/>
              <w:rPr>
                <w:rFonts w:ascii="Arial MT Pro" w:hAnsi="Arial MT Pro"/>
                <w:color w:val="auto"/>
                <w:sz w:val="20"/>
              </w:rPr>
            </w:pPr>
            <w:r w:rsidRPr="00F9362D">
              <w:rPr>
                <w:rFonts w:ascii="Arial MT Pro" w:hAnsi="Arial MT Pro"/>
                <w:color w:val="auto"/>
                <w:sz w:val="20"/>
              </w:rPr>
              <w:t>$73,000</w:t>
            </w:r>
          </w:p>
        </w:tc>
      </w:tr>
      <w:tr w:rsidR="00390093" w14:paraId="65579CE0" w14:textId="77777777" w:rsidTr="0019721B">
        <w:trPr>
          <w:cantSplit/>
        </w:trPr>
        <w:tc>
          <w:tcPr>
            <w:tcW w:w="5940" w:type="dxa"/>
            <w:tcBorders>
              <w:right w:val="double" w:sz="4" w:space="0" w:color="auto"/>
            </w:tcBorders>
            <w:shd w:val="clear" w:color="auto" w:fill="FFFFFF"/>
            <w:vAlign w:val="bottom"/>
          </w:tcPr>
          <w:p w14:paraId="0E473D46"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b/>
                <w:color w:val="auto"/>
                <w:sz w:val="20"/>
              </w:rPr>
              <w:t>Expenses</w:t>
            </w:r>
          </w:p>
        </w:tc>
        <w:tc>
          <w:tcPr>
            <w:tcW w:w="1485" w:type="dxa"/>
            <w:tcBorders>
              <w:left w:val="double" w:sz="4" w:space="0" w:color="auto"/>
              <w:right w:val="double" w:sz="4" w:space="0" w:color="auto"/>
            </w:tcBorders>
            <w:shd w:val="clear" w:color="auto" w:fill="FFFFFF"/>
            <w:vAlign w:val="bottom"/>
          </w:tcPr>
          <w:p w14:paraId="5E06618C"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35D91DC3" w14:textId="77777777" w:rsidR="00390093" w:rsidRPr="00F9362D" w:rsidRDefault="00390093" w:rsidP="0019721B">
            <w:pPr>
              <w:pStyle w:val="pformab"/>
              <w:tabs>
                <w:tab w:val="decimal" w:pos="937"/>
              </w:tabs>
              <w:spacing w:before="0" w:after="40"/>
              <w:rPr>
                <w:rFonts w:ascii="Arial MT Pro" w:hAnsi="Arial MT Pro"/>
                <w:color w:val="auto"/>
                <w:sz w:val="20"/>
              </w:rPr>
            </w:pPr>
          </w:p>
        </w:tc>
      </w:tr>
      <w:tr w:rsidR="00390093" w14:paraId="234DBF87" w14:textId="77777777" w:rsidTr="0019721B">
        <w:trPr>
          <w:cantSplit/>
        </w:trPr>
        <w:tc>
          <w:tcPr>
            <w:tcW w:w="5940" w:type="dxa"/>
            <w:tcBorders>
              <w:right w:val="double" w:sz="4" w:space="0" w:color="auto"/>
            </w:tcBorders>
            <w:shd w:val="clear" w:color="auto" w:fill="FFFFFF"/>
            <w:vAlign w:val="bottom"/>
          </w:tcPr>
          <w:p w14:paraId="6D2A31D0"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00043971" w:rsidRPr="00F9362D">
              <w:rPr>
                <w:rFonts w:ascii="Arial MT Pro" w:hAnsi="Arial MT Pro"/>
                <w:color w:val="auto"/>
                <w:sz w:val="20"/>
              </w:rPr>
              <w:t>Salarie</w:t>
            </w:r>
            <w:r w:rsidRPr="00F9362D">
              <w:rPr>
                <w:rFonts w:ascii="Arial MT Pro" w:hAnsi="Arial MT Pro"/>
                <w:color w:val="auto"/>
                <w:sz w:val="20"/>
              </w:rPr>
              <w:t>s expense</w:t>
            </w:r>
          </w:p>
        </w:tc>
        <w:tc>
          <w:tcPr>
            <w:tcW w:w="1485" w:type="dxa"/>
            <w:tcBorders>
              <w:left w:val="double" w:sz="4" w:space="0" w:color="auto"/>
              <w:right w:val="double" w:sz="4" w:space="0" w:color="auto"/>
            </w:tcBorders>
            <w:shd w:val="clear" w:color="auto" w:fill="FFFFFF"/>
            <w:vAlign w:val="bottom"/>
          </w:tcPr>
          <w:p w14:paraId="06C5DCBF"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$10,000</w:t>
            </w:r>
          </w:p>
        </w:tc>
        <w:tc>
          <w:tcPr>
            <w:tcW w:w="1485" w:type="dxa"/>
            <w:tcBorders>
              <w:left w:val="double" w:sz="4" w:space="0" w:color="auto"/>
            </w:tcBorders>
            <w:shd w:val="clear" w:color="auto" w:fill="FFFFFF"/>
            <w:vAlign w:val="bottom"/>
          </w:tcPr>
          <w:p w14:paraId="6FB23951" w14:textId="77777777" w:rsidR="00390093" w:rsidRPr="00F9362D" w:rsidRDefault="00390093" w:rsidP="0019721B">
            <w:pPr>
              <w:pStyle w:val="pformab"/>
              <w:keepNext/>
              <w:keepLines/>
              <w:tabs>
                <w:tab w:val="decimal" w:pos="937"/>
              </w:tabs>
              <w:spacing w:before="0" w:after="40"/>
              <w:ind w:left="360"/>
              <w:rPr>
                <w:rFonts w:ascii="Arial MT Pro" w:hAnsi="Arial MT Pro"/>
                <w:color w:val="auto"/>
                <w:sz w:val="20"/>
              </w:rPr>
            </w:pPr>
            <w:r w:rsidRPr="00F9362D">
              <w:rPr>
                <w:rFonts w:ascii="Arial MT Pro" w:hAnsi="Arial MT Pro"/>
                <w:color w:val="auto"/>
                <w:sz w:val="20"/>
              </w:rPr>
              <w:t>   </w:t>
            </w:r>
          </w:p>
        </w:tc>
      </w:tr>
      <w:tr w:rsidR="00390093" w14:paraId="1536DC58" w14:textId="77777777" w:rsidTr="0019721B">
        <w:trPr>
          <w:cantSplit/>
        </w:trPr>
        <w:tc>
          <w:tcPr>
            <w:tcW w:w="5940" w:type="dxa"/>
            <w:tcBorders>
              <w:right w:val="double" w:sz="4" w:space="0" w:color="auto"/>
            </w:tcBorders>
            <w:shd w:val="clear" w:color="auto" w:fill="FFFFFF"/>
            <w:vAlign w:val="bottom"/>
          </w:tcPr>
          <w:p w14:paraId="78B9757B" w14:textId="77777777" w:rsidR="00390093" w:rsidRDefault="004D3C9D"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00390093" w:rsidRPr="00F9362D">
              <w:rPr>
                <w:rFonts w:ascii="Arial MT Pro" w:hAnsi="Arial MT Pro"/>
                <w:color w:val="auto"/>
                <w:sz w:val="20"/>
              </w:rPr>
              <w:t>Rent expense</w:t>
            </w:r>
          </w:p>
        </w:tc>
        <w:tc>
          <w:tcPr>
            <w:tcW w:w="1485" w:type="dxa"/>
            <w:tcBorders>
              <w:left w:val="double" w:sz="4" w:space="0" w:color="auto"/>
              <w:right w:val="double" w:sz="4" w:space="0" w:color="auto"/>
            </w:tcBorders>
            <w:shd w:val="clear" w:color="auto" w:fill="FFFFFF"/>
            <w:vAlign w:val="bottom"/>
          </w:tcPr>
          <w:p w14:paraId="7DDCEEE9"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5,000</w:t>
            </w:r>
          </w:p>
        </w:tc>
        <w:tc>
          <w:tcPr>
            <w:tcW w:w="1485" w:type="dxa"/>
            <w:tcBorders>
              <w:left w:val="double" w:sz="4" w:space="0" w:color="auto"/>
            </w:tcBorders>
            <w:shd w:val="clear" w:color="auto" w:fill="FFFFFF"/>
            <w:vAlign w:val="bottom"/>
          </w:tcPr>
          <w:p w14:paraId="1FC64AF8" w14:textId="77777777" w:rsidR="00390093" w:rsidRPr="00F9362D" w:rsidRDefault="00390093" w:rsidP="0019721B">
            <w:pPr>
              <w:pStyle w:val="pformab"/>
              <w:tabs>
                <w:tab w:val="decimal" w:pos="937"/>
              </w:tabs>
              <w:spacing w:before="0" w:after="40"/>
              <w:rPr>
                <w:rFonts w:ascii="Arial MT Pro" w:hAnsi="Arial MT Pro"/>
                <w:color w:val="auto"/>
                <w:sz w:val="20"/>
                <w:u w:val="single"/>
              </w:rPr>
            </w:pPr>
          </w:p>
        </w:tc>
      </w:tr>
      <w:tr w:rsidR="00390093" w14:paraId="55A06075" w14:textId="77777777" w:rsidTr="0019721B">
        <w:trPr>
          <w:cantSplit/>
        </w:trPr>
        <w:tc>
          <w:tcPr>
            <w:tcW w:w="5940" w:type="dxa"/>
            <w:tcBorders>
              <w:right w:val="double" w:sz="4" w:space="0" w:color="auto"/>
            </w:tcBorders>
            <w:shd w:val="clear" w:color="auto" w:fill="FFFFFF"/>
            <w:vAlign w:val="bottom"/>
          </w:tcPr>
          <w:p w14:paraId="74AFE40C" w14:textId="77777777" w:rsidR="00390093" w:rsidRDefault="004D3C9D"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00390093" w:rsidRPr="00F9362D">
              <w:rPr>
                <w:rFonts w:ascii="Arial MT Pro" w:hAnsi="Arial MT Pro"/>
                <w:color w:val="auto"/>
                <w:sz w:val="20"/>
              </w:rPr>
              <w:t>Utilities expense</w:t>
            </w:r>
          </w:p>
        </w:tc>
        <w:tc>
          <w:tcPr>
            <w:tcW w:w="1485" w:type="dxa"/>
            <w:tcBorders>
              <w:left w:val="double" w:sz="4" w:space="0" w:color="auto"/>
              <w:right w:val="double" w:sz="4" w:space="0" w:color="auto"/>
            </w:tcBorders>
            <w:shd w:val="clear" w:color="auto" w:fill="FFFFFF"/>
            <w:vAlign w:val="bottom"/>
          </w:tcPr>
          <w:p w14:paraId="1ACC9686" w14:textId="77777777" w:rsidR="00390093" w:rsidRPr="00E92C32" w:rsidRDefault="00FD6F42" w:rsidP="00762DD6">
            <w:pPr>
              <w:pStyle w:val="pformab"/>
              <w:keepNext/>
              <w:keepLines/>
              <w:spacing w:before="40" w:after="40"/>
              <w:ind w:left="360" w:right="30"/>
              <w:jc w:val="right"/>
              <w:rPr>
                <w:rFonts w:ascii="Arial" w:hAnsi="Arial"/>
                <w:color w:val="auto"/>
                <w:sz w:val="20"/>
                <w:u w:val="single"/>
              </w:rPr>
            </w:pPr>
            <w:r w:rsidRPr="00F9362D">
              <w:rPr>
                <w:rFonts w:ascii="Arial MT Pro" w:hAnsi="Arial MT Pro"/>
                <w:color w:val="auto"/>
                <w:sz w:val="20"/>
                <w:u w:val="single"/>
              </w:rPr>
              <w:t xml:space="preserve">  </w:t>
            </w:r>
            <w:r w:rsidR="006323DB" w:rsidRPr="00F9362D">
              <w:rPr>
                <w:rFonts w:ascii="Arial MT Pro" w:hAnsi="Arial MT Pro"/>
                <w:color w:val="auto"/>
                <w:sz w:val="20"/>
                <w:u w:val="single"/>
              </w:rPr>
              <w:t xml:space="preserve"> </w:t>
            </w:r>
            <w:r w:rsidR="00390093" w:rsidRPr="00F9362D">
              <w:rPr>
                <w:rFonts w:ascii="Arial MT Pro" w:hAnsi="Arial MT Pro"/>
                <w:color w:val="auto"/>
                <w:sz w:val="20"/>
                <w:u w:val="single"/>
              </w:rPr>
              <w:t>4,000</w:t>
            </w:r>
          </w:p>
        </w:tc>
        <w:tc>
          <w:tcPr>
            <w:tcW w:w="1485" w:type="dxa"/>
            <w:tcBorders>
              <w:left w:val="double" w:sz="4" w:space="0" w:color="auto"/>
            </w:tcBorders>
            <w:shd w:val="clear" w:color="auto" w:fill="FFFFFF"/>
            <w:vAlign w:val="bottom"/>
          </w:tcPr>
          <w:p w14:paraId="35B75764" w14:textId="77777777" w:rsidR="00390093" w:rsidRPr="00F9362D" w:rsidRDefault="00390093" w:rsidP="0019721B">
            <w:pPr>
              <w:pStyle w:val="pformab"/>
              <w:tabs>
                <w:tab w:val="decimal" w:pos="937"/>
              </w:tabs>
              <w:spacing w:before="0" w:after="40"/>
              <w:rPr>
                <w:rFonts w:ascii="Arial MT Pro" w:hAnsi="Arial MT Pro"/>
                <w:color w:val="auto"/>
                <w:sz w:val="20"/>
                <w:u w:val="single"/>
              </w:rPr>
            </w:pPr>
          </w:p>
        </w:tc>
      </w:tr>
      <w:tr w:rsidR="00390093" w14:paraId="129D6485" w14:textId="77777777" w:rsidTr="0019721B">
        <w:trPr>
          <w:cantSplit/>
        </w:trPr>
        <w:tc>
          <w:tcPr>
            <w:tcW w:w="5940" w:type="dxa"/>
            <w:tcBorders>
              <w:right w:val="double" w:sz="4" w:space="0" w:color="auto"/>
            </w:tcBorders>
            <w:shd w:val="clear" w:color="auto" w:fill="FFFFFF"/>
            <w:vAlign w:val="bottom"/>
          </w:tcPr>
          <w:p w14:paraId="04A14D23" w14:textId="77777777" w:rsidR="00390093" w:rsidRDefault="004D3C9D"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Pr="00F9362D">
              <w:rPr>
                <w:rFonts w:ascii="Arial MT Pro" w:hAnsi="Arial MT Pro"/>
                <w:color w:val="auto"/>
                <w:sz w:val="20"/>
              </w:rPr>
              <w:tab/>
            </w:r>
            <w:r w:rsidR="001A65D8" w:rsidRPr="00F9362D">
              <w:rPr>
                <w:rFonts w:ascii="Arial MT Pro" w:hAnsi="Arial MT Pro"/>
                <w:color w:val="auto"/>
                <w:sz w:val="20"/>
              </w:rPr>
              <w:t>Total expenses</w:t>
            </w:r>
          </w:p>
        </w:tc>
        <w:tc>
          <w:tcPr>
            <w:tcW w:w="1485" w:type="dxa"/>
            <w:tcBorders>
              <w:left w:val="double" w:sz="4" w:space="0" w:color="auto"/>
              <w:right w:val="double" w:sz="4" w:space="0" w:color="auto"/>
            </w:tcBorders>
            <w:shd w:val="clear" w:color="auto" w:fill="FFFFFF"/>
            <w:vAlign w:val="bottom"/>
          </w:tcPr>
          <w:p w14:paraId="3B18E905"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45B02C39" w14:textId="77777777" w:rsidR="00390093" w:rsidRPr="00F9362D" w:rsidRDefault="004E1D21" w:rsidP="00762DD6">
            <w:pPr>
              <w:pStyle w:val="pformab"/>
              <w:tabs>
                <w:tab w:val="decimal" w:pos="1267"/>
              </w:tabs>
              <w:spacing w:before="0" w:after="40"/>
              <w:rPr>
                <w:rFonts w:ascii="Arial MT Pro" w:hAnsi="Arial MT Pro"/>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19,000</w:t>
            </w:r>
          </w:p>
        </w:tc>
      </w:tr>
      <w:tr w:rsidR="00390093" w14:paraId="7B750B8C" w14:textId="77777777" w:rsidTr="0019721B">
        <w:trPr>
          <w:cantSplit/>
        </w:trPr>
        <w:tc>
          <w:tcPr>
            <w:tcW w:w="5940" w:type="dxa"/>
            <w:tcBorders>
              <w:right w:val="double" w:sz="4" w:space="0" w:color="auto"/>
            </w:tcBorders>
            <w:shd w:val="clear" w:color="auto" w:fill="FFFFFF"/>
            <w:vAlign w:val="bottom"/>
          </w:tcPr>
          <w:p w14:paraId="3B2605AD"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Net income</w:t>
            </w:r>
          </w:p>
        </w:tc>
        <w:tc>
          <w:tcPr>
            <w:tcW w:w="1485" w:type="dxa"/>
            <w:tcBorders>
              <w:left w:val="double" w:sz="4" w:space="0" w:color="auto"/>
              <w:right w:val="double" w:sz="4" w:space="0" w:color="auto"/>
            </w:tcBorders>
            <w:shd w:val="clear" w:color="auto" w:fill="FFFFFF"/>
            <w:vAlign w:val="bottom"/>
          </w:tcPr>
          <w:p w14:paraId="3CB4A300"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78DE1914" w14:textId="77777777" w:rsidR="00390093" w:rsidRPr="00F9362D" w:rsidRDefault="00390093" w:rsidP="00762DD6">
            <w:pPr>
              <w:pStyle w:val="pformab"/>
              <w:tabs>
                <w:tab w:val="decimal" w:pos="1267"/>
              </w:tabs>
              <w:spacing w:before="0" w:after="40"/>
              <w:rPr>
                <w:rFonts w:ascii="Arial MT Pro" w:hAnsi="Arial MT Pro"/>
                <w:color w:val="auto"/>
                <w:sz w:val="20"/>
                <w:u w:val="double"/>
              </w:rPr>
            </w:pPr>
            <w:r w:rsidRPr="00F9362D">
              <w:rPr>
                <w:rFonts w:ascii="Arial MT Pro" w:hAnsi="Arial MT Pro"/>
                <w:color w:val="auto"/>
                <w:sz w:val="20"/>
                <w:u w:val="double"/>
              </w:rPr>
              <w:t>$54,000</w:t>
            </w:r>
          </w:p>
        </w:tc>
      </w:tr>
    </w:tbl>
    <w:p w14:paraId="544900A8" w14:textId="2F8A0707" w:rsidR="00390093" w:rsidRPr="00F9362D" w:rsidRDefault="00390093" w:rsidP="00390093">
      <w:pPr>
        <w:pStyle w:val="pfootnote"/>
        <w:rPr>
          <w:rFonts w:ascii="Arial MT Pro" w:hAnsi="Arial MT Pro"/>
          <w:color w:val="auto"/>
        </w:rPr>
      </w:pPr>
      <w:r w:rsidRPr="00F9362D">
        <w:rPr>
          <w:rFonts w:ascii="Arial MT Pro" w:hAnsi="Arial MT Pro"/>
          <w:color w:val="auto"/>
        </w:rPr>
        <w:t>*$</w:t>
      </w:r>
      <w:r w:rsidR="00DD655A" w:rsidRPr="00F9362D">
        <w:rPr>
          <w:rFonts w:ascii="Arial MT Pro" w:hAnsi="Arial MT Pro"/>
          <w:color w:val="auto"/>
        </w:rPr>
        <w:t>73,000 = 14,000</w:t>
      </w:r>
      <w:r w:rsidR="00645AD3" w:rsidRPr="00F9362D">
        <w:rPr>
          <w:rFonts w:ascii="Arial MT Pro" w:hAnsi="Arial MT Pro"/>
          <w:color w:val="auto"/>
        </w:rPr>
        <w:t xml:space="preserve"> </w:t>
      </w:r>
      <w:r w:rsidR="00DD655A" w:rsidRPr="00F9362D">
        <w:rPr>
          <w:rFonts w:ascii="Arial MT Pro" w:hAnsi="Arial MT Pro"/>
          <w:color w:val="auto"/>
        </w:rPr>
        <w:t>+</w:t>
      </w:r>
      <w:r w:rsidR="00645AD3" w:rsidRPr="00F9362D">
        <w:rPr>
          <w:rFonts w:ascii="Arial MT Pro" w:hAnsi="Arial MT Pro"/>
          <w:color w:val="auto"/>
        </w:rPr>
        <w:t xml:space="preserve"> </w:t>
      </w:r>
      <w:r w:rsidR="00DD655A" w:rsidRPr="00F9362D">
        <w:rPr>
          <w:rFonts w:ascii="Arial MT Pro" w:hAnsi="Arial MT Pro"/>
          <w:color w:val="auto"/>
        </w:rPr>
        <w:t>21,000</w:t>
      </w:r>
      <w:r w:rsidR="00645AD3" w:rsidRPr="00F9362D">
        <w:rPr>
          <w:rFonts w:ascii="Arial MT Pro" w:hAnsi="Arial MT Pro"/>
          <w:color w:val="auto"/>
        </w:rPr>
        <w:t xml:space="preserve"> </w:t>
      </w:r>
      <w:r w:rsidR="00DD655A" w:rsidRPr="00F9362D">
        <w:rPr>
          <w:rFonts w:ascii="Arial MT Pro" w:hAnsi="Arial MT Pro"/>
          <w:color w:val="auto"/>
        </w:rPr>
        <w:t>+</w:t>
      </w:r>
      <w:r w:rsidR="00645AD3" w:rsidRPr="00F9362D">
        <w:rPr>
          <w:rFonts w:ascii="Arial MT Pro" w:hAnsi="Arial MT Pro"/>
          <w:color w:val="auto"/>
        </w:rPr>
        <w:t xml:space="preserve"> </w:t>
      </w:r>
      <w:r w:rsidR="00DD655A" w:rsidRPr="00F9362D">
        <w:rPr>
          <w:rFonts w:ascii="Arial MT Pro" w:hAnsi="Arial MT Pro"/>
          <w:color w:val="auto"/>
        </w:rPr>
        <w:t>22,000</w:t>
      </w:r>
      <w:r w:rsidR="00645AD3" w:rsidRPr="00F9362D">
        <w:rPr>
          <w:rFonts w:ascii="Arial MT Pro" w:hAnsi="Arial MT Pro"/>
          <w:color w:val="auto"/>
        </w:rPr>
        <w:t xml:space="preserve"> </w:t>
      </w:r>
      <w:r w:rsidR="00DD655A" w:rsidRPr="00F9362D">
        <w:rPr>
          <w:rFonts w:ascii="Arial MT Pro" w:hAnsi="Arial MT Pro"/>
          <w:color w:val="auto"/>
        </w:rPr>
        <w:t>+</w:t>
      </w:r>
      <w:r w:rsidR="00645AD3" w:rsidRPr="00F9362D">
        <w:rPr>
          <w:rFonts w:ascii="Arial MT Pro" w:hAnsi="Arial MT Pro"/>
          <w:color w:val="auto"/>
        </w:rPr>
        <w:t xml:space="preserve"> </w:t>
      </w:r>
      <w:r w:rsidR="00DD655A" w:rsidRPr="00F9362D">
        <w:rPr>
          <w:rFonts w:ascii="Arial MT Pro" w:hAnsi="Arial MT Pro"/>
          <w:color w:val="auto"/>
        </w:rPr>
        <w:t>16,000</w:t>
      </w:r>
    </w:p>
    <w:p w14:paraId="0FAAFE2F" w14:textId="77777777" w:rsidR="00390093" w:rsidRPr="001C6BAA" w:rsidRDefault="00390093" w:rsidP="00390093">
      <w:pPr>
        <w:pStyle w:val="ph5reqns"/>
        <w:shd w:val="clear" w:color="auto" w:fill="FFFFFF"/>
        <w:tabs>
          <w:tab w:val="right" w:pos="8855"/>
        </w:tabs>
        <w:rPr>
          <w:color w:val="auto"/>
        </w:rPr>
      </w:pPr>
    </w:p>
    <w:p w14:paraId="2C05A1B0" w14:textId="77777777" w:rsidR="005F6255" w:rsidRDefault="00390093" w:rsidP="005F6255">
      <w:pPr>
        <w:pStyle w:val="ph5reqns"/>
        <w:shd w:val="clear" w:color="auto" w:fill="FFFFFF"/>
        <w:tabs>
          <w:tab w:val="right" w:pos="8855"/>
        </w:tabs>
        <w:outlineLvl w:val="0"/>
        <w:rPr>
          <w:color w:val="auto"/>
        </w:rPr>
      </w:pPr>
      <w:r w:rsidRPr="001C6BAA">
        <w:rPr>
          <w:color w:val="auto"/>
        </w:rPr>
        <w:t>Req. 4</w:t>
      </w:r>
    </w:p>
    <w:p w14:paraId="1ED5E83F" w14:textId="77777777" w:rsidR="005F6255" w:rsidRPr="001C6BAA" w:rsidRDefault="005F6255" w:rsidP="005F6255">
      <w:pPr>
        <w:pStyle w:val="ph5reqns"/>
        <w:shd w:val="clear" w:color="auto" w:fill="FFFFFF"/>
        <w:tabs>
          <w:tab w:val="right" w:pos="8855"/>
        </w:tabs>
        <w:rPr>
          <w:color w:val="auto"/>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25"/>
        <w:gridCol w:w="1485"/>
      </w:tblGrid>
      <w:tr w:rsidR="00390093" w14:paraId="611B3E6F" w14:textId="77777777" w:rsidTr="0019721B">
        <w:trPr>
          <w:cantSplit/>
        </w:trPr>
        <w:tc>
          <w:tcPr>
            <w:tcW w:w="8910" w:type="dxa"/>
            <w:gridSpan w:val="2"/>
            <w:tcBorders>
              <w:top w:val="double" w:sz="4" w:space="0" w:color="auto"/>
            </w:tcBorders>
            <w:shd w:val="clear" w:color="auto" w:fill="FFFFFF"/>
            <w:vAlign w:val="bottom"/>
          </w:tcPr>
          <w:p w14:paraId="6AA899A5" w14:textId="77777777" w:rsidR="00390093" w:rsidRPr="00F9362D" w:rsidRDefault="005057BC" w:rsidP="0019721B">
            <w:pPr>
              <w:pStyle w:val="pformhead"/>
              <w:spacing w:before="40" w:after="40"/>
              <w:rPr>
                <w:rFonts w:ascii="Arial MT Pro" w:hAnsi="Arial MT Pro"/>
                <w:color w:val="auto"/>
                <w:sz w:val="20"/>
              </w:rPr>
            </w:pPr>
            <w:r w:rsidRPr="00F9362D">
              <w:rPr>
                <w:rFonts w:ascii="Arial MT Pro" w:hAnsi="Arial MT Pro"/>
                <w:b/>
                <w:color w:val="auto"/>
                <w:sz w:val="20"/>
              </w:rPr>
              <w:t>TERRACE BOARD RENTALS</w:t>
            </w:r>
          </w:p>
        </w:tc>
      </w:tr>
      <w:tr w:rsidR="00D00035" w14:paraId="73F8C44E" w14:textId="77777777" w:rsidTr="0019721B">
        <w:trPr>
          <w:cantSplit/>
        </w:trPr>
        <w:tc>
          <w:tcPr>
            <w:tcW w:w="8910" w:type="dxa"/>
            <w:gridSpan w:val="2"/>
            <w:tcBorders>
              <w:bottom w:val="single" w:sz="4" w:space="0" w:color="auto"/>
            </w:tcBorders>
            <w:shd w:val="clear" w:color="auto" w:fill="FFFFFF"/>
            <w:vAlign w:val="bottom"/>
          </w:tcPr>
          <w:p w14:paraId="6D370CF3" w14:textId="77777777" w:rsidR="00D00035" w:rsidRPr="00F9362D" w:rsidRDefault="005057BC" w:rsidP="00D00035">
            <w:pPr>
              <w:pStyle w:val="pformhead"/>
              <w:spacing w:before="40" w:after="40"/>
              <w:rPr>
                <w:rFonts w:ascii="Arial MT Pro" w:hAnsi="Arial MT Pro"/>
                <w:b/>
                <w:color w:val="auto"/>
                <w:sz w:val="20"/>
              </w:rPr>
            </w:pPr>
            <w:r w:rsidRPr="00F9362D">
              <w:rPr>
                <w:rFonts w:ascii="Arial MT Pro" w:hAnsi="Arial MT Pro"/>
                <w:color w:val="auto"/>
                <w:sz w:val="20"/>
              </w:rPr>
              <w:t>Statement of Owner’s Equity</w:t>
            </w:r>
          </w:p>
        </w:tc>
      </w:tr>
      <w:tr w:rsidR="00D00035" w14:paraId="0D81F370" w14:textId="77777777" w:rsidTr="0019721B">
        <w:trPr>
          <w:cantSplit/>
        </w:trPr>
        <w:tc>
          <w:tcPr>
            <w:tcW w:w="8910" w:type="dxa"/>
            <w:gridSpan w:val="2"/>
            <w:tcBorders>
              <w:top w:val="single" w:sz="4" w:space="0" w:color="auto"/>
              <w:bottom w:val="double" w:sz="4" w:space="0" w:color="auto"/>
            </w:tcBorders>
            <w:shd w:val="clear" w:color="auto" w:fill="FFFFFF"/>
            <w:vAlign w:val="bottom"/>
          </w:tcPr>
          <w:p w14:paraId="298FD242" w14:textId="5D3C56A2" w:rsidR="00D00035" w:rsidRPr="00F9362D" w:rsidRDefault="00D00035" w:rsidP="00D00035">
            <w:pPr>
              <w:pStyle w:val="pformheaddr"/>
              <w:spacing w:before="40" w:after="40"/>
              <w:rPr>
                <w:rFonts w:ascii="Arial MT Pro" w:hAnsi="Arial MT Pro"/>
                <w:color w:val="auto"/>
                <w:sz w:val="20"/>
              </w:rPr>
            </w:pPr>
            <w:r w:rsidRPr="00F9362D">
              <w:rPr>
                <w:rFonts w:ascii="Arial MT Pro" w:hAnsi="Arial MT Pro"/>
                <w:color w:val="auto"/>
                <w:sz w:val="20"/>
              </w:rPr>
              <w:t xml:space="preserve">For the Month Ended December 31, </w:t>
            </w:r>
            <w:r w:rsidR="00EB4E48" w:rsidRPr="00F9362D">
              <w:rPr>
                <w:rFonts w:ascii="Arial MT Pro" w:hAnsi="Arial MT Pro"/>
                <w:color w:val="auto"/>
                <w:sz w:val="20"/>
              </w:rPr>
              <w:t>2022</w:t>
            </w:r>
          </w:p>
        </w:tc>
      </w:tr>
      <w:tr w:rsidR="00D00035" w14:paraId="6C007387" w14:textId="77777777" w:rsidTr="0019721B">
        <w:trPr>
          <w:cantSplit/>
        </w:trPr>
        <w:tc>
          <w:tcPr>
            <w:tcW w:w="7425" w:type="dxa"/>
            <w:tcBorders>
              <w:right w:val="double" w:sz="4" w:space="0" w:color="auto"/>
            </w:tcBorders>
            <w:shd w:val="clear" w:color="auto" w:fill="FFFFFF"/>
            <w:vAlign w:val="bottom"/>
          </w:tcPr>
          <w:p w14:paraId="4D64D1C6" w14:textId="6ED45C71" w:rsidR="00D00035" w:rsidRDefault="00D00035" w:rsidP="00D00035">
            <w:pPr>
              <w:pStyle w:val="pformab"/>
              <w:spacing w:before="40" w:after="40"/>
              <w:ind w:right="276"/>
              <w:rPr>
                <w:rFonts w:ascii="Arial" w:hAnsi="Arial"/>
                <w:color w:val="auto"/>
                <w:sz w:val="20"/>
              </w:rPr>
            </w:pPr>
            <w:r w:rsidRPr="00F9362D">
              <w:rPr>
                <w:rFonts w:ascii="Arial MT Pro" w:hAnsi="Arial MT Pro"/>
                <w:color w:val="auto"/>
                <w:sz w:val="20"/>
              </w:rPr>
              <w:t xml:space="preserve">R. Terrace, capital, December 1, </w:t>
            </w:r>
            <w:r w:rsidR="00EB4E48" w:rsidRPr="00F9362D">
              <w:rPr>
                <w:rFonts w:ascii="Arial MT Pro" w:hAnsi="Arial MT Pro"/>
                <w:color w:val="auto"/>
                <w:sz w:val="20"/>
              </w:rPr>
              <w:t>2022</w:t>
            </w:r>
          </w:p>
        </w:tc>
        <w:tc>
          <w:tcPr>
            <w:tcW w:w="1485" w:type="dxa"/>
            <w:tcBorders>
              <w:left w:val="double" w:sz="4" w:space="0" w:color="auto"/>
            </w:tcBorders>
            <w:shd w:val="clear" w:color="auto" w:fill="FFFFFF"/>
            <w:vAlign w:val="bottom"/>
          </w:tcPr>
          <w:p w14:paraId="2FD07AB6" w14:textId="77777777" w:rsidR="00D00035" w:rsidRPr="00F9362D" w:rsidRDefault="00D00035" w:rsidP="00762DD6">
            <w:pPr>
              <w:pStyle w:val="pformab"/>
              <w:tabs>
                <w:tab w:val="decimal" w:pos="1267"/>
              </w:tabs>
              <w:spacing w:before="0" w:after="40"/>
              <w:rPr>
                <w:rFonts w:ascii="Arial MT Pro" w:hAnsi="Arial MT Pro"/>
                <w:color w:val="auto"/>
                <w:sz w:val="20"/>
              </w:rPr>
            </w:pPr>
            <w:r w:rsidRPr="00F9362D">
              <w:rPr>
                <w:rFonts w:ascii="Arial MT Pro" w:hAnsi="Arial MT Pro"/>
                <w:color w:val="auto"/>
                <w:sz w:val="20"/>
              </w:rPr>
              <w:t>$118,000</w:t>
            </w:r>
          </w:p>
        </w:tc>
      </w:tr>
      <w:tr w:rsidR="00D00035" w14:paraId="796B5183" w14:textId="77777777" w:rsidTr="0019721B">
        <w:trPr>
          <w:cantSplit/>
        </w:trPr>
        <w:tc>
          <w:tcPr>
            <w:tcW w:w="7425" w:type="dxa"/>
            <w:tcBorders>
              <w:right w:val="double" w:sz="4" w:space="0" w:color="auto"/>
            </w:tcBorders>
            <w:shd w:val="clear" w:color="auto" w:fill="FFFFFF"/>
            <w:vAlign w:val="bottom"/>
          </w:tcPr>
          <w:p w14:paraId="685CF2F5" w14:textId="77777777" w:rsidR="00D00035" w:rsidRDefault="00D00035" w:rsidP="00D00035">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Add: Net income</w:t>
            </w:r>
          </w:p>
        </w:tc>
        <w:tc>
          <w:tcPr>
            <w:tcW w:w="1485" w:type="dxa"/>
            <w:tcBorders>
              <w:left w:val="double" w:sz="4" w:space="0" w:color="auto"/>
            </w:tcBorders>
            <w:shd w:val="clear" w:color="auto" w:fill="FFFFFF"/>
            <w:vAlign w:val="bottom"/>
          </w:tcPr>
          <w:p w14:paraId="50E19704" w14:textId="77777777" w:rsidR="00D00035" w:rsidRPr="00F9362D" w:rsidRDefault="00D00035" w:rsidP="00762DD6">
            <w:pPr>
              <w:pStyle w:val="pformab"/>
              <w:tabs>
                <w:tab w:val="decimal" w:pos="1267"/>
              </w:tabs>
              <w:spacing w:before="0" w:after="40"/>
              <w:rPr>
                <w:rFonts w:ascii="Arial MT Pro" w:hAnsi="Arial MT Pro"/>
                <w:color w:val="auto"/>
                <w:sz w:val="20"/>
                <w:u w:val="single"/>
              </w:rPr>
            </w:pPr>
            <w:r w:rsidRPr="00F9362D">
              <w:rPr>
                <w:rFonts w:ascii="Arial MT Pro" w:hAnsi="Arial MT Pro"/>
                <w:color w:val="auto"/>
                <w:sz w:val="20"/>
                <w:u w:val="single"/>
              </w:rPr>
              <w:t xml:space="preserve">   54,000</w:t>
            </w:r>
          </w:p>
        </w:tc>
      </w:tr>
      <w:tr w:rsidR="00D00035" w14:paraId="2415B3A8" w14:textId="77777777" w:rsidTr="0019721B">
        <w:trPr>
          <w:cantSplit/>
        </w:trPr>
        <w:tc>
          <w:tcPr>
            <w:tcW w:w="7425" w:type="dxa"/>
            <w:tcBorders>
              <w:right w:val="double" w:sz="4" w:space="0" w:color="auto"/>
            </w:tcBorders>
            <w:shd w:val="clear" w:color="auto" w:fill="FFFFFF"/>
            <w:vAlign w:val="bottom"/>
          </w:tcPr>
          <w:p w14:paraId="2522FF5C" w14:textId="77777777" w:rsidR="00D00035" w:rsidRDefault="00D00035" w:rsidP="00D00035">
            <w:pPr>
              <w:pStyle w:val="pformab"/>
              <w:tabs>
                <w:tab w:val="left" w:pos="717"/>
              </w:tabs>
              <w:spacing w:before="40" w:after="40"/>
              <w:ind w:right="277"/>
              <w:rPr>
                <w:rFonts w:ascii="Arial" w:hAnsi="Arial"/>
                <w:color w:val="auto"/>
                <w:sz w:val="20"/>
              </w:rPr>
            </w:pPr>
          </w:p>
        </w:tc>
        <w:tc>
          <w:tcPr>
            <w:tcW w:w="1485" w:type="dxa"/>
            <w:tcBorders>
              <w:left w:val="double" w:sz="4" w:space="0" w:color="auto"/>
            </w:tcBorders>
            <w:shd w:val="clear" w:color="auto" w:fill="FFFFFF"/>
            <w:vAlign w:val="bottom"/>
          </w:tcPr>
          <w:p w14:paraId="4AAB2E22" w14:textId="77777777" w:rsidR="00D00035" w:rsidRPr="00F9362D" w:rsidRDefault="00D00035" w:rsidP="00762DD6">
            <w:pPr>
              <w:pStyle w:val="pformab"/>
              <w:tabs>
                <w:tab w:val="decimal" w:pos="1267"/>
              </w:tabs>
              <w:spacing w:before="0" w:after="40"/>
              <w:jc w:val="center"/>
              <w:rPr>
                <w:rFonts w:ascii="Arial MT Pro" w:hAnsi="Arial MT Pro"/>
                <w:color w:val="auto"/>
                <w:sz w:val="20"/>
              </w:rPr>
            </w:pPr>
            <w:r w:rsidRPr="00F9362D">
              <w:rPr>
                <w:rFonts w:ascii="Arial MT Pro" w:hAnsi="Arial MT Pro"/>
                <w:color w:val="auto"/>
                <w:sz w:val="20"/>
              </w:rPr>
              <w:t>172,000</w:t>
            </w:r>
          </w:p>
        </w:tc>
      </w:tr>
      <w:tr w:rsidR="00D00035" w14:paraId="5AFEBBBB" w14:textId="77777777" w:rsidTr="0019721B">
        <w:trPr>
          <w:cantSplit/>
        </w:trPr>
        <w:tc>
          <w:tcPr>
            <w:tcW w:w="7425" w:type="dxa"/>
            <w:tcBorders>
              <w:right w:val="double" w:sz="4" w:space="0" w:color="auto"/>
            </w:tcBorders>
            <w:shd w:val="clear" w:color="auto" w:fill="FFFFFF"/>
            <w:vAlign w:val="bottom"/>
          </w:tcPr>
          <w:p w14:paraId="6F99FDAF" w14:textId="77777777" w:rsidR="00D00035" w:rsidRDefault="00D00035" w:rsidP="00D00035">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Less: Withdrawals</w:t>
            </w:r>
          </w:p>
        </w:tc>
        <w:tc>
          <w:tcPr>
            <w:tcW w:w="1485" w:type="dxa"/>
            <w:tcBorders>
              <w:left w:val="double" w:sz="4" w:space="0" w:color="auto"/>
            </w:tcBorders>
            <w:shd w:val="clear" w:color="auto" w:fill="FFFFFF"/>
            <w:vAlign w:val="bottom"/>
          </w:tcPr>
          <w:p w14:paraId="01A6119F" w14:textId="77777777" w:rsidR="00D00035" w:rsidRPr="00F9362D" w:rsidRDefault="00D00035" w:rsidP="00762DD6">
            <w:pPr>
              <w:pStyle w:val="pformab"/>
              <w:tabs>
                <w:tab w:val="decimal" w:pos="1267"/>
              </w:tabs>
              <w:spacing w:before="0" w:after="40"/>
              <w:rPr>
                <w:rFonts w:ascii="Arial MT Pro" w:hAnsi="Arial MT Pro"/>
                <w:color w:val="auto"/>
                <w:sz w:val="20"/>
                <w:u w:val="single"/>
              </w:rPr>
            </w:pPr>
            <w:r w:rsidRPr="00F9362D">
              <w:rPr>
                <w:rFonts w:ascii="Arial MT Pro" w:hAnsi="Arial MT Pro"/>
                <w:color w:val="auto"/>
                <w:sz w:val="20"/>
                <w:u w:val="single"/>
              </w:rPr>
              <w:t> </w:t>
            </w:r>
            <w:r w:rsidR="00FD6F42" w:rsidRPr="00F9362D">
              <w:rPr>
                <w:rFonts w:ascii="Arial MT Pro" w:hAnsi="Arial MT Pro"/>
                <w:color w:val="auto"/>
                <w:sz w:val="20"/>
                <w:u w:val="single"/>
              </w:rPr>
              <w:t xml:space="preserve">   </w:t>
            </w:r>
            <w:r w:rsidRPr="00F9362D">
              <w:rPr>
                <w:rFonts w:ascii="Arial MT Pro" w:hAnsi="Arial MT Pro"/>
                <w:color w:val="auto"/>
                <w:sz w:val="20"/>
                <w:u w:val="single"/>
              </w:rPr>
              <w:t>7,000</w:t>
            </w:r>
          </w:p>
        </w:tc>
      </w:tr>
      <w:tr w:rsidR="00D00035" w14:paraId="4FC4896E" w14:textId="77777777" w:rsidTr="0019721B">
        <w:trPr>
          <w:cantSplit/>
        </w:trPr>
        <w:tc>
          <w:tcPr>
            <w:tcW w:w="7425" w:type="dxa"/>
            <w:tcBorders>
              <w:right w:val="double" w:sz="4" w:space="0" w:color="auto"/>
            </w:tcBorders>
            <w:shd w:val="clear" w:color="auto" w:fill="FFFFFF"/>
            <w:vAlign w:val="bottom"/>
          </w:tcPr>
          <w:p w14:paraId="7974CCE6" w14:textId="63EB41DA" w:rsidR="00D00035" w:rsidRDefault="00D00035" w:rsidP="00D00035">
            <w:pPr>
              <w:pStyle w:val="pformab"/>
              <w:spacing w:before="40" w:after="40"/>
              <w:ind w:right="277"/>
              <w:rPr>
                <w:rFonts w:ascii="Arial" w:hAnsi="Arial"/>
                <w:color w:val="auto"/>
                <w:sz w:val="20"/>
              </w:rPr>
            </w:pPr>
            <w:r w:rsidRPr="00F9362D">
              <w:rPr>
                <w:rFonts w:ascii="Arial MT Pro" w:hAnsi="Arial MT Pro"/>
                <w:color w:val="auto"/>
                <w:sz w:val="20"/>
              </w:rPr>
              <w:t xml:space="preserve">R. Terrace, capital, December 31, </w:t>
            </w:r>
            <w:r w:rsidR="00EB4E48" w:rsidRPr="00F9362D">
              <w:rPr>
                <w:rFonts w:ascii="Arial MT Pro" w:hAnsi="Arial MT Pro"/>
                <w:color w:val="auto"/>
                <w:sz w:val="20"/>
              </w:rPr>
              <w:t>2022</w:t>
            </w:r>
          </w:p>
        </w:tc>
        <w:tc>
          <w:tcPr>
            <w:tcW w:w="1485" w:type="dxa"/>
            <w:tcBorders>
              <w:left w:val="double" w:sz="4" w:space="0" w:color="auto"/>
            </w:tcBorders>
            <w:shd w:val="clear" w:color="auto" w:fill="FFFFFF"/>
            <w:vAlign w:val="bottom"/>
          </w:tcPr>
          <w:p w14:paraId="10E5824D" w14:textId="77777777" w:rsidR="00D00035" w:rsidRPr="00F9362D" w:rsidRDefault="00D00035" w:rsidP="00762DD6">
            <w:pPr>
              <w:pStyle w:val="pformab"/>
              <w:tabs>
                <w:tab w:val="decimal" w:pos="1267"/>
              </w:tabs>
              <w:spacing w:before="0" w:after="40"/>
              <w:rPr>
                <w:rFonts w:ascii="Arial MT Pro" w:hAnsi="Arial MT Pro"/>
                <w:color w:val="auto"/>
                <w:sz w:val="20"/>
                <w:u w:val="double"/>
              </w:rPr>
            </w:pPr>
            <w:r w:rsidRPr="00F9362D">
              <w:rPr>
                <w:rFonts w:ascii="Arial MT Pro" w:hAnsi="Arial MT Pro"/>
                <w:color w:val="auto"/>
                <w:sz w:val="20"/>
                <w:u w:val="double"/>
              </w:rPr>
              <w:t>$165,000</w:t>
            </w:r>
          </w:p>
        </w:tc>
      </w:tr>
    </w:tbl>
    <w:p w14:paraId="41D92969" w14:textId="77777777" w:rsidR="00390093" w:rsidRDefault="00390093" w:rsidP="00390093"/>
    <w:p w14:paraId="2D4347B2" w14:textId="77777777" w:rsidR="00390093" w:rsidRDefault="00390093" w:rsidP="00390093">
      <w:pPr>
        <w:sectPr w:rsidR="00390093" w:rsidSect="00695FE0">
          <w:headerReference w:type="even" r:id="rId28"/>
          <w:headerReference w:type="default" r:id="rId29"/>
          <w:footerReference w:type="even" r:id="rId30"/>
          <w:footerReference w:type="default" r:id="rId31"/>
          <w:pgSz w:w="12241" w:h="15841" w:code="1"/>
          <w:pgMar w:top="1440" w:right="1135" w:bottom="1440" w:left="1702" w:header="720" w:footer="720" w:gutter="0"/>
          <w:cols w:space="720"/>
          <w:docGrid w:linePitch="150"/>
        </w:sectPr>
      </w:pPr>
    </w:p>
    <w:p w14:paraId="05022F03" w14:textId="77777777" w:rsidR="00390093" w:rsidRPr="00F9362D" w:rsidRDefault="00390093" w:rsidP="00762DD6">
      <w:pPr>
        <w:pStyle w:val="ph3ns"/>
        <w:tabs>
          <w:tab w:val="right" w:pos="14130"/>
        </w:tabs>
        <w:jc w:val="left"/>
        <w:rPr>
          <w:rFonts w:ascii="Arial MT Pro" w:hAnsi="Arial MT Pro"/>
          <w:color w:val="auto"/>
        </w:rPr>
      </w:pPr>
      <w:r w:rsidRPr="001C6BAA">
        <w:rPr>
          <w:color w:val="auto"/>
          <w:sz w:val="24"/>
        </w:rPr>
        <w:lastRenderedPageBreak/>
        <w:t>Req. 2</w:t>
      </w:r>
      <w:r w:rsidRPr="00F9362D">
        <w:rPr>
          <w:rFonts w:ascii="Arial MT Pro" w:hAnsi="Arial MT Pro"/>
          <w:color w:val="auto"/>
        </w:rPr>
        <w:tab/>
        <w:t xml:space="preserve">(continued)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1-8A</w:t>
      </w:r>
    </w:p>
    <w:p w14:paraId="3FD24255" w14:textId="77777777" w:rsidR="00390093" w:rsidRPr="00F9362D" w:rsidRDefault="00390093" w:rsidP="004E1D21">
      <w:pPr>
        <w:pStyle w:val="ph5"/>
        <w:shd w:val="clear" w:color="auto" w:fill="FFFFFF"/>
        <w:spacing w:after="120"/>
        <w:rPr>
          <w:rFonts w:ascii="Arial MT Pro" w:hAnsi="Arial MT Pro"/>
          <w:color w:val="auto"/>
          <w:sz w:val="20"/>
          <w:szCs w:val="20"/>
        </w:rPr>
      </w:pPr>
      <w:r w:rsidRPr="00F9362D">
        <w:rPr>
          <w:rFonts w:ascii="Arial MT Pro" w:hAnsi="Arial MT Pro"/>
          <w:color w:val="auto"/>
          <w:sz w:val="20"/>
          <w:szCs w:val="20"/>
        </w:rPr>
        <w:t>Terrace Board Rentals</w:t>
      </w:r>
    </w:p>
    <w:tbl>
      <w:tblPr>
        <w:tblW w:w="1545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88"/>
        <w:gridCol w:w="945"/>
        <w:gridCol w:w="256"/>
        <w:gridCol w:w="1022"/>
        <w:gridCol w:w="236"/>
        <w:gridCol w:w="715"/>
        <w:gridCol w:w="256"/>
        <w:gridCol w:w="938"/>
        <w:gridCol w:w="256"/>
        <w:gridCol w:w="839"/>
        <w:gridCol w:w="236"/>
        <w:gridCol w:w="934"/>
        <w:gridCol w:w="270"/>
        <w:gridCol w:w="17"/>
        <w:gridCol w:w="793"/>
        <w:gridCol w:w="270"/>
        <w:gridCol w:w="810"/>
        <w:gridCol w:w="270"/>
        <w:gridCol w:w="928"/>
        <w:gridCol w:w="236"/>
        <w:gridCol w:w="816"/>
        <w:gridCol w:w="28"/>
        <w:gridCol w:w="236"/>
        <w:gridCol w:w="816"/>
        <w:gridCol w:w="28"/>
        <w:gridCol w:w="236"/>
        <w:gridCol w:w="906"/>
        <w:gridCol w:w="28"/>
        <w:gridCol w:w="270"/>
        <w:gridCol w:w="938"/>
      </w:tblGrid>
      <w:tr w:rsidR="00D43412" w:rsidRPr="001B178D" w14:paraId="3ED8D43C" w14:textId="77777777" w:rsidTr="008E69DC">
        <w:trPr>
          <w:cantSplit/>
          <w:trHeight w:val="223"/>
        </w:trPr>
        <w:tc>
          <w:tcPr>
            <w:tcW w:w="927" w:type="dxa"/>
            <w:gridSpan w:val="2"/>
            <w:tcBorders>
              <w:top w:val="double" w:sz="4" w:space="0" w:color="auto"/>
              <w:left w:val="double" w:sz="4" w:space="0" w:color="auto"/>
              <w:bottom w:val="nil"/>
              <w:right w:val="single" w:sz="4" w:space="0" w:color="000000"/>
            </w:tcBorders>
            <w:shd w:val="clear" w:color="auto" w:fill="FFFFFF"/>
            <w:vAlign w:val="bottom"/>
          </w:tcPr>
          <w:p w14:paraId="00479239" w14:textId="77777777" w:rsidR="001B178D" w:rsidRPr="00762DD6" w:rsidRDefault="001B178D" w:rsidP="00762DD6">
            <w:pPr>
              <w:pStyle w:val="pformhead"/>
              <w:tabs>
                <w:tab w:val="center" w:pos="4510"/>
                <w:tab w:val="center" w:pos="7425"/>
                <w:tab w:val="center" w:pos="8140"/>
                <w:tab w:val="center" w:pos="8855"/>
                <w:tab w:val="center" w:pos="9680"/>
              </w:tabs>
              <w:spacing w:before="40" w:after="0"/>
              <w:ind w:right="-4893"/>
              <w:rPr>
                <w:rFonts w:ascii="Arial" w:hAnsi="Arial" w:cs="Arial"/>
                <w:b/>
                <w:color w:val="auto"/>
                <w:sz w:val="15"/>
                <w:szCs w:val="15"/>
              </w:rPr>
            </w:pPr>
          </w:p>
        </w:tc>
        <w:tc>
          <w:tcPr>
            <w:tcW w:w="5463" w:type="dxa"/>
            <w:gridSpan w:val="9"/>
            <w:tcBorders>
              <w:top w:val="double" w:sz="4" w:space="0" w:color="auto"/>
              <w:left w:val="single" w:sz="4" w:space="0" w:color="000000"/>
              <w:bottom w:val="single" w:sz="4" w:space="0" w:color="auto"/>
              <w:right w:val="nil"/>
            </w:tcBorders>
            <w:shd w:val="clear" w:color="auto" w:fill="FFFFFF"/>
            <w:vAlign w:val="bottom"/>
          </w:tcPr>
          <w:p w14:paraId="54C131EE" w14:textId="2ACFAFB7" w:rsidR="001B178D" w:rsidRPr="00762DD6" w:rsidRDefault="00834B03" w:rsidP="00762DD6">
            <w:pPr>
              <w:pStyle w:val="pformhead"/>
              <w:tabs>
                <w:tab w:val="center" w:pos="4510"/>
                <w:tab w:val="center" w:pos="7425"/>
                <w:tab w:val="center" w:pos="8140"/>
                <w:tab w:val="center" w:pos="8855"/>
                <w:tab w:val="center" w:pos="9680"/>
              </w:tabs>
              <w:spacing w:before="40" w:after="0"/>
              <w:rPr>
                <w:rFonts w:ascii="Arial" w:hAnsi="Arial" w:cs="Arial"/>
                <w:b/>
                <w:color w:val="auto"/>
                <w:sz w:val="15"/>
                <w:szCs w:val="15"/>
              </w:rPr>
            </w:pPr>
            <w:r w:rsidRPr="00F9362D">
              <w:rPr>
                <w:rFonts w:ascii="Arial MT Pro" w:hAnsi="Arial MT Pro" w:cs="Arial"/>
                <w:b/>
                <w:color w:val="auto"/>
                <w:sz w:val="15"/>
                <w:szCs w:val="15"/>
              </w:rPr>
              <w:t>Assets</w:t>
            </w:r>
          </w:p>
        </w:tc>
        <w:tc>
          <w:tcPr>
            <w:tcW w:w="236" w:type="dxa"/>
            <w:tcBorders>
              <w:top w:val="double" w:sz="4" w:space="0" w:color="auto"/>
              <w:left w:val="nil"/>
              <w:bottom w:val="single" w:sz="4" w:space="0" w:color="auto"/>
              <w:right w:val="nil"/>
            </w:tcBorders>
            <w:shd w:val="clear" w:color="auto" w:fill="FFFFFF"/>
            <w:vAlign w:val="bottom"/>
          </w:tcPr>
          <w:p w14:paraId="12A54B29" w14:textId="77777777" w:rsidR="001B178D" w:rsidRPr="00762DD6" w:rsidRDefault="00834B03" w:rsidP="00762DD6">
            <w:pPr>
              <w:pStyle w:val="pformhead"/>
              <w:tabs>
                <w:tab w:val="center" w:pos="4510"/>
                <w:tab w:val="center" w:pos="7425"/>
                <w:tab w:val="center" w:pos="8140"/>
                <w:tab w:val="center" w:pos="8855"/>
                <w:tab w:val="center" w:pos="9680"/>
              </w:tabs>
              <w:spacing w:before="40" w:after="0"/>
              <w:rPr>
                <w:rFonts w:ascii="Arial" w:hAnsi="Arial" w:cs="Arial"/>
                <w:b/>
                <w:color w:val="auto"/>
                <w:sz w:val="15"/>
                <w:szCs w:val="15"/>
              </w:rPr>
            </w:pPr>
            <w:r w:rsidRPr="00F9362D">
              <w:rPr>
                <w:rFonts w:ascii="Arial MT Pro" w:hAnsi="Arial MT Pro" w:cs="Arial"/>
                <w:b/>
                <w:color w:val="auto"/>
                <w:sz w:val="15"/>
                <w:szCs w:val="15"/>
              </w:rPr>
              <w:t>=</w:t>
            </w:r>
          </w:p>
        </w:tc>
        <w:tc>
          <w:tcPr>
            <w:tcW w:w="934" w:type="dxa"/>
            <w:tcBorders>
              <w:top w:val="double" w:sz="4" w:space="0" w:color="auto"/>
              <w:left w:val="nil"/>
              <w:bottom w:val="single" w:sz="4" w:space="0" w:color="auto"/>
              <w:right w:val="nil"/>
            </w:tcBorders>
            <w:shd w:val="clear" w:color="auto" w:fill="FFFFFF"/>
            <w:vAlign w:val="bottom"/>
          </w:tcPr>
          <w:p w14:paraId="6A4121A2" w14:textId="77777777" w:rsidR="001B178D" w:rsidRPr="00762DD6" w:rsidRDefault="00834B03" w:rsidP="00762DD6">
            <w:pPr>
              <w:pStyle w:val="pformhead"/>
              <w:tabs>
                <w:tab w:val="center" w:pos="4510"/>
                <w:tab w:val="center" w:pos="7425"/>
                <w:tab w:val="center" w:pos="8140"/>
                <w:tab w:val="center" w:pos="8855"/>
                <w:tab w:val="center" w:pos="9680"/>
              </w:tabs>
              <w:spacing w:before="40" w:after="0"/>
              <w:rPr>
                <w:rFonts w:ascii="Arial" w:hAnsi="Arial" w:cs="Arial"/>
                <w:b/>
                <w:color w:val="auto"/>
                <w:sz w:val="15"/>
                <w:szCs w:val="15"/>
              </w:rPr>
            </w:pPr>
            <w:r w:rsidRPr="00F9362D">
              <w:rPr>
                <w:rFonts w:ascii="Arial MT Pro" w:hAnsi="Arial MT Pro" w:cs="Arial"/>
                <w:b/>
                <w:color w:val="auto"/>
                <w:sz w:val="15"/>
                <w:szCs w:val="15"/>
              </w:rPr>
              <w:t>Liabilities</w:t>
            </w:r>
          </w:p>
        </w:tc>
        <w:tc>
          <w:tcPr>
            <w:tcW w:w="270" w:type="dxa"/>
            <w:tcBorders>
              <w:top w:val="double" w:sz="4" w:space="0" w:color="auto"/>
              <w:left w:val="nil"/>
              <w:bottom w:val="single" w:sz="4" w:space="0" w:color="auto"/>
              <w:right w:val="nil"/>
            </w:tcBorders>
            <w:shd w:val="clear" w:color="auto" w:fill="FFFFFF"/>
            <w:vAlign w:val="bottom"/>
          </w:tcPr>
          <w:p w14:paraId="5FB43777" w14:textId="77777777" w:rsidR="001B178D" w:rsidRPr="001B178D" w:rsidRDefault="00834B03" w:rsidP="001411DC">
            <w:pPr>
              <w:pStyle w:val="pformhead"/>
              <w:tabs>
                <w:tab w:val="center" w:pos="4510"/>
                <w:tab w:val="center" w:pos="7425"/>
                <w:tab w:val="center" w:pos="8140"/>
                <w:tab w:val="center" w:pos="8855"/>
                <w:tab w:val="center" w:pos="9680"/>
              </w:tabs>
              <w:spacing w:before="40" w:after="0"/>
              <w:rPr>
                <w:rFonts w:ascii="Arial" w:hAnsi="Arial" w:cs="Arial"/>
                <w:b/>
                <w:color w:val="auto"/>
                <w:sz w:val="15"/>
                <w:szCs w:val="15"/>
              </w:rPr>
            </w:pPr>
            <w:r w:rsidRPr="00F9362D">
              <w:rPr>
                <w:rFonts w:ascii="Arial MT Pro" w:hAnsi="Arial MT Pro" w:cs="Arial"/>
                <w:b/>
                <w:color w:val="auto"/>
                <w:sz w:val="15"/>
                <w:szCs w:val="15"/>
              </w:rPr>
              <w:t>+</w:t>
            </w:r>
          </w:p>
        </w:tc>
        <w:tc>
          <w:tcPr>
            <w:tcW w:w="7626" w:type="dxa"/>
            <w:gridSpan w:val="17"/>
            <w:tcBorders>
              <w:top w:val="double" w:sz="4" w:space="0" w:color="auto"/>
              <w:left w:val="nil"/>
              <w:bottom w:val="single" w:sz="4" w:space="0" w:color="auto"/>
              <w:right w:val="double" w:sz="4" w:space="0" w:color="auto"/>
            </w:tcBorders>
            <w:shd w:val="clear" w:color="auto" w:fill="FFFFFF"/>
            <w:vAlign w:val="bottom"/>
          </w:tcPr>
          <w:p w14:paraId="1FC0B47D" w14:textId="77777777" w:rsidR="001B178D" w:rsidRPr="00F9362D" w:rsidRDefault="00834B03" w:rsidP="00762DD6">
            <w:pPr>
              <w:pStyle w:val="pformhead"/>
              <w:tabs>
                <w:tab w:val="center" w:pos="4510"/>
                <w:tab w:val="center" w:pos="7425"/>
                <w:tab w:val="center" w:pos="8140"/>
                <w:tab w:val="center" w:pos="8855"/>
                <w:tab w:val="center" w:pos="9680"/>
              </w:tabs>
              <w:spacing w:before="40" w:after="0"/>
              <w:rPr>
                <w:rFonts w:ascii="Arial MT Pro" w:hAnsi="Arial MT Pro" w:cs="Arial"/>
                <w:b/>
                <w:color w:val="auto"/>
                <w:sz w:val="15"/>
                <w:szCs w:val="15"/>
              </w:rPr>
            </w:pPr>
            <w:r w:rsidRPr="00F9362D">
              <w:rPr>
                <w:rFonts w:ascii="Arial MT Pro" w:hAnsi="Arial MT Pro" w:cs="Arial"/>
                <w:b/>
                <w:color w:val="auto"/>
                <w:sz w:val="15"/>
                <w:szCs w:val="15"/>
              </w:rPr>
              <w:t>Owner</w:t>
            </w:r>
            <w:r w:rsidR="00CE4EAA" w:rsidRPr="00F9362D">
              <w:rPr>
                <w:rFonts w:ascii="Arial MT Pro" w:hAnsi="Arial MT Pro" w:cs="Arial"/>
                <w:b/>
                <w:color w:val="auto"/>
                <w:sz w:val="15"/>
                <w:szCs w:val="15"/>
              </w:rPr>
              <w:t>’</w:t>
            </w:r>
            <w:r w:rsidRPr="00F9362D">
              <w:rPr>
                <w:rFonts w:ascii="Arial MT Pro" w:hAnsi="Arial MT Pro" w:cs="Arial"/>
                <w:b/>
                <w:color w:val="auto"/>
                <w:sz w:val="15"/>
                <w:szCs w:val="15"/>
              </w:rPr>
              <w:t>s Equity</w:t>
            </w:r>
          </w:p>
        </w:tc>
      </w:tr>
      <w:tr w:rsidR="00D43412" w:rsidRPr="001B178D" w14:paraId="3CC01501" w14:textId="77777777" w:rsidTr="008E69DC">
        <w:trPr>
          <w:cantSplit/>
          <w:trHeight w:val="115"/>
        </w:trPr>
        <w:tc>
          <w:tcPr>
            <w:tcW w:w="927" w:type="dxa"/>
            <w:gridSpan w:val="2"/>
            <w:tcBorders>
              <w:top w:val="nil"/>
              <w:left w:val="double" w:sz="4" w:space="0" w:color="auto"/>
              <w:bottom w:val="double" w:sz="4" w:space="0" w:color="auto"/>
              <w:right w:val="single" w:sz="4" w:space="0" w:color="000000"/>
            </w:tcBorders>
            <w:shd w:val="clear" w:color="auto" w:fill="FFFFFF"/>
            <w:vAlign w:val="bottom"/>
          </w:tcPr>
          <w:p w14:paraId="1F52DDD0" w14:textId="77777777" w:rsidR="001411DC" w:rsidRPr="00762DD6" w:rsidRDefault="001411DC" w:rsidP="00452D38">
            <w:pPr>
              <w:jc w:val="center"/>
              <w:rPr>
                <w:rFonts w:ascii="Arial" w:hAnsi="Arial" w:cs="Arial"/>
                <w:b/>
                <w:sz w:val="15"/>
                <w:szCs w:val="15"/>
              </w:rPr>
            </w:pPr>
            <w:r w:rsidRPr="00F9362D">
              <w:rPr>
                <w:rFonts w:ascii="Arial MT Pro" w:hAnsi="Arial MT Pro" w:cs="Arial"/>
                <w:b/>
                <w:sz w:val="15"/>
                <w:szCs w:val="15"/>
              </w:rPr>
              <w:t>Date</w:t>
            </w:r>
          </w:p>
        </w:tc>
        <w:tc>
          <w:tcPr>
            <w:tcW w:w="945" w:type="dxa"/>
            <w:tcBorders>
              <w:left w:val="single" w:sz="4" w:space="0" w:color="000000"/>
              <w:bottom w:val="double" w:sz="4" w:space="0" w:color="auto"/>
              <w:right w:val="nil"/>
            </w:tcBorders>
            <w:shd w:val="clear" w:color="auto" w:fill="FFFFFF"/>
            <w:vAlign w:val="bottom"/>
          </w:tcPr>
          <w:p w14:paraId="49142A23" w14:textId="77777777" w:rsidR="001411DC" w:rsidRPr="00762DD6" w:rsidDel="00AE45C4"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Cash</w:t>
            </w:r>
          </w:p>
        </w:tc>
        <w:tc>
          <w:tcPr>
            <w:tcW w:w="256" w:type="dxa"/>
            <w:tcBorders>
              <w:left w:val="nil"/>
              <w:bottom w:val="double" w:sz="4" w:space="0" w:color="auto"/>
              <w:right w:val="nil"/>
            </w:tcBorders>
            <w:shd w:val="clear" w:color="auto" w:fill="FFFFFF"/>
            <w:vAlign w:val="bottom"/>
          </w:tcPr>
          <w:p w14:paraId="25A155AF"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1022" w:type="dxa"/>
            <w:tcBorders>
              <w:left w:val="nil"/>
              <w:bottom w:val="double" w:sz="4" w:space="0" w:color="auto"/>
              <w:right w:val="nil"/>
            </w:tcBorders>
            <w:shd w:val="clear" w:color="auto" w:fill="FFFFFF"/>
            <w:vAlign w:val="bottom"/>
          </w:tcPr>
          <w:p w14:paraId="3960F3AA" w14:textId="6C96470E"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Accounts Receivable</w:t>
            </w:r>
          </w:p>
        </w:tc>
        <w:tc>
          <w:tcPr>
            <w:tcW w:w="236" w:type="dxa"/>
            <w:tcBorders>
              <w:left w:val="nil"/>
              <w:bottom w:val="double" w:sz="4" w:space="0" w:color="auto"/>
              <w:right w:val="nil"/>
            </w:tcBorders>
            <w:shd w:val="clear" w:color="auto" w:fill="FFFFFF"/>
            <w:vAlign w:val="bottom"/>
          </w:tcPr>
          <w:p w14:paraId="57709979" w14:textId="5CD79728"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715" w:type="dxa"/>
            <w:tcBorders>
              <w:left w:val="nil"/>
              <w:bottom w:val="double" w:sz="4" w:space="0" w:color="auto"/>
              <w:right w:val="nil"/>
            </w:tcBorders>
            <w:shd w:val="clear" w:color="auto" w:fill="FFFFFF"/>
            <w:vAlign w:val="bottom"/>
          </w:tcPr>
          <w:p w14:paraId="15BC9332"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Rental Gear</w:t>
            </w:r>
          </w:p>
        </w:tc>
        <w:tc>
          <w:tcPr>
            <w:tcW w:w="256" w:type="dxa"/>
            <w:tcBorders>
              <w:left w:val="nil"/>
              <w:bottom w:val="double" w:sz="4" w:space="0" w:color="auto"/>
              <w:right w:val="nil"/>
            </w:tcBorders>
            <w:shd w:val="clear" w:color="auto" w:fill="FFFFFF"/>
            <w:vAlign w:val="bottom"/>
          </w:tcPr>
          <w:p w14:paraId="7E67AFA4"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938" w:type="dxa"/>
            <w:tcBorders>
              <w:left w:val="nil"/>
              <w:bottom w:val="double" w:sz="4" w:space="0" w:color="auto"/>
              <w:right w:val="nil"/>
            </w:tcBorders>
            <w:shd w:val="clear" w:color="auto" w:fill="FFFFFF"/>
            <w:vAlign w:val="bottom"/>
          </w:tcPr>
          <w:p w14:paraId="6ACA158B"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Rental Snowbds</w:t>
            </w:r>
          </w:p>
        </w:tc>
        <w:tc>
          <w:tcPr>
            <w:tcW w:w="256" w:type="dxa"/>
            <w:tcBorders>
              <w:left w:val="nil"/>
              <w:bottom w:val="double" w:sz="4" w:space="0" w:color="auto"/>
              <w:right w:val="nil"/>
            </w:tcBorders>
            <w:shd w:val="clear" w:color="auto" w:fill="FFFFFF"/>
            <w:vAlign w:val="bottom"/>
          </w:tcPr>
          <w:p w14:paraId="65A97625"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839" w:type="dxa"/>
            <w:tcBorders>
              <w:left w:val="nil"/>
              <w:bottom w:val="double" w:sz="4" w:space="0" w:color="auto"/>
              <w:right w:val="nil"/>
            </w:tcBorders>
            <w:shd w:val="clear" w:color="auto" w:fill="FFFFFF"/>
            <w:vAlign w:val="bottom"/>
          </w:tcPr>
          <w:p w14:paraId="31266500"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Store Equip.</w:t>
            </w:r>
          </w:p>
        </w:tc>
        <w:tc>
          <w:tcPr>
            <w:tcW w:w="236" w:type="dxa"/>
            <w:tcBorders>
              <w:left w:val="nil"/>
              <w:bottom w:val="double" w:sz="4" w:space="0" w:color="auto"/>
              <w:right w:val="nil"/>
            </w:tcBorders>
            <w:shd w:val="clear" w:color="auto" w:fill="FFFFFF"/>
            <w:vAlign w:val="bottom"/>
          </w:tcPr>
          <w:p w14:paraId="28FD78A2"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934" w:type="dxa"/>
            <w:tcBorders>
              <w:left w:val="nil"/>
              <w:bottom w:val="double" w:sz="4" w:space="0" w:color="auto"/>
              <w:right w:val="nil"/>
            </w:tcBorders>
            <w:shd w:val="clear" w:color="auto" w:fill="FFFFFF"/>
            <w:vAlign w:val="bottom"/>
          </w:tcPr>
          <w:p w14:paraId="1F09AB35"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Accounts Payable</w:t>
            </w:r>
          </w:p>
        </w:tc>
        <w:tc>
          <w:tcPr>
            <w:tcW w:w="287" w:type="dxa"/>
            <w:gridSpan w:val="2"/>
            <w:tcBorders>
              <w:left w:val="nil"/>
              <w:bottom w:val="double" w:sz="4" w:space="0" w:color="auto"/>
              <w:right w:val="nil"/>
            </w:tcBorders>
            <w:shd w:val="clear" w:color="auto" w:fill="FFFFFF"/>
            <w:vAlign w:val="bottom"/>
          </w:tcPr>
          <w:p w14:paraId="50F9C740"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793" w:type="dxa"/>
            <w:tcBorders>
              <w:left w:val="nil"/>
              <w:bottom w:val="double" w:sz="4" w:space="0" w:color="auto"/>
              <w:right w:val="nil"/>
            </w:tcBorders>
            <w:shd w:val="clear" w:color="auto" w:fill="FFFFFF"/>
            <w:vAlign w:val="bottom"/>
          </w:tcPr>
          <w:p w14:paraId="195DC888"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Note Payable</w:t>
            </w:r>
          </w:p>
        </w:tc>
        <w:tc>
          <w:tcPr>
            <w:tcW w:w="270" w:type="dxa"/>
            <w:tcBorders>
              <w:left w:val="nil"/>
              <w:bottom w:val="double" w:sz="4" w:space="0" w:color="auto"/>
              <w:right w:val="nil"/>
            </w:tcBorders>
            <w:shd w:val="clear" w:color="auto" w:fill="FFFFFF"/>
            <w:vAlign w:val="bottom"/>
          </w:tcPr>
          <w:p w14:paraId="3DE2BA8F"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810" w:type="dxa"/>
            <w:tcBorders>
              <w:left w:val="nil"/>
              <w:bottom w:val="double" w:sz="4" w:space="0" w:color="auto"/>
              <w:right w:val="nil"/>
            </w:tcBorders>
            <w:shd w:val="clear" w:color="auto" w:fill="FFFFFF"/>
            <w:vAlign w:val="bottom"/>
          </w:tcPr>
          <w:p w14:paraId="3E1BDFC8" w14:textId="6A1BF23E"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R. Terrace</w:t>
            </w:r>
            <w:r w:rsidR="00645AD3" w:rsidRPr="00F9362D">
              <w:rPr>
                <w:rFonts w:ascii="Arial MT Pro" w:hAnsi="Arial MT Pro" w:cs="Arial"/>
                <w:b/>
                <w:sz w:val="15"/>
                <w:szCs w:val="15"/>
              </w:rPr>
              <w:t>,</w:t>
            </w:r>
            <w:r w:rsidRPr="00F9362D">
              <w:rPr>
                <w:rFonts w:ascii="Arial MT Pro" w:hAnsi="Arial MT Pro" w:cs="Arial"/>
                <w:b/>
                <w:sz w:val="15"/>
                <w:szCs w:val="15"/>
              </w:rPr>
              <w:t xml:space="preserve"> Capital</w:t>
            </w:r>
          </w:p>
        </w:tc>
        <w:tc>
          <w:tcPr>
            <w:tcW w:w="270" w:type="dxa"/>
            <w:tcBorders>
              <w:left w:val="nil"/>
              <w:bottom w:val="double" w:sz="4" w:space="0" w:color="auto"/>
              <w:right w:val="nil"/>
            </w:tcBorders>
            <w:shd w:val="clear" w:color="auto" w:fill="FFFFFF"/>
            <w:vAlign w:val="bottom"/>
          </w:tcPr>
          <w:p w14:paraId="4E64E1B5"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928" w:type="dxa"/>
            <w:tcBorders>
              <w:left w:val="nil"/>
              <w:bottom w:val="double" w:sz="4" w:space="0" w:color="auto"/>
              <w:right w:val="nil"/>
            </w:tcBorders>
            <w:shd w:val="clear" w:color="auto" w:fill="FFFFFF"/>
            <w:vAlign w:val="bottom"/>
          </w:tcPr>
          <w:p w14:paraId="0F33C5BB" w14:textId="40967838" w:rsidR="001411DC" w:rsidRPr="00762DD6" w:rsidRDefault="00452D38" w:rsidP="00D43412">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29" w:firstLine="29"/>
              <w:jc w:val="center"/>
              <w:rPr>
                <w:rFonts w:ascii="Arial" w:hAnsi="Arial" w:cs="Arial"/>
                <w:b/>
                <w:sz w:val="15"/>
                <w:szCs w:val="15"/>
              </w:rPr>
            </w:pPr>
            <w:r w:rsidRPr="00F9362D">
              <w:rPr>
                <w:rFonts w:ascii="Arial MT Pro" w:hAnsi="Arial MT Pro" w:cs="Arial"/>
                <w:b/>
                <w:sz w:val="15"/>
                <w:szCs w:val="15"/>
              </w:rPr>
              <w:t>R. Terrace</w:t>
            </w:r>
            <w:r w:rsidR="00645AD3" w:rsidRPr="00F9362D">
              <w:rPr>
                <w:rFonts w:ascii="Arial MT Pro" w:hAnsi="Arial MT Pro" w:cs="Arial"/>
                <w:b/>
                <w:sz w:val="15"/>
                <w:szCs w:val="15"/>
              </w:rPr>
              <w:t>,</w:t>
            </w:r>
            <w:r w:rsidRPr="00F9362D">
              <w:rPr>
                <w:rFonts w:ascii="Arial MT Pro" w:hAnsi="Arial MT Pro" w:cs="Arial"/>
                <w:b/>
                <w:sz w:val="15"/>
                <w:szCs w:val="15"/>
              </w:rPr>
              <w:t xml:space="preserve"> Withdraw</w:t>
            </w:r>
            <w:r w:rsidR="00645AD3" w:rsidRPr="00F9362D">
              <w:rPr>
                <w:rFonts w:ascii="Arial MT Pro" w:hAnsi="Arial MT Pro" w:cs="Arial"/>
                <w:b/>
                <w:sz w:val="15"/>
                <w:szCs w:val="15"/>
              </w:rPr>
              <w:t>l</w:t>
            </w:r>
          </w:p>
        </w:tc>
        <w:tc>
          <w:tcPr>
            <w:tcW w:w="236" w:type="dxa"/>
            <w:tcBorders>
              <w:left w:val="nil"/>
              <w:bottom w:val="double" w:sz="4" w:space="0" w:color="auto"/>
              <w:right w:val="nil"/>
            </w:tcBorders>
            <w:shd w:val="clear" w:color="auto" w:fill="FFFFFF"/>
            <w:vAlign w:val="bottom"/>
          </w:tcPr>
          <w:p w14:paraId="50355CC4"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844" w:type="dxa"/>
            <w:gridSpan w:val="2"/>
            <w:tcBorders>
              <w:left w:val="nil"/>
              <w:bottom w:val="double" w:sz="4" w:space="0" w:color="auto"/>
              <w:right w:val="nil"/>
            </w:tcBorders>
            <w:shd w:val="clear" w:color="auto" w:fill="FFFFFF"/>
            <w:vAlign w:val="bottom"/>
          </w:tcPr>
          <w:p w14:paraId="2A34B022"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Rental Revenue</w:t>
            </w:r>
          </w:p>
        </w:tc>
        <w:tc>
          <w:tcPr>
            <w:tcW w:w="236" w:type="dxa"/>
            <w:tcBorders>
              <w:left w:val="nil"/>
              <w:bottom w:val="double" w:sz="4" w:space="0" w:color="auto"/>
              <w:right w:val="nil"/>
            </w:tcBorders>
            <w:shd w:val="clear" w:color="auto" w:fill="FFFFFF"/>
            <w:vAlign w:val="bottom"/>
          </w:tcPr>
          <w:p w14:paraId="4255D587"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844" w:type="dxa"/>
            <w:gridSpan w:val="2"/>
            <w:tcBorders>
              <w:left w:val="nil"/>
              <w:bottom w:val="double" w:sz="4" w:space="0" w:color="auto"/>
              <w:right w:val="nil"/>
            </w:tcBorders>
            <w:shd w:val="clear" w:color="auto" w:fill="FFFFFF"/>
            <w:vAlign w:val="bottom"/>
          </w:tcPr>
          <w:p w14:paraId="71ED7953"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Rental Expense</w:t>
            </w:r>
          </w:p>
        </w:tc>
        <w:tc>
          <w:tcPr>
            <w:tcW w:w="236" w:type="dxa"/>
            <w:tcBorders>
              <w:left w:val="nil"/>
              <w:bottom w:val="double" w:sz="4" w:space="0" w:color="auto"/>
              <w:right w:val="nil"/>
            </w:tcBorders>
            <w:shd w:val="clear" w:color="auto" w:fill="FFFFFF"/>
            <w:vAlign w:val="bottom"/>
          </w:tcPr>
          <w:p w14:paraId="3E546AD3"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934" w:type="dxa"/>
            <w:gridSpan w:val="2"/>
            <w:tcBorders>
              <w:left w:val="nil"/>
              <w:bottom w:val="double" w:sz="4" w:space="0" w:color="auto"/>
              <w:right w:val="nil"/>
            </w:tcBorders>
            <w:shd w:val="clear" w:color="auto" w:fill="FFFFFF"/>
            <w:vAlign w:val="bottom"/>
          </w:tcPr>
          <w:p w14:paraId="4792FC4A"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Salaries Expense</w:t>
            </w:r>
          </w:p>
        </w:tc>
        <w:tc>
          <w:tcPr>
            <w:tcW w:w="270" w:type="dxa"/>
            <w:tcBorders>
              <w:left w:val="nil"/>
              <w:bottom w:val="double" w:sz="4" w:space="0" w:color="auto"/>
              <w:right w:val="nil"/>
            </w:tcBorders>
            <w:shd w:val="clear" w:color="auto" w:fill="FFFFFF"/>
            <w:vAlign w:val="bottom"/>
          </w:tcPr>
          <w:p w14:paraId="6CE58257" w14:textId="77777777" w:rsidR="001411DC" w:rsidRPr="00762DD6" w:rsidRDefault="00452D38" w:rsidP="00452D38">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5"/>
                <w:szCs w:val="15"/>
              </w:rPr>
            </w:pPr>
            <w:r w:rsidRPr="00F9362D">
              <w:rPr>
                <w:rFonts w:ascii="Arial MT Pro" w:hAnsi="Arial MT Pro" w:cs="Arial"/>
                <w:b/>
                <w:sz w:val="15"/>
                <w:szCs w:val="15"/>
              </w:rPr>
              <w:t>-</w:t>
            </w:r>
          </w:p>
        </w:tc>
        <w:tc>
          <w:tcPr>
            <w:tcW w:w="938" w:type="dxa"/>
            <w:tcBorders>
              <w:left w:val="nil"/>
              <w:bottom w:val="double" w:sz="4" w:space="0" w:color="auto"/>
              <w:right w:val="double" w:sz="4" w:space="0" w:color="auto"/>
            </w:tcBorders>
            <w:shd w:val="clear" w:color="auto" w:fill="FFFFFF"/>
            <w:vAlign w:val="bottom"/>
          </w:tcPr>
          <w:p w14:paraId="3BC62D2E" w14:textId="77777777" w:rsidR="001411DC" w:rsidRPr="00F9362D" w:rsidRDefault="00452D38"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MT Pro" w:hAnsi="Arial MT Pro" w:cs="Arial"/>
                <w:b/>
                <w:sz w:val="15"/>
                <w:szCs w:val="15"/>
              </w:rPr>
            </w:pPr>
            <w:r w:rsidRPr="00F9362D">
              <w:rPr>
                <w:rFonts w:ascii="Arial MT Pro" w:hAnsi="Arial MT Pro" w:cs="Arial"/>
                <w:b/>
                <w:sz w:val="15"/>
                <w:szCs w:val="15"/>
              </w:rPr>
              <w:t>Utilities Expense</w:t>
            </w:r>
          </w:p>
        </w:tc>
      </w:tr>
      <w:tr w:rsidR="00CE3B29" w:rsidRPr="001B178D" w14:paraId="381B8983" w14:textId="77777777" w:rsidTr="008E69DC">
        <w:trPr>
          <w:cantSplit/>
          <w:trHeight w:val="217"/>
        </w:trPr>
        <w:tc>
          <w:tcPr>
            <w:tcW w:w="539" w:type="dxa"/>
            <w:tcBorders>
              <w:top w:val="double" w:sz="4" w:space="0" w:color="auto"/>
              <w:left w:val="double" w:sz="4" w:space="0" w:color="auto"/>
              <w:right w:val="nil"/>
            </w:tcBorders>
            <w:shd w:val="clear" w:color="auto" w:fill="FFFFFF"/>
          </w:tcPr>
          <w:p w14:paraId="2FF2924B" w14:textId="77777777" w:rsidR="006A4B7E" w:rsidRPr="00A45271" w:rsidRDefault="006A4B7E" w:rsidP="00423258">
            <w:pPr>
              <w:pStyle w:val="pformh"/>
              <w:spacing w:before="40" w:after="40"/>
              <w:rPr>
                <w:rFonts w:ascii="Arial" w:hAnsi="Arial" w:cs="Arial"/>
                <w:color w:val="auto"/>
                <w:sz w:val="16"/>
                <w:szCs w:val="16"/>
              </w:rPr>
            </w:pPr>
          </w:p>
        </w:tc>
        <w:tc>
          <w:tcPr>
            <w:tcW w:w="388" w:type="dxa"/>
            <w:tcBorders>
              <w:top w:val="double" w:sz="4" w:space="0" w:color="auto"/>
              <w:left w:val="nil"/>
            </w:tcBorders>
            <w:shd w:val="clear" w:color="auto" w:fill="FFFFFF"/>
          </w:tcPr>
          <w:p w14:paraId="07E3134D" w14:textId="77777777" w:rsidR="006A4B7E" w:rsidRPr="00A45271" w:rsidRDefault="006A4B7E" w:rsidP="0019721B">
            <w:pPr>
              <w:pStyle w:val="pformh"/>
              <w:tabs>
                <w:tab w:val="decimal" w:pos="335"/>
              </w:tabs>
              <w:spacing w:before="40" w:after="40"/>
              <w:rPr>
                <w:rFonts w:ascii="Arial" w:hAnsi="Arial" w:cs="Arial"/>
                <w:color w:val="auto"/>
                <w:sz w:val="16"/>
                <w:szCs w:val="16"/>
              </w:rPr>
            </w:pPr>
          </w:p>
        </w:tc>
        <w:tc>
          <w:tcPr>
            <w:tcW w:w="945" w:type="dxa"/>
            <w:tcBorders>
              <w:top w:val="double" w:sz="4" w:space="0" w:color="auto"/>
            </w:tcBorders>
            <w:shd w:val="clear" w:color="auto" w:fill="FFFFFF"/>
          </w:tcPr>
          <w:p w14:paraId="2D683276" w14:textId="752E6E79" w:rsidR="006A4B7E" w:rsidRPr="00A45271" w:rsidRDefault="006A4B7E" w:rsidP="00762DD6">
            <w:pPr>
              <w:pStyle w:val="pformh"/>
              <w:tabs>
                <w:tab w:val="decimal" w:pos="827"/>
              </w:tabs>
              <w:spacing w:before="40" w:after="40"/>
              <w:ind w:left="-106" w:right="74"/>
              <w:rPr>
                <w:rFonts w:ascii="Arial" w:hAnsi="Arial" w:cs="Arial"/>
                <w:color w:val="auto"/>
                <w:sz w:val="16"/>
                <w:szCs w:val="16"/>
              </w:rPr>
            </w:pPr>
            <w:r w:rsidRPr="00F9362D">
              <w:rPr>
                <w:rFonts w:ascii="Arial MT Pro" w:hAnsi="Arial MT Pro" w:cs="Arial"/>
                <w:color w:val="auto"/>
                <w:sz w:val="16"/>
                <w:szCs w:val="16"/>
              </w:rPr>
              <w:t>45,000</w:t>
            </w:r>
          </w:p>
        </w:tc>
        <w:tc>
          <w:tcPr>
            <w:tcW w:w="1278" w:type="dxa"/>
            <w:gridSpan w:val="2"/>
            <w:tcBorders>
              <w:top w:val="double" w:sz="4" w:space="0" w:color="auto"/>
            </w:tcBorders>
            <w:shd w:val="clear" w:color="auto" w:fill="FFFFFF"/>
          </w:tcPr>
          <w:p w14:paraId="1164A945" w14:textId="72574D6B" w:rsidR="006A4B7E" w:rsidRPr="00A45271" w:rsidRDefault="006A4B7E" w:rsidP="00762DD6">
            <w:pPr>
              <w:pStyle w:val="pformh"/>
              <w:tabs>
                <w:tab w:val="decimal" w:pos="1062"/>
              </w:tabs>
              <w:spacing w:before="40" w:after="40"/>
              <w:ind w:right="74"/>
              <w:rPr>
                <w:rFonts w:ascii="Arial" w:hAnsi="Arial" w:cs="Arial"/>
                <w:color w:val="auto"/>
                <w:sz w:val="16"/>
                <w:szCs w:val="16"/>
              </w:rPr>
            </w:pPr>
            <w:r w:rsidRPr="00F9362D">
              <w:rPr>
                <w:rFonts w:ascii="Arial MT Pro" w:hAnsi="Arial MT Pro" w:cs="Arial"/>
                <w:color w:val="auto"/>
                <w:sz w:val="16"/>
                <w:szCs w:val="16"/>
              </w:rPr>
              <w:t>15,000</w:t>
            </w:r>
          </w:p>
        </w:tc>
        <w:tc>
          <w:tcPr>
            <w:tcW w:w="951" w:type="dxa"/>
            <w:gridSpan w:val="2"/>
            <w:tcBorders>
              <w:top w:val="double" w:sz="4" w:space="0" w:color="auto"/>
            </w:tcBorders>
            <w:shd w:val="clear" w:color="auto" w:fill="FFFFFF"/>
          </w:tcPr>
          <w:p w14:paraId="5DBE6BB8" w14:textId="1DC63C52" w:rsidR="006A4B7E" w:rsidRPr="00A45271" w:rsidRDefault="006A4B7E" w:rsidP="00EE62DF">
            <w:pPr>
              <w:spacing w:before="40" w:after="40"/>
              <w:jc w:val="right"/>
              <w:rPr>
                <w:rFonts w:ascii="Arial" w:hAnsi="Arial" w:cs="Arial"/>
                <w:sz w:val="16"/>
                <w:szCs w:val="16"/>
              </w:rPr>
            </w:pPr>
            <w:r w:rsidRPr="00F9362D">
              <w:rPr>
                <w:rFonts w:ascii="Arial MT Pro" w:hAnsi="Arial MT Pro" w:cs="Arial"/>
                <w:sz w:val="16"/>
                <w:szCs w:val="16"/>
              </w:rPr>
              <w:t>32,000</w:t>
            </w:r>
          </w:p>
        </w:tc>
        <w:tc>
          <w:tcPr>
            <w:tcW w:w="1194" w:type="dxa"/>
            <w:gridSpan w:val="2"/>
            <w:tcBorders>
              <w:top w:val="double" w:sz="4" w:space="0" w:color="auto"/>
            </w:tcBorders>
            <w:shd w:val="clear" w:color="auto" w:fill="FFFFFF"/>
          </w:tcPr>
          <w:p w14:paraId="6D375FC3" w14:textId="77777777" w:rsidR="006A4B7E" w:rsidRPr="00A45271" w:rsidRDefault="006A4B7E" w:rsidP="00EE62DF">
            <w:pPr>
              <w:pStyle w:val="pformh"/>
              <w:spacing w:before="40" w:after="40"/>
              <w:jc w:val="right"/>
              <w:rPr>
                <w:rFonts w:ascii="Arial" w:hAnsi="Arial" w:cs="Arial"/>
                <w:color w:val="auto"/>
                <w:sz w:val="16"/>
                <w:szCs w:val="16"/>
              </w:rPr>
            </w:pPr>
            <w:r w:rsidRPr="00F9362D">
              <w:rPr>
                <w:rFonts w:ascii="Arial MT Pro" w:hAnsi="Arial MT Pro" w:cs="Arial"/>
                <w:color w:val="auto"/>
                <w:sz w:val="16"/>
                <w:szCs w:val="16"/>
              </w:rPr>
              <w:t>48,000</w:t>
            </w:r>
          </w:p>
        </w:tc>
        <w:tc>
          <w:tcPr>
            <w:tcW w:w="1095" w:type="dxa"/>
            <w:gridSpan w:val="2"/>
            <w:tcBorders>
              <w:top w:val="double" w:sz="4" w:space="0" w:color="auto"/>
            </w:tcBorders>
            <w:shd w:val="clear" w:color="auto" w:fill="FFFFFF"/>
          </w:tcPr>
          <w:p w14:paraId="0061A797" w14:textId="77777777" w:rsidR="006A4B7E" w:rsidRPr="00A45271" w:rsidRDefault="006A4B7E" w:rsidP="00EE62DF">
            <w:pPr>
              <w:spacing w:before="40" w:after="40"/>
              <w:jc w:val="right"/>
              <w:rPr>
                <w:rFonts w:ascii="Arial" w:hAnsi="Arial" w:cs="Arial"/>
                <w:sz w:val="16"/>
                <w:szCs w:val="16"/>
              </w:rPr>
            </w:pPr>
            <w:r w:rsidRPr="00F9362D">
              <w:rPr>
                <w:rFonts w:ascii="Arial MT Pro" w:hAnsi="Arial MT Pro" w:cs="Arial"/>
                <w:sz w:val="16"/>
                <w:szCs w:val="16"/>
              </w:rPr>
              <w:t>30,000</w:t>
            </w:r>
          </w:p>
        </w:tc>
        <w:tc>
          <w:tcPr>
            <w:tcW w:w="1170" w:type="dxa"/>
            <w:gridSpan w:val="2"/>
            <w:tcBorders>
              <w:top w:val="double" w:sz="4" w:space="0" w:color="auto"/>
            </w:tcBorders>
            <w:shd w:val="clear" w:color="auto" w:fill="FFFFFF"/>
          </w:tcPr>
          <w:p w14:paraId="3D670720" w14:textId="5AC3E967" w:rsidR="006A4B7E" w:rsidRPr="00A45271" w:rsidRDefault="006A4B7E" w:rsidP="00EE62DF">
            <w:pPr>
              <w:tabs>
                <w:tab w:val="decimal" w:pos="937"/>
              </w:tabs>
              <w:spacing w:before="40" w:after="40"/>
              <w:ind w:left="211" w:right="144"/>
              <w:rPr>
                <w:rFonts w:ascii="Arial" w:hAnsi="Arial" w:cs="Arial"/>
                <w:sz w:val="16"/>
                <w:szCs w:val="16"/>
              </w:rPr>
            </w:pPr>
            <w:r w:rsidRPr="00F9362D">
              <w:rPr>
                <w:rFonts w:ascii="Arial MT Pro" w:hAnsi="Arial MT Pro" w:cs="Arial"/>
                <w:sz w:val="16"/>
                <w:szCs w:val="16"/>
              </w:rPr>
              <w:t>12,000</w:t>
            </w:r>
          </w:p>
        </w:tc>
        <w:tc>
          <w:tcPr>
            <w:tcW w:w="1080" w:type="dxa"/>
            <w:gridSpan w:val="3"/>
            <w:tcBorders>
              <w:top w:val="double" w:sz="4" w:space="0" w:color="auto"/>
            </w:tcBorders>
            <w:shd w:val="clear" w:color="auto" w:fill="FFFFFF"/>
          </w:tcPr>
          <w:p w14:paraId="3489241A" w14:textId="77777777" w:rsidR="006A4B7E" w:rsidRPr="00A45271" w:rsidRDefault="006A4B7E" w:rsidP="00EE62DF">
            <w:pPr>
              <w:spacing w:before="40" w:after="40"/>
              <w:jc w:val="right"/>
              <w:rPr>
                <w:rFonts w:ascii="Arial" w:hAnsi="Arial" w:cs="Arial"/>
                <w:sz w:val="16"/>
                <w:szCs w:val="16"/>
              </w:rPr>
            </w:pPr>
            <w:r w:rsidRPr="00F9362D">
              <w:rPr>
                <w:rFonts w:ascii="Arial MT Pro" w:hAnsi="Arial MT Pro" w:cs="Arial"/>
                <w:sz w:val="16"/>
                <w:szCs w:val="16"/>
              </w:rPr>
              <w:t>40,000</w:t>
            </w:r>
          </w:p>
        </w:tc>
        <w:tc>
          <w:tcPr>
            <w:tcW w:w="1080" w:type="dxa"/>
            <w:gridSpan w:val="2"/>
            <w:tcBorders>
              <w:top w:val="double" w:sz="4" w:space="0" w:color="auto"/>
            </w:tcBorders>
            <w:shd w:val="clear" w:color="auto" w:fill="FFFFFF"/>
          </w:tcPr>
          <w:p w14:paraId="0C3ADAA1" w14:textId="77777777" w:rsidR="006A4B7E" w:rsidRPr="00A45271" w:rsidRDefault="006A4B7E" w:rsidP="00EE62DF">
            <w:pPr>
              <w:spacing w:before="40" w:after="40"/>
              <w:jc w:val="right"/>
              <w:rPr>
                <w:rFonts w:ascii="Arial" w:hAnsi="Arial" w:cs="Arial"/>
                <w:sz w:val="16"/>
                <w:szCs w:val="16"/>
              </w:rPr>
            </w:pPr>
            <w:r w:rsidRPr="00F9362D">
              <w:rPr>
                <w:rFonts w:ascii="Arial MT Pro" w:hAnsi="Arial MT Pro" w:cs="Arial"/>
                <w:sz w:val="16"/>
                <w:szCs w:val="16"/>
              </w:rPr>
              <w:t>118,000</w:t>
            </w:r>
          </w:p>
        </w:tc>
        <w:tc>
          <w:tcPr>
            <w:tcW w:w="1198" w:type="dxa"/>
            <w:gridSpan w:val="2"/>
            <w:tcBorders>
              <w:top w:val="double" w:sz="4" w:space="0" w:color="auto"/>
            </w:tcBorders>
            <w:shd w:val="clear" w:color="auto" w:fill="FFFFFF"/>
          </w:tcPr>
          <w:p w14:paraId="48E21C84" w14:textId="77777777" w:rsidR="006A4B7E" w:rsidRPr="00A45271" w:rsidRDefault="006A4B7E" w:rsidP="00EE62DF">
            <w:pPr>
              <w:pStyle w:val="pformh"/>
              <w:spacing w:before="40" w:after="40"/>
              <w:jc w:val="right"/>
              <w:rPr>
                <w:rFonts w:ascii="Arial" w:hAnsi="Arial" w:cs="Arial"/>
                <w:color w:val="auto"/>
                <w:sz w:val="16"/>
                <w:szCs w:val="16"/>
              </w:rPr>
            </w:pPr>
          </w:p>
        </w:tc>
        <w:tc>
          <w:tcPr>
            <w:tcW w:w="1052" w:type="dxa"/>
            <w:gridSpan w:val="2"/>
            <w:tcBorders>
              <w:top w:val="double" w:sz="4" w:space="0" w:color="auto"/>
            </w:tcBorders>
            <w:shd w:val="clear" w:color="auto" w:fill="FFFFFF"/>
          </w:tcPr>
          <w:p w14:paraId="256CDF7A" w14:textId="0043C60A" w:rsidR="006A4B7E" w:rsidRPr="00A45271" w:rsidRDefault="006A4B7E" w:rsidP="00EE62DF">
            <w:pPr>
              <w:pStyle w:val="pformh"/>
              <w:spacing w:before="40" w:after="40"/>
              <w:jc w:val="right"/>
              <w:rPr>
                <w:rFonts w:ascii="Arial" w:hAnsi="Arial" w:cs="Arial"/>
                <w:color w:val="auto"/>
                <w:sz w:val="16"/>
                <w:szCs w:val="16"/>
              </w:rPr>
            </w:pPr>
          </w:p>
        </w:tc>
        <w:tc>
          <w:tcPr>
            <w:tcW w:w="1080" w:type="dxa"/>
            <w:gridSpan w:val="3"/>
            <w:tcBorders>
              <w:top w:val="double" w:sz="4" w:space="0" w:color="auto"/>
            </w:tcBorders>
            <w:shd w:val="clear" w:color="auto" w:fill="FFFFFF"/>
          </w:tcPr>
          <w:p w14:paraId="5CC617E5" w14:textId="79E734BF" w:rsidR="006A4B7E" w:rsidRPr="00A45271" w:rsidRDefault="006A4B7E" w:rsidP="00EE62DF">
            <w:pPr>
              <w:pStyle w:val="pformh"/>
              <w:spacing w:before="40" w:after="40"/>
              <w:jc w:val="right"/>
              <w:rPr>
                <w:rFonts w:ascii="Arial" w:hAnsi="Arial" w:cs="Arial"/>
                <w:color w:val="auto"/>
                <w:sz w:val="16"/>
                <w:szCs w:val="16"/>
              </w:rPr>
            </w:pPr>
          </w:p>
        </w:tc>
        <w:tc>
          <w:tcPr>
            <w:tcW w:w="1170" w:type="dxa"/>
            <w:gridSpan w:val="3"/>
            <w:tcBorders>
              <w:top w:val="double" w:sz="4" w:space="0" w:color="auto"/>
            </w:tcBorders>
            <w:shd w:val="clear" w:color="auto" w:fill="FFFFFF"/>
          </w:tcPr>
          <w:p w14:paraId="368F9E75" w14:textId="19DF7830" w:rsidR="006A4B7E" w:rsidRPr="00A45271" w:rsidRDefault="006A4B7E" w:rsidP="00EE62DF">
            <w:pPr>
              <w:pStyle w:val="pformh"/>
              <w:spacing w:before="40" w:after="40"/>
              <w:jc w:val="right"/>
              <w:rPr>
                <w:rFonts w:ascii="Arial" w:hAnsi="Arial" w:cs="Arial"/>
                <w:color w:val="auto"/>
                <w:sz w:val="16"/>
                <w:szCs w:val="16"/>
              </w:rPr>
            </w:pPr>
          </w:p>
        </w:tc>
        <w:tc>
          <w:tcPr>
            <w:tcW w:w="1236" w:type="dxa"/>
            <w:gridSpan w:val="3"/>
            <w:tcBorders>
              <w:top w:val="double" w:sz="4" w:space="0" w:color="auto"/>
              <w:right w:val="double" w:sz="4" w:space="0" w:color="auto"/>
            </w:tcBorders>
            <w:shd w:val="clear" w:color="auto" w:fill="FFFFFF"/>
          </w:tcPr>
          <w:p w14:paraId="3EBEC86B" w14:textId="77777777" w:rsidR="006A4B7E" w:rsidRPr="00F9362D" w:rsidRDefault="006A4B7E" w:rsidP="00EE62DF">
            <w:pPr>
              <w:pStyle w:val="pformh"/>
              <w:spacing w:before="40" w:after="40"/>
              <w:jc w:val="right"/>
              <w:rPr>
                <w:rFonts w:ascii="Arial MT Pro" w:hAnsi="Arial MT Pro" w:cs="Arial"/>
                <w:color w:val="auto"/>
                <w:sz w:val="16"/>
                <w:szCs w:val="16"/>
              </w:rPr>
            </w:pPr>
          </w:p>
        </w:tc>
      </w:tr>
      <w:tr w:rsidR="00CE3B29" w:rsidRPr="001B178D" w14:paraId="606FAAE2" w14:textId="77777777" w:rsidTr="008E69DC">
        <w:trPr>
          <w:cantSplit/>
          <w:trHeight w:val="217"/>
        </w:trPr>
        <w:tc>
          <w:tcPr>
            <w:tcW w:w="539" w:type="dxa"/>
            <w:tcBorders>
              <w:left w:val="double" w:sz="4" w:space="0" w:color="auto"/>
              <w:bottom w:val="single" w:sz="4" w:space="0" w:color="auto"/>
              <w:right w:val="nil"/>
            </w:tcBorders>
            <w:shd w:val="clear" w:color="auto" w:fill="FFFFFF"/>
          </w:tcPr>
          <w:p w14:paraId="13773BDC" w14:textId="77777777" w:rsidR="006A4B7E" w:rsidRPr="00A45271" w:rsidRDefault="006A4B7E" w:rsidP="00762DD6">
            <w:pPr>
              <w:spacing w:before="40" w:after="40"/>
              <w:ind w:right="-134"/>
              <w:rPr>
                <w:rFonts w:ascii="Arial" w:hAnsi="Arial" w:cs="Arial"/>
                <w:sz w:val="16"/>
                <w:szCs w:val="16"/>
              </w:rPr>
            </w:pPr>
          </w:p>
        </w:tc>
        <w:tc>
          <w:tcPr>
            <w:tcW w:w="388" w:type="dxa"/>
            <w:tcBorders>
              <w:left w:val="nil"/>
              <w:bottom w:val="single" w:sz="4" w:space="0" w:color="auto"/>
            </w:tcBorders>
            <w:shd w:val="clear" w:color="auto" w:fill="FFFFFF"/>
          </w:tcPr>
          <w:p w14:paraId="60403585" w14:textId="77777777" w:rsidR="006A4B7E" w:rsidRPr="00A45271" w:rsidRDefault="006A4B7E" w:rsidP="0019721B">
            <w:pPr>
              <w:tabs>
                <w:tab w:val="decimal" w:pos="335"/>
              </w:tabs>
              <w:spacing w:before="40" w:after="40"/>
              <w:rPr>
                <w:rFonts w:ascii="Arial" w:hAnsi="Arial" w:cs="Arial"/>
                <w:sz w:val="16"/>
                <w:szCs w:val="16"/>
              </w:rPr>
            </w:pPr>
          </w:p>
        </w:tc>
        <w:tc>
          <w:tcPr>
            <w:tcW w:w="945" w:type="dxa"/>
            <w:tcBorders>
              <w:bottom w:val="single" w:sz="4" w:space="0" w:color="auto"/>
            </w:tcBorders>
            <w:shd w:val="clear" w:color="auto" w:fill="FFFFFF"/>
          </w:tcPr>
          <w:p w14:paraId="1A521DEA" w14:textId="77777777" w:rsidR="006A4B7E" w:rsidRPr="00A45271" w:rsidRDefault="006A4B7E" w:rsidP="00762DD6">
            <w:pPr>
              <w:tabs>
                <w:tab w:val="decimal" w:pos="827"/>
              </w:tabs>
              <w:spacing w:before="40" w:after="40"/>
              <w:ind w:right="74"/>
              <w:rPr>
                <w:rFonts w:ascii="Arial" w:hAnsi="Arial" w:cs="Arial"/>
                <w:sz w:val="16"/>
                <w:szCs w:val="16"/>
              </w:rPr>
            </w:pPr>
          </w:p>
        </w:tc>
        <w:tc>
          <w:tcPr>
            <w:tcW w:w="1278" w:type="dxa"/>
            <w:gridSpan w:val="2"/>
            <w:tcBorders>
              <w:bottom w:val="single" w:sz="4" w:space="0" w:color="auto"/>
            </w:tcBorders>
            <w:shd w:val="clear" w:color="auto" w:fill="FFFFFF"/>
          </w:tcPr>
          <w:p w14:paraId="5B525161" w14:textId="77777777" w:rsidR="006A4B7E" w:rsidRPr="00A45271" w:rsidRDefault="006A4B7E" w:rsidP="00762DD6">
            <w:pPr>
              <w:tabs>
                <w:tab w:val="decimal" w:pos="1062"/>
              </w:tabs>
              <w:spacing w:before="40" w:after="40"/>
              <w:ind w:right="74"/>
              <w:rPr>
                <w:rFonts w:ascii="Arial" w:hAnsi="Arial" w:cs="Arial"/>
                <w:sz w:val="16"/>
                <w:szCs w:val="16"/>
              </w:rPr>
            </w:pPr>
          </w:p>
        </w:tc>
        <w:tc>
          <w:tcPr>
            <w:tcW w:w="951" w:type="dxa"/>
            <w:gridSpan w:val="2"/>
            <w:shd w:val="clear" w:color="auto" w:fill="FFFFFF"/>
          </w:tcPr>
          <w:p w14:paraId="0008D8FF"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tcBorders>
              <w:bottom w:val="single" w:sz="4" w:space="0" w:color="auto"/>
            </w:tcBorders>
            <w:shd w:val="clear" w:color="auto" w:fill="FFFFFF"/>
          </w:tcPr>
          <w:p w14:paraId="6E79718C"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4405E991"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31DE41E8"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36934024"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4A107D45"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75A291E3"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78C398CA"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02C969CF"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03ECD763"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bottom w:val="single" w:sz="4" w:space="0" w:color="auto"/>
              <w:right w:val="double" w:sz="4" w:space="0" w:color="auto"/>
            </w:tcBorders>
            <w:shd w:val="clear" w:color="auto" w:fill="FFFFFF"/>
          </w:tcPr>
          <w:p w14:paraId="300F9263"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3C8CC929" w14:textId="77777777" w:rsidTr="008E69DC">
        <w:trPr>
          <w:cantSplit/>
          <w:trHeight w:val="205"/>
        </w:trPr>
        <w:tc>
          <w:tcPr>
            <w:tcW w:w="539" w:type="dxa"/>
            <w:tcBorders>
              <w:left w:val="double" w:sz="4" w:space="0" w:color="auto"/>
              <w:right w:val="nil"/>
            </w:tcBorders>
            <w:shd w:val="clear" w:color="auto" w:fill="FFFFFF"/>
          </w:tcPr>
          <w:p w14:paraId="36FB8345" w14:textId="77777777" w:rsidR="006A4B7E" w:rsidRPr="00A45271" w:rsidRDefault="006A4B7E" w:rsidP="00423258">
            <w:pPr>
              <w:spacing w:before="40" w:after="40"/>
              <w:rPr>
                <w:rFonts w:ascii="Arial" w:hAnsi="Arial" w:cs="Arial"/>
                <w:sz w:val="16"/>
                <w:szCs w:val="16"/>
              </w:rPr>
            </w:pPr>
            <w:r w:rsidRPr="00F9362D">
              <w:rPr>
                <w:rFonts w:ascii="Arial MT Pro" w:hAnsi="Arial MT Pro" w:cs="Arial"/>
                <w:sz w:val="16"/>
                <w:szCs w:val="16"/>
              </w:rPr>
              <w:t>Dec</w:t>
            </w:r>
          </w:p>
        </w:tc>
        <w:tc>
          <w:tcPr>
            <w:tcW w:w="388" w:type="dxa"/>
            <w:tcBorders>
              <w:left w:val="nil"/>
            </w:tcBorders>
            <w:shd w:val="clear" w:color="auto" w:fill="FFFFFF"/>
          </w:tcPr>
          <w:p w14:paraId="69E7C415"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1</w:t>
            </w:r>
          </w:p>
        </w:tc>
        <w:tc>
          <w:tcPr>
            <w:tcW w:w="945" w:type="dxa"/>
            <w:shd w:val="clear" w:color="auto" w:fill="FFFFFF"/>
          </w:tcPr>
          <w:p w14:paraId="7B5A478C" w14:textId="77777777" w:rsidR="006A4B7E" w:rsidRPr="00A45271" w:rsidRDefault="00DC6D6C" w:rsidP="00831C47">
            <w:pPr>
              <w:tabs>
                <w:tab w:val="decimal" w:pos="827"/>
              </w:tabs>
              <w:spacing w:before="40" w:after="40"/>
              <w:ind w:right="20"/>
              <w:rPr>
                <w:rFonts w:ascii="Arial" w:hAnsi="Arial" w:cs="Arial"/>
                <w:sz w:val="16"/>
                <w:szCs w:val="16"/>
              </w:rPr>
            </w:pPr>
            <w:r w:rsidRPr="00F9362D">
              <w:rPr>
                <w:rFonts w:ascii="Arial MT Pro" w:hAnsi="Arial MT Pro" w:cs="Arial"/>
                <w:sz w:val="16"/>
                <w:szCs w:val="16"/>
              </w:rPr>
              <w:t>(</w:t>
            </w:r>
            <w:r w:rsidR="006A4B7E" w:rsidRPr="00F9362D">
              <w:rPr>
                <w:rFonts w:ascii="Arial MT Pro" w:hAnsi="Arial MT Pro" w:cs="Arial"/>
                <w:sz w:val="16"/>
                <w:szCs w:val="16"/>
              </w:rPr>
              <w:t>5,000</w:t>
            </w:r>
            <w:r w:rsidRPr="00F9362D">
              <w:rPr>
                <w:rFonts w:ascii="Arial MT Pro" w:hAnsi="Arial MT Pro" w:cs="Arial"/>
                <w:sz w:val="16"/>
                <w:szCs w:val="16"/>
              </w:rPr>
              <w:t>)</w:t>
            </w:r>
          </w:p>
        </w:tc>
        <w:tc>
          <w:tcPr>
            <w:tcW w:w="1278" w:type="dxa"/>
            <w:gridSpan w:val="2"/>
            <w:shd w:val="clear" w:color="auto" w:fill="FFFFFF"/>
          </w:tcPr>
          <w:p w14:paraId="5177B19B" w14:textId="77777777" w:rsidR="006A4B7E" w:rsidRPr="00A45271" w:rsidRDefault="006A4B7E" w:rsidP="00762DD6">
            <w:pPr>
              <w:tabs>
                <w:tab w:val="decimal" w:pos="1062"/>
              </w:tabs>
              <w:spacing w:before="40" w:after="40"/>
              <w:ind w:right="74"/>
              <w:rPr>
                <w:rFonts w:ascii="Arial" w:hAnsi="Arial" w:cs="Arial"/>
                <w:sz w:val="16"/>
                <w:szCs w:val="16"/>
              </w:rPr>
            </w:pPr>
          </w:p>
        </w:tc>
        <w:tc>
          <w:tcPr>
            <w:tcW w:w="951" w:type="dxa"/>
            <w:gridSpan w:val="2"/>
            <w:shd w:val="clear" w:color="auto" w:fill="FFFFFF"/>
          </w:tcPr>
          <w:p w14:paraId="77E568F0"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shd w:val="clear" w:color="auto" w:fill="FFFFFF"/>
          </w:tcPr>
          <w:p w14:paraId="36F7B307"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579BE67D"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12E6262D"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22533AE1"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6E069BDB"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0E9623C3"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30E6A56A"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1B64A87B" w14:textId="77777777" w:rsidR="006A4B7E" w:rsidRPr="00A45271" w:rsidRDefault="000B718B" w:rsidP="00EE62DF">
            <w:pPr>
              <w:spacing w:before="40" w:after="40"/>
              <w:jc w:val="right"/>
              <w:rPr>
                <w:rFonts w:ascii="Arial" w:hAnsi="Arial" w:cs="Arial"/>
                <w:sz w:val="16"/>
                <w:szCs w:val="16"/>
              </w:rPr>
            </w:pPr>
            <w:r w:rsidRPr="00F9362D">
              <w:rPr>
                <w:rFonts w:ascii="Arial MT Pro" w:hAnsi="Arial MT Pro" w:cs="Arial"/>
                <w:sz w:val="16"/>
                <w:szCs w:val="16"/>
              </w:rPr>
              <w:t>5,000</w:t>
            </w:r>
          </w:p>
        </w:tc>
        <w:tc>
          <w:tcPr>
            <w:tcW w:w="1170" w:type="dxa"/>
            <w:gridSpan w:val="3"/>
            <w:shd w:val="clear" w:color="auto" w:fill="FFFFFF"/>
          </w:tcPr>
          <w:p w14:paraId="7FA02968"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3E6179DC" w14:textId="77777777" w:rsidR="006A4B7E" w:rsidRPr="00F9362D" w:rsidRDefault="006A4B7E" w:rsidP="00EE62DF">
            <w:pPr>
              <w:spacing w:before="40" w:after="40"/>
              <w:jc w:val="right"/>
              <w:rPr>
                <w:rFonts w:ascii="Arial MT Pro" w:hAnsi="Arial MT Pro" w:cs="Arial"/>
                <w:sz w:val="16"/>
                <w:szCs w:val="16"/>
              </w:rPr>
            </w:pPr>
          </w:p>
        </w:tc>
      </w:tr>
      <w:tr w:rsidR="00D43412" w:rsidRPr="001B178D" w14:paraId="1B680A59" w14:textId="77777777" w:rsidTr="008E69DC">
        <w:trPr>
          <w:cantSplit/>
          <w:trHeight w:val="217"/>
        </w:trPr>
        <w:tc>
          <w:tcPr>
            <w:tcW w:w="539" w:type="dxa"/>
            <w:tcBorders>
              <w:left w:val="double" w:sz="4" w:space="0" w:color="auto"/>
              <w:right w:val="nil"/>
            </w:tcBorders>
            <w:shd w:val="clear" w:color="auto" w:fill="FFFFFF"/>
          </w:tcPr>
          <w:p w14:paraId="000DF461"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3264CF7B"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4</w:t>
            </w:r>
          </w:p>
        </w:tc>
        <w:tc>
          <w:tcPr>
            <w:tcW w:w="945" w:type="dxa"/>
            <w:shd w:val="clear" w:color="auto" w:fill="FFFFFF"/>
          </w:tcPr>
          <w:p w14:paraId="60787BE6" w14:textId="77777777" w:rsidR="006A4B7E" w:rsidRPr="00A45271" w:rsidRDefault="006A4B7E" w:rsidP="00762DD6">
            <w:pPr>
              <w:tabs>
                <w:tab w:val="decimal" w:pos="717"/>
                <w:tab w:val="decimal" w:pos="827"/>
              </w:tabs>
              <w:spacing w:before="40" w:after="40"/>
              <w:ind w:right="74"/>
              <w:rPr>
                <w:rFonts w:ascii="Arial" w:hAnsi="Arial" w:cs="Arial"/>
                <w:sz w:val="16"/>
                <w:szCs w:val="16"/>
              </w:rPr>
            </w:pPr>
          </w:p>
        </w:tc>
        <w:tc>
          <w:tcPr>
            <w:tcW w:w="3423" w:type="dxa"/>
            <w:gridSpan w:val="6"/>
            <w:shd w:val="clear" w:color="auto" w:fill="FFFFFF"/>
          </w:tcPr>
          <w:p w14:paraId="09360258" w14:textId="77777777" w:rsidR="006A4B7E" w:rsidRPr="00A45271" w:rsidRDefault="006A4B7E" w:rsidP="00762DD6">
            <w:pPr>
              <w:tabs>
                <w:tab w:val="decimal" w:pos="992"/>
              </w:tabs>
              <w:spacing w:before="40" w:after="40"/>
              <w:ind w:right="74"/>
              <w:rPr>
                <w:rFonts w:ascii="Arial" w:hAnsi="Arial" w:cs="Arial"/>
                <w:sz w:val="16"/>
                <w:szCs w:val="16"/>
              </w:rPr>
            </w:pPr>
            <w:r w:rsidRPr="00F9362D">
              <w:rPr>
                <w:rFonts w:ascii="Arial MT Pro" w:hAnsi="Arial MT Pro" w:cs="Arial"/>
                <w:sz w:val="16"/>
                <w:szCs w:val="16"/>
              </w:rPr>
              <w:t>No transaction recorded</w:t>
            </w:r>
          </w:p>
        </w:tc>
        <w:tc>
          <w:tcPr>
            <w:tcW w:w="1095" w:type="dxa"/>
            <w:gridSpan w:val="2"/>
            <w:shd w:val="clear" w:color="auto" w:fill="FFFFFF"/>
          </w:tcPr>
          <w:p w14:paraId="7804B0FF"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67072E54"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19894AEC"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430C039F"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3EF3B3F8"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264BF654"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4B35C80F"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6948D597"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2A370282"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388C3182" w14:textId="77777777" w:rsidTr="008E69DC">
        <w:trPr>
          <w:cantSplit/>
          <w:trHeight w:val="205"/>
        </w:trPr>
        <w:tc>
          <w:tcPr>
            <w:tcW w:w="539" w:type="dxa"/>
            <w:tcBorders>
              <w:left w:val="double" w:sz="4" w:space="0" w:color="auto"/>
              <w:right w:val="nil"/>
            </w:tcBorders>
            <w:shd w:val="clear" w:color="auto" w:fill="FFFFFF"/>
          </w:tcPr>
          <w:p w14:paraId="0161B900"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1D02DF1D"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6</w:t>
            </w:r>
          </w:p>
        </w:tc>
        <w:tc>
          <w:tcPr>
            <w:tcW w:w="945" w:type="dxa"/>
            <w:shd w:val="clear" w:color="auto" w:fill="FFFFFF"/>
          </w:tcPr>
          <w:p w14:paraId="1236122A" w14:textId="77777777" w:rsidR="006A4B7E" w:rsidRPr="00A45271" w:rsidRDefault="006A4B7E" w:rsidP="00762DD6">
            <w:pPr>
              <w:tabs>
                <w:tab w:val="decimal" w:pos="827"/>
              </w:tabs>
              <w:spacing w:before="40" w:after="40"/>
              <w:ind w:right="74"/>
              <w:rPr>
                <w:rFonts w:ascii="Arial" w:hAnsi="Arial" w:cs="Arial"/>
                <w:sz w:val="16"/>
                <w:szCs w:val="16"/>
              </w:rPr>
            </w:pPr>
            <w:r w:rsidRPr="00F9362D">
              <w:rPr>
                <w:rFonts w:ascii="Arial MT Pro" w:hAnsi="Arial MT Pro" w:cs="Arial"/>
                <w:sz w:val="16"/>
                <w:szCs w:val="16"/>
              </w:rPr>
              <w:t>10,500</w:t>
            </w:r>
          </w:p>
        </w:tc>
        <w:tc>
          <w:tcPr>
            <w:tcW w:w="1278" w:type="dxa"/>
            <w:gridSpan w:val="2"/>
            <w:shd w:val="clear" w:color="auto" w:fill="FFFFFF"/>
          </w:tcPr>
          <w:p w14:paraId="3F637DD5" w14:textId="7A81557D" w:rsidR="006A4B7E" w:rsidRPr="00A45271" w:rsidRDefault="006A4B7E" w:rsidP="00762DD6">
            <w:pPr>
              <w:tabs>
                <w:tab w:val="decimal" w:pos="1062"/>
              </w:tabs>
              <w:spacing w:before="40" w:after="40"/>
              <w:ind w:right="74"/>
              <w:rPr>
                <w:rFonts w:ascii="Arial" w:hAnsi="Arial" w:cs="Arial"/>
                <w:sz w:val="16"/>
                <w:szCs w:val="16"/>
              </w:rPr>
            </w:pPr>
            <w:r w:rsidRPr="00F9362D">
              <w:rPr>
                <w:rFonts w:ascii="Arial MT Pro" w:hAnsi="Arial MT Pro" w:cs="Arial"/>
                <w:sz w:val="16"/>
                <w:szCs w:val="16"/>
              </w:rPr>
              <w:t>3,500</w:t>
            </w:r>
          </w:p>
        </w:tc>
        <w:tc>
          <w:tcPr>
            <w:tcW w:w="951" w:type="dxa"/>
            <w:gridSpan w:val="2"/>
            <w:shd w:val="clear" w:color="auto" w:fill="FFFFFF"/>
          </w:tcPr>
          <w:p w14:paraId="66DF28C9"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shd w:val="clear" w:color="auto" w:fill="FFFFFF"/>
          </w:tcPr>
          <w:p w14:paraId="1A2C856F"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3907A1B5"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74D360F0"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6C3ABC43"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245557E5"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7919A1E9"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676570E9" w14:textId="77777777" w:rsidR="006A4B7E" w:rsidRPr="00A45271" w:rsidRDefault="000B718B" w:rsidP="00EE62DF">
            <w:pPr>
              <w:spacing w:before="40" w:after="40"/>
              <w:jc w:val="right"/>
              <w:rPr>
                <w:rFonts w:ascii="Arial" w:hAnsi="Arial" w:cs="Arial"/>
                <w:sz w:val="16"/>
                <w:szCs w:val="16"/>
              </w:rPr>
            </w:pPr>
            <w:r w:rsidRPr="00F9362D">
              <w:rPr>
                <w:rFonts w:ascii="Arial MT Pro" w:hAnsi="Arial MT Pro" w:cs="Arial"/>
                <w:sz w:val="16"/>
                <w:szCs w:val="16"/>
              </w:rPr>
              <w:t>14,000</w:t>
            </w:r>
          </w:p>
        </w:tc>
        <w:tc>
          <w:tcPr>
            <w:tcW w:w="1080" w:type="dxa"/>
            <w:gridSpan w:val="3"/>
            <w:shd w:val="clear" w:color="auto" w:fill="FFFFFF"/>
          </w:tcPr>
          <w:p w14:paraId="39A991DB"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394D5806"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6736B35F"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3249D6E8" w14:textId="77777777" w:rsidTr="008E69DC">
        <w:trPr>
          <w:cantSplit/>
          <w:trHeight w:val="217"/>
        </w:trPr>
        <w:tc>
          <w:tcPr>
            <w:tcW w:w="539" w:type="dxa"/>
            <w:tcBorders>
              <w:left w:val="double" w:sz="4" w:space="0" w:color="auto"/>
              <w:right w:val="nil"/>
            </w:tcBorders>
            <w:shd w:val="clear" w:color="auto" w:fill="FFFFFF"/>
          </w:tcPr>
          <w:p w14:paraId="75541493"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35A64F21"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10</w:t>
            </w:r>
          </w:p>
        </w:tc>
        <w:tc>
          <w:tcPr>
            <w:tcW w:w="945" w:type="dxa"/>
            <w:shd w:val="clear" w:color="auto" w:fill="FFFFFF"/>
          </w:tcPr>
          <w:p w14:paraId="4836650D" w14:textId="77777777" w:rsidR="006A4B7E" w:rsidRPr="00A45271" w:rsidRDefault="00DC6D6C" w:rsidP="00220B0A">
            <w:pPr>
              <w:tabs>
                <w:tab w:val="decimal" w:pos="827"/>
              </w:tabs>
              <w:spacing w:before="40" w:after="40"/>
              <w:ind w:right="20"/>
              <w:rPr>
                <w:rFonts w:ascii="Arial" w:hAnsi="Arial" w:cs="Arial"/>
                <w:sz w:val="16"/>
                <w:szCs w:val="16"/>
              </w:rPr>
            </w:pPr>
            <w:r w:rsidRPr="00F9362D">
              <w:rPr>
                <w:rFonts w:ascii="Arial MT Pro" w:hAnsi="Arial MT Pro" w:cs="Arial"/>
                <w:sz w:val="16"/>
                <w:szCs w:val="16"/>
              </w:rPr>
              <w:t>(</w:t>
            </w:r>
            <w:r w:rsidR="006A4B7E" w:rsidRPr="00F9362D">
              <w:rPr>
                <w:rFonts w:ascii="Arial MT Pro" w:hAnsi="Arial MT Pro" w:cs="Arial"/>
                <w:sz w:val="16"/>
                <w:szCs w:val="16"/>
              </w:rPr>
              <w:t>12,000</w:t>
            </w:r>
            <w:r w:rsidRPr="00F9362D">
              <w:rPr>
                <w:rFonts w:ascii="Arial MT Pro" w:hAnsi="Arial MT Pro" w:cs="Arial"/>
                <w:sz w:val="16"/>
                <w:szCs w:val="16"/>
              </w:rPr>
              <w:t>)</w:t>
            </w:r>
          </w:p>
        </w:tc>
        <w:tc>
          <w:tcPr>
            <w:tcW w:w="1278" w:type="dxa"/>
            <w:gridSpan w:val="2"/>
            <w:shd w:val="clear" w:color="auto" w:fill="FFFFFF"/>
          </w:tcPr>
          <w:p w14:paraId="69CF892C" w14:textId="77777777" w:rsidR="006A4B7E" w:rsidRPr="00A45271" w:rsidRDefault="006A4B7E" w:rsidP="00762DD6">
            <w:pPr>
              <w:tabs>
                <w:tab w:val="decimal" w:pos="1062"/>
              </w:tabs>
              <w:spacing w:before="40" w:after="40"/>
              <w:ind w:right="74"/>
              <w:rPr>
                <w:rFonts w:ascii="Arial" w:hAnsi="Arial" w:cs="Arial"/>
                <w:sz w:val="16"/>
                <w:szCs w:val="16"/>
              </w:rPr>
            </w:pPr>
          </w:p>
        </w:tc>
        <w:tc>
          <w:tcPr>
            <w:tcW w:w="951" w:type="dxa"/>
            <w:gridSpan w:val="2"/>
            <w:shd w:val="clear" w:color="auto" w:fill="FFFFFF"/>
          </w:tcPr>
          <w:p w14:paraId="59CE5AF0"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shd w:val="clear" w:color="auto" w:fill="FFFFFF"/>
          </w:tcPr>
          <w:p w14:paraId="5C838FFD"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3E37BED8"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7BA12774" w14:textId="77777777" w:rsidR="006A4B7E" w:rsidRPr="00A45271" w:rsidRDefault="00FF5978" w:rsidP="00EE62DF">
            <w:pPr>
              <w:tabs>
                <w:tab w:val="decimal" w:pos="937"/>
              </w:tabs>
              <w:spacing w:before="40" w:after="40"/>
              <w:ind w:left="211" w:right="68"/>
              <w:rPr>
                <w:rFonts w:ascii="Arial" w:hAnsi="Arial" w:cs="Arial"/>
                <w:sz w:val="16"/>
                <w:szCs w:val="16"/>
              </w:rPr>
            </w:pPr>
            <w:r w:rsidRPr="00F9362D">
              <w:rPr>
                <w:rFonts w:ascii="Arial MT Pro" w:hAnsi="Arial MT Pro" w:cs="Arial"/>
                <w:sz w:val="16"/>
                <w:szCs w:val="16"/>
              </w:rPr>
              <w:t>(</w:t>
            </w:r>
            <w:r w:rsidR="006A4B7E" w:rsidRPr="00F9362D">
              <w:rPr>
                <w:rFonts w:ascii="Arial MT Pro" w:hAnsi="Arial MT Pro" w:cs="Arial"/>
                <w:sz w:val="16"/>
                <w:szCs w:val="16"/>
              </w:rPr>
              <w:t>12,000</w:t>
            </w:r>
            <w:r w:rsidRPr="00F9362D">
              <w:rPr>
                <w:rFonts w:ascii="Arial MT Pro" w:hAnsi="Arial MT Pro" w:cs="Arial"/>
                <w:sz w:val="16"/>
                <w:szCs w:val="16"/>
              </w:rPr>
              <w:t>)</w:t>
            </w:r>
          </w:p>
        </w:tc>
        <w:tc>
          <w:tcPr>
            <w:tcW w:w="1080" w:type="dxa"/>
            <w:gridSpan w:val="3"/>
            <w:shd w:val="clear" w:color="auto" w:fill="FFFFFF"/>
          </w:tcPr>
          <w:p w14:paraId="707375D0"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187BA354"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5A357D3E"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5112A869"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53D3ABC5"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7A71866B"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703EBF9D"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14B534C1" w14:textId="77777777" w:rsidTr="008E69DC">
        <w:trPr>
          <w:cantSplit/>
          <w:trHeight w:val="217"/>
        </w:trPr>
        <w:tc>
          <w:tcPr>
            <w:tcW w:w="539" w:type="dxa"/>
            <w:tcBorders>
              <w:left w:val="double" w:sz="4" w:space="0" w:color="auto"/>
              <w:right w:val="nil"/>
            </w:tcBorders>
            <w:shd w:val="clear" w:color="auto" w:fill="FFFFFF"/>
          </w:tcPr>
          <w:p w14:paraId="55C65946"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355BA7D9"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12</w:t>
            </w:r>
          </w:p>
        </w:tc>
        <w:tc>
          <w:tcPr>
            <w:tcW w:w="945" w:type="dxa"/>
            <w:shd w:val="clear" w:color="auto" w:fill="FFFFFF"/>
          </w:tcPr>
          <w:p w14:paraId="18430C5F" w14:textId="77777777" w:rsidR="006A4B7E" w:rsidRPr="00A45271" w:rsidRDefault="006A4B7E" w:rsidP="00762DD6">
            <w:pPr>
              <w:tabs>
                <w:tab w:val="decimal" w:pos="827"/>
              </w:tabs>
              <w:spacing w:before="40" w:after="40"/>
              <w:ind w:right="74"/>
              <w:rPr>
                <w:rFonts w:ascii="Arial" w:hAnsi="Arial" w:cs="Arial"/>
                <w:sz w:val="16"/>
                <w:szCs w:val="16"/>
              </w:rPr>
            </w:pPr>
          </w:p>
        </w:tc>
        <w:tc>
          <w:tcPr>
            <w:tcW w:w="1278" w:type="dxa"/>
            <w:gridSpan w:val="2"/>
            <w:shd w:val="clear" w:color="auto" w:fill="FFFFFF"/>
          </w:tcPr>
          <w:p w14:paraId="5F3E5880" w14:textId="77777777" w:rsidR="006A4B7E" w:rsidRPr="00A45271" w:rsidRDefault="006A4B7E" w:rsidP="00762DD6">
            <w:pPr>
              <w:spacing w:before="40" w:after="40"/>
              <w:ind w:right="74"/>
              <w:rPr>
                <w:rFonts w:ascii="Arial" w:hAnsi="Arial" w:cs="Arial"/>
                <w:sz w:val="16"/>
                <w:szCs w:val="16"/>
              </w:rPr>
            </w:pPr>
          </w:p>
        </w:tc>
        <w:tc>
          <w:tcPr>
            <w:tcW w:w="951" w:type="dxa"/>
            <w:gridSpan w:val="2"/>
            <w:shd w:val="clear" w:color="auto" w:fill="FFFFFF"/>
          </w:tcPr>
          <w:p w14:paraId="75D604FB" w14:textId="77777777" w:rsidR="006A4B7E" w:rsidRPr="00A45271" w:rsidRDefault="006A4B7E" w:rsidP="00EE62DF">
            <w:pPr>
              <w:spacing w:before="40" w:after="40"/>
              <w:jc w:val="right"/>
              <w:rPr>
                <w:rFonts w:ascii="Arial" w:hAnsi="Arial" w:cs="Arial"/>
                <w:sz w:val="16"/>
                <w:szCs w:val="16"/>
              </w:rPr>
            </w:pPr>
            <w:r w:rsidRPr="00F9362D">
              <w:rPr>
                <w:rFonts w:ascii="Arial MT Pro" w:hAnsi="Arial MT Pro" w:cs="Arial"/>
                <w:sz w:val="16"/>
                <w:szCs w:val="16"/>
              </w:rPr>
              <w:t>20,000</w:t>
            </w:r>
          </w:p>
        </w:tc>
        <w:tc>
          <w:tcPr>
            <w:tcW w:w="1194" w:type="dxa"/>
            <w:gridSpan w:val="2"/>
            <w:shd w:val="clear" w:color="auto" w:fill="FFFFFF"/>
          </w:tcPr>
          <w:p w14:paraId="2E8A1343" w14:textId="77777777" w:rsidR="006A4B7E" w:rsidRPr="00A45271" w:rsidRDefault="006A4B7E" w:rsidP="00EE62DF">
            <w:pPr>
              <w:pStyle w:val="pformh"/>
              <w:spacing w:before="40" w:after="40"/>
              <w:jc w:val="right"/>
              <w:rPr>
                <w:rFonts w:ascii="Arial" w:hAnsi="Arial" w:cs="Arial"/>
                <w:sz w:val="16"/>
                <w:szCs w:val="16"/>
              </w:rPr>
            </w:pPr>
            <w:r w:rsidRPr="00F9362D">
              <w:rPr>
                <w:rFonts w:ascii="Arial MT Pro" w:hAnsi="Arial MT Pro" w:cs="Arial"/>
                <w:sz w:val="16"/>
                <w:szCs w:val="16"/>
              </w:rPr>
              <w:t>40,000</w:t>
            </w:r>
          </w:p>
        </w:tc>
        <w:tc>
          <w:tcPr>
            <w:tcW w:w="1095" w:type="dxa"/>
            <w:gridSpan w:val="2"/>
            <w:shd w:val="clear" w:color="auto" w:fill="FFFFFF"/>
          </w:tcPr>
          <w:p w14:paraId="0211B168"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7BCFA1DE" w14:textId="77777777" w:rsidR="006A4B7E" w:rsidRPr="00A45271" w:rsidRDefault="006A4B7E" w:rsidP="00762DD6">
            <w:pPr>
              <w:tabs>
                <w:tab w:val="decimal" w:pos="937"/>
              </w:tabs>
              <w:spacing w:before="40" w:after="40"/>
              <w:ind w:left="211" w:right="144"/>
              <w:rPr>
                <w:rFonts w:ascii="Arial" w:hAnsi="Arial" w:cs="Arial"/>
                <w:sz w:val="16"/>
                <w:szCs w:val="16"/>
              </w:rPr>
            </w:pPr>
            <w:r w:rsidRPr="00F9362D">
              <w:rPr>
                <w:rFonts w:ascii="Arial MT Pro" w:hAnsi="Arial MT Pro" w:cs="Arial"/>
                <w:sz w:val="16"/>
                <w:szCs w:val="16"/>
              </w:rPr>
              <w:t>60,000</w:t>
            </w:r>
          </w:p>
        </w:tc>
        <w:tc>
          <w:tcPr>
            <w:tcW w:w="1080" w:type="dxa"/>
            <w:gridSpan w:val="3"/>
            <w:shd w:val="clear" w:color="auto" w:fill="FFFFFF"/>
          </w:tcPr>
          <w:p w14:paraId="6781BF9A"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77A074BF"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61ABC29D"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1555EB5D"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1C32F899"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6A77C6B1"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100E6E96"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4FD29B9D" w14:textId="77777777" w:rsidTr="008E69DC">
        <w:trPr>
          <w:cantSplit/>
          <w:trHeight w:val="205"/>
        </w:trPr>
        <w:tc>
          <w:tcPr>
            <w:tcW w:w="539" w:type="dxa"/>
            <w:tcBorders>
              <w:left w:val="double" w:sz="4" w:space="0" w:color="auto"/>
              <w:right w:val="nil"/>
            </w:tcBorders>
            <w:shd w:val="clear" w:color="auto" w:fill="FFFFFF"/>
          </w:tcPr>
          <w:p w14:paraId="06B595CD"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7F408A19"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13</w:t>
            </w:r>
          </w:p>
        </w:tc>
        <w:tc>
          <w:tcPr>
            <w:tcW w:w="945" w:type="dxa"/>
            <w:shd w:val="clear" w:color="auto" w:fill="FFFFFF"/>
          </w:tcPr>
          <w:p w14:paraId="69FEDCDD" w14:textId="77777777" w:rsidR="006A4B7E" w:rsidRPr="00A45271" w:rsidRDefault="006A4B7E" w:rsidP="00762DD6">
            <w:pPr>
              <w:tabs>
                <w:tab w:val="decimal" w:pos="827"/>
              </w:tabs>
              <w:spacing w:before="40" w:after="40"/>
              <w:ind w:right="74"/>
              <w:rPr>
                <w:rFonts w:ascii="Arial" w:hAnsi="Arial" w:cs="Arial"/>
                <w:sz w:val="16"/>
                <w:szCs w:val="16"/>
              </w:rPr>
            </w:pPr>
            <w:r w:rsidRPr="00F9362D">
              <w:rPr>
                <w:rFonts w:ascii="Arial MT Pro" w:hAnsi="Arial MT Pro" w:cs="Arial"/>
                <w:sz w:val="16"/>
                <w:szCs w:val="16"/>
              </w:rPr>
              <w:t>21,000</w:t>
            </w:r>
          </w:p>
        </w:tc>
        <w:tc>
          <w:tcPr>
            <w:tcW w:w="1278" w:type="dxa"/>
            <w:gridSpan w:val="2"/>
            <w:shd w:val="clear" w:color="auto" w:fill="FFFFFF"/>
          </w:tcPr>
          <w:p w14:paraId="716BE6D2" w14:textId="77777777" w:rsidR="006A4B7E" w:rsidRPr="00A45271" w:rsidRDefault="006A4B7E" w:rsidP="00762DD6">
            <w:pPr>
              <w:tabs>
                <w:tab w:val="decimal" w:pos="1062"/>
              </w:tabs>
              <w:spacing w:before="40" w:after="40"/>
              <w:ind w:right="74"/>
              <w:rPr>
                <w:rFonts w:ascii="Arial" w:hAnsi="Arial" w:cs="Arial"/>
                <w:sz w:val="16"/>
                <w:szCs w:val="16"/>
              </w:rPr>
            </w:pPr>
          </w:p>
        </w:tc>
        <w:tc>
          <w:tcPr>
            <w:tcW w:w="951" w:type="dxa"/>
            <w:gridSpan w:val="2"/>
            <w:shd w:val="clear" w:color="auto" w:fill="FFFFFF"/>
          </w:tcPr>
          <w:p w14:paraId="5382ECA4"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shd w:val="clear" w:color="auto" w:fill="FFFFFF"/>
          </w:tcPr>
          <w:p w14:paraId="60BD2E36"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54A2B744"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015D89E4"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7C7FAFAA"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498303AC"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4230A6B1"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5F779988" w14:textId="77777777" w:rsidR="006A4B7E" w:rsidRPr="00A45271" w:rsidRDefault="000B718B" w:rsidP="00EE62DF">
            <w:pPr>
              <w:spacing w:before="40" w:after="40"/>
              <w:jc w:val="right"/>
              <w:rPr>
                <w:rFonts w:ascii="Arial" w:hAnsi="Arial" w:cs="Arial"/>
                <w:sz w:val="16"/>
                <w:szCs w:val="16"/>
              </w:rPr>
            </w:pPr>
            <w:r w:rsidRPr="00F9362D">
              <w:rPr>
                <w:rFonts w:ascii="Arial MT Pro" w:hAnsi="Arial MT Pro" w:cs="Arial"/>
                <w:sz w:val="16"/>
                <w:szCs w:val="16"/>
              </w:rPr>
              <w:t>21,000</w:t>
            </w:r>
          </w:p>
        </w:tc>
        <w:tc>
          <w:tcPr>
            <w:tcW w:w="1080" w:type="dxa"/>
            <w:gridSpan w:val="3"/>
            <w:shd w:val="clear" w:color="auto" w:fill="FFFFFF"/>
          </w:tcPr>
          <w:p w14:paraId="0A49F051"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51951B35"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60419A8A"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13C83A38" w14:textId="77777777" w:rsidTr="008E69DC">
        <w:trPr>
          <w:cantSplit/>
          <w:trHeight w:val="217"/>
        </w:trPr>
        <w:tc>
          <w:tcPr>
            <w:tcW w:w="539" w:type="dxa"/>
            <w:tcBorders>
              <w:left w:val="double" w:sz="4" w:space="0" w:color="auto"/>
              <w:right w:val="nil"/>
            </w:tcBorders>
            <w:shd w:val="clear" w:color="auto" w:fill="FFFFFF"/>
          </w:tcPr>
          <w:p w14:paraId="5DA8BD0F"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2D69DF49"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15</w:t>
            </w:r>
          </w:p>
        </w:tc>
        <w:tc>
          <w:tcPr>
            <w:tcW w:w="945" w:type="dxa"/>
            <w:shd w:val="clear" w:color="auto" w:fill="FFFFFF"/>
          </w:tcPr>
          <w:p w14:paraId="51A7D081" w14:textId="77777777" w:rsidR="006A4B7E" w:rsidRPr="00A45271" w:rsidRDefault="006A4B7E" w:rsidP="00762DD6">
            <w:pPr>
              <w:tabs>
                <w:tab w:val="decimal" w:pos="827"/>
              </w:tabs>
              <w:spacing w:before="40" w:after="40"/>
              <w:ind w:right="74"/>
              <w:rPr>
                <w:rFonts w:ascii="Arial" w:hAnsi="Arial" w:cs="Arial"/>
                <w:sz w:val="16"/>
                <w:szCs w:val="16"/>
              </w:rPr>
            </w:pPr>
            <w:r w:rsidRPr="00F9362D">
              <w:rPr>
                <w:rFonts w:ascii="Arial MT Pro" w:hAnsi="Arial MT Pro" w:cs="Arial"/>
                <w:sz w:val="16"/>
                <w:szCs w:val="16"/>
              </w:rPr>
              <w:t>15,000</w:t>
            </w:r>
          </w:p>
        </w:tc>
        <w:tc>
          <w:tcPr>
            <w:tcW w:w="1278" w:type="dxa"/>
            <w:gridSpan w:val="2"/>
            <w:shd w:val="clear" w:color="auto" w:fill="FFFFFF"/>
          </w:tcPr>
          <w:p w14:paraId="2DF6CEAA" w14:textId="77777777" w:rsidR="006A4B7E" w:rsidRPr="00A45271" w:rsidRDefault="00DC6D6C" w:rsidP="00EE62DF">
            <w:pPr>
              <w:tabs>
                <w:tab w:val="decimal" w:pos="1062"/>
              </w:tabs>
              <w:spacing w:before="40" w:after="40"/>
              <w:ind w:right="20"/>
              <w:rPr>
                <w:rFonts w:ascii="Arial" w:hAnsi="Arial" w:cs="Arial"/>
                <w:sz w:val="16"/>
                <w:szCs w:val="16"/>
              </w:rPr>
            </w:pPr>
            <w:r w:rsidRPr="00F9362D">
              <w:rPr>
                <w:rFonts w:ascii="Arial MT Pro" w:hAnsi="Arial MT Pro" w:cs="Arial"/>
                <w:sz w:val="16"/>
                <w:szCs w:val="16"/>
              </w:rPr>
              <w:t>(</w:t>
            </w:r>
            <w:r w:rsidR="006A4B7E" w:rsidRPr="00F9362D">
              <w:rPr>
                <w:rFonts w:ascii="Arial MT Pro" w:hAnsi="Arial MT Pro" w:cs="Arial"/>
                <w:sz w:val="16"/>
                <w:szCs w:val="16"/>
              </w:rPr>
              <w:t>15,000</w:t>
            </w:r>
            <w:r w:rsidRPr="00F9362D">
              <w:rPr>
                <w:rFonts w:ascii="Arial MT Pro" w:hAnsi="Arial MT Pro" w:cs="Arial"/>
                <w:sz w:val="16"/>
                <w:szCs w:val="16"/>
              </w:rPr>
              <w:t>)</w:t>
            </w:r>
          </w:p>
        </w:tc>
        <w:tc>
          <w:tcPr>
            <w:tcW w:w="951" w:type="dxa"/>
            <w:gridSpan w:val="2"/>
            <w:shd w:val="clear" w:color="auto" w:fill="FFFFFF"/>
          </w:tcPr>
          <w:p w14:paraId="70631583"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shd w:val="clear" w:color="auto" w:fill="FFFFFF"/>
          </w:tcPr>
          <w:p w14:paraId="243D46EA"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5DD65074"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01D95CFE"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0AD13081"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163E6922"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73540485"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793E68B2"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6A437F5B"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3A79A84A"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6839FDBD"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7F3A3C53" w14:textId="77777777" w:rsidTr="008E69DC">
        <w:trPr>
          <w:cantSplit/>
          <w:trHeight w:val="205"/>
        </w:trPr>
        <w:tc>
          <w:tcPr>
            <w:tcW w:w="539" w:type="dxa"/>
            <w:tcBorders>
              <w:left w:val="double" w:sz="4" w:space="0" w:color="auto"/>
              <w:right w:val="nil"/>
            </w:tcBorders>
            <w:shd w:val="clear" w:color="auto" w:fill="FFFFFF"/>
          </w:tcPr>
          <w:p w14:paraId="036E21CE"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33139CCD"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18</w:t>
            </w:r>
          </w:p>
        </w:tc>
        <w:tc>
          <w:tcPr>
            <w:tcW w:w="945" w:type="dxa"/>
            <w:shd w:val="clear" w:color="auto" w:fill="FFFFFF"/>
          </w:tcPr>
          <w:p w14:paraId="12732A75" w14:textId="77777777" w:rsidR="006A4B7E" w:rsidRPr="00A45271" w:rsidRDefault="006A4B7E" w:rsidP="00220B0A">
            <w:pPr>
              <w:tabs>
                <w:tab w:val="decimal" w:pos="827"/>
              </w:tabs>
              <w:spacing w:before="40" w:after="40"/>
              <w:ind w:right="20"/>
              <w:rPr>
                <w:rFonts w:ascii="Arial" w:hAnsi="Arial" w:cs="Arial"/>
                <w:sz w:val="16"/>
                <w:szCs w:val="16"/>
              </w:rPr>
            </w:pPr>
            <w:r w:rsidRPr="00F9362D">
              <w:rPr>
                <w:rFonts w:ascii="Arial MT Pro" w:hAnsi="Arial MT Pro" w:cs="Arial"/>
                <w:sz w:val="16"/>
                <w:szCs w:val="16"/>
              </w:rPr>
              <w:t>  </w:t>
            </w:r>
            <w:r w:rsidR="00DC6D6C" w:rsidRPr="00F9362D">
              <w:rPr>
                <w:rFonts w:ascii="Arial MT Pro" w:hAnsi="Arial MT Pro" w:cs="Arial"/>
                <w:sz w:val="16"/>
                <w:szCs w:val="16"/>
              </w:rPr>
              <w:t>(</w:t>
            </w:r>
            <w:r w:rsidRPr="00F9362D">
              <w:rPr>
                <w:rFonts w:ascii="Arial MT Pro" w:hAnsi="Arial MT Pro" w:cs="Arial"/>
                <w:sz w:val="16"/>
                <w:szCs w:val="16"/>
              </w:rPr>
              <w:t>3,000</w:t>
            </w:r>
            <w:r w:rsidR="00DC6D6C" w:rsidRPr="00F9362D">
              <w:rPr>
                <w:rFonts w:ascii="Arial MT Pro" w:hAnsi="Arial MT Pro" w:cs="Arial"/>
                <w:sz w:val="16"/>
                <w:szCs w:val="16"/>
              </w:rPr>
              <w:t>)</w:t>
            </w:r>
          </w:p>
        </w:tc>
        <w:tc>
          <w:tcPr>
            <w:tcW w:w="1278" w:type="dxa"/>
            <w:gridSpan w:val="2"/>
            <w:shd w:val="clear" w:color="auto" w:fill="FFFFFF"/>
          </w:tcPr>
          <w:p w14:paraId="67309701" w14:textId="77777777" w:rsidR="006A4B7E" w:rsidRPr="00A45271" w:rsidRDefault="006A4B7E" w:rsidP="00762DD6">
            <w:pPr>
              <w:tabs>
                <w:tab w:val="decimal" w:pos="1062"/>
              </w:tabs>
              <w:spacing w:before="40" w:after="40"/>
              <w:ind w:right="74"/>
              <w:rPr>
                <w:rFonts w:ascii="Arial" w:hAnsi="Arial" w:cs="Arial"/>
                <w:sz w:val="16"/>
                <w:szCs w:val="16"/>
              </w:rPr>
            </w:pPr>
          </w:p>
        </w:tc>
        <w:tc>
          <w:tcPr>
            <w:tcW w:w="951" w:type="dxa"/>
            <w:gridSpan w:val="2"/>
            <w:shd w:val="clear" w:color="auto" w:fill="FFFFFF"/>
          </w:tcPr>
          <w:p w14:paraId="4E1DECA9"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shd w:val="clear" w:color="auto" w:fill="FFFFFF"/>
          </w:tcPr>
          <w:p w14:paraId="6D0CED6D"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23FD6D3B" w14:textId="77777777" w:rsidR="006A4B7E" w:rsidRPr="00A45271" w:rsidRDefault="006A4B7E" w:rsidP="00EE62DF">
            <w:pPr>
              <w:spacing w:before="40" w:after="40"/>
              <w:jc w:val="right"/>
              <w:rPr>
                <w:rFonts w:ascii="Arial" w:hAnsi="Arial" w:cs="Arial"/>
                <w:sz w:val="16"/>
                <w:szCs w:val="16"/>
              </w:rPr>
            </w:pPr>
            <w:r w:rsidRPr="00F9362D">
              <w:rPr>
                <w:rFonts w:ascii="Arial MT Pro" w:hAnsi="Arial MT Pro" w:cs="Arial"/>
                <w:sz w:val="16"/>
                <w:szCs w:val="16"/>
              </w:rPr>
              <w:t>10,000</w:t>
            </w:r>
          </w:p>
        </w:tc>
        <w:tc>
          <w:tcPr>
            <w:tcW w:w="1170" w:type="dxa"/>
            <w:gridSpan w:val="2"/>
            <w:shd w:val="clear" w:color="auto" w:fill="FFFFFF"/>
          </w:tcPr>
          <w:p w14:paraId="4C542303" w14:textId="77777777" w:rsidR="006A4B7E" w:rsidRPr="00A45271" w:rsidRDefault="006A4B7E" w:rsidP="00762DD6">
            <w:pPr>
              <w:tabs>
                <w:tab w:val="decimal" w:pos="937"/>
              </w:tabs>
              <w:spacing w:before="40" w:after="40"/>
              <w:ind w:left="211" w:right="144"/>
              <w:rPr>
                <w:rFonts w:ascii="Arial" w:hAnsi="Arial" w:cs="Arial"/>
                <w:sz w:val="16"/>
                <w:szCs w:val="16"/>
              </w:rPr>
            </w:pPr>
            <w:r w:rsidRPr="00F9362D">
              <w:rPr>
                <w:rFonts w:ascii="Arial MT Pro" w:hAnsi="Arial MT Pro" w:cs="Arial"/>
                <w:sz w:val="16"/>
                <w:szCs w:val="16"/>
              </w:rPr>
              <w:t>7,000</w:t>
            </w:r>
          </w:p>
        </w:tc>
        <w:tc>
          <w:tcPr>
            <w:tcW w:w="1080" w:type="dxa"/>
            <w:gridSpan w:val="3"/>
            <w:shd w:val="clear" w:color="auto" w:fill="FFFFFF"/>
          </w:tcPr>
          <w:p w14:paraId="52CFF4DE"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0EF1CD21"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6D5734B7"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458E467E"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7E332CE8"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0C4EB805"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42F6557C"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72EB64C6" w14:textId="77777777" w:rsidTr="008E69DC">
        <w:trPr>
          <w:cantSplit/>
          <w:trHeight w:val="217"/>
        </w:trPr>
        <w:tc>
          <w:tcPr>
            <w:tcW w:w="539" w:type="dxa"/>
            <w:tcBorders>
              <w:left w:val="double" w:sz="4" w:space="0" w:color="auto"/>
              <w:right w:val="nil"/>
            </w:tcBorders>
            <w:shd w:val="clear" w:color="auto" w:fill="FFFFFF"/>
          </w:tcPr>
          <w:p w14:paraId="78294AE3"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632AE7B7"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20</w:t>
            </w:r>
          </w:p>
        </w:tc>
        <w:tc>
          <w:tcPr>
            <w:tcW w:w="945" w:type="dxa"/>
            <w:shd w:val="clear" w:color="auto" w:fill="FFFFFF"/>
          </w:tcPr>
          <w:p w14:paraId="00083E10" w14:textId="77777777" w:rsidR="006A4B7E" w:rsidRPr="00A45271" w:rsidRDefault="006A4B7E" w:rsidP="00762DD6">
            <w:pPr>
              <w:tabs>
                <w:tab w:val="decimal" w:pos="827"/>
              </w:tabs>
              <w:spacing w:before="40" w:after="40"/>
              <w:ind w:right="74"/>
              <w:rPr>
                <w:rFonts w:ascii="Arial" w:hAnsi="Arial" w:cs="Arial"/>
                <w:sz w:val="16"/>
                <w:szCs w:val="16"/>
              </w:rPr>
            </w:pPr>
            <w:r w:rsidRPr="00F9362D">
              <w:rPr>
                <w:rFonts w:ascii="Arial MT Pro" w:hAnsi="Arial MT Pro" w:cs="Arial"/>
                <w:sz w:val="16"/>
                <w:szCs w:val="16"/>
              </w:rPr>
              <w:t>11,000</w:t>
            </w:r>
          </w:p>
        </w:tc>
        <w:tc>
          <w:tcPr>
            <w:tcW w:w="1278" w:type="dxa"/>
            <w:gridSpan w:val="2"/>
            <w:shd w:val="clear" w:color="auto" w:fill="FFFFFF"/>
          </w:tcPr>
          <w:p w14:paraId="57419279" w14:textId="77777777" w:rsidR="006A4B7E" w:rsidRPr="00A45271" w:rsidRDefault="006A4B7E" w:rsidP="00762DD6">
            <w:pPr>
              <w:tabs>
                <w:tab w:val="decimal" w:pos="1062"/>
              </w:tabs>
              <w:spacing w:before="40" w:after="40"/>
              <w:ind w:right="74"/>
              <w:rPr>
                <w:rFonts w:ascii="Arial" w:hAnsi="Arial" w:cs="Arial"/>
                <w:sz w:val="16"/>
                <w:szCs w:val="16"/>
              </w:rPr>
            </w:pPr>
            <w:r w:rsidRPr="00F9362D">
              <w:rPr>
                <w:rFonts w:ascii="Arial MT Pro" w:hAnsi="Arial MT Pro" w:cs="Arial"/>
                <w:sz w:val="16"/>
                <w:szCs w:val="16"/>
              </w:rPr>
              <w:t>11,000</w:t>
            </w:r>
          </w:p>
        </w:tc>
        <w:tc>
          <w:tcPr>
            <w:tcW w:w="951" w:type="dxa"/>
            <w:gridSpan w:val="2"/>
            <w:shd w:val="clear" w:color="auto" w:fill="FFFFFF"/>
          </w:tcPr>
          <w:p w14:paraId="099D21AD"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shd w:val="clear" w:color="auto" w:fill="FFFFFF"/>
          </w:tcPr>
          <w:p w14:paraId="6C21924E"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5EF6BDD5"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3ADD8C31"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6057F849"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29DCE31C"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1A0173CE"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44C45604" w14:textId="77777777" w:rsidR="006A4B7E" w:rsidRPr="00A45271" w:rsidRDefault="000B718B" w:rsidP="00EE62DF">
            <w:pPr>
              <w:spacing w:before="40" w:after="40"/>
              <w:jc w:val="right"/>
              <w:rPr>
                <w:rFonts w:ascii="Arial" w:hAnsi="Arial" w:cs="Arial"/>
                <w:sz w:val="16"/>
                <w:szCs w:val="16"/>
              </w:rPr>
            </w:pPr>
            <w:r w:rsidRPr="00F9362D">
              <w:rPr>
                <w:rFonts w:ascii="Arial MT Pro" w:hAnsi="Arial MT Pro" w:cs="Arial"/>
                <w:sz w:val="16"/>
                <w:szCs w:val="16"/>
              </w:rPr>
              <w:t>22,000</w:t>
            </w:r>
          </w:p>
        </w:tc>
        <w:tc>
          <w:tcPr>
            <w:tcW w:w="1080" w:type="dxa"/>
            <w:gridSpan w:val="3"/>
            <w:shd w:val="clear" w:color="auto" w:fill="FFFFFF"/>
          </w:tcPr>
          <w:p w14:paraId="3B24A96D"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08848980"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5F9BB13D"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62AC2B0B" w14:textId="77777777" w:rsidTr="008E69DC">
        <w:trPr>
          <w:cantSplit/>
          <w:trHeight w:val="205"/>
        </w:trPr>
        <w:tc>
          <w:tcPr>
            <w:tcW w:w="539" w:type="dxa"/>
            <w:tcBorders>
              <w:left w:val="double" w:sz="4" w:space="0" w:color="auto"/>
              <w:right w:val="nil"/>
            </w:tcBorders>
            <w:shd w:val="clear" w:color="auto" w:fill="FFFFFF"/>
          </w:tcPr>
          <w:p w14:paraId="4B85E42F"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6A8FBA69"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21</w:t>
            </w:r>
          </w:p>
        </w:tc>
        <w:tc>
          <w:tcPr>
            <w:tcW w:w="945" w:type="dxa"/>
            <w:shd w:val="clear" w:color="auto" w:fill="FFFFFF"/>
          </w:tcPr>
          <w:p w14:paraId="26EF3818" w14:textId="77777777" w:rsidR="006A4B7E" w:rsidRPr="00A45271" w:rsidRDefault="00DC6D6C" w:rsidP="00220B0A">
            <w:pPr>
              <w:tabs>
                <w:tab w:val="decimal" w:pos="827"/>
              </w:tabs>
              <w:spacing w:before="40" w:after="40"/>
              <w:ind w:right="20"/>
              <w:rPr>
                <w:rFonts w:ascii="Arial" w:hAnsi="Arial" w:cs="Arial"/>
                <w:sz w:val="16"/>
                <w:szCs w:val="16"/>
              </w:rPr>
            </w:pPr>
            <w:r w:rsidRPr="00F9362D">
              <w:rPr>
                <w:rFonts w:ascii="Arial MT Pro" w:hAnsi="Arial MT Pro" w:cs="Arial"/>
                <w:sz w:val="16"/>
                <w:szCs w:val="16"/>
              </w:rPr>
              <w:t>(</w:t>
            </w:r>
            <w:r w:rsidR="006A4B7E" w:rsidRPr="00F9362D">
              <w:rPr>
                <w:rFonts w:ascii="Arial MT Pro" w:hAnsi="Arial MT Pro" w:cs="Arial"/>
                <w:sz w:val="16"/>
                <w:szCs w:val="16"/>
              </w:rPr>
              <w:t>7,000</w:t>
            </w:r>
            <w:r w:rsidRPr="00F9362D">
              <w:rPr>
                <w:rFonts w:ascii="Arial MT Pro" w:hAnsi="Arial MT Pro" w:cs="Arial"/>
                <w:sz w:val="16"/>
                <w:szCs w:val="16"/>
              </w:rPr>
              <w:t>)</w:t>
            </w:r>
          </w:p>
        </w:tc>
        <w:tc>
          <w:tcPr>
            <w:tcW w:w="1278" w:type="dxa"/>
            <w:gridSpan w:val="2"/>
            <w:shd w:val="clear" w:color="auto" w:fill="FFFFFF"/>
          </w:tcPr>
          <w:p w14:paraId="4247C46A" w14:textId="77777777" w:rsidR="006A4B7E" w:rsidRPr="00A45271" w:rsidRDefault="006A4B7E" w:rsidP="00762DD6">
            <w:pPr>
              <w:tabs>
                <w:tab w:val="decimal" w:pos="1062"/>
              </w:tabs>
              <w:spacing w:before="40" w:after="40"/>
              <w:ind w:right="74"/>
              <w:rPr>
                <w:rFonts w:ascii="Arial" w:hAnsi="Arial" w:cs="Arial"/>
                <w:sz w:val="16"/>
                <w:szCs w:val="16"/>
              </w:rPr>
            </w:pPr>
          </w:p>
        </w:tc>
        <w:tc>
          <w:tcPr>
            <w:tcW w:w="951" w:type="dxa"/>
            <w:gridSpan w:val="2"/>
            <w:shd w:val="clear" w:color="auto" w:fill="FFFFFF"/>
          </w:tcPr>
          <w:p w14:paraId="5646EC3A"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shd w:val="clear" w:color="auto" w:fill="FFFFFF"/>
          </w:tcPr>
          <w:p w14:paraId="79E13F1D"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513F37C4"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014B3A57"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3E09D0CE"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199C4755"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1B693450" w14:textId="534A2A20" w:rsidR="006A4B7E" w:rsidRPr="00A45271" w:rsidRDefault="000B718B" w:rsidP="00EE62DF">
            <w:pPr>
              <w:spacing w:before="40" w:after="40"/>
              <w:jc w:val="right"/>
              <w:rPr>
                <w:rFonts w:ascii="Arial" w:hAnsi="Arial" w:cs="Arial"/>
                <w:sz w:val="16"/>
                <w:szCs w:val="16"/>
              </w:rPr>
            </w:pPr>
            <w:r w:rsidRPr="00F9362D">
              <w:rPr>
                <w:rFonts w:ascii="Arial MT Pro" w:hAnsi="Arial MT Pro" w:cs="Arial"/>
                <w:sz w:val="16"/>
                <w:szCs w:val="16"/>
              </w:rPr>
              <w:t>7,000</w:t>
            </w:r>
          </w:p>
        </w:tc>
        <w:tc>
          <w:tcPr>
            <w:tcW w:w="1052" w:type="dxa"/>
            <w:gridSpan w:val="2"/>
            <w:shd w:val="clear" w:color="auto" w:fill="FFFFFF"/>
          </w:tcPr>
          <w:p w14:paraId="2E08AFE3"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1E50749A"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0F960952"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09F04C4F"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58F66483" w14:textId="77777777" w:rsidTr="008E69DC">
        <w:trPr>
          <w:cantSplit/>
          <w:trHeight w:val="217"/>
        </w:trPr>
        <w:tc>
          <w:tcPr>
            <w:tcW w:w="539" w:type="dxa"/>
            <w:tcBorders>
              <w:left w:val="double" w:sz="4" w:space="0" w:color="auto"/>
              <w:right w:val="nil"/>
            </w:tcBorders>
            <w:shd w:val="clear" w:color="auto" w:fill="FFFFFF"/>
          </w:tcPr>
          <w:p w14:paraId="01FC359E"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43A1A219"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24</w:t>
            </w:r>
          </w:p>
        </w:tc>
        <w:tc>
          <w:tcPr>
            <w:tcW w:w="945" w:type="dxa"/>
            <w:shd w:val="clear" w:color="auto" w:fill="FFFFFF"/>
          </w:tcPr>
          <w:p w14:paraId="2AD47FAA" w14:textId="77777777" w:rsidR="006A4B7E" w:rsidRPr="00A45271" w:rsidRDefault="00DC6D6C" w:rsidP="00220B0A">
            <w:pPr>
              <w:tabs>
                <w:tab w:val="decimal" w:pos="827"/>
              </w:tabs>
              <w:spacing w:before="40" w:after="40"/>
              <w:ind w:right="20"/>
              <w:rPr>
                <w:rFonts w:ascii="Arial" w:hAnsi="Arial" w:cs="Arial"/>
                <w:sz w:val="16"/>
                <w:szCs w:val="16"/>
              </w:rPr>
            </w:pPr>
            <w:r w:rsidRPr="00F9362D">
              <w:rPr>
                <w:rFonts w:ascii="Arial MT Pro" w:hAnsi="Arial MT Pro" w:cs="Arial"/>
                <w:sz w:val="16"/>
                <w:szCs w:val="16"/>
              </w:rPr>
              <w:t>(</w:t>
            </w:r>
            <w:r w:rsidR="006A4B7E" w:rsidRPr="00F9362D">
              <w:rPr>
                <w:rFonts w:ascii="Arial MT Pro" w:hAnsi="Arial MT Pro" w:cs="Arial"/>
                <w:sz w:val="16"/>
                <w:szCs w:val="16"/>
              </w:rPr>
              <w:t>60,000</w:t>
            </w:r>
            <w:r w:rsidRPr="00F9362D">
              <w:rPr>
                <w:rFonts w:ascii="Arial MT Pro" w:hAnsi="Arial MT Pro" w:cs="Arial"/>
                <w:sz w:val="16"/>
                <w:szCs w:val="16"/>
              </w:rPr>
              <w:t>)</w:t>
            </w:r>
          </w:p>
        </w:tc>
        <w:tc>
          <w:tcPr>
            <w:tcW w:w="1278" w:type="dxa"/>
            <w:gridSpan w:val="2"/>
            <w:shd w:val="clear" w:color="auto" w:fill="FFFFFF"/>
          </w:tcPr>
          <w:p w14:paraId="35325A6D" w14:textId="77777777" w:rsidR="006A4B7E" w:rsidRPr="00A45271" w:rsidRDefault="006A4B7E" w:rsidP="00762DD6">
            <w:pPr>
              <w:tabs>
                <w:tab w:val="decimal" w:pos="1062"/>
              </w:tabs>
              <w:spacing w:before="40" w:after="40"/>
              <w:ind w:right="74"/>
              <w:rPr>
                <w:rFonts w:ascii="Arial" w:hAnsi="Arial" w:cs="Arial"/>
                <w:sz w:val="16"/>
                <w:szCs w:val="16"/>
              </w:rPr>
            </w:pPr>
          </w:p>
        </w:tc>
        <w:tc>
          <w:tcPr>
            <w:tcW w:w="951" w:type="dxa"/>
            <w:gridSpan w:val="2"/>
            <w:shd w:val="clear" w:color="auto" w:fill="FFFFFF"/>
          </w:tcPr>
          <w:p w14:paraId="67C3CDE1"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shd w:val="clear" w:color="auto" w:fill="FFFFFF"/>
          </w:tcPr>
          <w:p w14:paraId="5DBE191D"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60D64859"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17A25DDE" w14:textId="77777777" w:rsidR="006A4B7E" w:rsidRPr="00A45271" w:rsidRDefault="00FF5978" w:rsidP="00220B0A">
            <w:pPr>
              <w:tabs>
                <w:tab w:val="decimal" w:pos="937"/>
              </w:tabs>
              <w:spacing w:before="40" w:after="40"/>
              <w:ind w:left="211" w:right="60"/>
              <w:rPr>
                <w:rFonts w:ascii="Arial" w:hAnsi="Arial" w:cs="Arial"/>
                <w:sz w:val="16"/>
                <w:szCs w:val="16"/>
              </w:rPr>
            </w:pPr>
            <w:r w:rsidRPr="00F9362D">
              <w:rPr>
                <w:rFonts w:ascii="Arial MT Pro" w:hAnsi="Arial MT Pro" w:cs="Arial"/>
                <w:sz w:val="16"/>
                <w:szCs w:val="16"/>
              </w:rPr>
              <w:t>(</w:t>
            </w:r>
            <w:r w:rsidR="006A4B7E" w:rsidRPr="00F9362D">
              <w:rPr>
                <w:rFonts w:ascii="Arial MT Pro" w:hAnsi="Arial MT Pro" w:cs="Arial"/>
                <w:sz w:val="16"/>
                <w:szCs w:val="16"/>
              </w:rPr>
              <w:t>60,000</w:t>
            </w:r>
            <w:r w:rsidRPr="00F9362D">
              <w:rPr>
                <w:rFonts w:ascii="Arial MT Pro" w:hAnsi="Arial MT Pro" w:cs="Arial"/>
                <w:sz w:val="16"/>
                <w:szCs w:val="16"/>
              </w:rPr>
              <w:t>)</w:t>
            </w:r>
          </w:p>
        </w:tc>
        <w:tc>
          <w:tcPr>
            <w:tcW w:w="1080" w:type="dxa"/>
            <w:gridSpan w:val="3"/>
            <w:shd w:val="clear" w:color="auto" w:fill="FFFFFF"/>
          </w:tcPr>
          <w:p w14:paraId="4AF7D7D4"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211FB31D"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582723DE"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7097EEA9"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0FABC2A2"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4B56706E"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4E2412E9"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15FB7DC4" w14:textId="77777777" w:rsidTr="008E69DC">
        <w:trPr>
          <w:cantSplit/>
          <w:trHeight w:val="205"/>
        </w:trPr>
        <w:tc>
          <w:tcPr>
            <w:tcW w:w="539" w:type="dxa"/>
            <w:tcBorders>
              <w:left w:val="double" w:sz="4" w:space="0" w:color="auto"/>
              <w:right w:val="nil"/>
            </w:tcBorders>
            <w:shd w:val="clear" w:color="auto" w:fill="FFFFFF"/>
          </w:tcPr>
          <w:p w14:paraId="7F7AD6B2"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268B5417"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27</w:t>
            </w:r>
          </w:p>
        </w:tc>
        <w:tc>
          <w:tcPr>
            <w:tcW w:w="945" w:type="dxa"/>
            <w:shd w:val="clear" w:color="auto" w:fill="FFFFFF"/>
          </w:tcPr>
          <w:p w14:paraId="4A25BFB6" w14:textId="77777777" w:rsidR="006A4B7E" w:rsidRPr="00A45271" w:rsidRDefault="006A4B7E" w:rsidP="00762DD6">
            <w:pPr>
              <w:tabs>
                <w:tab w:val="decimal" w:pos="827"/>
              </w:tabs>
              <w:spacing w:before="40" w:after="40"/>
              <w:ind w:right="74"/>
              <w:rPr>
                <w:rFonts w:ascii="Arial" w:hAnsi="Arial" w:cs="Arial"/>
                <w:sz w:val="16"/>
                <w:szCs w:val="16"/>
              </w:rPr>
            </w:pPr>
            <w:r w:rsidRPr="00F9362D">
              <w:rPr>
                <w:rFonts w:ascii="Arial MT Pro" w:hAnsi="Arial MT Pro" w:cs="Arial"/>
                <w:sz w:val="16"/>
                <w:szCs w:val="16"/>
              </w:rPr>
              <w:t>16,000</w:t>
            </w:r>
          </w:p>
        </w:tc>
        <w:tc>
          <w:tcPr>
            <w:tcW w:w="1278" w:type="dxa"/>
            <w:gridSpan w:val="2"/>
            <w:shd w:val="clear" w:color="auto" w:fill="FFFFFF"/>
          </w:tcPr>
          <w:p w14:paraId="25387C4A" w14:textId="77777777" w:rsidR="006A4B7E" w:rsidRPr="00A45271" w:rsidRDefault="006A4B7E" w:rsidP="00762DD6">
            <w:pPr>
              <w:tabs>
                <w:tab w:val="decimal" w:pos="1062"/>
              </w:tabs>
              <w:spacing w:before="40" w:after="40"/>
              <w:ind w:right="74"/>
              <w:rPr>
                <w:rFonts w:ascii="Arial" w:hAnsi="Arial" w:cs="Arial"/>
                <w:sz w:val="16"/>
                <w:szCs w:val="16"/>
              </w:rPr>
            </w:pPr>
          </w:p>
        </w:tc>
        <w:tc>
          <w:tcPr>
            <w:tcW w:w="951" w:type="dxa"/>
            <w:gridSpan w:val="2"/>
            <w:shd w:val="clear" w:color="auto" w:fill="FFFFFF"/>
          </w:tcPr>
          <w:p w14:paraId="0304EE31"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shd w:val="clear" w:color="auto" w:fill="FFFFFF"/>
          </w:tcPr>
          <w:p w14:paraId="6F326FF7"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7CFE5057"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435D02E1"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62445385"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7244F0BA"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59D4007C"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35238B0F" w14:textId="77777777" w:rsidR="006A4B7E" w:rsidRPr="00A45271" w:rsidRDefault="000B718B" w:rsidP="00EE62DF">
            <w:pPr>
              <w:spacing w:before="40" w:after="40"/>
              <w:jc w:val="right"/>
              <w:rPr>
                <w:rFonts w:ascii="Arial" w:hAnsi="Arial" w:cs="Arial"/>
                <w:sz w:val="16"/>
                <w:szCs w:val="16"/>
              </w:rPr>
            </w:pPr>
            <w:r w:rsidRPr="00F9362D">
              <w:rPr>
                <w:rFonts w:ascii="Arial MT Pro" w:hAnsi="Arial MT Pro" w:cs="Arial"/>
                <w:sz w:val="16"/>
                <w:szCs w:val="16"/>
              </w:rPr>
              <w:t>16,000</w:t>
            </w:r>
          </w:p>
        </w:tc>
        <w:tc>
          <w:tcPr>
            <w:tcW w:w="1080" w:type="dxa"/>
            <w:gridSpan w:val="3"/>
            <w:shd w:val="clear" w:color="auto" w:fill="FFFFFF"/>
          </w:tcPr>
          <w:p w14:paraId="2F9A9B83"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594CBAFE"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6FAE8A45"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76214B28" w14:textId="77777777" w:rsidTr="008E69DC">
        <w:trPr>
          <w:cantSplit/>
          <w:trHeight w:val="217"/>
        </w:trPr>
        <w:tc>
          <w:tcPr>
            <w:tcW w:w="539" w:type="dxa"/>
            <w:tcBorders>
              <w:left w:val="double" w:sz="4" w:space="0" w:color="auto"/>
              <w:right w:val="nil"/>
            </w:tcBorders>
            <w:shd w:val="clear" w:color="auto" w:fill="FFFFFF"/>
          </w:tcPr>
          <w:p w14:paraId="6C14960D" w14:textId="77777777" w:rsidR="006A4B7E" w:rsidRPr="00A45271" w:rsidRDefault="006A4B7E" w:rsidP="00423258">
            <w:pPr>
              <w:spacing w:before="40" w:after="40"/>
              <w:rPr>
                <w:rFonts w:ascii="Arial" w:hAnsi="Arial" w:cs="Arial"/>
                <w:sz w:val="16"/>
                <w:szCs w:val="16"/>
              </w:rPr>
            </w:pPr>
          </w:p>
        </w:tc>
        <w:tc>
          <w:tcPr>
            <w:tcW w:w="388" w:type="dxa"/>
            <w:tcBorders>
              <w:left w:val="nil"/>
            </w:tcBorders>
            <w:shd w:val="clear" w:color="auto" w:fill="FFFFFF"/>
          </w:tcPr>
          <w:p w14:paraId="6CCD665C"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27</w:t>
            </w:r>
          </w:p>
        </w:tc>
        <w:tc>
          <w:tcPr>
            <w:tcW w:w="945" w:type="dxa"/>
            <w:shd w:val="clear" w:color="auto" w:fill="FFFFFF"/>
          </w:tcPr>
          <w:p w14:paraId="1EDCB828" w14:textId="77777777" w:rsidR="006A4B7E" w:rsidRPr="00A45271" w:rsidRDefault="006A4B7E" w:rsidP="00762DD6">
            <w:pPr>
              <w:tabs>
                <w:tab w:val="decimal" w:pos="827"/>
              </w:tabs>
              <w:spacing w:before="40" w:after="40"/>
              <w:ind w:right="74"/>
              <w:rPr>
                <w:rFonts w:ascii="Arial" w:hAnsi="Arial" w:cs="Arial"/>
                <w:sz w:val="16"/>
                <w:szCs w:val="16"/>
              </w:rPr>
            </w:pPr>
            <w:r w:rsidRPr="00F9362D">
              <w:rPr>
                <w:rFonts w:ascii="Arial MT Pro" w:hAnsi="Arial MT Pro" w:cs="Arial"/>
                <w:sz w:val="16"/>
                <w:szCs w:val="16"/>
              </w:rPr>
              <w:t>3,500</w:t>
            </w:r>
          </w:p>
        </w:tc>
        <w:tc>
          <w:tcPr>
            <w:tcW w:w="1278" w:type="dxa"/>
            <w:gridSpan w:val="2"/>
            <w:shd w:val="clear" w:color="auto" w:fill="FFFFFF"/>
          </w:tcPr>
          <w:p w14:paraId="14919D31" w14:textId="77777777" w:rsidR="006A4B7E" w:rsidRPr="00A45271" w:rsidRDefault="00DC6D6C" w:rsidP="00220B0A">
            <w:pPr>
              <w:tabs>
                <w:tab w:val="decimal" w:pos="1062"/>
              </w:tabs>
              <w:spacing w:before="40" w:after="40"/>
              <w:ind w:right="20"/>
              <w:rPr>
                <w:rFonts w:ascii="Arial" w:hAnsi="Arial" w:cs="Arial"/>
                <w:sz w:val="16"/>
                <w:szCs w:val="16"/>
              </w:rPr>
            </w:pPr>
            <w:r w:rsidRPr="00F9362D">
              <w:rPr>
                <w:rFonts w:ascii="Arial MT Pro" w:hAnsi="Arial MT Pro" w:cs="Arial"/>
                <w:sz w:val="16"/>
                <w:szCs w:val="16"/>
              </w:rPr>
              <w:t>(</w:t>
            </w:r>
            <w:r w:rsidR="006A4B7E" w:rsidRPr="00F9362D">
              <w:rPr>
                <w:rFonts w:ascii="Arial MT Pro" w:hAnsi="Arial MT Pro" w:cs="Arial"/>
                <w:sz w:val="16"/>
                <w:szCs w:val="16"/>
              </w:rPr>
              <w:t>3,500</w:t>
            </w:r>
            <w:r w:rsidRPr="00F9362D">
              <w:rPr>
                <w:rFonts w:ascii="Arial MT Pro" w:hAnsi="Arial MT Pro" w:cs="Arial"/>
                <w:sz w:val="16"/>
                <w:szCs w:val="16"/>
              </w:rPr>
              <w:t>)</w:t>
            </w:r>
          </w:p>
        </w:tc>
        <w:tc>
          <w:tcPr>
            <w:tcW w:w="951" w:type="dxa"/>
            <w:gridSpan w:val="2"/>
            <w:shd w:val="clear" w:color="auto" w:fill="FFFFFF"/>
          </w:tcPr>
          <w:p w14:paraId="31481F4B"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shd w:val="clear" w:color="auto" w:fill="FFFFFF"/>
          </w:tcPr>
          <w:p w14:paraId="36E54674"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shd w:val="clear" w:color="auto" w:fill="FFFFFF"/>
          </w:tcPr>
          <w:p w14:paraId="14CCB18D"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0BC426CC"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7F1118E7"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4DF549FB"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562409F5"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3F9EEBCC"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4EC8CB3F"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082A1D70"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right w:val="double" w:sz="4" w:space="0" w:color="auto"/>
            </w:tcBorders>
            <w:shd w:val="clear" w:color="auto" w:fill="FFFFFF"/>
          </w:tcPr>
          <w:p w14:paraId="52B7F43B"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754EFF8E" w14:textId="77777777" w:rsidTr="008E69DC">
        <w:trPr>
          <w:cantSplit/>
          <w:trHeight w:val="242"/>
        </w:trPr>
        <w:tc>
          <w:tcPr>
            <w:tcW w:w="539" w:type="dxa"/>
            <w:tcBorders>
              <w:left w:val="double" w:sz="4" w:space="0" w:color="auto"/>
              <w:bottom w:val="single" w:sz="4" w:space="0" w:color="auto"/>
              <w:right w:val="nil"/>
            </w:tcBorders>
            <w:shd w:val="clear" w:color="auto" w:fill="FFFFFF"/>
          </w:tcPr>
          <w:p w14:paraId="764D218F" w14:textId="77777777" w:rsidR="006A4B7E" w:rsidRPr="00A45271" w:rsidRDefault="006A4B7E" w:rsidP="00423258">
            <w:pPr>
              <w:spacing w:before="40" w:after="40"/>
              <w:rPr>
                <w:rFonts w:ascii="Arial" w:hAnsi="Arial" w:cs="Arial"/>
                <w:sz w:val="16"/>
                <w:szCs w:val="16"/>
              </w:rPr>
            </w:pPr>
          </w:p>
        </w:tc>
        <w:tc>
          <w:tcPr>
            <w:tcW w:w="388" w:type="dxa"/>
            <w:tcBorders>
              <w:left w:val="nil"/>
              <w:bottom w:val="single" w:sz="4" w:space="0" w:color="auto"/>
            </w:tcBorders>
            <w:shd w:val="clear" w:color="auto" w:fill="FFFFFF"/>
          </w:tcPr>
          <w:p w14:paraId="080D57AD"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31</w:t>
            </w:r>
          </w:p>
        </w:tc>
        <w:tc>
          <w:tcPr>
            <w:tcW w:w="945" w:type="dxa"/>
            <w:tcBorders>
              <w:bottom w:val="single" w:sz="4" w:space="0" w:color="auto"/>
            </w:tcBorders>
            <w:shd w:val="clear" w:color="auto" w:fill="FFFFFF"/>
          </w:tcPr>
          <w:p w14:paraId="02E92A8B" w14:textId="77777777" w:rsidR="006A4B7E" w:rsidRPr="00A45271" w:rsidRDefault="00DC6D6C" w:rsidP="00220B0A">
            <w:pPr>
              <w:tabs>
                <w:tab w:val="decimal" w:pos="827"/>
              </w:tabs>
              <w:spacing w:before="40" w:after="40"/>
              <w:ind w:right="20"/>
              <w:rPr>
                <w:rFonts w:ascii="Arial" w:hAnsi="Arial" w:cs="Arial"/>
                <w:sz w:val="16"/>
                <w:szCs w:val="16"/>
              </w:rPr>
            </w:pPr>
            <w:r w:rsidRPr="00F9362D">
              <w:rPr>
                <w:rFonts w:ascii="Arial MT Pro" w:hAnsi="Arial MT Pro" w:cs="Arial"/>
                <w:sz w:val="16"/>
                <w:szCs w:val="16"/>
              </w:rPr>
              <w:t>(</w:t>
            </w:r>
            <w:r w:rsidR="006A4B7E" w:rsidRPr="00F9362D">
              <w:rPr>
                <w:rFonts w:ascii="Arial MT Pro" w:hAnsi="Arial MT Pro" w:cs="Arial"/>
                <w:sz w:val="16"/>
                <w:szCs w:val="16"/>
              </w:rPr>
              <w:t>10,000</w:t>
            </w:r>
            <w:r w:rsidRPr="00F9362D">
              <w:rPr>
                <w:rFonts w:ascii="Arial MT Pro" w:hAnsi="Arial MT Pro" w:cs="Arial"/>
                <w:sz w:val="16"/>
                <w:szCs w:val="16"/>
              </w:rPr>
              <w:t>)</w:t>
            </w:r>
          </w:p>
        </w:tc>
        <w:tc>
          <w:tcPr>
            <w:tcW w:w="1278" w:type="dxa"/>
            <w:gridSpan w:val="2"/>
            <w:tcBorders>
              <w:bottom w:val="single" w:sz="4" w:space="0" w:color="auto"/>
            </w:tcBorders>
            <w:shd w:val="clear" w:color="auto" w:fill="FFFFFF"/>
          </w:tcPr>
          <w:p w14:paraId="4611CDCB" w14:textId="77777777" w:rsidR="006A4B7E" w:rsidRPr="00A45271" w:rsidRDefault="006A4B7E" w:rsidP="00762DD6">
            <w:pPr>
              <w:tabs>
                <w:tab w:val="decimal" w:pos="1062"/>
              </w:tabs>
              <w:spacing w:before="40" w:after="40"/>
              <w:ind w:right="74"/>
              <w:rPr>
                <w:rFonts w:ascii="Arial" w:hAnsi="Arial" w:cs="Arial"/>
                <w:sz w:val="16"/>
                <w:szCs w:val="16"/>
              </w:rPr>
            </w:pPr>
          </w:p>
        </w:tc>
        <w:tc>
          <w:tcPr>
            <w:tcW w:w="951" w:type="dxa"/>
            <w:gridSpan w:val="2"/>
            <w:tcBorders>
              <w:bottom w:val="single" w:sz="4" w:space="0" w:color="auto"/>
            </w:tcBorders>
            <w:shd w:val="clear" w:color="auto" w:fill="FFFFFF"/>
          </w:tcPr>
          <w:p w14:paraId="3410C089"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tcBorders>
              <w:bottom w:val="single" w:sz="4" w:space="0" w:color="auto"/>
            </w:tcBorders>
            <w:shd w:val="clear" w:color="auto" w:fill="FFFFFF"/>
          </w:tcPr>
          <w:p w14:paraId="01B725CF"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tcBorders>
              <w:bottom w:val="single" w:sz="4" w:space="0" w:color="auto"/>
            </w:tcBorders>
            <w:shd w:val="clear" w:color="auto" w:fill="FFFFFF"/>
          </w:tcPr>
          <w:p w14:paraId="6A322819"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2139463D"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2D486602"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4D7E1804"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796C419E"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491E4761"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29A52D2E"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40C3087D" w14:textId="77777777" w:rsidR="006A4B7E" w:rsidRPr="00A45271" w:rsidRDefault="000B718B" w:rsidP="00EE62DF">
            <w:pPr>
              <w:spacing w:before="40" w:after="40"/>
              <w:jc w:val="right"/>
              <w:rPr>
                <w:rFonts w:ascii="Arial" w:hAnsi="Arial" w:cs="Arial"/>
                <w:sz w:val="16"/>
                <w:szCs w:val="16"/>
              </w:rPr>
            </w:pPr>
            <w:r w:rsidRPr="00F9362D">
              <w:rPr>
                <w:rFonts w:ascii="Arial MT Pro" w:hAnsi="Arial MT Pro" w:cs="Arial"/>
                <w:sz w:val="16"/>
                <w:szCs w:val="16"/>
              </w:rPr>
              <w:t>10,000</w:t>
            </w:r>
          </w:p>
        </w:tc>
        <w:tc>
          <w:tcPr>
            <w:tcW w:w="1236" w:type="dxa"/>
            <w:gridSpan w:val="3"/>
            <w:tcBorders>
              <w:bottom w:val="single" w:sz="4" w:space="0" w:color="auto"/>
              <w:right w:val="double" w:sz="4" w:space="0" w:color="auto"/>
            </w:tcBorders>
            <w:shd w:val="clear" w:color="auto" w:fill="FFFFFF"/>
          </w:tcPr>
          <w:p w14:paraId="152987E4" w14:textId="77777777" w:rsidR="006A4B7E" w:rsidRPr="00F9362D" w:rsidRDefault="006A4B7E" w:rsidP="00EE62DF">
            <w:pPr>
              <w:spacing w:before="40" w:after="40"/>
              <w:jc w:val="right"/>
              <w:rPr>
                <w:rFonts w:ascii="Arial MT Pro" w:hAnsi="Arial MT Pro" w:cs="Arial"/>
                <w:sz w:val="16"/>
                <w:szCs w:val="16"/>
              </w:rPr>
            </w:pPr>
          </w:p>
        </w:tc>
      </w:tr>
      <w:tr w:rsidR="00CE3B29" w:rsidRPr="001B178D" w14:paraId="41F8CECF" w14:textId="77777777" w:rsidTr="008E69DC">
        <w:trPr>
          <w:cantSplit/>
          <w:trHeight w:val="169"/>
        </w:trPr>
        <w:tc>
          <w:tcPr>
            <w:tcW w:w="539" w:type="dxa"/>
            <w:tcBorders>
              <w:left w:val="double" w:sz="4" w:space="0" w:color="auto"/>
              <w:bottom w:val="single" w:sz="4" w:space="0" w:color="auto"/>
              <w:right w:val="nil"/>
            </w:tcBorders>
            <w:shd w:val="clear" w:color="auto" w:fill="FFFFFF"/>
          </w:tcPr>
          <w:p w14:paraId="72AEE098" w14:textId="77777777" w:rsidR="006A4B7E" w:rsidRPr="00A45271" w:rsidRDefault="006A4B7E" w:rsidP="00423258">
            <w:pPr>
              <w:spacing w:before="40" w:after="40"/>
              <w:rPr>
                <w:rFonts w:ascii="Arial" w:hAnsi="Arial" w:cs="Arial"/>
                <w:sz w:val="16"/>
                <w:szCs w:val="16"/>
              </w:rPr>
            </w:pPr>
          </w:p>
        </w:tc>
        <w:tc>
          <w:tcPr>
            <w:tcW w:w="388" w:type="dxa"/>
            <w:tcBorders>
              <w:left w:val="nil"/>
              <w:bottom w:val="single" w:sz="4" w:space="0" w:color="auto"/>
            </w:tcBorders>
            <w:shd w:val="clear" w:color="auto" w:fill="FFFFFF"/>
          </w:tcPr>
          <w:p w14:paraId="39EB2AB8" w14:textId="77777777" w:rsidR="006A4B7E" w:rsidRPr="00A45271" w:rsidRDefault="006A4B7E" w:rsidP="00290DDD">
            <w:pPr>
              <w:tabs>
                <w:tab w:val="decimal" w:pos="135"/>
              </w:tabs>
              <w:spacing w:before="40" w:after="40"/>
              <w:ind w:left="-432" w:right="10"/>
              <w:rPr>
                <w:rFonts w:ascii="Arial" w:hAnsi="Arial" w:cs="Arial"/>
                <w:sz w:val="16"/>
                <w:szCs w:val="16"/>
              </w:rPr>
            </w:pPr>
            <w:r w:rsidRPr="00F9362D">
              <w:rPr>
                <w:rFonts w:ascii="Arial MT Pro" w:hAnsi="Arial MT Pro" w:cs="Arial"/>
                <w:sz w:val="16"/>
                <w:szCs w:val="16"/>
              </w:rPr>
              <w:t>31</w:t>
            </w:r>
          </w:p>
        </w:tc>
        <w:tc>
          <w:tcPr>
            <w:tcW w:w="945" w:type="dxa"/>
            <w:tcBorders>
              <w:bottom w:val="single" w:sz="4" w:space="0" w:color="auto"/>
            </w:tcBorders>
            <w:shd w:val="clear" w:color="auto" w:fill="FFFFFF"/>
          </w:tcPr>
          <w:p w14:paraId="0DD2A64B" w14:textId="77777777" w:rsidR="006A4B7E" w:rsidRPr="00A45271" w:rsidRDefault="00DC6D6C" w:rsidP="00220B0A">
            <w:pPr>
              <w:tabs>
                <w:tab w:val="decimal" w:pos="827"/>
              </w:tabs>
              <w:spacing w:before="40" w:after="40"/>
              <w:ind w:right="20"/>
              <w:rPr>
                <w:rFonts w:ascii="Arial" w:hAnsi="Arial" w:cs="Arial"/>
                <w:sz w:val="16"/>
                <w:szCs w:val="16"/>
              </w:rPr>
            </w:pPr>
            <w:r w:rsidRPr="00F9362D">
              <w:rPr>
                <w:rFonts w:ascii="Arial MT Pro" w:hAnsi="Arial MT Pro" w:cs="Arial"/>
                <w:sz w:val="16"/>
                <w:szCs w:val="16"/>
              </w:rPr>
              <w:t>(</w:t>
            </w:r>
            <w:r w:rsidR="006A4B7E" w:rsidRPr="00F9362D">
              <w:rPr>
                <w:rFonts w:ascii="Arial MT Pro" w:hAnsi="Arial MT Pro" w:cs="Arial"/>
                <w:sz w:val="16"/>
                <w:szCs w:val="16"/>
              </w:rPr>
              <w:t>4,000</w:t>
            </w:r>
            <w:r w:rsidRPr="00F9362D">
              <w:rPr>
                <w:rFonts w:ascii="Arial MT Pro" w:hAnsi="Arial MT Pro" w:cs="Arial"/>
                <w:sz w:val="16"/>
                <w:szCs w:val="16"/>
              </w:rPr>
              <w:t>)</w:t>
            </w:r>
          </w:p>
        </w:tc>
        <w:tc>
          <w:tcPr>
            <w:tcW w:w="1278" w:type="dxa"/>
            <w:gridSpan w:val="2"/>
            <w:tcBorders>
              <w:bottom w:val="single" w:sz="4" w:space="0" w:color="auto"/>
            </w:tcBorders>
            <w:shd w:val="clear" w:color="auto" w:fill="FFFFFF"/>
          </w:tcPr>
          <w:p w14:paraId="65424FBB" w14:textId="77777777" w:rsidR="006A4B7E" w:rsidRPr="00A45271" w:rsidRDefault="006A4B7E" w:rsidP="00762DD6">
            <w:pPr>
              <w:tabs>
                <w:tab w:val="decimal" w:pos="1062"/>
              </w:tabs>
              <w:spacing w:before="40" w:after="40"/>
              <w:ind w:right="74"/>
              <w:rPr>
                <w:rFonts w:ascii="Arial" w:hAnsi="Arial" w:cs="Arial"/>
                <w:sz w:val="16"/>
                <w:szCs w:val="16"/>
              </w:rPr>
            </w:pPr>
          </w:p>
        </w:tc>
        <w:tc>
          <w:tcPr>
            <w:tcW w:w="951" w:type="dxa"/>
            <w:gridSpan w:val="2"/>
            <w:tcBorders>
              <w:bottom w:val="single" w:sz="4" w:space="0" w:color="auto"/>
            </w:tcBorders>
            <w:shd w:val="clear" w:color="auto" w:fill="FFFFFF"/>
          </w:tcPr>
          <w:p w14:paraId="3BF99386" w14:textId="77777777" w:rsidR="006A4B7E" w:rsidRPr="00A45271" w:rsidRDefault="006A4B7E" w:rsidP="0019721B">
            <w:pPr>
              <w:tabs>
                <w:tab w:val="decimal" w:pos="717"/>
              </w:tabs>
              <w:spacing w:before="40" w:after="40"/>
              <w:ind w:right="-75"/>
              <w:rPr>
                <w:rFonts w:ascii="Arial" w:hAnsi="Arial" w:cs="Arial"/>
                <w:sz w:val="16"/>
                <w:szCs w:val="16"/>
              </w:rPr>
            </w:pPr>
          </w:p>
        </w:tc>
        <w:tc>
          <w:tcPr>
            <w:tcW w:w="1194" w:type="dxa"/>
            <w:gridSpan w:val="2"/>
            <w:tcBorders>
              <w:bottom w:val="single" w:sz="4" w:space="0" w:color="auto"/>
            </w:tcBorders>
            <w:shd w:val="clear" w:color="auto" w:fill="FFFFFF"/>
          </w:tcPr>
          <w:p w14:paraId="709D464E" w14:textId="77777777" w:rsidR="006A4B7E" w:rsidRPr="00A45271" w:rsidRDefault="006A4B7E" w:rsidP="0019721B">
            <w:pPr>
              <w:tabs>
                <w:tab w:val="decimal" w:pos="992"/>
              </w:tabs>
              <w:spacing w:before="40" w:after="40"/>
              <w:ind w:right="-75"/>
              <w:rPr>
                <w:rFonts w:ascii="Arial" w:hAnsi="Arial" w:cs="Arial"/>
                <w:sz w:val="16"/>
                <w:szCs w:val="16"/>
              </w:rPr>
            </w:pPr>
          </w:p>
        </w:tc>
        <w:tc>
          <w:tcPr>
            <w:tcW w:w="1095" w:type="dxa"/>
            <w:gridSpan w:val="2"/>
            <w:tcBorders>
              <w:bottom w:val="single" w:sz="4" w:space="0" w:color="auto"/>
            </w:tcBorders>
            <w:shd w:val="clear" w:color="auto" w:fill="FFFFFF"/>
          </w:tcPr>
          <w:p w14:paraId="5C9F1B3D" w14:textId="77777777" w:rsidR="006A4B7E" w:rsidRPr="00A45271" w:rsidRDefault="006A4B7E" w:rsidP="00EE62DF">
            <w:pPr>
              <w:spacing w:before="40" w:after="40"/>
              <w:jc w:val="right"/>
              <w:rPr>
                <w:rFonts w:ascii="Arial" w:hAnsi="Arial" w:cs="Arial"/>
                <w:sz w:val="16"/>
                <w:szCs w:val="16"/>
              </w:rPr>
            </w:pPr>
          </w:p>
        </w:tc>
        <w:tc>
          <w:tcPr>
            <w:tcW w:w="1170" w:type="dxa"/>
            <w:gridSpan w:val="2"/>
            <w:shd w:val="clear" w:color="auto" w:fill="FFFFFF"/>
          </w:tcPr>
          <w:p w14:paraId="5EE4EB91" w14:textId="77777777" w:rsidR="006A4B7E" w:rsidRPr="00A45271" w:rsidRDefault="006A4B7E" w:rsidP="00762DD6">
            <w:pPr>
              <w:tabs>
                <w:tab w:val="decimal" w:pos="937"/>
              </w:tabs>
              <w:spacing w:before="40" w:after="40"/>
              <w:ind w:left="211" w:right="144"/>
              <w:rPr>
                <w:rFonts w:ascii="Arial" w:hAnsi="Arial" w:cs="Arial"/>
                <w:sz w:val="16"/>
                <w:szCs w:val="16"/>
              </w:rPr>
            </w:pPr>
          </w:p>
        </w:tc>
        <w:tc>
          <w:tcPr>
            <w:tcW w:w="1080" w:type="dxa"/>
            <w:gridSpan w:val="3"/>
            <w:shd w:val="clear" w:color="auto" w:fill="FFFFFF"/>
          </w:tcPr>
          <w:p w14:paraId="0F2E15E9" w14:textId="77777777" w:rsidR="006A4B7E" w:rsidRPr="00A45271" w:rsidRDefault="006A4B7E" w:rsidP="00EE62DF">
            <w:pPr>
              <w:spacing w:before="40" w:after="40"/>
              <w:jc w:val="right"/>
              <w:rPr>
                <w:rFonts w:ascii="Arial" w:hAnsi="Arial" w:cs="Arial"/>
                <w:sz w:val="16"/>
                <w:szCs w:val="16"/>
              </w:rPr>
            </w:pPr>
          </w:p>
        </w:tc>
        <w:tc>
          <w:tcPr>
            <w:tcW w:w="1080" w:type="dxa"/>
            <w:gridSpan w:val="2"/>
            <w:shd w:val="clear" w:color="auto" w:fill="FFFFFF"/>
          </w:tcPr>
          <w:p w14:paraId="760B4543" w14:textId="77777777" w:rsidR="006A4B7E" w:rsidRPr="00A45271" w:rsidRDefault="006A4B7E" w:rsidP="00EE62DF">
            <w:pPr>
              <w:spacing w:before="40" w:after="40"/>
              <w:jc w:val="right"/>
              <w:rPr>
                <w:rFonts w:ascii="Arial" w:hAnsi="Arial" w:cs="Arial"/>
                <w:sz w:val="16"/>
                <w:szCs w:val="16"/>
              </w:rPr>
            </w:pPr>
          </w:p>
        </w:tc>
        <w:tc>
          <w:tcPr>
            <w:tcW w:w="1198" w:type="dxa"/>
            <w:gridSpan w:val="2"/>
            <w:shd w:val="clear" w:color="auto" w:fill="FFFFFF"/>
          </w:tcPr>
          <w:p w14:paraId="296D0F55" w14:textId="77777777" w:rsidR="006A4B7E" w:rsidRPr="00A45271" w:rsidRDefault="006A4B7E" w:rsidP="00EE62DF">
            <w:pPr>
              <w:spacing w:before="40" w:after="40"/>
              <w:jc w:val="right"/>
              <w:rPr>
                <w:rFonts w:ascii="Arial" w:hAnsi="Arial" w:cs="Arial"/>
                <w:sz w:val="16"/>
                <w:szCs w:val="16"/>
              </w:rPr>
            </w:pPr>
          </w:p>
        </w:tc>
        <w:tc>
          <w:tcPr>
            <w:tcW w:w="1052" w:type="dxa"/>
            <w:gridSpan w:val="2"/>
            <w:shd w:val="clear" w:color="auto" w:fill="FFFFFF"/>
          </w:tcPr>
          <w:p w14:paraId="57F1EA3F" w14:textId="77777777" w:rsidR="006A4B7E" w:rsidRPr="00A45271" w:rsidRDefault="006A4B7E" w:rsidP="00EE62DF">
            <w:pPr>
              <w:spacing w:before="40" w:after="40"/>
              <w:jc w:val="right"/>
              <w:rPr>
                <w:rFonts w:ascii="Arial" w:hAnsi="Arial" w:cs="Arial"/>
                <w:sz w:val="16"/>
                <w:szCs w:val="16"/>
              </w:rPr>
            </w:pPr>
          </w:p>
        </w:tc>
        <w:tc>
          <w:tcPr>
            <w:tcW w:w="1080" w:type="dxa"/>
            <w:gridSpan w:val="3"/>
            <w:shd w:val="clear" w:color="auto" w:fill="FFFFFF"/>
          </w:tcPr>
          <w:p w14:paraId="76B45FD4" w14:textId="77777777" w:rsidR="006A4B7E" w:rsidRPr="00A45271" w:rsidRDefault="006A4B7E" w:rsidP="00EE62DF">
            <w:pPr>
              <w:spacing w:before="40" w:after="40"/>
              <w:jc w:val="right"/>
              <w:rPr>
                <w:rFonts w:ascii="Arial" w:hAnsi="Arial" w:cs="Arial"/>
                <w:sz w:val="16"/>
                <w:szCs w:val="16"/>
              </w:rPr>
            </w:pPr>
          </w:p>
        </w:tc>
        <w:tc>
          <w:tcPr>
            <w:tcW w:w="1170" w:type="dxa"/>
            <w:gridSpan w:val="3"/>
            <w:shd w:val="clear" w:color="auto" w:fill="FFFFFF"/>
          </w:tcPr>
          <w:p w14:paraId="00CD4C45" w14:textId="77777777" w:rsidR="006A4B7E" w:rsidRPr="00A45271" w:rsidRDefault="006A4B7E" w:rsidP="00EE62DF">
            <w:pPr>
              <w:spacing w:before="40" w:after="40"/>
              <w:jc w:val="right"/>
              <w:rPr>
                <w:rFonts w:ascii="Arial" w:hAnsi="Arial" w:cs="Arial"/>
                <w:sz w:val="16"/>
                <w:szCs w:val="16"/>
              </w:rPr>
            </w:pPr>
          </w:p>
        </w:tc>
        <w:tc>
          <w:tcPr>
            <w:tcW w:w="1236" w:type="dxa"/>
            <w:gridSpan w:val="3"/>
            <w:tcBorders>
              <w:bottom w:val="single" w:sz="4" w:space="0" w:color="auto"/>
              <w:right w:val="double" w:sz="4" w:space="0" w:color="auto"/>
            </w:tcBorders>
            <w:shd w:val="clear" w:color="auto" w:fill="FFFFFF"/>
          </w:tcPr>
          <w:p w14:paraId="5EF3971B" w14:textId="77777777" w:rsidR="006A4B7E" w:rsidRPr="00F9362D" w:rsidRDefault="000B718B" w:rsidP="00EE62DF">
            <w:pPr>
              <w:spacing w:before="40" w:after="40"/>
              <w:jc w:val="right"/>
              <w:rPr>
                <w:rFonts w:ascii="Arial MT Pro" w:hAnsi="Arial MT Pro" w:cs="Arial"/>
                <w:sz w:val="16"/>
                <w:szCs w:val="16"/>
              </w:rPr>
            </w:pPr>
            <w:r w:rsidRPr="00F9362D">
              <w:rPr>
                <w:rFonts w:ascii="Arial MT Pro" w:hAnsi="Arial MT Pro" w:cs="Arial"/>
                <w:sz w:val="16"/>
                <w:szCs w:val="16"/>
              </w:rPr>
              <w:t>4,000</w:t>
            </w:r>
          </w:p>
        </w:tc>
      </w:tr>
      <w:tr w:rsidR="00CE3B29" w:rsidRPr="001B178D" w14:paraId="0620163A" w14:textId="77777777" w:rsidTr="008E69DC">
        <w:trPr>
          <w:cantSplit/>
          <w:trHeight w:val="214"/>
        </w:trPr>
        <w:tc>
          <w:tcPr>
            <w:tcW w:w="539" w:type="dxa"/>
            <w:tcBorders>
              <w:left w:val="double" w:sz="4" w:space="0" w:color="auto"/>
              <w:bottom w:val="double" w:sz="4" w:space="0" w:color="auto"/>
              <w:right w:val="nil"/>
            </w:tcBorders>
            <w:shd w:val="clear" w:color="auto" w:fill="FFFFFF"/>
          </w:tcPr>
          <w:p w14:paraId="0122C501" w14:textId="77777777" w:rsidR="006A4B7E" w:rsidRPr="00A45271" w:rsidRDefault="006A4B7E" w:rsidP="00423258">
            <w:pPr>
              <w:spacing w:before="40" w:after="40"/>
              <w:rPr>
                <w:rFonts w:ascii="Arial" w:hAnsi="Arial" w:cs="Arial"/>
                <w:sz w:val="16"/>
                <w:szCs w:val="16"/>
              </w:rPr>
            </w:pPr>
            <w:r w:rsidRPr="00F9362D">
              <w:rPr>
                <w:rFonts w:ascii="Arial MT Pro" w:hAnsi="Arial MT Pro" w:cs="Arial"/>
                <w:sz w:val="16"/>
                <w:szCs w:val="16"/>
              </w:rPr>
              <w:t>Bal</w:t>
            </w:r>
            <w:r w:rsidR="00405B01" w:rsidRPr="00F9362D">
              <w:rPr>
                <w:rFonts w:ascii="Arial MT Pro" w:hAnsi="Arial MT Pro" w:cs="Arial"/>
                <w:sz w:val="16"/>
                <w:szCs w:val="16"/>
              </w:rPr>
              <w:t>.</w:t>
            </w:r>
          </w:p>
        </w:tc>
        <w:tc>
          <w:tcPr>
            <w:tcW w:w="388" w:type="dxa"/>
            <w:tcBorders>
              <w:left w:val="nil"/>
              <w:bottom w:val="double" w:sz="4" w:space="0" w:color="auto"/>
            </w:tcBorders>
            <w:shd w:val="clear" w:color="auto" w:fill="FFFFFF"/>
          </w:tcPr>
          <w:p w14:paraId="2DEC56C2" w14:textId="77777777" w:rsidR="006A4B7E" w:rsidRPr="00A45271" w:rsidRDefault="006A4B7E" w:rsidP="0019721B">
            <w:pPr>
              <w:tabs>
                <w:tab w:val="decimal" w:pos="335"/>
              </w:tabs>
              <w:spacing w:before="40" w:after="40"/>
              <w:rPr>
                <w:rFonts w:ascii="Arial" w:hAnsi="Arial" w:cs="Arial"/>
                <w:sz w:val="16"/>
                <w:szCs w:val="16"/>
              </w:rPr>
            </w:pPr>
          </w:p>
        </w:tc>
        <w:tc>
          <w:tcPr>
            <w:tcW w:w="945" w:type="dxa"/>
            <w:tcBorders>
              <w:bottom w:val="double" w:sz="4" w:space="0" w:color="auto"/>
            </w:tcBorders>
            <w:shd w:val="clear" w:color="auto" w:fill="FFFFFF"/>
          </w:tcPr>
          <w:p w14:paraId="5EC92E70" w14:textId="77777777" w:rsidR="006A4B7E" w:rsidRPr="00A45271" w:rsidRDefault="006A4B7E" w:rsidP="00762DD6">
            <w:pPr>
              <w:tabs>
                <w:tab w:val="decimal" w:pos="856"/>
              </w:tabs>
              <w:spacing w:before="40" w:after="40"/>
              <w:ind w:right="74"/>
              <w:rPr>
                <w:rFonts w:ascii="Arial" w:hAnsi="Arial" w:cs="Arial"/>
                <w:sz w:val="16"/>
                <w:szCs w:val="16"/>
                <w:u w:val="double"/>
              </w:rPr>
            </w:pPr>
            <w:r w:rsidRPr="00F9362D">
              <w:rPr>
                <w:rFonts w:ascii="Arial MT Pro" w:hAnsi="Arial MT Pro" w:cs="Arial"/>
                <w:sz w:val="16"/>
                <w:szCs w:val="16"/>
                <w:u w:val="double"/>
              </w:rPr>
              <w:t>$21,000</w:t>
            </w:r>
          </w:p>
        </w:tc>
        <w:tc>
          <w:tcPr>
            <w:tcW w:w="1278" w:type="dxa"/>
            <w:gridSpan w:val="2"/>
            <w:tcBorders>
              <w:bottom w:val="double" w:sz="4" w:space="0" w:color="auto"/>
            </w:tcBorders>
            <w:shd w:val="clear" w:color="auto" w:fill="FFFFFF"/>
          </w:tcPr>
          <w:p w14:paraId="67075B7C" w14:textId="77777777" w:rsidR="006A4B7E" w:rsidRPr="00A45271" w:rsidRDefault="006A4B7E" w:rsidP="00831C47">
            <w:pPr>
              <w:tabs>
                <w:tab w:val="decimal" w:pos="1062"/>
              </w:tabs>
              <w:spacing w:before="40" w:after="40"/>
              <w:ind w:right="74"/>
              <w:rPr>
                <w:rFonts w:ascii="Arial" w:hAnsi="Arial" w:cs="Arial"/>
                <w:sz w:val="16"/>
                <w:szCs w:val="16"/>
                <w:u w:val="double"/>
              </w:rPr>
            </w:pPr>
            <w:r w:rsidRPr="00F9362D">
              <w:rPr>
                <w:rFonts w:ascii="Arial MT Pro" w:hAnsi="Arial MT Pro" w:cs="Arial"/>
                <w:sz w:val="16"/>
                <w:szCs w:val="16"/>
                <w:u w:val="double"/>
              </w:rPr>
              <w:t>11,000</w:t>
            </w:r>
          </w:p>
        </w:tc>
        <w:tc>
          <w:tcPr>
            <w:tcW w:w="951" w:type="dxa"/>
            <w:gridSpan w:val="2"/>
            <w:tcBorders>
              <w:bottom w:val="double" w:sz="4" w:space="0" w:color="auto"/>
            </w:tcBorders>
            <w:shd w:val="clear" w:color="auto" w:fill="FFFFFF"/>
          </w:tcPr>
          <w:p w14:paraId="204D8FA5" w14:textId="77777777" w:rsidR="006A4B7E" w:rsidRPr="00A45271" w:rsidRDefault="006A4B7E" w:rsidP="00EE62DF">
            <w:pPr>
              <w:spacing w:before="40" w:after="40"/>
              <w:jc w:val="right"/>
              <w:rPr>
                <w:rFonts w:ascii="Arial" w:hAnsi="Arial" w:cs="Arial"/>
                <w:sz w:val="16"/>
                <w:szCs w:val="16"/>
                <w:u w:val="double"/>
              </w:rPr>
            </w:pPr>
            <w:r w:rsidRPr="00F9362D">
              <w:rPr>
                <w:rFonts w:ascii="Arial MT Pro" w:hAnsi="Arial MT Pro" w:cs="Arial"/>
                <w:sz w:val="16"/>
                <w:szCs w:val="16"/>
                <w:u w:val="double"/>
              </w:rPr>
              <w:t>52,000</w:t>
            </w:r>
          </w:p>
        </w:tc>
        <w:tc>
          <w:tcPr>
            <w:tcW w:w="1194" w:type="dxa"/>
            <w:gridSpan w:val="2"/>
            <w:tcBorders>
              <w:bottom w:val="double" w:sz="4" w:space="0" w:color="auto"/>
            </w:tcBorders>
            <w:shd w:val="clear" w:color="auto" w:fill="FFFFFF"/>
          </w:tcPr>
          <w:p w14:paraId="5A8C807C" w14:textId="77777777" w:rsidR="006A4B7E" w:rsidRPr="00A45271" w:rsidRDefault="006A4B7E" w:rsidP="00EE62DF">
            <w:pPr>
              <w:pStyle w:val="pformh"/>
              <w:spacing w:before="40" w:after="40"/>
              <w:jc w:val="right"/>
              <w:rPr>
                <w:rFonts w:ascii="Arial" w:hAnsi="Arial" w:cs="Arial"/>
                <w:sz w:val="16"/>
                <w:szCs w:val="16"/>
                <w:u w:val="double"/>
              </w:rPr>
            </w:pPr>
            <w:r w:rsidRPr="00F9362D">
              <w:rPr>
                <w:rFonts w:ascii="Arial MT Pro" w:hAnsi="Arial MT Pro" w:cs="Arial"/>
                <w:sz w:val="16"/>
                <w:szCs w:val="16"/>
                <w:u w:val="double"/>
              </w:rPr>
              <w:t>88,000</w:t>
            </w:r>
          </w:p>
        </w:tc>
        <w:tc>
          <w:tcPr>
            <w:tcW w:w="1095" w:type="dxa"/>
            <w:gridSpan w:val="2"/>
            <w:tcBorders>
              <w:bottom w:val="double" w:sz="4" w:space="0" w:color="auto"/>
            </w:tcBorders>
            <w:shd w:val="clear" w:color="auto" w:fill="FFFFFF"/>
          </w:tcPr>
          <w:p w14:paraId="5B2A0331" w14:textId="77777777" w:rsidR="006A4B7E" w:rsidRPr="00A45271" w:rsidRDefault="006A4B7E" w:rsidP="00EE62DF">
            <w:pPr>
              <w:spacing w:before="40" w:after="40"/>
              <w:jc w:val="right"/>
              <w:rPr>
                <w:rFonts w:ascii="Arial" w:hAnsi="Arial" w:cs="Arial"/>
                <w:sz w:val="16"/>
                <w:szCs w:val="16"/>
                <w:u w:val="double"/>
              </w:rPr>
            </w:pPr>
            <w:r w:rsidRPr="00F9362D">
              <w:rPr>
                <w:rFonts w:ascii="Arial MT Pro" w:hAnsi="Arial MT Pro" w:cs="Arial"/>
                <w:sz w:val="16"/>
                <w:szCs w:val="16"/>
                <w:u w:val="double"/>
              </w:rPr>
              <w:t>40,000</w:t>
            </w:r>
          </w:p>
        </w:tc>
        <w:tc>
          <w:tcPr>
            <w:tcW w:w="1170" w:type="dxa"/>
            <w:gridSpan w:val="2"/>
            <w:tcBorders>
              <w:bottom w:val="double" w:sz="4" w:space="0" w:color="auto"/>
            </w:tcBorders>
            <w:shd w:val="clear" w:color="auto" w:fill="FFFFFF"/>
          </w:tcPr>
          <w:p w14:paraId="75C94916" w14:textId="77777777" w:rsidR="006A4B7E" w:rsidRPr="00A45271" w:rsidRDefault="006A4B7E" w:rsidP="00762DD6">
            <w:pPr>
              <w:tabs>
                <w:tab w:val="decimal" w:pos="937"/>
              </w:tabs>
              <w:spacing w:before="40" w:after="40"/>
              <w:ind w:left="211" w:right="144"/>
              <w:rPr>
                <w:rFonts w:ascii="Arial" w:hAnsi="Arial" w:cs="Arial"/>
                <w:sz w:val="16"/>
                <w:szCs w:val="16"/>
                <w:u w:val="double"/>
              </w:rPr>
            </w:pPr>
            <w:r w:rsidRPr="00F9362D">
              <w:rPr>
                <w:rFonts w:ascii="Arial MT Pro" w:hAnsi="Arial MT Pro" w:cs="Arial"/>
                <w:sz w:val="16"/>
                <w:szCs w:val="16"/>
                <w:u w:val="double"/>
              </w:rPr>
              <w:t>7,000</w:t>
            </w:r>
          </w:p>
        </w:tc>
        <w:tc>
          <w:tcPr>
            <w:tcW w:w="1080" w:type="dxa"/>
            <w:gridSpan w:val="3"/>
            <w:tcBorders>
              <w:bottom w:val="double" w:sz="4" w:space="0" w:color="auto"/>
            </w:tcBorders>
            <w:shd w:val="clear" w:color="auto" w:fill="FFFFFF"/>
          </w:tcPr>
          <w:p w14:paraId="4605CC79" w14:textId="77777777" w:rsidR="006A4B7E" w:rsidRPr="00A45271" w:rsidRDefault="006A4B7E" w:rsidP="00EE62DF">
            <w:pPr>
              <w:spacing w:before="40" w:after="40"/>
              <w:jc w:val="right"/>
              <w:rPr>
                <w:rFonts w:ascii="Arial" w:hAnsi="Arial" w:cs="Arial"/>
                <w:sz w:val="16"/>
                <w:szCs w:val="16"/>
                <w:u w:val="double"/>
              </w:rPr>
            </w:pPr>
            <w:r w:rsidRPr="00F9362D">
              <w:rPr>
                <w:rFonts w:ascii="Arial MT Pro" w:hAnsi="Arial MT Pro" w:cs="Arial"/>
                <w:sz w:val="16"/>
                <w:szCs w:val="16"/>
                <w:u w:val="double"/>
              </w:rPr>
              <w:t>40,000</w:t>
            </w:r>
          </w:p>
        </w:tc>
        <w:tc>
          <w:tcPr>
            <w:tcW w:w="1080" w:type="dxa"/>
            <w:gridSpan w:val="2"/>
            <w:tcBorders>
              <w:bottom w:val="double" w:sz="4" w:space="0" w:color="auto"/>
            </w:tcBorders>
            <w:shd w:val="clear" w:color="auto" w:fill="FFFFFF"/>
          </w:tcPr>
          <w:p w14:paraId="678224FB" w14:textId="77777777" w:rsidR="006A4B7E" w:rsidRPr="00A45271" w:rsidRDefault="006A4B7E" w:rsidP="00EE62DF">
            <w:pPr>
              <w:spacing w:before="40" w:after="40"/>
              <w:jc w:val="right"/>
              <w:rPr>
                <w:rFonts w:ascii="Arial" w:hAnsi="Arial" w:cs="Arial"/>
                <w:sz w:val="16"/>
                <w:szCs w:val="16"/>
                <w:u w:val="double"/>
              </w:rPr>
            </w:pPr>
            <w:r w:rsidRPr="00F9362D">
              <w:rPr>
                <w:rFonts w:ascii="Arial MT Pro" w:hAnsi="Arial MT Pro" w:cs="Arial"/>
                <w:sz w:val="16"/>
                <w:szCs w:val="16"/>
                <w:u w:val="double"/>
              </w:rPr>
              <w:t>1</w:t>
            </w:r>
            <w:r w:rsidR="00650151" w:rsidRPr="00F9362D">
              <w:rPr>
                <w:rFonts w:ascii="Arial MT Pro" w:hAnsi="Arial MT Pro" w:cs="Arial"/>
                <w:sz w:val="16"/>
                <w:szCs w:val="16"/>
                <w:u w:val="double"/>
              </w:rPr>
              <w:t>18</w:t>
            </w:r>
            <w:r w:rsidRPr="00F9362D">
              <w:rPr>
                <w:rFonts w:ascii="Arial MT Pro" w:hAnsi="Arial MT Pro" w:cs="Arial"/>
                <w:sz w:val="16"/>
                <w:szCs w:val="16"/>
                <w:u w:val="double"/>
              </w:rPr>
              <w:t>,000</w:t>
            </w:r>
          </w:p>
        </w:tc>
        <w:tc>
          <w:tcPr>
            <w:tcW w:w="1198" w:type="dxa"/>
            <w:gridSpan w:val="2"/>
            <w:tcBorders>
              <w:bottom w:val="double" w:sz="4" w:space="0" w:color="auto"/>
            </w:tcBorders>
            <w:shd w:val="clear" w:color="auto" w:fill="FFFFFF"/>
          </w:tcPr>
          <w:p w14:paraId="06D1A806" w14:textId="77777777" w:rsidR="006A4B7E" w:rsidRPr="00A45271" w:rsidRDefault="00650151" w:rsidP="00EE62DF">
            <w:pPr>
              <w:spacing w:before="40" w:after="40"/>
              <w:jc w:val="right"/>
              <w:rPr>
                <w:rFonts w:ascii="Arial" w:hAnsi="Arial" w:cs="Arial"/>
                <w:sz w:val="16"/>
                <w:szCs w:val="16"/>
                <w:u w:val="double"/>
              </w:rPr>
            </w:pPr>
            <w:r w:rsidRPr="00F9362D">
              <w:rPr>
                <w:rFonts w:ascii="Arial MT Pro" w:hAnsi="Arial MT Pro" w:cs="Arial"/>
                <w:sz w:val="16"/>
                <w:szCs w:val="16"/>
                <w:u w:val="double"/>
              </w:rPr>
              <w:t>7,000</w:t>
            </w:r>
          </w:p>
        </w:tc>
        <w:tc>
          <w:tcPr>
            <w:tcW w:w="1052" w:type="dxa"/>
            <w:gridSpan w:val="2"/>
            <w:tcBorders>
              <w:bottom w:val="double" w:sz="4" w:space="0" w:color="auto"/>
            </w:tcBorders>
            <w:shd w:val="clear" w:color="auto" w:fill="FFFFFF"/>
          </w:tcPr>
          <w:p w14:paraId="3427A4CE" w14:textId="77777777" w:rsidR="006A4B7E" w:rsidRPr="00A45271" w:rsidRDefault="00650151" w:rsidP="00EE62DF">
            <w:pPr>
              <w:spacing w:before="40" w:after="40"/>
              <w:jc w:val="right"/>
              <w:rPr>
                <w:rFonts w:ascii="Arial" w:hAnsi="Arial" w:cs="Arial"/>
                <w:sz w:val="16"/>
                <w:szCs w:val="16"/>
                <w:u w:val="double"/>
              </w:rPr>
            </w:pPr>
            <w:r w:rsidRPr="00F9362D">
              <w:rPr>
                <w:rFonts w:ascii="Arial MT Pro" w:hAnsi="Arial MT Pro" w:cs="Arial"/>
                <w:sz w:val="16"/>
                <w:szCs w:val="16"/>
                <w:u w:val="double"/>
              </w:rPr>
              <w:t>73,000</w:t>
            </w:r>
          </w:p>
        </w:tc>
        <w:tc>
          <w:tcPr>
            <w:tcW w:w="1080" w:type="dxa"/>
            <w:gridSpan w:val="3"/>
            <w:tcBorders>
              <w:bottom w:val="double" w:sz="4" w:space="0" w:color="auto"/>
            </w:tcBorders>
            <w:shd w:val="clear" w:color="auto" w:fill="FFFFFF"/>
          </w:tcPr>
          <w:p w14:paraId="6FEA3645" w14:textId="77777777" w:rsidR="006A4B7E" w:rsidRPr="00A45271" w:rsidRDefault="00650151" w:rsidP="00EE62DF">
            <w:pPr>
              <w:spacing w:before="40" w:after="40"/>
              <w:jc w:val="right"/>
              <w:rPr>
                <w:rFonts w:ascii="Arial" w:hAnsi="Arial" w:cs="Arial"/>
                <w:sz w:val="16"/>
                <w:szCs w:val="16"/>
                <w:u w:val="double"/>
              </w:rPr>
            </w:pPr>
            <w:r w:rsidRPr="00F9362D">
              <w:rPr>
                <w:rFonts w:ascii="Arial MT Pro" w:hAnsi="Arial MT Pro" w:cs="Arial"/>
                <w:sz w:val="16"/>
                <w:szCs w:val="16"/>
                <w:u w:val="double"/>
              </w:rPr>
              <w:t>5,000</w:t>
            </w:r>
          </w:p>
        </w:tc>
        <w:tc>
          <w:tcPr>
            <w:tcW w:w="1170" w:type="dxa"/>
            <w:gridSpan w:val="3"/>
            <w:tcBorders>
              <w:bottom w:val="double" w:sz="4" w:space="0" w:color="auto"/>
            </w:tcBorders>
            <w:shd w:val="clear" w:color="auto" w:fill="FFFFFF"/>
          </w:tcPr>
          <w:p w14:paraId="0730E131" w14:textId="77777777" w:rsidR="006A4B7E" w:rsidRPr="00A45271" w:rsidRDefault="00650151" w:rsidP="00EE62DF">
            <w:pPr>
              <w:spacing w:before="40" w:after="40"/>
              <w:jc w:val="right"/>
              <w:rPr>
                <w:rFonts w:ascii="Arial" w:hAnsi="Arial" w:cs="Arial"/>
                <w:sz w:val="16"/>
                <w:szCs w:val="16"/>
                <w:u w:val="double"/>
              </w:rPr>
            </w:pPr>
            <w:r w:rsidRPr="00F9362D">
              <w:rPr>
                <w:rFonts w:ascii="Arial MT Pro" w:hAnsi="Arial MT Pro" w:cs="Arial"/>
                <w:sz w:val="16"/>
                <w:szCs w:val="16"/>
                <w:u w:val="double"/>
              </w:rPr>
              <w:t>10,000</w:t>
            </w:r>
          </w:p>
        </w:tc>
        <w:tc>
          <w:tcPr>
            <w:tcW w:w="1236" w:type="dxa"/>
            <w:gridSpan w:val="3"/>
            <w:tcBorders>
              <w:bottom w:val="double" w:sz="4" w:space="0" w:color="auto"/>
              <w:right w:val="double" w:sz="4" w:space="0" w:color="auto"/>
            </w:tcBorders>
            <w:shd w:val="clear" w:color="auto" w:fill="FFFFFF"/>
          </w:tcPr>
          <w:p w14:paraId="793BCC78" w14:textId="77777777" w:rsidR="006A4B7E" w:rsidRPr="00F9362D" w:rsidRDefault="00650151" w:rsidP="00EE62DF">
            <w:pPr>
              <w:spacing w:before="40" w:after="40"/>
              <w:jc w:val="right"/>
              <w:rPr>
                <w:rFonts w:ascii="Arial MT Pro" w:hAnsi="Arial MT Pro" w:cs="Arial"/>
                <w:sz w:val="16"/>
                <w:szCs w:val="16"/>
                <w:u w:val="double"/>
              </w:rPr>
            </w:pPr>
            <w:r w:rsidRPr="00F9362D">
              <w:rPr>
                <w:rFonts w:ascii="Arial MT Pro" w:hAnsi="Arial MT Pro" w:cs="Arial"/>
                <w:sz w:val="16"/>
                <w:szCs w:val="16"/>
                <w:u w:val="double"/>
              </w:rPr>
              <w:t>4,000</w:t>
            </w:r>
          </w:p>
        </w:tc>
      </w:tr>
    </w:tbl>
    <w:p w14:paraId="180161A6" w14:textId="77777777" w:rsidR="00390093" w:rsidRPr="00F9362D" w:rsidRDefault="00390093" w:rsidP="00220B0A">
      <w:pPr>
        <w:spacing w:before="120"/>
        <w:jc w:val="center"/>
        <w:rPr>
          <w:rFonts w:ascii="Arial MT Pro" w:hAnsi="Arial MT Pro"/>
          <w:b/>
          <w:bCs/>
          <w:sz w:val="22"/>
          <w:szCs w:val="22"/>
        </w:rPr>
      </w:pPr>
      <w:r w:rsidRPr="00F9362D">
        <w:rPr>
          <w:rFonts w:ascii="Arial MT Pro" w:hAnsi="Arial MT Pro"/>
          <w:b/>
          <w:bCs/>
          <w:sz w:val="22"/>
          <w:szCs w:val="22"/>
        </w:rPr>
        <w:t>TOTAL ASSETS = $212,000</w:t>
      </w:r>
      <w:r w:rsidRPr="00F9362D">
        <w:rPr>
          <w:rFonts w:ascii="Arial MT Pro" w:hAnsi="Arial MT Pro"/>
          <w:b/>
          <w:bCs/>
          <w:sz w:val="22"/>
          <w:szCs w:val="22"/>
        </w:rPr>
        <w:tab/>
      </w:r>
      <w:r w:rsidR="00650151" w:rsidRPr="00F9362D">
        <w:rPr>
          <w:rFonts w:ascii="Arial MT Pro" w:hAnsi="Arial MT Pro"/>
          <w:b/>
          <w:bCs/>
          <w:sz w:val="22"/>
          <w:szCs w:val="22"/>
        </w:rPr>
        <w:t xml:space="preserve">           </w:t>
      </w:r>
      <w:r w:rsidRPr="00F9362D">
        <w:rPr>
          <w:rFonts w:ascii="Arial MT Pro" w:hAnsi="Arial MT Pro"/>
          <w:b/>
          <w:bCs/>
          <w:sz w:val="22"/>
          <w:szCs w:val="22"/>
        </w:rPr>
        <w:t>TOTAL LIABILITIES AND OWNER</w:t>
      </w:r>
      <w:r w:rsidR="00942890" w:rsidRPr="00F9362D">
        <w:rPr>
          <w:rFonts w:ascii="Arial MT Pro" w:hAnsi="Arial MT Pro"/>
          <w:b/>
          <w:bCs/>
          <w:sz w:val="22"/>
          <w:szCs w:val="22"/>
        </w:rPr>
        <w:t>’</w:t>
      </w:r>
      <w:r w:rsidRPr="00F9362D">
        <w:rPr>
          <w:rFonts w:ascii="Arial MT Pro" w:hAnsi="Arial MT Pro"/>
          <w:b/>
          <w:bCs/>
          <w:sz w:val="22"/>
          <w:szCs w:val="22"/>
        </w:rPr>
        <w:t>S EQUITY = $212,000</w:t>
      </w:r>
    </w:p>
    <w:p w14:paraId="080BE816" w14:textId="77777777" w:rsidR="00390093" w:rsidRPr="00F9362D" w:rsidRDefault="00390093" w:rsidP="00390093">
      <w:pPr>
        <w:rPr>
          <w:rFonts w:ascii="Arial MT Pro" w:hAnsi="Arial MT Pro"/>
          <w:sz w:val="20"/>
        </w:rPr>
      </w:pPr>
    </w:p>
    <w:p w14:paraId="6CBA5BD0" w14:textId="77777777" w:rsidR="00390093" w:rsidRDefault="00390093" w:rsidP="00390093">
      <w:pPr>
        <w:sectPr w:rsidR="00390093" w:rsidSect="00762DD6">
          <w:headerReference w:type="default" r:id="rId32"/>
          <w:footerReference w:type="default" r:id="rId33"/>
          <w:pgSz w:w="15841" w:h="12241" w:orient="landscape" w:code="1"/>
          <w:pgMar w:top="1135" w:right="271" w:bottom="1702" w:left="1440" w:header="720" w:footer="720" w:gutter="0"/>
          <w:cols w:space="720"/>
          <w:docGrid w:linePitch="150"/>
        </w:sectPr>
      </w:pPr>
    </w:p>
    <w:p w14:paraId="446118E6" w14:textId="5F3EF6F9" w:rsidR="00390093" w:rsidRPr="00F9362D" w:rsidRDefault="00390093" w:rsidP="00390093">
      <w:pPr>
        <w:pStyle w:val="ph3full"/>
        <w:shd w:val="clear" w:color="auto" w:fill="FFFFFF"/>
        <w:spacing w:before="0"/>
        <w:rPr>
          <w:rFonts w:ascii="Arial MT Pro" w:hAnsi="Arial MT Pro"/>
          <w:color w:val="auto"/>
        </w:rPr>
      </w:pPr>
      <w:r w:rsidRPr="00F9362D">
        <w:rPr>
          <w:rFonts w:ascii="Arial MT Pro" w:hAnsi="Arial MT Pro"/>
          <w:color w:val="auto"/>
        </w:rPr>
        <w:lastRenderedPageBreak/>
        <w:t xml:space="preserve">(continued)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1-8A</w:t>
      </w:r>
    </w:p>
    <w:p w14:paraId="5C04FD67" w14:textId="0D959723" w:rsidR="00390093" w:rsidRDefault="00390093" w:rsidP="00390093">
      <w:pPr>
        <w:pStyle w:val="ph5reqns"/>
        <w:shd w:val="clear" w:color="auto" w:fill="FFFFFF"/>
        <w:tabs>
          <w:tab w:val="right" w:pos="8855"/>
        </w:tabs>
        <w:rPr>
          <w:color w:val="auto"/>
        </w:rPr>
      </w:pPr>
      <w:r w:rsidRPr="001C6BAA">
        <w:rPr>
          <w:color w:val="auto"/>
        </w:rPr>
        <w:t>Req. 5</w:t>
      </w:r>
    </w:p>
    <w:p w14:paraId="532643E8" w14:textId="77777777" w:rsidR="005F6255" w:rsidRPr="00F9362D" w:rsidRDefault="005F6255" w:rsidP="00390093">
      <w:pPr>
        <w:pStyle w:val="ph5reqns"/>
        <w:shd w:val="clear" w:color="auto" w:fill="FFFFFF"/>
        <w:tabs>
          <w:tab w:val="right" w:pos="8855"/>
        </w:tabs>
        <w:rPr>
          <w:rFonts w:ascii="Arial MT Pro" w:hAnsi="Arial MT Pro"/>
          <w:i w:val="0"/>
          <w:iCs w:val="0"/>
          <w:color w:val="auto"/>
          <w:sz w:val="20"/>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80"/>
        <w:gridCol w:w="1375"/>
        <w:gridCol w:w="3285"/>
        <w:gridCol w:w="1350"/>
      </w:tblGrid>
      <w:tr w:rsidR="00390093" w14:paraId="5D114FAB" w14:textId="77777777" w:rsidTr="00423258">
        <w:trPr>
          <w:cantSplit/>
        </w:trPr>
        <w:tc>
          <w:tcPr>
            <w:tcW w:w="9090" w:type="dxa"/>
            <w:gridSpan w:val="4"/>
            <w:tcBorders>
              <w:top w:val="double" w:sz="4" w:space="0" w:color="auto"/>
            </w:tcBorders>
            <w:shd w:val="clear" w:color="auto" w:fill="FFFFFF"/>
            <w:vAlign w:val="bottom"/>
          </w:tcPr>
          <w:p w14:paraId="467A4E0E" w14:textId="77777777" w:rsidR="00390093" w:rsidRPr="00F9362D" w:rsidRDefault="00D00035" w:rsidP="0019721B">
            <w:pPr>
              <w:pStyle w:val="pformhead"/>
              <w:spacing w:before="40" w:after="40"/>
              <w:rPr>
                <w:rFonts w:ascii="Arial MT Pro" w:hAnsi="Arial MT Pro"/>
                <w:b/>
                <w:color w:val="auto"/>
                <w:sz w:val="20"/>
              </w:rPr>
            </w:pPr>
            <w:r w:rsidRPr="00F9362D">
              <w:rPr>
                <w:rFonts w:ascii="Arial MT Pro" w:hAnsi="Arial MT Pro"/>
                <w:b/>
                <w:color w:val="auto"/>
                <w:sz w:val="20"/>
              </w:rPr>
              <w:t>TERRACE BOARD RENTALS</w:t>
            </w:r>
          </w:p>
        </w:tc>
      </w:tr>
      <w:tr w:rsidR="00390093" w14:paraId="79D2021D" w14:textId="77777777" w:rsidTr="00423258">
        <w:trPr>
          <w:cantSplit/>
        </w:trPr>
        <w:tc>
          <w:tcPr>
            <w:tcW w:w="9090" w:type="dxa"/>
            <w:gridSpan w:val="4"/>
            <w:tcBorders>
              <w:bottom w:val="single" w:sz="4" w:space="0" w:color="auto"/>
            </w:tcBorders>
            <w:shd w:val="clear" w:color="auto" w:fill="FFFFFF"/>
            <w:vAlign w:val="bottom"/>
          </w:tcPr>
          <w:p w14:paraId="7C2A3220"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Balance Sheet</w:t>
            </w:r>
          </w:p>
        </w:tc>
      </w:tr>
      <w:tr w:rsidR="00390093" w14:paraId="3076CA58" w14:textId="77777777" w:rsidTr="00423258">
        <w:trPr>
          <w:cantSplit/>
        </w:trPr>
        <w:tc>
          <w:tcPr>
            <w:tcW w:w="9090" w:type="dxa"/>
            <w:gridSpan w:val="4"/>
            <w:tcBorders>
              <w:top w:val="single" w:sz="4" w:space="0" w:color="auto"/>
              <w:bottom w:val="double" w:sz="4" w:space="0" w:color="auto"/>
            </w:tcBorders>
            <w:shd w:val="clear" w:color="auto" w:fill="FFFFFF"/>
            <w:vAlign w:val="bottom"/>
          </w:tcPr>
          <w:p w14:paraId="08A8028F" w14:textId="3ED3C3AD"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December 31, </w:t>
            </w:r>
            <w:r w:rsidR="00EB4E48" w:rsidRPr="00F9362D">
              <w:rPr>
                <w:rFonts w:ascii="Arial MT Pro" w:hAnsi="Arial MT Pro"/>
                <w:color w:val="auto"/>
                <w:sz w:val="20"/>
              </w:rPr>
              <w:t>2022</w:t>
            </w:r>
          </w:p>
        </w:tc>
      </w:tr>
      <w:tr w:rsidR="00390093" w14:paraId="5A8B8E3F" w14:textId="77777777" w:rsidTr="00423258">
        <w:tc>
          <w:tcPr>
            <w:tcW w:w="3080" w:type="dxa"/>
            <w:tcBorders>
              <w:top w:val="double" w:sz="4" w:space="0" w:color="auto"/>
              <w:right w:val="double" w:sz="4" w:space="0" w:color="auto"/>
            </w:tcBorders>
            <w:shd w:val="clear" w:color="auto" w:fill="FFFFFF"/>
            <w:vAlign w:val="bottom"/>
          </w:tcPr>
          <w:p w14:paraId="583D53C1" w14:textId="77777777" w:rsidR="00390093" w:rsidRPr="003C38CF" w:rsidRDefault="00523F01" w:rsidP="003C38CF">
            <w:pPr>
              <w:pStyle w:val="pformabhead"/>
              <w:spacing w:before="40" w:after="40"/>
              <w:rPr>
                <w:rFonts w:ascii="Arial" w:hAnsi="Arial"/>
                <w:b/>
                <w:color w:val="auto"/>
                <w:sz w:val="20"/>
              </w:rPr>
            </w:pPr>
            <w:r w:rsidRPr="00F9362D">
              <w:rPr>
                <w:rFonts w:ascii="Arial MT Pro" w:hAnsi="Arial MT Pro"/>
                <w:b/>
                <w:color w:val="auto"/>
                <w:sz w:val="20"/>
              </w:rPr>
              <w:t>Assets</w:t>
            </w:r>
          </w:p>
        </w:tc>
        <w:tc>
          <w:tcPr>
            <w:tcW w:w="1375" w:type="dxa"/>
            <w:tcBorders>
              <w:top w:val="double" w:sz="4" w:space="0" w:color="auto"/>
              <w:left w:val="double" w:sz="4" w:space="0" w:color="auto"/>
              <w:right w:val="double" w:sz="4" w:space="0" w:color="auto"/>
            </w:tcBorders>
            <w:shd w:val="clear" w:color="auto" w:fill="FFFFFF"/>
            <w:vAlign w:val="bottom"/>
          </w:tcPr>
          <w:p w14:paraId="43C2FF62" w14:textId="77777777" w:rsidR="00390093" w:rsidRDefault="00390093" w:rsidP="0019721B">
            <w:pPr>
              <w:pStyle w:val="pformabhead"/>
              <w:spacing w:before="40" w:after="40"/>
              <w:jc w:val="right"/>
              <w:rPr>
                <w:rFonts w:ascii="Arial" w:hAnsi="Arial"/>
                <w:color w:val="auto"/>
                <w:sz w:val="20"/>
              </w:rPr>
            </w:pPr>
          </w:p>
        </w:tc>
        <w:tc>
          <w:tcPr>
            <w:tcW w:w="3285" w:type="dxa"/>
            <w:tcBorders>
              <w:top w:val="double" w:sz="4" w:space="0" w:color="auto"/>
              <w:left w:val="double" w:sz="4" w:space="0" w:color="auto"/>
              <w:right w:val="double" w:sz="4" w:space="0" w:color="auto"/>
            </w:tcBorders>
            <w:shd w:val="clear" w:color="auto" w:fill="FFFFFF"/>
            <w:vAlign w:val="bottom"/>
          </w:tcPr>
          <w:p w14:paraId="2ACC3E80" w14:textId="77777777" w:rsidR="00390093" w:rsidRPr="003C38CF" w:rsidRDefault="00523F01" w:rsidP="003C38CF">
            <w:pPr>
              <w:pStyle w:val="pformabhead"/>
              <w:spacing w:before="40" w:after="40"/>
              <w:rPr>
                <w:rFonts w:ascii="Arial" w:hAnsi="Arial"/>
                <w:b/>
                <w:color w:val="auto"/>
                <w:sz w:val="20"/>
              </w:rPr>
            </w:pPr>
            <w:r w:rsidRPr="00F9362D">
              <w:rPr>
                <w:rFonts w:ascii="Arial MT Pro" w:hAnsi="Arial MT Pro"/>
                <w:b/>
                <w:color w:val="auto"/>
                <w:sz w:val="20"/>
              </w:rPr>
              <w:t>Liabilities</w:t>
            </w:r>
          </w:p>
        </w:tc>
        <w:tc>
          <w:tcPr>
            <w:tcW w:w="1350" w:type="dxa"/>
            <w:tcBorders>
              <w:top w:val="double" w:sz="4" w:space="0" w:color="auto"/>
              <w:left w:val="double" w:sz="4" w:space="0" w:color="auto"/>
            </w:tcBorders>
            <w:shd w:val="clear" w:color="auto" w:fill="FFFFFF"/>
            <w:vAlign w:val="bottom"/>
          </w:tcPr>
          <w:p w14:paraId="78867D8D" w14:textId="77777777" w:rsidR="00390093" w:rsidRPr="00F9362D" w:rsidRDefault="00390093" w:rsidP="0019721B">
            <w:pPr>
              <w:pStyle w:val="pformabhead"/>
              <w:spacing w:before="0" w:after="40"/>
              <w:jc w:val="right"/>
              <w:rPr>
                <w:rFonts w:ascii="Arial MT Pro" w:hAnsi="Arial MT Pro"/>
                <w:color w:val="auto"/>
                <w:sz w:val="20"/>
              </w:rPr>
            </w:pPr>
          </w:p>
        </w:tc>
      </w:tr>
      <w:tr w:rsidR="00390093" w14:paraId="66EA2AE1" w14:textId="77777777" w:rsidTr="00423258">
        <w:tc>
          <w:tcPr>
            <w:tcW w:w="3080" w:type="dxa"/>
            <w:tcBorders>
              <w:right w:val="double" w:sz="4" w:space="0" w:color="auto"/>
            </w:tcBorders>
            <w:shd w:val="clear" w:color="auto" w:fill="FFFFFF"/>
            <w:vAlign w:val="bottom"/>
          </w:tcPr>
          <w:p w14:paraId="36DCE2D3"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Cash</w:t>
            </w:r>
          </w:p>
        </w:tc>
        <w:tc>
          <w:tcPr>
            <w:tcW w:w="1375" w:type="dxa"/>
            <w:tcBorders>
              <w:left w:val="double" w:sz="4" w:space="0" w:color="auto"/>
              <w:right w:val="double" w:sz="4" w:space="0" w:color="auto"/>
            </w:tcBorders>
            <w:shd w:val="clear" w:color="auto" w:fill="FFFFFF"/>
            <w:vAlign w:val="bottom"/>
          </w:tcPr>
          <w:p w14:paraId="52F68D9F" w14:textId="77777777" w:rsidR="00390093" w:rsidRDefault="00390093" w:rsidP="00762DD6">
            <w:pPr>
              <w:pStyle w:val="pformab"/>
              <w:spacing w:before="40" w:after="40"/>
              <w:jc w:val="right"/>
              <w:rPr>
                <w:rFonts w:ascii="Arial" w:hAnsi="Arial"/>
                <w:color w:val="auto"/>
                <w:sz w:val="20"/>
              </w:rPr>
            </w:pPr>
            <w:r w:rsidRPr="00F9362D">
              <w:rPr>
                <w:rFonts w:ascii="Arial MT Pro" w:hAnsi="Arial MT Pro"/>
                <w:color w:val="auto"/>
                <w:sz w:val="20"/>
              </w:rPr>
              <w:t>$ </w:t>
            </w:r>
            <w:r w:rsidR="004E1D21" w:rsidRPr="00F9362D">
              <w:rPr>
                <w:rFonts w:ascii="Arial MT Pro" w:hAnsi="Arial MT Pro"/>
                <w:color w:val="auto"/>
                <w:sz w:val="20"/>
              </w:rPr>
              <w:t xml:space="preserve"> </w:t>
            </w:r>
            <w:r w:rsidRPr="00F9362D">
              <w:rPr>
                <w:rFonts w:ascii="Arial MT Pro" w:hAnsi="Arial MT Pro"/>
                <w:color w:val="auto"/>
                <w:sz w:val="20"/>
              </w:rPr>
              <w:t>21,000</w:t>
            </w:r>
          </w:p>
        </w:tc>
        <w:tc>
          <w:tcPr>
            <w:tcW w:w="3285" w:type="dxa"/>
            <w:tcBorders>
              <w:left w:val="double" w:sz="4" w:space="0" w:color="auto"/>
              <w:right w:val="double" w:sz="4" w:space="0" w:color="auto"/>
            </w:tcBorders>
            <w:shd w:val="clear" w:color="auto" w:fill="FFFFFF"/>
            <w:vAlign w:val="bottom"/>
          </w:tcPr>
          <w:p w14:paraId="57A3E5DA"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payable</w:t>
            </w:r>
          </w:p>
        </w:tc>
        <w:tc>
          <w:tcPr>
            <w:tcW w:w="1350" w:type="dxa"/>
            <w:tcBorders>
              <w:left w:val="double" w:sz="4" w:space="0" w:color="auto"/>
            </w:tcBorders>
            <w:shd w:val="clear" w:color="auto" w:fill="FFFFFF"/>
            <w:vAlign w:val="bottom"/>
          </w:tcPr>
          <w:p w14:paraId="45B5B4E9" w14:textId="77777777" w:rsidR="00390093" w:rsidRPr="00F9362D" w:rsidRDefault="00390093" w:rsidP="004E1D21">
            <w:pPr>
              <w:pStyle w:val="pformab"/>
              <w:spacing w:before="0" w:after="40"/>
              <w:jc w:val="right"/>
              <w:rPr>
                <w:rFonts w:ascii="Arial MT Pro" w:hAnsi="Arial MT Pro"/>
                <w:color w:val="auto"/>
                <w:sz w:val="20"/>
              </w:rPr>
            </w:pPr>
            <w:r w:rsidRPr="00F9362D">
              <w:rPr>
                <w:rFonts w:ascii="Arial MT Pro" w:hAnsi="Arial MT Pro"/>
                <w:color w:val="auto"/>
                <w:sz w:val="20"/>
              </w:rPr>
              <w:t>$    7,000</w:t>
            </w:r>
          </w:p>
        </w:tc>
      </w:tr>
      <w:tr w:rsidR="00390093" w14:paraId="26EEDCCF" w14:textId="77777777" w:rsidTr="00423258">
        <w:tc>
          <w:tcPr>
            <w:tcW w:w="3080" w:type="dxa"/>
            <w:tcBorders>
              <w:right w:val="double" w:sz="4" w:space="0" w:color="auto"/>
            </w:tcBorders>
            <w:shd w:val="clear" w:color="auto" w:fill="FFFFFF"/>
            <w:vAlign w:val="bottom"/>
          </w:tcPr>
          <w:p w14:paraId="407BEA95"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receivable</w:t>
            </w:r>
          </w:p>
        </w:tc>
        <w:tc>
          <w:tcPr>
            <w:tcW w:w="1375" w:type="dxa"/>
            <w:tcBorders>
              <w:left w:val="double" w:sz="4" w:space="0" w:color="auto"/>
              <w:right w:val="double" w:sz="4" w:space="0" w:color="auto"/>
            </w:tcBorders>
            <w:shd w:val="clear" w:color="auto" w:fill="FFFFFF"/>
            <w:vAlign w:val="bottom"/>
          </w:tcPr>
          <w:p w14:paraId="6CE31EBB" w14:textId="77777777" w:rsidR="00390093" w:rsidRDefault="00390093" w:rsidP="00762DD6">
            <w:pPr>
              <w:pStyle w:val="pformab"/>
              <w:spacing w:before="40" w:after="40"/>
              <w:jc w:val="right"/>
              <w:rPr>
                <w:rFonts w:ascii="Arial" w:hAnsi="Arial"/>
                <w:color w:val="auto"/>
                <w:sz w:val="20"/>
              </w:rPr>
            </w:pPr>
            <w:r w:rsidRPr="00F9362D">
              <w:rPr>
                <w:rFonts w:ascii="Arial MT Pro" w:hAnsi="Arial MT Pro"/>
                <w:color w:val="auto"/>
                <w:sz w:val="20"/>
              </w:rPr>
              <w:t>11,000</w:t>
            </w:r>
          </w:p>
        </w:tc>
        <w:tc>
          <w:tcPr>
            <w:tcW w:w="3285" w:type="dxa"/>
            <w:tcBorders>
              <w:left w:val="double" w:sz="4" w:space="0" w:color="auto"/>
              <w:right w:val="double" w:sz="4" w:space="0" w:color="auto"/>
            </w:tcBorders>
            <w:shd w:val="clear" w:color="auto" w:fill="FFFFFF"/>
            <w:vAlign w:val="bottom"/>
          </w:tcPr>
          <w:p w14:paraId="601EEC82"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Note payable</w:t>
            </w:r>
          </w:p>
        </w:tc>
        <w:tc>
          <w:tcPr>
            <w:tcW w:w="1350" w:type="dxa"/>
            <w:tcBorders>
              <w:left w:val="double" w:sz="4" w:space="0" w:color="auto"/>
            </w:tcBorders>
            <w:shd w:val="clear" w:color="auto" w:fill="FFFFFF"/>
            <w:vAlign w:val="bottom"/>
          </w:tcPr>
          <w:p w14:paraId="1D642BBE" w14:textId="28C864DD" w:rsidR="00390093" w:rsidRPr="00F9362D" w:rsidRDefault="0049621E" w:rsidP="004E1D21">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40,000</w:t>
            </w:r>
          </w:p>
        </w:tc>
      </w:tr>
      <w:tr w:rsidR="00390093" w14:paraId="6B26B9E4" w14:textId="77777777" w:rsidTr="00423258">
        <w:tc>
          <w:tcPr>
            <w:tcW w:w="3080" w:type="dxa"/>
            <w:tcBorders>
              <w:right w:val="double" w:sz="4" w:space="0" w:color="auto"/>
            </w:tcBorders>
            <w:shd w:val="clear" w:color="auto" w:fill="FFFFFF"/>
            <w:vAlign w:val="bottom"/>
          </w:tcPr>
          <w:p w14:paraId="3499C14C"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Rental gear</w:t>
            </w:r>
          </w:p>
        </w:tc>
        <w:tc>
          <w:tcPr>
            <w:tcW w:w="1375" w:type="dxa"/>
            <w:tcBorders>
              <w:left w:val="double" w:sz="4" w:space="0" w:color="auto"/>
              <w:right w:val="double" w:sz="4" w:space="0" w:color="auto"/>
            </w:tcBorders>
            <w:shd w:val="clear" w:color="auto" w:fill="FFFFFF"/>
            <w:vAlign w:val="bottom"/>
          </w:tcPr>
          <w:p w14:paraId="0999611F" w14:textId="77777777" w:rsidR="00390093" w:rsidRDefault="00390093" w:rsidP="00762DD6">
            <w:pPr>
              <w:pStyle w:val="pformab"/>
              <w:spacing w:before="40" w:after="40"/>
              <w:jc w:val="right"/>
              <w:rPr>
                <w:rFonts w:ascii="Arial" w:hAnsi="Arial"/>
                <w:color w:val="auto"/>
                <w:sz w:val="20"/>
              </w:rPr>
            </w:pPr>
            <w:r w:rsidRPr="00F9362D">
              <w:rPr>
                <w:rFonts w:ascii="Arial MT Pro" w:hAnsi="Arial MT Pro"/>
                <w:color w:val="auto"/>
                <w:sz w:val="20"/>
              </w:rPr>
              <w:t>52,000</w:t>
            </w:r>
          </w:p>
        </w:tc>
        <w:tc>
          <w:tcPr>
            <w:tcW w:w="3285" w:type="dxa"/>
            <w:tcBorders>
              <w:left w:val="double" w:sz="4" w:space="0" w:color="auto"/>
              <w:right w:val="double" w:sz="4" w:space="0" w:color="auto"/>
            </w:tcBorders>
            <w:shd w:val="clear" w:color="auto" w:fill="FFFFFF"/>
            <w:vAlign w:val="bottom"/>
          </w:tcPr>
          <w:p w14:paraId="5C2F93F0" w14:textId="4E51696B" w:rsidR="00390093" w:rsidRDefault="00784EDB" w:rsidP="0019721B">
            <w:pPr>
              <w:pStyle w:val="pformab"/>
              <w:spacing w:before="40" w:after="40"/>
              <w:rPr>
                <w:rFonts w:ascii="Arial" w:hAnsi="Arial"/>
                <w:color w:val="auto"/>
                <w:sz w:val="20"/>
              </w:rPr>
            </w:pPr>
            <w:r w:rsidRPr="00F9362D">
              <w:rPr>
                <w:rFonts w:ascii="Arial MT Pro" w:hAnsi="Arial MT Pro"/>
                <w:color w:val="auto"/>
                <w:sz w:val="20"/>
              </w:rPr>
              <w:t>Total liabilities</w:t>
            </w:r>
          </w:p>
        </w:tc>
        <w:tc>
          <w:tcPr>
            <w:tcW w:w="1350" w:type="dxa"/>
            <w:tcBorders>
              <w:left w:val="double" w:sz="4" w:space="0" w:color="auto"/>
            </w:tcBorders>
            <w:shd w:val="clear" w:color="auto" w:fill="FFFFFF"/>
            <w:vAlign w:val="bottom"/>
          </w:tcPr>
          <w:p w14:paraId="284B4870" w14:textId="47B135DD" w:rsidR="00390093" w:rsidRPr="00F9362D" w:rsidRDefault="00487671" w:rsidP="004E1D21">
            <w:pPr>
              <w:pStyle w:val="pformab"/>
              <w:spacing w:before="0" w:after="40"/>
              <w:jc w:val="right"/>
              <w:rPr>
                <w:rFonts w:ascii="Arial MT Pro" w:hAnsi="Arial MT Pro"/>
                <w:color w:val="auto"/>
                <w:sz w:val="20"/>
              </w:rPr>
            </w:pPr>
            <w:r w:rsidRPr="00F9362D">
              <w:rPr>
                <w:rFonts w:ascii="Arial MT Pro" w:hAnsi="Arial MT Pro"/>
                <w:color w:val="auto"/>
                <w:sz w:val="20"/>
              </w:rPr>
              <w:t>47,000</w:t>
            </w:r>
          </w:p>
        </w:tc>
      </w:tr>
      <w:tr w:rsidR="00390093" w14:paraId="331492C2" w14:textId="77777777" w:rsidTr="00423258">
        <w:tc>
          <w:tcPr>
            <w:tcW w:w="3080" w:type="dxa"/>
            <w:tcBorders>
              <w:right w:val="double" w:sz="4" w:space="0" w:color="auto"/>
            </w:tcBorders>
            <w:shd w:val="clear" w:color="auto" w:fill="FFFFFF"/>
            <w:vAlign w:val="bottom"/>
          </w:tcPr>
          <w:p w14:paraId="47B64B6D"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Rental snowboards</w:t>
            </w:r>
          </w:p>
        </w:tc>
        <w:tc>
          <w:tcPr>
            <w:tcW w:w="1375" w:type="dxa"/>
            <w:tcBorders>
              <w:left w:val="double" w:sz="4" w:space="0" w:color="auto"/>
              <w:right w:val="double" w:sz="4" w:space="0" w:color="auto"/>
            </w:tcBorders>
            <w:shd w:val="clear" w:color="auto" w:fill="FFFFFF"/>
            <w:vAlign w:val="bottom"/>
          </w:tcPr>
          <w:p w14:paraId="37786825" w14:textId="77777777" w:rsidR="00390093" w:rsidRDefault="00390093" w:rsidP="00762DD6">
            <w:pPr>
              <w:pStyle w:val="pformab"/>
              <w:spacing w:before="40" w:after="40"/>
              <w:jc w:val="right"/>
              <w:rPr>
                <w:rFonts w:ascii="Arial" w:hAnsi="Arial"/>
                <w:color w:val="auto"/>
                <w:sz w:val="20"/>
              </w:rPr>
            </w:pPr>
            <w:r w:rsidRPr="00F9362D">
              <w:rPr>
                <w:rFonts w:ascii="Arial MT Pro" w:hAnsi="Arial MT Pro"/>
                <w:color w:val="auto"/>
                <w:sz w:val="20"/>
              </w:rPr>
              <w:t>88,000</w:t>
            </w:r>
          </w:p>
        </w:tc>
        <w:tc>
          <w:tcPr>
            <w:tcW w:w="3285" w:type="dxa"/>
            <w:tcBorders>
              <w:left w:val="double" w:sz="4" w:space="0" w:color="auto"/>
              <w:right w:val="double" w:sz="4" w:space="0" w:color="auto"/>
            </w:tcBorders>
            <w:shd w:val="clear" w:color="auto" w:fill="FFFFFF"/>
            <w:vAlign w:val="bottom"/>
          </w:tcPr>
          <w:p w14:paraId="21401B3A" w14:textId="77777777" w:rsidR="00390093" w:rsidRPr="003C38CF" w:rsidRDefault="00523F01" w:rsidP="003C38CF">
            <w:pPr>
              <w:pStyle w:val="pformab"/>
              <w:spacing w:before="40" w:after="40"/>
              <w:rPr>
                <w:rFonts w:ascii="Arial" w:hAnsi="Arial"/>
                <w:b/>
                <w:color w:val="auto"/>
                <w:sz w:val="20"/>
              </w:rPr>
            </w:pPr>
            <w:r w:rsidRPr="00F9362D">
              <w:rPr>
                <w:rFonts w:ascii="Arial MT Pro" w:hAnsi="Arial MT Pro"/>
                <w:b/>
                <w:color w:val="auto"/>
                <w:sz w:val="20"/>
              </w:rPr>
              <w:t>Owner</w:t>
            </w:r>
            <w:r w:rsidR="00942890" w:rsidRPr="00F9362D">
              <w:rPr>
                <w:rFonts w:ascii="Arial MT Pro" w:hAnsi="Arial MT Pro"/>
                <w:b/>
                <w:color w:val="auto"/>
                <w:sz w:val="20"/>
              </w:rPr>
              <w:t>’</w:t>
            </w:r>
            <w:r w:rsidRPr="00F9362D">
              <w:rPr>
                <w:rFonts w:ascii="Arial MT Pro" w:hAnsi="Arial MT Pro"/>
                <w:b/>
                <w:color w:val="auto"/>
                <w:sz w:val="20"/>
              </w:rPr>
              <w:t>s Equity</w:t>
            </w:r>
          </w:p>
        </w:tc>
        <w:tc>
          <w:tcPr>
            <w:tcW w:w="1350" w:type="dxa"/>
            <w:tcBorders>
              <w:left w:val="double" w:sz="4" w:space="0" w:color="auto"/>
            </w:tcBorders>
            <w:shd w:val="clear" w:color="auto" w:fill="FFFFFF"/>
            <w:vAlign w:val="bottom"/>
          </w:tcPr>
          <w:p w14:paraId="336133FF" w14:textId="77777777" w:rsidR="00390093" w:rsidRPr="00F9362D" w:rsidRDefault="00390093" w:rsidP="004E1D21">
            <w:pPr>
              <w:pStyle w:val="pformab"/>
              <w:spacing w:before="0" w:after="40"/>
              <w:jc w:val="right"/>
              <w:rPr>
                <w:rFonts w:ascii="Arial MT Pro" w:hAnsi="Arial MT Pro"/>
                <w:color w:val="auto"/>
                <w:sz w:val="20"/>
              </w:rPr>
            </w:pPr>
          </w:p>
        </w:tc>
      </w:tr>
      <w:tr w:rsidR="00390093" w14:paraId="646B51D8" w14:textId="77777777" w:rsidTr="00423258">
        <w:tc>
          <w:tcPr>
            <w:tcW w:w="3080" w:type="dxa"/>
            <w:tcBorders>
              <w:right w:val="double" w:sz="4" w:space="0" w:color="auto"/>
            </w:tcBorders>
            <w:shd w:val="clear" w:color="auto" w:fill="FFFFFF"/>
            <w:vAlign w:val="bottom"/>
          </w:tcPr>
          <w:p w14:paraId="374EDD24"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Store equipment</w:t>
            </w:r>
          </w:p>
        </w:tc>
        <w:tc>
          <w:tcPr>
            <w:tcW w:w="1375" w:type="dxa"/>
            <w:tcBorders>
              <w:left w:val="double" w:sz="4" w:space="0" w:color="auto"/>
              <w:right w:val="double" w:sz="4" w:space="0" w:color="auto"/>
            </w:tcBorders>
            <w:shd w:val="clear" w:color="auto" w:fill="FFFFFF"/>
            <w:vAlign w:val="bottom"/>
          </w:tcPr>
          <w:p w14:paraId="67867E8D" w14:textId="77777777" w:rsidR="00390093" w:rsidRDefault="00767C19" w:rsidP="00762DD6">
            <w:pPr>
              <w:pStyle w:val="pformab"/>
              <w:spacing w:before="40" w:after="40"/>
              <w:jc w:val="right"/>
              <w:rPr>
                <w:rFonts w:ascii="Arial" w:hAnsi="Arial"/>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40,000</w:t>
            </w:r>
          </w:p>
        </w:tc>
        <w:tc>
          <w:tcPr>
            <w:tcW w:w="3285" w:type="dxa"/>
            <w:tcBorders>
              <w:left w:val="double" w:sz="4" w:space="0" w:color="auto"/>
              <w:right w:val="double" w:sz="4" w:space="0" w:color="auto"/>
            </w:tcBorders>
            <w:shd w:val="clear" w:color="auto" w:fill="FFFFFF"/>
            <w:vAlign w:val="bottom"/>
          </w:tcPr>
          <w:p w14:paraId="2DB1C436"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R. Terrace, capital</w:t>
            </w:r>
          </w:p>
        </w:tc>
        <w:tc>
          <w:tcPr>
            <w:tcW w:w="1350" w:type="dxa"/>
            <w:tcBorders>
              <w:left w:val="double" w:sz="4" w:space="0" w:color="auto"/>
            </w:tcBorders>
            <w:shd w:val="clear" w:color="auto" w:fill="FFFFFF"/>
            <w:vAlign w:val="bottom"/>
          </w:tcPr>
          <w:p w14:paraId="17C10F0E" w14:textId="77777777" w:rsidR="00390093" w:rsidRPr="00F9362D" w:rsidRDefault="00767C19" w:rsidP="004E1D21">
            <w:pPr>
              <w:pStyle w:val="pformab"/>
              <w:spacing w:before="0" w:after="40"/>
              <w:jc w:val="right"/>
              <w:rPr>
                <w:rFonts w:ascii="Arial MT Pro" w:hAnsi="Arial MT Pro"/>
                <w:color w:val="auto"/>
                <w:sz w:val="20"/>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165,000</w:t>
            </w:r>
          </w:p>
        </w:tc>
      </w:tr>
      <w:tr w:rsidR="00390093" w14:paraId="5CAB527D" w14:textId="77777777" w:rsidTr="00423258">
        <w:tc>
          <w:tcPr>
            <w:tcW w:w="3080" w:type="dxa"/>
            <w:tcBorders>
              <w:bottom w:val="double" w:sz="4" w:space="0" w:color="auto"/>
              <w:right w:val="double" w:sz="4" w:space="0" w:color="auto"/>
            </w:tcBorders>
            <w:shd w:val="clear" w:color="auto" w:fill="FFFFFF"/>
            <w:vAlign w:val="bottom"/>
          </w:tcPr>
          <w:p w14:paraId="042FA96F"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Total assets</w:t>
            </w:r>
          </w:p>
        </w:tc>
        <w:tc>
          <w:tcPr>
            <w:tcW w:w="1375" w:type="dxa"/>
            <w:tcBorders>
              <w:left w:val="double" w:sz="4" w:space="0" w:color="auto"/>
              <w:bottom w:val="double" w:sz="4" w:space="0" w:color="auto"/>
              <w:right w:val="double" w:sz="4" w:space="0" w:color="auto"/>
            </w:tcBorders>
            <w:shd w:val="clear" w:color="auto" w:fill="FFFFFF"/>
            <w:vAlign w:val="bottom"/>
          </w:tcPr>
          <w:p w14:paraId="3383B242" w14:textId="77777777" w:rsidR="00390093" w:rsidRDefault="00390093" w:rsidP="00762DD6">
            <w:pPr>
              <w:pStyle w:val="pformab"/>
              <w:spacing w:before="40" w:after="40"/>
              <w:jc w:val="right"/>
              <w:rPr>
                <w:rFonts w:ascii="Arial" w:hAnsi="Arial"/>
                <w:color w:val="auto"/>
                <w:sz w:val="20"/>
                <w:u w:val="double"/>
              </w:rPr>
            </w:pPr>
            <w:r w:rsidRPr="00F9362D">
              <w:rPr>
                <w:rFonts w:ascii="Arial MT Pro" w:hAnsi="Arial MT Pro"/>
                <w:color w:val="auto"/>
                <w:sz w:val="20"/>
                <w:u w:val="double"/>
              </w:rPr>
              <w:t>$212,000</w:t>
            </w:r>
          </w:p>
        </w:tc>
        <w:tc>
          <w:tcPr>
            <w:tcW w:w="3285" w:type="dxa"/>
            <w:tcBorders>
              <w:left w:val="double" w:sz="4" w:space="0" w:color="auto"/>
              <w:bottom w:val="double" w:sz="4" w:space="0" w:color="auto"/>
              <w:right w:val="double" w:sz="4" w:space="0" w:color="auto"/>
            </w:tcBorders>
            <w:shd w:val="clear" w:color="auto" w:fill="FFFFFF"/>
            <w:vAlign w:val="bottom"/>
          </w:tcPr>
          <w:p w14:paraId="5E5A6AE3" w14:textId="5D0692E5" w:rsidR="00390093" w:rsidRDefault="00BE34BB" w:rsidP="0019721B">
            <w:pPr>
              <w:pStyle w:val="pformab"/>
              <w:spacing w:before="40" w:after="40"/>
              <w:rPr>
                <w:rFonts w:ascii="Arial" w:hAnsi="Arial"/>
                <w:color w:val="auto"/>
                <w:sz w:val="20"/>
              </w:rPr>
            </w:pPr>
            <w:r w:rsidRPr="00F9362D">
              <w:rPr>
                <w:rFonts w:ascii="Arial MT Pro" w:hAnsi="Arial MT Pro"/>
                <w:color w:val="auto"/>
                <w:sz w:val="20"/>
              </w:rPr>
              <w:t>Total liabilities and owner’s equity</w:t>
            </w:r>
          </w:p>
        </w:tc>
        <w:tc>
          <w:tcPr>
            <w:tcW w:w="1350" w:type="dxa"/>
            <w:tcBorders>
              <w:left w:val="double" w:sz="4" w:space="0" w:color="auto"/>
              <w:bottom w:val="double" w:sz="4" w:space="0" w:color="auto"/>
            </w:tcBorders>
            <w:shd w:val="clear" w:color="auto" w:fill="FFFFFF"/>
            <w:vAlign w:val="bottom"/>
          </w:tcPr>
          <w:p w14:paraId="4DC3694B" w14:textId="77777777" w:rsidR="00390093" w:rsidRPr="00F9362D" w:rsidRDefault="00DD1906" w:rsidP="004E1D21">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w:t>
            </w:r>
            <w:r w:rsidR="00390093" w:rsidRPr="00F9362D">
              <w:rPr>
                <w:rFonts w:ascii="Arial MT Pro" w:hAnsi="Arial MT Pro"/>
                <w:color w:val="auto"/>
                <w:sz w:val="20"/>
                <w:u w:val="double"/>
              </w:rPr>
              <w:t>212,000</w:t>
            </w:r>
          </w:p>
        </w:tc>
      </w:tr>
    </w:tbl>
    <w:p w14:paraId="64957F4E" w14:textId="77777777" w:rsidR="00220B0A" w:rsidRDefault="00220B0A" w:rsidP="00220B0A">
      <w:pPr>
        <w:pStyle w:val="ph6"/>
        <w:spacing w:before="0"/>
        <w:ind w:left="0"/>
        <w:rPr>
          <w:rFonts w:ascii="Times New Roman" w:hAnsi="Times New Roman"/>
          <w:color w:val="auto"/>
        </w:rPr>
      </w:pPr>
    </w:p>
    <w:p w14:paraId="338862FF" w14:textId="77777777" w:rsidR="00390093" w:rsidRDefault="00390093" w:rsidP="00220B0A">
      <w:pPr>
        <w:pStyle w:val="ph6"/>
        <w:spacing w:before="0"/>
        <w:ind w:left="0"/>
        <w:rPr>
          <w:rFonts w:ascii="Times New Roman" w:hAnsi="Times New Roman"/>
          <w:color w:val="auto"/>
        </w:rPr>
      </w:pPr>
      <w:r w:rsidRPr="001C6BAA">
        <w:rPr>
          <w:rFonts w:ascii="Times New Roman" w:hAnsi="Times New Roman"/>
          <w:color w:val="auto"/>
        </w:rPr>
        <w:t>Req. 6</w:t>
      </w:r>
    </w:p>
    <w:p w14:paraId="7E07ED40" w14:textId="77777777" w:rsidR="005F6255" w:rsidRPr="001C6BAA" w:rsidRDefault="005F6255" w:rsidP="00220B0A">
      <w:pPr>
        <w:pStyle w:val="ph6"/>
        <w:spacing w:before="0"/>
        <w:ind w:left="0"/>
        <w:rPr>
          <w:rFonts w:ascii="Times New Roman" w:hAnsi="Times New Roman"/>
          <w:color w:val="auto"/>
        </w:rPr>
      </w:pPr>
    </w:p>
    <w:p w14:paraId="124AA575" w14:textId="2FA2B2D7" w:rsidR="00390093" w:rsidRDefault="00390093" w:rsidP="005F6255">
      <w:pPr>
        <w:pStyle w:val="ptf"/>
        <w:spacing w:before="0"/>
        <w:ind w:left="0"/>
        <w:rPr>
          <w:color w:val="auto"/>
        </w:rPr>
      </w:pPr>
      <w:r>
        <w:rPr>
          <w:color w:val="auto"/>
        </w:rPr>
        <w:t xml:space="preserve">Ryan is correct in feeling that the business is profitable (profits of $54,000 in December </w:t>
      </w:r>
      <w:r w:rsidR="00EB4E48">
        <w:rPr>
          <w:color w:val="auto"/>
        </w:rPr>
        <w:t>2022</w:t>
      </w:r>
      <w:r w:rsidR="00DD1906">
        <w:rPr>
          <w:color w:val="auto"/>
        </w:rPr>
        <w:t>, on top of p</w:t>
      </w:r>
      <w:r>
        <w:rPr>
          <w:color w:val="auto"/>
        </w:rPr>
        <w:t xml:space="preserve">rofits of $48,000 </w:t>
      </w:r>
      <w:r w:rsidR="00DD1906">
        <w:rPr>
          <w:color w:val="auto"/>
        </w:rPr>
        <w:t>in the first 11 months of the year</w:t>
      </w:r>
      <w:r>
        <w:rPr>
          <w:color w:val="auto"/>
        </w:rPr>
        <w:t xml:space="preserve">). The reason he has to keep investing more money and is unable to make withdrawals at this time is due to the growth of the business; the assets have grown by $42,000 since November 30, </w:t>
      </w:r>
      <w:r w:rsidR="00EB4E48">
        <w:rPr>
          <w:color w:val="auto"/>
        </w:rPr>
        <w:t>2022</w:t>
      </w:r>
      <w:r>
        <w:rPr>
          <w:color w:val="auto"/>
        </w:rPr>
        <w:t xml:space="preserve"> ($</w:t>
      </w:r>
      <w:r w:rsidR="003C4121">
        <w:rPr>
          <w:color w:val="auto"/>
        </w:rPr>
        <w:t>212</w:t>
      </w:r>
      <w:r>
        <w:rPr>
          <w:color w:val="auto"/>
        </w:rPr>
        <w:t>,000 – $170,000) with a decrease in liabilities of only $5,000. Ryan will have to continue to invest (and may be unable to make withdrawals) as long as the business continues to grow by an amount in excess of profitability, unless he finances some of the growth through increasing the liabilities.</w:t>
      </w:r>
    </w:p>
    <w:p w14:paraId="54BA44A8" w14:textId="77777777" w:rsidR="00390093" w:rsidRDefault="00390093" w:rsidP="00220B0A">
      <w:pPr>
        <w:pStyle w:val="ptf"/>
        <w:spacing w:before="120"/>
        <w:ind w:left="0"/>
        <w:rPr>
          <w:color w:val="auto"/>
        </w:rPr>
      </w:pPr>
      <w:r>
        <w:rPr>
          <w:i/>
          <w:iCs/>
          <w:color w:val="auto"/>
        </w:rPr>
        <w:t>Instructional Note:</w:t>
      </w:r>
      <w:r>
        <w:rPr>
          <w:color w:val="auto"/>
        </w:rPr>
        <w:t xml:space="preserve"> Student responses may vary.</w:t>
      </w:r>
    </w:p>
    <w:p w14:paraId="08E8C1FE" w14:textId="77777777" w:rsidR="00390093" w:rsidRPr="00F9362D" w:rsidRDefault="00390093" w:rsidP="003C38CF">
      <w:pPr>
        <w:pStyle w:val="ph2"/>
        <w:spacing w:before="0" w:after="0"/>
        <w:ind w:left="0"/>
        <w:outlineLvl w:val="0"/>
        <w:rPr>
          <w:rFonts w:ascii="Arial MT Pro" w:hAnsi="Arial MT Pro"/>
          <w:color w:val="auto"/>
        </w:rPr>
      </w:pPr>
      <w:r>
        <w:rPr>
          <w:rFonts w:ascii="Times New Roman" w:hAnsi="Times New Roman" w:cs="Times New Roman"/>
          <w:b w:val="0"/>
          <w:bCs w:val="0"/>
          <w:color w:val="auto"/>
          <w:sz w:val="24"/>
          <w:szCs w:val="24"/>
        </w:rPr>
        <w:br w:type="page"/>
      </w:r>
      <w:r w:rsidRPr="00F9362D">
        <w:rPr>
          <w:rFonts w:ascii="Arial MT Pro" w:hAnsi="Arial MT Pro"/>
          <w:color w:val="auto"/>
        </w:rPr>
        <w:lastRenderedPageBreak/>
        <w:t>Problems</w:t>
      </w:r>
    </w:p>
    <w:p w14:paraId="6466E265" w14:textId="0717152C" w:rsidR="00390093" w:rsidRPr="00F9362D" w:rsidRDefault="00390093" w:rsidP="007F5274">
      <w:pPr>
        <w:pStyle w:val="ph2"/>
        <w:spacing w:before="0" w:after="0"/>
        <w:ind w:left="0"/>
        <w:rPr>
          <w:rFonts w:ascii="Arial MT Pro" w:hAnsi="Arial MT Pro"/>
          <w:color w:val="auto"/>
        </w:rPr>
      </w:pPr>
    </w:p>
    <w:p w14:paraId="5A083493" w14:textId="77777777" w:rsidR="00390093" w:rsidRPr="00F9362D" w:rsidRDefault="00390093" w:rsidP="003C38CF">
      <w:pPr>
        <w:pStyle w:val="ph2"/>
        <w:spacing w:before="0" w:after="0"/>
        <w:ind w:left="0"/>
        <w:outlineLvl w:val="0"/>
        <w:rPr>
          <w:rFonts w:ascii="Arial MT Pro" w:hAnsi="Arial MT Pro"/>
          <w:color w:val="auto"/>
        </w:rPr>
      </w:pPr>
      <w:r w:rsidRPr="00F9362D">
        <w:rPr>
          <w:rFonts w:ascii="Arial MT Pro" w:hAnsi="Arial MT Pro"/>
          <w:color w:val="auto"/>
        </w:rPr>
        <w:t>Group B</w:t>
      </w:r>
    </w:p>
    <w:p w14:paraId="07D5DD39" w14:textId="0FB3B641" w:rsidR="00390093" w:rsidRPr="00F9362D" w:rsidRDefault="00390093" w:rsidP="007F5274">
      <w:pPr>
        <w:pStyle w:val="ph3ns"/>
        <w:rPr>
          <w:rFonts w:ascii="Arial MT Pro" w:hAnsi="Arial MT Pro"/>
          <w:color w:val="auto"/>
        </w:rPr>
      </w:pPr>
      <w:r w:rsidRPr="00F9362D">
        <w:rPr>
          <w:rFonts w:ascii="Arial MT Pro" w:hAnsi="Arial MT Pro"/>
          <w:color w:val="auto"/>
        </w:rPr>
        <w:t>(20</w:t>
      </w:r>
      <w:r w:rsidR="00DD0951" w:rsidRPr="00F9362D">
        <w:rPr>
          <w:rFonts w:ascii="Arial MT Pro" w:hAnsi="Arial MT Pro"/>
          <w:color w:val="auto"/>
        </w:rPr>
        <w:t>–</w:t>
      </w:r>
      <w:r w:rsidRPr="00F9362D">
        <w:rPr>
          <w:rFonts w:ascii="Arial MT Pro" w:hAnsi="Arial MT Pro"/>
          <w:color w:val="auto"/>
        </w:rPr>
        <w:t xml:space="preserve">30 min.)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1-1B</w:t>
      </w:r>
    </w:p>
    <w:p w14:paraId="329483D0" w14:textId="77777777" w:rsidR="00390093" w:rsidRPr="00F9362D" w:rsidRDefault="00390093" w:rsidP="007F5274">
      <w:pPr>
        <w:pStyle w:val="ph5"/>
        <w:shd w:val="clear" w:color="auto" w:fill="FFFFFF"/>
        <w:rPr>
          <w:rFonts w:ascii="Arial MT Pro" w:hAnsi="Arial MT Pro"/>
          <w:color w:val="auto"/>
          <w:sz w:val="20"/>
        </w:rPr>
      </w:pPr>
      <w:r w:rsidRPr="00F9362D">
        <w:rPr>
          <w:rFonts w:ascii="Arial MT Pro" w:hAnsi="Arial MT Pro"/>
          <w:color w:val="auto"/>
          <w:sz w:val="20"/>
        </w:rPr>
        <w:t>John Chang Plumbing</w:t>
      </w:r>
    </w:p>
    <w:p w14:paraId="06918D92" w14:textId="77777777" w:rsidR="00390093" w:rsidRDefault="00390093" w:rsidP="003C38CF">
      <w:pPr>
        <w:pStyle w:val="ptf"/>
        <w:spacing w:before="0" w:after="120"/>
        <w:ind w:left="0"/>
        <w:outlineLvl w:val="0"/>
        <w:rPr>
          <w:b/>
          <w:bCs/>
          <w:color w:val="auto"/>
        </w:rPr>
      </w:pPr>
      <w:r>
        <w:rPr>
          <w:b/>
          <w:bCs/>
          <w:color w:val="auto"/>
        </w:rPr>
        <w:t>June 1:</w:t>
      </w:r>
    </w:p>
    <w:p w14:paraId="18F0C6B3" w14:textId="77777777" w:rsidR="00390093" w:rsidRDefault="00390093" w:rsidP="007F5274">
      <w:pPr>
        <w:pStyle w:val="ptf"/>
        <w:spacing w:before="0" w:after="240"/>
        <w:ind w:left="0"/>
        <w:rPr>
          <w:color w:val="auto"/>
        </w:rPr>
      </w:pPr>
      <w:r>
        <w:rPr>
          <w:color w:val="auto"/>
        </w:rPr>
        <w:t xml:space="preserve">Cost </w:t>
      </w:r>
      <w:r w:rsidR="008174EB">
        <w:rPr>
          <w:color w:val="auto"/>
        </w:rPr>
        <w:t>principle of measurement</w:t>
      </w:r>
      <w:r>
        <w:rPr>
          <w:color w:val="auto"/>
        </w:rPr>
        <w:t>: The equipment should be recorded at its purchase price to John, not at its original cost to his brother or at its replacement cost.</w:t>
      </w:r>
    </w:p>
    <w:p w14:paraId="68037E64" w14:textId="77777777" w:rsidR="00390093" w:rsidRDefault="00390093" w:rsidP="003C38CF">
      <w:pPr>
        <w:pStyle w:val="ptf"/>
        <w:spacing w:before="0" w:after="120"/>
        <w:ind w:left="0"/>
        <w:outlineLvl w:val="0"/>
        <w:rPr>
          <w:b/>
          <w:bCs/>
          <w:color w:val="auto"/>
        </w:rPr>
      </w:pPr>
      <w:r>
        <w:rPr>
          <w:b/>
          <w:bCs/>
          <w:color w:val="auto"/>
        </w:rPr>
        <w:t>June 3:</w:t>
      </w:r>
    </w:p>
    <w:p w14:paraId="6914B976" w14:textId="77777777" w:rsidR="00390093" w:rsidRDefault="00390093" w:rsidP="007F5274">
      <w:pPr>
        <w:pStyle w:val="ptf"/>
        <w:spacing w:before="0" w:after="240"/>
        <w:ind w:left="0"/>
        <w:rPr>
          <w:color w:val="auto"/>
        </w:rPr>
      </w:pPr>
      <w:r>
        <w:rPr>
          <w:color w:val="auto"/>
        </w:rPr>
        <w:t xml:space="preserve">Reliability </w:t>
      </w:r>
      <w:r w:rsidR="008174EB">
        <w:rPr>
          <w:color w:val="auto"/>
        </w:rPr>
        <w:t>characteristic</w:t>
      </w:r>
      <w:r>
        <w:rPr>
          <w:color w:val="auto"/>
        </w:rPr>
        <w:t xml:space="preserve">: The work should be recorded at $1,000, not at the </w:t>
      </w:r>
      <w:r w:rsidR="003735E3">
        <w:rPr>
          <w:color w:val="auto"/>
        </w:rPr>
        <w:t>“</w:t>
      </w:r>
      <w:r>
        <w:rPr>
          <w:color w:val="auto"/>
        </w:rPr>
        <w:t>normal</w:t>
      </w:r>
      <w:r w:rsidR="003735E3">
        <w:rPr>
          <w:color w:val="auto"/>
        </w:rPr>
        <w:t>”</w:t>
      </w:r>
      <w:r>
        <w:rPr>
          <w:color w:val="auto"/>
        </w:rPr>
        <w:t xml:space="preserve"> amount, as the amount actually charged is the only objective evidence of what the work was worth.</w:t>
      </w:r>
    </w:p>
    <w:p w14:paraId="5B1BDCBA" w14:textId="77777777" w:rsidR="00390093" w:rsidRDefault="00390093" w:rsidP="003C38CF">
      <w:pPr>
        <w:pStyle w:val="ptf"/>
        <w:spacing w:before="0" w:after="120"/>
        <w:ind w:left="0"/>
        <w:outlineLvl w:val="0"/>
        <w:rPr>
          <w:b/>
          <w:bCs/>
          <w:color w:val="auto"/>
        </w:rPr>
      </w:pPr>
      <w:r>
        <w:rPr>
          <w:b/>
          <w:bCs/>
          <w:color w:val="auto"/>
        </w:rPr>
        <w:t>June 10:</w:t>
      </w:r>
    </w:p>
    <w:p w14:paraId="56EFA4E2" w14:textId="77777777" w:rsidR="00390093" w:rsidRDefault="00390093" w:rsidP="007F5274">
      <w:pPr>
        <w:pStyle w:val="ptf"/>
        <w:spacing w:before="0" w:after="240"/>
        <w:ind w:left="0"/>
        <w:rPr>
          <w:color w:val="auto"/>
        </w:rPr>
      </w:pPr>
      <w:r>
        <w:rPr>
          <w:color w:val="auto"/>
        </w:rPr>
        <w:t xml:space="preserve">Cost </w:t>
      </w:r>
      <w:r w:rsidR="008174EB">
        <w:rPr>
          <w:color w:val="auto"/>
        </w:rPr>
        <w:t>principle of measurement</w:t>
      </w:r>
      <w:r>
        <w:rPr>
          <w:color w:val="auto"/>
        </w:rPr>
        <w:t xml:space="preserve">: This event should not be recorded as a transaction since no </w:t>
      </w:r>
      <w:r w:rsidR="003735E3">
        <w:rPr>
          <w:color w:val="auto"/>
        </w:rPr>
        <w:t>“</w:t>
      </w:r>
      <w:r>
        <w:rPr>
          <w:color w:val="auto"/>
        </w:rPr>
        <w:t>cost</w:t>
      </w:r>
      <w:r w:rsidR="003735E3">
        <w:rPr>
          <w:color w:val="auto"/>
        </w:rPr>
        <w:t>”</w:t>
      </w:r>
      <w:r>
        <w:rPr>
          <w:color w:val="auto"/>
        </w:rPr>
        <w:t xml:space="preserve"> was paid or received with the signing of the lease. This event does not meet the definition of a transaction.</w:t>
      </w:r>
    </w:p>
    <w:p w14:paraId="42955FB9" w14:textId="77777777" w:rsidR="00390093" w:rsidRDefault="00390093" w:rsidP="003C38CF">
      <w:pPr>
        <w:pStyle w:val="ptf"/>
        <w:spacing w:before="0" w:after="120"/>
        <w:ind w:left="0"/>
        <w:outlineLvl w:val="0"/>
        <w:rPr>
          <w:b/>
          <w:bCs/>
          <w:color w:val="auto"/>
        </w:rPr>
      </w:pPr>
      <w:r>
        <w:rPr>
          <w:b/>
          <w:bCs/>
          <w:color w:val="auto"/>
        </w:rPr>
        <w:t>June 18:</w:t>
      </w:r>
    </w:p>
    <w:p w14:paraId="77860C14" w14:textId="77777777" w:rsidR="00390093" w:rsidRDefault="00390093" w:rsidP="007F5274">
      <w:pPr>
        <w:pStyle w:val="ptf"/>
        <w:spacing w:before="0" w:after="240"/>
        <w:ind w:left="0"/>
        <w:rPr>
          <w:color w:val="auto"/>
        </w:rPr>
      </w:pPr>
      <w:r>
        <w:rPr>
          <w:color w:val="auto"/>
        </w:rPr>
        <w:t xml:space="preserve">Economic </w:t>
      </w:r>
      <w:r w:rsidR="008174EB">
        <w:rPr>
          <w:color w:val="auto"/>
        </w:rPr>
        <w:t>entity assumption</w:t>
      </w:r>
      <w:r>
        <w:rPr>
          <w:color w:val="auto"/>
        </w:rPr>
        <w:t>: The loan should not be recorded by the company as it is a personal liability of John.</w:t>
      </w:r>
    </w:p>
    <w:p w14:paraId="6C8A4D3B" w14:textId="77777777" w:rsidR="00390093" w:rsidRDefault="00390093" w:rsidP="00831C47">
      <w:pPr>
        <w:pStyle w:val="ptf"/>
        <w:spacing w:before="0" w:after="120"/>
        <w:ind w:left="0"/>
        <w:outlineLvl w:val="0"/>
        <w:rPr>
          <w:b/>
          <w:bCs/>
          <w:color w:val="auto"/>
        </w:rPr>
      </w:pPr>
      <w:r>
        <w:rPr>
          <w:b/>
          <w:bCs/>
          <w:color w:val="auto"/>
        </w:rPr>
        <w:t>June 28:</w:t>
      </w:r>
    </w:p>
    <w:p w14:paraId="10C1B4EA" w14:textId="125B5832" w:rsidR="00390093" w:rsidRDefault="00390093" w:rsidP="003C38CF">
      <w:pPr>
        <w:pStyle w:val="ptf"/>
        <w:spacing w:before="0" w:after="240"/>
        <w:ind w:left="0"/>
        <w:rPr>
          <w:color w:val="auto"/>
        </w:rPr>
      </w:pPr>
      <w:r>
        <w:rPr>
          <w:color w:val="auto"/>
        </w:rPr>
        <w:t xml:space="preserve">Economic </w:t>
      </w:r>
      <w:r w:rsidR="008174EB">
        <w:rPr>
          <w:color w:val="auto"/>
        </w:rPr>
        <w:t>entity assumption</w:t>
      </w:r>
      <w:r>
        <w:rPr>
          <w:color w:val="auto"/>
        </w:rPr>
        <w:t xml:space="preserve">: The $7,000 that John paid on the loan is irrelevant to the records of John Chang Plumbing as it is a personal transaction and therefore should not be recorded by the company. The $12,000 withdrawal does relate to the business and should be treated as a reduction of </w:t>
      </w:r>
      <w:r w:rsidR="00730C6D">
        <w:rPr>
          <w:color w:val="auto"/>
        </w:rPr>
        <w:t>o</w:t>
      </w:r>
      <w:r>
        <w:rPr>
          <w:color w:val="auto"/>
        </w:rPr>
        <w:t>wner</w:t>
      </w:r>
      <w:r w:rsidR="00942890">
        <w:rPr>
          <w:color w:val="auto"/>
        </w:rPr>
        <w:t>’</w:t>
      </w:r>
      <w:r>
        <w:rPr>
          <w:color w:val="auto"/>
        </w:rPr>
        <w:t xml:space="preserve">s </w:t>
      </w:r>
      <w:r w:rsidR="00730C6D">
        <w:rPr>
          <w:color w:val="auto"/>
        </w:rPr>
        <w:t>e</w:t>
      </w:r>
      <w:r>
        <w:rPr>
          <w:color w:val="auto"/>
        </w:rPr>
        <w:t>quity.</w:t>
      </w:r>
    </w:p>
    <w:p w14:paraId="72463ECF" w14:textId="77777777" w:rsidR="00920133" w:rsidRDefault="00920133" w:rsidP="00831C47">
      <w:pPr>
        <w:pStyle w:val="ptf"/>
        <w:spacing w:before="0" w:after="120"/>
        <w:ind w:left="0"/>
        <w:outlineLvl w:val="0"/>
        <w:rPr>
          <w:b/>
          <w:bCs/>
          <w:color w:val="auto"/>
        </w:rPr>
      </w:pPr>
      <w:r>
        <w:rPr>
          <w:b/>
          <w:bCs/>
          <w:color w:val="auto"/>
        </w:rPr>
        <w:t>June 30:</w:t>
      </w:r>
    </w:p>
    <w:p w14:paraId="0BE4882F" w14:textId="555327FE" w:rsidR="00920133" w:rsidRDefault="00920133" w:rsidP="00920133">
      <w:pPr>
        <w:pStyle w:val="ptf"/>
        <w:spacing w:before="0" w:after="120"/>
        <w:ind w:left="0"/>
        <w:rPr>
          <w:color w:val="auto"/>
        </w:rPr>
      </w:pPr>
      <w:r>
        <w:rPr>
          <w:color w:val="auto"/>
        </w:rPr>
        <w:t>Stable</w:t>
      </w:r>
      <w:r w:rsidR="008174EB">
        <w:rPr>
          <w:color w:val="auto"/>
        </w:rPr>
        <w:t xml:space="preserve"> monetary unit assumption</w:t>
      </w:r>
      <w:r>
        <w:rPr>
          <w:color w:val="auto"/>
        </w:rPr>
        <w:t>: John must leave the value of the shop equipment at $</w:t>
      </w:r>
      <w:r w:rsidR="00A34DF9">
        <w:rPr>
          <w:color w:val="auto"/>
        </w:rPr>
        <w:t>30</w:t>
      </w:r>
      <w:r>
        <w:rPr>
          <w:color w:val="auto"/>
        </w:rPr>
        <w:t>,000. Accountants assume that the dollar</w:t>
      </w:r>
      <w:r w:rsidR="00942890">
        <w:rPr>
          <w:color w:val="auto"/>
        </w:rPr>
        <w:t>’</w:t>
      </w:r>
      <w:r>
        <w:rPr>
          <w:color w:val="auto"/>
        </w:rPr>
        <w:t xml:space="preserve">s purchasing power is relatively </w:t>
      </w:r>
      <w:r w:rsidR="00952C6C">
        <w:rPr>
          <w:color w:val="auto"/>
        </w:rPr>
        <w:t>stable,</w:t>
      </w:r>
      <w:r>
        <w:rPr>
          <w:color w:val="auto"/>
        </w:rPr>
        <w:t xml:space="preserve"> and the stable</w:t>
      </w:r>
      <w:r w:rsidR="00DD47A6">
        <w:rPr>
          <w:color w:val="auto"/>
        </w:rPr>
        <w:t xml:space="preserve"> </w:t>
      </w:r>
      <w:r>
        <w:rPr>
          <w:color w:val="auto"/>
        </w:rPr>
        <w:t>monetary</w:t>
      </w:r>
      <w:r w:rsidR="00DD47A6">
        <w:rPr>
          <w:color w:val="auto"/>
        </w:rPr>
        <w:t xml:space="preserve"> </w:t>
      </w:r>
      <w:r>
        <w:rPr>
          <w:color w:val="auto"/>
        </w:rPr>
        <w:t>unit assumption is the basis for ignoring the effects of inflation in the accounting records.</w:t>
      </w:r>
    </w:p>
    <w:p w14:paraId="594925A6" w14:textId="72320D18" w:rsidR="00390093" w:rsidRPr="00F9362D" w:rsidRDefault="007F5274" w:rsidP="00C9089A">
      <w:pPr>
        <w:pStyle w:val="ph3"/>
        <w:shd w:val="clear" w:color="auto" w:fill="FFFFFF"/>
        <w:tabs>
          <w:tab w:val="right" w:pos="9384"/>
        </w:tabs>
        <w:spacing w:before="0"/>
        <w:ind w:left="0" w:right="0"/>
        <w:jc w:val="left"/>
        <w:rPr>
          <w:rFonts w:ascii="Arial MT Pro" w:hAnsi="Arial MT Pro"/>
          <w:color w:val="auto"/>
        </w:rPr>
      </w:pPr>
      <w:r w:rsidRPr="001C6BAA">
        <w:rPr>
          <w:rFonts w:ascii="Times New Roman" w:hAnsi="Times New Roman" w:cs="Helvetica"/>
          <w:color w:val="auto"/>
          <w:sz w:val="24"/>
          <w:szCs w:val="24"/>
        </w:rPr>
        <w:br w:type="page"/>
      </w:r>
      <w:r w:rsidR="00390093" w:rsidRPr="001C6BAA">
        <w:rPr>
          <w:rFonts w:ascii="Times New Roman" w:hAnsi="Times New Roman" w:cs="Helvetica"/>
          <w:color w:val="auto"/>
          <w:sz w:val="24"/>
          <w:szCs w:val="24"/>
        </w:rPr>
        <w:lastRenderedPageBreak/>
        <w:t>Req. 1</w:t>
      </w:r>
      <w:r w:rsidR="00390093" w:rsidRPr="00F9362D">
        <w:rPr>
          <w:rFonts w:ascii="Arial MT Pro" w:hAnsi="Arial MT Pro" w:cs="Helvetica"/>
          <w:color w:val="auto"/>
        </w:rPr>
        <w:tab/>
        <w:t>(15</w:t>
      </w:r>
      <w:r w:rsidR="00DD0951" w:rsidRPr="00F9362D">
        <w:rPr>
          <w:rFonts w:ascii="Arial MT Pro" w:hAnsi="Arial MT Pro" w:cs="Helvetica"/>
          <w:color w:val="auto"/>
        </w:rPr>
        <w:t>–</w:t>
      </w:r>
      <w:r w:rsidR="00390093" w:rsidRPr="00F9362D">
        <w:rPr>
          <w:rFonts w:ascii="Arial MT Pro" w:hAnsi="Arial MT Pro" w:cs="Helvetica"/>
          <w:color w:val="auto"/>
        </w:rPr>
        <w:t xml:space="preserve">20 min.) </w:t>
      </w:r>
      <w:r w:rsidR="00CF4777" w:rsidRPr="00F9362D">
        <w:rPr>
          <w:rFonts w:ascii="Arial MT Pro" w:hAnsi="Arial MT Pro" w:cs="Helvetica"/>
          <w:b/>
          <w:bCs/>
          <w:i w:val="0"/>
          <w:iCs w:val="0"/>
          <w:color w:val="auto"/>
          <w:sz w:val="36"/>
          <w:szCs w:val="36"/>
        </w:rPr>
        <w:t>P</w:t>
      </w:r>
      <w:r w:rsidR="00390093" w:rsidRPr="00F9362D">
        <w:rPr>
          <w:rFonts w:ascii="Arial MT Pro" w:hAnsi="Arial MT Pro" w:cs="Helvetica"/>
          <w:b/>
          <w:bCs/>
          <w:i w:val="0"/>
          <w:iCs w:val="0"/>
          <w:color w:val="auto"/>
          <w:sz w:val="36"/>
          <w:szCs w:val="36"/>
        </w:rPr>
        <w:t>1-2B</w:t>
      </w:r>
    </w:p>
    <w:p w14:paraId="66364272" w14:textId="77777777" w:rsidR="001A65D8" w:rsidRDefault="001A65D8" w:rsidP="007F5274">
      <w:pPr>
        <w:pStyle w:val="ptfns"/>
        <w:shd w:val="clear" w:color="auto" w:fill="FFFFFF"/>
        <w:tabs>
          <w:tab w:val="center" w:pos="5060"/>
        </w:tabs>
        <w:ind w:left="0"/>
        <w:jc w:val="left"/>
        <w:rPr>
          <w:color w:val="auto"/>
        </w:rPr>
      </w:pPr>
    </w:p>
    <w:p w14:paraId="4A9FF3E5" w14:textId="77777777" w:rsidR="00390093" w:rsidRDefault="00390093" w:rsidP="003C38CF">
      <w:pPr>
        <w:pStyle w:val="ptfns"/>
        <w:shd w:val="clear" w:color="auto" w:fill="FFFFFF"/>
        <w:tabs>
          <w:tab w:val="center" w:pos="5060"/>
        </w:tabs>
        <w:ind w:left="0"/>
        <w:jc w:val="left"/>
        <w:outlineLvl w:val="0"/>
        <w:rPr>
          <w:color w:val="auto"/>
        </w:rPr>
      </w:pPr>
      <w:r>
        <w:rPr>
          <w:color w:val="auto"/>
        </w:rPr>
        <w:t>Classification of Transactions</w:t>
      </w:r>
    </w:p>
    <w:p w14:paraId="755C61EB" w14:textId="77777777" w:rsidR="00390093" w:rsidRDefault="00390093" w:rsidP="00220B0A">
      <w:pPr>
        <w:pStyle w:val="ptf"/>
        <w:tabs>
          <w:tab w:val="right" w:pos="900"/>
          <w:tab w:val="right" w:pos="1530"/>
          <w:tab w:val="right" w:pos="2790"/>
          <w:tab w:val="right" w:pos="3330"/>
        </w:tabs>
        <w:spacing w:before="120"/>
        <w:ind w:left="0"/>
        <w:rPr>
          <w:color w:val="auto"/>
        </w:rPr>
      </w:pPr>
      <w:r>
        <w:rPr>
          <w:color w:val="auto"/>
        </w:rPr>
        <w:t>Jul</w:t>
      </w:r>
      <w:r w:rsidR="007F5274">
        <w:rPr>
          <w:color w:val="auto"/>
        </w:rPr>
        <w:t>.</w:t>
      </w:r>
      <w:r>
        <w:rPr>
          <w:color w:val="auto"/>
        </w:rPr>
        <w:tab/>
        <w:t>1</w:t>
      </w:r>
      <w:r>
        <w:rPr>
          <w:color w:val="auto"/>
        </w:rPr>
        <w:tab/>
        <w:t>c</w:t>
      </w:r>
      <w:r>
        <w:rPr>
          <w:color w:val="auto"/>
        </w:rPr>
        <w:tab/>
        <w:t>7</w:t>
      </w:r>
      <w:r>
        <w:rPr>
          <w:color w:val="auto"/>
        </w:rPr>
        <w:tab/>
        <w:t>a</w:t>
      </w:r>
    </w:p>
    <w:p w14:paraId="74256A61" w14:textId="77777777" w:rsidR="00390093" w:rsidRDefault="00390093" w:rsidP="007F5274">
      <w:pPr>
        <w:pStyle w:val="ptfns"/>
        <w:shd w:val="clear" w:color="auto" w:fill="FFFFFF"/>
        <w:tabs>
          <w:tab w:val="right" w:pos="900"/>
          <w:tab w:val="right" w:pos="1530"/>
          <w:tab w:val="right" w:pos="2790"/>
          <w:tab w:val="right" w:pos="3330"/>
        </w:tabs>
        <w:ind w:left="0"/>
        <w:rPr>
          <w:color w:val="auto"/>
        </w:rPr>
      </w:pPr>
      <w:r>
        <w:rPr>
          <w:color w:val="auto"/>
        </w:rPr>
        <w:tab/>
        <w:t>2</w:t>
      </w:r>
      <w:r>
        <w:rPr>
          <w:color w:val="auto"/>
        </w:rPr>
        <w:tab/>
        <w:t>c</w:t>
      </w:r>
      <w:r>
        <w:rPr>
          <w:color w:val="auto"/>
        </w:rPr>
        <w:tab/>
        <w:t>9</w:t>
      </w:r>
      <w:r>
        <w:rPr>
          <w:color w:val="auto"/>
        </w:rPr>
        <w:tab/>
        <w:t>a</w:t>
      </w:r>
    </w:p>
    <w:p w14:paraId="5A6F0EBC" w14:textId="77777777" w:rsidR="00390093" w:rsidRDefault="00390093" w:rsidP="007F5274">
      <w:pPr>
        <w:pStyle w:val="ptfns"/>
        <w:shd w:val="clear" w:color="auto" w:fill="FFFFFF"/>
        <w:tabs>
          <w:tab w:val="right" w:pos="900"/>
          <w:tab w:val="right" w:pos="1530"/>
          <w:tab w:val="right" w:pos="2790"/>
          <w:tab w:val="right" w:pos="3330"/>
        </w:tabs>
        <w:ind w:left="0"/>
        <w:rPr>
          <w:color w:val="auto"/>
        </w:rPr>
      </w:pPr>
      <w:r>
        <w:rPr>
          <w:color w:val="auto"/>
        </w:rPr>
        <w:tab/>
        <w:t>3</w:t>
      </w:r>
      <w:r>
        <w:rPr>
          <w:color w:val="auto"/>
        </w:rPr>
        <w:tab/>
        <w:t>c</w:t>
      </w:r>
      <w:r>
        <w:rPr>
          <w:color w:val="auto"/>
        </w:rPr>
        <w:tab/>
        <w:t>23</w:t>
      </w:r>
      <w:r>
        <w:rPr>
          <w:color w:val="auto"/>
        </w:rPr>
        <w:tab/>
        <w:t>a</w:t>
      </w:r>
    </w:p>
    <w:p w14:paraId="71953A1B" w14:textId="77777777" w:rsidR="00390093" w:rsidRDefault="00390093" w:rsidP="007F5274">
      <w:pPr>
        <w:pStyle w:val="ptfns"/>
        <w:shd w:val="clear" w:color="auto" w:fill="FFFFFF"/>
        <w:tabs>
          <w:tab w:val="right" w:pos="900"/>
          <w:tab w:val="right" w:pos="1530"/>
          <w:tab w:val="right" w:pos="2790"/>
          <w:tab w:val="right" w:pos="3330"/>
        </w:tabs>
        <w:ind w:left="0"/>
        <w:rPr>
          <w:color w:val="auto"/>
        </w:rPr>
      </w:pPr>
      <w:r>
        <w:rPr>
          <w:color w:val="auto"/>
        </w:rPr>
        <w:tab/>
        <w:t>5</w:t>
      </w:r>
      <w:r>
        <w:rPr>
          <w:color w:val="auto"/>
        </w:rPr>
        <w:tab/>
        <w:t>a</w:t>
      </w:r>
      <w:r>
        <w:rPr>
          <w:color w:val="auto"/>
        </w:rPr>
        <w:tab/>
        <w:t>31</w:t>
      </w:r>
      <w:r>
        <w:rPr>
          <w:color w:val="auto"/>
        </w:rPr>
        <w:tab/>
        <w:t>a</w:t>
      </w:r>
    </w:p>
    <w:p w14:paraId="04E308A9" w14:textId="77777777" w:rsidR="00390093" w:rsidRDefault="00390093" w:rsidP="007F5274">
      <w:pPr>
        <w:pStyle w:val="ptfns"/>
        <w:shd w:val="clear" w:color="auto" w:fill="FFFFFF"/>
        <w:tabs>
          <w:tab w:val="right" w:pos="900"/>
          <w:tab w:val="right" w:pos="1530"/>
          <w:tab w:val="right" w:pos="2790"/>
          <w:tab w:val="right" w:pos="3330"/>
        </w:tabs>
        <w:ind w:left="0"/>
        <w:rPr>
          <w:color w:val="auto"/>
        </w:rPr>
      </w:pPr>
      <w:r>
        <w:rPr>
          <w:color w:val="auto"/>
        </w:rPr>
        <w:tab/>
        <w:t>5</w:t>
      </w:r>
      <w:r>
        <w:rPr>
          <w:color w:val="auto"/>
        </w:rPr>
        <w:tab/>
        <w:t>a</w:t>
      </w:r>
    </w:p>
    <w:p w14:paraId="14CFEFC6" w14:textId="77777777" w:rsidR="00390093" w:rsidRDefault="00390093" w:rsidP="007F5274">
      <w:pPr>
        <w:pStyle w:val="ptfns"/>
        <w:shd w:val="clear" w:color="auto" w:fill="FFFFFF"/>
        <w:tabs>
          <w:tab w:val="right" w:pos="900"/>
          <w:tab w:val="right" w:pos="1530"/>
          <w:tab w:val="right" w:pos="2790"/>
          <w:tab w:val="right" w:pos="3330"/>
        </w:tabs>
        <w:ind w:left="0"/>
        <w:rPr>
          <w:color w:val="auto"/>
        </w:rPr>
      </w:pPr>
      <w:r>
        <w:rPr>
          <w:color w:val="auto"/>
        </w:rPr>
        <w:tab/>
        <w:t>6</w:t>
      </w:r>
      <w:r>
        <w:rPr>
          <w:color w:val="auto"/>
        </w:rPr>
        <w:tab/>
        <w:t>b</w:t>
      </w:r>
    </w:p>
    <w:p w14:paraId="082E3123" w14:textId="77777777" w:rsidR="00390093" w:rsidRDefault="00390093" w:rsidP="00390093">
      <w:pPr>
        <w:shd w:val="clear" w:color="auto" w:fill="FFFFFF"/>
      </w:pPr>
    </w:p>
    <w:p w14:paraId="597A1D60" w14:textId="77777777" w:rsidR="00390093" w:rsidRPr="00F9362D" w:rsidRDefault="00390093" w:rsidP="00390093">
      <w:pPr>
        <w:pStyle w:val="ph1"/>
        <w:shd w:val="clear" w:color="auto" w:fill="FFFF9F"/>
        <w:rPr>
          <w:rFonts w:ascii="Arial MT Pro" w:hAnsi="Arial MT Pro" w:cs="Helvetica"/>
          <w:color w:val="auto"/>
          <w:sz w:val="27"/>
          <w:szCs w:val="27"/>
        </w:rPr>
        <w:sectPr w:rsidR="00390093" w:rsidRPr="00F9362D" w:rsidSect="00AA1345">
          <w:headerReference w:type="even" r:id="rId34"/>
          <w:headerReference w:type="default" r:id="rId35"/>
          <w:footerReference w:type="even" r:id="rId36"/>
          <w:footerReference w:type="default" r:id="rId37"/>
          <w:pgSz w:w="12241" w:h="15841" w:code="1"/>
          <w:pgMar w:top="1440" w:right="1135" w:bottom="1440" w:left="1702" w:header="720" w:footer="720" w:gutter="0"/>
          <w:cols w:space="720"/>
          <w:noEndnote/>
          <w:docGrid w:linePitch="326"/>
        </w:sectPr>
      </w:pPr>
    </w:p>
    <w:p w14:paraId="3CC5C664" w14:textId="77777777" w:rsidR="00390093" w:rsidRPr="00F9362D" w:rsidRDefault="00390093" w:rsidP="001F3956">
      <w:pPr>
        <w:pStyle w:val="ph3ns"/>
        <w:tabs>
          <w:tab w:val="right" w:pos="12996"/>
        </w:tabs>
        <w:jc w:val="left"/>
        <w:rPr>
          <w:rFonts w:ascii="Arial MT Pro" w:hAnsi="Arial MT Pro"/>
          <w:color w:val="auto"/>
        </w:rPr>
      </w:pPr>
      <w:r w:rsidRPr="001C6BAA">
        <w:rPr>
          <w:color w:val="auto"/>
          <w:sz w:val="24"/>
        </w:rPr>
        <w:lastRenderedPageBreak/>
        <w:t>Req. 2</w:t>
      </w:r>
      <w:r w:rsidRPr="00F9362D">
        <w:rPr>
          <w:rFonts w:ascii="Arial MT Pro" w:hAnsi="Arial MT Pro"/>
          <w:color w:val="auto"/>
        </w:rPr>
        <w:tab/>
        <w:t xml:space="preserve">(continued)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1-2B</w:t>
      </w:r>
    </w:p>
    <w:p w14:paraId="0A58ADFE" w14:textId="77777777" w:rsidR="00390093" w:rsidRPr="00F9362D" w:rsidRDefault="00390093" w:rsidP="00390093">
      <w:pPr>
        <w:pStyle w:val="ph5"/>
        <w:shd w:val="clear" w:color="auto" w:fill="FFFFFF"/>
        <w:rPr>
          <w:rFonts w:ascii="Arial MT Pro" w:hAnsi="Arial MT Pro"/>
          <w:color w:val="auto"/>
          <w:sz w:val="20"/>
        </w:rPr>
      </w:pPr>
      <w:r w:rsidRPr="00F9362D">
        <w:rPr>
          <w:rFonts w:ascii="Arial MT Pro" w:hAnsi="Arial MT Pro"/>
          <w:color w:val="auto"/>
          <w:sz w:val="20"/>
        </w:rPr>
        <w:t>Horowitz Design</w:t>
      </w:r>
    </w:p>
    <w:p w14:paraId="07179D94" w14:textId="77777777" w:rsidR="00390093" w:rsidRPr="00F9362D" w:rsidRDefault="00390093" w:rsidP="003C38CF">
      <w:pPr>
        <w:pStyle w:val="ph1"/>
        <w:shd w:val="clear" w:color="auto" w:fill="FFFFFF"/>
        <w:spacing w:after="120"/>
        <w:ind w:left="0"/>
        <w:jc w:val="center"/>
        <w:outlineLvl w:val="0"/>
        <w:rPr>
          <w:rFonts w:ascii="Arial MT Pro" w:hAnsi="Arial MT Pro" w:cs="Helvetica"/>
          <w:color w:val="auto"/>
          <w:sz w:val="27"/>
          <w:szCs w:val="27"/>
        </w:rPr>
      </w:pPr>
      <w:r w:rsidRPr="00F9362D">
        <w:rPr>
          <w:rFonts w:ascii="Arial MT Pro" w:hAnsi="Arial MT Pro" w:cs="Helvetica"/>
          <w:color w:val="auto"/>
          <w:sz w:val="27"/>
          <w:szCs w:val="27"/>
        </w:rPr>
        <w:t>Analysis of Transactions</w:t>
      </w:r>
    </w:p>
    <w:tbl>
      <w:tblPr>
        <w:tblW w:w="1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688"/>
        <w:gridCol w:w="1248"/>
        <w:gridCol w:w="278"/>
        <w:gridCol w:w="1115"/>
        <w:gridCol w:w="278"/>
        <w:gridCol w:w="929"/>
        <w:gridCol w:w="278"/>
        <w:gridCol w:w="1004"/>
        <w:gridCol w:w="18"/>
        <w:gridCol w:w="252"/>
        <w:gridCol w:w="1080"/>
        <w:gridCol w:w="270"/>
        <w:gridCol w:w="1091"/>
        <w:gridCol w:w="243"/>
        <w:gridCol w:w="1150"/>
        <w:gridCol w:w="278"/>
        <w:gridCol w:w="929"/>
        <w:gridCol w:w="255"/>
        <w:gridCol w:w="1138"/>
        <w:gridCol w:w="8"/>
      </w:tblGrid>
      <w:tr w:rsidR="00042B23" w14:paraId="11EBB750" w14:textId="77777777" w:rsidTr="00762DD6">
        <w:trPr>
          <w:cantSplit/>
          <w:trHeight w:val="283"/>
        </w:trPr>
        <w:tc>
          <w:tcPr>
            <w:tcW w:w="1278" w:type="dxa"/>
            <w:gridSpan w:val="2"/>
            <w:tcBorders>
              <w:top w:val="double" w:sz="4" w:space="0" w:color="auto"/>
              <w:left w:val="double" w:sz="4" w:space="0" w:color="auto"/>
              <w:bottom w:val="nil"/>
              <w:right w:val="single" w:sz="4" w:space="0" w:color="000000"/>
            </w:tcBorders>
            <w:shd w:val="clear" w:color="auto" w:fill="FFFFFF"/>
          </w:tcPr>
          <w:p w14:paraId="3004E200" w14:textId="77777777" w:rsidR="00042B23" w:rsidRPr="00762DD6" w:rsidRDefault="00042B23" w:rsidP="004E1D21">
            <w:pPr>
              <w:pStyle w:val="pformhead"/>
              <w:tabs>
                <w:tab w:val="center" w:pos="4510"/>
                <w:tab w:val="center" w:pos="7425"/>
                <w:tab w:val="center" w:pos="8140"/>
                <w:tab w:val="center" w:pos="8855"/>
                <w:tab w:val="center" w:pos="9680"/>
              </w:tabs>
              <w:spacing w:before="40" w:after="0"/>
              <w:jc w:val="left"/>
              <w:rPr>
                <w:rFonts w:ascii="Arial" w:hAnsi="Arial" w:cs="Arial"/>
                <w:b/>
                <w:color w:val="auto"/>
                <w:sz w:val="16"/>
                <w:szCs w:val="16"/>
              </w:rPr>
            </w:pPr>
            <w:r w:rsidRPr="00F9362D">
              <w:rPr>
                <w:rFonts w:ascii="Arial MT Pro" w:hAnsi="Arial MT Pro" w:cs="Arial"/>
                <w:b/>
                <w:color w:val="auto"/>
                <w:sz w:val="16"/>
                <w:szCs w:val="16"/>
              </w:rPr>
              <w:t xml:space="preserve">                                  </w:t>
            </w:r>
          </w:p>
        </w:tc>
        <w:tc>
          <w:tcPr>
            <w:tcW w:w="5130" w:type="dxa"/>
            <w:gridSpan w:val="7"/>
            <w:tcBorders>
              <w:top w:val="double" w:sz="4" w:space="0" w:color="auto"/>
              <w:left w:val="single" w:sz="4" w:space="0" w:color="000000"/>
              <w:bottom w:val="single" w:sz="4" w:space="0" w:color="auto"/>
              <w:right w:val="nil"/>
            </w:tcBorders>
            <w:shd w:val="clear" w:color="auto" w:fill="FFFFFF"/>
          </w:tcPr>
          <w:p w14:paraId="465EEC6C" w14:textId="77777777" w:rsidR="00042B23" w:rsidRPr="00762DD6" w:rsidRDefault="00042B23" w:rsidP="00762DD6">
            <w:pPr>
              <w:pStyle w:val="pformhead"/>
              <w:tabs>
                <w:tab w:val="center" w:pos="4510"/>
                <w:tab w:val="center" w:pos="7425"/>
                <w:tab w:val="center" w:pos="8140"/>
                <w:tab w:val="center" w:pos="8855"/>
                <w:tab w:val="center" w:pos="9680"/>
              </w:tabs>
              <w:spacing w:before="40" w:after="0"/>
              <w:rPr>
                <w:rFonts w:ascii="Arial" w:hAnsi="Arial" w:cs="Arial"/>
                <w:b/>
                <w:color w:val="auto"/>
                <w:sz w:val="16"/>
                <w:szCs w:val="16"/>
              </w:rPr>
            </w:pPr>
            <w:r w:rsidRPr="00F9362D">
              <w:rPr>
                <w:rFonts w:ascii="Arial MT Pro" w:hAnsi="Arial MT Pro" w:cs="Arial"/>
                <w:b/>
                <w:color w:val="auto"/>
                <w:sz w:val="16"/>
                <w:szCs w:val="16"/>
              </w:rPr>
              <w:t>Assets</w:t>
            </w:r>
          </w:p>
        </w:tc>
        <w:tc>
          <w:tcPr>
            <w:tcW w:w="270" w:type="dxa"/>
            <w:gridSpan w:val="2"/>
            <w:tcBorders>
              <w:top w:val="double" w:sz="4" w:space="0" w:color="auto"/>
              <w:left w:val="nil"/>
              <w:bottom w:val="single" w:sz="4" w:space="0" w:color="auto"/>
              <w:right w:val="nil"/>
            </w:tcBorders>
            <w:shd w:val="clear" w:color="auto" w:fill="FFFFFF"/>
          </w:tcPr>
          <w:p w14:paraId="42A0BD95" w14:textId="77777777" w:rsidR="00042B23" w:rsidRPr="00762DD6" w:rsidRDefault="00042B23" w:rsidP="00762DD6">
            <w:pPr>
              <w:pStyle w:val="pformhead"/>
              <w:tabs>
                <w:tab w:val="center" w:pos="4510"/>
                <w:tab w:val="center" w:pos="7425"/>
                <w:tab w:val="center" w:pos="8140"/>
                <w:tab w:val="center" w:pos="8855"/>
                <w:tab w:val="center" w:pos="9680"/>
              </w:tabs>
              <w:spacing w:before="40" w:after="0"/>
              <w:rPr>
                <w:rFonts w:ascii="Arial" w:hAnsi="Arial" w:cs="Arial"/>
                <w:b/>
                <w:color w:val="auto"/>
                <w:sz w:val="16"/>
                <w:szCs w:val="16"/>
              </w:rPr>
            </w:pPr>
            <w:r w:rsidRPr="00F9362D">
              <w:rPr>
                <w:rFonts w:ascii="Arial MT Pro" w:hAnsi="Arial MT Pro" w:cs="Arial"/>
                <w:b/>
                <w:color w:val="auto"/>
                <w:sz w:val="16"/>
                <w:szCs w:val="16"/>
              </w:rPr>
              <w:t>=</w:t>
            </w:r>
          </w:p>
        </w:tc>
        <w:tc>
          <w:tcPr>
            <w:tcW w:w="1080" w:type="dxa"/>
            <w:tcBorders>
              <w:top w:val="double" w:sz="4" w:space="0" w:color="auto"/>
              <w:left w:val="nil"/>
              <w:bottom w:val="single" w:sz="4" w:space="0" w:color="auto"/>
              <w:right w:val="nil"/>
            </w:tcBorders>
            <w:shd w:val="clear" w:color="auto" w:fill="FFFFFF"/>
          </w:tcPr>
          <w:p w14:paraId="2B95C882" w14:textId="77777777" w:rsidR="00042B23" w:rsidRPr="00762DD6" w:rsidRDefault="00042B23" w:rsidP="00042B23">
            <w:pPr>
              <w:pStyle w:val="pformhead"/>
              <w:tabs>
                <w:tab w:val="center" w:pos="4510"/>
                <w:tab w:val="center" w:pos="7425"/>
                <w:tab w:val="center" w:pos="8140"/>
                <w:tab w:val="center" w:pos="8855"/>
                <w:tab w:val="center" w:pos="9680"/>
              </w:tabs>
              <w:spacing w:before="40" w:after="0"/>
              <w:rPr>
                <w:rFonts w:ascii="Arial" w:hAnsi="Arial" w:cs="Arial"/>
                <w:b/>
                <w:color w:val="auto"/>
                <w:sz w:val="16"/>
                <w:szCs w:val="16"/>
              </w:rPr>
            </w:pPr>
            <w:r w:rsidRPr="00F9362D">
              <w:rPr>
                <w:rFonts w:ascii="Arial MT Pro" w:hAnsi="Arial MT Pro" w:cs="Arial"/>
                <w:b/>
                <w:color w:val="auto"/>
                <w:sz w:val="16"/>
                <w:szCs w:val="16"/>
              </w:rPr>
              <w:t>Liabilities</w:t>
            </w:r>
          </w:p>
        </w:tc>
        <w:tc>
          <w:tcPr>
            <w:tcW w:w="270" w:type="dxa"/>
            <w:tcBorders>
              <w:top w:val="double" w:sz="4" w:space="0" w:color="auto"/>
              <w:left w:val="nil"/>
              <w:bottom w:val="single" w:sz="4" w:space="0" w:color="auto"/>
              <w:right w:val="nil"/>
            </w:tcBorders>
            <w:shd w:val="clear" w:color="auto" w:fill="FFFFFF"/>
          </w:tcPr>
          <w:p w14:paraId="2C39F2BA" w14:textId="77777777" w:rsidR="00042B23" w:rsidRPr="00762DD6" w:rsidRDefault="00042B23" w:rsidP="00042B23">
            <w:pPr>
              <w:pStyle w:val="pformhead"/>
              <w:tabs>
                <w:tab w:val="center" w:pos="4510"/>
                <w:tab w:val="center" w:pos="7425"/>
                <w:tab w:val="center" w:pos="8140"/>
                <w:tab w:val="center" w:pos="8855"/>
                <w:tab w:val="center" w:pos="9680"/>
              </w:tabs>
              <w:spacing w:before="40" w:after="0"/>
              <w:rPr>
                <w:rFonts w:ascii="Arial" w:hAnsi="Arial" w:cs="Arial"/>
                <w:b/>
                <w:color w:val="auto"/>
                <w:sz w:val="16"/>
                <w:szCs w:val="16"/>
              </w:rPr>
            </w:pPr>
            <w:r w:rsidRPr="00F9362D">
              <w:rPr>
                <w:rFonts w:ascii="Arial MT Pro" w:hAnsi="Arial MT Pro" w:cs="Arial"/>
                <w:b/>
                <w:color w:val="auto"/>
                <w:sz w:val="16"/>
                <w:szCs w:val="16"/>
              </w:rPr>
              <w:t>+</w:t>
            </w:r>
          </w:p>
        </w:tc>
        <w:tc>
          <w:tcPr>
            <w:tcW w:w="5092" w:type="dxa"/>
            <w:gridSpan w:val="8"/>
            <w:tcBorders>
              <w:top w:val="double" w:sz="4" w:space="0" w:color="auto"/>
              <w:left w:val="nil"/>
              <w:bottom w:val="single" w:sz="4" w:space="0" w:color="auto"/>
              <w:right w:val="double" w:sz="4" w:space="0" w:color="auto"/>
            </w:tcBorders>
            <w:shd w:val="clear" w:color="auto" w:fill="FFFFFF"/>
          </w:tcPr>
          <w:p w14:paraId="462198B2" w14:textId="77777777" w:rsidR="00042B23" w:rsidRPr="00F9362D" w:rsidRDefault="00042B23" w:rsidP="00762DD6">
            <w:pPr>
              <w:pStyle w:val="pformhead"/>
              <w:tabs>
                <w:tab w:val="center" w:pos="4510"/>
                <w:tab w:val="center" w:pos="7425"/>
                <w:tab w:val="center" w:pos="8140"/>
                <w:tab w:val="center" w:pos="8855"/>
                <w:tab w:val="center" w:pos="9680"/>
              </w:tabs>
              <w:spacing w:before="40" w:after="0"/>
              <w:rPr>
                <w:rFonts w:ascii="Arial MT Pro" w:hAnsi="Arial MT Pro" w:cs="Arial"/>
                <w:b/>
                <w:color w:val="auto"/>
                <w:sz w:val="16"/>
                <w:szCs w:val="16"/>
              </w:rPr>
            </w:pPr>
            <w:r w:rsidRPr="00F9362D">
              <w:rPr>
                <w:rFonts w:ascii="Arial MT Pro" w:hAnsi="Arial MT Pro" w:cs="Arial"/>
                <w:b/>
                <w:color w:val="auto"/>
                <w:sz w:val="16"/>
                <w:szCs w:val="16"/>
              </w:rPr>
              <w:t>Owner’s Equity</w:t>
            </w:r>
          </w:p>
        </w:tc>
      </w:tr>
      <w:tr w:rsidR="00042B23" w14:paraId="4C80F2E2" w14:textId="77777777" w:rsidTr="00762DD6">
        <w:trPr>
          <w:gridAfter w:val="1"/>
          <w:wAfter w:w="8" w:type="dxa"/>
          <w:cantSplit/>
          <w:trHeight w:val="74"/>
        </w:trPr>
        <w:tc>
          <w:tcPr>
            <w:tcW w:w="590" w:type="dxa"/>
            <w:tcBorders>
              <w:top w:val="nil"/>
              <w:left w:val="double" w:sz="4" w:space="0" w:color="auto"/>
              <w:bottom w:val="nil"/>
              <w:right w:val="nil"/>
            </w:tcBorders>
            <w:shd w:val="clear" w:color="auto" w:fill="FFFFFF"/>
          </w:tcPr>
          <w:p w14:paraId="1AE438F4" w14:textId="77777777" w:rsidR="00DB205A" w:rsidRPr="00762DD6" w:rsidRDefault="00DB205A" w:rsidP="004E1D21">
            <w:pPr>
              <w:pStyle w:val="pformheaddr"/>
              <w:spacing w:after="0"/>
              <w:rPr>
                <w:rFonts w:ascii="Arial" w:hAnsi="Arial" w:cs="Helvetica"/>
                <w:color w:val="auto"/>
                <w:sz w:val="16"/>
                <w:szCs w:val="16"/>
              </w:rPr>
            </w:pPr>
          </w:p>
        </w:tc>
        <w:tc>
          <w:tcPr>
            <w:tcW w:w="688" w:type="dxa"/>
            <w:tcBorders>
              <w:top w:val="nil"/>
              <w:left w:val="nil"/>
              <w:bottom w:val="nil"/>
              <w:right w:val="single" w:sz="4" w:space="0" w:color="000000"/>
            </w:tcBorders>
            <w:shd w:val="clear" w:color="auto" w:fill="FFFFFF"/>
          </w:tcPr>
          <w:p w14:paraId="4069A7A8" w14:textId="77777777" w:rsidR="00DB205A" w:rsidRPr="00762DD6" w:rsidRDefault="00DB205A" w:rsidP="004E1D21">
            <w:pPr>
              <w:pStyle w:val="pformheaddr"/>
              <w:spacing w:after="0"/>
              <w:rPr>
                <w:rFonts w:ascii="Arial" w:hAnsi="Arial" w:cs="Helvetica"/>
                <w:color w:val="auto"/>
                <w:sz w:val="16"/>
                <w:szCs w:val="16"/>
              </w:rPr>
            </w:pPr>
          </w:p>
        </w:tc>
        <w:tc>
          <w:tcPr>
            <w:tcW w:w="1248" w:type="dxa"/>
            <w:vMerge w:val="restart"/>
            <w:tcBorders>
              <w:left w:val="single" w:sz="4" w:space="0" w:color="000000"/>
              <w:right w:val="nil"/>
            </w:tcBorders>
            <w:shd w:val="clear" w:color="auto" w:fill="FFFFFF"/>
            <w:vAlign w:val="bottom"/>
          </w:tcPr>
          <w:p w14:paraId="3051A8A8" w14:textId="77777777" w:rsidR="00DB205A" w:rsidRPr="00762DD6" w:rsidDel="00FA1026" w:rsidRDefault="00DB205A"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jc w:val="center"/>
              <w:rPr>
                <w:rFonts w:ascii="Arial" w:hAnsi="Arial" w:cs="Arial"/>
                <w:b/>
                <w:sz w:val="16"/>
                <w:szCs w:val="16"/>
              </w:rPr>
            </w:pPr>
            <w:r w:rsidRPr="00F9362D">
              <w:rPr>
                <w:rFonts w:ascii="Arial MT Pro" w:hAnsi="Arial MT Pro" w:cs="Arial"/>
                <w:b/>
                <w:sz w:val="16"/>
                <w:szCs w:val="16"/>
              </w:rPr>
              <w:t>Cash</w:t>
            </w:r>
          </w:p>
        </w:tc>
        <w:tc>
          <w:tcPr>
            <w:tcW w:w="278" w:type="dxa"/>
            <w:vMerge w:val="restart"/>
            <w:tcBorders>
              <w:left w:val="nil"/>
              <w:right w:val="nil"/>
            </w:tcBorders>
            <w:shd w:val="clear" w:color="auto" w:fill="FFFFFF"/>
            <w:vAlign w:val="bottom"/>
          </w:tcPr>
          <w:p w14:paraId="47BFF997" w14:textId="77777777" w:rsidR="00DB205A" w:rsidRPr="00762DD6" w:rsidRDefault="00DB205A" w:rsidP="00762DD6">
            <w:pPr>
              <w:tabs>
                <w:tab w:val="center" w:pos="2267"/>
                <w:tab w:val="center" w:pos="3037"/>
                <w:tab w:val="center" w:pos="3752"/>
                <w:tab w:val="center" w:pos="4412"/>
                <w:tab w:val="center" w:pos="5182"/>
                <w:tab w:val="center" w:pos="5952"/>
                <w:tab w:val="center" w:pos="6667"/>
                <w:tab w:val="center" w:pos="7382"/>
                <w:tab w:val="center" w:pos="8207"/>
              </w:tabs>
              <w:spacing w:after="40"/>
              <w:ind w:left="-40" w:right="60"/>
              <w:jc w:val="center"/>
              <w:rPr>
                <w:rFonts w:ascii="Arial" w:hAnsi="Arial" w:cs="Arial"/>
                <w:sz w:val="16"/>
                <w:szCs w:val="16"/>
              </w:rPr>
            </w:pPr>
            <w:r w:rsidRPr="00F9362D">
              <w:rPr>
                <w:rFonts w:ascii="Arial MT Pro" w:hAnsi="Arial MT Pro" w:cs="Arial"/>
                <w:b/>
                <w:sz w:val="16"/>
                <w:szCs w:val="16"/>
              </w:rPr>
              <w:t>+</w:t>
            </w:r>
          </w:p>
        </w:tc>
        <w:tc>
          <w:tcPr>
            <w:tcW w:w="1115" w:type="dxa"/>
            <w:vMerge w:val="restart"/>
            <w:tcBorders>
              <w:left w:val="nil"/>
              <w:right w:val="nil"/>
            </w:tcBorders>
            <w:shd w:val="clear" w:color="auto" w:fill="FFFFFF"/>
            <w:vAlign w:val="bottom"/>
          </w:tcPr>
          <w:p w14:paraId="2AD6F76A" w14:textId="77777777" w:rsidR="00DB205A" w:rsidRPr="00762DD6"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Accounts Receivable</w:t>
            </w:r>
          </w:p>
        </w:tc>
        <w:tc>
          <w:tcPr>
            <w:tcW w:w="278" w:type="dxa"/>
            <w:vMerge w:val="restart"/>
            <w:tcBorders>
              <w:left w:val="nil"/>
              <w:right w:val="nil"/>
            </w:tcBorders>
            <w:shd w:val="clear" w:color="auto" w:fill="FFFFFF"/>
            <w:vAlign w:val="bottom"/>
          </w:tcPr>
          <w:p w14:paraId="13DE6405" w14:textId="77777777"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w:t>
            </w:r>
          </w:p>
        </w:tc>
        <w:tc>
          <w:tcPr>
            <w:tcW w:w="929" w:type="dxa"/>
            <w:vMerge w:val="restart"/>
            <w:tcBorders>
              <w:left w:val="nil"/>
              <w:right w:val="nil"/>
            </w:tcBorders>
            <w:shd w:val="clear" w:color="auto" w:fill="FFFFFF"/>
            <w:vAlign w:val="bottom"/>
          </w:tcPr>
          <w:p w14:paraId="55AFC45E" w14:textId="77777777"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Supplies</w:t>
            </w:r>
          </w:p>
        </w:tc>
        <w:tc>
          <w:tcPr>
            <w:tcW w:w="278" w:type="dxa"/>
            <w:vMerge w:val="restart"/>
            <w:tcBorders>
              <w:left w:val="nil"/>
              <w:right w:val="nil"/>
            </w:tcBorders>
            <w:shd w:val="clear" w:color="auto" w:fill="FFFFFF"/>
            <w:vAlign w:val="bottom"/>
          </w:tcPr>
          <w:p w14:paraId="530D3EF6" w14:textId="77777777"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w:t>
            </w:r>
          </w:p>
        </w:tc>
        <w:tc>
          <w:tcPr>
            <w:tcW w:w="1022" w:type="dxa"/>
            <w:gridSpan w:val="2"/>
            <w:vMerge w:val="restart"/>
            <w:tcBorders>
              <w:left w:val="nil"/>
              <w:right w:val="nil"/>
            </w:tcBorders>
            <w:shd w:val="clear" w:color="auto" w:fill="FFFFFF"/>
            <w:vAlign w:val="bottom"/>
          </w:tcPr>
          <w:p w14:paraId="3E354406" w14:textId="77777777"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Office Furniture</w:t>
            </w:r>
          </w:p>
        </w:tc>
        <w:tc>
          <w:tcPr>
            <w:tcW w:w="252" w:type="dxa"/>
            <w:vMerge w:val="restart"/>
            <w:tcBorders>
              <w:left w:val="nil"/>
              <w:right w:val="nil"/>
            </w:tcBorders>
            <w:shd w:val="clear" w:color="auto" w:fill="FFFFFF"/>
            <w:vAlign w:val="bottom"/>
          </w:tcPr>
          <w:p w14:paraId="1C7F8029" w14:textId="77777777"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w:t>
            </w:r>
          </w:p>
        </w:tc>
        <w:tc>
          <w:tcPr>
            <w:tcW w:w="1080" w:type="dxa"/>
            <w:vMerge w:val="restart"/>
            <w:tcBorders>
              <w:left w:val="nil"/>
              <w:right w:val="nil"/>
            </w:tcBorders>
            <w:shd w:val="clear" w:color="auto" w:fill="FFFFFF"/>
            <w:vAlign w:val="bottom"/>
          </w:tcPr>
          <w:p w14:paraId="62646089" w14:textId="77777777"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Accounts Payable</w:t>
            </w:r>
          </w:p>
        </w:tc>
        <w:tc>
          <w:tcPr>
            <w:tcW w:w="270" w:type="dxa"/>
            <w:vMerge w:val="restart"/>
            <w:tcBorders>
              <w:left w:val="nil"/>
              <w:right w:val="nil"/>
            </w:tcBorders>
            <w:shd w:val="clear" w:color="auto" w:fill="FFFFFF"/>
            <w:vAlign w:val="bottom"/>
          </w:tcPr>
          <w:p w14:paraId="3FD85816" w14:textId="77777777"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w:t>
            </w:r>
          </w:p>
        </w:tc>
        <w:tc>
          <w:tcPr>
            <w:tcW w:w="1091" w:type="dxa"/>
            <w:vMerge w:val="restart"/>
            <w:tcBorders>
              <w:left w:val="nil"/>
              <w:right w:val="nil"/>
            </w:tcBorders>
            <w:shd w:val="clear" w:color="auto" w:fill="FFFFFF"/>
            <w:vAlign w:val="bottom"/>
          </w:tcPr>
          <w:p w14:paraId="69B8288B" w14:textId="7BD49C36" w:rsidR="00DB205A" w:rsidRPr="00DB205A" w:rsidRDefault="00DB205A" w:rsidP="00D43412">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ind w:hanging="70"/>
              <w:jc w:val="center"/>
              <w:rPr>
                <w:rFonts w:ascii="Arial" w:hAnsi="Arial" w:cs="Arial"/>
                <w:b/>
                <w:sz w:val="16"/>
                <w:szCs w:val="16"/>
              </w:rPr>
            </w:pPr>
            <w:r w:rsidRPr="00F9362D">
              <w:rPr>
                <w:rFonts w:ascii="Arial MT Pro" w:hAnsi="Arial MT Pro" w:cs="Arial"/>
                <w:b/>
                <w:sz w:val="16"/>
                <w:szCs w:val="16"/>
              </w:rPr>
              <w:t>L. Horowitz</w:t>
            </w:r>
            <w:r w:rsidR="00480020" w:rsidRPr="00F9362D">
              <w:rPr>
                <w:rFonts w:ascii="Arial MT Pro" w:hAnsi="Arial MT Pro" w:cs="Arial"/>
                <w:b/>
                <w:sz w:val="16"/>
                <w:szCs w:val="16"/>
              </w:rPr>
              <w:t>,</w:t>
            </w:r>
            <w:r w:rsidRPr="00F9362D">
              <w:rPr>
                <w:rFonts w:ascii="Arial MT Pro" w:hAnsi="Arial MT Pro" w:cs="Arial"/>
                <w:b/>
                <w:sz w:val="16"/>
                <w:szCs w:val="16"/>
              </w:rPr>
              <w:t xml:space="preserve"> Capital</w:t>
            </w:r>
          </w:p>
        </w:tc>
        <w:tc>
          <w:tcPr>
            <w:tcW w:w="243" w:type="dxa"/>
            <w:vMerge w:val="restart"/>
            <w:tcBorders>
              <w:left w:val="nil"/>
              <w:right w:val="nil"/>
            </w:tcBorders>
            <w:shd w:val="clear" w:color="auto" w:fill="FFFFFF"/>
            <w:vAlign w:val="bottom"/>
          </w:tcPr>
          <w:p w14:paraId="58F8538E" w14:textId="77777777"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w:t>
            </w:r>
          </w:p>
        </w:tc>
        <w:tc>
          <w:tcPr>
            <w:tcW w:w="1150" w:type="dxa"/>
            <w:vMerge w:val="restart"/>
            <w:tcBorders>
              <w:left w:val="nil"/>
              <w:right w:val="nil"/>
            </w:tcBorders>
            <w:shd w:val="clear" w:color="auto" w:fill="FFFFFF"/>
            <w:vAlign w:val="bottom"/>
          </w:tcPr>
          <w:p w14:paraId="49AA607A" w14:textId="307626F3"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L. Horowitz</w:t>
            </w:r>
            <w:r w:rsidR="00480020" w:rsidRPr="00F9362D">
              <w:rPr>
                <w:rFonts w:ascii="Arial MT Pro" w:hAnsi="Arial MT Pro" w:cs="Arial"/>
                <w:b/>
                <w:sz w:val="16"/>
                <w:szCs w:val="16"/>
              </w:rPr>
              <w:t>,</w:t>
            </w:r>
            <w:r w:rsidRPr="00F9362D">
              <w:rPr>
                <w:rFonts w:ascii="Arial MT Pro" w:hAnsi="Arial MT Pro" w:cs="Arial"/>
                <w:b/>
                <w:sz w:val="16"/>
                <w:szCs w:val="16"/>
              </w:rPr>
              <w:t xml:space="preserve"> Withdrawal</w:t>
            </w:r>
          </w:p>
        </w:tc>
        <w:tc>
          <w:tcPr>
            <w:tcW w:w="278" w:type="dxa"/>
            <w:vMerge w:val="restart"/>
            <w:tcBorders>
              <w:left w:val="nil"/>
              <w:right w:val="nil"/>
            </w:tcBorders>
            <w:shd w:val="clear" w:color="auto" w:fill="FFFFFF"/>
            <w:vAlign w:val="bottom"/>
          </w:tcPr>
          <w:p w14:paraId="284405C2" w14:textId="77777777"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w:t>
            </w:r>
          </w:p>
        </w:tc>
        <w:tc>
          <w:tcPr>
            <w:tcW w:w="929" w:type="dxa"/>
            <w:vMerge w:val="restart"/>
            <w:tcBorders>
              <w:left w:val="nil"/>
              <w:right w:val="nil"/>
            </w:tcBorders>
            <w:shd w:val="clear" w:color="auto" w:fill="FFFFFF"/>
            <w:vAlign w:val="bottom"/>
          </w:tcPr>
          <w:p w14:paraId="549DAA5C" w14:textId="77777777"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Service Revenue</w:t>
            </w:r>
          </w:p>
        </w:tc>
        <w:tc>
          <w:tcPr>
            <w:tcW w:w="255" w:type="dxa"/>
            <w:vMerge w:val="restart"/>
            <w:tcBorders>
              <w:left w:val="nil"/>
              <w:right w:val="nil"/>
            </w:tcBorders>
            <w:shd w:val="clear" w:color="auto" w:fill="FFFFFF"/>
            <w:vAlign w:val="bottom"/>
          </w:tcPr>
          <w:p w14:paraId="3F9D5ED1" w14:textId="77777777" w:rsidR="00DB205A" w:rsidRPr="00DB205A" w:rsidRDefault="00DB205A" w:rsidP="00BE3EF5">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w:hAnsi="Arial" w:cs="Arial"/>
                <w:b/>
                <w:sz w:val="16"/>
                <w:szCs w:val="16"/>
              </w:rPr>
            </w:pPr>
            <w:r w:rsidRPr="00F9362D">
              <w:rPr>
                <w:rFonts w:ascii="Arial MT Pro" w:hAnsi="Arial MT Pro" w:cs="Arial"/>
                <w:b/>
                <w:sz w:val="16"/>
                <w:szCs w:val="16"/>
              </w:rPr>
              <w:t>-</w:t>
            </w:r>
          </w:p>
        </w:tc>
        <w:tc>
          <w:tcPr>
            <w:tcW w:w="1138" w:type="dxa"/>
            <w:vMerge w:val="restart"/>
            <w:tcBorders>
              <w:left w:val="nil"/>
              <w:right w:val="double" w:sz="4" w:space="0" w:color="auto"/>
            </w:tcBorders>
            <w:shd w:val="clear" w:color="auto" w:fill="FFFFFF"/>
            <w:vAlign w:val="bottom"/>
          </w:tcPr>
          <w:p w14:paraId="134B5823" w14:textId="77777777" w:rsidR="00DB205A" w:rsidRPr="00F9362D" w:rsidRDefault="00DB205A"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after="40"/>
              <w:jc w:val="center"/>
              <w:rPr>
                <w:rFonts w:ascii="Arial MT Pro" w:hAnsi="Arial MT Pro" w:cs="Arial"/>
                <w:b/>
                <w:sz w:val="16"/>
                <w:szCs w:val="16"/>
              </w:rPr>
            </w:pPr>
            <w:r w:rsidRPr="00F9362D">
              <w:rPr>
                <w:rFonts w:ascii="Arial MT Pro" w:hAnsi="Arial MT Pro" w:cs="Arial"/>
                <w:b/>
                <w:sz w:val="16"/>
                <w:szCs w:val="16"/>
              </w:rPr>
              <w:t>Rent Expense</w:t>
            </w:r>
          </w:p>
        </w:tc>
      </w:tr>
      <w:tr w:rsidR="00042B23" w14:paraId="5AA7305E" w14:textId="77777777" w:rsidTr="00762DD6">
        <w:trPr>
          <w:gridAfter w:val="1"/>
          <w:wAfter w:w="8" w:type="dxa"/>
          <w:cantSplit/>
          <w:trHeight w:val="198"/>
        </w:trPr>
        <w:tc>
          <w:tcPr>
            <w:tcW w:w="1278" w:type="dxa"/>
            <w:gridSpan w:val="2"/>
            <w:tcBorders>
              <w:top w:val="nil"/>
              <w:left w:val="double" w:sz="4" w:space="0" w:color="auto"/>
              <w:bottom w:val="double" w:sz="4" w:space="0" w:color="auto"/>
              <w:right w:val="single" w:sz="4" w:space="0" w:color="000000"/>
            </w:tcBorders>
            <w:shd w:val="clear" w:color="auto" w:fill="FFFFFF"/>
          </w:tcPr>
          <w:p w14:paraId="09F29C79" w14:textId="77777777" w:rsidR="00DB205A" w:rsidRPr="00762DD6" w:rsidRDefault="00DB205A" w:rsidP="004E1D21">
            <w:pPr>
              <w:jc w:val="center"/>
              <w:rPr>
                <w:rFonts w:ascii="Arial" w:hAnsi="Arial" w:cs="Helvetica"/>
                <w:b/>
                <w:sz w:val="16"/>
                <w:szCs w:val="16"/>
              </w:rPr>
            </w:pPr>
            <w:r w:rsidRPr="00F9362D">
              <w:rPr>
                <w:rFonts w:ascii="Arial MT Pro" w:hAnsi="Arial MT Pro" w:cs="Helvetica"/>
                <w:b/>
                <w:sz w:val="16"/>
                <w:szCs w:val="16"/>
              </w:rPr>
              <w:t>Date</w:t>
            </w:r>
          </w:p>
        </w:tc>
        <w:tc>
          <w:tcPr>
            <w:tcW w:w="1248" w:type="dxa"/>
            <w:vMerge/>
            <w:tcBorders>
              <w:left w:val="single" w:sz="4" w:space="0" w:color="000000"/>
              <w:bottom w:val="double" w:sz="4" w:space="0" w:color="auto"/>
              <w:right w:val="nil"/>
            </w:tcBorders>
            <w:shd w:val="clear" w:color="auto" w:fill="FFFFFF"/>
          </w:tcPr>
          <w:p w14:paraId="3B6995AA" w14:textId="77777777" w:rsidR="00DB205A" w:rsidRPr="00DB205A" w:rsidRDefault="00DB205A" w:rsidP="004E1D21">
            <w:pPr>
              <w:jc w:val="center"/>
              <w:rPr>
                <w:rFonts w:ascii="Arial" w:hAnsi="Arial" w:cs="Arial"/>
                <w:b/>
                <w:sz w:val="20"/>
              </w:rPr>
            </w:pPr>
          </w:p>
        </w:tc>
        <w:tc>
          <w:tcPr>
            <w:tcW w:w="278" w:type="dxa"/>
            <w:vMerge/>
            <w:tcBorders>
              <w:left w:val="nil"/>
              <w:bottom w:val="double" w:sz="4" w:space="0" w:color="auto"/>
              <w:right w:val="nil"/>
            </w:tcBorders>
            <w:shd w:val="clear" w:color="auto" w:fill="FFFFFF"/>
          </w:tcPr>
          <w:p w14:paraId="5C9F6E14" w14:textId="77777777" w:rsidR="00DB205A" w:rsidRPr="00DB205A" w:rsidRDefault="00DB205A" w:rsidP="004E1D21">
            <w:pPr>
              <w:jc w:val="center"/>
              <w:rPr>
                <w:rFonts w:ascii="Arial" w:hAnsi="Arial" w:cs="Arial"/>
                <w:b/>
                <w:sz w:val="20"/>
              </w:rPr>
            </w:pPr>
          </w:p>
        </w:tc>
        <w:tc>
          <w:tcPr>
            <w:tcW w:w="1115" w:type="dxa"/>
            <w:vMerge/>
            <w:tcBorders>
              <w:left w:val="nil"/>
              <w:bottom w:val="double" w:sz="4" w:space="0" w:color="auto"/>
              <w:right w:val="nil"/>
            </w:tcBorders>
            <w:shd w:val="clear" w:color="auto" w:fill="FFFFFF"/>
          </w:tcPr>
          <w:p w14:paraId="6B4ECE81" w14:textId="77777777" w:rsidR="00DB205A" w:rsidRPr="00DB205A" w:rsidRDefault="00DB205A" w:rsidP="004E1D21">
            <w:pPr>
              <w:jc w:val="center"/>
              <w:rPr>
                <w:rFonts w:ascii="Arial" w:hAnsi="Arial" w:cs="Arial"/>
                <w:b/>
                <w:sz w:val="20"/>
              </w:rPr>
            </w:pPr>
          </w:p>
        </w:tc>
        <w:tc>
          <w:tcPr>
            <w:tcW w:w="278" w:type="dxa"/>
            <w:vMerge/>
            <w:tcBorders>
              <w:left w:val="nil"/>
              <w:bottom w:val="double" w:sz="4" w:space="0" w:color="auto"/>
              <w:right w:val="nil"/>
            </w:tcBorders>
            <w:shd w:val="clear" w:color="auto" w:fill="FFFFFF"/>
          </w:tcPr>
          <w:p w14:paraId="49551184" w14:textId="77777777" w:rsidR="00DB205A" w:rsidRPr="00DB205A" w:rsidRDefault="00DB205A" w:rsidP="004E1D21">
            <w:pPr>
              <w:jc w:val="center"/>
              <w:rPr>
                <w:rFonts w:ascii="Arial" w:hAnsi="Arial" w:cs="Arial"/>
                <w:b/>
                <w:sz w:val="20"/>
              </w:rPr>
            </w:pPr>
          </w:p>
        </w:tc>
        <w:tc>
          <w:tcPr>
            <w:tcW w:w="929" w:type="dxa"/>
            <w:vMerge/>
            <w:tcBorders>
              <w:left w:val="nil"/>
              <w:bottom w:val="double" w:sz="4" w:space="0" w:color="auto"/>
              <w:right w:val="nil"/>
            </w:tcBorders>
            <w:shd w:val="clear" w:color="auto" w:fill="FFFFFF"/>
          </w:tcPr>
          <w:p w14:paraId="5F8DC919" w14:textId="77777777" w:rsidR="00DB205A" w:rsidRPr="00DB205A" w:rsidRDefault="00DB205A" w:rsidP="004E1D21">
            <w:pPr>
              <w:jc w:val="center"/>
              <w:rPr>
                <w:rFonts w:ascii="Arial" w:hAnsi="Arial" w:cs="Arial"/>
                <w:b/>
                <w:sz w:val="20"/>
              </w:rPr>
            </w:pPr>
          </w:p>
        </w:tc>
        <w:tc>
          <w:tcPr>
            <w:tcW w:w="278" w:type="dxa"/>
            <w:vMerge/>
            <w:tcBorders>
              <w:left w:val="nil"/>
              <w:bottom w:val="double" w:sz="4" w:space="0" w:color="auto"/>
              <w:right w:val="nil"/>
            </w:tcBorders>
            <w:shd w:val="clear" w:color="auto" w:fill="FFFFFF"/>
          </w:tcPr>
          <w:p w14:paraId="5D689D3F" w14:textId="77777777" w:rsidR="00DB205A" w:rsidRPr="00DB205A" w:rsidRDefault="00DB205A" w:rsidP="004E1D21">
            <w:pPr>
              <w:jc w:val="center"/>
              <w:rPr>
                <w:rFonts w:ascii="Arial" w:hAnsi="Arial" w:cs="Arial"/>
                <w:b/>
                <w:sz w:val="20"/>
              </w:rPr>
            </w:pPr>
          </w:p>
        </w:tc>
        <w:tc>
          <w:tcPr>
            <w:tcW w:w="1022" w:type="dxa"/>
            <w:gridSpan w:val="2"/>
            <w:vMerge/>
            <w:tcBorders>
              <w:left w:val="nil"/>
              <w:bottom w:val="double" w:sz="4" w:space="0" w:color="auto"/>
              <w:right w:val="nil"/>
            </w:tcBorders>
            <w:shd w:val="clear" w:color="auto" w:fill="FFFFFF"/>
          </w:tcPr>
          <w:p w14:paraId="11655993" w14:textId="77777777" w:rsidR="00DB205A" w:rsidRPr="00DB205A" w:rsidRDefault="00DB205A" w:rsidP="004E1D21">
            <w:pPr>
              <w:jc w:val="center"/>
              <w:rPr>
                <w:rFonts w:ascii="Arial" w:hAnsi="Arial" w:cs="Arial"/>
                <w:b/>
                <w:sz w:val="20"/>
              </w:rPr>
            </w:pPr>
          </w:p>
        </w:tc>
        <w:tc>
          <w:tcPr>
            <w:tcW w:w="252" w:type="dxa"/>
            <w:vMerge/>
            <w:tcBorders>
              <w:left w:val="nil"/>
              <w:bottom w:val="double" w:sz="4" w:space="0" w:color="auto"/>
              <w:right w:val="nil"/>
            </w:tcBorders>
            <w:shd w:val="clear" w:color="auto" w:fill="FFFFFF"/>
          </w:tcPr>
          <w:p w14:paraId="782A0E27" w14:textId="77777777" w:rsidR="00DB205A" w:rsidRPr="00DB205A" w:rsidRDefault="00DB205A" w:rsidP="004E1D21">
            <w:pPr>
              <w:jc w:val="center"/>
              <w:rPr>
                <w:rFonts w:ascii="Arial" w:hAnsi="Arial" w:cs="Arial"/>
                <w:b/>
                <w:sz w:val="20"/>
              </w:rPr>
            </w:pPr>
          </w:p>
        </w:tc>
        <w:tc>
          <w:tcPr>
            <w:tcW w:w="1080" w:type="dxa"/>
            <w:vMerge/>
            <w:tcBorders>
              <w:left w:val="nil"/>
              <w:bottom w:val="double" w:sz="4" w:space="0" w:color="auto"/>
              <w:right w:val="nil"/>
            </w:tcBorders>
            <w:shd w:val="clear" w:color="auto" w:fill="FFFFFF"/>
          </w:tcPr>
          <w:p w14:paraId="006DDF64" w14:textId="77777777" w:rsidR="00DB205A" w:rsidRPr="00DB205A" w:rsidRDefault="00DB205A" w:rsidP="004E1D21">
            <w:pPr>
              <w:jc w:val="center"/>
              <w:rPr>
                <w:rFonts w:ascii="Arial" w:hAnsi="Arial" w:cs="Arial"/>
                <w:b/>
                <w:sz w:val="20"/>
              </w:rPr>
            </w:pPr>
          </w:p>
        </w:tc>
        <w:tc>
          <w:tcPr>
            <w:tcW w:w="270" w:type="dxa"/>
            <w:vMerge/>
            <w:tcBorders>
              <w:left w:val="nil"/>
              <w:bottom w:val="double" w:sz="4" w:space="0" w:color="auto"/>
              <w:right w:val="nil"/>
            </w:tcBorders>
            <w:shd w:val="clear" w:color="auto" w:fill="FFFFFF"/>
          </w:tcPr>
          <w:p w14:paraId="121F9E20" w14:textId="77777777" w:rsidR="00DB205A" w:rsidRPr="00DB205A" w:rsidRDefault="00DB205A" w:rsidP="004E1D21">
            <w:pPr>
              <w:jc w:val="center"/>
              <w:rPr>
                <w:rFonts w:ascii="Arial" w:hAnsi="Arial" w:cs="Arial"/>
                <w:b/>
                <w:sz w:val="20"/>
              </w:rPr>
            </w:pPr>
          </w:p>
        </w:tc>
        <w:tc>
          <w:tcPr>
            <w:tcW w:w="1091" w:type="dxa"/>
            <w:vMerge/>
            <w:tcBorders>
              <w:left w:val="nil"/>
              <w:bottom w:val="double" w:sz="4" w:space="0" w:color="auto"/>
              <w:right w:val="nil"/>
            </w:tcBorders>
            <w:shd w:val="clear" w:color="auto" w:fill="FFFFFF"/>
          </w:tcPr>
          <w:p w14:paraId="6201FE33" w14:textId="77777777" w:rsidR="00DB205A" w:rsidRPr="00DB205A" w:rsidRDefault="00DB205A" w:rsidP="004E1D21">
            <w:pPr>
              <w:jc w:val="center"/>
              <w:rPr>
                <w:rFonts w:ascii="Arial" w:hAnsi="Arial" w:cs="Arial"/>
                <w:b/>
                <w:sz w:val="20"/>
              </w:rPr>
            </w:pPr>
          </w:p>
        </w:tc>
        <w:tc>
          <w:tcPr>
            <w:tcW w:w="243" w:type="dxa"/>
            <w:vMerge/>
            <w:tcBorders>
              <w:left w:val="nil"/>
              <w:bottom w:val="double" w:sz="4" w:space="0" w:color="auto"/>
              <w:right w:val="nil"/>
            </w:tcBorders>
            <w:shd w:val="clear" w:color="auto" w:fill="FFFFFF"/>
          </w:tcPr>
          <w:p w14:paraId="0181E84C" w14:textId="77777777" w:rsidR="00DB205A" w:rsidRPr="00DB205A" w:rsidRDefault="00DB205A" w:rsidP="004E1D21">
            <w:pPr>
              <w:jc w:val="center"/>
              <w:rPr>
                <w:rFonts w:ascii="Arial" w:hAnsi="Arial" w:cs="Arial"/>
                <w:b/>
                <w:sz w:val="20"/>
              </w:rPr>
            </w:pPr>
          </w:p>
        </w:tc>
        <w:tc>
          <w:tcPr>
            <w:tcW w:w="1150" w:type="dxa"/>
            <w:vMerge/>
            <w:tcBorders>
              <w:left w:val="nil"/>
              <w:bottom w:val="double" w:sz="4" w:space="0" w:color="auto"/>
              <w:right w:val="nil"/>
            </w:tcBorders>
            <w:shd w:val="clear" w:color="auto" w:fill="FFFFFF"/>
          </w:tcPr>
          <w:p w14:paraId="6FB96DD8" w14:textId="77777777" w:rsidR="00DB205A" w:rsidRPr="00DB205A" w:rsidRDefault="00DB205A" w:rsidP="004E1D21">
            <w:pPr>
              <w:jc w:val="center"/>
              <w:rPr>
                <w:rFonts w:ascii="Arial" w:hAnsi="Arial" w:cs="Arial"/>
                <w:b/>
                <w:sz w:val="20"/>
              </w:rPr>
            </w:pPr>
          </w:p>
        </w:tc>
        <w:tc>
          <w:tcPr>
            <w:tcW w:w="278" w:type="dxa"/>
            <w:vMerge/>
            <w:tcBorders>
              <w:left w:val="nil"/>
              <w:bottom w:val="double" w:sz="4" w:space="0" w:color="auto"/>
              <w:right w:val="nil"/>
            </w:tcBorders>
            <w:shd w:val="clear" w:color="auto" w:fill="FFFFFF"/>
          </w:tcPr>
          <w:p w14:paraId="37B7E730" w14:textId="77777777" w:rsidR="00DB205A" w:rsidRPr="00DB205A" w:rsidRDefault="00DB205A" w:rsidP="004E1D21">
            <w:pPr>
              <w:jc w:val="center"/>
              <w:rPr>
                <w:rFonts w:ascii="Arial" w:hAnsi="Arial" w:cs="Arial"/>
                <w:b/>
                <w:sz w:val="20"/>
              </w:rPr>
            </w:pPr>
          </w:p>
        </w:tc>
        <w:tc>
          <w:tcPr>
            <w:tcW w:w="929" w:type="dxa"/>
            <w:vMerge/>
            <w:tcBorders>
              <w:left w:val="nil"/>
              <w:bottom w:val="double" w:sz="4" w:space="0" w:color="auto"/>
              <w:right w:val="nil"/>
            </w:tcBorders>
            <w:shd w:val="clear" w:color="auto" w:fill="FFFFFF"/>
          </w:tcPr>
          <w:p w14:paraId="252CFB39" w14:textId="77777777" w:rsidR="00DB205A" w:rsidRPr="00DB205A" w:rsidRDefault="00DB205A" w:rsidP="004E1D21">
            <w:pPr>
              <w:jc w:val="center"/>
              <w:rPr>
                <w:rFonts w:ascii="Arial" w:hAnsi="Arial" w:cs="Arial"/>
                <w:b/>
                <w:sz w:val="20"/>
              </w:rPr>
            </w:pPr>
          </w:p>
        </w:tc>
        <w:tc>
          <w:tcPr>
            <w:tcW w:w="255" w:type="dxa"/>
            <w:vMerge/>
            <w:tcBorders>
              <w:left w:val="nil"/>
              <w:bottom w:val="double" w:sz="4" w:space="0" w:color="auto"/>
              <w:right w:val="nil"/>
            </w:tcBorders>
            <w:shd w:val="clear" w:color="auto" w:fill="FFFFFF"/>
          </w:tcPr>
          <w:p w14:paraId="49AE8AEE" w14:textId="77777777" w:rsidR="00DB205A" w:rsidRPr="00DB205A" w:rsidRDefault="00DB205A" w:rsidP="004E1D21">
            <w:pPr>
              <w:jc w:val="center"/>
              <w:rPr>
                <w:rFonts w:ascii="Arial" w:hAnsi="Arial" w:cs="Arial"/>
                <w:b/>
                <w:sz w:val="20"/>
              </w:rPr>
            </w:pPr>
          </w:p>
        </w:tc>
        <w:tc>
          <w:tcPr>
            <w:tcW w:w="1138" w:type="dxa"/>
            <w:vMerge/>
            <w:tcBorders>
              <w:left w:val="nil"/>
              <w:bottom w:val="double" w:sz="4" w:space="0" w:color="auto"/>
              <w:right w:val="double" w:sz="4" w:space="0" w:color="auto"/>
            </w:tcBorders>
            <w:shd w:val="clear" w:color="auto" w:fill="FFFFFF"/>
          </w:tcPr>
          <w:p w14:paraId="4814A267" w14:textId="77777777" w:rsidR="00DB205A" w:rsidRPr="00F9362D" w:rsidRDefault="00DB205A" w:rsidP="004E1D21">
            <w:pPr>
              <w:jc w:val="center"/>
              <w:rPr>
                <w:rFonts w:ascii="Arial MT Pro" w:hAnsi="Arial MT Pro" w:cs="Arial"/>
                <w:b/>
                <w:sz w:val="20"/>
              </w:rPr>
            </w:pPr>
          </w:p>
        </w:tc>
      </w:tr>
      <w:tr w:rsidR="00DB205A" w14:paraId="3DBA8D32" w14:textId="77777777" w:rsidTr="00762DD6">
        <w:trPr>
          <w:gridAfter w:val="1"/>
          <w:wAfter w:w="8" w:type="dxa"/>
          <w:cantSplit/>
          <w:trHeight w:val="325"/>
        </w:trPr>
        <w:tc>
          <w:tcPr>
            <w:tcW w:w="590" w:type="dxa"/>
            <w:tcBorders>
              <w:top w:val="double" w:sz="4" w:space="0" w:color="auto"/>
              <w:left w:val="double" w:sz="4" w:space="0" w:color="auto"/>
              <w:right w:val="nil"/>
            </w:tcBorders>
            <w:shd w:val="clear" w:color="auto" w:fill="FFFFFF"/>
          </w:tcPr>
          <w:p w14:paraId="5AF77604" w14:textId="77777777" w:rsidR="00FF5978" w:rsidRDefault="00FF5978" w:rsidP="0019721B">
            <w:pPr>
              <w:pStyle w:val="pformh"/>
              <w:spacing w:before="40" w:after="40"/>
              <w:jc w:val="both"/>
              <w:rPr>
                <w:rFonts w:ascii="Arial" w:hAnsi="Arial" w:cs="Helvetica"/>
                <w:color w:val="auto"/>
                <w:sz w:val="20"/>
              </w:rPr>
            </w:pPr>
            <w:r w:rsidRPr="00F9362D">
              <w:rPr>
                <w:rFonts w:ascii="Arial MT Pro" w:hAnsi="Arial MT Pro" w:cs="Helvetica"/>
                <w:color w:val="auto"/>
                <w:sz w:val="20"/>
              </w:rPr>
              <w:t>July</w:t>
            </w:r>
          </w:p>
        </w:tc>
        <w:tc>
          <w:tcPr>
            <w:tcW w:w="688" w:type="dxa"/>
            <w:tcBorders>
              <w:top w:val="double" w:sz="4" w:space="0" w:color="auto"/>
              <w:left w:val="nil"/>
            </w:tcBorders>
            <w:shd w:val="clear" w:color="auto" w:fill="FFFFFF"/>
          </w:tcPr>
          <w:p w14:paraId="6277588F" w14:textId="77777777" w:rsidR="00FF5978" w:rsidRDefault="00FF5978" w:rsidP="0019721B">
            <w:pPr>
              <w:pStyle w:val="pformh"/>
              <w:tabs>
                <w:tab w:val="decimal" w:pos="335"/>
              </w:tabs>
              <w:spacing w:before="40" w:after="40"/>
              <w:rPr>
                <w:rFonts w:ascii="Arial" w:hAnsi="Arial" w:cs="Helvetica"/>
                <w:color w:val="auto"/>
                <w:sz w:val="20"/>
              </w:rPr>
            </w:pPr>
            <w:r w:rsidRPr="00F9362D">
              <w:rPr>
                <w:rFonts w:ascii="Arial MT Pro" w:hAnsi="Arial MT Pro" w:cs="Helvetica"/>
                <w:color w:val="auto"/>
                <w:sz w:val="20"/>
              </w:rPr>
              <w:t>1*</w:t>
            </w:r>
          </w:p>
        </w:tc>
        <w:tc>
          <w:tcPr>
            <w:tcW w:w="1248" w:type="dxa"/>
            <w:tcBorders>
              <w:top w:val="double" w:sz="4" w:space="0" w:color="auto"/>
            </w:tcBorders>
            <w:shd w:val="clear" w:color="auto" w:fill="FFFFFF"/>
          </w:tcPr>
          <w:p w14:paraId="178D4F60" w14:textId="6E6D0C00" w:rsidR="00FF5978" w:rsidRPr="00DB205A" w:rsidRDefault="00FF5978" w:rsidP="00762DD6">
            <w:pPr>
              <w:pStyle w:val="pformh"/>
              <w:tabs>
                <w:tab w:val="decimal" w:pos="1057"/>
              </w:tabs>
              <w:spacing w:before="40" w:after="40"/>
              <w:ind w:right="187"/>
              <w:rPr>
                <w:rFonts w:ascii="Arial" w:hAnsi="Arial" w:cs="Arial"/>
                <w:color w:val="auto"/>
                <w:sz w:val="20"/>
              </w:rPr>
            </w:pPr>
          </w:p>
        </w:tc>
        <w:tc>
          <w:tcPr>
            <w:tcW w:w="1393" w:type="dxa"/>
            <w:gridSpan w:val="2"/>
            <w:tcBorders>
              <w:top w:val="double" w:sz="4" w:space="0" w:color="auto"/>
            </w:tcBorders>
            <w:shd w:val="clear" w:color="auto" w:fill="FFFFFF"/>
          </w:tcPr>
          <w:p w14:paraId="232ADF28" w14:textId="360CEA79" w:rsidR="00FF5978" w:rsidRPr="00DB205A" w:rsidRDefault="00FF5978" w:rsidP="0019721B">
            <w:pPr>
              <w:pStyle w:val="pformh"/>
              <w:tabs>
                <w:tab w:val="decimal" w:pos="1062"/>
              </w:tabs>
              <w:spacing w:before="40" w:after="40"/>
              <w:ind w:right="-75"/>
              <w:rPr>
                <w:rFonts w:ascii="Arial" w:hAnsi="Arial" w:cs="Arial"/>
                <w:color w:val="auto"/>
                <w:sz w:val="20"/>
              </w:rPr>
            </w:pPr>
          </w:p>
        </w:tc>
        <w:tc>
          <w:tcPr>
            <w:tcW w:w="1207" w:type="dxa"/>
            <w:gridSpan w:val="2"/>
            <w:tcBorders>
              <w:top w:val="double" w:sz="4" w:space="0" w:color="auto"/>
            </w:tcBorders>
            <w:shd w:val="clear" w:color="auto" w:fill="FFFFFF"/>
          </w:tcPr>
          <w:p w14:paraId="3EBFCDBC" w14:textId="719E3C43" w:rsidR="00FF5978" w:rsidRPr="00DB205A" w:rsidRDefault="00FF5978" w:rsidP="00FB5D67">
            <w:pPr>
              <w:pStyle w:val="pformh"/>
              <w:spacing w:before="40" w:after="40"/>
              <w:rPr>
                <w:rFonts w:ascii="Arial" w:hAnsi="Arial" w:cs="Arial"/>
                <w:color w:val="auto"/>
                <w:sz w:val="20"/>
              </w:rPr>
            </w:pPr>
          </w:p>
        </w:tc>
        <w:tc>
          <w:tcPr>
            <w:tcW w:w="1300" w:type="dxa"/>
            <w:gridSpan w:val="3"/>
            <w:tcBorders>
              <w:top w:val="double" w:sz="4" w:space="0" w:color="auto"/>
            </w:tcBorders>
            <w:shd w:val="clear" w:color="auto" w:fill="FFFFFF"/>
          </w:tcPr>
          <w:p w14:paraId="5F4474B8" w14:textId="77777777" w:rsidR="00FF5978" w:rsidRPr="00DB205A" w:rsidRDefault="00FF5978" w:rsidP="00FB5D67">
            <w:pPr>
              <w:pStyle w:val="pformh"/>
              <w:spacing w:before="40" w:after="40"/>
              <w:rPr>
                <w:rFonts w:ascii="Arial" w:hAnsi="Arial" w:cs="Arial"/>
                <w:color w:val="auto"/>
                <w:sz w:val="20"/>
              </w:rPr>
            </w:pPr>
          </w:p>
        </w:tc>
        <w:tc>
          <w:tcPr>
            <w:tcW w:w="1332" w:type="dxa"/>
            <w:gridSpan w:val="2"/>
            <w:tcBorders>
              <w:top w:val="double" w:sz="4" w:space="0" w:color="auto"/>
            </w:tcBorders>
            <w:shd w:val="clear" w:color="auto" w:fill="FFFFFF"/>
          </w:tcPr>
          <w:p w14:paraId="603EA55D" w14:textId="77777777" w:rsidR="00FF5978" w:rsidRPr="00DB205A" w:rsidRDefault="00FF5978" w:rsidP="00FB5D67">
            <w:pPr>
              <w:spacing w:before="40" w:after="40"/>
              <w:jc w:val="right"/>
              <w:rPr>
                <w:rFonts w:ascii="Arial" w:hAnsi="Arial" w:cs="Arial"/>
                <w:sz w:val="20"/>
              </w:rPr>
            </w:pPr>
          </w:p>
        </w:tc>
        <w:tc>
          <w:tcPr>
            <w:tcW w:w="1361" w:type="dxa"/>
            <w:gridSpan w:val="2"/>
            <w:tcBorders>
              <w:top w:val="double" w:sz="4" w:space="0" w:color="auto"/>
            </w:tcBorders>
            <w:shd w:val="clear" w:color="auto" w:fill="FFFFFF"/>
          </w:tcPr>
          <w:p w14:paraId="5E5AB78D" w14:textId="77777777" w:rsidR="00FF5978" w:rsidRPr="00DB205A" w:rsidRDefault="00FF5978" w:rsidP="00FB5D67">
            <w:pPr>
              <w:spacing w:before="40" w:after="40"/>
              <w:jc w:val="right"/>
              <w:rPr>
                <w:rFonts w:ascii="Arial" w:hAnsi="Arial" w:cs="Arial"/>
                <w:sz w:val="20"/>
              </w:rPr>
            </w:pPr>
          </w:p>
        </w:tc>
        <w:tc>
          <w:tcPr>
            <w:tcW w:w="1393" w:type="dxa"/>
            <w:gridSpan w:val="2"/>
            <w:tcBorders>
              <w:top w:val="double" w:sz="4" w:space="0" w:color="auto"/>
            </w:tcBorders>
            <w:shd w:val="clear" w:color="auto" w:fill="FFFFFF"/>
          </w:tcPr>
          <w:p w14:paraId="59408319" w14:textId="77777777" w:rsidR="00FF5978" w:rsidRPr="00DB205A" w:rsidRDefault="00FF5978" w:rsidP="00FB5D67">
            <w:pPr>
              <w:pStyle w:val="pformh"/>
              <w:spacing w:before="40" w:after="40"/>
              <w:jc w:val="right"/>
              <w:rPr>
                <w:rFonts w:ascii="Arial" w:hAnsi="Arial" w:cs="Arial"/>
                <w:color w:val="auto"/>
                <w:sz w:val="20"/>
              </w:rPr>
            </w:pPr>
          </w:p>
        </w:tc>
        <w:tc>
          <w:tcPr>
            <w:tcW w:w="1207" w:type="dxa"/>
            <w:gridSpan w:val="2"/>
            <w:tcBorders>
              <w:top w:val="double" w:sz="4" w:space="0" w:color="auto"/>
            </w:tcBorders>
            <w:shd w:val="clear" w:color="auto" w:fill="FFFFFF"/>
          </w:tcPr>
          <w:p w14:paraId="1AF23EFC" w14:textId="77777777" w:rsidR="00FF5978" w:rsidRPr="00DB205A" w:rsidRDefault="00FF5978" w:rsidP="00FB5D67">
            <w:pPr>
              <w:pStyle w:val="pformh"/>
              <w:spacing w:before="40" w:after="40"/>
              <w:jc w:val="right"/>
              <w:rPr>
                <w:rFonts w:ascii="Arial" w:hAnsi="Arial" w:cs="Arial"/>
                <w:color w:val="auto"/>
                <w:sz w:val="20"/>
              </w:rPr>
            </w:pPr>
          </w:p>
        </w:tc>
        <w:tc>
          <w:tcPr>
            <w:tcW w:w="1393" w:type="dxa"/>
            <w:gridSpan w:val="2"/>
            <w:tcBorders>
              <w:top w:val="double" w:sz="4" w:space="0" w:color="auto"/>
              <w:right w:val="double" w:sz="4" w:space="0" w:color="auto"/>
            </w:tcBorders>
            <w:shd w:val="clear" w:color="auto" w:fill="FFFFFF"/>
          </w:tcPr>
          <w:p w14:paraId="5A670869" w14:textId="77777777" w:rsidR="00FF5978" w:rsidRPr="00F9362D" w:rsidRDefault="00FF5978" w:rsidP="00FB5D67">
            <w:pPr>
              <w:pStyle w:val="pformh"/>
              <w:spacing w:before="40" w:after="40"/>
              <w:jc w:val="right"/>
              <w:rPr>
                <w:rFonts w:ascii="Arial MT Pro" w:hAnsi="Arial MT Pro" w:cs="Arial"/>
                <w:color w:val="auto"/>
                <w:sz w:val="20"/>
              </w:rPr>
            </w:pPr>
          </w:p>
        </w:tc>
      </w:tr>
      <w:tr w:rsidR="00DB205A" w14:paraId="16435F88" w14:textId="77777777" w:rsidTr="00762DD6">
        <w:trPr>
          <w:gridAfter w:val="1"/>
          <w:wAfter w:w="8" w:type="dxa"/>
          <w:cantSplit/>
          <w:trHeight w:val="325"/>
        </w:trPr>
        <w:tc>
          <w:tcPr>
            <w:tcW w:w="590" w:type="dxa"/>
            <w:tcBorders>
              <w:left w:val="double" w:sz="4" w:space="0" w:color="auto"/>
              <w:bottom w:val="single" w:sz="4" w:space="0" w:color="auto"/>
              <w:right w:val="nil"/>
            </w:tcBorders>
            <w:shd w:val="clear" w:color="auto" w:fill="FFFFFF"/>
          </w:tcPr>
          <w:p w14:paraId="38C783F7" w14:textId="77777777" w:rsidR="00FF5978" w:rsidRDefault="00FF5978" w:rsidP="0019721B">
            <w:pPr>
              <w:spacing w:before="40" w:after="40"/>
              <w:jc w:val="both"/>
              <w:rPr>
                <w:rFonts w:ascii="Arial" w:hAnsi="Arial"/>
                <w:sz w:val="20"/>
              </w:rPr>
            </w:pPr>
          </w:p>
        </w:tc>
        <w:tc>
          <w:tcPr>
            <w:tcW w:w="688" w:type="dxa"/>
            <w:tcBorders>
              <w:left w:val="nil"/>
              <w:bottom w:val="single" w:sz="4" w:space="0" w:color="auto"/>
            </w:tcBorders>
            <w:shd w:val="clear" w:color="auto" w:fill="FFFFFF"/>
          </w:tcPr>
          <w:p w14:paraId="591E7B89" w14:textId="77777777" w:rsidR="00FF5978" w:rsidRDefault="00FF5978" w:rsidP="0019721B">
            <w:pPr>
              <w:tabs>
                <w:tab w:val="decimal" w:pos="335"/>
              </w:tabs>
              <w:spacing w:before="40" w:after="40"/>
              <w:rPr>
                <w:rFonts w:ascii="Arial" w:hAnsi="Arial"/>
                <w:sz w:val="20"/>
              </w:rPr>
            </w:pPr>
            <w:r w:rsidRPr="00F9362D">
              <w:rPr>
                <w:rFonts w:ascii="Arial MT Pro" w:hAnsi="Arial MT Pro"/>
                <w:sz w:val="20"/>
              </w:rPr>
              <w:t>2*</w:t>
            </w:r>
          </w:p>
        </w:tc>
        <w:tc>
          <w:tcPr>
            <w:tcW w:w="1248" w:type="dxa"/>
            <w:tcBorders>
              <w:bottom w:val="single" w:sz="4" w:space="0" w:color="auto"/>
            </w:tcBorders>
            <w:shd w:val="clear" w:color="auto" w:fill="FFFFFF"/>
          </w:tcPr>
          <w:p w14:paraId="01762AB0" w14:textId="77777777" w:rsidR="00FF5978" w:rsidRPr="00DB205A" w:rsidRDefault="00FF5978" w:rsidP="0019721B">
            <w:pPr>
              <w:tabs>
                <w:tab w:val="decimal" w:pos="1057"/>
              </w:tabs>
              <w:spacing w:before="40" w:after="40"/>
              <w:ind w:right="-75"/>
              <w:rPr>
                <w:rFonts w:ascii="Arial" w:hAnsi="Arial" w:cs="Arial"/>
                <w:sz w:val="20"/>
              </w:rPr>
            </w:pPr>
          </w:p>
        </w:tc>
        <w:tc>
          <w:tcPr>
            <w:tcW w:w="1393" w:type="dxa"/>
            <w:gridSpan w:val="2"/>
            <w:tcBorders>
              <w:bottom w:val="single" w:sz="4" w:space="0" w:color="auto"/>
            </w:tcBorders>
            <w:shd w:val="clear" w:color="auto" w:fill="FFFFFF"/>
          </w:tcPr>
          <w:p w14:paraId="2D505557" w14:textId="77777777" w:rsidR="00FF5978" w:rsidRPr="00DB205A" w:rsidRDefault="00FF5978" w:rsidP="0019721B">
            <w:pPr>
              <w:tabs>
                <w:tab w:val="decimal" w:pos="1062"/>
              </w:tabs>
              <w:spacing w:before="40" w:after="40"/>
              <w:ind w:right="-75"/>
              <w:rPr>
                <w:rFonts w:ascii="Arial" w:hAnsi="Arial" w:cs="Arial"/>
                <w:sz w:val="20"/>
              </w:rPr>
            </w:pPr>
          </w:p>
        </w:tc>
        <w:tc>
          <w:tcPr>
            <w:tcW w:w="1207" w:type="dxa"/>
            <w:gridSpan w:val="2"/>
            <w:tcBorders>
              <w:bottom w:val="single" w:sz="4" w:space="0" w:color="auto"/>
            </w:tcBorders>
            <w:shd w:val="clear" w:color="auto" w:fill="FFFFFF"/>
          </w:tcPr>
          <w:p w14:paraId="7DE6B54F" w14:textId="77777777" w:rsidR="00FF5978" w:rsidRPr="00DB205A" w:rsidRDefault="00FF5978" w:rsidP="00FB5D67">
            <w:pPr>
              <w:spacing w:before="40" w:after="40"/>
              <w:rPr>
                <w:rFonts w:ascii="Arial" w:hAnsi="Arial" w:cs="Arial"/>
                <w:sz w:val="20"/>
              </w:rPr>
            </w:pPr>
          </w:p>
        </w:tc>
        <w:tc>
          <w:tcPr>
            <w:tcW w:w="1300" w:type="dxa"/>
            <w:gridSpan w:val="3"/>
            <w:tcBorders>
              <w:bottom w:val="single" w:sz="4" w:space="0" w:color="auto"/>
            </w:tcBorders>
            <w:shd w:val="clear" w:color="auto" w:fill="FFFFFF"/>
          </w:tcPr>
          <w:p w14:paraId="16C680B7" w14:textId="6A4CAEA6" w:rsidR="00FF5978" w:rsidRPr="00DB205A" w:rsidRDefault="00FF5978" w:rsidP="00FB5D67">
            <w:pPr>
              <w:spacing w:before="40" w:after="40"/>
              <w:rPr>
                <w:rFonts w:ascii="Arial" w:hAnsi="Arial" w:cs="Arial"/>
                <w:sz w:val="20"/>
              </w:rPr>
            </w:pPr>
          </w:p>
        </w:tc>
        <w:tc>
          <w:tcPr>
            <w:tcW w:w="1332" w:type="dxa"/>
            <w:gridSpan w:val="2"/>
            <w:shd w:val="clear" w:color="auto" w:fill="FFFFFF"/>
          </w:tcPr>
          <w:p w14:paraId="5844A2A7" w14:textId="1B1E9B66" w:rsidR="00FF5978" w:rsidRPr="00DB205A" w:rsidRDefault="00FF5978" w:rsidP="00FB5D67">
            <w:pPr>
              <w:spacing w:before="40" w:after="40"/>
              <w:jc w:val="right"/>
              <w:rPr>
                <w:rFonts w:ascii="Arial" w:hAnsi="Arial" w:cs="Arial"/>
                <w:sz w:val="20"/>
              </w:rPr>
            </w:pPr>
          </w:p>
        </w:tc>
        <w:tc>
          <w:tcPr>
            <w:tcW w:w="1361" w:type="dxa"/>
            <w:gridSpan w:val="2"/>
            <w:shd w:val="clear" w:color="auto" w:fill="FFFFFF"/>
          </w:tcPr>
          <w:p w14:paraId="5C20C705" w14:textId="38510E4C" w:rsidR="00FF5978" w:rsidRPr="00DB205A" w:rsidRDefault="00FF5978" w:rsidP="00FB5D67">
            <w:pPr>
              <w:spacing w:before="40" w:after="40"/>
              <w:jc w:val="right"/>
              <w:rPr>
                <w:rFonts w:ascii="Arial" w:hAnsi="Arial" w:cs="Arial"/>
                <w:sz w:val="20"/>
              </w:rPr>
            </w:pPr>
          </w:p>
        </w:tc>
        <w:tc>
          <w:tcPr>
            <w:tcW w:w="1393" w:type="dxa"/>
            <w:gridSpan w:val="2"/>
            <w:shd w:val="clear" w:color="auto" w:fill="FFFFFF"/>
          </w:tcPr>
          <w:p w14:paraId="707FE94C" w14:textId="78BB7F3E"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76260AAF" w14:textId="762AE5C8" w:rsidR="00FF5978" w:rsidRPr="00DB205A" w:rsidRDefault="00FF5978" w:rsidP="00FB5D67">
            <w:pPr>
              <w:spacing w:before="40" w:after="40"/>
              <w:jc w:val="right"/>
              <w:rPr>
                <w:rFonts w:ascii="Arial" w:hAnsi="Arial" w:cs="Arial"/>
                <w:sz w:val="20"/>
              </w:rPr>
            </w:pPr>
          </w:p>
        </w:tc>
        <w:tc>
          <w:tcPr>
            <w:tcW w:w="1393" w:type="dxa"/>
            <w:gridSpan w:val="2"/>
            <w:tcBorders>
              <w:bottom w:val="single" w:sz="4" w:space="0" w:color="auto"/>
              <w:right w:val="double" w:sz="4" w:space="0" w:color="auto"/>
            </w:tcBorders>
            <w:shd w:val="clear" w:color="auto" w:fill="FFFFFF"/>
          </w:tcPr>
          <w:p w14:paraId="2C74C201" w14:textId="77777777" w:rsidR="00FF5978" w:rsidRPr="00F9362D" w:rsidRDefault="00FF5978" w:rsidP="00FB5D67">
            <w:pPr>
              <w:spacing w:before="40" w:after="40"/>
              <w:jc w:val="right"/>
              <w:rPr>
                <w:rFonts w:ascii="Arial MT Pro" w:hAnsi="Arial MT Pro" w:cs="Arial"/>
                <w:sz w:val="20"/>
              </w:rPr>
            </w:pPr>
          </w:p>
        </w:tc>
      </w:tr>
      <w:tr w:rsidR="00DB205A" w14:paraId="51725F0C" w14:textId="77777777" w:rsidTr="00762DD6">
        <w:trPr>
          <w:gridAfter w:val="1"/>
          <w:wAfter w:w="8" w:type="dxa"/>
          <w:cantSplit/>
          <w:trHeight w:val="325"/>
        </w:trPr>
        <w:tc>
          <w:tcPr>
            <w:tcW w:w="590" w:type="dxa"/>
            <w:tcBorders>
              <w:left w:val="double" w:sz="4" w:space="0" w:color="auto"/>
              <w:right w:val="nil"/>
            </w:tcBorders>
            <w:shd w:val="clear" w:color="auto" w:fill="FFFFFF"/>
          </w:tcPr>
          <w:p w14:paraId="31B49C9B" w14:textId="77777777" w:rsidR="00FF5978" w:rsidRDefault="00FF5978" w:rsidP="0019721B">
            <w:pPr>
              <w:spacing w:before="40" w:after="40"/>
              <w:jc w:val="both"/>
              <w:rPr>
                <w:rFonts w:ascii="Arial" w:hAnsi="Arial"/>
                <w:sz w:val="20"/>
              </w:rPr>
            </w:pPr>
          </w:p>
        </w:tc>
        <w:tc>
          <w:tcPr>
            <w:tcW w:w="688" w:type="dxa"/>
            <w:tcBorders>
              <w:left w:val="nil"/>
            </w:tcBorders>
            <w:shd w:val="clear" w:color="auto" w:fill="FFFFFF"/>
          </w:tcPr>
          <w:p w14:paraId="78E8A29F" w14:textId="77777777" w:rsidR="00FF5978" w:rsidRDefault="00FF5978" w:rsidP="0019721B">
            <w:pPr>
              <w:tabs>
                <w:tab w:val="decimal" w:pos="335"/>
              </w:tabs>
              <w:spacing w:before="40" w:after="40"/>
              <w:rPr>
                <w:rFonts w:ascii="Arial" w:hAnsi="Arial"/>
                <w:sz w:val="20"/>
              </w:rPr>
            </w:pPr>
            <w:r w:rsidRPr="00F9362D">
              <w:rPr>
                <w:rFonts w:ascii="Arial MT Pro" w:hAnsi="Arial MT Pro"/>
                <w:sz w:val="20"/>
              </w:rPr>
              <w:t>3*</w:t>
            </w:r>
          </w:p>
        </w:tc>
        <w:tc>
          <w:tcPr>
            <w:tcW w:w="1248" w:type="dxa"/>
            <w:shd w:val="clear" w:color="auto" w:fill="FFFFFF"/>
          </w:tcPr>
          <w:p w14:paraId="0FB3B66F" w14:textId="43CE618B" w:rsidR="00FF5978" w:rsidRPr="00DB205A" w:rsidRDefault="00FF5978" w:rsidP="0019721B">
            <w:pPr>
              <w:tabs>
                <w:tab w:val="decimal" w:pos="1057"/>
              </w:tabs>
              <w:spacing w:before="40" w:after="40"/>
              <w:ind w:right="-75"/>
              <w:rPr>
                <w:rFonts w:ascii="Arial" w:hAnsi="Arial" w:cs="Arial"/>
                <w:sz w:val="20"/>
                <w:u w:val="double"/>
              </w:rPr>
            </w:pPr>
          </w:p>
        </w:tc>
        <w:tc>
          <w:tcPr>
            <w:tcW w:w="1393" w:type="dxa"/>
            <w:gridSpan w:val="2"/>
            <w:shd w:val="clear" w:color="auto" w:fill="FFFFFF"/>
          </w:tcPr>
          <w:p w14:paraId="7C6A7FC9" w14:textId="77777777" w:rsidR="00FF5978" w:rsidRPr="00DB205A" w:rsidRDefault="00FF5978" w:rsidP="0019721B">
            <w:pPr>
              <w:tabs>
                <w:tab w:val="decimal" w:pos="1062"/>
              </w:tabs>
              <w:spacing w:before="40" w:after="40"/>
              <w:ind w:right="-75"/>
              <w:rPr>
                <w:rFonts w:ascii="Arial" w:hAnsi="Arial" w:cs="Arial"/>
                <w:sz w:val="20"/>
                <w:u w:val="double"/>
              </w:rPr>
            </w:pPr>
          </w:p>
        </w:tc>
        <w:tc>
          <w:tcPr>
            <w:tcW w:w="1207" w:type="dxa"/>
            <w:gridSpan w:val="2"/>
            <w:shd w:val="clear" w:color="auto" w:fill="FFFFFF"/>
          </w:tcPr>
          <w:p w14:paraId="1CB53C74" w14:textId="77777777" w:rsidR="00FF5978" w:rsidRPr="00DB205A" w:rsidRDefault="00FF5978" w:rsidP="00FB5D67">
            <w:pPr>
              <w:spacing w:before="40" w:after="40"/>
              <w:rPr>
                <w:rFonts w:ascii="Arial" w:hAnsi="Arial" w:cs="Arial"/>
                <w:sz w:val="20"/>
                <w:u w:val="double"/>
              </w:rPr>
            </w:pPr>
          </w:p>
        </w:tc>
        <w:tc>
          <w:tcPr>
            <w:tcW w:w="1300" w:type="dxa"/>
            <w:gridSpan w:val="3"/>
            <w:shd w:val="clear" w:color="auto" w:fill="FFFFFF"/>
          </w:tcPr>
          <w:p w14:paraId="6FDD007C" w14:textId="77777777" w:rsidR="00FF5978" w:rsidRPr="00DB205A" w:rsidRDefault="00FF5978" w:rsidP="00FB5D67">
            <w:pPr>
              <w:spacing w:before="40" w:after="40"/>
              <w:rPr>
                <w:rFonts w:ascii="Arial" w:hAnsi="Arial" w:cs="Arial"/>
                <w:sz w:val="20"/>
                <w:u w:val="double"/>
              </w:rPr>
            </w:pPr>
          </w:p>
        </w:tc>
        <w:tc>
          <w:tcPr>
            <w:tcW w:w="1332" w:type="dxa"/>
            <w:gridSpan w:val="2"/>
            <w:shd w:val="clear" w:color="auto" w:fill="FFFFFF"/>
          </w:tcPr>
          <w:p w14:paraId="0C6886CB" w14:textId="77777777" w:rsidR="00FF5978" w:rsidRPr="00DB205A" w:rsidRDefault="00FF5978" w:rsidP="00FB5D67">
            <w:pPr>
              <w:spacing w:before="40" w:after="40"/>
              <w:jc w:val="right"/>
              <w:rPr>
                <w:rFonts w:ascii="Arial" w:hAnsi="Arial" w:cs="Arial"/>
                <w:sz w:val="20"/>
                <w:u w:val="double"/>
              </w:rPr>
            </w:pPr>
          </w:p>
        </w:tc>
        <w:tc>
          <w:tcPr>
            <w:tcW w:w="1361" w:type="dxa"/>
            <w:gridSpan w:val="2"/>
            <w:shd w:val="clear" w:color="auto" w:fill="FFFFFF"/>
          </w:tcPr>
          <w:p w14:paraId="2107C309" w14:textId="77777777" w:rsidR="00FF5978" w:rsidRPr="00DB205A" w:rsidRDefault="00FF5978" w:rsidP="00FB5D67">
            <w:pPr>
              <w:spacing w:before="40" w:after="40"/>
              <w:jc w:val="right"/>
              <w:rPr>
                <w:rFonts w:ascii="Arial" w:hAnsi="Arial" w:cs="Arial"/>
                <w:sz w:val="20"/>
                <w:u w:val="double"/>
              </w:rPr>
            </w:pPr>
          </w:p>
        </w:tc>
        <w:tc>
          <w:tcPr>
            <w:tcW w:w="1393" w:type="dxa"/>
            <w:gridSpan w:val="2"/>
            <w:shd w:val="clear" w:color="auto" w:fill="FFFFFF"/>
          </w:tcPr>
          <w:p w14:paraId="41D1E6F8" w14:textId="77777777"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2C968280" w14:textId="77777777" w:rsidR="00FF5978" w:rsidRPr="00DB205A" w:rsidRDefault="00FF5978" w:rsidP="00FB5D67">
            <w:pPr>
              <w:spacing w:before="40" w:after="40"/>
              <w:jc w:val="right"/>
              <w:rPr>
                <w:rFonts w:ascii="Arial" w:hAnsi="Arial" w:cs="Arial"/>
                <w:sz w:val="20"/>
              </w:rPr>
            </w:pPr>
          </w:p>
        </w:tc>
        <w:tc>
          <w:tcPr>
            <w:tcW w:w="1393" w:type="dxa"/>
            <w:gridSpan w:val="2"/>
            <w:tcBorders>
              <w:right w:val="double" w:sz="4" w:space="0" w:color="auto"/>
            </w:tcBorders>
            <w:shd w:val="clear" w:color="auto" w:fill="FFFFFF"/>
          </w:tcPr>
          <w:p w14:paraId="25192A24" w14:textId="77777777" w:rsidR="00FF5978" w:rsidRPr="00F9362D" w:rsidRDefault="00FF5978" w:rsidP="00FB5D67">
            <w:pPr>
              <w:spacing w:before="40" w:after="40"/>
              <w:jc w:val="right"/>
              <w:rPr>
                <w:rFonts w:ascii="Arial MT Pro" w:hAnsi="Arial MT Pro" w:cs="Arial"/>
                <w:sz w:val="20"/>
              </w:rPr>
            </w:pPr>
          </w:p>
        </w:tc>
      </w:tr>
      <w:tr w:rsidR="00DB205A" w14:paraId="3EB1EF49" w14:textId="77777777" w:rsidTr="00762DD6">
        <w:trPr>
          <w:gridAfter w:val="1"/>
          <w:wAfter w:w="8" w:type="dxa"/>
          <w:cantSplit/>
          <w:trHeight w:val="325"/>
        </w:trPr>
        <w:tc>
          <w:tcPr>
            <w:tcW w:w="590" w:type="dxa"/>
            <w:tcBorders>
              <w:left w:val="double" w:sz="4" w:space="0" w:color="auto"/>
              <w:right w:val="nil"/>
            </w:tcBorders>
            <w:shd w:val="clear" w:color="auto" w:fill="FFFFFF"/>
          </w:tcPr>
          <w:p w14:paraId="2BB54380" w14:textId="77777777" w:rsidR="00FF5978" w:rsidRDefault="00FF5978" w:rsidP="0019721B">
            <w:pPr>
              <w:spacing w:before="40" w:after="40"/>
              <w:jc w:val="both"/>
              <w:rPr>
                <w:rFonts w:ascii="Arial" w:hAnsi="Arial"/>
                <w:sz w:val="20"/>
              </w:rPr>
            </w:pPr>
          </w:p>
        </w:tc>
        <w:tc>
          <w:tcPr>
            <w:tcW w:w="688" w:type="dxa"/>
            <w:tcBorders>
              <w:left w:val="nil"/>
            </w:tcBorders>
            <w:shd w:val="clear" w:color="auto" w:fill="FFFFFF"/>
          </w:tcPr>
          <w:p w14:paraId="63EB4DCE" w14:textId="77777777" w:rsidR="00FF5978" w:rsidRDefault="00FF5978" w:rsidP="0019721B">
            <w:pPr>
              <w:tabs>
                <w:tab w:val="decimal" w:pos="335"/>
              </w:tabs>
              <w:spacing w:before="40" w:after="40"/>
              <w:rPr>
                <w:rFonts w:ascii="Arial" w:hAnsi="Arial"/>
                <w:sz w:val="20"/>
              </w:rPr>
            </w:pPr>
            <w:r w:rsidRPr="00F9362D">
              <w:rPr>
                <w:rFonts w:ascii="Arial MT Pro" w:hAnsi="Arial MT Pro"/>
                <w:sz w:val="20"/>
              </w:rPr>
              <w:t>5</w:t>
            </w:r>
          </w:p>
        </w:tc>
        <w:tc>
          <w:tcPr>
            <w:tcW w:w="1248" w:type="dxa"/>
            <w:shd w:val="clear" w:color="auto" w:fill="FFFFFF"/>
          </w:tcPr>
          <w:p w14:paraId="5514BC8A" w14:textId="77777777" w:rsidR="00FF5978" w:rsidRPr="00DB205A" w:rsidRDefault="00FF5978" w:rsidP="001F3956">
            <w:pPr>
              <w:tabs>
                <w:tab w:val="decimal" w:pos="1057"/>
              </w:tabs>
              <w:spacing w:before="40" w:after="40"/>
              <w:ind w:right="-75"/>
              <w:rPr>
                <w:rFonts w:ascii="Arial" w:hAnsi="Arial" w:cs="Arial"/>
                <w:sz w:val="20"/>
              </w:rPr>
            </w:pPr>
            <w:r w:rsidRPr="00F9362D">
              <w:rPr>
                <w:rFonts w:ascii="Arial MT Pro" w:hAnsi="Arial MT Pro" w:cs="Arial"/>
                <w:sz w:val="20"/>
              </w:rPr>
              <w:t>80,000</w:t>
            </w:r>
          </w:p>
        </w:tc>
        <w:tc>
          <w:tcPr>
            <w:tcW w:w="1393" w:type="dxa"/>
            <w:gridSpan w:val="2"/>
            <w:shd w:val="clear" w:color="auto" w:fill="FFFFFF"/>
          </w:tcPr>
          <w:p w14:paraId="1791D8C5" w14:textId="77777777" w:rsidR="00FF5978" w:rsidRPr="00DB205A" w:rsidRDefault="00FF5978" w:rsidP="0019721B">
            <w:pPr>
              <w:tabs>
                <w:tab w:val="decimal" w:pos="1062"/>
              </w:tabs>
              <w:spacing w:before="40" w:after="40"/>
              <w:ind w:right="-75"/>
              <w:rPr>
                <w:rFonts w:ascii="Arial" w:hAnsi="Arial" w:cs="Arial"/>
                <w:sz w:val="20"/>
                <w:u w:val="double"/>
              </w:rPr>
            </w:pPr>
          </w:p>
        </w:tc>
        <w:tc>
          <w:tcPr>
            <w:tcW w:w="1207" w:type="dxa"/>
            <w:gridSpan w:val="2"/>
            <w:shd w:val="clear" w:color="auto" w:fill="FFFFFF"/>
          </w:tcPr>
          <w:p w14:paraId="5135C0DA" w14:textId="77777777" w:rsidR="00FF5978" w:rsidRPr="00DB205A" w:rsidRDefault="00FF5978" w:rsidP="00FB5D67">
            <w:pPr>
              <w:spacing w:before="40" w:after="40"/>
              <w:rPr>
                <w:rFonts w:ascii="Arial" w:hAnsi="Arial" w:cs="Arial"/>
                <w:sz w:val="20"/>
                <w:u w:val="double"/>
              </w:rPr>
            </w:pPr>
          </w:p>
        </w:tc>
        <w:tc>
          <w:tcPr>
            <w:tcW w:w="1300" w:type="dxa"/>
            <w:gridSpan w:val="3"/>
            <w:shd w:val="clear" w:color="auto" w:fill="FFFFFF"/>
          </w:tcPr>
          <w:p w14:paraId="16344962" w14:textId="77777777" w:rsidR="00FF5978" w:rsidRPr="00DB205A" w:rsidRDefault="00FF5978" w:rsidP="00FB5D67">
            <w:pPr>
              <w:spacing w:before="40" w:after="40"/>
              <w:rPr>
                <w:rFonts w:ascii="Arial" w:hAnsi="Arial" w:cs="Arial"/>
                <w:sz w:val="20"/>
                <w:u w:val="double"/>
              </w:rPr>
            </w:pPr>
          </w:p>
        </w:tc>
        <w:tc>
          <w:tcPr>
            <w:tcW w:w="1332" w:type="dxa"/>
            <w:gridSpan w:val="2"/>
            <w:shd w:val="clear" w:color="auto" w:fill="FFFFFF"/>
          </w:tcPr>
          <w:p w14:paraId="6EEFF470" w14:textId="77777777" w:rsidR="00FF5978" w:rsidRPr="00DB205A" w:rsidRDefault="00FF5978" w:rsidP="00FB5D67">
            <w:pPr>
              <w:spacing w:before="40" w:after="40"/>
              <w:jc w:val="right"/>
              <w:rPr>
                <w:rFonts w:ascii="Arial" w:hAnsi="Arial" w:cs="Arial"/>
                <w:sz w:val="20"/>
                <w:u w:val="double"/>
              </w:rPr>
            </w:pPr>
          </w:p>
        </w:tc>
        <w:tc>
          <w:tcPr>
            <w:tcW w:w="1361" w:type="dxa"/>
            <w:gridSpan w:val="2"/>
            <w:shd w:val="clear" w:color="auto" w:fill="FFFFFF"/>
          </w:tcPr>
          <w:p w14:paraId="0681639A"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80,000</w:t>
            </w:r>
          </w:p>
        </w:tc>
        <w:tc>
          <w:tcPr>
            <w:tcW w:w="1393" w:type="dxa"/>
            <w:gridSpan w:val="2"/>
            <w:shd w:val="clear" w:color="auto" w:fill="FFFFFF"/>
          </w:tcPr>
          <w:p w14:paraId="2CD6C89D" w14:textId="77777777" w:rsidR="00FF5978" w:rsidRPr="00DB205A" w:rsidDel="00FF5978" w:rsidRDefault="00FF5978" w:rsidP="00FB5D67">
            <w:pPr>
              <w:spacing w:before="40" w:after="40"/>
              <w:jc w:val="right"/>
              <w:rPr>
                <w:rFonts w:ascii="Arial" w:hAnsi="Arial" w:cs="Arial"/>
                <w:sz w:val="20"/>
              </w:rPr>
            </w:pPr>
          </w:p>
        </w:tc>
        <w:tc>
          <w:tcPr>
            <w:tcW w:w="1207" w:type="dxa"/>
            <w:gridSpan w:val="2"/>
            <w:shd w:val="clear" w:color="auto" w:fill="FFFFFF"/>
          </w:tcPr>
          <w:p w14:paraId="46DAF551" w14:textId="77777777" w:rsidR="00FF5978" w:rsidRPr="00DB205A" w:rsidDel="00FF5978" w:rsidRDefault="00FF5978" w:rsidP="00FB5D67">
            <w:pPr>
              <w:spacing w:before="40" w:after="40"/>
              <w:jc w:val="right"/>
              <w:rPr>
                <w:rFonts w:ascii="Arial" w:hAnsi="Arial" w:cs="Arial"/>
                <w:sz w:val="20"/>
              </w:rPr>
            </w:pPr>
          </w:p>
        </w:tc>
        <w:tc>
          <w:tcPr>
            <w:tcW w:w="1393" w:type="dxa"/>
            <w:gridSpan w:val="2"/>
            <w:tcBorders>
              <w:right w:val="double" w:sz="4" w:space="0" w:color="auto"/>
            </w:tcBorders>
            <w:shd w:val="clear" w:color="auto" w:fill="FFFFFF"/>
          </w:tcPr>
          <w:p w14:paraId="59020CCD" w14:textId="77777777" w:rsidR="00FF5978" w:rsidRPr="00F9362D" w:rsidRDefault="00FF5978" w:rsidP="00FB5D67">
            <w:pPr>
              <w:spacing w:before="40" w:after="40"/>
              <w:jc w:val="right"/>
              <w:rPr>
                <w:rFonts w:ascii="Arial MT Pro" w:hAnsi="Arial MT Pro" w:cs="Arial"/>
                <w:sz w:val="20"/>
              </w:rPr>
            </w:pPr>
          </w:p>
        </w:tc>
      </w:tr>
      <w:tr w:rsidR="00DB205A" w14:paraId="22D1C9C3" w14:textId="77777777" w:rsidTr="00762DD6">
        <w:trPr>
          <w:gridAfter w:val="1"/>
          <w:wAfter w:w="8" w:type="dxa"/>
          <w:cantSplit/>
          <w:trHeight w:val="325"/>
        </w:trPr>
        <w:tc>
          <w:tcPr>
            <w:tcW w:w="590" w:type="dxa"/>
            <w:tcBorders>
              <w:left w:val="double" w:sz="4" w:space="0" w:color="auto"/>
              <w:right w:val="nil"/>
            </w:tcBorders>
            <w:shd w:val="clear" w:color="auto" w:fill="FFFFFF"/>
          </w:tcPr>
          <w:p w14:paraId="4B35A30E" w14:textId="77777777" w:rsidR="00FF5978" w:rsidRDefault="00FF5978" w:rsidP="0019721B">
            <w:pPr>
              <w:spacing w:before="40" w:after="40"/>
              <w:jc w:val="both"/>
              <w:rPr>
                <w:rFonts w:ascii="Arial" w:hAnsi="Arial"/>
                <w:sz w:val="20"/>
              </w:rPr>
            </w:pPr>
          </w:p>
        </w:tc>
        <w:tc>
          <w:tcPr>
            <w:tcW w:w="688" w:type="dxa"/>
            <w:tcBorders>
              <w:left w:val="nil"/>
            </w:tcBorders>
            <w:shd w:val="clear" w:color="auto" w:fill="FFFFFF"/>
          </w:tcPr>
          <w:p w14:paraId="63BD1A43" w14:textId="77777777" w:rsidR="00FF5978" w:rsidRDefault="00FF5978" w:rsidP="0019721B">
            <w:pPr>
              <w:tabs>
                <w:tab w:val="decimal" w:pos="335"/>
              </w:tabs>
              <w:spacing w:before="40" w:after="40"/>
              <w:rPr>
                <w:rFonts w:ascii="Arial" w:hAnsi="Arial"/>
                <w:sz w:val="20"/>
              </w:rPr>
            </w:pPr>
            <w:r w:rsidRPr="00F9362D">
              <w:rPr>
                <w:rFonts w:ascii="Arial MT Pro" w:hAnsi="Arial MT Pro"/>
                <w:sz w:val="20"/>
              </w:rPr>
              <w:t>5</w:t>
            </w:r>
          </w:p>
        </w:tc>
        <w:tc>
          <w:tcPr>
            <w:tcW w:w="1248" w:type="dxa"/>
            <w:shd w:val="clear" w:color="auto" w:fill="FFFFFF"/>
          </w:tcPr>
          <w:p w14:paraId="68A575CC" w14:textId="77777777" w:rsidR="00FF5978" w:rsidRPr="00DB205A" w:rsidRDefault="00FF5978" w:rsidP="00FB5D67">
            <w:pPr>
              <w:spacing w:before="40" w:after="40"/>
              <w:ind w:right="-84"/>
              <w:jc w:val="right"/>
              <w:rPr>
                <w:rFonts w:ascii="Arial" w:hAnsi="Arial" w:cs="Arial"/>
                <w:sz w:val="20"/>
              </w:rPr>
            </w:pPr>
            <w:r w:rsidRPr="00F9362D">
              <w:rPr>
                <w:rFonts w:ascii="Arial MT Pro" w:hAnsi="Arial MT Pro" w:cs="Arial"/>
                <w:sz w:val="20"/>
              </w:rPr>
              <w:t>(4,000)</w:t>
            </w:r>
          </w:p>
        </w:tc>
        <w:tc>
          <w:tcPr>
            <w:tcW w:w="1393" w:type="dxa"/>
            <w:gridSpan w:val="2"/>
            <w:shd w:val="clear" w:color="auto" w:fill="FFFFFF"/>
          </w:tcPr>
          <w:p w14:paraId="2EA4FDCF" w14:textId="77777777" w:rsidR="00FF5978" w:rsidRPr="00DB205A" w:rsidRDefault="00FF5978" w:rsidP="0019721B">
            <w:pPr>
              <w:tabs>
                <w:tab w:val="decimal" w:pos="1062"/>
              </w:tabs>
              <w:spacing w:before="40" w:after="40"/>
              <w:ind w:right="-75"/>
              <w:rPr>
                <w:rFonts w:ascii="Arial" w:hAnsi="Arial" w:cs="Arial"/>
                <w:sz w:val="20"/>
                <w:u w:val="double"/>
              </w:rPr>
            </w:pPr>
          </w:p>
        </w:tc>
        <w:tc>
          <w:tcPr>
            <w:tcW w:w="1207" w:type="dxa"/>
            <w:gridSpan w:val="2"/>
            <w:shd w:val="clear" w:color="auto" w:fill="FFFFFF"/>
          </w:tcPr>
          <w:p w14:paraId="0AA9BADB" w14:textId="77777777" w:rsidR="00FF5978" w:rsidRPr="00DB205A" w:rsidRDefault="00FF5978" w:rsidP="00FB5D67">
            <w:pPr>
              <w:spacing w:before="40" w:after="40"/>
              <w:rPr>
                <w:rFonts w:ascii="Arial" w:hAnsi="Arial" w:cs="Arial"/>
                <w:sz w:val="20"/>
                <w:u w:val="double"/>
              </w:rPr>
            </w:pPr>
          </w:p>
        </w:tc>
        <w:tc>
          <w:tcPr>
            <w:tcW w:w="1300" w:type="dxa"/>
            <w:gridSpan w:val="3"/>
            <w:shd w:val="clear" w:color="auto" w:fill="FFFFFF"/>
          </w:tcPr>
          <w:p w14:paraId="2C721011" w14:textId="77777777" w:rsidR="00FF5978" w:rsidRPr="00DB205A" w:rsidRDefault="00FF5978" w:rsidP="00FB5D67">
            <w:pPr>
              <w:spacing w:before="40" w:after="40"/>
              <w:rPr>
                <w:rFonts w:ascii="Arial" w:hAnsi="Arial" w:cs="Arial"/>
                <w:sz w:val="20"/>
                <w:u w:val="double"/>
              </w:rPr>
            </w:pPr>
          </w:p>
        </w:tc>
        <w:tc>
          <w:tcPr>
            <w:tcW w:w="1332" w:type="dxa"/>
            <w:gridSpan w:val="2"/>
            <w:shd w:val="clear" w:color="auto" w:fill="FFFFFF"/>
          </w:tcPr>
          <w:p w14:paraId="2EDF31F8" w14:textId="77777777" w:rsidR="00FF5978" w:rsidRPr="00DB205A" w:rsidRDefault="00FF5978" w:rsidP="00FB5D67">
            <w:pPr>
              <w:spacing w:before="40" w:after="40"/>
              <w:jc w:val="right"/>
              <w:rPr>
                <w:rFonts w:ascii="Arial" w:hAnsi="Arial" w:cs="Arial"/>
                <w:sz w:val="20"/>
                <w:u w:val="double"/>
              </w:rPr>
            </w:pPr>
          </w:p>
        </w:tc>
        <w:tc>
          <w:tcPr>
            <w:tcW w:w="1361" w:type="dxa"/>
            <w:gridSpan w:val="2"/>
            <w:shd w:val="clear" w:color="auto" w:fill="FFFFFF"/>
          </w:tcPr>
          <w:p w14:paraId="438CD01C" w14:textId="77777777" w:rsidR="00FF5978" w:rsidRPr="00DB205A" w:rsidRDefault="00FF5978" w:rsidP="00FB5D67">
            <w:pPr>
              <w:spacing w:before="40" w:after="40"/>
              <w:jc w:val="right"/>
              <w:rPr>
                <w:rFonts w:ascii="Arial" w:hAnsi="Arial" w:cs="Arial"/>
                <w:sz w:val="20"/>
              </w:rPr>
            </w:pPr>
          </w:p>
        </w:tc>
        <w:tc>
          <w:tcPr>
            <w:tcW w:w="1393" w:type="dxa"/>
            <w:gridSpan w:val="2"/>
            <w:shd w:val="clear" w:color="auto" w:fill="FFFFFF"/>
          </w:tcPr>
          <w:p w14:paraId="0C1893EC" w14:textId="77777777"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25EF7EBB" w14:textId="77777777" w:rsidR="00FF5978" w:rsidRPr="00DB205A" w:rsidRDefault="00FF5978" w:rsidP="00FB5D67">
            <w:pPr>
              <w:spacing w:before="40" w:after="40"/>
              <w:jc w:val="right"/>
              <w:rPr>
                <w:rFonts w:ascii="Arial" w:hAnsi="Arial" w:cs="Arial"/>
                <w:sz w:val="20"/>
              </w:rPr>
            </w:pPr>
          </w:p>
        </w:tc>
        <w:tc>
          <w:tcPr>
            <w:tcW w:w="1393" w:type="dxa"/>
            <w:gridSpan w:val="2"/>
            <w:tcBorders>
              <w:right w:val="double" w:sz="4" w:space="0" w:color="auto"/>
            </w:tcBorders>
            <w:shd w:val="clear" w:color="auto" w:fill="FFFFFF"/>
          </w:tcPr>
          <w:p w14:paraId="6FDD9609" w14:textId="77777777" w:rsidR="00FF5978" w:rsidRPr="00F9362D" w:rsidRDefault="008410EB" w:rsidP="00FB5D67">
            <w:pPr>
              <w:spacing w:before="40" w:after="40"/>
              <w:jc w:val="right"/>
              <w:rPr>
                <w:rFonts w:ascii="Arial MT Pro" w:hAnsi="Arial MT Pro" w:cs="Arial"/>
                <w:sz w:val="20"/>
              </w:rPr>
            </w:pPr>
            <w:r w:rsidRPr="00F9362D">
              <w:rPr>
                <w:rFonts w:ascii="Arial MT Pro" w:hAnsi="Arial MT Pro" w:cs="Arial"/>
                <w:sz w:val="20"/>
              </w:rPr>
              <w:t>4,000</w:t>
            </w:r>
          </w:p>
        </w:tc>
      </w:tr>
      <w:tr w:rsidR="00DB205A" w14:paraId="6EB0BF76" w14:textId="77777777" w:rsidTr="00762DD6">
        <w:trPr>
          <w:gridAfter w:val="1"/>
          <w:wAfter w:w="8" w:type="dxa"/>
          <w:cantSplit/>
          <w:trHeight w:val="325"/>
        </w:trPr>
        <w:tc>
          <w:tcPr>
            <w:tcW w:w="590" w:type="dxa"/>
            <w:tcBorders>
              <w:left w:val="double" w:sz="4" w:space="0" w:color="auto"/>
              <w:right w:val="nil"/>
            </w:tcBorders>
            <w:shd w:val="clear" w:color="auto" w:fill="FFFFFF"/>
          </w:tcPr>
          <w:p w14:paraId="6536064B" w14:textId="77777777" w:rsidR="00FF5978" w:rsidRDefault="00FF5978" w:rsidP="0019721B">
            <w:pPr>
              <w:spacing w:before="40" w:after="40"/>
              <w:jc w:val="both"/>
              <w:rPr>
                <w:rFonts w:ascii="Arial" w:hAnsi="Arial"/>
                <w:sz w:val="20"/>
              </w:rPr>
            </w:pPr>
            <w:r w:rsidRPr="00F9362D">
              <w:rPr>
                <w:rFonts w:ascii="Arial MT Pro" w:hAnsi="Arial MT Pro"/>
                <w:sz w:val="20"/>
              </w:rPr>
              <w:t>Bal.</w:t>
            </w:r>
          </w:p>
        </w:tc>
        <w:tc>
          <w:tcPr>
            <w:tcW w:w="688" w:type="dxa"/>
            <w:tcBorders>
              <w:left w:val="nil"/>
            </w:tcBorders>
            <w:shd w:val="clear" w:color="auto" w:fill="FFFFFF"/>
          </w:tcPr>
          <w:p w14:paraId="649C5DE2" w14:textId="77777777" w:rsidR="00FF5978" w:rsidRDefault="00FF5978" w:rsidP="0019721B">
            <w:pPr>
              <w:tabs>
                <w:tab w:val="decimal" w:pos="335"/>
              </w:tabs>
              <w:spacing w:before="40" w:after="40"/>
              <w:rPr>
                <w:rFonts w:ascii="Arial" w:hAnsi="Arial"/>
                <w:sz w:val="20"/>
              </w:rPr>
            </w:pPr>
          </w:p>
        </w:tc>
        <w:tc>
          <w:tcPr>
            <w:tcW w:w="1248" w:type="dxa"/>
            <w:shd w:val="clear" w:color="auto" w:fill="FFFFFF"/>
          </w:tcPr>
          <w:p w14:paraId="5DCAA3DB" w14:textId="77777777" w:rsidR="00FF5978" w:rsidRPr="00DB205A" w:rsidRDefault="00FF5978" w:rsidP="0019721B">
            <w:pPr>
              <w:tabs>
                <w:tab w:val="decimal" w:pos="1057"/>
              </w:tabs>
              <w:spacing w:before="40" w:after="40"/>
              <w:ind w:right="-75"/>
              <w:rPr>
                <w:rFonts w:ascii="Arial" w:hAnsi="Arial" w:cs="Arial"/>
                <w:sz w:val="20"/>
              </w:rPr>
            </w:pPr>
            <w:r w:rsidRPr="00F9362D">
              <w:rPr>
                <w:rFonts w:ascii="Arial MT Pro" w:hAnsi="Arial MT Pro" w:cs="Arial"/>
                <w:sz w:val="20"/>
              </w:rPr>
              <w:t>76,000</w:t>
            </w:r>
          </w:p>
        </w:tc>
        <w:tc>
          <w:tcPr>
            <w:tcW w:w="1393" w:type="dxa"/>
            <w:gridSpan w:val="2"/>
            <w:shd w:val="clear" w:color="auto" w:fill="FFFFFF"/>
          </w:tcPr>
          <w:p w14:paraId="41FCF2F5" w14:textId="77777777" w:rsidR="00FF5978" w:rsidRPr="00DB205A" w:rsidRDefault="00FF5978" w:rsidP="0019721B">
            <w:pPr>
              <w:tabs>
                <w:tab w:val="decimal" w:pos="1062"/>
              </w:tabs>
              <w:spacing w:before="40" w:after="40"/>
              <w:ind w:right="-75"/>
              <w:rPr>
                <w:rFonts w:ascii="Arial" w:hAnsi="Arial" w:cs="Arial"/>
                <w:sz w:val="20"/>
                <w:u w:val="double"/>
              </w:rPr>
            </w:pPr>
          </w:p>
        </w:tc>
        <w:tc>
          <w:tcPr>
            <w:tcW w:w="1207" w:type="dxa"/>
            <w:gridSpan w:val="2"/>
            <w:shd w:val="clear" w:color="auto" w:fill="FFFFFF"/>
          </w:tcPr>
          <w:p w14:paraId="20017826" w14:textId="77777777" w:rsidR="00FF5978" w:rsidRPr="00DB205A" w:rsidRDefault="00FF5978" w:rsidP="00FB5D67">
            <w:pPr>
              <w:spacing w:before="40" w:after="40"/>
              <w:rPr>
                <w:rFonts w:ascii="Arial" w:hAnsi="Arial" w:cs="Arial"/>
                <w:sz w:val="20"/>
                <w:u w:val="double"/>
              </w:rPr>
            </w:pPr>
          </w:p>
        </w:tc>
        <w:tc>
          <w:tcPr>
            <w:tcW w:w="1300" w:type="dxa"/>
            <w:gridSpan w:val="3"/>
            <w:shd w:val="clear" w:color="auto" w:fill="FFFFFF"/>
          </w:tcPr>
          <w:p w14:paraId="736B06CB" w14:textId="77777777" w:rsidR="00FF5978" w:rsidRPr="00DB205A" w:rsidRDefault="00FF5978" w:rsidP="00FB5D67">
            <w:pPr>
              <w:spacing w:before="40" w:after="40"/>
              <w:rPr>
                <w:rFonts w:ascii="Arial" w:hAnsi="Arial" w:cs="Arial"/>
                <w:sz w:val="20"/>
                <w:u w:val="double"/>
              </w:rPr>
            </w:pPr>
          </w:p>
        </w:tc>
        <w:tc>
          <w:tcPr>
            <w:tcW w:w="1332" w:type="dxa"/>
            <w:gridSpan w:val="2"/>
            <w:shd w:val="clear" w:color="auto" w:fill="FFFFFF"/>
          </w:tcPr>
          <w:p w14:paraId="6BF09467" w14:textId="77777777" w:rsidR="00FF5978" w:rsidRPr="00DB205A" w:rsidRDefault="00FF5978" w:rsidP="00FB5D67">
            <w:pPr>
              <w:spacing w:before="40" w:after="40"/>
              <w:jc w:val="right"/>
              <w:rPr>
                <w:rFonts w:ascii="Arial" w:hAnsi="Arial" w:cs="Arial"/>
                <w:sz w:val="20"/>
                <w:u w:val="double"/>
              </w:rPr>
            </w:pPr>
          </w:p>
        </w:tc>
        <w:tc>
          <w:tcPr>
            <w:tcW w:w="1361" w:type="dxa"/>
            <w:gridSpan w:val="2"/>
            <w:shd w:val="clear" w:color="auto" w:fill="FFFFFF"/>
          </w:tcPr>
          <w:p w14:paraId="077A1A99" w14:textId="77777777" w:rsidR="00FF5978" w:rsidRPr="00DB205A" w:rsidRDefault="008410EB" w:rsidP="00FB5D67">
            <w:pPr>
              <w:spacing w:before="40" w:after="40"/>
              <w:jc w:val="right"/>
              <w:rPr>
                <w:rFonts w:ascii="Arial" w:hAnsi="Arial" w:cs="Arial"/>
                <w:sz w:val="20"/>
              </w:rPr>
            </w:pPr>
            <w:r w:rsidRPr="00F9362D">
              <w:rPr>
                <w:rFonts w:ascii="Arial MT Pro" w:hAnsi="Arial MT Pro" w:cs="Arial"/>
                <w:sz w:val="20"/>
              </w:rPr>
              <w:t>80</w:t>
            </w:r>
            <w:r w:rsidR="00FF5978" w:rsidRPr="00F9362D">
              <w:rPr>
                <w:rFonts w:ascii="Arial MT Pro" w:hAnsi="Arial MT Pro" w:cs="Arial"/>
                <w:sz w:val="20"/>
              </w:rPr>
              <w:t>,000</w:t>
            </w:r>
          </w:p>
        </w:tc>
        <w:tc>
          <w:tcPr>
            <w:tcW w:w="1393" w:type="dxa"/>
            <w:gridSpan w:val="2"/>
            <w:shd w:val="clear" w:color="auto" w:fill="FFFFFF"/>
          </w:tcPr>
          <w:p w14:paraId="725B17B3" w14:textId="77777777"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2BA9301B" w14:textId="77777777" w:rsidR="00FF5978" w:rsidRPr="00DB205A" w:rsidRDefault="00FF5978" w:rsidP="00FB5D67">
            <w:pPr>
              <w:spacing w:before="40" w:after="40"/>
              <w:jc w:val="right"/>
              <w:rPr>
                <w:rFonts w:ascii="Arial" w:hAnsi="Arial" w:cs="Arial"/>
                <w:sz w:val="20"/>
              </w:rPr>
            </w:pPr>
          </w:p>
        </w:tc>
        <w:tc>
          <w:tcPr>
            <w:tcW w:w="1393" w:type="dxa"/>
            <w:gridSpan w:val="2"/>
            <w:tcBorders>
              <w:right w:val="double" w:sz="4" w:space="0" w:color="auto"/>
            </w:tcBorders>
            <w:shd w:val="clear" w:color="auto" w:fill="FFFFFF"/>
          </w:tcPr>
          <w:p w14:paraId="14A73BE0" w14:textId="77777777" w:rsidR="00FF5978" w:rsidRPr="00F9362D" w:rsidRDefault="008410EB" w:rsidP="00FB5D67">
            <w:pPr>
              <w:spacing w:before="40" w:after="40"/>
              <w:jc w:val="right"/>
              <w:rPr>
                <w:rFonts w:ascii="Arial MT Pro" w:hAnsi="Arial MT Pro" w:cs="Arial"/>
                <w:sz w:val="20"/>
              </w:rPr>
            </w:pPr>
            <w:r w:rsidRPr="00F9362D">
              <w:rPr>
                <w:rFonts w:ascii="Arial MT Pro" w:hAnsi="Arial MT Pro" w:cs="Arial"/>
                <w:sz w:val="20"/>
              </w:rPr>
              <w:t>4,000</w:t>
            </w:r>
          </w:p>
        </w:tc>
      </w:tr>
      <w:tr w:rsidR="00DB205A" w14:paraId="065A938E" w14:textId="77777777" w:rsidTr="00762DD6">
        <w:trPr>
          <w:gridAfter w:val="1"/>
          <w:wAfter w:w="8" w:type="dxa"/>
          <w:cantSplit/>
          <w:trHeight w:val="325"/>
        </w:trPr>
        <w:tc>
          <w:tcPr>
            <w:tcW w:w="590" w:type="dxa"/>
            <w:tcBorders>
              <w:left w:val="double" w:sz="4" w:space="0" w:color="auto"/>
              <w:right w:val="nil"/>
            </w:tcBorders>
            <w:shd w:val="clear" w:color="auto" w:fill="FFFFFF"/>
          </w:tcPr>
          <w:p w14:paraId="0DAE0FD3" w14:textId="77777777" w:rsidR="00FF5978" w:rsidRDefault="00FF5978" w:rsidP="0019721B">
            <w:pPr>
              <w:spacing w:before="40" w:after="40"/>
              <w:jc w:val="both"/>
              <w:rPr>
                <w:rFonts w:ascii="Arial" w:hAnsi="Arial"/>
                <w:sz w:val="20"/>
              </w:rPr>
            </w:pPr>
          </w:p>
        </w:tc>
        <w:tc>
          <w:tcPr>
            <w:tcW w:w="688" w:type="dxa"/>
            <w:tcBorders>
              <w:left w:val="nil"/>
            </w:tcBorders>
            <w:shd w:val="clear" w:color="auto" w:fill="FFFFFF"/>
          </w:tcPr>
          <w:p w14:paraId="69A1D22A" w14:textId="77777777" w:rsidR="00FF5978" w:rsidRDefault="00FF5978" w:rsidP="0019721B">
            <w:pPr>
              <w:tabs>
                <w:tab w:val="decimal" w:pos="335"/>
              </w:tabs>
              <w:spacing w:before="40" w:after="40"/>
              <w:rPr>
                <w:rFonts w:ascii="Arial" w:hAnsi="Arial"/>
                <w:sz w:val="20"/>
              </w:rPr>
            </w:pPr>
            <w:r w:rsidRPr="00F9362D">
              <w:rPr>
                <w:rFonts w:ascii="Arial MT Pro" w:hAnsi="Arial MT Pro"/>
                <w:sz w:val="20"/>
              </w:rPr>
              <w:t>6*</w:t>
            </w:r>
          </w:p>
        </w:tc>
        <w:tc>
          <w:tcPr>
            <w:tcW w:w="1248" w:type="dxa"/>
            <w:shd w:val="clear" w:color="auto" w:fill="FFFFFF"/>
          </w:tcPr>
          <w:p w14:paraId="00087E29" w14:textId="77777777" w:rsidR="00FF5978" w:rsidRPr="00DB205A" w:rsidRDefault="00FF5978" w:rsidP="0019721B">
            <w:pPr>
              <w:tabs>
                <w:tab w:val="decimal" w:pos="1057"/>
              </w:tabs>
              <w:spacing w:before="40" w:after="40"/>
              <w:ind w:right="-75"/>
              <w:rPr>
                <w:rFonts w:ascii="Arial" w:hAnsi="Arial" w:cs="Arial"/>
                <w:sz w:val="20"/>
              </w:rPr>
            </w:pPr>
          </w:p>
        </w:tc>
        <w:tc>
          <w:tcPr>
            <w:tcW w:w="1393" w:type="dxa"/>
            <w:gridSpan w:val="2"/>
            <w:shd w:val="clear" w:color="auto" w:fill="FFFFFF"/>
          </w:tcPr>
          <w:p w14:paraId="60DCA9C2" w14:textId="77777777" w:rsidR="00FF5978" w:rsidRPr="00DB205A" w:rsidRDefault="00FF5978" w:rsidP="0019721B">
            <w:pPr>
              <w:tabs>
                <w:tab w:val="decimal" w:pos="1062"/>
              </w:tabs>
              <w:spacing w:before="40" w:after="40"/>
              <w:ind w:right="-75"/>
              <w:rPr>
                <w:rFonts w:ascii="Arial" w:hAnsi="Arial" w:cs="Arial"/>
                <w:sz w:val="20"/>
                <w:u w:val="double"/>
              </w:rPr>
            </w:pPr>
          </w:p>
        </w:tc>
        <w:tc>
          <w:tcPr>
            <w:tcW w:w="1207" w:type="dxa"/>
            <w:gridSpan w:val="2"/>
            <w:shd w:val="clear" w:color="auto" w:fill="FFFFFF"/>
          </w:tcPr>
          <w:p w14:paraId="0C696088" w14:textId="77777777" w:rsidR="00FF5978" w:rsidRPr="00DB205A" w:rsidRDefault="00FF5978" w:rsidP="00FB5D67">
            <w:pPr>
              <w:spacing w:before="40" w:after="40"/>
              <w:rPr>
                <w:rFonts w:ascii="Arial" w:hAnsi="Arial" w:cs="Arial"/>
                <w:sz w:val="20"/>
                <w:u w:val="double"/>
              </w:rPr>
            </w:pPr>
          </w:p>
        </w:tc>
        <w:tc>
          <w:tcPr>
            <w:tcW w:w="1300" w:type="dxa"/>
            <w:gridSpan w:val="3"/>
            <w:shd w:val="clear" w:color="auto" w:fill="FFFFFF"/>
          </w:tcPr>
          <w:p w14:paraId="41A8F57B" w14:textId="77777777" w:rsidR="00FF5978" w:rsidRPr="00DB205A" w:rsidRDefault="00FF5978" w:rsidP="00FB5D67">
            <w:pPr>
              <w:spacing w:before="40" w:after="40"/>
              <w:rPr>
                <w:rFonts w:ascii="Arial" w:hAnsi="Arial" w:cs="Arial"/>
                <w:sz w:val="20"/>
                <w:u w:val="double"/>
              </w:rPr>
            </w:pPr>
          </w:p>
        </w:tc>
        <w:tc>
          <w:tcPr>
            <w:tcW w:w="1332" w:type="dxa"/>
            <w:gridSpan w:val="2"/>
            <w:shd w:val="clear" w:color="auto" w:fill="FFFFFF"/>
          </w:tcPr>
          <w:p w14:paraId="09DE52BE" w14:textId="77777777" w:rsidR="00FF5978" w:rsidRPr="00DB205A" w:rsidRDefault="00FF5978" w:rsidP="00FB5D67">
            <w:pPr>
              <w:spacing w:before="40" w:after="40"/>
              <w:jc w:val="right"/>
              <w:rPr>
                <w:rFonts w:ascii="Arial" w:hAnsi="Arial" w:cs="Arial"/>
                <w:sz w:val="20"/>
                <w:u w:val="double"/>
              </w:rPr>
            </w:pPr>
          </w:p>
        </w:tc>
        <w:tc>
          <w:tcPr>
            <w:tcW w:w="1361" w:type="dxa"/>
            <w:gridSpan w:val="2"/>
            <w:shd w:val="clear" w:color="auto" w:fill="FFFFFF"/>
          </w:tcPr>
          <w:p w14:paraId="3118FB72" w14:textId="77777777" w:rsidR="00FF5978" w:rsidRPr="00DB205A" w:rsidRDefault="00FF5978" w:rsidP="00FB5D67">
            <w:pPr>
              <w:spacing w:before="40" w:after="40"/>
              <w:jc w:val="right"/>
              <w:rPr>
                <w:rFonts w:ascii="Arial" w:hAnsi="Arial" w:cs="Arial"/>
                <w:sz w:val="20"/>
              </w:rPr>
            </w:pPr>
          </w:p>
        </w:tc>
        <w:tc>
          <w:tcPr>
            <w:tcW w:w="1393" w:type="dxa"/>
            <w:gridSpan w:val="2"/>
            <w:shd w:val="clear" w:color="auto" w:fill="FFFFFF"/>
          </w:tcPr>
          <w:p w14:paraId="267315A3" w14:textId="530D35E7" w:rsidR="00FF5978" w:rsidRPr="00DB205A" w:rsidRDefault="003D19AC" w:rsidP="00FB5D67">
            <w:pPr>
              <w:spacing w:before="40" w:after="40"/>
              <w:jc w:val="right"/>
              <w:rPr>
                <w:rFonts w:ascii="Arial" w:hAnsi="Arial" w:cs="Arial"/>
                <w:sz w:val="20"/>
              </w:rPr>
            </w:pPr>
            <w:r>
              <w:rPr>
                <w:noProof/>
              </w:rPr>
              <mc:AlternateContent>
                <mc:Choice Requires="wps">
                  <w:drawing>
                    <wp:anchor distT="0" distB="0" distL="114300" distR="114300" simplePos="0" relativeHeight="251644928" behindDoc="0" locked="0" layoutInCell="1" allowOverlap="1" wp14:anchorId="5257442E" wp14:editId="4B6DBFE3">
                      <wp:simplePos x="0" y="0"/>
                      <wp:positionH relativeFrom="column">
                        <wp:posOffset>259397</wp:posOffset>
                      </wp:positionH>
                      <wp:positionV relativeFrom="paragraph">
                        <wp:posOffset>193358</wp:posOffset>
                      </wp:positionV>
                      <wp:extent cx="213995" cy="4180840"/>
                      <wp:effectExtent l="0" t="21272" r="12382" b="12383"/>
                      <wp:wrapNone/>
                      <wp:docPr id="5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rot="5381401">
                                <a:off x="0" y="0"/>
                                <a:ext cx="213995" cy="4180840"/>
                              </a:xfrm>
                              <a:prstGeom prst="rightBrace">
                                <a:avLst>
                                  <a:gd name="adj1" fmla="val 2485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FF46" id="AutoShape 6" o:spid="_x0000_s1026" type="#_x0000_t88" style="position:absolute;margin-left:20.4pt;margin-top:15.25pt;width:16.85pt;height:329.2pt;rotation:5877925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" adj="2748">
                      <v:path arrowok="f"/>
                      <o:lock v:ext="edit" aspectratio="t" verticies="t" text="t" shapetype="t"/>
                    </v:shape>
                  </w:pict>
                </mc:Fallback>
              </mc:AlternateContent>
            </w:r>
          </w:p>
        </w:tc>
        <w:tc>
          <w:tcPr>
            <w:tcW w:w="1207" w:type="dxa"/>
            <w:gridSpan w:val="2"/>
            <w:shd w:val="clear" w:color="auto" w:fill="FFFFFF"/>
          </w:tcPr>
          <w:p w14:paraId="2811E429" w14:textId="77777777" w:rsidR="00FF5978" w:rsidRPr="00DB205A" w:rsidRDefault="00FF5978" w:rsidP="00FB5D67">
            <w:pPr>
              <w:spacing w:before="40" w:after="40"/>
              <w:jc w:val="right"/>
              <w:rPr>
                <w:rFonts w:ascii="Arial" w:hAnsi="Arial" w:cs="Arial"/>
                <w:sz w:val="20"/>
              </w:rPr>
            </w:pPr>
          </w:p>
        </w:tc>
        <w:tc>
          <w:tcPr>
            <w:tcW w:w="1393" w:type="dxa"/>
            <w:gridSpan w:val="2"/>
            <w:tcBorders>
              <w:right w:val="double" w:sz="4" w:space="0" w:color="auto"/>
            </w:tcBorders>
            <w:shd w:val="clear" w:color="auto" w:fill="FFFFFF"/>
          </w:tcPr>
          <w:p w14:paraId="516AB97B" w14:textId="77777777" w:rsidR="00FF5978" w:rsidRPr="00F9362D" w:rsidRDefault="00FF5978" w:rsidP="00FB5D67">
            <w:pPr>
              <w:spacing w:before="40" w:after="40"/>
              <w:jc w:val="right"/>
              <w:rPr>
                <w:rFonts w:ascii="Arial MT Pro" w:hAnsi="Arial MT Pro" w:cs="Arial"/>
                <w:sz w:val="20"/>
              </w:rPr>
            </w:pPr>
          </w:p>
        </w:tc>
      </w:tr>
      <w:tr w:rsidR="00DB205A" w14:paraId="176A3F71" w14:textId="77777777" w:rsidTr="00762DD6">
        <w:trPr>
          <w:gridAfter w:val="1"/>
          <w:wAfter w:w="8" w:type="dxa"/>
          <w:cantSplit/>
          <w:trHeight w:val="325"/>
        </w:trPr>
        <w:tc>
          <w:tcPr>
            <w:tcW w:w="590" w:type="dxa"/>
            <w:tcBorders>
              <w:left w:val="double" w:sz="4" w:space="0" w:color="auto"/>
              <w:right w:val="nil"/>
            </w:tcBorders>
            <w:shd w:val="clear" w:color="auto" w:fill="FFFFFF"/>
          </w:tcPr>
          <w:p w14:paraId="5BDB6954" w14:textId="77777777" w:rsidR="00FF5978" w:rsidRDefault="00FF5978" w:rsidP="0019721B">
            <w:pPr>
              <w:spacing w:before="40" w:after="40"/>
              <w:jc w:val="both"/>
              <w:rPr>
                <w:rFonts w:ascii="Arial" w:hAnsi="Arial"/>
                <w:sz w:val="20"/>
              </w:rPr>
            </w:pPr>
            <w:r w:rsidRPr="00F9362D">
              <w:rPr>
                <w:rFonts w:ascii="Arial MT Pro" w:hAnsi="Arial MT Pro"/>
                <w:sz w:val="20"/>
              </w:rPr>
              <w:t>Bal.</w:t>
            </w:r>
          </w:p>
        </w:tc>
        <w:tc>
          <w:tcPr>
            <w:tcW w:w="688" w:type="dxa"/>
            <w:tcBorders>
              <w:left w:val="nil"/>
            </w:tcBorders>
            <w:shd w:val="clear" w:color="auto" w:fill="FFFFFF"/>
          </w:tcPr>
          <w:p w14:paraId="0B64A4F1" w14:textId="77777777" w:rsidR="00FF5978" w:rsidRDefault="00FF5978" w:rsidP="0019721B">
            <w:pPr>
              <w:tabs>
                <w:tab w:val="decimal" w:pos="335"/>
              </w:tabs>
              <w:spacing w:before="40" w:after="40"/>
              <w:rPr>
                <w:rFonts w:ascii="Arial" w:hAnsi="Arial"/>
                <w:sz w:val="20"/>
              </w:rPr>
            </w:pPr>
          </w:p>
        </w:tc>
        <w:tc>
          <w:tcPr>
            <w:tcW w:w="1248" w:type="dxa"/>
            <w:shd w:val="clear" w:color="auto" w:fill="FFFFFF"/>
          </w:tcPr>
          <w:p w14:paraId="2F187AD5" w14:textId="77777777" w:rsidR="00FF5978" w:rsidRPr="00DB205A" w:rsidRDefault="00FF5978" w:rsidP="0019721B">
            <w:pPr>
              <w:tabs>
                <w:tab w:val="decimal" w:pos="1057"/>
              </w:tabs>
              <w:spacing w:before="40" w:after="40"/>
              <w:ind w:right="-75"/>
              <w:rPr>
                <w:rFonts w:ascii="Arial" w:hAnsi="Arial" w:cs="Arial"/>
                <w:sz w:val="20"/>
              </w:rPr>
            </w:pPr>
            <w:r w:rsidRPr="00F9362D">
              <w:rPr>
                <w:rFonts w:ascii="Arial MT Pro" w:hAnsi="Arial MT Pro" w:cs="Arial"/>
                <w:sz w:val="20"/>
              </w:rPr>
              <w:t>76,000</w:t>
            </w:r>
          </w:p>
        </w:tc>
        <w:tc>
          <w:tcPr>
            <w:tcW w:w="1393" w:type="dxa"/>
            <w:gridSpan w:val="2"/>
            <w:shd w:val="clear" w:color="auto" w:fill="FFFFFF"/>
          </w:tcPr>
          <w:p w14:paraId="592D0994" w14:textId="77777777" w:rsidR="00FF5978" w:rsidRPr="00DB205A" w:rsidRDefault="00FF5978" w:rsidP="0019721B">
            <w:pPr>
              <w:tabs>
                <w:tab w:val="decimal" w:pos="1062"/>
              </w:tabs>
              <w:spacing w:before="40" w:after="40"/>
              <w:ind w:right="-75"/>
              <w:rPr>
                <w:rFonts w:ascii="Arial" w:hAnsi="Arial" w:cs="Arial"/>
                <w:sz w:val="20"/>
                <w:u w:val="double"/>
              </w:rPr>
            </w:pPr>
          </w:p>
        </w:tc>
        <w:tc>
          <w:tcPr>
            <w:tcW w:w="1207" w:type="dxa"/>
            <w:gridSpan w:val="2"/>
            <w:shd w:val="clear" w:color="auto" w:fill="FFFFFF"/>
          </w:tcPr>
          <w:p w14:paraId="2FD5688E" w14:textId="77777777" w:rsidR="00FF5978" w:rsidRPr="00DB205A" w:rsidRDefault="00FF5978" w:rsidP="00FB5D67">
            <w:pPr>
              <w:spacing w:before="40" w:after="40"/>
              <w:rPr>
                <w:rFonts w:ascii="Arial" w:hAnsi="Arial" w:cs="Arial"/>
                <w:sz w:val="20"/>
                <w:u w:val="double"/>
              </w:rPr>
            </w:pPr>
          </w:p>
        </w:tc>
        <w:tc>
          <w:tcPr>
            <w:tcW w:w="1300" w:type="dxa"/>
            <w:gridSpan w:val="3"/>
            <w:shd w:val="clear" w:color="auto" w:fill="FFFFFF"/>
          </w:tcPr>
          <w:p w14:paraId="2918D7BE" w14:textId="77777777" w:rsidR="00FF5978" w:rsidRPr="00DB205A" w:rsidRDefault="00FF5978" w:rsidP="00FB5D67">
            <w:pPr>
              <w:spacing w:before="40" w:after="40"/>
              <w:rPr>
                <w:rFonts w:ascii="Arial" w:hAnsi="Arial" w:cs="Arial"/>
                <w:sz w:val="20"/>
                <w:u w:val="double"/>
              </w:rPr>
            </w:pPr>
          </w:p>
        </w:tc>
        <w:tc>
          <w:tcPr>
            <w:tcW w:w="1332" w:type="dxa"/>
            <w:gridSpan w:val="2"/>
            <w:shd w:val="clear" w:color="auto" w:fill="FFFFFF"/>
          </w:tcPr>
          <w:p w14:paraId="39196ACB" w14:textId="77777777" w:rsidR="00FF5978" w:rsidRPr="00DB205A" w:rsidRDefault="00FF5978" w:rsidP="00FB5D67">
            <w:pPr>
              <w:spacing w:before="40" w:after="40"/>
              <w:jc w:val="right"/>
              <w:rPr>
                <w:rFonts w:ascii="Arial" w:hAnsi="Arial" w:cs="Arial"/>
                <w:sz w:val="20"/>
                <w:u w:val="double"/>
              </w:rPr>
            </w:pPr>
          </w:p>
        </w:tc>
        <w:tc>
          <w:tcPr>
            <w:tcW w:w="1361" w:type="dxa"/>
            <w:gridSpan w:val="2"/>
            <w:shd w:val="clear" w:color="auto" w:fill="FFFFFF"/>
          </w:tcPr>
          <w:p w14:paraId="1F22AE43" w14:textId="77777777" w:rsidR="00FF5978" w:rsidRPr="00DB205A" w:rsidRDefault="008410EB" w:rsidP="00FB5D67">
            <w:pPr>
              <w:spacing w:before="40" w:after="40"/>
              <w:jc w:val="right"/>
              <w:rPr>
                <w:rFonts w:ascii="Arial" w:hAnsi="Arial" w:cs="Arial"/>
                <w:sz w:val="20"/>
              </w:rPr>
            </w:pPr>
            <w:r w:rsidRPr="00F9362D">
              <w:rPr>
                <w:rFonts w:ascii="Arial MT Pro" w:hAnsi="Arial MT Pro" w:cs="Arial"/>
                <w:sz w:val="20"/>
              </w:rPr>
              <w:t>80</w:t>
            </w:r>
            <w:r w:rsidR="00FF5978" w:rsidRPr="00F9362D">
              <w:rPr>
                <w:rFonts w:ascii="Arial MT Pro" w:hAnsi="Arial MT Pro" w:cs="Arial"/>
                <w:sz w:val="20"/>
              </w:rPr>
              <w:t>,000</w:t>
            </w:r>
          </w:p>
        </w:tc>
        <w:tc>
          <w:tcPr>
            <w:tcW w:w="1393" w:type="dxa"/>
            <w:gridSpan w:val="2"/>
            <w:shd w:val="clear" w:color="auto" w:fill="FFFFFF"/>
          </w:tcPr>
          <w:p w14:paraId="108402E1" w14:textId="77777777"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336F309B" w14:textId="77777777" w:rsidR="00FF5978" w:rsidRPr="00DB205A" w:rsidRDefault="00FF5978" w:rsidP="00FB5D67">
            <w:pPr>
              <w:spacing w:before="40" w:after="40"/>
              <w:jc w:val="right"/>
              <w:rPr>
                <w:rFonts w:ascii="Arial" w:hAnsi="Arial" w:cs="Arial"/>
                <w:sz w:val="20"/>
              </w:rPr>
            </w:pPr>
          </w:p>
        </w:tc>
        <w:tc>
          <w:tcPr>
            <w:tcW w:w="1393" w:type="dxa"/>
            <w:gridSpan w:val="2"/>
            <w:tcBorders>
              <w:right w:val="double" w:sz="4" w:space="0" w:color="auto"/>
            </w:tcBorders>
            <w:shd w:val="clear" w:color="auto" w:fill="FFFFFF"/>
          </w:tcPr>
          <w:p w14:paraId="4BA86CFF" w14:textId="77777777" w:rsidR="00FF5978" w:rsidRPr="00F9362D" w:rsidRDefault="008410EB" w:rsidP="00FB5D67">
            <w:pPr>
              <w:spacing w:before="40" w:after="40"/>
              <w:jc w:val="right"/>
              <w:rPr>
                <w:rFonts w:ascii="Arial MT Pro" w:hAnsi="Arial MT Pro" w:cs="Arial"/>
                <w:sz w:val="20"/>
              </w:rPr>
            </w:pPr>
            <w:r w:rsidRPr="00F9362D">
              <w:rPr>
                <w:rFonts w:ascii="Arial MT Pro" w:hAnsi="Arial MT Pro" w:cs="Arial"/>
                <w:sz w:val="20"/>
              </w:rPr>
              <w:t>4,000</w:t>
            </w:r>
          </w:p>
        </w:tc>
      </w:tr>
      <w:tr w:rsidR="00DB205A" w14:paraId="3BCA7F5E" w14:textId="77777777" w:rsidTr="00762DD6">
        <w:trPr>
          <w:gridAfter w:val="1"/>
          <w:wAfter w:w="8" w:type="dxa"/>
          <w:cantSplit/>
          <w:trHeight w:val="325"/>
        </w:trPr>
        <w:tc>
          <w:tcPr>
            <w:tcW w:w="590" w:type="dxa"/>
            <w:tcBorders>
              <w:left w:val="double" w:sz="4" w:space="0" w:color="auto"/>
              <w:right w:val="nil"/>
            </w:tcBorders>
            <w:shd w:val="clear" w:color="auto" w:fill="FFFFFF"/>
          </w:tcPr>
          <w:p w14:paraId="62108C7E" w14:textId="77777777" w:rsidR="00FF5978" w:rsidRDefault="00FF5978" w:rsidP="0019721B">
            <w:pPr>
              <w:spacing w:before="40" w:after="40"/>
              <w:jc w:val="both"/>
              <w:rPr>
                <w:rFonts w:ascii="Arial" w:hAnsi="Arial"/>
                <w:sz w:val="20"/>
              </w:rPr>
            </w:pPr>
          </w:p>
        </w:tc>
        <w:tc>
          <w:tcPr>
            <w:tcW w:w="688" w:type="dxa"/>
            <w:tcBorders>
              <w:left w:val="nil"/>
            </w:tcBorders>
            <w:shd w:val="clear" w:color="auto" w:fill="FFFFFF"/>
          </w:tcPr>
          <w:p w14:paraId="2FEAB1B0" w14:textId="77777777" w:rsidR="00FF5978" w:rsidRDefault="00FF5978" w:rsidP="0019721B">
            <w:pPr>
              <w:tabs>
                <w:tab w:val="decimal" w:pos="335"/>
              </w:tabs>
              <w:spacing w:before="40" w:after="40"/>
              <w:rPr>
                <w:rFonts w:ascii="Arial" w:hAnsi="Arial"/>
                <w:sz w:val="20"/>
              </w:rPr>
            </w:pPr>
            <w:r w:rsidRPr="00F9362D">
              <w:rPr>
                <w:rFonts w:ascii="Arial MT Pro" w:hAnsi="Arial MT Pro"/>
                <w:sz w:val="20"/>
              </w:rPr>
              <w:t>7</w:t>
            </w:r>
          </w:p>
        </w:tc>
        <w:tc>
          <w:tcPr>
            <w:tcW w:w="1248" w:type="dxa"/>
            <w:shd w:val="clear" w:color="auto" w:fill="FFFFFF"/>
          </w:tcPr>
          <w:p w14:paraId="59AF86B3" w14:textId="77777777" w:rsidR="00FF5978" w:rsidRPr="00DB205A" w:rsidRDefault="00FF5978" w:rsidP="00FB5D67">
            <w:pPr>
              <w:spacing w:before="40" w:after="40"/>
              <w:ind w:right="-84"/>
              <w:jc w:val="right"/>
              <w:rPr>
                <w:rFonts w:ascii="Arial" w:hAnsi="Arial" w:cs="Arial"/>
                <w:sz w:val="20"/>
              </w:rPr>
            </w:pPr>
            <w:r w:rsidRPr="00F9362D">
              <w:rPr>
                <w:rFonts w:ascii="Arial MT Pro" w:hAnsi="Arial MT Pro" w:cs="Arial"/>
                <w:sz w:val="20"/>
              </w:rPr>
              <w:t>(3,000)</w:t>
            </w:r>
          </w:p>
        </w:tc>
        <w:tc>
          <w:tcPr>
            <w:tcW w:w="1393" w:type="dxa"/>
            <w:gridSpan w:val="2"/>
            <w:shd w:val="clear" w:color="auto" w:fill="FFFFFF"/>
          </w:tcPr>
          <w:p w14:paraId="3DCF7218" w14:textId="77777777" w:rsidR="00FF5978" w:rsidRPr="00DB205A" w:rsidRDefault="00FF5978" w:rsidP="0019721B">
            <w:pPr>
              <w:tabs>
                <w:tab w:val="decimal" w:pos="1062"/>
              </w:tabs>
              <w:spacing w:before="40" w:after="40"/>
              <w:ind w:right="-75"/>
              <w:rPr>
                <w:rFonts w:ascii="Arial" w:hAnsi="Arial" w:cs="Arial"/>
                <w:sz w:val="20"/>
              </w:rPr>
            </w:pPr>
          </w:p>
        </w:tc>
        <w:tc>
          <w:tcPr>
            <w:tcW w:w="1207" w:type="dxa"/>
            <w:gridSpan w:val="2"/>
            <w:shd w:val="clear" w:color="auto" w:fill="FFFFFF"/>
          </w:tcPr>
          <w:p w14:paraId="5A58E03A"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3,000</w:t>
            </w:r>
          </w:p>
        </w:tc>
        <w:tc>
          <w:tcPr>
            <w:tcW w:w="1300" w:type="dxa"/>
            <w:gridSpan w:val="3"/>
            <w:shd w:val="clear" w:color="auto" w:fill="FFFFFF"/>
          </w:tcPr>
          <w:p w14:paraId="1E9F0549" w14:textId="77777777" w:rsidR="00FF5978" w:rsidRPr="00DB205A" w:rsidRDefault="00FF5978" w:rsidP="00FB5D67">
            <w:pPr>
              <w:spacing w:before="40" w:after="40"/>
              <w:rPr>
                <w:rFonts w:ascii="Arial" w:hAnsi="Arial" w:cs="Arial"/>
                <w:sz w:val="20"/>
              </w:rPr>
            </w:pPr>
          </w:p>
        </w:tc>
        <w:tc>
          <w:tcPr>
            <w:tcW w:w="1332" w:type="dxa"/>
            <w:gridSpan w:val="2"/>
            <w:shd w:val="clear" w:color="auto" w:fill="FFFFFF"/>
          </w:tcPr>
          <w:p w14:paraId="559A90CB" w14:textId="77777777" w:rsidR="00FF5978" w:rsidRPr="00DB205A" w:rsidRDefault="00FF5978" w:rsidP="00FB5D67">
            <w:pPr>
              <w:spacing w:before="40" w:after="40"/>
              <w:jc w:val="right"/>
              <w:rPr>
                <w:rFonts w:ascii="Arial" w:hAnsi="Arial" w:cs="Arial"/>
                <w:sz w:val="20"/>
              </w:rPr>
            </w:pPr>
          </w:p>
        </w:tc>
        <w:tc>
          <w:tcPr>
            <w:tcW w:w="1361" w:type="dxa"/>
            <w:gridSpan w:val="2"/>
            <w:shd w:val="clear" w:color="auto" w:fill="FFFFFF"/>
          </w:tcPr>
          <w:p w14:paraId="25B19C55" w14:textId="77777777" w:rsidR="00FF5978" w:rsidRPr="00DB205A" w:rsidRDefault="00FF5978" w:rsidP="00FB5D67">
            <w:pPr>
              <w:spacing w:before="40" w:after="40"/>
              <w:jc w:val="right"/>
              <w:rPr>
                <w:rFonts w:ascii="Arial" w:hAnsi="Arial" w:cs="Arial"/>
                <w:sz w:val="20"/>
              </w:rPr>
            </w:pPr>
          </w:p>
        </w:tc>
        <w:tc>
          <w:tcPr>
            <w:tcW w:w="1393" w:type="dxa"/>
            <w:gridSpan w:val="2"/>
            <w:shd w:val="clear" w:color="auto" w:fill="FFFFFF"/>
          </w:tcPr>
          <w:p w14:paraId="29C72187" w14:textId="77777777"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575DF7CE" w14:textId="77777777" w:rsidR="00FF5978" w:rsidRPr="00DB205A" w:rsidRDefault="00FF5978" w:rsidP="00FB5D67">
            <w:pPr>
              <w:spacing w:before="40" w:after="40"/>
              <w:jc w:val="right"/>
              <w:rPr>
                <w:rFonts w:ascii="Arial" w:hAnsi="Arial" w:cs="Arial"/>
                <w:sz w:val="20"/>
              </w:rPr>
            </w:pPr>
          </w:p>
        </w:tc>
        <w:tc>
          <w:tcPr>
            <w:tcW w:w="1393" w:type="dxa"/>
            <w:gridSpan w:val="2"/>
            <w:tcBorders>
              <w:right w:val="double" w:sz="4" w:space="0" w:color="auto"/>
            </w:tcBorders>
            <w:shd w:val="clear" w:color="auto" w:fill="FFFFFF"/>
          </w:tcPr>
          <w:p w14:paraId="4AF889C7" w14:textId="77777777" w:rsidR="00FF5978" w:rsidRPr="00F9362D" w:rsidRDefault="00FF5978" w:rsidP="00FB5D67">
            <w:pPr>
              <w:spacing w:before="40" w:after="40"/>
              <w:jc w:val="right"/>
              <w:rPr>
                <w:rFonts w:ascii="Arial MT Pro" w:hAnsi="Arial MT Pro" w:cs="Arial"/>
                <w:sz w:val="20"/>
              </w:rPr>
            </w:pPr>
          </w:p>
        </w:tc>
      </w:tr>
      <w:tr w:rsidR="00DB205A" w14:paraId="19550F63" w14:textId="77777777" w:rsidTr="00762DD6">
        <w:trPr>
          <w:gridAfter w:val="1"/>
          <w:wAfter w:w="8" w:type="dxa"/>
          <w:cantSplit/>
          <w:trHeight w:val="325"/>
        </w:trPr>
        <w:tc>
          <w:tcPr>
            <w:tcW w:w="590" w:type="dxa"/>
            <w:tcBorders>
              <w:left w:val="double" w:sz="4" w:space="0" w:color="auto"/>
              <w:right w:val="nil"/>
            </w:tcBorders>
            <w:shd w:val="clear" w:color="auto" w:fill="FFFFFF"/>
          </w:tcPr>
          <w:p w14:paraId="62851E73" w14:textId="77777777" w:rsidR="00FF5978" w:rsidRDefault="00FF5978" w:rsidP="0019721B">
            <w:pPr>
              <w:spacing w:before="40" w:after="40"/>
              <w:jc w:val="both"/>
              <w:rPr>
                <w:rFonts w:ascii="Arial" w:hAnsi="Arial"/>
                <w:sz w:val="20"/>
              </w:rPr>
            </w:pPr>
            <w:r w:rsidRPr="00F9362D">
              <w:rPr>
                <w:rFonts w:ascii="Arial MT Pro" w:hAnsi="Arial MT Pro"/>
                <w:sz w:val="20"/>
              </w:rPr>
              <w:t>Bal.</w:t>
            </w:r>
          </w:p>
        </w:tc>
        <w:tc>
          <w:tcPr>
            <w:tcW w:w="688" w:type="dxa"/>
            <w:tcBorders>
              <w:left w:val="nil"/>
            </w:tcBorders>
            <w:shd w:val="clear" w:color="auto" w:fill="FFFFFF"/>
          </w:tcPr>
          <w:p w14:paraId="27EE11CC" w14:textId="77777777" w:rsidR="00FF5978" w:rsidRDefault="00FF5978" w:rsidP="0019721B">
            <w:pPr>
              <w:tabs>
                <w:tab w:val="decimal" w:pos="335"/>
              </w:tabs>
              <w:spacing w:before="40" w:after="40"/>
              <w:rPr>
                <w:rFonts w:ascii="Arial" w:hAnsi="Arial"/>
                <w:sz w:val="20"/>
              </w:rPr>
            </w:pPr>
          </w:p>
        </w:tc>
        <w:tc>
          <w:tcPr>
            <w:tcW w:w="1248" w:type="dxa"/>
            <w:shd w:val="clear" w:color="auto" w:fill="FFFFFF"/>
          </w:tcPr>
          <w:p w14:paraId="732D87C9" w14:textId="77777777" w:rsidR="00FF5978" w:rsidRPr="00DB205A" w:rsidRDefault="00FF5978" w:rsidP="0019721B">
            <w:pPr>
              <w:tabs>
                <w:tab w:val="decimal" w:pos="1057"/>
              </w:tabs>
              <w:spacing w:before="40" w:after="40"/>
              <w:ind w:right="-75"/>
              <w:rPr>
                <w:rFonts w:ascii="Arial" w:hAnsi="Arial" w:cs="Arial"/>
                <w:sz w:val="20"/>
              </w:rPr>
            </w:pPr>
            <w:r w:rsidRPr="00F9362D">
              <w:rPr>
                <w:rFonts w:ascii="Arial MT Pro" w:hAnsi="Arial MT Pro" w:cs="Arial"/>
                <w:sz w:val="20"/>
              </w:rPr>
              <w:t>73,000</w:t>
            </w:r>
          </w:p>
        </w:tc>
        <w:tc>
          <w:tcPr>
            <w:tcW w:w="1393" w:type="dxa"/>
            <w:gridSpan w:val="2"/>
            <w:shd w:val="clear" w:color="auto" w:fill="FFFFFF"/>
          </w:tcPr>
          <w:p w14:paraId="34BF3191" w14:textId="77777777" w:rsidR="00FF5978" w:rsidRPr="00DB205A" w:rsidRDefault="007C7A6C" w:rsidP="0019721B">
            <w:pPr>
              <w:tabs>
                <w:tab w:val="decimal" w:pos="1062"/>
              </w:tabs>
              <w:spacing w:before="40" w:after="40"/>
              <w:ind w:right="-75"/>
              <w:rPr>
                <w:rFonts w:ascii="Arial" w:hAnsi="Arial" w:cs="Arial"/>
                <w:sz w:val="20"/>
              </w:rPr>
            </w:pPr>
            <w:r>
              <w:rPr>
                <w:noProof/>
              </w:rPr>
              <mc:AlternateContent>
                <mc:Choice Requires="wps">
                  <w:drawing>
                    <wp:anchor distT="0" distB="0" distL="114300" distR="114300" simplePos="0" relativeHeight="251633664" behindDoc="0" locked="0" layoutInCell="1" allowOverlap="1" wp14:anchorId="1B305BF7" wp14:editId="6756C8D0">
                      <wp:simplePos x="0" y="0"/>
                      <wp:positionH relativeFrom="column">
                        <wp:posOffset>793750</wp:posOffset>
                      </wp:positionH>
                      <wp:positionV relativeFrom="paragraph">
                        <wp:posOffset>187960</wp:posOffset>
                      </wp:positionV>
                      <wp:extent cx="153670" cy="2898140"/>
                      <wp:effectExtent l="0" t="19685" r="17145" b="17145"/>
                      <wp:wrapNone/>
                      <wp:docPr id="5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rot="5381401">
                                <a:off x="0" y="0"/>
                                <a:ext cx="153670" cy="2898140"/>
                              </a:xfrm>
                              <a:prstGeom prst="rightBrace">
                                <a:avLst>
                                  <a:gd name="adj1" fmla="val 2485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260CE" id="AutoShape 6" o:spid="_x0000_s1026" type="#_x0000_t88" style="position:absolute;margin-left:62.5pt;margin-top:14.8pt;width:12.1pt;height:228.2pt;rotation:5877925fd;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" adj="2847">
                      <v:path arrowok="f"/>
                      <o:lock v:ext="edit" aspectratio="t" verticies="t" text="t" shapetype="t"/>
                    </v:shape>
                  </w:pict>
                </mc:Fallback>
              </mc:AlternateContent>
            </w:r>
          </w:p>
        </w:tc>
        <w:tc>
          <w:tcPr>
            <w:tcW w:w="1207" w:type="dxa"/>
            <w:gridSpan w:val="2"/>
            <w:shd w:val="clear" w:color="auto" w:fill="FFFFFF"/>
          </w:tcPr>
          <w:p w14:paraId="25DD51C8"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3,000</w:t>
            </w:r>
          </w:p>
        </w:tc>
        <w:tc>
          <w:tcPr>
            <w:tcW w:w="1300" w:type="dxa"/>
            <w:gridSpan w:val="3"/>
            <w:shd w:val="clear" w:color="auto" w:fill="FFFFFF"/>
          </w:tcPr>
          <w:p w14:paraId="369731C9" w14:textId="77777777" w:rsidR="00FF5978" w:rsidRPr="00DB205A" w:rsidRDefault="00FF5978" w:rsidP="00FB5D67">
            <w:pPr>
              <w:spacing w:before="40" w:after="40"/>
              <w:rPr>
                <w:rFonts w:ascii="Arial" w:hAnsi="Arial" w:cs="Arial"/>
                <w:sz w:val="20"/>
              </w:rPr>
            </w:pPr>
          </w:p>
        </w:tc>
        <w:tc>
          <w:tcPr>
            <w:tcW w:w="1332" w:type="dxa"/>
            <w:gridSpan w:val="2"/>
            <w:shd w:val="clear" w:color="auto" w:fill="FFFFFF"/>
          </w:tcPr>
          <w:p w14:paraId="615DB479" w14:textId="77777777" w:rsidR="00FF5978" w:rsidRPr="00DB205A" w:rsidRDefault="00FF5978" w:rsidP="00FB5D67">
            <w:pPr>
              <w:spacing w:before="40" w:after="40"/>
              <w:jc w:val="right"/>
              <w:rPr>
                <w:rFonts w:ascii="Arial" w:hAnsi="Arial" w:cs="Arial"/>
                <w:sz w:val="20"/>
              </w:rPr>
            </w:pPr>
          </w:p>
        </w:tc>
        <w:tc>
          <w:tcPr>
            <w:tcW w:w="1361" w:type="dxa"/>
            <w:gridSpan w:val="2"/>
            <w:shd w:val="clear" w:color="auto" w:fill="FFFFFF"/>
          </w:tcPr>
          <w:p w14:paraId="62E17898" w14:textId="77777777" w:rsidR="00FF5978" w:rsidRPr="00DB205A" w:rsidRDefault="008410EB" w:rsidP="00FB5D67">
            <w:pPr>
              <w:spacing w:before="40" w:after="40"/>
              <w:jc w:val="right"/>
              <w:rPr>
                <w:rFonts w:ascii="Arial" w:hAnsi="Arial" w:cs="Arial"/>
                <w:sz w:val="20"/>
              </w:rPr>
            </w:pPr>
            <w:r w:rsidRPr="00F9362D">
              <w:rPr>
                <w:rFonts w:ascii="Arial MT Pro" w:hAnsi="Arial MT Pro" w:cs="Arial"/>
                <w:sz w:val="20"/>
              </w:rPr>
              <w:t>80</w:t>
            </w:r>
            <w:r w:rsidR="00FF5978" w:rsidRPr="00F9362D">
              <w:rPr>
                <w:rFonts w:ascii="Arial MT Pro" w:hAnsi="Arial MT Pro" w:cs="Arial"/>
                <w:sz w:val="20"/>
              </w:rPr>
              <w:t>,000</w:t>
            </w:r>
          </w:p>
        </w:tc>
        <w:tc>
          <w:tcPr>
            <w:tcW w:w="1393" w:type="dxa"/>
            <w:gridSpan w:val="2"/>
            <w:shd w:val="clear" w:color="auto" w:fill="FFFFFF"/>
          </w:tcPr>
          <w:p w14:paraId="7EDC5BF9" w14:textId="77777777"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66C149DA" w14:textId="77777777" w:rsidR="00FF5978" w:rsidRPr="00DB205A" w:rsidRDefault="00FF5978" w:rsidP="00FB5D67">
            <w:pPr>
              <w:spacing w:before="40" w:after="40"/>
              <w:jc w:val="right"/>
              <w:rPr>
                <w:rFonts w:ascii="Arial" w:hAnsi="Arial" w:cs="Arial"/>
                <w:sz w:val="20"/>
              </w:rPr>
            </w:pPr>
          </w:p>
        </w:tc>
        <w:tc>
          <w:tcPr>
            <w:tcW w:w="1393" w:type="dxa"/>
            <w:gridSpan w:val="2"/>
            <w:tcBorders>
              <w:right w:val="double" w:sz="4" w:space="0" w:color="auto"/>
            </w:tcBorders>
            <w:shd w:val="clear" w:color="auto" w:fill="FFFFFF"/>
          </w:tcPr>
          <w:p w14:paraId="203B2DB4" w14:textId="77777777" w:rsidR="00FF5978" w:rsidRPr="00F9362D" w:rsidRDefault="008410EB" w:rsidP="00FB5D67">
            <w:pPr>
              <w:spacing w:before="40" w:after="40"/>
              <w:jc w:val="right"/>
              <w:rPr>
                <w:rFonts w:ascii="Arial MT Pro" w:hAnsi="Arial MT Pro" w:cs="Arial"/>
                <w:sz w:val="20"/>
              </w:rPr>
            </w:pPr>
            <w:r w:rsidRPr="00F9362D">
              <w:rPr>
                <w:rFonts w:ascii="Arial MT Pro" w:hAnsi="Arial MT Pro" w:cs="Arial"/>
                <w:sz w:val="20"/>
              </w:rPr>
              <w:t>4,000</w:t>
            </w:r>
          </w:p>
        </w:tc>
      </w:tr>
      <w:tr w:rsidR="00DB205A" w14:paraId="7BA1A134" w14:textId="77777777" w:rsidTr="00762DD6">
        <w:trPr>
          <w:gridAfter w:val="1"/>
          <w:wAfter w:w="8" w:type="dxa"/>
          <w:cantSplit/>
          <w:trHeight w:val="325"/>
        </w:trPr>
        <w:tc>
          <w:tcPr>
            <w:tcW w:w="590" w:type="dxa"/>
            <w:tcBorders>
              <w:left w:val="double" w:sz="4" w:space="0" w:color="auto"/>
              <w:right w:val="nil"/>
            </w:tcBorders>
            <w:shd w:val="clear" w:color="auto" w:fill="FFFFFF"/>
          </w:tcPr>
          <w:p w14:paraId="6F3BF6E5" w14:textId="77777777" w:rsidR="00FF5978" w:rsidRDefault="00FF5978" w:rsidP="0019721B">
            <w:pPr>
              <w:spacing w:before="40" w:after="40"/>
              <w:jc w:val="both"/>
              <w:rPr>
                <w:rFonts w:ascii="Arial" w:hAnsi="Arial"/>
                <w:sz w:val="20"/>
              </w:rPr>
            </w:pPr>
          </w:p>
        </w:tc>
        <w:tc>
          <w:tcPr>
            <w:tcW w:w="688" w:type="dxa"/>
            <w:tcBorders>
              <w:left w:val="nil"/>
            </w:tcBorders>
            <w:shd w:val="clear" w:color="auto" w:fill="FFFFFF"/>
          </w:tcPr>
          <w:p w14:paraId="6A7B964A" w14:textId="77777777" w:rsidR="00FF5978" w:rsidRDefault="00FF5978" w:rsidP="0019721B">
            <w:pPr>
              <w:tabs>
                <w:tab w:val="decimal" w:pos="335"/>
              </w:tabs>
              <w:spacing w:before="40" w:after="40"/>
              <w:rPr>
                <w:rFonts w:ascii="Arial" w:hAnsi="Arial"/>
                <w:sz w:val="20"/>
              </w:rPr>
            </w:pPr>
            <w:r w:rsidRPr="00F9362D">
              <w:rPr>
                <w:rFonts w:ascii="Arial MT Pro" w:hAnsi="Arial MT Pro"/>
                <w:sz w:val="20"/>
              </w:rPr>
              <w:t>9</w:t>
            </w:r>
          </w:p>
        </w:tc>
        <w:tc>
          <w:tcPr>
            <w:tcW w:w="1248" w:type="dxa"/>
            <w:shd w:val="clear" w:color="auto" w:fill="FFFFFF"/>
          </w:tcPr>
          <w:p w14:paraId="224192B1" w14:textId="77777777" w:rsidR="00FF5978" w:rsidRPr="00DB205A" w:rsidRDefault="00FF5978" w:rsidP="0019721B">
            <w:pPr>
              <w:tabs>
                <w:tab w:val="decimal" w:pos="1057"/>
              </w:tabs>
              <w:spacing w:before="40" w:after="40"/>
              <w:ind w:right="-75"/>
              <w:rPr>
                <w:rFonts w:ascii="Arial" w:hAnsi="Arial" w:cs="Arial"/>
                <w:sz w:val="20"/>
              </w:rPr>
            </w:pPr>
          </w:p>
        </w:tc>
        <w:tc>
          <w:tcPr>
            <w:tcW w:w="1393" w:type="dxa"/>
            <w:gridSpan w:val="2"/>
            <w:shd w:val="clear" w:color="auto" w:fill="FFFFFF"/>
          </w:tcPr>
          <w:p w14:paraId="48A542CD" w14:textId="77777777" w:rsidR="00FF5978" w:rsidRPr="00DB205A" w:rsidRDefault="00FF5978" w:rsidP="0019721B">
            <w:pPr>
              <w:tabs>
                <w:tab w:val="decimal" w:pos="1062"/>
              </w:tabs>
              <w:spacing w:before="40" w:after="40"/>
              <w:ind w:right="-75"/>
              <w:rPr>
                <w:rFonts w:ascii="Arial" w:hAnsi="Arial" w:cs="Arial"/>
                <w:sz w:val="20"/>
              </w:rPr>
            </w:pPr>
          </w:p>
        </w:tc>
        <w:tc>
          <w:tcPr>
            <w:tcW w:w="1207" w:type="dxa"/>
            <w:gridSpan w:val="2"/>
            <w:shd w:val="clear" w:color="auto" w:fill="FFFFFF"/>
          </w:tcPr>
          <w:p w14:paraId="07009CA6" w14:textId="77777777" w:rsidR="00FF5978" w:rsidRPr="00DB205A" w:rsidRDefault="00FF5978" w:rsidP="00FB5D67">
            <w:pPr>
              <w:spacing w:before="40" w:after="40"/>
              <w:jc w:val="right"/>
              <w:rPr>
                <w:rFonts w:ascii="Arial" w:hAnsi="Arial" w:cs="Arial"/>
                <w:sz w:val="20"/>
              </w:rPr>
            </w:pPr>
          </w:p>
        </w:tc>
        <w:tc>
          <w:tcPr>
            <w:tcW w:w="1300" w:type="dxa"/>
            <w:gridSpan w:val="3"/>
            <w:shd w:val="clear" w:color="auto" w:fill="FFFFFF"/>
          </w:tcPr>
          <w:p w14:paraId="3D864E8B"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10,000</w:t>
            </w:r>
          </w:p>
        </w:tc>
        <w:tc>
          <w:tcPr>
            <w:tcW w:w="1332" w:type="dxa"/>
            <w:gridSpan w:val="2"/>
            <w:shd w:val="clear" w:color="auto" w:fill="FFFFFF"/>
          </w:tcPr>
          <w:p w14:paraId="647FF3D9"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10,000</w:t>
            </w:r>
          </w:p>
        </w:tc>
        <w:tc>
          <w:tcPr>
            <w:tcW w:w="1361" w:type="dxa"/>
            <w:gridSpan w:val="2"/>
            <w:shd w:val="clear" w:color="auto" w:fill="FFFFFF"/>
          </w:tcPr>
          <w:p w14:paraId="1BBAC55E" w14:textId="77777777" w:rsidR="00FF5978" w:rsidRPr="00DB205A" w:rsidRDefault="00FF5978" w:rsidP="00FB5D67">
            <w:pPr>
              <w:spacing w:before="40" w:after="40"/>
              <w:jc w:val="right"/>
              <w:rPr>
                <w:rFonts w:ascii="Arial" w:hAnsi="Arial" w:cs="Arial"/>
                <w:sz w:val="20"/>
              </w:rPr>
            </w:pPr>
          </w:p>
        </w:tc>
        <w:tc>
          <w:tcPr>
            <w:tcW w:w="1393" w:type="dxa"/>
            <w:gridSpan w:val="2"/>
            <w:shd w:val="clear" w:color="auto" w:fill="FFFFFF"/>
          </w:tcPr>
          <w:p w14:paraId="67327273" w14:textId="77777777"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155D94AD" w14:textId="77777777" w:rsidR="00FF5978" w:rsidRPr="00DB205A" w:rsidRDefault="00FF5978" w:rsidP="00FB5D67">
            <w:pPr>
              <w:spacing w:before="40" w:after="40"/>
              <w:jc w:val="right"/>
              <w:rPr>
                <w:rFonts w:ascii="Arial" w:hAnsi="Arial" w:cs="Arial"/>
                <w:sz w:val="20"/>
              </w:rPr>
            </w:pPr>
          </w:p>
        </w:tc>
        <w:tc>
          <w:tcPr>
            <w:tcW w:w="1393" w:type="dxa"/>
            <w:gridSpan w:val="2"/>
            <w:tcBorders>
              <w:right w:val="double" w:sz="4" w:space="0" w:color="auto"/>
            </w:tcBorders>
            <w:shd w:val="clear" w:color="auto" w:fill="FFFFFF"/>
          </w:tcPr>
          <w:p w14:paraId="421D5DBB" w14:textId="77777777" w:rsidR="00FF5978" w:rsidRPr="00F9362D" w:rsidRDefault="00FF5978" w:rsidP="00FB5D67">
            <w:pPr>
              <w:spacing w:before="40" w:after="40"/>
              <w:jc w:val="right"/>
              <w:rPr>
                <w:rFonts w:ascii="Arial MT Pro" w:hAnsi="Arial MT Pro" w:cs="Arial"/>
                <w:sz w:val="20"/>
              </w:rPr>
            </w:pPr>
          </w:p>
        </w:tc>
      </w:tr>
      <w:tr w:rsidR="00DB205A" w14:paraId="262116E5" w14:textId="77777777" w:rsidTr="00762DD6">
        <w:trPr>
          <w:gridAfter w:val="1"/>
          <w:wAfter w:w="8" w:type="dxa"/>
          <w:cantSplit/>
          <w:trHeight w:val="325"/>
        </w:trPr>
        <w:tc>
          <w:tcPr>
            <w:tcW w:w="590" w:type="dxa"/>
            <w:tcBorders>
              <w:left w:val="double" w:sz="4" w:space="0" w:color="auto"/>
              <w:right w:val="nil"/>
            </w:tcBorders>
            <w:shd w:val="clear" w:color="auto" w:fill="FFFFFF"/>
          </w:tcPr>
          <w:p w14:paraId="02B232AB" w14:textId="77777777" w:rsidR="00FF5978" w:rsidRDefault="00FF5978" w:rsidP="0019721B">
            <w:pPr>
              <w:spacing w:before="40" w:after="40"/>
              <w:jc w:val="both"/>
              <w:rPr>
                <w:rFonts w:ascii="Arial" w:hAnsi="Arial"/>
                <w:sz w:val="20"/>
              </w:rPr>
            </w:pPr>
            <w:r w:rsidRPr="00F9362D">
              <w:rPr>
                <w:rFonts w:ascii="Arial MT Pro" w:hAnsi="Arial MT Pro"/>
                <w:sz w:val="20"/>
              </w:rPr>
              <w:t>Bal.</w:t>
            </w:r>
          </w:p>
        </w:tc>
        <w:tc>
          <w:tcPr>
            <w:tcW w:w="688" w:type="dxa"/>
            <w:tcBorders>
              <w:left w:val="nil"/>
            </w:tcBorders>
            <w:shd w:val="clear" w:color="auto" w:fill="FFFFFF"/>
          </w:tcPr>
          <w:p w14:paraId="094E7775" w14:textId="77777777" w:rsidR="00FF5978" w:rsidRDefault="00FF5978" w:rsidP="0019721B">
            <w:pPr>
              <w:tabs>
                <w:tab w:val="decimal" w:pos="335"/>
              </w:tabs>
              <w:spacing w:before="40" w:after="40"/>
              <w:rPr>
                <w:rFonts w:ascii="Arial" w:hAnsi="Arial"/>
                <w:sz w:val="20"/>
              </w:rPr>
            </w:pPr>
          </w:p>
        </w:tc>
        <w:tc>
          <w:tcPr>
            <w:tcW w:w="1248" w:type="dxa"/>
            <w:shd w:val="clear" w:color="auto" w:fill="FFFFFF"/>
          </w:tcPr>
          <w:p w14:paraId="224972DD" w14:textId="77777777" w:rsidR="00FF5978" w:rsidRPr="00DB205A" w:rsidRDefault="00FF5978" w:rsidP="00FB5D67">
            <w:pPr>
              <w:tabs>
                <w:tab w:val="decimal" w:pos="1057"/>
              </w:tabs>
              <w:spacing w:before="40" w:after="40"/>
              <w:ind w:right="-75"/>
              <w:rPr>
                <w:rFonts w:ascii="Arial" w:hAnsi="Arial" w:cs="Arial"/>
                <w:sz w:val="20"/>
              </w:rPr>
            </w:pPr>
            <w:r w:rsidRPr="00F9362D">
              <w:rPr>
                <w:rFonts w:ascii="Arial MT Pro" w:hAnsi="Arial MT Pro" w:cs="Arial"/>
                <w:sz w:val="20"/>
              </w:rPr>
              <w:t>73,000</w:t>
            </w:r>
          </w:p>
        </w:tc>
        <w:tc>
          <w:tcPr>
            <w:tcW w:w="1393" w:type="dxa"/>
            <w:gridSpan w:val="2"/>
            <w:shd w:val="clear" w:color="auto" w:fill="FFFFFF"/>
          </w:tcPr>
          <w:p w14:paraId="76C84AF5" w14:textId="77777777" w:rsidR="00FF5978" w:rsidRPr="00DB205A" w:rsidRDefault="00FF5978" w:rsidP="0019721B">
            <w:pPr>
              <w:tabs>
                <w:tab w:val="decimal" w:pos="1062"/>
              </w:tabs>
              <w:spacing w:before="40" w:after="40"/>
              <w:ind w:right="-75"/>
              <w:rPr>
                <w:rFonts w:ascii="Arial" w:hAnsi="Arial" w:cs="Arial"/>
                <w:sz w:val="20"/>
              </w:rPr>
            </w:pPr>
          </w:p>
        </w:tc>
        <w:tc>
          <w:tcPr>
            <w:tcW w:w="1207" w:type="dxa"/>
            <w:gridSpan w:val="2"/>
            <w:shd w:val="clear" w:color="auto" w:fill="FFFFFF"/>
          </w:tcPr>
          <w:p w14:paraId="7CF0A348"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3,000</w:t>
            </w:r>
          </w:p>
        </w:tc>
        <w:tc>
          <w:tcPr>
            <w:tcW w:w="1300" w:type="dxa"/>
            <w:gridSpan w:val="3"/>
            <w:shd w:val="clear" w:color="auto" w:fill="FFFFFF"/>
          </w:tcPr>
          <w:p w14:paraId="36B4F692"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10,000</w:t>
            </w:r>
          </w:p>
        </w:tc>
        <w:tc>
          <w:tcPr>
            <w:tcW w:w="1332" w:type="dxa"/>
            <w:gridSpan w:val="2"/>
            <w:shd w:val="clear" w:color="auto" w:fill="FFFFFF"/>
          </w:tcPr>
          <w:p w14:paraId="57640ACA"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10,000</w:t>
            </w:r>
          </w:p>
        </w:tc>
        <w:tc>
          <w:tcPr>
            <w:tcW w:w="1361" w:type="dxa"/>
            <w:gridSpan w:val="2"/>
            <w:shd w:val="clear" w:color="auto" w:fill="FFFFFF"/>
          </w:tcPr>
          <w:p w14:paraId="33FED9B9" w14:textId="77777777" w:rsidR="00FF5978" w:rsidRPr="00DB205A" w:rsidRDefault="008410EB" w:rsidP="00FB5D67">
            <w:pPr>
              <w:spacing w:before="40" w:after="40"/>
              <w:jc w:val="right"/>
              <w:rPr>
                <w:rFonts w:ascii="Arial" w:hAnsi="Arial" w:cs="Arial"/>
                <w:sz w:val="20"/>
              </w:rPr>
            </w:pPr>
            <w:r w:rsidRPr="00F9362D">
              <w:rPr>
                <w:rFonts w:ascii="Arial MT Pro" w:hAnsi="Arial MT Pro" w:cs="Arial"/>
                <w:sz w:val="20"/>
              </w:rPr>
              <w:t>80</w:t>
            </w:r>
            <w:r w:rsidR="00FF5978" w:rsidRPr="00F9362D">
              <w:rPr>
                <w:rFonts w:ascii="Arial MT Pro" w:hAnsi="Arial MT Pro" w:cs="Arial"/>
                <w:sz w:val="20"/>
              </w:rPr>
              <w:t>,000</w:t>
            </w:r>
          </w:p>
        </w:tc>
        <w:tc>
          <w:tcPr>
            <w:tcW w:w="1393" w:type="dxa"/>
            <w:gridSpan w:val="2"/>
            <w:shd w:val="clear" w:color="auto" w:fill="FFFFFF"/>
          </w:tcPr>
          <w:p w14:paraId="52F36F17" w14:textId="77777777"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5FF999DF" w14:textId="77777777" w:rsidR="00FF5978" w:rsidRPr="00DB205A" w:rsidRDefault="00FF5978" w:rsidP="00FB5D67">
            <w:pPr>
              <w:spacing w:before="40" w:after="40"/>
              <w:jc w:val="right"/>
              <w:rPr>
                <w:rFonts w:ascii="Arial" w:hAnsi="Arial" w:cs="Arial"/>
                <w:sz w:val="20"/>
              </w:rPr>
            </w:pPr>
          </w:p>
        </w:tc>
        <w:tc>
          <w:tcPr>
            <w:tcW w:w="1393" w:type="dxa"/>
            <w:gridSpan w:val="2"/>
            <w:tcBorders>
              <w:right w:val="double" w:sz="4" w:space="0" w:color="auto"/>
            </w:tcBorders>
            <w:shd w:val="clear" w:color="auto" w:fill="FFFFFF"/>
          </w:tcPr>
          <w:p w14:paraId="0590FC06" w14:textId="77777777" w:rsidR="00FF5978" w:rsidRPr="00F9362D" w:rsidRDefault="008410EB" w:rsidP="00FB5D67">
            <w:pPr>
              <w:spacing w:before="40" w:after="40"/>
              <w:jc w:val="right"/>
              <w:rPr>
                <w:rFonts w:ascii="Arial MT Pro" w:hAnsi="Arial MT Pro" w:cs="Arial"/>
                <w:sz w:val="20"/>
              </w:rPr>
            </w:pPr>
            <w:r w:rsidRPr="00F9362D">
              <w:rPr>
                <w:rFonts w:ascii="Arial MT Pro" w:hAnsi="Arial MT Pro" w:cs="Arial"/>
                <w:sz w:val="20"/>
              </w:rPr>
              <w:t>4,000</w:t>
            </w:r>
          </w:p>
        </w:tc>
      </w:tr>
      <w:tr w:rsidR="00DB205A" w14:paraId="009EFC25" w14:textId="77777777" w:rsidTr="00762DD6">
        <w:trPr>
          <w:gridAfter w:val="1"/>
          <w:wAfter w:w="8" w:type="dxa"/>
          <w:cantSplit/>
          <w:trHeight w:val="325"/>
        </w:trPr>
        <w:tc>
          <w:tcPr>
            <w:tcW w:w="590" w:type="dxa"/>
            <w:tcBorders>
              <w:left w:val="double" w:sz="4" w:space="0" w:color="auto"/>
              <w:right w:val="nil"/>
            </w:tcBorders>
            <w:shd w:val="clear" w:color="auto" w:fill="FFFFFF"/>
          </w:tcPr>
          <w:p w14:paraId="5E78292E" w14:textId="77777777" w:rsidR="00FF5978" w:rsidRDefault="00FF5978" w:rsidP="0019721B">
            <w:pPr>
              <w:spacing w:before="40" w:after="40"/>
              <w:jc w:val="both"/>
              <w:rPr>
                <w:rFonts w:ascii="Arial" w:hAnsi="Arial"/>
                <w:sz w:val="20"/>
              </w:rPr>
            </w:pPr>
          </w:p>
        </w:tc>
        <w:tc>
          <w:tcPr>
            <w:tcW w:w="688" w:type="dxa"/>
            <w:tcBorders>
              <w:left w:val="nil"/>
            </w:tcBorders>
            <w:shd w:val="clear" w:color="auto" w:fill="FFFFFF"/>
          </w:tcPr>
          <w:p w14:paraId="42D0A952" w14:textId="77777777" w:rsidR="00FF5978" w:rsidRDefault="00FF5978" w:rsidP="0019721B">
            <w:pPr>
              <w:tabs>
                <w:tab w:val="decimal" w:pos="335"/>
              </w:tabs>
              <w:spacing w:before="40" w:after="40"/>
              <w:rPr>
                <w:rFonts w:ascii="Arial" w:hAnsi="Arial"/>
                <w:sz w:val="20"/>
              </w:rPr>
            </w:pPr>
            <w:r w:rsidRPr="00F9362D">
              <w:rPr>
                <w:rFonts w:ascii="Arial MT Pro" w:hAnsi="Arial MT Pro"/>
                <w:sz w:val="20"/>
              </w:rPr>
              <w:t>23</w:t>
            </w:r>
          </w:p>
        </w:tc>
        <w:tc>
          <w:tcPr>
            <w:tcW w:w="1248" w:type="dxa"/>
            <w:shd w:val="clear" w:color="auto" w:fill="FFFFFF"/>
          </w:tcPr>
          <w:p w14:paraId="59FC7FEF" w14:textId="77777777" w:rsidR="00FF5978" w:rsidRPr="00DB205A" w:rsidRDefault="00FF5978" w:rsidP="0019721B">
            <w:pPr>
              <w:tabs>
                <w:tab w:val="decimal" w:pos="1057"/>
              </w:tabs>
              <w:spacing w:before="40" w:after="40"/>
              <w:ind w:right="-75"/>
              <w:rPr>
                <w:rFonts w:ascii="Arial" w:hAnsi="Arial" w:cs="Arial"/>
                <w:sz w:val="20"/>
              </w:rPr>
            </w:pPr>
          </w:p>
        </w:tc>
        <w:tc>
          <w:tcPr>
            <w:tcW w:w="1393" w:type="dxa"/>
            <w:gridSpan w:val="2"/>
            <w:shd w:val="clear" w:color="auto" w:fill="FFFFFF"/>
          </w:tcPr>
          <w:p w14:paraId="46C4E929"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12,000</w:t>
            </w:r>
          </w:p>
        </w:tc>
        <w:tc>
          <w:tcPr>
            <w:tcW w:w="1207" w:type="dxa"/>
            <w:gridSpan w:val="2"/>
            <w:shd w:val="clear" w:color="auto" w:fill="FFFFFF"/>
          </w:tcPr>
          <w:p w14:paraId="0B31B4F8" w14:textId="77777777" w:rsidR="00FF5978" w:rsidRPr="00DB205A" w:rsidRDefault="00FF5978" w:rsidP="00FB5D67">
            <w:pPr>
              <w:spacing w:before="40" w:after="40"/>
              <w:jc w:val="right"/>
              <w:rPr>
                <w:rFonts w:ascii="Arial" w:hAnsi="Arial" w:cs="Arial"/>
                <w:sz w:val="20"/>
              </w:rPr>
            </w:pPr>
          </w:p>
        </w:tc>
        <w:tc>
          <w:tcPr>
            <w:tcW w:w="1300" w:type="dxa"/>
            <w:gridSpan w:val="3"/>
            <w:shd w:val="clear" w:color="auto" w:fill="FFFFFF"/>
          </w:tcPr>
          <w:p w14:paraId="0CF8573A" w14:textId="77777777" w:rsidR="00FF5978" w:rsidRPr="00DB205A" w:rsidRDefault="00FF5978" w:rsidP="00FB5D67">
            <w:pPr>
              <w:spacing w:before="40" w:after="40"/>
              <w:jc w:val="right"/>
              <w:rPr>
                <w:rFonts w:ascii="Arial" w:hAnsi="Arial" w:cs="Arial"/>
                <w:sz w:val="20"/>
              </w:rPr>
            </w:pPr>
          </w:p>
        </w:tc>
        <w:tc>
          <w:tcPr>
            <w:tcW w:w="1332" w:type="dxa"/>
            <w:gridSpan w:val="2"/>
            <w:shd w:val="clear" w:color="auto" w:fill="FFFFFF"/>
          </w:tcPr>
          <w:p w14:paraId="2E370A56" w14:textId="77777777" w:rsidR="00FF5978" w:rsidRPr="00DB205A" w:rsidRDefault="00FF5978" w:rsidP="00FB5D67">
            <w:pPr>
              <w:spacing w:before="40" w:after="40"/>
              <w:jc w:val="right"/>
              <w:rPr>
                <w:rFonts w:ascii="Arial" w:hAnsi="Arial" w:cs="Arial"/>
                <w:sz w:val="20"/>
              </w:rPr>
            </w:pPr>
          </w:p>
        </w:tc>
        <w:tc>
          <w:tcPr>
            <w:tcW w:w="1361" w:type="dxa"/>
            <w:gridSpan w:val="2"/>
            <w:shd w:val="clear" w:color="auto" w:fill="FFFFFF"/>
          </w:tcPr>
          <w:p w14:paraId="10945CE9" w14:textId="77777777" w:rsidR="00FF5978" w:rsidRPr="00DB205A" w:rsidRDefault="00FF5978" w:rsidP="00FB5D67">
            <w:pPr>
              <w:spacing w:before="40" w:after="40"/>
              <w:jc w:val="right"/>
              <w:rPr>
                <w:rFonts w:ascii="Arial" w:hAnsi="Arial" w:cs="Arial"/>
                <w:sz w:val="20"/>
              </w:rPr>
            </w:pPr>
          </w:p>
        </w:tc>
        <w:tc>
          <w:tcPr>
            <w:tcW w:w="1393" w:type="dxa"/>
            <w:gridSpan w:val="2"/>
            <w:shd w:val="clear" w:color="auto" w:fill="FFFFFF"/>
          </w:tcPr>
          <w:p w14:paraId="26BD1E0E" w14:textId="77777777"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4036B688" w14:textId="77777777" w:rsidR="00FF5978" w:rsidRPr="00DB205A" w:rsidRDefault="008410EB" w:rsidP="00FB5D67">
            <w:pPr>
              <w:spacing w:before="40" w:after="40"/>
              <w:jc w:val="right"/>
              <w:rPr>
                <w:rFonts w:ascii="Arial" w:hAnsi="Arial" w:cs="Arial"/>
                <w:sz w:val="20"/>
              </w:rPr>
            </w:pPr>
            <w:r w:rsidRPr="00F9362D">
              <w:rPr>
                <w:rFonts w:ascii="Arial MT Pro" w:hAnsi="Arial MT Pro" w:cs="Arial"/>
                <w:sz w:val="20"/>
              </w:rPr>
              <w:t>12,000</w:t>
            </w:r>
          </w:p>
        </w:tc>
        <w:tc>
          <w:tcPr>
            <w:tcW w:w="1393" w:type="dxa"/>
            <w:gridSpan w:val="2"/>
            <w:tcBorders>
              <w:right w:val="double" w:sz="4" w:space="0" w:color="auto"/>
            </w:tcBorders>
            <w:shd w:val="clear" w:color="auto" w:fill="FFFFFF"/>
          </w:tcPr>
          <w:p w14:paraId="0E056922" w14:textId="77777777" w:rsidR="00FF5978" w:rsidRPr="00F9362D" w:rsidRDefault="00FF5978" w:rsidP="00FB5D67">
            <w:pPr>
              <w:spacing w:before="40" w:after="40"/>
              <w:jc w:val="right"/>
              <w:rPr>
                <w:rFonts w:ascii="Arial MT Pro" w:hAnsi="Arial MT Pro" w:cs="Arial"/>
                <w:sz w:val="20"/>
              </w:rPr>
            </w:pPr>
          </w:p>
        </w:tc>
      </w:tr>
      <w:tr w:rsidR="00DB205A" w14:paraId="48D788AD" w14:textId="77777777" w:rsidTr="00762DD6">
        <w:trPr>
          <w:gridAfter w:val="1"/>
          <w:wAfter w:w="8" w:type="dxa"/>
          <w:cantSplit/>
          <w:trHeight w:val="325"/>
        </w:trPr>
        <w:tc>
          <w:tcPr>
            <w:tcW w:w="590" w:type="dxa"/>
            <w:tcBorders>
              <w:left w:val="double" w:sz="4" w:space="0" w:color="auto"/>
              <w:right w:val="nil"/>
            </w:tcBorders>
            <w:shd w:val="clear" w:color="auto" w:fill="FFFFFF"/>
          </w:tcPr>
          <w:p w14:paraId="6E3BD328" w14:textId="77777777" w:rsidR="00FF5978" w:rsidRDefault="00FF5978" w:rsidP="0019721B">
            <w:pPr>
              <w:spacing w:before="40" w:after="40"/>
              <w:jc w:val="both"/>
              <w:rPr>
                <w:rFonts w:ascii="Arial" w:hAnsi="Arial"/>
                <w:sz w:val="20"/>
              </w:rPr>
            </w:pPr>
            <w:r w:rsidRPr="00F9362D">
              <w:rPr>
                <w:rFonts w:ascii="Arial MT Pro" w:hAnsi="Arial MT Pro"/>
                <w:sz w:val="20"/>
              </w:rPr>
              <w:t>Bal.</w:t>
            </w:r>
          </w:p>
        </w:tc>
        <w:tc>
          <w:tcPr>
            <w:tcW w:w="688" w:type="dxa"/>
            <w:tcBorders>
              <w:left w:val="nil"/>
            </w:tcBorders>
            <w:shd w:val="clear" w:color="auto" w:fill="FFFFFF"/>
          </w:tcPr>
          <w:p w14:paraId="08209CD2" w14:textId="77777777" w:rsidR="00FF5978" w:rsidRDefault="00FF5978" w:rsidP="0019721B">
            <w:pPr>
              <w:tabs>
                <w:tab w:val="decimal" w:pos="335"/>
              </w:tabs>
              <w:spacing w:before="40" w:after="40"/>
              <w:rPr>
                <w:rFonts w:ascii="Arial" w:hAnsi="Arial"/>
                <w:sz w:val="20"/>
              </w:rPr>
            </w:pPr>
          </w:p>
        </w:tc>
        <w:tc>
          <w:tcPr>
            <w:tcW w:w="1248" w:type="dxa"/>
            <w:shd w:val="clear" w:color="auto" w:fill="FFFFFF"/>
          </w:tcPr>
          <w:p w14:paraId="662CE9E5" w14:textId="77777777" w:rsidR="00FF5978" w:rsidRPr="00DB205A" w:rsidRDefault="00FF5978" w:rsidP="00FB5D67">
            <w:pPr>
              <w:tabs>
                <w:tab w:val="decimal" w:pos="1057"/>
              </w:tabs>
              <w:spacing w:before="40" w:after="40"/>
              <w:ind w:right="-75"/>
              <w:rPr>
                <w:rFonts w:ascii="Arial" w:hAnsi="Arial" w:cs="Arial"/>
                <w:sz w:val="20"/>
              </w:rPr>
            </w:pPr>
            <w:r w:rsidRPr="00F9362D">
              <w:rPr>
                <w:rFonts w:ascii="Arial MT Pro" w:hAnsi="Arial MT Pro" w:cs="Arial"/>
                <w:sz w:val="20"/>
              </w:rPr>
              <w:t>73,000</w:t>
            </w:r>
          </w:p>
        </w:tc>
        <w:tc>
          <w:tcPr>
            <w:tcW w:w="1393" w:type="dxa"/>
            <w:gridSpan w:val="2"/>
            <w:shd w:val="clear" w:color="auto" w:fill="FFFFFF"/>
          </w:tcPr>
          <w:p w14:paraId="6415EC94"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12,000</w:t>
            </w:r>
          </w:p>
        </w:tc>
        <w:tc>
          <w:tcPr>
            <w:tcW w:w="1207" w:type="dxa"/>
            <w:gridSpan w:val="2"/>
            <w:shd w:val="clear" w:color="auto" w:fill="FFFFFF"/>
          </w:tcPr>
          <w:p w14:paraId="3821C34E"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3,000</w:t>
            </w:r>
          </w:p>
        </w:tc>
        <w:tc>
          <w:tcPr>
            <w:tcW w:w="1300" w:type="dxa"/>
            <w:gridSpan w:val="3"/>
            <w:shd w:val="clear" w:color="auto" w:fill="FFFFFF"/>
          </w:tcPr>
          <w:p w14:paraId="024E6380"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10,000</w:t>
            </w:r>
          </w:p>
        </w:tc>
        <w:tc>
          <w:tcPr>
            <w:tcW w:w="1332" w:type="dxa"/>
            <w:gridSpan w:val="2"/>
            <w:shd w:val="clear" w:color="auto" w:fill="FFFFFF"/>
          </w:tcPr>
          <w:p w14:paraId="144BE903" w14:textId="77777777" w:rsidR="00FF5978" w:rsidRPr="00DB205A" w:rsidRDefault="00FF5978" w:rsidP="00FB5D67">
            <w:pPr>
              <w:spacing w:before="40" w:after="40"/>
              <w:jc w:val="right"/>
              <w:rPr>
                <w:rFonts w:ascii="Arial" w:hAnsi="Arial" w:cs="Arial"/>
                <w:sz w:val="20"/>
              </w:rPr>
            </w:pPr>
            <w:r w:rsidRPr="00F9362D">
              <w:rPr>
                <w:rFonts w:ascii="Arial MT Pro" w:hAnsi="Arial MT Pro" w:cs="Arial"/>
                <w:sz w:val="20"/>
              </w:rPr>
              <w:t>10,000</w:t>
            </w:r>
          </w:p>
        </w:tc>
        <w:tc>
          <w:tcPr>
            <w:tcW w:w="1361" w:type="dxa"/>
            <w:gridSpan w:val="2"/>
            <w:shd w:val="clear" w:color="auto" w:fill="FFFFFF"/>
          </w:tcPr>
          <w:p w14:paraId="3F36E4D2" w14:textId="77777777" w:rsidR="00FF5978" w:rsidRPr="00DB205A" w:rsidRDefault="008410EB" w:rsidP="00FB5D67">
            <w:pPr>
              <w:spacing w:before="40" w:after="40"/>
              <w:jc w:val="right"/>
              <w:rPr>
                <w:rFonts w:ascii="Arial" w:hAnsi="Arial" w:cs="Arial"/>
                <w:sz w:val="20"/>
              </w:rPr>
            </w:pPr>
            <w:r w:rsidRPr="00F9362D">
              <w:rPr>
                <w:rFonts w:ascii="Arial MT Pro" w:hAnsi="Arial MT Pro" w:cs="Arial"/>
                <w:sz w:val="20"/>
              </w:rPr>
              <w:t>80</w:t>
            </w:r>
            <w:r w:rsidR="00FF5978" w:rsidRPr="00F9362D">
              <w:rPr>
                <w:rFonts w:ascii="Arial MT Pro" w:hAnsi="Arial MT Pro" w:cs="Arial"/>
                <w:sz w:val="20"/>
              </w:rPr>
              <w:t>,000</w:t>
            </w:r>
          </w:p>
        </w:tc>
        <w:tc>
          <w:tcPr>
            <w:tcW w:w="1393" w:type="dxa"/>
            <w:gridSpan w:val="2"/>
            <w:shd w:val="clear" w:color="auto" w:fill="FFFFFF"/>
          </w:tcPr>
          <w:p w14:paraId="37F516C5" w14:textId="77777777"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50774C2C" w14:textId="77777777" w:rsidR="00FF5978" w:rsidRPr="00DB205A" w:rsidRDefault="008410EB" w:rsidP="00FB5D67">
            <w:pPr>
              <w:spacing w:before="40" w:after="40"/>
              <w:jc w:val="right"/>
              <w:rPr>
                <w:rFonts w:ascii="Arial" w:hAnsi="Arial" w:cs="Arial"/>
                <w:sz w:val="20"/>
              </w:rPr>
            </w:pPr>
            <w:r w:rsidRPr="00F9362D">
              <w:rPr>
                <w:rFonts w:ascii="Arial MT Pro" w:hAnsi="Arial MT Pro" w:cs="Arial"/>
                <w:sz w:val="20"/>
              </w:rPr>
              <w:t>12,000</w:t>
            </w:r>
          </w:p>
        </w:tc>
        <w:tc>
          <w:tcPr>
            <w:tcW w:w="1393" w:type="dxa"/>
            <w:gridSpan w:val="2"/>
            <w:tcBorders>
              <w:right w:val="double" w:sz="4" w:space="0" w:color="auto"/>
            </w:tcBorders>
            <w:shd w:val="clear" w:color="auto" w:fill="FFFFFF"/>
          </w:tcPr>
          <w:p w14:paraId="0BB20E34" w14:textId="77777777" w:rsidR="00FF5978" w:rsidRPr="00F9362D" w:rsidRDefault="008410EB" w:rsidP="00FB5D67">
            <w:pPr>
              <w:spacing w:before="40" w:after="40"/>
              <w:jc w:val="right"/>
              <w:rPr>
                <w:rFonts w:ascii="Arial MT Pro" w:hAnsi="Arial MT Pro" w:cs="Arial"/>
                <w:sz w:val="20"/>
              </w:rPr>
            </w:pPr>
            <w:r w:rsidRPr="00F9362D">
              <w:rPr>
                <w:rFonts w:ascii="Arial MT Pro" w:hAnsi="Arial MT Pro" w:cs="Arial"/>
                <w:sz w:val="20"/>
              </w:rPr>
              <w:t>4,000</w:t>
            </w:r>
          </w:p>
        </w:tc>
      </w:tr>
      <w:tr w:rsidR="00DB205A" w14:paraId="0DEDA2F4" w14:textId="77777777" w:rsidTr="00762DD6">
        <w:trPr>
          <w:gridAfter w:val="1"/>
          <w:wAfter w:w="8" w:type="dxa"/>
          <w:cantSplit/>
          <w:trHeight w:val="325"/>
        </w:trPr>
        <w:tc>
          <w:tcPr>
            <w:tcW w:w="590" w:type="dxa"/>
            <w:tcBorders>
              <w:left w:val="double" w:sz="4" w:space="0" w:color="auto"/>
              <w:right w:val="nil"/>
            </w:tcBorders>
            <w:shd w:val="clear" w:color="auto" w:fill="FFFFFF"/>
          </w:tcPr>
          <w:p w14:paraId="0FA34000" w14:textId="77777777" w:rsidR="00FF5978" w:rsidRDefault="00FF5978" w:rsidP="0019721B">
            <w:pPr>
              <w:spacing w:before="40" w:after="40"/>
              <w:jc w:val="both"/>
              <w:rPr>
                <w:rFonts w:ascii="Arial" w:hAnsi="Arial"/>
                <w:sz w:val="20"/>
              </w:rPr>
            </w:pPr>
          </w:p>
        </w:tc>
        <w:tc>
          <w:tcPr>
            <w:tcW w:w="688" w:type="dxa"/>
            <w:tcBorders>
              <w:left w:val="nil"/>
            </w:tcBorders>
            <w:shd w:val="clear" w:color="auto" w:fill="FFFFFF"/>
          </w:tcPr>
          <w:p w14:paraId="04DAE9BD" w14:textId="77777777" w:rsidR="00FF5978" w:rsidRDefault="00FF5978" w:rsidP="0019721B">
            <w:pPr>
              <w:tabs>
                <w:tab w:val="decimal" w:pos="335"/>
              </w:tabs>
              <w:spacing w:before="40" w:after="40"/>
              <w:rPr>
                <w:rFonts w:ascii="Arial" w:hAnsi="Arial"/>
                <w:sz w:val="20"/>
              </w:rPr>
            </w:pPr>
            <w:r w:rsidRPr="00F9362D">
              <w:rPr>
                <w:rFonts w:ascii="Arial MT Pro" w:hAnsi="Arial MT Pro"/>
                <w:sz w:val="20"/>
              </w:rPr>
              <w:t>31</w:t>
            </w:r>
          </w:p>
        </w:tc>
        <w:tc>
          <w:tcPr>
            <w:tcW w:w="1248" w:type="dxa"/>
            <w:shd w:val="clear" w:color="auto" w:fill="FFFFFF"/>
          </w:tcPr>
          <w:p w14:paraId="5D45B1CE" w14:textId="77777777" w:rsidR="00FF5978" w:rsidRPr="00DB205A" w:rsidRDefault="00FF5978" w:rsidP="00FB5D67">
            <w:pPr>
              <w:spacing w:before="40" w:after="40"/>
              <w:ind w:right="-84"/>
              <w:jc w:val="right"/>
              <w:rPr>
                <w:rFonts w:ascii="Arial" w:hAnsi="Arial" w:cs="Arial"/>
                <w:sz w:val="20"/>
              </w:rPr>
            </w:pPr>
            <w:r w:rsidRPr="00F9362D">
              <w:rPr>
                <w:rFonts w:ascii="Arial MT Pro" w:hAnsi="Arial MT Pro" w:cs="Arial"/>
                <w:sz w:val="20"/>
              </w:rPr>
              <w:t>(5,000)</w:t>
            </w:r>
          </w:p>
        </w:tc>
        <w:tc>
          <w:tcPr>
            <w:tcW w:w="1393" w:type="dxa"/>
            <w:gridSpan w:val="2"/>
            <w:shd w:val="clear" w:color="auto" w:fill="FFFFFF"/>
          </w:tcPr>
          <w:p w14:paraId="55C303E0" w14:textId="77777777" w:rsidR="00FF5978" w:rsidRPr="00DB205A" w:rsidRDefault="00FF5978" w:rsidP="00FB5D67">
            <w:pPr>
              <w:spacing w:before="40" w:after="40"/>
              <w:jc w:val="right"/>
              <w:rPr>
                <w:rFonts w:ascii="Arial" w:hAnsi="Arial" w:cs="Arial"/>
                <w:sz w:val="20"/>
              </w:rPr>
            </w:pPr>
          </w:p>
        </w:tc>
        <w:tc>
          <w:tcPr>
            <w:tcW w:w="1207" w:type="dxa"/>
            <w:gridSpan w:val="2"/>
            <w:shd w:val="clear" w:color="auto" w:fill="FFFFFF"/>
          </w:tcPr>
          <w:p w14:paraId="357892A0" w14:textId="77777777" w:rsidR="00FF5978" w:rsidRPr="00DB205A" w:rsidRDefault="00FF5978" w:rsidP="00FB5D67">
            <w:pPr>
              <w:spacing w:before="40" w:after="40"/>
              <w:jc w:val="right"/>
              <w:rPr>
                <w:rFonts w:ascii="Arial" w:hAnsi="Arial" w:cs="Arial"/>
                <w:sz w:val="20"/>
              </w:rPr>
            </w:pPr>
          </w:p>
        </w:tc>
        <w:tc>
          <w:tcPr>
            <w:tcW w:w="1300" w:type="dxa"/>
            <w:gridSpan w:val="3"/>
            <w:shd w:val="clear" w:color="auto" w:fill="FFFFFF"/>
          </w:tcPr>
          <w:p w14:paraId="6D9DCD54" w14:textId="77777777" w:rsidR="00FF5978" w:rsidRPr="00DB205A" w:rsidRDefault="00FF5978" w:rsidP="00FB5D67">
            <w:pPr>
              <w:spacing w:before="40" w:after="40"/>
              <w:jc w:val="right"/>
              <w:rPr>
                <w:rFonts w:ascii="Arial" w:hAnsi="Arial" w:cs="Arial"/>
                <w:sz w:val="20"/>
              </w:rPr>
            </w:pPr>
          </w:p>
        </w:tc>
        <w:tc>
          <w:tcPr>
            <w:tcW w:w="1332" w:type="dxa"/>
            <w:gridSpan w:val="2"/>
            <w:shd w:val="clear" w:color="auto" w:fill="FFFFFF"/>
          </w:tcPr>
          <w:p w14:paraId="59DAFB1D" w14:textId="77777777" w:rsidR="00FF5978" w:rsidRPr="00DB205A" w:rsidRDefault="00FF5978" w:rsidP="00FB5D67">
            <w:pPr>
              <w:spacing w:before="40" w:after="40"/>
              <w:jc w:val="right"/>
              <w:rPr>
                <w:rFonts w:ascii="Arial" w:hAnsi="Arial" w:cs="Arial"/>
                <w:sz w:val="20"/>
              </w:rPr>
            </w:pPr>
          </w:p>
        </w:tc>
        <w:tc>
          <w:tcPr>
            <w:tcW w:w="1361" w:type="dxa"/>
            <w:gridSpan w:val="2"/>
            <w:shd w:val="clear" w:color="auto" w:fill="FFFFFF"/>
          </w:tcPr>
          <w:p w14:paraId="40E05B15" w14:textId="77777777" w:rsidR="00FF5978" w:rsidRPr="00DB205A" w:rsidRDefault="00FF5978" w:rsidP="00FB5D67">
            <w:pPr>
              <w:spacing w:before="40" w:after="40"/>
              <w:jc w:val="right"/>
              <w:rPr>
                <w:rFonts w:ascii="Arial" w:hAnsi="Arial" w:cs="Arial"/>
                <w:sz w:val="20"/>
              </w:rPr>
            </w:pPr>
          </w:p>
        </w:tc>
        <w:tc>
          <w:tcPr>
            <w:tcW w:w="1393" w:type="dxa"/>
            <w:gridSpan w:val="2"/>
            <w:shd w:val="clear" w:color="auto" w:fill="FFFFFF"/>
          </w:tcPr>
          <w:p w14:paraId="7A12FC68" w14:textId="77777777" w:rsidR="00FF5978" w:rsidRPr="00DB205A" w:rsidRDefault="008410EB" w:rsidP="00FB5D67">
            <w:pPr>
              <w:spacing w:before="40" w:after="40"/>
              <w:jc w:val="right"/>
              <w:rPr>
                <w:rFonts w:ascii="Arial" w:hAnsi="Arial" w:cs="Arial"/>
                <w:sz w:val="20"/>
              </w:rPr>
            </w:pPr>
            <w:r w:rsidRPr="00F9362D">
              <w:rPr>
                <w:rFonts w:ascii="Arial MT Pro" w:hAnsi="Arial MT Pro" w:cs="Arial"/>
                <w:sz w:val="20"/>
              </w:rPr>
              <w:t>5,000</w:t>
            </w:r>
          </w:p>
        </w:tc>
        <w:tc>
          <w:tcPr>
            <w:tcW w:w="1207" w:type="dxa"/>
            <w:gridSpan w:val="2"/>
            <w:shd w:val="clear" w:color="auto" w:fill="FFFFFF"/>
          </w:tcPr>
          <w:p w14:paraId="456A226F" w14:textId="77777777" w:rsidR="00FF5978" w:rsidRPr="00DB205A" w:rsidRDefault="00FF5978" w:rsidP="00FB5D67">
            <w:pPr>
              <w:spacing w:before="40" w:after="40"/>
              <w:jc w:val="right"/>
              <w:rPr>
                <w:rFonts w:ascii="Arial" w:hAnsi="Arial" w:cs="Arial"/>
                <w:sz w:val="20"/>
              </w:rPr>
            </w:pPr>
          </w:p>
        </w:tc>
        <w:tc>
          <w:tcPr>
            <w:tcW w:w="1393" w:type="dxa"/>
            <w:gridSpan w:val="2"/>
            <w:tcBorders>
              <w:right w:val="double" w:sz="4" w:space="0" w:color="auto"/>
            </w:tcBorders>
            <w:shd w:val="clear" w:color="auto" w:fill="FFFFFF"/>
          </w:tcPr>
          <w:p w14:paraId="13B7D185" w14:textId="77777777" w:rsidR="00FF5978" w:rsidRPr="00F9362D" w:rsidRDefault="00FF5978" w:rsidP="00FB5D67">
            <w:pPr>
              <w:spacing w:before="40" w:after="40"/>
              <w:jc w:val="right"/>
              <w:rPr>
                <w:rFonts w:ascii="Arial MT Pro" w:hAnsi="Arial MT Pro" w:cs="Arial"/>
                <w:sz w:val="20"/>
              </w:rPr>
            </w:pPr>
          </w:p>
        </w:tc>
      </w:tr>
      <w:tr w:rsidR="00DB205A" w14:paraId="5897F387" w14:textId="77777777" w:rsidTr="00762DD6">
        <w:trPr>
          <w:gridAfter w:val="1"/>
          <w:wAfter w:w="8" w:type="dxa"/>
          <w:cantSplit/>
          <w:trHeight w:val="339"/>
        </w:trPr>
        <w:tc>
          <w:tcPr>
            <w:tcW w:w="590" w:type="dxa"/>
            <w:tcBorders>
              <w:left w:val="double" w:sz="4" w:space="0" w:color="auto"/>
              <w:bottom w:val="double" w:sz="4" w:space="0" w:color="auto"/>
              <w:right w:val="nil"/>
            </w:tcBorders>
            <w:shd w:val="clear" w:color="auto" w:fill="FFFFFF"/>
          </w:tcPr>
          <w:p w14:paraId="709110A0" w14:textId="77777777" w:rsidR="00FF5978" w:rsidRDefault="00FF5978" w:rsidP="0019721B">
            <w:pPr>
              <w:spacing w:before="40" w:after="40"/>
              <w:jc w:val="both"/>
              <w:rPr>
                <w:rFonts w:ascii="Arial" w:hAnsi="Arial"/>
                <w:sz w:val="20"/>
              </w:rPr>
            </w:pPr>
          </w:p>
        </w:tc>
        <w:tc>
          <w:tcPr>
            <w:tcW w:w="688" w:type="dxa"/>
            <w:tcBorders>
              <w:left w:val="nil"/>
              <w:bottom w:val="double" w:sz="4" w:space="0" w:color="auto"/>
            </w:tcBorders>
            <w:shd w:val="clear" w:color="auto" w:fill="FFFFFF"/>
          </w:tcPr>
          <w:p w14:paraId="0837CDDA" w14:textId="77777777" w:rsidR="00FF5978" w:rsidRDefault="00FF5978" w:rsidP="0019721B">
            <w:pPr>
              <w:tabs>
                <w:tab w:val="decimal" w:pos="335"/>
              </w:tabs>
              <w:spacing w:before="40" w:after="40"/>
              <w:rPr>
                <w:rFonts w:ascii="Arial" w:hAnsi="Arial"/>
                <w:sz w:val="20"/>
              </w:rPr>
            </w:pPr>
          </w:p>
        </w:tc>
        <w:tc>
          <w:tcPr>
            <w:tcW w:w="1248" w:type="dxa"/>
            <w:tcBorders>
              <w:bottom w:val="double" w:sz="4" w:space="0" w:color="auto"/>
            </w:tcBorders>
            <w:shd w:val="clear" w:color="auto" w:fill="FFFFFF"/>
          </w:tcPr>
          <w:p w14:paraId="5FE0E442" w14:textId="77777777" w:rsidR="00FF5978" w:rsidRPr="00DB205A" w:rsidRDefault="00FF5978" w:rsidP="0019721B">
            <w:pPr>
              <w:tabs>
                <w:tab w:val="decimal" w:pos="1057"/>
              </w:tabs>
              <w:spacing w:before="40" w:after="40"/>
              <w:ind w:right="-75"/>
              <w:rPr>
                <w:rFonts w:ascii="Arial" w:hAnsi="Arial" w:cs="Arial"/>
                <w:sz w:val="20"/>
                <w:u w:val="double"/>
              </w:rPr>
            </w:pPr>
            <w:r w:rsidRPr="00F9362D">
              <w:rPr>
                <w:rFonts w:ascii="Arial MT Pro" w:hAnsi="Arial MT Pro" w:cs="Arial"/>
                <w:sz w:val="20"/>
                <w:u w:val="double"/>
              </w:rPr>
              <w:t>68,000</w:t>
            </w:r>
          </w:p>
        </w:tc>
        <w:tc>
          <w:tcPr>
            <w:tcW w:w="1393" w:type="dxa"/>
            <w:gridSpan w:val="2"/>
            <w:tcBorders>
              <w:bottom w:val="double" w:sz="4" w:space="0" w:color="auto"/>
            </w:tcBorders>
            <w:shd w:val="clear" w:color="auto" w:fill="FFFFFF"/>
          </w:tcPr>
          <w:p w14:paraId="51A19D6E" w14:textId="77777777" w:rsidR="00FF5978" w:rsidRPr="00DB205A" w:rsidRDefault="00FF5978" w:rsidP="00FB5D67">
            <w:pPr>
              <w:spacing w:before="40" w:after="40"/>
              <w:jc w:val="right"/>
              <w:rPr>
                <w:rFonts w:ascii="Arial" w:hAnsi="Arial" w:cs="Arial"/>
                <w:sz w:val="20"/>
                <w:u w:val="double"/>
              </w:rPr>
            </w:pPr>
            <w:r w:rsidRPr="00F9362D">
              <w:rPr>
                <w:rFonts w:ascii="Arial MT Pro" w:hAnsi="Arial MT Pro" w:cs="Arial"/>
                <w:sz w:val="20"/>
                <w:u w:val="double"/>
              </w:rPr>
              <w:t>12,000</w:t>
            </w:r>
          </w:p>
        </w:tc>
        <w:tc>
          <w:tcPr>
            <w:tcW w:w="1207" w:type="dxa"/>
            <w:gridSpan w:val="2"/>
            <w:tcBorders>
              <w:bottom w:val="double" w:sz="4" w:space="0" w:color="auto"/>
            </w:tcBorders>
            <w:shd w:val="clear" w:color="auto" w:fill="FFFFFF"/>
          </w:tcPr>
          <w:p w14:paraId="40215C8D" w14:textId="77777777" w:rsidR="00FF5978" w:rsidRPr="00DB205A" w:rsidRDefault="00FF5978" w:rsidP="00FB5D67">
            <w:pPr>
              <w:spacing w:before="40" w:after="40"/>
              <w:jc w:val="right"/>
              <w:rPr>
                <w:rFonts w:ascii="Arial" w:hAnsi="Arial" w:cs="Arial"/>
                <w:sz w:val="20"/>
                <w:u w:val="double"/>
              </w:rPr>
            </w:pPr>
            <w:r w:rsidRPr="00F9362D">
              <w:rPr>
                <w:rFonts w:ascii="Arial MT Pro" w:hAnsi="Arial MT Pro" w:cs="Arial"/>
                <w:sz w:val="20"/>
                <w:u w:val="double"/>
              </w:rPr>
              <w:t>3,000</w:t>
            </w:r>
          </w:p>
        </w:tc>
        <w:tc>
          <w:tcPr>
            <w:tcW w:w="1300" w:type="dxa"/>
            <w:gridSpan w:val="3"/>
            <w:tcBorders>
              <w:bottom w:val="double" w:sz="4" w:space="0" w:color="auto"/>
            </w:tcBorders>
            <w:shd w:val="clear" w:color="auto" w:fill="FFFFFF"/>
          </w:tcPr>
          <w:p w14:paraId="5AE87406" w14:textId="77777777" w:rsidR="00FF5978" w:rsidRPr="00DB205A" w:rsidRDefault="00FF5978" w:rsidP="00FB5D67">
            <w:pPr>
              <w:spacing w:before="40" w:after="40"/>
              <w:jc w:val="right"/>
              <w:rPr>
                <w:rFonts w:ascii="Arial" w:hAnsi="Arial" w:cs="Arial"/>
                <w:sz w:val="20"/>
                <w:u w:val="double"/>
              </w:rPr>
            </w:pPr>
            <w:r w:rsidRPr="00F9362D">
              <w:rPr>
                <w:rFonts w:ascii="Arial MT Pro" w:hAnsi="Arial MT Pro" w:cs="Arial"/>
                <w:sz w:val="20"/>
                <w:u w:val="double"/>
              </w:rPr>
              <w:t>10,000</w:t>
            </w:r>
          </w:p>
        </w:tc>
        <w:tc>
          <w:tcPr>
            <w:tcW w:w="1332" w:type="dxa"/>
            <w:gridSpan w:val="2"/>
            <w:tcBorders>
              <w:bottom w:val="double" w:sz="4" w:space="0" w:color="auto"/>
            </w:tcBorders>
            <w:shd w:val="clear" w:color="auto" w:fill="FFFFFF"/>
          </w:tcPr>
          <w:p w14:paraId="22B7EC1D" w14:textId="77777777" w:rsidR="00FF5978" w:rsidRPr="00DB205A" w:rsidRDefault="00FF5978" w:rsidP="00FB5D67">
            <w:pPr>
              <w:spacing w:before="40" w:after="40"/>
              <w:jc w:val="right"/>
              <w:rPr>
                <w:rFonts w:ascii="Arial" w:hAnsi="Arial" w:cs="Arial"/>
                <w:sz w:val="20"/>
                <w:u w:val="double"/>
              </w:rPr>
            </w:pPr>
            <w:r w:rsidRPr="00F9362D">
              <w:rPr>
                <w:rFonts w:ascii="Arial MT Pro" w:hAnsi="Arial MT Pro" w:cs="Arial"/>
                <w:sz w:val="20"/>
                <w:u w:val="double"/>
              </w:rPr>
              <w:t>10,000</w:t>
            </w:r>
          </w:p>
        </w:tc>
        <w:tc>
          <w:tcPr>
            <w:tcW w:w="1361" w:type="dxa"/>
            <w:gridSpan w:val="2"/>
            <w:tcBorders>
              <w:bottom w:val="double" w:sz="4" w:space="0" w:color="auto"/>
            </w:tcBorders>
            <w:shd w:val="clear" w:color="auto" w:fill="FFFFFF"/>
          </w:tcPr>
          <w:p w14:paraId="04E9D786" w14:textId="77777777" w:rsidR="00FF5978" w:rsidRPr="00DB205A" w:rsidRDefault="00FF5978" w:rsidP="00FB5D67">
            <w:pPr>
              <w:spacing w:before="40" w:after="40"/>
              <w:jc w:val="right"/>
              <w:rPr>
                <w:rFonts w:ascii="Arial" w:hAnsi="Arial" w:cs="Arial"/>
                <w:sz w:val="20"/>
                <w:u w:val="double"/>
              </w:rPr>
            </w:pPr>
            <w:r w:rsidRPr="00F9362D">
              <w:rPr>
                <w:rFonts w:ascii="Arial MT Pro" w:hAnsi="Arial MT Pro" w:cs="Arial"/>
                <w:sz w:val="20"/>
                <w:u w:val="double"/>
              </w:rPr>
              <w:t>8</w:t>
            </w:r>
            <w:r w:rsidR="008410EB" w:rsidRPr="00F9362D">
              <w:rPr>
                <w:rFonts w:ascii="Arial MT Pro" w:hAnsi="Arial MT Pro" w:cs="Arial"/>
                <w:sz w:val="20"/>
                <w:u w:val="double"/>
              </w:rPr>
              <w:t>0</w:t>
            </w:r>
            <w:r w:rsidRPr="00F9362D">
              <w:rPr>
                <w:rFonts w:ascii="Arial MT Pro" w:hAnsi="Arial MT Pro" w:cs="Arial"/>
                <w:sz w:val="20"/>
                <w:u w:val="double"/>
              </w:rPr>
              <w:t>,000</w:t>
            </w:r>
          </w:p>
        </w:tc>
        <w:tc>
          <w:tcPr>
            <w:tcW w:w="1393" w:type="dxa"/>
            <w:gridSpan w:val="2"/>
            <w:tcBorders>
              <w:bottom w:val="double" w:sz="4" w:space="0" w:color="auto"/>
            </w:tcBorders>
            <w:shd w:val="clear" w:color="auto" w:fill="FFFFFF"/>
          </w:tcPr>
          <w:p w14:paraId="19FDF1FE" w14:textId="77777777" w:rsidR="00FF5978" w:rsidRPr="00DB205A" w:rsidRDefault="008410EB" w:rsidP="00FB5D67">
            <w:pPr>
              <w:spacing w:before="40" w:after="40"/>
              <w:jc w:val="right"/>
              <w:rPr>
                <w:rFonts w:ascii="Arial" w:hAnsi="Arial" w:cs="Arial"/>
                <w:sz w:val="20"/>
                <w:u w:val="double"/>
              </w:rPr>
            </w:pPr>
            <w:r w:rsidRPr="00F9362D">
              <w:rPr>
                <w:rFonts w:ascii="Arial MT Pro" w:hAnsi="Arial MT Pro" w:cs="Arial"/>
                <w:sz w:val="20"/>
                <w:u w:val="double"/>
              </w:rPr>
              <w:t>5,000</w:t>
            </w:r>
          </w:p>
        </w:tc>
        <w:tc>
          <w:tcPr>
            <w:tcW w:w="1207" w:type="dxa"/>
            <w:gridSpan w:val="2"/>
            <w:tcBorders>
              <w:bottom w:val="double" w:sz="4" w:space="0" w:color="auto"/>
            </w:tcBorders>
            <w:shd w:val="clear" w:color="auto" w:fill="FFFFFF"/>
          </w:tcPr>
          <w:p w14:paraId="3E396D99" w14:textId="77777777" w:rsidR="00FF5978" w:rsidRPr="00DB205A" w:rsidRDefault="008410EB" w:rsidP="00FB5D67">
            <w:pPr>
              <w:spacing w:before="40" w:after="40"/>
              <w:jc w:val="right"/>
              <w:rPr>
                <w:rFonts w:ascii="Arial" w:hAnsi="Arial" w:cs="Arial"/>
                <w:sz w:val="20"/>
                <w:u w:val="double"/>
              </w:rPr>
            </w:pPr>
            <w:r w:rsidRPr="00F9362D">
              <w:rPr>
                <w:rFonts w:ascii="Arial MT Pro" w:hAnsi="Arial MT Pro" w:cs="Arial"/>
                <w:sz w:val="20"/>
                <w:u w:val="double"/>
              </w:rPr>
              <w:t>12,000</w:t>
            </w:r>
          </w:p>
        </w:tc>
        <w:tc>
          <w:tcPr>
            <w:tcW w:w="1393" w:type="dxa"/>
            <w:gridSpan w:val="2"/>
            <w:tcBorders>
              <w:bottom w:val="double" w:sz="4" w:space="0" w:color="auto"/>
              <w:right w:val="double" w:sz="4" w:space="0" w:color="auto"/>
            </w:tcBorders>
            <w:shd w:val="clear" w:color="auto" w:fill="FFFFFF"/>
          </w:tcPr>
          <w:p w14:paraId="3C2E55A2" w14:textId="77777777" w:rsidR="00FF5978" w:rsidRPr="00F9362D" w:rsidRDefault="008410EB" w:rsidP="00FB5D67">
            <w:pPr>
              <w:spacing w:before="40" w:after="40"/>
              <w:jc w:val="right"/>
              <w:rPr>
                <w:rFonts w:ascii="Arial MT Pro" w:hAnsi="Arial MT Pro" w:cs="Arial"/>
                <w:sz w:val="20"/>
                <w:u w:val="double"/>
              </w:rPr>
            </w:pPr>
            <w:r w:rsidRPr="00F9362D">
              <w:rPr>
                <w:rFonts w:ascii="Arial MT Pro" w:hAnsi="Arial MT Pro" w:cs="Arial"/>
                <w:sz w:val="20"/>
                <w:u w:val="double"/>
              </w:rPr>
              <w:t>4,000</w:t>
            </w:r>
          </w:p>
        </w:tc>
      </w:tr>
    </w:tbl>
    <w:p w14:paraId="58666D6A" w14:textId="35AD43C2" w:rsidR="00390093" w:rsidRPr="00F9362D" w:rsidRDefault="008410EB" w:rsidP="003D19AC">
      <w:pPr>
        <w:shd w:val="clear" w:color="auto" w:fill="FFFFFF"/>
        <w:tabs>
          <w:tab w:val="center" w:pos="4565"/>
          <w:tab w:val="center" w:pos="9130"/>
        </w:tabs>
        <w:spacing w:before="400"/>
        <w:rPr>
          <w:rFonts w:ascii="Arial MT Pro" w:hAnsi="Arial MT Pro"/>
          <w:sz w:val="20"/>
        </w:rPr>
      </w:pPr>
      <w:r w:rsidRPr="00F9362D">
        <w:rPr>
          <w:rFonts w:ascii="Arial MT Pro" w:hAnsi="Arial MT Pro"/>
          <w:sz w:val="20"/>
        </w:rPr>
        <w:t xml:space="preserve">                                                              </w:t>
      </w:r>
      <w:r w:rsidR="00390093" w:rsidRPr="00F9362D">
        <w:rPr>
          <w:rFonts w:ascii="Arial MT Pro" w:hAnsi="Arial MT Pro"/>
          <w:sz w:val="20"/>
        </w:rPr>
        <w:t>93,000</w:t>
      </w:r>
      <w:r w:rsidR="00390093" w:rsidRPr="00F9362D">
        <w:rPr>
          <w:rFonts w:ascii="Arial MT Pro" w:hAnsi="Arial MT Pro"/>
          <w:sz w:val="20"/>
        </w:rPr>
        <w:tab/>
      </w:r>
      <w:r w:rsidRPr="00F9362D">
        <w:rPr>
          <w:rFonts w:ascii="Arial MT Pro" w:hAnsi="Arial MT Pro"/>
          <w:sz w:val="20"/>
        </w:rPr>
        <w:t xml:space="preserve">                                                                                                </w:t>
      </w:r>
      <w:r w:rsidR="00390093" w:rsidRPr="00F9362D">
        <w:rPr>
          <w:rFonts w:ascii="Arial MT Pro" w:hAnsi="Arial MT Pro"/>
          <w:sz w:val="20"/>
        </w:rPr>
        <w:t>93,000</w:t>
      </w:r>
    </w:p>
    <w:p w14:paraId="6C806082" w14:textId="77777777" w:rsidR="00390093" w:rsidRPr="00F9362D" w:rsidRDefault="00390093" w:rsidP="00390093">
      <w:pPr>
        <w:pStyle w:val="pfootnote"/>
        <w:rPr>
          <w:rFonts w:ascii="Arial MT Pro" w:hAnsi="Arial MT Pro"/>
          <w:color w:val="auto"/>
        </w:rPr>
      </w:pPr>
      <w:r w:rsidRPr="00F9362D">
        <w:rPr>
          <w:rFonts w:ascii="Arial MT Pro" w:hAnsi="Arial MT Pro"/>
          <w:color w:val="auto"/>
        </w:rPr>
        <w:t>*Not a business transaction</w:t>
      </w:r>
    </w:p>
    <w:p w14:paraId="512795A9" w14:textId="77777777" w:rsidR="00390093" w:rsidRDefault="00390093" w:rsidP="00390093">
      <w:pPr>
        <w:shd w:val="clear" w:color="auto" w:fill="FFFFFF"/>
        <w:sectPr w:rsidR="00390093" w:rsidSect="00695FE0">
          <w:headerReference w:type="default" r:id="rId38"/>
          <w:footerReference w:type="default" r:id="rId39"/>
          <w:pgSz w:w="15841" w:h="12241" w:orient="landscape" w:code="1"/>
          <w:pgMar w:top="1135" w:right="1440" w:bottom="1702" w:left="1440" w:header="720" w:footer="720" w:gutter="0"/>
          <w:cols w:space="720"/>
          <w:docGrid w:linePitch="150"/>
        </w:sectPr>
      </w:pPr>
    </w:p>
    <w:p w14:paraId="76A55C51" w14:textId="052D390C" w:rsidR="00390093" w:rsidRPr="00F9362D" w:rsidRDefault="00390093" w:rsidP="00881C71">
      <w:pPr>
        <w:pStyle w:val="ph3ns"/>
        <w:shd w:val="clear" w:color="auto" w:fill="FFFFFF"/>
        <w:tabs>
          <w:tab w:val="right" w:pos="9396"/>
        </w:tabs>
        <w:jc w:val="left"/>
        <w:rPr>
          <w:rFonts w:ascii="Arial MT Pro" w:hAnsi="Arial MT Pro"/>
          <w:color w:val="auto"/>
        </w:rPr>
      </w:pPr>
      <w:r w:rsidRPr="001C6BAA">
        <w:rPr>
          <w:color w:val="auto"/>
          <w:sz w:val="24"/>
          <w:szCs w:val="24"/>
        </w:rPr>
        <w:lastRenderedPageBreak/>
        <w:t>Req. 1</w:t>
      </w:r>
      <w:r w:rsidRPr="00F9362D">
        <w:rPr>
          <w:rFonts w:ascii="Arial MT Pro" w:hAnsi="Arial MT Pro"/>
          <w:color w:val="auto"/>
        </w:rPr>
        <w:tab/>
        <w:t>(25</w:t>
      </w:r>
      <w:r w:rsidR="00DD0951" w:rsidRPr="00F9362D">
        <w:rPr>
          <w:rFonts w:ascii="Arial MT Pro" w:hAnsi="Arial MT Pro"/>
          <w:color w:val="auto"/>
        </w:rPr>
        <w:t>–</w:t>
      </w:r>
      <w:r w:rsidRPr="00F9362D">
        <w:rPr>
          <w:rFonts w:ascii="Arial MT Pro" w:hAnsi="Arial MT Pro"/>
          <w:color w:val="auto"/>
        </w:rPr>
        <w:t xml:space="preserve">35 min.) </w:t>
      </w:r>
      <w:r w:rsidR="00CF4777" w:rsidRPr="00F9362D">
        <w:rPr>
          <w:rFonts w:ascii="Arial MT Pro" w:hAnsi="Arial MT Pro"/>
          <w:b/>
          <w:bCs/>
          <w:i w:val="0"/>
          <w:iCs w:val="0"/>
          <w:color w:val="auto"/>
          <w:sz w:val="36"/>
          <w:szCs w:val="36"/>
        </w:rPr>
        <w:t>P</w:t>
      </w:r>
      <w:r w:rsidRPr="00F9362D">
        <w:rPr>
          <w:rFonts w:ascii="Arial MT Pro" w:hAnsi="Arial MT Pro"/>
          <w:b/>
          <w:bCs/>
          <w:i w:val="0"/>
          <w:iCs w:val="0"/>
          <w:color w:val="auto"/>
          <w:sz w:val="36"/>
          <w:szCs w:val="36"/>
        </w:rPr>
        <w:t>1-3B</w:t>
      </w:r>
    </w:p>
    <w:p w14:paraId="40D38D28" w14:textId="77777777" w:rsidR="00390093" w:rsidRPr="00F9362D" w:rsidRDefault="00DB1747" w:rsidP="00881C71">
      <w:pPr>
        <w:pStyle w:val="ph5"/>
        <w:shd w:val="clear" w:color="auto" w:fill="FFFFFF"/>
        <w:outlineLvl w:val="0"/>
        <w:rPr>
          <w:rFonts w:ascii="Arial MT Pro" w:hAnsi="Arial MT Pro"/>
          <w:color w:val="auto"/>
          <w:sz w:val="20"/>
        </w:rPr>
      </w:pPr>
      <w:r w:rsidRPr="00F9362D">
        <w:rPr>
          <w:rFonts w:ascii="Arial MT Pro" w:hAnsi="Arial MT Pro"/>
          <w:color w:val="auto"/>
          <w:sz w:val="20"/>
        </w:rPr>
        <w:t>Home 4 Yu</w:t>
      </w:r>
    </w:p>
    <w:p w14:paraId="0EDB0995" w14:textId="77777777" w:rsidR="00390093" w:rsidRDefault="00390093" w:rsidP="001F3956">
      <w:pPr>
        <w:pStyle w:val="ptffull"/>
        <w:shd w:val="clear" w:color="auto" w:fill="FFFFFF"/>
        <w:rPr>
          <w:color w:val="auto"/>
        </w:rPr>
      </w:pPr>
      <w:r>
        <w:rPr>
          <w:color w:val="auto"/>
          <w:u w:val="single"/>
        </w:rPr>
        <w:t>Date</w:t>
      </w:r>
      <w:r>
        <w:rPr>
          <w:color w:val="auto"/>
        </w:rPr>
        <w:tab/>
      </w:r>
      <w:r>
        <w:rPr>
          <w:color w:val="auto"/>
        </w:rPr>
        <w:tab/>
      </w:r>
      <w:r>
        <w:rPr>
          <w:color w:val="auto"/>
          <w:u w:val="single"/>
        </w:rPr>
        <w:t>Type of Transaction</w:t>
      </w:r>
    </w:p>
    <w:p w14:paraId="040B48A3" w14:textId="77777777" w:rsidR="00390093" w:rsidRDefault="00390093" w:rsidP="00220B0A">
      <w:pPr>
        <w:pStyle w:val="ptffull"/>
        <w:shd w:val="clear" w:color="auto" w:fill="FFFFFF"/>
        <w:spacing w:before="120"/>
        <w:rPr>
          <w:color w:val="auto"/>
        </w:rPr>
      </w:pPr>
      <w:r>
        <w:rPr>
          <w:color w:val="auto"/>
        </w:rPr>
        <w:t>Nov.</w:t>
      </w:r>
      <w:r>
        <w:rPr>
          <w:color w:val="auto"/>
        </w:rPr>
        <w:tab/>
        <w:t>17</w:t>
      </w:r>
      <w:r>
        <w:rPr>
          <w:color w:val="auto"/>
        </w:rPr>
        <w:tab/>
        <w:t>Collection of $1,000 cash from customer on account receivable</w:t>
      </w:r>
    </w:p>
    <w:p w14:paraId="3FEE4ED6" w14:textId="77777777" w:rsidR="00390093" w:rsidRDefault="00390093" w:rsidP="00390093">
      <w:pPr>
        <w:pStyle w:val="ptffullns"/>
        <w:shd w:val="clear" w:color="auto" w:fill="FFFFFF"/>
        <w:rPr>
          <w:color w:val="auto"/>
        </w:rPr>
      </w:pPr>
      <w:r>
        <w:rPr>
          <w:color w:val="auto"/>
        </w:rPr>
        <w:tab/>
      </w:r>
      <w:r>
        <w:rPr>
          <w:color w:val="auto"/>
        </w:rPr>
        <w:tab/>
      </w:r>
      <w:r>
        <w:rPr>
          <w:color w:val="auto"/>
        </w:rPr>
        <w:tab/>
        <w:t>Increase Cash, $1,000</w:t>
      </w:r>
    </w:p>
    <w:p w14:paraId="3453355E" w14:textId="77777777" w:rsidR="00390093" w:rsidRDefault="00390093" w:rsidP="00AC0D7F">
      <w:pPr>
        <w:pStyle w:val="ptffullns"/>
        <w:shd w:val="clear" w:color="auto" w:fill="FFFFFF"/>
        <w:spacing w:after="120"/>
        <w:rPr>
          <w:color w:val="auto"/>
        </w:rPr>
      </w:pPr>
      <w:r>
        <w:rPr>
          <w:color w:val="auto"/>
        </w:rPr>
        <w:tab/>
      </w:r>
      <w:r>
        <w:rPr>
          <w:color w:val="auto"/>
        </w:rPr>
        <w:tab/>
      </w:r>
      <w:r>
        <w:rPr>
          <w:color w:val="auto"/>
        </w:rPr>
        <w:tab/>
        <w:t>Decrease Accounts Receivable, $1,000</w:t>
      </w:r>
    </w:p>
    <w:p w14:paraId="773337E1" w14:textId="77777777" w:rsidR="00390093" w:rsidRDefault="00390093" w:rsidP="00390093">
      <w:pPr>
        <w:pStyle w:val="ptffullns"/>
        <w:shd w:val="clear" w:color="auto" w:fill="FFFFFF"/>
        <w:rPr>
          <w:color w:val="auto"/>
        </w:rPr>
      </w:pPr>
      <w:r>
        <w:rPr>
          <w:color w:val="auto"/>
        </w:rPr>
        <w:tab/>
        <w:t>18</w:t>
      </w:r>
      <w:r>
        <w:rPr>
          <w:color w:val="auto"/>
        </w:rPr>
        <w:tab/>
        <w:t>Payment of $1,000 cash on account</w:t>
      </w:r>
      <w:r w:rsidR="007800E0">
        <w:rPr>
          <w:color w:val="auto"/>
        </w:rPr>
        <w:t>s</w:t>
      </w:r>
      <w:r>
        <w:rPr>
          <w:color w:val="auto"/>
        </w:rPr>
        <w:t xml:space="preserve"> payable</w:t>
      </w:r>
    </w:p>
    <w:p w14:paraId="02F39FB0" w14:textId="77777777" w:rsidR="00390093" w:rsidRDefault="00390093" w:rsidP="00390093">
      <w:pPr>
        <w:pStyle w:val="ptffullns"/>
        <w:shd w:val="clear" w:color="auto" w:fill="FFFFFF"/>
        <w:rPr>
          <w:color w:val="auto"/>
        </w:rPr>
      </w:pPr>
      <w:r>
        <w:rPr>
          <w:color w:val="auto"/>
        </w:rPr>
        <w:tab/>
      </w:r>
      <w:r>
        <w:rPr>
          <w:color w:val="auto"/>
        </w:rPr>
        <w:tab/>
      </w:r>
      <w:r>
        <w:rPr>
          <w:color w:val="auto"/>
        </w:rPr>
        <w:tab/>
        <w:t>Decrease Cash, $1,000</w:t>
      </w:r>
    </w:p>
    <w:p w14:paraId="5741DA9C" w14:textId="77777777" w:rsidR="00390093" w:rsidRDefault="00390093" w:rsidP="00AC0D7F">
      <w:pPr>
        <w:pStyle w:val="ptffullns"/>
        <w:shd w:val="clear" w:color="auto" w:fill="FFFFFF"/>
        <w:spacing w:after="120"/>
        <w:rPr>
          <w:color w:val="auto"/>
        </w:rPr>
      </w:pPr>
      <w:r>
        <w:rPr>
          <w:color w:val="auto"/>
        </w:rPr>
        <w:tab/>
      </w:r>
      <w:r>
        <w:rPr>
          <w:color w:val="auto"/>
        </w:rPr>
        <w:tab/>
      </w:r>
      <w:r>
        <w:rPr>
          <w:color w:val="auto"/>
        </w:rPr>
        <w:tab/>
        <w:t>Decrease Accounts Payable, $1,000</w:t>
      </w:r>
    </w:p>
    <w:p w14:paraId="146C6AF1" w14:textId="77777777" w:rsidR="00390093" w:rsidRDefault="00390093" w:rsidP="00390093">
      <w:pPr>
        <w:pStyle w:val="ptffullns"/>
        <w:shd w:val="clear" w:color="auto" w:fill="FFFFFF"/>
        <w:rPr>
          <w:color w:val="auto"/>
        </w:rPr>
      </w:pPr>
      <w:r>
        <w:rPr>
          <w:color w:val="auto"/>
        </w:rPr>
        <w:tab/>
        <w:t>19</w:t>
      </w:r>
      <w:r>
        <w:rPr>
          <w:color w:val="auto"/>
        </w:rPr>
        <w:tab/>
        <w:t xml:space="preserve">Purchase of </w:t>
      </w:r>
      <w:r w:rsidR="00B10E17">
        <w:rPr>
          <w:color w:val="auto"/>
        </w:rPr>
        <w:t xml:space="preserve">office </w:t>
      </w:r>
      <w:r>
        <w:rPr>
          <w:color w:val="auto"/>
        </w:rPr>
        <w:t>supplies on account, $500</w:t>
      </w:r>
    </w:p>
    <w:p w14:paraId="1E4F68FC" w14:textId="77777777" w:rsidR="00390093" w:rsidRDefault="00390093" w:rsidP="00390093">
      <w:pPr>
        <w:pStyle w:val="ptffullns"/>
        <w:shd w:val="clear" w:color="auto" w:fill="FFFFFF"/>
        <w:rPr>
          <w:color w:val="auto"/>
        </w:rPr>
      </w:pPr>
      <w:r>
        <w:rPr>
          <w:color w:val="auto"/>
        </w:rPr>
        <w:tab/>
      </w:r>
      <w:r>
        <w:rPr>
          <w:color w:val="auto"/>
        </w:rPr>
        <w:tab/>
      </w:r>
      <w:r>
        <w:rPr>
          <w:color w:val="auto"/>
        </w:rPr>
        <w:tab/>
        <w:t xml:space="preserve">Increase </w:t>
      </w:r>
      <w:r w:rsidR="00705F66">
        <w:rPr>
          <w:color w:val="auto"/>
        </w:rPr>
        <w:t xml:space="preserve">Office </w:t>
      </w:r>
      <w:r>
        <w:rPr>
          <w:color w:val="auto"/>
        </w:rPr>
        <w:t>Supplies, $500</w:t>
      </w:r>
    </w:p>
    <w:p w14:paraId="677B3F52" w14:textId="77777777" w:rsidR="00390093" w:rsidRDefault="00390093" w:rsidP="00AC0D7F">
      <w:pPr>
        <w:pStyle w:val="ptffullns"/>
        <w:shd w:val="clear" w:color="auto" w:fill="FFFFFF"/>
        <w:spacing w:after="120"/>
        <w:rPr>
          <w:color w:val="auto"/>
        </w:rPr>
      </w:pPr>
      <w:r>
        <w:rPr>
          <w:color w:val="auto"/>
        </w:rPr>
        <w:tab/>
      </w:r>
      <w:r>
        <w:rPr>
          <w:color w:val="auto"/>
        </w:rPr>
        <w:tab/>
      </w:r>
      <w:r>
        <w:rPr>
          <w:color w:val="auto"/>
        </w:rPr>
        <w:tab/>
        <w:t>Increase Accounts Payable, $500</w:t>
      </w:r>
    </w:p>
    <w:p w14:paraId="7E391A55" w14:textId="77777777" w:rsidR="00390093" w:rsidRDefault="00390093" w:rsidP="00390093">
      <w:pPr>
        <w:pStyle w:val="ptffullns"/>
        <w:shd w:val="clear" w:color="auto" w:fill="FFFFFF"/>
        <w:rPr>
          <w:color w:val="auto"/>
        </w:rPr>
      </w:pPr>
      <w:r>
        <w:rPr>
          <w:color w:val="auto"/>
        </w:rPr>
        <w:tab/>
        <w:t>20</w:t>
      </w:r>
      <w:r>
        <w:rPr>
          <w:color w:val="auto"/>
        </w:rPr>
        <w:tab/>
        <w:t>Investment of $2,000 by owner</w:t>
      </w:r>
    </w:p>
    <w:p w14:paraId="6FB41E25" w14:textId="77777777" w:rsidR="00390093" w:rsidRDefault="00390093" w:rsidP="00390093">
      <w:pPr>
        <w:pStyle w:val="ptffullns"/>
        <w:shd w:val="clear" w:color="auto" w:fill="FFFFFF"/>
        <w:rPr>
          <w:color w:val="auto"/>
        </w:rPr>
      </w:pPr>
      <w:r>
        <w:rPr>
          <w:color w:val="auto"/>
        </w:rPr>
        <w:tab/>
      </w:r>
      <w:r>
        <w:rPr>
          <w:color w:val="auto"/>
        </w:rPr>
        <w:tab/>
      </w:r>
      <w:r>
        <w:rPr>
          <w:color w:val="auto"/>
        </w:rPr>
        <w:tab/>
        <w:t>Increase Cash, $2,000</w:t>
      </w:r>
    </w:p>
    <w:p w14:paraId="6BF5679A" w14:textId="77777777" w:rsidR="00390093" w:rsidRDefault="00390093" w:rsidP="00AC0D7F">
      <w:pPr>
        <w:pStyle w:val="ptffullns"/>
        <w:shd w:val="clear" w:color="auto" w:fill="FFFFFF"/>
        <w:spacing w:after="120"/>
        <w:rPr>
          <w:color w:val="auto"/>
        </w:rPr>
      </w:pPr>
      <w:r>
        <w:rPr>
          <w:color w:val="auto"/>
        </w:rPr>
        <w:tab/>
      </w:r>
      <w:r>
        <w:rPr>
          <w:color w:val="auto"/>
        </w:rPr>
        <w:tab/>
      </w:r>
      <w:r>
        <w:rPr>
          <w:color w:val="auto"/>
        </w:rPr>
        <w:tab/>
        <w:t>Increase Owner</w:t>
      </w:r>
      <w:r w:rsidR="00942890">
        <w:rPr>
          <w:color w:val="auto"/>
        </w:rPr>
        <w:t>’</w:t>
      </w:r>
      <w:r>
        <w:rPr>
          <w:color w:val="auto"/>
        </w:rPr>
        <w:t>s Equity (Capital), $2,000</w:t>
      </w:r>
    </w:p>
    <w:p w14:paraId="40946A05" w14:textId="77777777" w:rsidR="00390093" w:rsidRDefault="00390093" w:rsidP="00390093">
      <w:pPr>
        <w:pStyle w:val="ptffullns"/>
        <w:shd w:val="clear" w:color="auto" w:fill="FFFFFF"/>
        <w:rPr>
          <w:color w:val="auto"/>
        </w:rPr>
      </w:pPr>
      <w:r>
        <w:rPr>
          <w:color w:val="auto"/>
        </w:rPr>
        <w:tab/>
        <w:t>23</w:t>
      </w:r>
      <w:r>
        <w:rPr>
          <w:color w:val="auto"/>
        </w:rPr>
        <w:tab/>
        <w:t>Payment of $1,000 cash on account</w:t>
      </w:r>
      <w:r w:rsidR="007800E0">
        <w:rPr>
          <w:color w:val="auto"/>
        </w:rPr>
        <w:t>s</w:t>
      </w:r>
      <w:r>
        <w:rPr>
          <w:color w:val="auto"/>
        </w:rPr>
        <w:t xml:space="preserve"> payable</w:t>
      </w:r>
    </w:p>
    <w:p w14:paraId="18B40B06" w14:textId="77777777" w:rsidR="00390093" w:rsidRDefault="00390093" w:rsidP="00390093">
      <w:pPr>
        <w:pStyle w:val="ptffullns"/>
        <w:shd w:val="clear" w:color="auto" w:fill="FFFFFF"/>
        <w:rPr>
          <w:color w:val="auto"/>
        </w:rPr>
      </w:pPr>
      <w:r>
        <w:rPr>
          <w:color w:val="auto"/>
        </w:rPr>
        <w:tab/>
      </w:r>
      <w:r>
        <w:rPr>
          <w:color w:val="auto"/>
        </w:rPr>
        <w:tab/>
      </w:r>
      <w:r>
        <w:rPr>
          <w:color w:val="auto"/>
        </w:rPr>
        <w:tab/>
        <w:t>Decrease Cash, $1,000</w:t>
      </w:r>
    </w:p>
    <w:p w14:paraId="4E17AA6A" w14:textId="77777777" w:rsidR="00390093" w:rsidRDefault="00390093" w:rsidP="00AC0D7F">
      <w:pPr>
        <w:pStyle w:val="ptffullns"/>
        <w:shd w:val="clear" w:color="auto" w:fill="FFFFFF"/>
        <w:spacing w:after="120"/>
        <w:rPr>
          <w:color w:val="auto"/>
        </w:rPr>
      </w:pPr>
      <w:r>
        <w:rPr>
          <w:color w:val="auto"/>
        </w:rPr>
        <w:tab/>
      </w:r>
      <w:r>
        <w:rPr>
          <w:color w:val="auto"/>
        </w:rPr>
        <w:tab/>
      </w:r>
      <w:r>
        <w:rPr>
          <w:color w:val="auto"/>
        </w:rPr>
        <w:tab/>
        <w:t>Decrease Accounts Payable, $1,000</w:t>
      </w:r>
    </w:p>
    <w:p w14:paraId="7CF1780D" w14:textId="77777777" w:rsidR="00390093" w:rsidRDefault="00390093" w:rsidP="00390093">
      <w:pPr>
        <w:pStyle w:val="ptffullns"/>
        <w:shd w:val="clear" w:color="auto" w:fill="FFFFFF"/>
        <w:rPr>
          <w:color w:val="auto"/>
        </w:rPr>
      </w:pPr>
      <w:r>
        <w:rPr>
          <w:color w:val="auto"/>
        </w:rPr>
        <w:tab/>
        <w:t>24</w:t>
      </w:r>
      <w:r>
        <w:rPr>
          <w:color w:val="auto"/>
        </w:rPr>
        <w:tab/>
        <w:t>Cash sale of furniture, $2,000</w:t>
      </w:r>
    </w:p>
    <w:p w14:paraId="569778DE" w14:textId="77777777" w:rsidR="00390093" w:rsidRDefault="00390093" w:rsidP="00390093">
      <w:pPr>
        <w:pStyle w:val="ptffullns"/>
        <w:shd w:val="clear" w:color="auto" w:fill="FFFFFF"/>
        <w:rPr>
          <w:color w:val="auto"/>
        </w:rPr>
      </w:pPr>
      <w:r>
        <w:rPr>
          <w:color w:val="auto"/>
        </w:rPr>
        <w:tab/>
      </w:r>
      <w:r>
        <w:rPr>
          <w:color w:val="auto"/>
        </w:rPr>
        <w:tab/>
      </w:r>
      <w:r>
        <w:rPr>
          <w:color w:val="auto"/>
        </w:rPr>
        <w:tab/>
        <w:t>Increase Cash, $2,000</w:t>
      </w:r>
    </w:p>
    <w:p w14:paraId="0C04B717" w14:textId="77777777" w:rsidR="00390093" w:rsidRDefault="00390093" w:rsidP="00AC0D7F">
      <w:pPr>
        <w:pStyle w:val="ptffullns"/>
        <w:shd w:val="clear" w:color="auto" w:fill="FFFFFF"/>
        <w:spacing w:after="120"/>
        <w:rPr>
          <w:color w:val="auto"/>
        </w:rPr>
      </w:pPr>
      <w:r>
        <w:rPr>
          <w:color w:val="auto"/>
        </w:rPr>
        <w:tab/>
      </w:r>
      <w:r>
        <w:rPr>
          <w:color w:val="auto"/>
        </w:rPr>
        <w:tab/>
      </w:r>
      <w:r>
        <w:rPr>
          <w:color w:val="auto"/>
        </w:rPr>
        <w:tab/>
        <w:t>Decrease Furniture, $2,000</w:t>
      </w:r>
    </w:p>
    <w:p w14:paraId="2BF0AA0D" w14:textId="77777777" w:rsidR="00390093" w:rsidRDefault="00390093" w:rsidP="00390093">
      <w:pPr>
        <w:pStyle w:val="ptffullns"/>
        <w:shd w:val="clear" w:color="auto" w:fill="FFFFFF"/>
        <w:rPr>
          <w:color w:val="auto"/>
        </w:rPr>
      </w:pPr>
      <w:r>
        <w:rPr>
          <w:color w:val="auto"/>
        </w:rPr>
        <w:tab/>
        <w:t>25</w:t>
      </w:r>
      <w:r>
        <w:rPr>
          <w:color w:val="auto"/>
        </w:rPr>
        <w:tab/>
        <w:t xml:space="preserve">Cash purchase of </w:t>
      </w:r>
      <w:r w:rsidR="00A9539B">
        <w:rPr>
          <w:color w:val="auto"/>
        </w:rPr>
        <w:t xml:space="preserve">office </w:t>
      </w:r>
      <w:r>
        <w:rPr>
          <w:color w:val="auto"/>
        </w:rPr>
        <w:t>supplies, $500</w:t>
      </w:r>
    </w:p>
    <w:p w14:paraId="4AB86D25" w14:textId="77777777" w:rsidR="00390093" w:rsidRDefault="00390093" w:rsidP="00390093">
      <w:pPr>
        <w:pStyle w:val="ptffullns"/>
        <w:shd w:val="clear" w:color="auto" w:fill="FFFFFF"/>
        <w:rPr>
          <w:color w:val="auto"/>
        </w:rPr>
      </w:pPr>
      <w:r>
        <w:rPr>
          <w:color w:val="auto"/>
        </w:rPr>
        <w:tab/>
      </w:r>
      <w:r>
        <w:rPr>
          <w:color w:val="auto"/>
        </w:rPr>
        <w:tab/>
      </w:r>
      <w:r>
        <w:rPr>
          <w:color w:val="auto"/>
        </w:rPr>
        <w:tab/>
        <w:t>Decrease Cash, $500</w:t>
      </w:r>
    </w:p>
    <w:p w14:paraId="203FF5AA" w14:textId="77777777" w:rsidR="00390093" w:rsidRDefault="00390093" w:rsidP="00AC0D7F">
      <w:pPr>
        <w:pStyle w:val="ptffullns"/>
        <w:shd w:val="clear" w:color="auto" w:fill="FFFFFF"/>
        <w:spacing w:after="120"/>
        <w:rPr>
          <w:color w:val="auto"/>
        </w:rPr>
      </w:pPr>
      <w:r>
        <w:rPr>
          <w:color w:val="auto"/>
        </w:rPr>
        <w:tab/>
      </w:r>
      <w:r>
        <w:rPr>
          <w:color w:val="auto"/>
        </w:rPr>
        <w:tab/>
      </w:r>
      <w:r>
        <w:rPr>
          <w:color w:val="auto"/>
        </w:rPr>
        <w:tab/>
        <w:t xml:space="preserve">Increase </w:t>
      </w:r>
      <w:r w:rsidR="00705F66">
        <w:rPr>
          <w:color w:val="auto"/>
        </w:rPr>
        <w:t xml:space="preserve">Office </w:t>
      </w:r>
      <w:r>
        <w:rPr>
          <w:color w:val="auto"/>
        </w:rPr>
        <w:t>Supplies, $500</w:t>
      </w:r>
    </w:p>
    <w:p w14:paraId="50C050B3" w14:textId="77777777" w:rsidR="00390093" w:rsidRDefault="00390093" w:rsidP="00390093">
      <w:pPr>
        <w:pStyle w:val="ptffullns"/>
        <w:shd w:val="clear" w:color="auto" w:fill="FFFFFF"/>
        <w:rPr>
          <w:color w:val="auto"/>
        </w:rPr>
      </w:pPr>
      <w:r>
        <w:rPr>
          <w:color w:val="auto"/>
        </w:rPr>
        <w:tab/>
        <w:t>26</w:t>
      </w:r>
      <w:r>
        <w:rPr>
          <w:color w:val="auto"/>
        </w:rPr>
        <w:tab/>
        <w:t>Withdrawal of cash by owner, $1,000</w:t>
      </w:r>
    </w:p>
    <w:p w14:paraId="7CE4C9FA" w14:textId="77777777" w:rsidR="00390093" w:rsidRDefault="00390093" w:rsidP="00390093">
      <w:pPr>
        <w:pStyle w:val="ptffullns"/>
        <w:shd w:val="clear" w:color="auto" w:fill="FFFFFF"/>
        <w:rPr>
          <w:color w:val="auto"/>
        </w:rPr>
      </w:pPr>
      <w:r>
        <w:rPr>
          <w:color w:val="auto"/>
        </w:rPr>
        <w:tab/>
      </w:r>
      <w:r>
        <w:rPr>
          <w:color w:val="auto"/>
        </w:rPr>
        <w:tab/>
      </w:r>
      <w:r>
        <w:rPr>
          <w:color w:val="auto"/>
        </w:rPr>
        <w:tab/>
        <w:t>Decrease Cash, $1,000</w:t>
      </w:r>
    </w:p>
    <w:p w14:paraId="70256BB0" w14:textId="77777777" w:rsidR="00390093" w:rsidRDefault="00390093" w:rsidP="00390093">
      <w:pPr>
        <w:pStyle w:val="ptffullns"/>
        <w:shd w:val="clear" w:color="auto" w:fill="FFFFFF"/>
        <w:rPr>
          <w:color w:val="auto"/>
        </w:rPr>
      </w:pPr>
      <w:r>
        <w:rPr>
          <w:color w:val="auto"/>
        </w:rPr>
        <w:tab/>
      </w:r>
      <w:r>
        <w:rPr>
          <w:color w:val="auto"/>
        </w:rPr>
        <w:tab/>
      </w:r>
      <w:r>
        <w:rPr>
          <w:color w:val="auto"/>
        </w:rPr>
        <w:tab/>
        <w:t>Decrease Owner</w:t>
      </w:r>
      <w:r w:rsidR="00942890">
        <w:rPr>
          <w:color w:val="auto"/>
        </w:rPr>
        <w:t>’</w:t>
      </w:r>
      <w:r>
        <w:rPr>
          <w:color w:val="auto"/>
        </w:rPr>
        <w:t>s Equity (Capital), $1,000</w:t>
      </w:r>
    </w:p>
    <w:p w14:paraId="66A1201E" w14:textId="32F2476B" w:rsidR="00390093" w:rsidRPr="00F9362D" w:rsidRDefault="00390093" w:rsidP="001F3956">
      <w:pPr>
        <w:pStyle w:val="ph3ns"/>
        <w:tabs>
          <w:tab w:val="right" w:pos="9396"/>
        </w:tabs>
        <w:jc w:val="left"/>
        <w:rPr>
          <w:rFonts w:ascii="Arial MT Pro" w:hAnsi="Arial MT Pro"/>
          <w:color w:val="auto"/>
        </w:rPr>
      </w:pPr>
      <w:r>
        <w:rPr>
          <w:i w:val="0"/>
          <w:iCs w:val="0"/>
          <w:color w:val="auto"/>
          <w:sz w:val="24"/>
          <w:szCs w:val="24"/>
        </w:rPr>
        <w:br w:type="page"/>
      </w:r>
      <w:r w:rsidRPr="001C6BAA">
        <w:rPr>
          <w:color w:val="auto"/>
          <w:sz w:val="24"/>
          <w:szCs w:val="24"/>
        </w:rPr>
        <w:lastRenderedPageBreak/>
        <w:t>Req. 1</w:t>
      </w:r>
      <w:r w:rsidRPr="00F9362D">
        <w:rPr>
          <w:rFonts w:ascii="Arial MT Pro" w:hAnsi="Arial MT Pro"/>
          <w:color w:val="auto"/>
        </w:rPr>
        <w:tab/>
        <w:t>(20</w:t>
      </w:r>
      <w:r w:rsidR="00DD0951" w:rsidRPr="00F9362D">
        <w:rPr>
          <w:rFonts w:ascii="Arial MT Pro" w:hAnsi="Arial MT Pro"/>
          <w:color w:val="auto"/>
        </w:rPr>
        <w:t>–</w:t>
      </w:r>
      <w:r w:rsidRPr="00F9362D">
        <w:rPr>
          <w:rFonts w:ascii="Arial MT Pro" w:hAnsi="Arial MT Pro"/>
          <w:color w:val="auto"/>
        </w:rPr>
        <w:t xml:space="preserve">25 min.) </w:t>
      </w:r>
      <w:r w:rsidR="00CF4777" w:rsidRPr="00F9362D">
        <w:rPr>
          <w:rFonts w:ascii="Arial MT Pro" w:hAnsi="Arial MT Pro"/>
          <w:b/>
          <w:bCs/>
          <w:i w:val="0"/>
          <w:iCs w:val="0"/>
          <w:color w:val="auto"/>
          <w:sz w:val="36"/>
          <w:szCs w:val="36"/>
        </w:rPr>
        <w:t>P</w:t>
      </w:r>
      <w:r w:rsidRPr="00F9362D">
        <w:rPr>
          <w:rFonts w:ascii="Arial MT Pro" w:hAnsi="Arial MT Pro"/>
          <w:b/>
          <w:bCs/>
          <w:i w:val="0"/>
          <w:iCs w:val="0"/>
          <w:color w:val="auto"/>
          <w:sz w:val="36"/>
          <w:szCs w:val="36"/>
        </w:rPr>
        <w:t>1-4B</w:t>
      </w:r>
    </w:p>
    <w:p w14:paraId="4E5A0F5E" w14:textId="77777777" w:rsidR="00390093" w:rsidRPr="00F9362D" w:rsidRDefault="00390093" w:rsidP="001F3956">
      <w:pPr>
        <w:pStyle w:val="ph5"/>
        <w:shd w:val="clear" w:color="auto" w:fill="FFFFFF"/>
        <w:rPr>
          <w:rFonts w:ascii="Arial MT Pro" w:hAnsi="Arial MT Pro"/>
          <w:color w:val="auto"/>
          <w:sz w:val="20"/>
        </w:rPr>
      </w:pPr>
    </w:p>
    <w:p w14:paraId="700C5546" w14:textId="77777777" w:rsidR="00390093" w:rsidRPr="00AD453A" w:rsidRDefault="00390093" w:rsidP="001F3956">
      <w:pPr>
        <w:pStyle w:val="ph5"/>
        <w:shd w:val="clear" w:color="auto" w:fill="FFFFFF"/>
        <w:jc w:val="both"/>
        <w:rPr>
          <w:color w:val="auto"/>
        </w:rPr>
      </w:pPr>
      <w:r w:rsidRPr="00AD453A">
        <w:rPr>
          <w:color w:val="auto"/>
        </w:rPr>
        <w:t xml:space="preserve">As a proprietorship is considered to be an extension of the individual, it offers no protection from liability exposure. To limit </w:t>
      </w:r>
      <w:r>
        <w:rPr>
          <w:color w:val="auto"/>
        </w:rPr>
        <w:t xml:space="preserve">her </w:t>
      </w:r>
      <w:r w:rsidRPr="00AD453A">
        <w:rPr>
          <w:color w:val="auto"/>
        </w:rPr>
        <w:t>liability</w:t>
      </w:r>
      <w:r>
        <w:rPr>
          <w:color w:val="auto"/>
        </w:rPr>
        <w:t>,</w:t>
      </w:r>
      <w:r w:rsidRPr="00AD453A">
        <w:rPr>
          <w:color w:val="auto"/>
        </w:rPr>
        <w:t xml:space="preserve"> Lupita will have to incorporate her company.</w:t>
      </w:r>
    </w:p>
    <w:p w14:paraId="6C105C99" w14:textId="77777777" w:rsidR="001A65D8" w:rsidRPr="001C6BAA" w:rsidRDefault="001A65D8" w:rsidP="00390093">
      <w:pPr>
        <w:pStyle w:val="ph6full"/>
        <w:spacing w:before="0"/>
        <w:rPr>
          <w:rFonts w:ascii="Times New Roman" w:hAnsi="Times New Roman"/>
          <w:color w:val="auto"/>
        </w:rPr>
      </w:pPr>
    </w:p>
    <w:p w14:paraId="4ABD5D4E" w14:textId="77777777" w:rsidR="00390093" w:rsidRDefault="00390093" w:rsidP="003C38CF">
      <w:pPr>
        <w:pStyle w:val="ph6full"/>
        <w:spacing w:before="0"/>
        <w:outlineLvl w:val="0"/>
        <w:rPr>
          <w:rFonts w:ascii="Times New Roman" w:hAnsi="Times New Roman"/>
          <w:color w:val="auto"/>
        </w:rPr>
      </w:pPr>
      <w:r w:rsidRPr="001C6BAA">
        <w:rPr>
          <w:rFonts w:ascii="Times New Roman" w:hAnsi="Times New Roman"/>
          <w:color w:val="auto"/>
        </w:rPr>
        <w:t>Req. 2</w:t>
      </w:r>
    </w:p>
    <w:p w14:paraId="6C4B76C4" w14:textId="77777777" w:rsidR="005F6255" w:rsidRPr="001C6BAA" w:rsidRDefault="005F6255" w:rsidP="003C38CF">
      <w:pPr>
        <w:pStyle w:val="ph6full"/>
        <w:spacing w:before="0"/>
        <w:outlineLvl w:val="0"/>
        <w:rPr>
          <w:rFonts w:ascii="Times New Roman" w:hAnsi="Times New Roman"/>
          <w:color w:val="auto"/>
        </w:rPr>
      </w:pPr>
    </w:p>
    <w:p w14:paraId="5DB15FC3" w14:textId="77777777" w:rsidR="00390093" w:rsidRDefault="00390093" w:rsidP="005F6255">
      <w:pPr>
        <w:pStyle w:val="ptffull"/>
        <w:shd w:val="clear" w:color="auto" w:fill="FFFFFF"/>
        <w:spacing w:before="0"/>
        <w:rPr>
          <w:color w:val="auto"/>
        </w:rPr>
      </w:pPr>
      <w:r>
        <w:rPr>
          <w:color w:val="auto"/>
        </w:rPr>
        <w:t>Personal items not reported on the balance sheet of the business:</w:t>
      </w:r>
    </w:p>
    <w:p w14:paraId="78B3A14A" w14:textId="77777777" w:rsidR="00390093" w:rsidRDefault="00390093" w:rsidP="00390093">
      <w:pPr>
        <w:pStyle w:val="pl1full"/>
        <w:shd w:val="clear" w:color="auto" w:fill="FFFFFF"/>
        <w:spacing w:before="120"/>
        <w:rPr>
          <w:color w:val="auto"/>
        </w:rPr>
      </w:pPr>
      <w:r>
        <w:rPr>
          <w:color w:val="auto"/>
        </w:rPr>
        <w:t>a.</w:t>
      </w:r>
      <w:r>
        <w:rPr>
          <w:color w:val="auto"/>
        </w:rPr>
        <w:tab/>
        <w:t>Personal cash ($10,000)</w:t>
      </w:r>
    </w:p>
    <w:p w14:paraId="1E3F91D7" w14:textId="77777777" w:rsidR="00390093" w:rsidRDefault="00390093" w:rsidP="00390093">
      <w:pPr>
        <w:pStyle w:val="pl1full"/>
        <w:shd w:val="clear" w:color="auto" w:fill="FFFFFF"/>
        <w:rPr>
          <w:color w:val="auto"/>
        </w:rPr>
      </w:pPr>
      <w:r>
        <w:rPr>
          <w:color w:val="auto"/>
        </w:rPr>
        <w:t>e.</w:t>
      </w:r>
      <w:r>
        <w:rPr>
          <w:color w:val="auto"/>
        </w:rPr>
        <w:tab/>
        <w:t>Personal residence ($320,000) and mortgage payable ($185,000)</w:t>
      </w:r>
    </w:p>
    <w:p w14:paraId="07CAA59F" w14:textId="77777777" w:rsidR="00390093" w:rsidRDefault="00390093" w:rsidP="00390093">
      <w:pPr>
        <w:pStyle w:val="pl1full"/>
        <w:shd w:val="clear" w:color="auto" w:fill="FFFFFF"/>
        <w:rPr>
          <w:color w:val="auto"/>
        </w:rPr>
      </w:pPr>
      <w:r>
        <w:rPr>
          <w:color w:val="auto"/>
        </w:rPr>
        <w:t>f.</w:t>
      </w:r>
      <w:r>
        <w:rPr>
          <w:color w:val="auto"/>
        </w:rPr>
        <w:tab/>
        <w:t>Personal account payable ($2,</w:t>
      </w:r>
      <w:r w:rsidR="009968A3">
        <w:rPr>
          <w:color w:val="auto"/>
        </w:rPr>
        <w:t>5</w:t>
      </w:r>
      <w:r>
        <w:rPr>
          <w:color w:val="auto"/>
        </w:rPr>
        <w:t>00)</w:t>
      </w:r>
    </w:p>
    <w:p w14:paraId="0440874D" w14:textId="77777777" w:rsidR="00390093" w:rsidRPr="001C6BAA" w:rsidRDefault="00390093" w:rsidP="00390093">
      <w:pPr>
        <w:pStyle w:val="ph5"/>
        <w:shd w:val="clear" w:color="auto" w:fill="FFFFFF"/>
        <w:jc w:val="left"/>
        <w:rPr>
          <w:i/>
          <w:color w:val="auto"/>
        </w:rPr>
      </w:pPr>
    </w:p>
    <w:p w14:paraId="3A9353D7" w14:textId="77777777" w:rsidR="00390093" w:rsidRPr="001C6BAA" w:rsidRDefault="00390093" w:rsidP="003C38CF">
      <w:pPr>
        <w:pStyle w:val="ph5"/>
        <w:shd w:val="clear" w:color="auto" w:fill="FFFFFF"/>
        <w:jc w:val="left"/>
        <w:outlineLvl w:val="0"/>
        <w:rPr>
          <w:i/>
          <w:color w:val="auto"/>
        </w:rPr>
      </w:pPr>
      <w:r w:rsidRPr="001C6BAA">
        <w:rPr>
          <w:i/>
          <w:color w:val="auto"/>
        </w:rPr>
        <w:t>Req. 3</w:t>
      </w:r>
    </w:p>
    <w:p w14:paraId="410421CB" w14:textId="77777777" w:rsidR="00390093" w:rsidRPr="00F9362D" w:rsidRDefault="00390093" w:rsidP="00390093">
      <w:pPr>
        <w:pStyle w:val="ph5"/>
        <w:shd w:val="clear" w:color="auto" w:fill="FFFFFF"/>
        <w:rPr>
          <w:rFonts w:ascii="Arial MT Pro" w:hAnsi="Arial MT Pro"/>
          <w:color w:val="auto"/>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74"/>
        <w:gridCol w:w="1371"/>
        <w:gridCol w:w="3278"/>
        <w:gridCol w:w="1171"/>
      </w:tblGrid>
      <w:tr w:rsidR="00390093" w14:paraId="1BC01CAB" w14:textId="77777777" w:rsidTr="00423258">
        <w:trPr>
          <w:cantSplit/>
          <w:trHeight w:val="292"/>
        </w:trPr>
        <w:tc>
          <w:tcPr>
            <w:tcW w:w="8894" w:type="dxa"/>
            <w:gridSpan w:val="4"/>
            <w:tcBorders>
              <w:top w:val="double" w:sz="4" w:space="0" w:color="auto"/>
            </w:tcBorders>
            <w:shd w:val="clear" w:color="auto" w:fill="FFFFFF"/>
            <w:vAlign w:val="bottom"/>
          </w:tcPr>
          <w:p w14:paraId="5691358C" w14:textId="77777777" w:rsidR="00390093" w:rsidRPr="00F9362D" w:rsidRDefault="00D00035" w:rsidP="0019721B">
            <w:pPr>
              <w:pStyle w:val="pformhead"/>
              <w:shd w:val="clear" w:color="auto" w:fill="FFFFFF"/>
              <w:spacing w:before="40" w:after="40"/>
              <w:rPr>
                <w:rFonts w:ascii="Arial MT Pro" w:hAnsi="Arial MT Pro"/>
                <w:b/>
                <w:color w:val="auto"/>
                <w:sz w:val="20"/>
              </w:rPr>
            </w:pPr>
            <w:r w:rsidRPr="00F9362D">
              <w:rPr>
                <w:rFonts w:ascii="Arial MT Pro" w:hAnsi="Arial MT Pro"/>
                <w:b/>
                <w:color w:val="auto"/>
                <w:sz w:val="20"/>
              </w:rPr>
              <w:t>LUPITA GOODWIN REALTY</w:t>
            </w:r>
          </w:p>
        </w:tc>
      </w:tr>
      <w:tr w:rsidR="00390093" w14:paraId="2ECC3540" w14:textId="77777777" w:rsidTr="00423258">
        <w:trPr>
          <w:cantSplit/>
          <w:trHeight w:val="278"/>
        </w:trPr>
        <w:tc>
          <w:tcPr>
            <w:tcW w:w="8894" w:type="dxa"/>
            <w:gridSpan w:val="4"/>
            <w:tcBorders>
              <w:bottom w:val="single" w:sz="4" w:space="0" w:color="auto"/>
            </w:tcBorders>
            <w:shd w:val="clear" w:color="auto" w:fill="FFFFFF"/>
            <w:vAlign w:val="bottom"/>
          </w:tcPr>
          <w:p w14:paraId="341899AC" w14:textId="77777777" w:rsidR="00390093" w:rsidRPr="00F9362D" w:rsidRDefault="00390093" w:rsidP="0019721B">
            <w:pPr>
              <w:pStyle w:val="pformhead"/>
              <w:shd w:val="clear" w:color="auto" w:fill="FFFFFF"/>
              <w:spacing w:before="40" w:after="40"/>
              <w:rPr>
                <w:rFonts w:ascii="Arial MT Pro" w:hAnsi="Arial MT Pro"/>
                <w:color w:val="auto"/>
                <w:sz w:val="20"/>
              </w:rPr>
            </w:pPr>
            <w:r w:rsidRPr="00F9362D">
              <w:rPr>
                <w:rFonts w:ascii="Arial MT Pro" w:hAnsi="Arial MT Pro"/>
                <w:color w:val="auto"/>
                <w:sz w:val="20"/>
              </w:rPr>
              <w:t>Balance Sheet</w:t>
            </w:r>
          </w:p>
        </w:tc>
      </w:tr>
      <w:tr w:rsidR="00390093" w14:paraId="512F4827" w14:textId="77777777" w:rsidTr="00423258">
        <w:trPr>
          <w:cantSplit/>
          <w:trHeight w:val="278"/>
        </w:trPr>
        <w:tc>
          <w:tcPr>
            <w:tcW w:w="8894" w:type="dxa"/>
            <w:gridSpan w:val="4"/>
            <w:tcBorders>
              <w:top w:val="single" w:sz="4" w:space="0" w:color="auto"/>
              <w:bottom w:val="double" w:sz="4" w:space="0" w:color="auto"/>
            </w:tcBorders>
            <w:shd w:val="clear" w:color="auto" w:fill="FFFFFF"/>
            <w:vAlign w:val="bottom"/>
          </w:tcPr>
          <w:p w14:paraId="6B23A2F4" w14:textId="13AAA758" w:rsidR="00390093" w:rsidRPr="00F9362D" w:rsidRDefault="00390093" w:rsidP="0019721B">
            <w:pPr>
              <w:pStyle w:val="pformheaddr"/>
              <w:shd w:val="clear" w:color="auto" w:fill="FFFFFF"/>
              <w:spacing w:before="40" w:after="40"/>
              <w:rPr>
                <w:rFonts w:ascii="Arial MT Pro" w:hAnsi="Arial MT Pro"/>
                <w:color w:val="auto"/>
                <w:sz w:val="20"/>
              </w:rPr>
            </w:pPr>
            <w:r w:rsidRPr="00F9362D">
              <w:rPr>
                <w:rFonts w:ascii="Arial MT Pro" w:hAnsi="Arial MT Pro"/>
                <w:color w:val="auto"/>
                <w:sz w:val="20"/>
              </w:rPr>
              <w:t xml:space="preserve">March 31, </w:t>
            </w:r>
            <w:r w:rsidR="00993F90" w:rsidRPr="00F9362D">
              <w:rPr>
                <w:rFonts w:ascii="Arial MT Pro" w:hAnsi="Arial MT Pro"/>
                <w:color w:val="auto"/>
                <w:sz w:val="20"/>
              </w:rPr>
              <w:t>2023</w:t>
            </w:r>
          </w:p>
        </w:tc>
      </w:tr>
      <w:tr w:rsidR="00390093" w14:paraId="5E957D4A" w14:textId="77777777" w:rsidTr="00423258">
        <w:trPr>
          <w:trHeight w:val="292"/>
        </w:trPr>
        <w:tc>
          <w:tcPr>
            <w:tcW w:w="3074" w:type="dxa"/>
            <w:tcBorders>
              <w:top w:val="double" w:sz="4" w:space="0" w:color="auto"/>
              <w:right w:val="double" w:sz="4" w:space="0" w:color="auto"/>
            </w:tcBorders>
            <w:shd w:val="clear" w:color="auto" w:fill="FFFFFF"/>
            <w:vAlign w:val="bottom"/>
          </w:tcPr>
          <w:p w14:paraId="1DEFCE05" w14:textId="77777777" w:rsidR="00390093" w:rsidRPr="003C38CF" w:rsidRDefault="00523F01" w:rsidP="003C38CF">
            <w:pPr>
              <w:pStyle w:val="pformabhead"/>
              <w:shd w:val="clear" w:color="auto" w:fill="FFFFFF"/>
              <w:spacing w:before="40" w:after="40"/>
              <w:rPr>
                <w:rFonts w:ascii="Arial" w:hAnsi="Arial"/>
                <w:b/>
                <w:color w:val="auto"/>
                <w:sz w:val="20"/>
              </w:rPr>
            </w:pPr>
            <w:r w:rsidRPr="00F9362D">
              <w:rPr>
                <w:rFonts w:ascii="Arial MT Pro" w:hAnsi="Arial MT Pro"/>
                <w:b/>
                <w:color w:val="auto"/>
                <w:sz w:val="20"/>
              </w:rPr>
              <w:t>Assets</w:t>
            </w:r>
          </w:p>
        </w:tc>
        <w:tc>
          <w:tcPr>
            <w:tcW w:w="1371" w:type="dxa"/>
            <w:tcBorders>
              <w:top w:val="double" w:sz="4" w:space="0" w:color="auto"/>
              <w:left w:val="double" w:sz="4" w:space="0" w:color="auto"/>
              <w:right w:val="double" w:sz="4" w:space="0" w:color="auto"/>
            </w:tcBorders>
            <w:shd w:val="clear" w:color="auto" w:fill="FFFFFF"/>
            <w:vAlign w:val="bottom"/>
          </w:tcPr>
          <w:p w14:paraId="13BF6518" w14:textId="109ACD3D" w:rsidR="00390093" w:rsidRDefault="00390093" w:rsidP="0019721B">
            <w:pPr>
              <w:pStyle w:val="pformabhead"/>
              <w:shd w:val="clear" w:color="auto" w:fill="FFFFFF"/>
              <w:spacing w:before="40" w:after="40"/>
              <w:jc w:val="right"/>
              <w:rPr>
                <w:rFonts w:ascii="Arial" w:hAnsi="Arial"/>
                <w:color w:val="auto"/>
                <w:sz w:val="20"/>
              </w:rPr>
            </w:pPr>
          </w:p>
        </w:tc>
        <w:tc>
          <w:tcPr>
            <w:tcW w:w="3278" w:type="dxa"/>
            <w:tcBorders>
              <w:top w:val="double" w:sz="4" w:space="0" w:color="auto"/>
              <w:left w:val="double" w:sz="4" w:space="0" w:color="auto"/>
              <w:right w:val="double" w:sz="4" w:space="0" w:color="auto"/>
            </w:tcBorders>
            <w:shd w:val="clear" w:color="auto" w:fill="FFFFFF"/>
            <w:vAlign w:val="bottom"/>
          </w:tcPr>
          <w:p w14:paraId="309603F0" w14:textId="77777777" w:rsidR="00390093" w:rsidRPr="003C38CF" w:rsidRDefault="00523F01" w:rsidP="003C38CF">
            <w:pPr>
              <w:pStyle w:val="pformabhead"/>
              <w:shd w:val="clear" w:color="auto" w:fill="FFFFFF"/>
              <w:spacing w:before="40" w:after="40"/>
              <w:rPr>
                <w:rFonts w:ascii="Arial" w:hAnsi="Arial"/>
                <w:b/>
                <w:color w:val="auto"/>
                <w:sz w:val="20"/>
              </w:rPr>
            </w:pPr>
            <w:r w:rsidRPr="00F9362D">
              <w:rPr>
                <w:rFonts w:ascii="Arial MT Pro" w:hAnsi="Arial MT Pro"/>
                <w:b/>
                <w:color w:val="auto"/>
                <w:sz w:val="20"/>
              </w:rPr>
              <w:t>Liabilities</w:t>
            </w:r>
          </w:p>
        </w:tc>
        <w:tc>
          <w:tcPr>
            <w:tcW w:w="1169" w:type="dxa"/>
            <w:tcBorders>
              <w:top w:val="double" w:sz="4" w:space="0" w:color="auto"/>
              <w:left w:val="double" w:sz="4" w:space="0" w:color="auto"/>
            </w:tcBorders>
            <w:shd w:val="clear" w:color="auto" w:fill="FFFFFF"/>
            <w:vAlign w:val="bottom"/>
          </w:tcPr>
          <w:p w14:paraId="0621ED33" w14:textId="3DAB8BCE" w:rsidR="00390093" w:rsidRPr="00F9362D" w:rsidRDefault="00390093" w:rsidP="0019721B">
            <w:pPr>
              <w:pStyle w:val="pformabhead"/>
              <w:shd w:val="clear" w:color="auto" w:fill="FFFFFF"/>
              <w:spacing w:before="0" w:after="40"/>
              <w:jc w:val="right"/>
              <w:rPr>
                <w:rFonts w:ascii="Arial MT Pro" w:hAnsi="Arial MT Pro"/>
                <w:color w:val="auto"/>
                <w:sz w:val="20"/>
              </w:rPr>
            </w:pPr>
          </w:p>
        </w:tc>
      </w:tr>
      <w:tr w:rsidR="00390093" w14:paraId="1DE32B97" w14:textId="77777777" w:rsidTr="00423258">
        <w:trPr>
          <w:trHeight w:val="278"/>
        </w:trPr>
        <w:tc>
          <w:tcPr>
            <w:tcW w:w="3074" w:type="dxa"/>
            <w:tcBorders>
              <w:right w:val="double" w:sz="4" w:space="0" w:color="auto"/>
            </w:tcBorders>
            <w:shd w:val="clear" w:color="auto" w:fill="FFFFFF"/>
            <w:vAlign w:val="bottom"/>
          </w:tcPr>
          <w:p w14:paraId="27F46FD4"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Cash</w:t>
            </w:r>
          </w:p>
        </w:tc>
        <w:tc>
          <w:tcPr>
            <w:tcW w:w="1371" w:type="dxa"/>
            <w:tcBorders>
              <w:left w:val="double" w:sz="4" w:space="0" w:color="auto"/>
              <w:right w:val="double" w:sz="4" w:space="0" w:color="auto"/>
            </w:tcBorders>
            <w:shd w:val="clear" w:color="auto" w:fill="FFFFFF"/>
            <w:vAlign w:val="bottom"/>
          </w:tcPr>
          <w:p w14:paraId="6772D9BA" w14:textId="56AA001F" w:rsidR="00390093" w:rsidRDefault="00390093" w:rsidP="00762DD6">
            <w:pPr>
              <w:pStyle w:val="pformab"/>
              <w:shd w:val="clear" w:color="auto" w:fill="FFFFFF"/>
              <w:spacing w:before="40" w:after="40"/>
              <w:jc w:val="right"/>
              <w:rPr>
                <w:rFonts w:ascii="Arial" w:hAnsi="Arial"/>
                <w:color w:val="auto"/>
                <w:sz w:val="20"/>
              </w:rPr>
            </w:pPr>
            <w:r w:rsidRPr="00F9362D">
              <w:rPr>
                <w:rFonts w:ascii="Arial MT Pro" w:hAnsi="Arial MT Pro"/>
                <w:color w:val="auto"/>
                <w:sz w:val="20"/>
              </w:rPr>
              <w:t>$  90,000</w:t>
            </w:r>
          </w:p>
        </w:tc>
        <w:tc>
          <w:tcPr>
            <w:tcW w:w="3278" w:type="dxa"/>
            <w:tcBorders>
              <w:left w:val="double" w:sz="4" w:space="0" w:color="auto"/>
              <w:right w:val="double" w:sz="4" w:space="0" w:color="auto"/>
            </w:tcBorders>
            <w:shd w:val="clear" w:color="auto" w:fill="FFFFFF"/>
            <w:vAlign w:val="bottom"/>
          </w:tcPr>
          <w:p w14:paraId="3C1799E0"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Accounts payable</w:t>
            </w:r>
          </w:p>
        </w:tc>
        <w:tc>
          <w:tcPr>
            <w:tcW w:w="1169" w:type="dxa"/>
            <w:tcBorders>
              <w:left w:val="double" w:sz="4" w:space="0" w:color="auto"/>
            </w:tcBorders>
            <w:shd w:val="clear" w:color="auto" w:fill="FFFFFF"/>
            <w:vAlign w:val="bottom"/>
          </w:tcPr>
          <w:p w14:paraId="7076F007" w14:textId="41F26396" w:rsidR="00390093" w:rsidRPr="00F9362D" w:rsidRDefault="00390093" w:rsidP="0019721B">
            <w:pPr>
              <w:pStyle w:val="pformab"/>
              <w:shd w:val="clear" w:color="auto" w:fill="FFFFFF"/>
              <w:tabs>
                <w:tab w:val="decimal" w:pos="937"/>
              </w:tabs>
              <w:spacing w:before="0" w:after="40"/>
              <w:rPr>
                <w:rFonts w:ascii="Arial MT Pro" w:hAnsi="Arial MT Pro"/>
                <w:color w:val="auto"/>
                <w:sz w:val="20"/>
              </w:rPr>
            </w:pPr>
            <w:r w:rsidRPr="00F9362D">
              <w:rPr>
                <w:rFonts w:ascii="Arial MT Pro" w:hAnsi="Arial MT Pro"/>
                <w:color w:val="auto"/>
                <w:sz w:val="20"/>
              </w:rPr>
              <w:t>$</w:t>
            </w:r>
            <w:r w:rsidR="0058053C" w:rsidRPr="00F9362D">
              <w:rPr>
                <w:rFonts w:ascii="Arial MT Pro" w:hAnsi="Arial MT Pro"/>
                <w:color w:val="auto"/>
                <w:sz w:val="20"/>
              </w:rPr>
              <w:t xml:space="preserve"> </w:t>
            </w:r>
            <w:r w:rsidRPr="00F9362D">
              <w:rPr>
                <w:rFonts w:ascii="Arial MT Pro" w:hAnsi="Arial MT Pro"/>
                <w:color w:val="auto"/>
                <w:sz w:val="20"/>
              </w:rPr>
              <w:t> 14,000</w:t>
            </w:r>
          </w:p>
        </w:tc>
      </w:tr>
      <w:tr w:rsidR="00390093" w14:paraId="7BF42ADC" w14:textId="77777777" w:rsidTr="00423258">
        <w:trPr>
          <w:trHeight w:val="292"/>
        </w:trPr>
        <w:tc>
          <w:tcPr>
            <w:tcW w:w="3074" w:type="dxa"/>
            <w:tcBorders>
              <w:right w:val="double" w:sz="4" w:space="0" w:color="auto"/>
            </w:tcBorders>
            <w:shd w:val="clear" w:color="auto" w:fill="FFFFFF"/>
            <w:vAlign w:val="bottom"/>
          </w:tcPr>
          <w:p w14:paraId="2F0BFAD3"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Office supplies</w:t>
            </w:r>
          </w:p>
        </w:tc>
        <w:tc>
          <w:tcPr>
            <w:tcW w:w="1371" w:type="dxa"/>
            <w:tcBorders>
              <w:left w:val="double" w:sz="4" w:space="0" w:color="auto"/>
              <w:right w:val="double" w:sz="4" w:space="0" w:color="auto"/>
            </w:tcBorders>
            <w:shd w:val="clear" w:color="auto" w:fill="FFFFFF"/>
            <w:vAlign w:val="bottom"/>
          </w:tcPr>
          <w:p w14:paraId="79A2489D" w14:textId="77777777" w:rsidR="00390093" w:rsidRDefault="00390093" w:rsidP="00762DD6">
            <w:pPr>
              <w:pStyle w:val="pformab"/>
              <w:shd w:val="clear" w:color="auto" w:fill="FFFFFF"/>
              <w:spacing w:before="40" w:after="40"/>
              <w:jc w:val="right"/>
              <w:rPr>
                <w:rFonts w:ascii="Arial" w:hAnsi="Arial"/>
                <w:color w:val="auto"/>
                <w:sz w:val="20"/>
              </w:rPr>
            </w:pPr>
            <w:r w:rsidRPr="00F9362D">
              <w:rPr>
                <w:rFonts w:ascii="Arial MT Pro" w:hAnsi="Arial MT Pro"/>
                <w:color w:val="auto"/>
                <w:sz w:val="20"/>
              </w:rPr>
              <w:t>6,000</w:t>
            </w:r>
          </w:p>
        </w:tc>
        <w:tc>
          <w:tcPr>
            <w:tcW w:w="3278" w:type="dxa"/>
            <w:tcBorders>
              <w:left w:val="double" w:sz="4" w:space="0" w:color="auto"/>
              <w:right w:val="double" w:sz="4" w:space="0" w:color="auto"/>
            </w:tcBorders>
            <w:shd w:val="clear" w:color="auto" w:fill="FFFFFF"/>
            <w:vAlign w:val="bottom"/>
          </w:tcPr>
          <w:p w14:paraId="61C8B8AD"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Note payable</w:t>
            </w:r>
          </w:p>
        </w:tc>
        <w:tc>
          <w:tcPr>
            <w:tcW w:w="1169" w:type="dxa"/>
            <w:tcBorders>
              <w:left w:val="double" w:sz="4" w:space="0" w:color="auto"/>
            </w:tcBorders>
            <w:shd w:val="clear" w:color="auto" w:fill="FFFFFF"/>
            <w:vAlign w:val="bottom"/>
          </w:tcPr>
          <w:p w14:paraId="6C61B89C" w14:textId="77777777" w:rsidR="00390093" w:rsidRPr="00F9362D" w:rsidRDefault="00F27D18" w:rsidP="0019721B">
            <w:pPr>
              <w:pStyle w:val="pformab"/>
              <w:shd w:val="clear" w:color="auto" w:fill="FFFFFF"/>
              <w:tabs>
                <w:tab w:val="decimal" w:pos="937"/>
              </w:tabs>
              <w:spacing w:before="0" w:after="40"/>
              <w:rPr>
                <w:rFonts w:ascii="Arial MT Pro" w:hAnsi="Arial MT Pro"/>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1</w:t>
            </w:r>
            <w:r w:rsidR="00F411C3" w:rsidRPr="00F9362D">
              <w:rPr>
                <w:rFonts w:ascii="Arial MT Pro" w:hAnsi="Arial MT Pro"/>
                <w:color w:val="auto"/>
                <w:sz w:val="20"/>
                <w:u w:val="single"/>
              </w:rPr>
              <w:t>6</w:t>
            </w:r>
            <w:r w:rsidR="00390093" w:rsidRPr="00F9362D">
              <w:rPr>
                <w:rFonts w:ascii="Arial MT Pro" w:hAnsi="Arial MT Pro"/>
                <w:color w:val="auto"/>
                <w:sz w:val="20"/>
                <w:u w:val="single"/>
              </w:rPr>
              <w:t>0,000</w:t>
            </w:r>
          </w:p>
        </w:tc>
      </w:tr>
      <w:tr w:rsidR="00390093" w14:paraId="21128D15" w14:textId="77777777" w:rsidTr="00423258">
        <w:trPr>
          <w:trHeight w:val="278"/>
        </w:trPr>
        <w:tc>
          <w:tcPr>
            <w:tcW w:w="3074" w:type="dxa"/>
            <w:tcBorders>
              <w:right w:val="double" w:sz="4" w:space="0" w:color="auto"/>
            </w:tcBorders>
            <w:shd w:val="clear" w:color="auto" w:fill="FFFFFF"/>
            <w:vAlign w:val="bottom"/>
          </w:tcPr>
          <w:p w14:paraId="611D333B"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Furniture</w:t>
            </w:r>
          </w:p>
        </w:tc>
        <w:tc>
          <w:tcPr>
            <w:tcW w:w="1371" w:type="dxa"/>
            <w:tcBorders>
              <w:left w:val="double" w:sz="4" w:space="0" w:color="auto"/>
              <w:right w:val="double" w:sz="4" w:space="0" w:color="auto"/>
            </w:tcBorders>
            <w:shd w:val="clear" w:color="auto" w:fill="FFFFFF"/>
            <w:vAlign w:val="bottom"/>
          </w:tcPr>
          <w:p w14:paraId="38433B45" w14:textId="77777777" w:rsidR="00390093" w:rsidRDefault="00390093" w:rsidP="00762DD6">
            <w:pPr>
              <w:pStyle w:val="pformab"/>
              <w:shd w:val="clear" w:color="auto" w:fill="FFFFFF"/>
              <w:spacing w:before="40" w:after="40"/>
              <w:jc w:val="right"/>
              <w:rPr>
                <w:rFonts w:ascii="Arial" w:hAnsi="Arial"/>
                <w:color w:val="auto"/>
                <w:sz w:val="20"/>
              </w:rPr>
            </w:pPr>
            <w:r w:rsidRPr="00F9362D">
              <w:rPr>
                <w:rFonts w:ascii="Arial MT Pro" w:hAnsi="Arial MT Pro"/>
                <w:color w:val="auto"/>
                <w:sz w:val="20"/>
              </w:rPr>
              <w:t>18,000</w:t>
            </w:r>
          </w:p>
        </w:tc>
        <w:tc>
          <w:tcPr>
            <w:tcW w:w="3278" w:type="dxa"/>
            <w:tcBorders>
              <w:left w:val="double" w:sz="4" w:space="0" w:color="auto"/>
              <w:right w:val="double" w:sz="4" w:space="0" w:color="auto"/>
            </w:tcBorders>
            <w:shd w:val="clear" w:color="auto" w:fill="FFFFFF"/>
            <w:vAlign w:val="bottom"/>
          </w:tcPr>
          <w:p w14:paraId="0645A1EF"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Total liabilities</w:t>
            </w:r>
          </w:p>
        </w:tc>
        <w:tc>
          <w:tcPr>
            <w:tcW w:w="1169" w:type="dxa"/>
            <w:tcBorders>
              <w:left w:val="double" w:sz="4" w:space="0" w:color="auto"/>
            </w:tcBorders>
            <w:shd w:val="clear" w:color="auto" w:fill="FFFFFF"/>
            <w:vAlign w:val="bottom"/>
          </w:tcPr>
          <w:p w14:paraId="3861F576" w14:textId="77777777" w:rsidR="00390093" w:rsidRPr="00F9362D" w:rsidRDefault="00390093" w:rsidP="0019721B">
            <w:pPr>
              <w:pStyle w:val="pformab"/>
              <w:shd w:val="clear" w:color="auto" w:fill="FFFFFF"/>
              <w:tabs>
                <w:tab w:val="decimal" w:pos="937"/>
              </w:tabs>
              <w:spacing w:before="0" w:after="40"/>
              <w:rPr>
                <w:rFonts w:ascii="Arial MT Pro" w:hAnsi="Arial MT Pro"/>
                <w:color w:val="auto"/>
                <w:sz w:val="20"/>
              </w:rPr>
            </w:pPr>
            <w:r w:rsidRPr="00F9362D">
              <w:rPr>
                <w:rFonts w:ascii="Arial MT Pro" w:hAnsi="Arial MT Pro"/>
                <w:color w:val="auto"/>
                <w:sz w:val="20"/>
              </w:rPr>
              <w:t>1</w:t>
            </w:r>
            <w:r w:rsidR="00F411C3" w:rsidRPr="00F9362D">
              <w:rPr>
                <w:rFonts w:ascii="Arial MT Pro" w:hAnsi="Arial MT Pro"/>
                <w:color w:val="auto"/>
                <w:sz w:val="20"/>
              </w:rPr>
              <w:t>7</w:t>
            </w:r>
            <w:r w:rsidRPr="00F9362D">
              <w:rPr>
                <w:rFonts w:ascii="Arial MT Pro" w:hAnsi="Arial MT Pro"/>
                <w:color w:val="auto"/>
                <w:sz w:val="20"/>
              </w:rPr>
              <w:t>4,000</w:t>
            </w:r>
          </w:p>
        </w:tc>
      </w:tr>
      <w:tr w:rsidR="00390093" w14:paraId="60A6205C" w14:textId="77777777" w:rsidTr="00423258">
        <w:trPr>
          <w:trHeight w:val="278"/>
        </w:trPr>
        <w:tc>
          <w:tcPr>
            <w:tcW w:w="3074" w:type="dxa"/>
            <w:tcBorders>
              <w:right w:val="double" w:sz="4" w:space="0" w:color="auto"/>
            </w:tcBorders>
            <w:shd w:val="clear" w:color="auto" w:fill="FFFFFF"/>
            <w:vAlign w:val="bottom"/>
          </w:tcPr>
          <w:p w14:paraId="5FBB109B" w14:textId="77777777" w:rsidR="00390093" w:rsidRDefault="00F411C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Building</w:t>
            </w:r>
          </w:p>
        </w:tc>
        <w:tc>
          <w:tcPr>
            <w:tcW w:w="1371" w:type="dxa"/>
            <w:tcBorders>
              <w:left w:val="double" w:sz="4" w:space="0" w:color="auto"/>
              <w:right w:val="double" w:sz="4" w:space="0" w:color="auto"/>
            </w:tcBorders>
            <w:shd w:val="clear" w:color="auto" w:fill="FFFFFF"/>
            <w:vAlign w:val="bottom"/>
          </w:tcPr>
          <w:p w14:paraId="2678EA12" w14:textId="5A8EE9A9" w:rsidR="00390093" w:rsidRDefault="00390093" w:rsidP="00762DD6">
            <w:pPr>
              <w:pStyle w:val="pformab"/>
              <w:shd w:val="clear" w:color="auto" w:fill="FFFFFF"/>
              <w:spacing w:before="40" w:after="40"/>
              <w:ind w:right="13"/>
              <w:jc w:val="right"/>
              <w:rPr>
                <w:rFonts w:ascii="Arial" w:hAnsi="Arial"/>
                <w:color w:val="auto"/>
                <w:sz w:val="20"/>
              </w:rPr>
            </w:pPr>
            <w:r w:rsidRPr="00F9362D">
              <w:rPr>
                <w:rFonts w:ascii="Arial MT Pro" w:hAnsi="Arial MT Pro"/>
                <w:color w:val="auto"/>
                <w:sz w:val="20"/>
              </w:rPr>
              <w:t>1</w:t>
            </w:r>
            <w:r w:rsidR="00F411C3" w:rsidRPr="00F9362D">
              <w:rPr>
                <w:rFonts w:ascii="Arial MT Pro" w:hAnsi="Arial MT Pro"/>
                <w:color w:val="auto"/>
                <w:sz w:val="20"/>
              </w:rPr>
              <w:t>9</w:t>
            </w:r>
            <w:r w:rsidRPr="00F9362D">
              <w:rPr>
                <w:rFonts w:ascii="Arial MT Pro" w:hAnsi="Arial MT Pro"/>
                <w:color w:val="auto"/>
                <w:sz w:val="20"/>
              </w:rPr>
              <w:t>5,000</w:t>
            </w:r>
          </w:p>
        </w:tc>
        <w:tc>
          <w:tcPr>
            <w:tcW w:w="3278" w:type="dxa"/>
            <w:tcBorders>
              <w:left w:val="double" w:sz="4" w:space="0" w:color="auto"/>
              <w:right w:val="double" w:sz="4" w:space="0" w:color="auto"/>
            </w:tcBorders>
            <w:shd w:val="clear" w:color="auto" w:fill="FFFFFF"/>
            <w:vAlign w:val="bottom"/>
          </w:tcPr>
          <w:p w14:paraId="07B86D43" w14:textId="77777777" w:rsidR="00390093" w:rsidRDefault="00390093" w:rsidP="0019721B">
            <w:pPr>
              <w:pStyle w:val="pformab"/>
              <w:shd w:val="clear" w:color="auto" w:fill="FFFFFF"/>
              <w:spacing w:before="40" w:after="40"/>
              <w:rPr>
                <w:rFonts w:ascii="Arial" w:hAnsi="Arial"/>
                <w:color w:val="auto"/>
                <w:sz w:val="20"/>
              </w:rPr>
            </w:pPr>
          </w:p>
        </w:tc>
        <w:tc>
          <w:tcPr>
            <w:tcW w:w="1169" w:type="dxa"/>
            <w:tcBorders>
              <w:left w:val="double" w:sz="4" w:space="0" w:color="auto"/>
            </w:tcBorders>
            <w:shd w:val="clear" w:color="auto" w:fill="FFFFFF"/>
            <w:vAlign w:val="bottom"/>
          </w:tcPr>
          <w:p w14:paraId="49446A12" w14:textId="77777777" w:rsidR="00390093" w:rsidRPr="00F9362D" w:rsidRDefault="00390093" w:rsidP="0019721B">
            <w:pPr>
              <w:pStyle w:val="pformab"/>
              <w:shd w:val="clear" w:color="auto" w:fill="FFFFFF"/>
              <w:tabs>
                <w:tab w:val="decimal" w:pos="937"/>
              </w:tabs>
              <w:spacing w:before="0" w:after="40"/>
              <w:rPr>
                <w:rFonts w:ascii="Arial MT Pro" w:hAnsi="Arial MT Pro"/>
                <w:color w:val="auto"/>
                <w:sz w:val="20"/>
              </w:rPr>
            </w:pPr>
          </w:p>
        </w:tc>
      </w:tr>
      <w:tr w:rsidR="00390093" w14:paraId="10733A6E" w14:textId="77777777" w:rsidTr="00423258">
        <w:trPr>
          <w:trHeight w:val="292"/>
        </w:trPr>
        <w:tc>
          <w:tcPr>
            <w:tcW w:w="3074" w:type="dxa"/>
            <w:tcBorders>
              <w:right w:val="double" w:sz="4" w:space="0" w:color="auto"/>
            </w:tcBorders>
            <w:shd w:val="clear" w:color="auto" w:fill="FFFFFF"/>
            <w:vAlign w:val="bottom"/>
          </w:tcPr>
          <w:p w14:paraId="603451DF"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Franchise</w:t>
            </w:r>
          </w:p>
        </w:tc>
        <w:tc>
          <w:tcPr>
            <w:tcW w:w="1371" w:type="dxa"/>
            <w:tcBorders>
              <w:left w:val="double" w:sz="4" w:space="0" w:color="auto"/>
              <w:right w:val="double" w:sz="4" w:space="0" w:color="auto"/>
            </w:tcBorders>
            <w:shd w:val="clear" w:color="auto" w:fill="FFFFFF"/>
            <w:vAlign w:val="bottom"/>
          </w:tcPr>
          <w:p w14:paraId="5235B9CB" w14:textId="77777777" w:rsidR="00390093" w:rsidRDefault="00390093" w:rsidP="00762DD6">
            <w:pPr>
              <w:pStyle w:val="pformab"/>
              <w:shd w:val="clear" w:color="auto" w:fill="FFFFFF"/>
              <w:spacing w:before="40" w:after="40"/>
              <w:ind w:right="13"/>
              <w:jc w:val="right"/>
              <w:rPr>
                <w:rFonts w:ascii="Arial" w:hAnsi="Arial"/>
                <w:color w:val="auto"/>
                <w:sz w:val="20"/>
                <w:u w:val="single"/>
              </w:rPr>
            </w:pPr>
            <w:r w:rsidRPr="00F9362D">
              <w:rPr>
                <w:rFonts w:ascii="Arial MT Pro" w:hAnsi="Arial MT Pro"/>
                <w:color w:val="auto"/>
                <w:sz w:val="20"/>
                <w:u w:val="single"/>
              </w:rPr>
              <w:t>25,000</w:t>
            </w:r>
          </w:p>
        </w:tc>
        <w:tc>
          <w:tcPr>
            <w:tcW w:w="3278" w:type="dxa"/>
            <w:tcBorders>
              <w:left w:val="double" w:sz="4" w:space="0" w:color="auto"/>
              <w:right w:val="double" w:sz="4" w:space="0" w:color="auto"/>
            </w:tcBorders>
            <w:shd w:val="clear" w:color="auto" w:fill="FFFFFF"/>
            <w:vAlign w:val="bottom"/>
          </w:tcPr>
          <w:p w14:paraId="72257C28" w14:textId="77777777" w:rsidR="00390093" w:rsidRPr="003C38CF" w:rsidRDefault="00523F01" w:rsidP="003C38CF">
            <w:pPr>
              <w:pStyle w:val="pformab"/>
              <w:shd w:val="clear" w:color="auto" w:fill="FFFFFF"/>
              <w:spacing w:before="40" w:after="40"/>
              <w:rPr>
                <w:rFonts w:ascii="Arial" w:hAnsi="Arial"/>
                <w:b/>
                <w:color w:val="auto"/>
                <w:sz w:val="20"/>
              </w:rPr>
            </w:pPr>
            <w:r w:rsidRPr="00F9362D">
              <w:rPr>
                <w:rFonts w:ascii="Arial MT Pro" w:hAnsi="Arial MT Pro"/>
                <w:b/>
                <w:color w:val="auto"/>
                <w:sz w:val="20"/>
              </w:rPr>
              <w:t>Owner</w:t>
            </w:r>
            <w:r w:rsidR="00942890" w:rsidRPr="00F9362D">
              <w:rPr>
                <w:rFonts w:ascii="Arial MT Pro" w:hAnsi="Arial MT Pro"/>
                <w:b/>
                <w:color w:val="auto"/>
                <w:sz w:val="20"/>
              </w:rPr>
              <w:t>’</w:t>
            </w:r>
            <w:r w:rsidRPr="00F9362D">
              <w:rPr>
                <w:rFonts w:ascii="Arial MT Pro" w:hAnsi="Arial MT Pro"/>
                <w:b/>
                <w:color w:val="auto"/>
                <w:sz w:val="20"/>
              </w:rPr>
              <w:t>s Equity</w:t>
            </w:r>
          </w:p>
        </w:tc>
        <w:tc>
          <w:tcPr>
            <w:tcW w:w="1169" w:type="dxa"/>
            <w:tcBorders>
              <w:left w:val="double" w:sz="4" w:space="0" w:color="auto"/>
            </w:tcBorders>
            <w:shd w:val="clear" w:color="auto" w:fill="FFFFFF"/>
            <w:vAlign w:val="bottom"/>
          </w:tcPr>
          <w:p w14:paraId="2318FB73" w14:textId="77777777" w:rsidR="00390093" w:rsidRPr="00F9362D" w:rsidRDefault="00390093" w:rsidP="0019721B">
            <w:pPr>
              <w:pStyle w:val="pformab"/>
              <w:shd w:val="clear" w:color="auto" w:fill="FFFFFF"/>
              <w:tabs>
                <w:tab w:val="decimal" w:pos="937"/>
              </w:tabs>
              <w:spacing w:before="0" w:after="40"/>
              <w:rPr>
                <w:rFonts w:ascii="Arial MT Pro" w:hAnsi="Arial MT Pro"/>
                <w:color w:val="auto"/>
                <w:sz w:val="20"/>
              </w:rPr>
            </w:pPr>
          </w:p>
        </w:tc>
      </w:tr>
      <w:tr w:rsidR="00390093" w14:paraId="0986F815" w14:textId="77777777" w:rsidTr="00423258">
        <w:trPr>
          <w:trHeight w:val="202"/>
        </w:trPr>
        <w:tc>
          <w:tcPr>
            <w:tcW w:w="3074" w:type="dxa"/>
            <w:tcBorders>
              <w:right w:val="double" w:sz="4" w:space="0" w:color="auto"/>
            </w:tcBorders>
            <w:shd w:val="clear" w:color="auto" w:fill="FFFFFF"/>
            <w:vAlign w:val="bottom"/>
          </w:tcPr>
          <w:p w14:paraId="2F9544A9" w14:textId="77777777" w:rsidR="00390093" w:rsidRDefault="00390093" w:rsidP="0019721B">
            <w:pPr>
              <w:pStyle w:val="pformab"/>
              <w:shd w:val="clear" w:color="auto" w:fill="FFFFFF"/>
              <w:spacing w:before="40" w:after="40"/>
              <w:rPr>
                <w:rFonts w:ascii="Arial" w:hAnsi="Arial"/>
                <w:color w:val="auto"/>
                <w:sz w:val="20"/>
              </w:rPr>
            </w:pPr>
          </w:p>
        </w:tc>
        <w:tc>
          <w:tcPr>
            <w:tcW w:w="1371" w:type="dxa"/>
            <w:tcBorders>
              <w:left w:val="double" w:sz="4" w:space="0" w:color="auto"/>
              <w:right w:val="double" w:sz="4" w:space="0" w:color="auto"/>
            </w:tcBorders>
            <w:shd w:val="clear" w:color="auto" w:fill="FFFFFF"/>
            <w:vAlign w:val="bottom"/>
          </w:tcPr>
          <w:p w14:paraId="0C77D1CD" w14:textId="77777777" w:rsidR="00390093" w:rsidRDefault="00390093" w:rsidP="0019721B">
            <w:pPr>
              <w:pStyle w:val="pformab"/>
              <w:shd w:val="clear" w:color="auto" w:fill="FFFFFF"/>
              <w:spacing w:before="40" w:after="40"/>
              <w:ind w:right="167"/>
              <w:jc w:val="right"/>
              <w:rPr>
                <w:rFonts w:ascii="Arial" w:hAnsi="Arial"/>
                <w:color w:val="auto"/>
                <w:sz w:val="20"/>
              </w:rPr>
            </w:pPr>
          </w:p>
        </w:tc>
        <w:tc>
          <w:tcPr>
            <w:tcW w:w="3278" w:type="dxa"/>
            <w:tcBorders>
              <w:left w:val="double" w:sz="4" w:space="0" w:color="auto"/>
              <w:right w:val="double" w:sz="4" w:space="0" w:color="auto"/>
            </w:tcBorders>
            <w:shd w:val="clear" w:color="auto" w:fill="FFFFFF"/>
            <w:vAlign w:val="bottom"/>
          </w:tcPr>
          <w:p w14:paraId="6BB8671C"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L. Goodwin, capital</w:t>
            </w:r>
          </w:p>
        </w:tc>
        <w:tc>
          <w:tcPr>
            <w:tcW w:w="1169" w:type="dxa"/>
            <w:tcBorders>
              <w:left w:val="double" w:sz="4" w:space="0" w:color="auto"/>
            </w:tcBorders>
            <w:shd w:val="clear" w:color="auto" w:fill="FFFFFF"/>
            <w:vAlign w:val="bottom"/>
          </w:tcPr>
          <w:p w14:paraId="1C587B82" w14:textId="77777777" w:rsidR="00390093" w:rsidRPr="00F9362D" w:rsidRDefault="00390093" w:rsidP="005012C8">
            <w:pPr>
              <w:pStyle w:val="pformab"/>
              <w:shd w:val="clear" w:color="auto" w:fill="FFFFFF"/>
              <w:tabs>
                <w:tab w:val="decimal" w:pos="961"/>
              </w:tabs>
              <w:spacing w:before="0" w:after="40"/>
              <w:ind w:right="-60"/>
              <w:rPr>
                <w:rFonts w:ascii="Arial MT Pro" w:hAnsi="Arial MT Pro"/>
                <w:color w:val="auto"/>
                <w:sz w:val="20"/>
                <w:u w:val="single"/>
              </w:rPr>
            </w:pPr>
            <w:r w:rsidRPr="00F9362D">
              <w:rPr>
                <w:rFonts w:ascii="Arial MT Pro" w:hAnsi="Arial MT Pro"/>
                <w:color w:val="auto"/>
                <w:sz w:val="20"/>
                <w:u w:val="single"/>
              </w:rPr>
              <w:t>$160,000</w:t>
            </w:r>
            <w:r w:rsidRPr="00F9362D">
              <w:rPr>
                <w:rFonts w:ascii="Arial MT Pro" w:hAnsi="Arial MT Pro"/>
                <w:color w:val="auto"/>
                <w:sz w:val="20"/>
              </w:rPr>
              <w:t>*</w:t>
            </w:r>
          </w:p>
        </w:tc>
      </w:tr>
      <w:tr w:rsidR="00BE34BB" w14:paraId="2AFB63B7" w14:textId="77777777" w:rsidTr="00423258">
        <w:trPr>
          <w:trHeight w:val="341"/>
        </w:trPr>
        <w:tc>
          <w:tcPr>
            <w:tcW w:w="3074" w:type="dxa"/>
            <w:tcBorders>
              <w:right w:val="double" w:sz="4" w:space="0" w:color="auto"/>
            </w:tcBorders>
            <w:shd w:val="clear" w:color="auto" w:fill="FFFFFF"/>
            <w:vAlign w:val="bottom"/>
          </w:tcPr>
          <w:p w14:paraId="19E7E68B" w14:textId="77777777" w:rsidR="00BE34BB" w:rsidRDefault="00BE34BB"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Total assets</w:t>
            </w:r>
          </w:p>
        </w:tc>
        <w:tc>
          <w:tcPr>
            <w:tcW w:w="1371" w:type="dxa"/>
            <w:tcBorders>
              <w:left w:val="double" w:sz="4" w:space="0" w:color="auto"/>
              <w:right w:val="double" w:sz="4" w:space="0" w:color="auto"/>
            </w:tcBorders>
            <w:shd w:val="clear" w:color="auto" w:fill="FFFFFF"/>
            <w:vAlign w:val="bottom"/>
          </w:tcPr>
          <w:p w14:paraId="70841CB6" w14:textId="77777777" w:rsidR="00BE34BB" w:rsidRDefault="00BE34BB" w:rsidP="00762DD6">
            <w:pPr>
              <w:pStyle w:val="pformab"/>
              <w:shd w:val="clear" w:color="auto" w:fill="FFFFFF"/>
              <w:spacing w:before="40" w:after="40"/>
              <w:ind w:right="13"/>
              <w:jc w:val="right"/>
              <w:rPr>
                <w:rFonts w:ascii="Arial" w:hAnsi="Arial"/>
                <w:color w:val="auto"/>
                <w:sz w:val="20"/>
              </w:rPr>
            </w:pPr>
            <w:r w:rsidRPr="00F9362D">
              <w:rPr>
                <w:rFonts w:ascii="Arial MT Pro" w:hAnsi="Arial MT Pro"/>
                <w:color w:val="auto"/>
                <w:sz w:val="20"/>
                <w:u w:val="double"/>
              </w:rPr>
              <w:t>$334,000</w:t>
            </w:r>
          </w:p>
        </w:tc>
        <w:tc>
          <w:tcPr>
            <w:tcW w:w="3278" w:type="dxa"/>
            <w:tcBorders>
              <w:left w:val="double" w:sz="4" w:space="0" w:color="auto"/>
              <w:right w:val="double" w:sz="4" w:space="0" w:color="auto"/>
            </w:tcBorders>
            <w:shd w:val="clear" w:color="auto" w:fill="FFFFFF"/>
            <w:vAlign w:val="bottom"/>
          </w:tcPr>
          <w:p w14:paraId="174E777E" w14:textId="77777777" w:rsidR="00BE34BB" w:rsidRDefault="00BE34BB" w:rsidP="00423258">
            <w:pPr>
              <w:pStyle w:val="pformab"/>
              <w:shd w:val="clear" w:color="auto" w:fill="FFFFFF"/>
              <w:spacing w:before="0" w:after="0"/>
              <w:rPr>
                <w:rFonts w:ascii="Arial" w:hAnsi="Arial"/>
                <w:color w:val="auto"/>
                <w:sz w:val="20"/>
              </w:rPr>
            </w:pPr>
            <w:r w:rsidRPr="00F9362D">
              <w:rPr>
                <w:rFonts w:ascii="Arial MT Pro" w:hAnsi="Arial MT Pro"/>
                <w:color w:val="auto"/>
                <w:sz w:val="20"/>
              </w:rPr>
              <w:t>Total liabilities and owner’s equity</w:t>
            </w:r>
          </w:p>
        </w:tc>
        <w:tc>
          <w:tcPr>
            <w:tcW w:w="1169" w:type="dxa"/>
            <w:tcBorders>
              <w:left w:val="double" w:sz="4" w:space="0" w:color="auto"/>
            </w:tcBorders>
            <w:shd w:val="clear" w:color="auto" w:fill="FFFFFF"/>
            <w:vAlign w:val="bottom"/>
          </w:tcPr>
          <w:p w14:paraId="384ADC8A" w14:textId="77777777" w:rsidR="00BE34BB" w:rsidRPr="00F9362D" w:rsidRDefault="00BE34BB" w:rsidP="00423258">
            <w:pPr>
              <w:pStyle w:val="pformab"/>
              <w:shd w:val="clear" w:color="auto" w:fill="FFFFFF"/>
              <w:tabs>
                <w:tab w:val="decimal" w:pos="937"/>
              </w:tabs>
              <w:spacing w:before="0" w:after="0"/>
              <w:rPr>
                <w:rFonts w:ascii="Arial MT Pro" w:hAnsi="Arial MT Pro"/>
                <w:color w:val="auto"/>
                <w:sz w:val="20"/>
              </w:rPr>
            </w:pPr>
            <w:r w:rsidRPr="00F9362D">
              <w:rPr>
                <w:rFonts w:ascii="Arial MT Pro" w:hAnsi="Arial MT Pro"/>
                <w:color w:val="auto"/>
                <w:sz w:val="20"/>
                <w:u w:val="double"/>
              </w:rPr>
              <w:t>$334,000</w:t>
            </w:r>
          </w:p>
        </w:tc>
      </w:tr>
    </w:tbl>
    <w:p w14:paraId="092D2532" w14:textId="77777777" w:rsidR="00390093" w:rsidRDefault="00390093" w:rsidP="00390093">
      <w:pPr>
        <w:shd w:val="clear" w:color="auto" w:fill="FFFFFF"/>
      </w:pPr>
    </w:p>
    <w:p w14:paraId="23F8AE1B" w14:textId="77777777" w:rsidR="00390093" w:rsidRPr="00F9362D" w:rsidRDefault="00390093" w:rsidP="00390093">
      <w:pPr>
        <w:pStyle w:val="pfootnote"/>
        <w:tabs>
          <w:tab w:val="clear" w:pos="220"/>
          <w:tab w:val="left" w:pos="275"/>
          <w:tab w:val="left" w:pos="550"/>
          <w:tab w:val="decimal" w:pos="3300"/>
        </w:tabs>
        <w:rPr>
          <w:rFonts w:ascii="Arial MT Pro" w:hAnsi="Arial MT Pro"/>
          <w:color w:val="auto"/>
        </w:rPr>
      </w:pPr>
      <w:r w:rsidRPr="00F9362D">
        <w:rPr>
          <w:rFonts w:ascii="Arial MT Pro" w:hAnsi="Arial MT Pro"/>
          <w:color w:val="auto"/>
        </w:rPr>
        <w:t>*</w:t>
      </w:r>
      <w:r w:rsidRPr="00F9362D">
        <w:rPr>
          <w:rFonts w:ascii="Arial MT Pro" w:hAnsi="Arial MT Pro"/>
          <w:color w:val="auto"/>
        </w:rPr>
        <w:tab/>
      </w:r>
      <w:r w:rsidRPr="00F9362D">
        <w:rPr>
          <w:rFonts w:ascii="Arial MT Pro" w:hAnsi="Arial MT Pro"/>
          <w:color w:val="auto"/>
        </w:rPr>
        <w:tab/>
        <w:t>Total assets</w:t>
      </w:r>
      <w:r w:rsidRPr="00F9362D">
        <w:rPr>
          <w:rFonts w:ascii="Arial MT Pro" w:hAnsi="Arial MT Pro"/>
          <w:color w:val="auto"/>
        </w:rPr>
        <w:tab/>
      </w:r>
      <w:r w:rsidR="00B86BC4" w:rsidRPr="00F9362D">
        <w:rPr>
          <w:rFonts w:ascii="Arial MT Pro" w:hAnsi="Arial MT Pro"/>
          <w:color w:val="auto"/>
        </w:rPr>
        <w:tab/>
      </w:r>
      <w:r w:rsidRPr="00F9362D">
        <w:rPr>
          <w:rFonts w:ascii="Arial MT Pro" w:hAnsi="Arial MT Pro"/>
          <w:color w:val="auto"/>
        </w:rPr>
        <w:t>$3</w:t>
      </w:r>
      <w:r w:rsidR="002C6E12" w:rsidRPr="00F9362D">
        <w:rPr>
          <w:rFonts w:ascii="Arial MT Pro" w:hAnsi="Arial MT Pro"/>
          <w:color w:val="auto"/>
        </w:rPr>
        <w:t>3</w:t>
      </w:r>
      <w:r w:rsidRPr="00F9362D">
        <w:rPr>
          <w:rFonts w:ascii="Arial MT Pro" w:hAnsi="Arial MT Pro"/>
          <w:color w:val="auto"/>
        </w:rPr>
        <w:t>4,000</w:t>
      </w:r>
    </w:p>
    <w:p w14:paraId="163C0B77" w14:textId="0292F35D" w:rsidR="00390093" w:rsidRPr="00F9362D" w:rsidRDefault="00390093" w:rsidP="00390093">
      <w:pPr>
        <w:pStyle w:val="pfootnote"/>
        <w:tabs>
          <w:tab w:val="clear" w:pos="220"/>
          <w:tab w:val="left" w:pos="275"/>
          <w:tab w:val="left" w:pos="550"/>
          <w:tab w:val="decimal" w:pos="3300"/>
        </w:tabs>
        <w:rPr>
          <w:rFonts w:ascii="Arial MT Pro" w:hAnsi="Arial MT Pro"/>
          <w:color w:val="auto"/>
        </w:rPr>
      </w:pPr>
      <w:r w:rsidRPr="00F9362D">
        <w:rPr>
          <w:rFonts w:ascii="Arial MT Pro" w:hAnsi="Arial MT Pro"/>
          <w:color w:val="auto"/>
        </w:rPr>
        <w:tab/>
        <w:t>–</w:t>
      </w:r>
      <w:r w:rsidRPr="00F9362D">
        <w:rPr>
          <w:rFonts w:ascii="Arial MT Pro" w:hAnsi="Arial MT Pro"/>
          <w:color w:val="auto"/>
        </w:rPr>
        <w:tab/>
        <w:t>Total liabilities</w:t>
      </w:r>
      <w:r w:rsidRPr="00F9362D">
        <w:rPr>
          <w:rFonts w:ascii="Arial MT Pro" w:hAnsi="Arial MT Pro"/>
          <w:color w:val="auto"/>
        </w:rPr>
        <w:tab/>
      </w:r>
      <w:r w:rsidR="00B86BC4" w:rsidRPr="00F9362D">
        <w:rPr>
          <w:rFonts w:ascii="Arial MT Pro" w:hAnsi="Arial MT Pro"/>
          <w:color w:val="auto"/>
        </w:rPr>
        <w:tab/>
      </w:r>
      <w:r w:rsidR="005012C8" w:rsidRPr="00F9362D">
        <w:rPr>
          <w:rFonts w:ascii="Arial MT Pro" w:hAnsi="Arial MT Pro"/>
          <w:color w:val="auto"/>
        </w:rPr>
        <w:t xml:space="preserve"> </w:t>
      </w:r>
      <w:r w:rsidRPr="00F9362D">
        <w:rPr>
          <w:rFonts w:ascii="Arial MT Pro" w:hAnsi="Arial MT Pro"/>
          <w:color w:val="auto"/>
          <w:u w:val="single"/>
        </w:rPr>
        <w:t>(1</w:t>
      </w:r>
      <w:r w:rsidR="00F50B31" w:rsidRPr="00F9362D">
        <w:rPr>
          <w:rFonts w:ascii="Arial MT Pro" w:hAnsi="Arial MT Pro"/>
          <w:color w:val="auto"/>
          <w:u w:val="single"/>
        </w:rPr>
        <w:t>7</w:t>
      </w:r>
      <w:r w:rsidRPr="00F9362D">
        <w:rPr>
          <w:rFonts w:ascii="Arial MT Pro" w:hAnsi="Arial MT Pro"/>
          <w:color w:val="auto"/>
          <w:u w:val="single"/>
        </w:rPr>
        <w:t>4,000</w:t>
      </w:r>
      <w:r w:rsidRPr="00F9362D">
        <w:rPr>
          <w:rFonts w:ascii="Arial MT Pro" w:hAnsi="Arial MT Pro"/>
          <w:color w:val="auto"/>
        </w:rPr>
        <w:t>)</w:t>
      </w:r>
    </w:p>
    <w:p w14:paraId="18909CEA" w14:textId="77777777" w:rsidR="00390093" w:rsidRPr="00F9362D" w:rsidRDefault="00390093" w:rsidP="00390093">
      <w:pPr>
        <w:pStyle w:val="pfootnote"/>
        <w:tabs>
          <w:tab w:val="clear" w:pos="220"/>
          <w:tab w:val="left" w:pos="275"/>
          <w:tab w:val="left" w:pos="550"/>
          <w:tab w:val="decimal" w:pos="3300"/>
        </w:tabs>
        <w:rPr>
          <w:rFonts w:ascii="Arial MT Pro" w:hAnsi="Arial MT Pro"/>
          <w:color w:val="auto"/>
        </w:rPr>
      </w:pPr>
      <w:r w:rsidRPr="00F9362D">
        <w:rPr>
          <w:rFonts w:ascii="Arial MT Pro" w:hAnsi="Arial MT Pro"/>
          <w:color w:val="auto"/>
        </w:rPr>
        <w:tab/>
        <w:t>=</w:t>
      </w:r>
      <w:r w:rsidRPr="00F9362D">
        <w:rPr>
          <w:rFonts w:ascii="Arial MT Pro" w:hAnsi="Arial MT Pro"/>
          <w:color w:val="auto"/>
        </w:rPr>
        <w:tab/>
        <w:t>Owner</w:t>
      </w:r>
      <w:r w:rsidR="00942890" w:rsidRPr="00F9362D">
        <w:rPr>
          <w:rFonts w:ascii="Arial MT Pro" w:hAnsi="Arial MT Pro"/>
          <w:color w:val="auto"/>
        </w:rPr>
        <w:t>’</w:t>
      </w:r>
      <w:r w:rsidRPr="00F9362D">
        <w:rPr>
          <w:rFonts w:ascii="Arial MT Pro" w:hAnsi="Arial MT Pro"/>
          <w:color w:val="auto"/>
        </w:rPr>
        <w:t>s equity (capital)</w:t>
      </w:r>
      <w:r w:rsidRPr="00F9362D">
        <w:rPr>
          <w:rFonts w:ascii="Arial MT Pro" w:hAnsi="Arial MT Pro"/>
          <w:color w:val="auto"/>
        </w:rPr>
        <w:tab/>
      </w:r>
      <w:r w:rsidR="00B86BC4" w:rsidRPr="00F9362D">
        <w:rPr>
          <w:rFonts w:ascii="Arial MT Pro" w:hAnsi="Arial MT Pro"/>
          <w:color w:val="auto"/>
        </w:rPr>
        <w:tab/>
      </w:r>
      <w:r w:rsidRPr="00F9362D">
        <w:rPr>
          <w:rFonts w:ascii="Arial MT Pro" w:hAnsi="Arial MT Pro"/>
          <w:color w:val="auto"/>
        </w:rPr>
        <w:t>$160,000</w:t>
      </w:r>
    </w:p>
    <w:p w14:paraId="7EE077D3" w14:textId="77777777" w:rsidR="00390093" w:rsidRDefault="00390093" w:rsidP="00390093">
      <w:pPr>
        <w:pStyle w:val="pl1"/>
        <w:rPr>
          <w:color w:val="auto"/>
        </w:rPr>
      </w:pPr>
    </w:p>
    <w:p w14:paraId="0461CA0C" w14:textId="77777777" w:rsidR="00390093" w:rsidRDefault="00390093" w:rsidP="00390093">
      <w:pPr>
        <w:pStyle w:val="ph3full"/>
        <w:shd w:val="clear" w:color="auto" w:fill="FFFFFF"/>
        <w:tabs>
          <w:tab w:val="right" w:pos="8855"/>
        </w:tabs>
        <w:spacing w:before="0"/>
        <w:jc w:val="left"/>
        <w:rPr>
          <w:i w:val="0"/>
          <w:iCs w:val="0"/>
          <w:color w:val="auto"/>
          <w:sz w:val="24"/>
          <w:szCs w:val="24"/>
        </w:rPr>
      </w:pPr>
      <w:r>
        <w:rPr>
          <w:i w:val="0"/>
          <w:iCs w:val="0"/>
          <w:color w:val="auto"/>
          <w:sz w:val="24"/>
          <w:szCs w:val="24"/>
        </w:rPr>
        <w:br w:type="page"/>
      </w:r>
    </w:p>
    <w:p w14:paraId="3690F385" w14:textId="4EA77372" w:rsidR="00390093" w:rsidRPr="00F9362D" w:rsidRDefault="00390093" w:rsidP="008237A1">
      <w:pPr>
        <w:pStyle w:val="ph3full"/>
        <w:shd w:val="clear" w:color="auto" w:fill="FFFFFF"/>
        <w:tabs>
          <w:tab w:val="right" w:pos="8892"/>
        </w:tabs>
        <w:spacing w:before="0"/>
        <w:rPr>
          <w:rFonts w:ascii="Arial MT Pro" w:hAnsi="Arial MT Pro"/>
          <w:color w:val="auto"/>
        </w:rPr>
      </w:pPr>
      <w:r w:rsidRPr="00F9362D">
        <w:rPr>
          <w:rFonts w:ascii="Arial MT Pro" w:hAnsi="Arial MT Pro"/>
          <w:color w:val="auto"/>
        </w:rPr>
        <w:lastRenderedPageBreak/>
        <w:t>(40</w:t>
      </w:r>
      <w:r w:rsidR="00DD0951" w:rsidRPr="00F9362D">
        <w:rPr>
          <w:rFonts w:ascii="Arial MT Pro" w:hAnsi="Arial MT Pro"/>
          <w:color w:val="auto"/>
        </w:rPr>
        <w:t>–</w:t>
      </w:r>
      <w:r w:rsidRPr="00F9362D">
        <w:rPr>
          <w:rFonts w:ascii="Arial MT Pro" w:hAnsi="Arial MT Pro"/>
          <w:color w:val="auto"/>
        </w:rPr>
        <w:t xml:space="preserve">60 min.)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1-5B</w:t>
      </w:r>
    </w:p>
    <w:p w14:paraId="71DB01E4" w14:textId="74155ACC" w:rsidR="00390093" w:rsidRDefault="00390093" w:rsidP="005B3B09">
      <w:pPr>
        <w:pStyle w:val="ph5reqns"/>
        <w:shd w:val="clear" w:color="auto" w:fill="FFFFFF"/>
        <w:tabs>
          <w:tab w:val="right" w:pos="8855"/>
        </w:tabs>
        <w:spacing w:after="120"/>
        <w:outlineLvl w:val="0"/>
        <w:rPr>
          <w:color w:val="auto"/>
        </w:rPr>
      </w:pPr>
      <w:r w:rsidRPr="001C6BAA">
        <w:rPr>
          <w:color w:val="auto"/>
        </w:rPr>
        <w:t>Req. 1</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40"/>
        <w:gridCol w:w="1485"/>
        <w:gridCol w:w="1410"/>
      </w:tblGrid>
      <w:tr w:rsidR="00390093" w14:paraId="4D2CC4B5" w14:textId="77777777" w:rsidTr="005B3B09">
        <w:trPr>
          <w:cantSplit/>
        </w:trPr>
        <w:tc>
          <w:tcPr>
            <w:tcW w:w="8835" w:type="dxa"/>
            <w:gridSpan w:val="3"/>
            <w:tcBorders>
              <w:top w:val="double" w:sz="4" w:space="0" w:color="auto"/>
            </w:tcBorders>
            <w:shd w:val="clear" w:color="auto" w:fill="FFFFFF"/>
            <w:vAlign w:val="bottom"/>
          </w:tcPr>
          <w:p w14:paraId="79E47A17" w14:textId="77777777" w:rsidR="00390093" w:rsidRPr="00F9362D" w:rsidRDefault="00D00035" w:rsidP="0019721B">
            <w:pPr>
              <w:pStyle w:val="pformhead"/>
              <w:spacing w:before="40" w:after="40"/>
              <w:rPr>
                <w:rFonts w:ascii="Arial MT Pro" w:hAnsi="Arial MT Pro"/>
                <w:b/>
                <w:color w:val="auto"/>
                <w:sz w:val="20"/>
              </w:rPr>
            </w:pPr>
            <w:r w:rsidRPr="00F9362D">
              <w:rPr>
                <w:rFonts w:ascii="Arial MT Pro" w:hAnsi="Arial MT Pro"/>
                <w:b/>
                <w:color w:val="auto"/>
                <w:sz w:val="20"/>
              </w:rPr>
              <w:t>HARADA OFFICE CLEANING</w:t>
            </w:r>
          </w:p>
        </w:tc>
      </w:tr>
      <w:tr w:rsidR="00390093" w14:paraId="495927CE" w14:textId="77777777" w:rsidTr="005B3B09">
        <w:trPr>
          <w:cantSplit/>
        </w:trPr>
        <w:tc>
          <w:tcPr>
            <w:tcW w:w="8835" w:type="dxa"/>
            <w:gridSpan w:val="3"/>
            <w:tcBorders>
              <w:bottom w:val="single" w:sz="4" w:space="0" w:color="auto"/>
            </w:tcBorders>
            <w:shd w:val="clear" w:color="auto" w:fill="FFFFFF"/>
            <w:vAlign w:val="bottom"/>
          </w:tcPr>
          <w:p w14:paraId="49833370"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Income Statement</w:t>
            </w:r>
          </w:p>
        </w:tc>
      </w:tr>
      <w:tr w:rsidR="00390093" w14:paraId="76E44F62" w14:textId="77777777" w:rsidTr="005B3B09">
        <w:trPr>
          <w:cantSplit/>
        </w:trPr>
        <w:tc>
          <w:tcPr>
            <w:tcW w:w="8835" w:type="dxa"/>
            <w:gridSpan w:val="3"/>
            <w:tcBorders>
              <w:top w:val="single" w:sz="4" w:space="0" w:color="auto"/>
              <w:bottom w:val="double" w:sz="4" w:space="0" w:color="auto"/>
            </w:tcBorders>
            <w:shd w:val="clear" w:color="auto" w:fill="FFFFFF"/>
            <w:vAlign w:val="bottom"/>
          </w:tcPr>
          <w:p w14:paraId="7C58D4B0" w14:textId="547F2611"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Year Ended December 31, </w:t>
            </w:r>
            <w:r w:rsidR="00993F90" w:rsidRPr="00F9362D">
              <w:rPr>
                <w:rFonts w:ascii="Arial MT Pro" w:hAnsi="Arial MT Pro"/>
                <w:color w:val="auto"/>
                <w:sz w:val="20"/>
              </w:rPr>
              <w:t>2023</w:t>
            </w:r>
          </w:p>
        </w:tc>
      </w:tr>
      <w:tr w:rsidR="00390093" w14:paraId="546A8D2C" w14:textId="77777777" w:rsidTr="005B3B09">
        <w:trPr>
          <w:cantSplit/>
        </w:trPr>
        <w:tc>
          <w:tcPr>
            <w:tcW w:w="5940" w:type="dxa"/>
            <w:tcBorders>
              <w:right w:val="double" w:sz="4" w:space="0" w:color="auto"/>
            </w:tcBorders>
            <w:shd w:val="clear" w:color="auto" w:fill="FFFFFF"/>
            <w:vAlign w:val="bottom"/>
          </w:tcPr>
          <w:p w14:paraId="2FC64EB9" w14:textId="77777777" w:rsidR="00390093" w:rsidRPr="003C38CF" w:rsidRDefault="00390093" w:rsidP="0019721B">
            <w:pPr>
              <w:pStyle w:val="pformab"/>
              <w:spacing w:before="40" w:after="40"/>
              <w:ind w:right="167"/>
              <w:rPr>
                <w:rFonts w:ascii="Arial" w:hAnsi="Arial"/>
                <w:b/>
                <w:color w:val="auto"/>
                <w:sz w:val="20"/>
              </w:rPr>
            </w:pPr>
            <w:r w:rsidRPr="00F9362D">
              <w:rPr>
                <w:rFonts w:ascii="Arial MT Pro" w:hAnsi="Arial MT Pro"/>
                <w:b/>
                <w:color w:val="auto"/>
                <w:sz w:val="20"/>
              </w:rPr>
              <w:t>Revenue</w:t>
            </w:r>
          </w:p>
        </w:tc>
        <w:tc>
          <w:tcPr>
            <w:tcW w:w="1485" w:type="dxa"/>
            <w:tcBorders>
              <w:left w:val="double" w:sz="4" w:space="0" w:color="auto"/>
              <w:right w:val="double" w:sz="4" w:space="0" w:color="auto"/>
            </w:tcBorders>
            <w:shd w:val="clear" w:color="auto" w:fill="FFFFFF"/>
            <w:vAlign w:val="bottom"/>
          </w:tcPr>
          <w:p w14:paraId="65C6ED3D" w14:textId="77777777" w:rsidR="00390093" w:rsidRDefault="00390093" w:rsidP="0019721B">
            <w:pPr>
              <w:pStyle w:val="pformab"/>
              <w:spacing w:before="40" w:after="40"/>
              <w:ind w:right="277"/>
              <w:jc w:val="right"/>
              <w:rPr>
                <w:rFonts w:ascii="Arial" w:hAnsi="Arial"/>
                <w:color w:val="auto"/>
                <w:sz w:val="20"/>
              </w:rPr>
            </w:pPr>
          </w:p>
        </w:tc>
        <w:tc>
          <w:tcPr>
            <w:tcW w:w="1410" w:type="dxa"/>
            <w:tcBorders>
              <w:left w:val="double" w:sz="4" w:space="0" w:color="auto"/>
            </w:tcBorders>
            <w:shd w:val="clear" w:color="auto" w:fill="FFFFFF"/>
            <w:vAlign w:val="bottom"/>
          </w:tcPr>
          <w:p w14:paraId="1B883BCB" w14:textId="77777777" w:rsidR="00390093" w:rsidRPr="00F9362D" w:rsidRDefault="00390093" w:rsidP="0019721B">
            <w:pPr>
              <w:pStyle w:val="pformab"/>
              <w:tabs>
                <w:tab w:val="decimal" w:pos="937"/>
              </w:tabs>
              <w:spacing w:before="0" w:after="40"/>
              <w:rPr>
                <w:rFonts w:ascii="Arial MT Pro" w:hAnsi="Arial MT Pro"/>
                <w:color w:val="auto"/>
                <w:sz w:val="20"/>
              </w:rPr>
            </w:pPr>
          </w:p>
        </w:tc>
      </w:tr>
      <w:tr w:rsidR="00390093" w14:paraId="495F9337" w14:textId="77777777" w:rsidTr="005B3B09">
        <w:trPr>
          <w:cantSplit/>
        </w:trPr>
        <w:tc>
          <w:tcPr>
            <w:tcW w:w="5940" w:type="dxa"/>
            <w:tcBorders>
              <w:right w:val="double" w:sz="4" w:space="0" w:color="auto"/>
            </w:tcBorders>
            <w:shd w:val="clear" w:color="auto" w:fill="FFFFFF"/>
            <w:vAlign w:val="bottom"/>
          </w:tcPr>
          <w:p w14:paraId="16B6B431"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Service revenue</w:t>
            </w:r>
          </w:p>
        </w:tc>
        <w:tc>
          <w:tcPr>
            <w:tcW w:w="1485" w:type="dxa"/>
            <w:tcBorders>
              <w:left w:val="double" w:sz="4" w:space="0" w:color="auto"/>
              <w:right w:val="double" w:sz="4" w:space="0" w:color="auto"/>
            </w:tcBorders>
            <w:shd w:val="clear" w:color="auto" w:fill="FFFFFF"/>
            <w:vAlign w:val="bottom"/>
          </w:tcPr>
          <w:p w14:paraId="7A2B8228" w14:textId="77777777" w:rsidR="00390093" w:rsidRDefault="00390093" w:rsidP="0019721B">
            <w:pPr>
              <w:pStyle w:val="pformab"/>
              <w:spacing w:before="40" w:after="40"/>
              <w:ind w:right="277"/>
              <w:jc w:val="right"/>
              <w:rPr>
                <w:rFonts w:ascii="Arial" w:hAnsi="Arial"/>
                <w:color w:val="auto"/>
                <w:sz w:val="20"/>
              </w:rPr>
            </w:pPr>
          </w:p>
        </w:tc>
        <w:tc>
          <w:tcPr>
            <w:tcW w:w="1410" w:type="dxa"/>
            <w:tcBorders>
              <w:left w:val="double" w:sz="4" w:space="0" w:color="auto"/>
            </w:tcBorders>
            <w:shd w:val="clear" w:color="auto" w:fill="FFFFFF"/>
            <w:vAlign w:val="bottom"/>
          </w:tcPr>
          <w:p w14:paraId="722D27DF"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$650,000</w:t>
            </w:r>
          </w:p>
        </w:tc>
      </w:tr>
      <w:tr w:rsidR="00390093" w14:paraId="015E7BDD" w14:textId="77777777" w:rsidTr="005B3B09">
        <w:trPr>
          <w:cantSplit/>
        </w:trPr>
        <w:tc>
          <w:tcPr>
            <w:tcW w:w="5940" w:type="dxa"/>
            <w:tcBorders>
              <w:right w:val="double" w:sz="4" w:space="0" w:color="auto"/>
            </w:tcBorders>
            <w:shd w:val="clear" w:color="auto" w:fill="FFFFFF"/>
            <w:vAlign w:val="bottom"/>
          </w:tcPr>
          <w:p w14:paraId="729F92E6" w14:textId="77777777" w:rsidR="00390093" w:rsidRPr="003C38CF" w:rsidRDefault="00390093" w:rsidP="0019721B">
            <w:pPr>
              <w:pStyle w:val="pformab"/>
              <w:tabs>
                <w:tab w:val="left" w:pos="332"/>
                <w:tab w:val="left" w:pos="717"/>
              </w:tabs>
              <w:spacing w:before="40" w:after="40"/>
              <w:ind w:right="167"/>
              <w:rPr>
                <w:rFonts w:ascii="Arial" w:hAnsi="Arial"/>
                <w:b/>
                <w:color w:val="auto"/>
                <w:sz w:val="20"/>
              </w:rPr>
            </w:pPr>
            <w:r w:rsidRPr="00F9362D">
              <w:rPr>
                <w:rFonts w:ascii="Arial MT Pro" w:hAnsi="Arial MT Pro"/>
                <w:b/>
                <w:color w:val="auto"/>
                <w:sz w:val="20"/>
              </w:rPr>
              <w:t>Expenses</w:t>
            </w:r>
          </w:p>
        </w:tc>
        <w:tc>
          <w:tcPr>
            <w:tcW w:w="1485" w:type="dxa"/>
            <w:tcBorders>
              <w:left w:val="double" w:sz="4" w:space="0" w:color="auto"/>
              <w:right w:val="double" w:sz="4" w:space="0" w:color="auto"/>
            </w:tcBorders>
            <w:shd w:val="clear" w:color="auto" w:fill="FFFFFF"/>
            <w:vAlign w:val="bottom"/>
          </w:tcPr>
          <w:p w14:paraId="6ED36D4D" w14:textId="77777777" w:rsidR="00390093" w:rsidRDefault="00390093" w:rsidP="0019721B">
            <w:pPr>
              <w:pStyle w:val="pformab"/>
              <w:spacing w:before="40" w:after="40"/>
              <w:ind w:right="277"/>
              <w:jc w:val="right"/>
              <w:rPr>
                <w:rFonts w:ascii="Arial" w:hAnsi="Arial"/>
                <w:color w:val="auto"/>
                <w:sz w:val="20"/>
              </w:rPr>
            </w:pPr>
          </w:p>
        </w:tc>
        <w:tc>
          <w:tcPr>
            <w:tcW w:w="1410" w:type="dxa"/>
            <w:tcBorders>
              <w:left w:val="double" w:sz="4" w:space="0" w:color="auto"/>
            </w:tcBorders>
            <w:shd w:val="clear" w:color="auto" w:fill="FFFFFF"/>
            <w:vAlign w:val="bottom"/>
          </w:tcPr>
          <w:p w14:paraId="4015049B"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31B80351" w14:textId="77777777" w:rsidTr="005B3B09">
        <w:trPr>
          <w:cantSplit/>
        </w:trPr>
        <w:tc>
          <w:tcPr>
            <w:tcW w:w="5940" w:type="dxa"/>
            <w:tcBorders>
              <w:right w:val="double" w:sz="4" w:space="0" w:color="auto"/>
            </w:tcBorders>
            <w:shd w:val="clear" w:color="auto" w:fill="FFFFFF"/>
            <w:vAlign w:val="bottom"/>
          </w:tcPr>
          <w:p w14:paraId="20C280B0"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Salar</w:t>
            </w:r>
            <w:r w:rsidR="0044071C" w:rsidRPr="00F9362D">
              <w:rPr>
                <w:rFonts w:ascii="Arial MT Pro" w:hAnsi="Arial MT Pro"/>
                <w:color w:val="auto"/>
                <w:sz w:val="20"/>
              </w:rPr>
              <w:t>ies</w:t>
            </w:r>
            <w:r w:rsidRPr="00F9362D">
              <w:rPr>
                <w:rFonts w:ascii="Arial MT Pro" w:hAnsi="Arial MT Pro"/>
                <w:color w:val="auto"/>
                <w:sz w:val="20"/>
              </w:rPr>
              <w:t xml:space="preserve"> expense</w:t>
            </w:r>
          </w:p>
        </w:tc>
        <w:tc>
          <w:tcPr>
            <w:tcW w:w="1485" w:type="dxa"/>
            <w:tcBorders>
              <w:left w:val="double" w:sz="4" w:space="0" w:color="auto"/>
              <w:right w:val="double" w:sz="4" w:space="0" w:color="auto"/>
            </w:tcBorders>
            <w:shd w:val="clear" w:color="auto" w:fill="FFFFFF"/>
            <w:vAlign w:val="bottom"/>
          </w:tcPr>
          <w:p w14:paraId="60CFAAA4"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$280,000</w:t>
            </w:r>
          </w:p>
        </w:tc>
        <w:tc>
          <w:tcPr>
            <w:tcW w:w="1410" w:type="dxa"/>
            <w:tcBorders>
              <w:left w:val="double" w:sz="4" w:space="0" w:color="auto"/>
            </w:tcBorders>
            <w:shd w:val="clear" w:color="auto" w:fill="FFFFFF"/>
            <w:vAlign w:val="bottom"/>
          </w:tcPr>
          <w:p w14:paraId="19D23E98"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4711EFEF" w14:textId="77777777" w:rsidTr="005B3B09">
        <w:trPr>
          <w:cantSplit/>
        </w:trPr>
        <w:tc>
          <w:tcPr>
            <w:tcW w:w="5940" w:type="dxa"/>
            <w:tcBorders>
              <w:right w:val="double" w:sz="4" w:space="0" w:color="auto"/>
            </w:tcBorders>
            <w:shd w:val="clear" w:color="auto" w:fill="FFFFFF"/>
            <w:vAlign w:val="bottom"/>
          </w:tcPr>
          <w:p w14:paraId="7B6419CE"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Repairs expense</w:t>
            </w:r>
          </w:p>
        </w:tc>
        <w:tc>
          <w:tcPr>
            <w:tcW w:w="1485" w:type="dxa"/>
            <w:tcBorders>
              <w:left w:val="double" w:sz="4" w:space="0" w:color="auto"/>
              <w:right w:val="double" w:sz="4" w:space="0" w:color="auto"/>
            </w:tcBorders>
            <w:shd w:val="clear" w:color="auto" w:fill="FFFFFF"/>
            <w:vAlign w:val="bottom"/>
          </w:tcPr>
          <w:p w14:paraId="4A3EFCCE"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30,000</w:t>
            </w:r>
          </w:p>
        </w:tc>
        <w:tc>
          <w:tcPr>
            <w:tcW w:w="1410" w:type="dxa"/>
            <w:tcBorders>
              <w:left w:val="double" w:sz="4" w:space="0" w:color="auto"/>
            </w:tcBorders>
            <w:shd w:val="clear" w:color="auto" w:fill="FFFFFF"/>
            <w:vAlign w:val="bottom"/>
          </w:tcPr>
          <w:p w14:paraId="6D75462C"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1A876FB4" w14:textId="77777777" w:rsidTr="005B3B09">
        <w:trPr>
          <w:cantSplit/>
        </w:trPr>
        <w:tc>
          <w:tcPr>
            <w:tcW w:w="5940" w:type="dxa"/>
            <w:tcBorders>
              <w:right w:val="double" w:sz="4" w:space="0" w:color="auto"/>
            </w:tcBorders>
            <w:shd w:val="clear" w:color="auto" w:fill="FFFFFF"/>
            <w:vAlign w:val="bottom"/>
          </w:tcPr>
          <w:p w14:paraId="162E77AC"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Utilities expense</w:t>
            </w:r>
          </w:p>
        </w:tc>
        <w:tc>
          <w:tcPr>
            <w:tcW w:w="1485" w:type="dxa"/>
            <w:tcBorders>
              <w:left w:val="double" w:sz="4" w:space="0" w:color="auto"/>
              <w:right w:val="double" w:sz="4" w:space="0" w:color="auto"/>
            </w:tcBorders>
            <w:shd w:val="clear" w:color="auto" w:fill="FFFFFF"/>
            <w:vAlign w:val="bottom"/>
          </w:tcPr>
          <w:p w14:paraId="0FB1BEC7"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25,000</w:t>
            </w:r>
          </w:p>
        </w:tc>
        <w:tc>
          <w:tcPr>
            <w:tcW w:w="1410" w:type="dxa"/>
            <w:tcBorders>
              <w:left w:val="double" w:sz="4" w:space="0" w:color="auto"/>
            </w:tcBorders>
            <w:shd w:val="clear" w:color="auto" w:fill="FFFFFF"/>
            <w:vAlign w:val="bottom"/>
          </w:tcPr>
          <w:p w14:paraId="30F0A219"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1EA1E895" w14:textId="77777777" w:rsidTr="005B3B09">
        <w:trPr>
          <w:cantSplit/>
        </w:trPr>
        <w:tc>
          <w:tcPr>
            <w:tcW w:w="5940" w:type="dxa"/>
            <w:tcBorders>
              <w:right w:val="double" w:sz="4" w:space="0" w:color="auto"/>
            </w:tcBorders>
            <w:shd w:val="clear" w:color="auto" w:fill="FFFFFF"/>
            <w:vAlign w:val="bottom"/>
          </w:tcPr>
          <w:p w14:paraId="58D4FEF7" w14:textId="77777777" w:rsidR="00390093" w:rsidRDefault="00390093" w:rsidP="00153454">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00153454" w:rsidRPr="00F9362D">
              <w:rPr>
                <w:rFonts w:ascii="Arial MT Pro" w:hAnsi="Arial MT Pro"/>
                <w:color w:val="auto"/>
                <w:sz w:val="20"/>
              </w:rPr>
              <w:t>Interest expense</w:t>
            </w:r>
          </w:p>
        </w:tc>
        <w:tc>
          <w:tcPr>
            <w:tcW w:w="1485" w:type="dxa"/>
            <w:tcBorders>
              <w:left w:val="double" w:sz="4" w:space="0" w:color="auto"/>
              <w:right w:val="double" w:sz="4" w:space="0" w:color="auto"/>
            </w:tcBorders>
            <w:shd w:val="clear" w:color="auto" w:fill="FFFFFF"/>
            <w:vAlign w:val="bottom"/>
          </w:tcPr>
          <w:p w14:paraId="7E463ADE"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    1</w:t>
            </w:r>
            <w:r w:rsidR="00153454" w:rsidRPr="00F9362D">
              <w:rPr>
                <w:rFonts w:ascii="Arial MT Pro" w:hAnsi="Arial MT Pro"/>
                <w:color w:val="auto"/>
                <w:sz w:val="20"/>
              </w:rPr>
              <w:t>4</w:t>
            </w:r>
            <w:r w:rsidRPr="00F9362D">
              <w:rPr>
                <w:rFonts w:ascii="Arial MT Pro" w:hAnsi="Arial MT Pro"/>
                <w:color w:val="auto"/>
                <w:sz w:val="20"/>
              </w:rPr>
              <w:t>,000</w:t>
            </w:r>
          </w:p>
        </w:tc>
        <w:tc>
          <w:tcPr>
            <w:tcW w:w="1410" w:type="dxa"/>
            <w:tcBorders>
              <w:left w:val="double" w:sz="4" w:space="0" w:color="auto"/>
            </w:tcBorders>
            <w:shd w:val="clear" w:color="auto" w:fill="FFFFFF"/>
            <w:vAlign w:val="bottom"/>
          </w:tcPr>
          <w:p w14:paraId="674D617D"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5D4368E8" w14:textId="77777777" w:rsidTr="005B3B09">
        <w:trPr>
          <w:cantSplit/>
        </w:trPr>
        <w:tc>
          <w:tcPr>
            <w:tcW w:w="5940" w:type="dxa"/>
            <w:tcBorders>
              <w:right w:val="double" w:sz="4" w:space="0" w:color="auto"/>
            </w:tcBorders>
            <w:shd w:val="clear" w:color="auto" w:fill="FFFFFF"/>
            <w:vAlign w:val="bottom"/>
          </w:tcPr>
          <w:p w14:paraId="44644C62" w14:textId="77777777" w:rsidR="00390093" w:rsidRDefault="00390093" w:rsidP="00153454">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00153454" w:rsidRPr="00F9362D">
              <w:rPr>
                <w:rFonts w:ascii="Arial MT Pro" w:hAnsi="Arial MT Pro"/>
                <w:color w:val="auto"/>
                <w:sz w:val="20"/>
              </w:rPr>
              <w:t>Property tax expense</w:t>
            </w:r>
          </w:p>
        </w:tc>
        <w:tc>
          <w:tcPr>
            <w:tcW w:w="1485" w:type="dxa"/>
            <w:tcBorders>
              <w:left w:val="double" w:sz="4" w:space="0" w:color="auto"/>
              <w:right w:val="double" w:sz="4" w:space="0" w:color="auto"/>
            </w:tcBorders>
            <w:shd w:val="clear" w:color="auto" w:fill="FFFFFF"/>
            <w:vAlign w:val="bottom"/>
          </w:tcPr>
          <w:p w14:paraId="56D3248A" w14:textId="77777777" w:rsidR="00390093" w:rsidRPr="00423258" w:rsidRDefault="00B41D45" w:rsidP="00762DD6">
            <w:pPr>
              <w:pStyle w:val="pformab"/>
              <w:spacing w:before="40" w:after="40"/>
              <w:ind w:right="30"/>
              <w:jc w:val="right"/>
              <w:rPr>
                <w:rFonts w:ascii="Arial" w:hAnsi="Arial"/>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1</w:t>
            </w:r>
            <w:r w:rsidR="00153454" w:rsidRPr="00F9362D">
              <w:rPr>
                <w:rFonts w:ascii="Arial MT Pro" w:hAnsi="Arial MT Pro"/>
                <w:color w:val="auto"/>
                <w:sz w:val="20"/>
                <w:u w:val="single"/>
              </w:rPr>
              <w:t>0</w:t>
            </w:r>
            <w:r w:rsidR="00390093" w:rsidRPr="00F9362D">
              <w:rPr>
                <w:rFonts w:ascii="Arial MT Pro" w:hAnsi="Arial MT Pro"/>
                <w:color w:val="auto"/>
                <w:sz w:val="20"/>
                <w:u w:val="single"/>
              </w:rPr>
              <w:t>,000</w:t>
            </w:r>
          </w:p>
        </w:tc>
        <w:tc>
          <w:tcPr>
            <w:tcW w:w="1410" w:type="dxa"/>
            <w:tcBorders>
              <w:left w:val="double" w:sz="4" w:space="0" w:color="auto"/>
            </w:tcBorders>
            <w:shd w:val="clear" w:color="auto" w:fill="FFFFFF"/>
            <w:vAlign w:val="bottom"/>
          </w:tcPr>
          <w:p w14:paraId="7D2DB345" w14:textId="77777777" w:rsidR="00390093" w:rsidRPr="00F9362D" w:rsidRDefault="00390093" w:rsidP="00EA6C2F">
            <w:pPr>
              <w:pStyle w:val="pformab"/>
              <w:spacing w:before="0" w:after="40"/>
              <w:jc w:val="right"/>
              <w:rPr>
                <w:rFonts w:ascii="Arial MT Pro" w:hAnsi="Arial MT Pro"/>
                <w:color w:val="auto"/>
                <w:sz w:val="20"/>
                <w:u w:val="single"/>
              </w:rPr>
            </w:pPr>
          </w:p>
        </w:tc>
      </w:tr>
      <w:tr w:rsidR="00390093" w14:paraId="72E5CEA1" w14:textId="77777777" w:rsidTr="005B3B09">
        <w:trPr>
          <w:cantSplit/>
        </w:trPr>
        <w:tc>
          <w:tcPr>
            <w:tcW w:w="5940" w:type="dxa"/>
            <w:tcBorders>
              <w:right w:val="double" w:sz="4" w:space="0" w:color="auto"/>
            </w:tcBorders>
            <w:shd w:val="clear" w:color="auto" w:fill="FFFFFF"/>
            <w:vAlign w:val="bottom"/>
          </w:tcPr>
          <w:p w14:paraId="7E1C7C72"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Pr="00F9362D">
              <w:rPr>
                <w:rFonts w:ascii="Arial MT Pro" w:hAnsi="Arial MT Pro"/>
                <w:color w:val="auto"/>
                <w:sz w:val="20"/>
              </w:rPr>
              <w:tab/>
              <w:t>Total expenses</w:t>
            </w:r>
          </w:p>
        </w:tc>
        <w:tc>
          <w:tcPr>
            <w:tcW w:w="1485" w:type="dxa"/>
            <w:tcBorders>
              <w:left w:val="double" w:sz="4" w:space="0" w:color="auto"/>
              <w:right w:val="double" w:sz="4" w:space="0" w:color="auto"/>
            </w:tcBorders>
            <w:shd w:val="clear" w:color="auto" w:fill="FFFFFF"/>
            <w:vAlign w:val="bottom"/>
          </w:tcPr>
          <w:p w14:paraId="25DF1E65" w14:textId="77777777" w:rsidR="00390093" w:rsidRDefault="00390093" w:rsidP="0019721B">
            <w:pPr>
              <w:pStyle w:val="pformab"/>
              <w:spacing w:before="40" w:after="40"/>
              <w:ind w:right="277"/>
              <w:jc w:val="right"/>
              <w:rPr>
                <w:rFonts w:ascii="Arial" w:hAnsi="Arial"/>
                <w:color w:val="auto"/>
                <w:sz w:val="20"/>
              </w:rPr>
            </w:pPr>
          </w:p>
        </w:tc>
        <w:tc>
          <w:tcPr>
            <w:tcW w:w="1410" w:type="dxa"/>
            <w:tcBorders>
              <w:left w:val="double" w:sz="4" w:space="0" w:color="auto"/>
            </w:tcBorders>
            <w:shd w:val="clear" w:color="auto" w:fill="FFFFFF"/>
            <w:vAlign w:val="bottom"/>
          </w:tcPr>
          <w:p w14:paraId="7B9DE1A1" w14:textId="77777777" w:rsidR="00390093" w:rsidRPr="00F9362D" w:rsidRDefault="00B41D45"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359,000</w:t>
            </w:r>
          </w:p>
        </w:tc>
      </w:tr>
      <w:tr w:rsidR="00390093" w14:paraId="51695433" w14:textId="77777777" w:rsidTr="005B3B09">
        <w:trPr>
          <w:cantSplit/>
        </w:trPr>
        <w:tc>
          <w:tcPr>
            <w:tcW w:w="5940" w:type="dxa"/>
            <w:tcBorders>
              <w:right w:val="double" w:sz="4" w:space="0" w:color="auto"/>
            </w:tcBorders>
            <w:shd w:val="clear" w:color="auto" w:fill="FFFFFF"/>
            <w:vAlign w:val="bottom"/>
          </w:tcPr>
          <w:p w14:paraId="7534DB1D"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Net income</w:t>
            </w:r>
          </w:p>
        </w:tc>
        <w:tc>
          <w:tcPr>
            <w:tcW w:w="1485" w:type="dxa"/>
            <w:tcBorders>
              <w:left w:val="double" w:sz="4" w:space="0" w:color="auto"/>
              <w:right w:val="double" w:sz="4" w:space="0" w:color="auto"/>
            </w:tcBorders>
            <w:shd w:val="clear" w:color="auto" w:fill="FFFFFF"/>
            <w:vAlign w:val="bottom"/>
          </w:tcPr>
          <w:p w14:paraId="07C6E5A5" w14:textId="77777777" w:rsidR="00390093" w:rsidRDefault="00390093" w:rsidP="0019721B">
            <w:pPr>
              <w:pStyle w:val="pformab"/>
              <w:spacing w:before="40" w:after="40"/>
              <w:ind w:right="277"/>
              <w:jc w:val="right"/>
              <w:rPr>
                <w:rFonts w:ascii="Arial" w:hAnsi="Arial"/>
                <w:color w:val="auto"/>
                <w:sz w:val="20"/>
              </w:rPr>
            </w:pPr>
          </w:p>
        </w:tc>
        <w:tc>
          <w:tcPr>
            <w:tcW w:w="1410" w:type="dxa"/>
            <w:tcBorders>
              <w:left w:val="double" w:sz="4" w:space="0" w:color="auto"/>
            </w:tcBorders>
            <w:shd w:val="clear" w:color="auto" w:fill="FFFFFF"/>
            <w:vAlign w:val="bottom"/>
          </w:tcPr>
          <w:p w14:paraId="74649306" w14:textId="77777777" w:rsidR="00390093" w:rsidRPr="00F9362D" w:rsidRDefault="00390093" w:rsidP="00EA6C2F">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$291,000</w:t>
            </w:r>
          </w:p>
        </w:tc>
      </w:tr>
    </w:tbl>
    <w:p w14:paraId="58CF0C9C" w14:textId="77777777" w:rsidR="00390093" w:rsidRDefault="00390093" w:rsidP="00390093"/>
    <w:p w14:paraId="0A20FA28" w14:textId="77777777" w:rsidR="005F6255" w:rsidRDefault="00390093" w:rsidP="005B3B09">
      <w:pPr>
        <w:pStyle w:val="ph5reqns"/>
        <w:shd w:val="clear" w:color="auto" w:fill="FFFFFF"/>
        <w:tabs>
          <w:tab w:val="right" w:pos="8855"/>
        </w:tabs>
        <w:spacing w:after="120"/>
        <w:outlineLvl w:val="0"/>
        <w:rPr>
          <w:color w:val="auto"/>
        </w:rPr>
      </w:pPr>
      <w:r w:rsidRPr="001C6BAA">
        <w:rPr>
          <w:color w:val="auto"/>
        </w:rPr>
        <w:t>Req. 2</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40"/>
        <w:gridCol w:w="1488"/>
      </w:tblGrid>
      <w:tr w:rsidR="00390093" w14:paraId="54E407F4" w14:textId="77777777" w:rsidTr="003C38CF">
        <w:trPr>
          <w:cantSplit/>
          <w:trHeight w:val="318"/>
        </w:trPr>
        <w:tc>
          <w:tcPr>
            <w:tcW w:w="8928" w:type="dxa"/>
            <w:gridSpan w:val="2"/>
            <w:tcBorders>
              <w:top w:val="double" w:sz="4" w:space="0" w:color="auto"/>
            </w:tcBorders>
            <w:shd w:val="clear" w:color="auto" w:fill="FFFFFF"/>
            <w:vAlign w:val="bottom"/>
          </w:tcPr>
          <w:p w14:paraId="647418B0" w14:textId="1742BBB2" w:rsidR="00390093" w:rsidRPr="00F9362D" w:rsidRDefault="00390093" w:rsidP="0019721B">
            <w:pPr>
              <w:pStyle w:val="pformhead"/>
              <w:spacing w:before="40" w:after="40"/>
              <w:rPr>
                <w:rFonts w:ascii="Arial MT Pro" w:hAnsi="Arial MT Pro"/>
                <w:b/>
                <w:color w:val="auto"/>
                <w:sz w:val="20"/>
              </w:rPr>
            </w:pPr>
            <w:r w:rsidRPr="001C6BAA">
              <w:rPr>
                <w:color w:val="auto"/>
              </w:rPr>
              <w:tab/>
            </w:r>
            <w:r w:rsidR="00D00035" w:rsidRPr="00F9362D">
              <w:rPr>
                <w:rFonts w:ascii="Arial MT Pro" w:hAnsi="Arial MT Pro"/>
                <w:b/>
                <w:color w:val="auto"/>
                <w:sz w:val="20"/>
              </w:rPr>
              <w:t>HARADA OFFICE CLEANING</w:t>
            </w:r>
          </w:p>
        </w:tc>
      </w:tr>
      <w:tr w:rsidR="00390093" w14:paraId="0E30BCC2" w14:textId="77777777" w:rsidTr="003C38CF">
        <w:trPr>
          <w:cantSplit/>
          <w:trHeight w:val="318"/>
        </w:trPr>
        <w:tc>
          <w:tcPr>
            <w:tcW w:w="8928" w:type="dxa"/>
            <w:gridSpan w:val="2"/>
            <w:tcBorders>
              <w:bottom w:val="single" w:sz="4" w:space="0" w:color="auto"/>
            </w:tcBorders>
            <w:shd w:val="clear" w:color="auto" w:fill="FFFFFF"/>
            <w:vAlign w:val="bottom"/>
          </w:tcPr>
          <w:p w14:paraId="4B120AAF"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Statement of Owner</w:t>
            </w:r>
            <w:r w:rsidR="00942890" w:rsidRPr="00F9362D">
              <w:rPr>
                <w:rFonts w:ascii="Arial MT Pro" w:hAnsi="Arial MT Pro"/>
                <w:color w:val="auto"/>
                <w:sz w:val="20"/>
              </w:rPr>
              <w:t>’</w:t>
            </w:r>
            <w:r w:rsidRPr="00F9362D">
              <w:rPr>
                <w:rFonts w:ascii="Arial MT Pro" w:hAnsi="Arial MT Pro"/>
                <w:color w:val="auto"/>
                <w:sz w:val="20"/>
              </w:rPr>
              <w:t>s Equity</w:t>
            </w:r>
          </w:p>
        </w:tc>
      </w:tr>
      <w:tr w:rsidR="00390093" w14:paraId="130CC863" w14:textId="77777777" w:rsidTr="003C38CF">
        <w:trPr>
          <w:cantSplit/>
          <w:trHeight w:val="318"/>
        </w:trPr>
        <w:tc>
          <w:tcPr>
            <w:tcW w:w="8928" w:type="dxa"/>
            <w:gridSpan w:val="2"/>
            <w:tcBorders>
              <w:top w:val="single" w:sz="4" w:space="0" w:color="auto"/>
              <w:bottom w:val="double" w:sz="4" w:space="0" w:color="auto"/>
            </w:tcBorders>
            <w:shd w:val="clear" w:color="auto" w:fill="FFFFFF"/>
            <w:vAlign w:val="bottom"/>
          </w:tcPr>
          <w:p w14:paraId="7EC62881" w14:textId="2CE42EEC"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Year Ended December 31, </w:t>
            </w:r>
            <w:r w:rsidR="00993F90" w:rsidRPr="00F9362D">
              <w:rPr>
                <w:rFonts w:ascii="Arial MT Pro" w:hAnsi="Arial MT Pro"/>
                <w:color w:val="auto"/>
                <w:sz w:val="20"/>
              </w:rPr>
              <w:t>2023</w:t>
            </w:r>
          </w:p>
        </w:tc>
      </w:tr>
      <w:tr w:rsidR="00390093" w14:paraId="2325C703" w14:textId="77777777" w:rsidTr="003C38CF">
        <w:trPr>
          <w:cantSplit/>
          <w:trHeight w:val="338"/>
        </w:trPr>
        <w:tc>
          <w:tcPr>
            <w:tcW w:w="7440" w:type="dxa"/>
            <w:tcBorders>
              <w:right w:val="double" w:sz="4" w:space="0" w:color="auto"/>
            </w:tcBorders>
            <w:shd w:val="clear" w:color="auto" w:fill="FFFFFF"/>
            <w:vAlign w:val="bottom"/>
          </w:tcPr>
          <w:p w14:paraId="6C704A9D" w14:textId="48E8D7EB" w:rsidR="00390093" w:rsidRDefault="00390093" w:rsidP="0019721B">
            <w:pPr>
              <w:pStyle w:val="pformab"/>
              <w:spacing w:before="40" w:after="40"/>
              <w:ind w:right="276"/>
              <w:rPr>
                <w:rFonts w:ascii="Arial" w:hAnsi="Arial"/>
                <w:color w:val="auto"/>
                <w:sz w:val="20"/>
              </w:rPr>
            </w:pPr>
            <w:r w:rsidRPr="00F9362D">
              <w:rPr>
                <w:rFonts w:ascii="Arial MT Pro" w:hAnsi="Arial MT Pro"/>
                <w:color w:val="auto"/>
                <w:sz w:val="20"/>
              </w:rPr>
              <w:t xml:space="preserve">Y. Harada, capital, January 1, </w:t>
            </w:r>
            <w:r w:rsidR="00993F90" w:rsidRPr="00F9362D">
              <w:rPr>
                <w:rFonts w:ascii="Arial MT Pro" w:hAnsi="Arial MT Pro"/>
                <w:color w:val="auto"/>
                <w:sz w:val="20"/>
              </w:rPr>
              <w:t>2023</w:t>
            </w:r>
          </w:p>
        </w:tc>
        <w:tc>
          <w:tcPr>
            <w:tcW w:w="1488" w:type="dxa"/>
            <w:tcBorders>
              <w:left w:val="double" w:sz="4" w:space="0" w:color="auto"/>
            </w:tcBorders>
            <w:shd w:val="clear" w:color="auto" w:fill="FFFFFF"/>
            <w:vAlign w:val="bottom"/>
          </w:tcPr>
          <w:p w14:paraId="2AEB6245"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$200,000</w:t>
            </w:r>
          </w:p>
        </w:tc>
      </w:tr>
      <w:tr w:rsidR="00390093" w14:paraId="7E2727A9" w14:textId="77777777" w:rsidTr="003C38CF">
        <w:trPr>
          <w:cantSplit/>
          <w:trHeight w:val="318"/>
        </w:trPr>
        <w:tc>
          <w:tcPr>
            <w:tcW w:w="7440" w:type="dxa"/>
            <w:tcBorders>
              <w:right w:val="double" w:sz="4" w:space="0" w:color="auto"/>
            </w:tcBorders>
            <w:shd w:val="clear" w:color="auto" w:fill="FFFFFF"/>
            <w:vAlign w:val="bottom"/>
          </w:tcPr>
          <w:p w14:paraId="7B507EAD"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Add:</w:t>
            </w:r>
            <w:r w:rsidRPr="00F9362D">
              <w:rPr>
                <w:rFonts w:ascii="Arial MT Pro" w:hAnsi="Arial MT Pro"/>
                <w:color w:val="auto"/>
                <w:sz w:val="20"/>
              </w:rPr>
              <w:tab/>
              <w:t xml:space="preserve">Net income </w:t>
            </w:r>
          </w:p>
        </w:tc>
        <w:tc>
          <w:tcPr>
            <w:tcW w:w="1488" w:type="dxa"/>
            <w:tcBorders>
              <w:left w:val="double" w:sz="4" w:space="0" w:color="auto"/>
            </w:tcBorders>
            <w:shd w:val="clear" w:color="auto" w:fill="FFFFFF"/>
            <w:vAlign w:val="bottom"/>
          </w:tcPr>
          <w:p w14:paraId="5A18A2B7" w14:textId="77777777" w:rsidR="00390093" w:rsidRPr="00F9362D" w:rsidRDefault="00390093"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291,000</w:t>
            </w:r>
          </w:p>
        </w:tc>
      </w:tr>
      <w:tr w:rsidR="00390093" w14:paraId="1CFDA113" w14:textId="77777777" w:rsidTr="003C38CF">
        <w:trPr>
          <w:cantSplit/>
          <w:trHeight w:val="318"/>
        </w:trPr>
        <w:tc>
          <w:tcPr>
            <w:tcW w:w="7440" w:type="dxa"/>
            <w:tcBorders>
              <w:right w:val="double" w:sz="4" w:space="0" w:color="auto"/>
            </w:tcBorders>
            <w:shd w:val="clear" w:color="auto" w:fill="FFFFFF"/>
            <w:vAlign w:val="bottom"/>
          </w:tcPr>
          <w:p w14:paraId="3F296ECA" w14:textId="77777777" w:rsidR="00390093" w:rsidRDefault="00390093" w:rsidP="0019721B">
            <w:pPr>
              <w:pStyle w:val="pformab"/>
              <w:tabs>
                <w:tab w:val="left" w:pos="717"/>
              </w:tabs>
              <w:spacing w:before="40" w:after="40"/>
              <w:ind w:right="277"/>
              <w:rPr>
                <w:rFonts w:ascii="Arial" w:hAnsi="Arial"/>
                <w:color w:val="auto"/>
                <w:sz w:val="20"/>
              </w:rPr>
            </w:pPr>
          </w:p>
        </w:tc>
        <w:tc>
          <w:tcPr>
            <w:tcW w:w="1488" w:type="dxa"/>
            <w:tcBorders>
              <w:left w:val="double" w:sz="4" w:space="0" w:color="auto"/>
            </w:tcBorders>
            <w:shd w:val="clear" w:color="auto" w:fill="FFFFFF"/>
            <w:vAlign w:val="bottom"/>
          </w:tcPr>
          <w:p w14:paraId="338C008B"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491,000</w:t>
            </w:r>
          </w:p>
        </w:tc>
      </w:tr>
      <w:tr w:rsidR="00390093" w14:paraId="08735F65" w14:textId="77777777" w:rsidTr="003C38CF">
        <w:trPr>
          <w:cantSplit/>
          <w:trHeight w:val="318"/>
        </w:trPr>
        <w:tc>
          <w:tcPr>
            <w:tcW w:w="7440" w:type="dxa"/>
            <w:tcBorders>
              <w:right w:val="double" w:sz="4" w:space="0" w:color="auto"/>
            </w:tcBorders>
            <w:shd w:val="clear" w:color="auto" w:fill="FFFFFF"/>
            <w:vAlign w:val="bottom"/>
          </w:tcPr>
          <w:p w14:paraId="491921CE"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Less:</w:t>
            </w:r>
            <w:r w:rsidRPr="00F9362D">
              <w:rPr>
                <w:rFonts w:ascii="Arial MT Pro" w:hAnsi="Arial MT Pro"/>
                <w:color w:val="auto"/>
                <w:sz w:val="20"/>
              </w:rPr>
              <w:tab/>
              <w:t>Withdrawals by owner</w:t>
            </w:r>
          </w:p>
        </w:tc>
        <w:tc>
          <w:tcPr>
            <w:tcW w:w="1488" w:type="dxa"/>
            <w:tcBorders>
              <w:left w:val="double" w:sz="4" w:space="0" w:color="auto"/>
            </w:tcBorders>
            <w:shd w:val="clear" w:color="auto" w:fill="FFFFFF"/>
            <w:vAlign w:val="bottom"/>
          </w:tcPr>
          <w:p w14:paraId="6432B5BF" w14:textId="77777777" w:rsidR="00390093" w:rsidRPr="00F9362D" w:rsidRDefault="00390093"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w:t>
            </w:r>
            <w:r w:rsidR="00C81B47" w:rsidRPr="00F9362D">
              <w:rPr>
                <w:rFonts w:ascii="Arial MT Pro" w:hAnsi="Arial MT Pro"/>
                <w:color w:val="auto"/>
                <w:sz w:val="20"/>
                <w:u w:val="single"/>
              </w:rPr>
              <w:t xml:space="preserve"> </w:t>
            </w:r>
            <w:r w:rsidR="00B41D45" w:rsidRPr="00F9362D">
              <w:rPr>
                <w:rFonts w:ascii="Arial MT Pro" w:hAnsi="Arial MT Pro"/>
                <w:color w:val="auto"/>
                <w:sz w:val="20"/>
                <w:u w:val="single"/>
              </w:rPr>
              <w:t xml:space="preserve"> </w:t>
            </w:r>
            <w:r w:rsidR="00C81B47" w:rsidRPr="00F9362D">
              <w:rPr>
                <w:rFonts w:ascii="Arial MT Pro" w:hAnsi="Arial MT Pro"/>
                <w:color w:val="auto"/>
                <w:sz w:val="20"/>
                <w:u w:val="single"/>
              </w:rPr>
              <w:t xml:space="preserve"> </w:t>
            </w:r>
            <w:r w:rsidRPr="00F9362D">
              <w:rPr>
                <w:rFonts w:ascii="Arial MT Pro" w:hAnsi="Arial MT Pro"/>
                <w:color w:val="auto"/>
                <w:sz w:val="20"/>
                <w:u w:val="single"/>
              </w:rPr>
              <w:t>71,000</w:t>
            </w:r>
          </w:p>
        </w:tc>
      </w:tr>
      <w:tr w:rsidR="00390093" w14:paraId="1F94134F" w14:textId="77777777" w:rsidTr="003C38CF">
        <w:trPr>
          <w:cantSplit/>
          <w:trHeight w:val="318"/>
        </w:trPr>
        <w:tc>
          <w:tcPr>
            <w:tcW w:w="7440" w:type="dxa"/>
            <w:tcBorders>
              <w:right w:val="double" w:sz="4" w:space="0" w:color="auto"/>
            </w:tcBorders>
            <w:shd w:val="clear" w:color="auto" w:fill="FFFFFF"/>
            <w:vAlign w:val="bottom"/>
          </w:tcPr>
          <w:p w14:paraId="4D1F5499" w14:textId="27B03773" w:rsidR="00390093" w:rsidRDefault="00390093" w:rsidP="0019721B">
            <w:pPr>
              <w:pStyle w:val="pformab"/>
              <w:spacing w:before="40" w:after="40"/>
              <w:ind w:right="277"/>
              <w:rPr>
                <w:rFonts w:ascii="Arial" w:hAnsi="Arial"/>
                <w:color w:val="auto"/>
                <w:sz w:val="20"/>
              </w:rPr>
            </w:pPr>
            <w:r w:rsidRPr="00F9362D">
              <w:rPr>
                <w:rFonts w:ascii="Arial MT Pro" w:hAnsi="Arial MT Pro"/>
                <w:color w:val="auto"/>
                <w:sz w:val="20"/>
              </w:rPr>
              <w:t xml:space="preserve">Y. Harada, capital, December 31, </w:t>
            </w:r>
            <w:r w:rsidR="00993F90" w:rsidRPr="00F9362D">
              <w:rPr>
                <w:rFonts w:ascii="Arial MT Pro" w:hAnsi="Arial MT Pro"/>
                <w:color w:val="auto"/>
                <w:sz w:val="20"/>
              </w:rPr>
              <w:t>2023</w:t>
            </w:r>
          </w:p>
        </w:tc>
        <w:tc>
          <w:tcPr>
            <w:tcW w:w="1488" w:type="dxa"/>
            <w:tcBorders>
              <w:left w:val="double" w:sz="4" w:space="0" w:color="auto"/>
            </w:tcBorders>
            <w:shd w:val="clear" w:color="auto" w:fill="FFFFFF"/>
            <w:vAlign w:val="bottom"/>
          </w:tcPr>
          <w:p w14:paraId="45FD402F" w14:textId="77777777" w:rsidR="00390093" w:rsidRPr="00F9362D" w:rsidRDefault="00390093" w:rsidP="00EA6C2F">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$420,000</w:t>
            </w:r>
          </w:p>
        </w:tc>
      </w:tr>
    </w:tbl>
    <w:p w14:paraId="0EB57513" w14:textId="77777777" w:rsidR="00390093" w:rsidRDefault="00390093" w:rsidP="00390093"/>
    <w:p w14:paraId="6259164B" w14:textId="2E4C11E4" w:rsidR="00390093" w:rsidRPr="00F9362D" w:rsidRDefault="00390093" w:rsidP="005B3B09">
      <w:pPr>
        <w:pStyle w:val="ph3full"/>
        <w:shd w:val="clear" w:color="auto" w:fill="FFFFFF"/>
        <w:spacing w:before="0" w:line="360" w:lineRule="auto"/>
        <w:rPr>
          <w:rFonts w:ascii="Arial MT Pro" w:hAnsi="Arial MT Pro"/>
          <w:color w:val="auto"/>
        </w:rPr>
      </w:pPr>
      <w:r>
        <w:rPr>
          <w:i w:val="0"/>
          <w:iCs w:val="0"/>
          <w:color w:val="auto"/>
          <w:sz w:val="24"/>
          <w:szCs w:val="24"/>
        </w:rPr>
        <w:br w:type="page"/>
      </w:r>
      <w:r w:rsidRPr="00F9362D">
        <w:rPr>
          <w:rFonts w:ascii="Arial MT Pro" w:hAnsi="Arial MT Pro"/>
          <w:color w:val="auto"/>
        </w:rPr>
        <w:lastRenderedPageBreak/>
        <w:t xml:space="preserve">(continued)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1-5B</w:t>
      </w:r>
    </w:p>
    <w:p w14:paraId="0EB92486" w14:textId="37572CDF" w:rsidR="00390093" w:rsidRDefault="00390093" w:rsidP="005F6255">
      <w:pPr>
        <w:pStyle w:val="ph5reqns"/>
        <w:shd w:val="clear" w:color="auto" w:fill="FFFFFF"/>
        <w:tabs>
          <w:tab w:val="right" w:pos="8855"/>
        </w:tabs>
        <w:outlineLvl w:val="0"/>
        <w:rPr>
          <w:color w:val="auto"/>
        </w:rPr>
      </w:pPr>
      <w:r w:rsidRPr="001C6BAA">
        <w:rPr>
          <w:color w:val="auto"/>
        </w:rPr>
        <w:t>Req. 3</w:t>
      </w:r>
    </w:p>
    <w:p w14:paraId="09FC2F6D" w14:textId="77777777" w:rsidR="005F6255" w:rsidRPr="00F9362D" w:rsidRDefault="005F6255" w:rsidP="005F6255">
      <w:pPr>
        <w:pStyle w:val="ph5reqns"/>
        <w:shd w:val="clear" w:color="auto" w:fill="FFFFFF"/>
        <w:tabs>
          <w:tab w:val="right" w:pos="8855"/>
        </w:tabs>
        <w:outlineLvl w:val="0"/>
        <w:rPr>
          <w:rFonts w:ascii="Arial MT Pro" w:hAnsi="Arial MT Pro"/>
          <w:color w:val="auto"/>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80"/>
        <w:gridCol w:w="1375"/>
        <w:gridCol w:w="3285"/>
        <w:gridCol w:w="1170"/>
      </w:tblGrid>
      <w:tr w:rsidR="00390093" w14:paraId="6FCA8E9F" w14:textId="77777777" w:rsidTr="0019721B">
        <w:trPr>
          <w:cantSplit/>
        </w:trPr>
        <w:tc>
          <w:tcPr>
            <w:tcW w:w="8910" w:type="dxa"/>
            <w:gridSpan w:val="4"/>
            <w:tcBorders>
              <w:top w:val="double" w:sz="4" w:space="0" w:color="auto"/>
            </w:tcBorders>
            <w:shd w:val="clear" w:color="auto" w:fill="FFFFFF"/>
            <w:vAlign w:val="bottom"/>
          </w:tcPr>
          <w:p w14:paraId="6FBAE405" w14:textId="77777777" w:rsidR="00390093" w:rsidRPr="00F9362D" w:rsidRDefault="00D00035" w:rsidP="0019721B">
            <w:pPr>
              <w:pStyle w:val="pformhead"/>
              <w:spacing w:before="40" w:after="40"/>
              <w:rPr>
                <w:rFonts w:ascii="Arial MT Pro" w:hAnsi="Arial MT Pro"/>
                <w:b/>
                <w:color w:val="auto"/>
                <w:sz w:val="20"/>
              </w:rPr>
            </w:pPr>
            <w:r w:rsidRPr="00F9362D">
              <w:rPr>
                <w:rFonts w:ascii="Arial MT Pro" w:hAnsi="Arial MT Pro"/>
                <w:b/>
                <w:color w:val="auto"/>
                <w:sz w:val="20"/>
              </w:rPr>
              <w:t>HARADA OFFICE CLEANING</w:t>
            </w:r>
          </w:p>
        </w:tc>
      </w:tr>
      <w:tr w:rsidR="00390093" w14:paraId="301A8D9E" w14:textId="77777777" w:rsidTr="0019721B">
        <w:trPr>
          <w:cantSplit/>
        </w:trPr>
        <w:tc>
          <w:tcPr>
            <w:tcW w:w="8910" w:type="dxa"/>
            <w:gridSpan w:val="4"/>
            <w:tcBorders>
              <w:bottom w:val="single" w:sz="4" w:space="0" w:color="auto"/>
            </w:tcBorders>
            <w:shd w:val="clear" w:color="auto" w:fill="FFFFFF"/>
            <w:vAlign w:val="bottom"/>
          </w:tcPr>
          <w:p w14:paraId="48CE5EE0"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Balance Sheet</w:t>
            </w:r>
          </w:p>
        </w:tc>
      </w:tr>
      <w:tr w:rsidR="00390093" w14:paraId="75BB514D" w14:textId="77777777" w:rsidTr="0019721B">
        <w:trPr>
          <w:cantSplit/>
        </w:trPr>
        <w:tc>
          <w:tcPr>
            <w:tcW w:w="8910" w:type="dxa"/>
            <w:gridSpan w:val="4"/>
            <w:tcBorders>
              <w:top w:val="single" w:sz="4" w:space="0" w:color="auto"/>
              <w:bottom w:val="double" w:sz="4" w:space="0" w:color="auto"/>
            </w:tcBorders>
            <w:shd w:val="clear" w:color="auto" w:fill="FFFFFF"/>
            <w:vAlign w:val="bottom"/>
          </w:tcPr>
          <w:p w14:paraId="05B7C2DD" w14:textId="26614712"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December 31, </w:t>
            </w:r>
            <w:r w:rsidR="00993F90" w:rsidRPr="00F9362D">
              <w:rPr>
                <w:rFonts w:ascii="Arial MT Pro" w:hAnsi="Arial MT Pro"/>
                <w:color w:val="auto"/>
                <w:sz w:val="20"/>
              </w:rPr>
              <w:t>2023</w:t>
            </w:r>
          </w:p>
        </w:tc>
      </w:tr>
      <w:tr w:rsidR="00390093" w14:paraId="567DA3AF" w14:textId="77777777" w:rsidTr="003C38CF">
        <w:tc>
          <w:tcPr>
            <w:tcW w:w="3080" w:type="dxa"/>
            <w:tcBorders>
              <w:top w:val="double" w:sz="4" w:space="0" w:color="auto"/>
              <w:right w:val="double" w:sz="4" w:space="0" w:color="auto"/>
            </w:tcBorders>
            <w:shd w:val="clear" w:color="auto" w:fill="FFFFFF"/>
            <w:vAlign w:val="bottom"/>
          </w:tcPr>
          <w:p w14:paraId="2E2AFFF1" w14:textId="77777777" w:rsidR="00390093" w:rsidRPr="003C38CF" w:rsidRDefault="00523F01" w:rsidP="003C38CF">
            <w:pPr>
              <w:pStyle w:val="pformabhead"/>
              <w:spacing w:before="40" w:after="40"/>
              <w:rPr>
                <w:rFonts w:ascii="Arial" w:hAnsi="Arial"/>
                <w:b/>
                <w:color w:val="auto"/>
                <w:sz w:val="20"/>
              </w:rPr>
            </w:pPr>
            <w:r w:rsidRPr="00F9362D">
              <w:rPr>
                <w:rFonts w:ascii="Arial MT Pro" w:hAnsi="Arial MT Pro"/>
                <w:b/>
                <w:color w:val="auto"/>
                <w:sz w:val="20"/>
              </w:rPr>
              <w:t>Assets</w:t>
            </w:r>
          </w:p>
        </w:tc>
        <w:tc>
          <w:tcPr>
            <w:tcW w:w="1375" w:type="dxa"/>
            <w:tcBorders>
              <w:top w:val="double" w:sz="4" w:space="0" w:color="auto"/>
              <w:left w:val="double" w:sz="4" w:space="0" w:color="auto"/>
              <w:right w:val="double" w:sz="4" w:space="0" w:color="auto"/>
            </w:tcBorders>
            <w:shd w:val="clear" w:color="auto" w:fill="FFFFFF"/>
            <w:vAlign w:val="bottom"/>
          </w:tcPr>
          <w:p w14:paraId="42A99BE3" w14:textId="77777777" w:rsidR="00390093" w:rsidRDefault="00390093" w:rsidP="0019721B">
            <w:pPr>
              <w:pStyle w:val="pformabhead"/>
              <w:spacing w:before="40" w:after="40"/>
              <w:jc w:val="right"/>
              <w:rPr>
                <w:rFonts w:ascii="Arial" w:hAnsi="Arial"/>
                <w:color w:val="auto"/>
                <w:sz w:val="20"/>
              </w:rPr>
            </w:pPr>
          </w:p>
        </w:tc>
        <w:tc>
          <w:tcPr>
            <w:tcW w:w="3285" w:type="dxa"/>
            <w:tcBorders>
              <w:top w:val="double" w:sz="4" w:space="0" w:color="auto"/>
              <w:left w:val="double" w:sz="4" w:space="0" w:color="auto"/>
              <w:right w:val="double" w:sz="4" w:space="0" w:color="auto"/>
            </w:tcBorders>
            <w:shd w:val="clear" w:color="auto" w:fill="FFFFFF"/>
            <w:vAlign w:val="bottom"/>
          </w:tcPr>
          <w:p w14:paraId="7FCE3D69" w14:textId="77777777" w:rsidR="00390093" w:rsidRPr="003C38CF" w:rsidRDefault="00523F01" w:rsidP="003C38CF">
            <w:pPr>
              <w:pStyle w:val="pformabhead"/>
              <w:spacing w:before="40" w:after="40"/>
              <w:rPr>
                <w:rFonts w:ascii="Arial" w:hAnsi="Arial"/>
                <w:b/>
                <w:color w:val="auto"/>
                <w:sz w:val="20"/>
              </w:rPr>
            </w:pPr>
            <w:r w:rsidRPr="00F9362D">
              <w:rPr>
                <w:rFonts w:ascii="Arial MT Pro" w:hAnsi="Arial MT Pro"/>
                <w:b/>
                <w:color w:val="auto"/>
                <w:sz w:val="20"/>
              </w:rPr>
              <w:t>Liabilities</w:t>
            </w:r>
          </w:p>
        </w:tc>
        <w:tc>
          <w:tcPr>
            <w:tcW w:w="1170" w:type="dxa"/>
            <w:tcBorders>
              <w:top w:val="double" w:sz="4" w:space="0" w:color="auto"/>
              <w:left w:val="double" w:sz="4" w:space="0" w:color="auto"/>
            </w:tcBorders>
            <w:shd w:val="clear" w:color="auto" w:fill="FFFFFF"/>
            <w:vAlign w:val="bottom"/>
          </w:tcPr>
          <w:p w14:paraId="2616DF34" w14:textId="77777777" w:rsidR="00390093" w:rsidRPr="00F9362D" w:rsidRDefault="00390093" w:rsidP="0019721B">
            <w:pPr>
              <w:pStyle w:val="pformabhead"/>
              <w:spacing w:before="0" w:after="40"/>
              <w:jc w:val="right"/>
              <w:rPr>
                <w:rFonts w:ascii="Arial MT Pro" w:hAnsi="Arial MT Pro"/>
                <w:color w:val="auto"/>
                <w:sz w:val="20"/>
              </w:rPr>
            </w:pPr>
          </w:p>
        </w:tc>
      </w:tr>
      <w:tr w:rsidR="00390093" w14:paraId="6D65742E" w14:textId="77777777" w:rsidTr="003C38CF">
        <w:tc>
          <w:tcPr>
            <w:tcW w:w="3080" w:type="dxa"/>
            <w:tcBorders>
              <w:right w:val="double" w:sz="4" w:space="0" w:color="auto"/>
            </w:tcBorders>
            <w:shd w:val="clear" w:color="auto" w:fill="FFFFFF"/>
            <w:vAlign w:val="bottom"/>
          </w:tcPr>
          <w:p w14:paraId="2CFD4997"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Cash</w:t>
            </w:r>
          </w:p>
        </w:tc>
        <w:tc>
          <w:tcPr>
            <w:tcW w:w="1375" w:type="dxa"/>
            <w:tcBorders>
              <w:left w:val="double" w:sz="4" w:space="0" w:color="auto"/>
              <w:right w:val="double" w:sz="4" w:space="0" w:color="auto"/>
            </w:tcBorders>
            <w:shd w:val="clear" w:color="auto" w:fill="FFFFFF"/>
            <w:vAlign w:val="bottom"/>
          </w:tcPr>
          <w:p w14:paraId="0BFCF79B" w14:textId="77777777" w:rsidR="00390093" w:rsidRDefault="00390093" w:rsidP="00762DD6">
            <w:pPr>
              <w:pStyle w:val="pformab"/>
              <w:spacing w:before="40" w:after="40"/>
              <w:ind w:right="27"/>
              <w:jc w:val="right"/>
              <w:rPr>
                <w:rFonts w:ascii="Arial" w:hAnsi="Arial"/>
                <w:color w:val="auto"/>
                <w:sz w:val="20"/>
              </w:rPr>
            </w:pPr>
            <w:r w:rsidRPr="00F9362D">
              <w:rPr>
                <w:rFonts w:ascii="Arial MT Pro" w:hAnsi="Arial MT Pro"/>
                <w:color w:val="auto"/>
                <w:sz w:val="20"/>
              </w:rPr>
              <w:t>$  25,000</w:t>
            </w:r>
          </w:p>
        </w:tc>
        <w:tc>
          <w:tcPr>
            <w:tcW w:w="3285" w:type="dxa"/>
            <w:tcBorders>
              <w:left w:val="double" w:sz="4" w:space="0" w:color="auto"/>
              <w:right w:val="double" w:sz="4" w:space="0" w:color="auto"/>
            </w:tcBorders>
            <w:shd w:val="clear" w:color="auto" w:fill="FFFFFF"/>
            <w:vAlign w:val="bottom"/>
          </w:tcPr>
          <w:p w14:paraId="02B3AF4F"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payable</w:t>
            </w:r>
          </w:p>
        </w:tc>
        <w:tc>
          <w:tcPr>
            <w:tcW w:w="1170" w:type="dxa"/>
            <w:tcBorders>
              <w:left w:val="double" w:sz="4" w:space="0" w:color="auto"/>
            </w:tcBorders>
            <w:shd w:val="clear" w:color="auto" w:fill="FFFFFF"/>
            <w:vAlign w:val="bottom"/>
          </w:tcPr>
          <w:p w14:paraId="42590D71" w14:textId="6637AE84" w:rsidR="00390093" w:rsidRPr="00F9362D" w:rsidRDefault="00390093" w:rsidP="005012C8">
            <w:pPr>
              <w:pStyle w:val="pformab"/>
              <w:spacing w:before="0" w:after="40"/>
              <w:jc w:val="right"/>
              <w:rPr>
                <w:rFonts w:ascii="Arial MT Pro" w:hAnsi="Arial MT Pro"/>
                <w:color w:val="auto"/>
                <w:sz w:val="20"/>
              </w:rPr>
            </w:pPr>
            <w:r w:rsidRPr="00F9362D">
              <w:rPr>
                <w:rFonts w:ascii="Arial MT Pro" w:hAnsi="Arial MT Pro"/>
                <w:color w:val="auto"/>
                <w:sz w:val="20"/>
              </w:rPr>
              <w:t>$</w:t>
            </w:r>
            <w:r w:rsidR="005012C8" w:rsidRPr="00F9362D">
              <w:rPr>
                <w:rFonts w:ascii="Arial MT Pro" w:hAnsi="Arial MT Pro"/>
                <w:color w:val="auto"/>
                <w:sz w:val="20"/>
              </w:rPr>
              <w:t xml:space="preserve">  </w:t>
            </w:r>
            <w:r w:rsidRPr="00F9362D">
              <w:rPr>
                <w:rFonts w:ascii="Arial MT Pro" w:hAnsi="Arial MT Pro"/>
                <w:color w:val="auto"/>
                <w:sz w:val="20"/>
              </w:rPr>
              <w:t>40,000</w:t>
            </w:r>
          </w:p>
        </w:tc>
      </w:tr>
      <w:tr w:rsidR="00390093" w14:paraId="1511B7E5" w14:textId="77777777" w:rsidTr="003C38CF">
        <w:tc>
          <w:tcPr>
            <w:tcW w:w="3080" w:type="dxa"/>
            <w:tcBorders>
              <w:right w:val="double" w:sz="4" w:space="0" w:color="auto"/>
            </w:tcBorders>
            <w:shd w:val="clear" w:color="auto" w:fill="FFFFFF"/>
            <w:vAlign w:val="bottom"/>
          </w:tcPr>
          <w:p w14:paraId="6826E82B"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receivable</w:t>
            </w:r>
          </w:p>
        </w:tc>
        <w:tc>
          <w:tcPr>
            <w:tcW w:w="1375" w:type="dxa"/>
            <w:tcBorders>
              <w:left w:val="double" w:sz="4" w:space="0" w:color="auto"/>
              <w:right w:val="double" w:sz="4" w:space="0" w:color="auto"/>
            </w:tcBorders>
            <w:shd w:val="clear" w:color="auto" w:fill="FFFFFF"/>
            <w:vAlign w:val="bottom"/>
          </w:tcPr>
          <w:p w14:paraId="37A5A359" w14:textId="77777777" w:rsidR="00390093" w:rsidRDefault="00390093" w:rsidP="00762DD6">
            <w:pPr>
              <w:pStyle w:val="pformab"/>
              <w:spacing w:before="40" w:after="40"/>
              <w:ind w:right="27"/>
              <w:jc w:val="right"/>
              <w:rPr>
                <w:rFonts w:ascii="Arial" w:hAnsi="Arial"/>
                <w:color w:val="auto"/>
                <w:sz w:val="20"/>
              </w:rPr>
            </w:pPr>
            <w:r w:rsidRPr="00F9362D">
              <w:rPr>
                <w:rFonts w:ascii="Arial MT Pro" w:hAnsi="Arial MT Pro"/>
                <w:color w:val="auto"/>
                <w:sz w:val="20"/>
              </w:rPr>
              <w:t>50,000</w:t>
            </w:r>
          </w:p>
        </w:tc>
        <w:tc>
          <w:tcPr>
            <w:tcW w:w="3285" w:type="dxa"/>
            <w:tcBorders>
              <w:left w:val="double" w:sz="4" w:space="0" w:color="auto"/>
              <w:right w:val="double" w:sz="4" w:space="0" w:color="auto"/>
            </w:tcBorders>
            <w:shd w:val="clear" w:color="auto" w:fill="FFFFFF"/>
            <w:vAlign w:val="bottom"/>
          </w:tcPr>
          <w:p w14:paraId="68784C1F"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Interest payable</w:t>
            </w:r>
          </w:p>
        </w:tc>
        <w:tc>
          <w:tcPr>
            <w:tcW w:w="1170" w:type="dxa"/>
            <w:tcBorders>
              <w:left w:val="double" w:sz="4" w:space="0" w:color="auto"/>
            </w:tcBorders>
            <w:shd w:val="clear" w:color="auto" w:fill="FFFFFF"/>
            <w:vAlign w:val="bottom"/>
          </w:tcPr>
          <w:p w14:paraId="6A0D2357"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3,000</w:t>
            </w:r>
          </w:p>
        </w:tc>
      </w:tr>
      <w:tr w:rsidR="00390093" w14:paraId="5C8C5EC6" w14:textId="77777777" w:rsidTr="003C38CF">
        <w:tc>
          <w:tcPr>
            <w:tcW w:w="3080" w:type="dxa"/>
            <w:tcBorders>
              <w:right w:val="double" w:sz="4" w:space="0" w:color="auto"/>
            </w:tcBorders>
            <w:shd w:val="clear" w:color="auto" w:fill="FFFFFF"/>
            <w:vAlign w:val="bottom"/>
          </w:tcPr>
          <w:p w14:paraId="63C88642"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Supplies</w:t>
            </w:r>
          </w:p>
        </w:tc>
        <w:tc>
          <w:tcPr>
            <w:tcW w:w="1375" w:type="dxa"/>
            <w:tcBorders>
              <w:left w:val="double" w:sz="4" w:space="0" w:color="auto"/>
              <w:right w:val="double" w:sz="4" w:space="0" w:color="auto"/>
            </w:tcBorders>
            <w:shd w:val="clear" w:color="auto" w:fill="FFFFFF"/>
            <w:vAlign w:val="bottom"/>
          </w:tcPr>
          <w:p w14:paraId="1ED3896A" w14:textId="77777777" w:rsidR="00390093" w:rsidRDefault="00390093" w:rsidP="00762DD6">
            <w:pPr>
              <w:pStyle w:val="pformab"/>
              <w:spacing w:before="40" w:after="40"/>
              <w:ind w:right="27"/>
              <w:jc w:val="right"/>
              <w:rPr>
                <w:rFonts w:ascii="Arial" w:hAnsi="Arial"/>
                <w:color w:val="auto"/>
                <w:sz w:val="20"/>
              </w:rPr>
            </w:pPr>
            <w:r w:rsidRPr="00F9362D">
              <w:rPr>
                <w:rFonts w:ascii="Arial MT Pro" w:hAnsi="Arial MT Pro"/>
                <w:color w:val="auto"/>
                <w:sz w:val="20"/>
              </w:rPr>
              <w:t>10,000</w:t>
            </w:r>
          </w:p>
        </w:tc>
        <w:tc>
          <w:tcPr>
            <w:tcW w:w="3285" w:type="dxa"/>
            <w:tcBorders>
              <w:left w:val="double" w:sz="4" w:space="0" w:color="auto"/>
              <w:right w:val="double" w:sz="4" w:space="0" w:color="auto"/>
            </w:tcBorders>
            <w:shd w:val="clear" w:color="auto" w:fill="FFFFFF"/>
            <w:vAlign w:val="bottom"/>
          </w:tcPr>
          <w:p w14:paraId="344B6F84" w14:textId="77777777" w:rsidR="00390093" w:rsidRDefault="00390093" w:rsidP="006F7CD7">
            <w:pPr>
              <w:pStyle w:val="pformab"/>
              <w:spacing w:before="40" w:after="40"/>
              <w:rPr>
                <w:rFonts w:ascii="Arial" w:hAnsi="Arial"/>
                <w:color w:val="auto"/>
                <w:sz w:val="20"/>
              </w:rPr>
            </w:pPr>
            <w:r w:rsidRPr="00F9362D">
              <w:rPr>
                <w:rFonts w:ascii="Arial MT Pro" w:hAnsi="Arial MT Pro"/>
                <w:color w:val="auto"/>
                <w:sz w:val="20"/>
              </w:rPr>
              <w:t>Note payable</w:t>
            </w:r>
          </w:p>
        </w:tc>
        <w:tc>
          <w:tcPr>
            <w:tcW w:w="1170" w:type="dxa"/>
            <w:tcBorders>
              <w:left w:val="double" w:sz="4" w:space="0" w:color="auto"/>
            </w:tcBorders>
            <w:shd w:val="clear" w:color="auto" w:fill="FFFFFF"/>
            <w:vAlign w:val="bottom"/>
          </w:tcPr>
          <w:p w14:paraId="4D01E3C8" w14:textId="77777777" w:rsidR="00390093" w:rsidRPr="00F9362D" w:rsidRDefault="00577AED"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200,000</w:t>
            </w:r>
          </w:p>
        </w:tc>
      </w:tr>
      <w:tr w:rsidR="00BB75B7" w14:paraId="15F97D16" w14:textId="77777777" w:rsidTr="003C38CF">
        <w:tc>
          <w:tcPr>
            <w:tcW w:w="3080" w:type="dxa"/>
            <w:tcBorders>
              <w:right w:val="double" w:sz="4" w:space="0" w:color="auto"/>
            </w:tcBorders>
            <w:shd w:val="clear" w:color="auto" w:fill="FFFFFF"/>
            <w:vAlign w:val="bottom"/>
          </w:tcPr>
          <w:p w14:paraId="101CBA15" w14:textId="77777777" w:rsidR="00BB75B7" w:rsidRDefault="00BB75B7" w:rsidP="00BB75B7">
            <w:pPr>
              <w:pStyle w:val="pformab"/>
              <w:spacing w:before="40" w:after="40"/>
              <w:rPr>
                <w:rFonts w:ascii="Arial" w:hAnsi="Arial"/>
                <w:color w:val="auto"/>
                <w:sz w:val="20"/>
              </w:rPr>
            </w:pPr>
            <w:r w:rsidRPr="00F9362D">
              <w:rPr>
                <w:rFonts w:ascii="Arial MT Pro" w:hAnsi="Arial MT Pro"/>
                <w:color w:val="auto"/>
                <w:sz w:val="20"/>
              </w:rPr>
              <w:t>Furniture</w:t>
            </w:r>
          </w:p>
        </w:tc>
        <w:tc>
          <w:tcPr>
            <w:tcW w:w="1375" w:type="dxa"/>
            <w:tcBorders>
              <w:left w:val="double" w:sz="4" w:space="0" w:color="auto"/>
              <w:right w:val="double" w:sz="4" w:space="0" w:color="auto"/>
            </w:tcBorders>
            <w:shd w:val="clear" w:color="auto" w:fill="FFFFFF"/>
            <w:vAlign w:val="bottom"/>
          </w:tcPr>
          <w:p w14:paraId="391B7D8A" w14:textId="77777777" w:rsidR="00BB75B7" w:rsidRDefault="00BB75B7" w:rsidP="00762DD6">
            <w:pPr>
              <w:pStyle w:val="pformab"/>
              <w:spacing w:before="40" w:after="40"/>
              <w:ind w:right="27"/>
              <w:jc w:val="right"/>
              <w:rPr>
                <w:rFonts w:ascii="Arial" w:hAnsi="Arial"/>
                <w:color w:val="auto"/>
                <w:sz w:val="20"/>
              </w:rPr>
            </w:pPr>
            <w:r w:rsidRPr="00F9362D">
              <w:rPr>
                <w:rFonts w:ascii="Arial MT Pro" w:hAnsi="Arial MT Pro"/>
                <w:color w:val="auto"/>
                <w:sz w:val="20"/>
              </w:rPr>
              <w:t>18,000</w:t>
            </w:r>
          </w:p>
        </w:tc>
        <w:tc>
          <w:tcPr>
            <w:tcW w:w="3285" w:type="dxa"/>
            <w:tcBorders>
              <w:left w:val="double" w:sz="4" w:space="0" w:color="auto"/>
              <w:right w:val="double" w:sz="4" w:space="0" w:color="auto"/>
            </w:tcBorders>
            <w:shd w:val="clear" w:color="auto" w:fill="FFFFFF"/>
            <w:vAlign w:val="bottom"/>
          </w:tcPr>
          <w:p w14:paraId="6EABDCAA" w14:textId="77777777" w:rsidR="00BB75B7" w:rsidRDefault="00BB75B7" w:rsidP="00BB75B7">
            <w:pPr>
              <w:pStyle w:val="pformab"/>
              <w:spacing w:before="40" w:after="40"/>
              <w:rPr>
                <w:rFonts w:ascii="Arial" w:hAnsi="Arial"/>
                <w:color w:val="auto"/>
                <w:sz w:val="20"/>
              </w:rPr>
            </w:pPr>
            <w:r w:rsidRPr="00F9362D">
              <w:rPr>
                <w:rFonts w:ascii="Arial MT Pro" w:hAnsi="Arial MT Pro"/>
                <w:color w:val="auto"/>
                <w:sz w:val="20"/>
              </w:rPr>
              <w:t>Total liabilities</w:t>
            </w:r>
          </w:p>
        </w:tc>
        <w:tc>
          <w:tcPr>
            <w:tcW w:w="1170" w:type="dxa"/>
            <w:tcBorders>
              <w:left w:val="double" w:sz="4" w:space="0" w:color="auto"/>
            </w:tcBorders>
            <w:shd w:val="clear" w:color="auto" w:fill="FFFFFF"/>
            <w:vAlign w:val="bottom"/>
          </w:tcPr>
          <w:p w14:paraId="523D552D" w14:textId="77777777" w:rsidR="00BB75B7" w:rsidRPr="00F9362D" w:rsidRDefault="00BB75B7" w:rsidP="00EA6C2F">
            <w:pPr>
              <w:pStyle w:val="pformab"/>
              <w:spacing w:before="0" w:after="40"/>
              <w:jc w:val="right"/>
              <w:rPr>
                <w:rFonts w:ascii="Arial MT Pro" w:hAnsi="Arial MT Pro"/>
                <w:color w:val="auto"/>
                <w:sz w:val="20"/>
              </w:rPr>
            </w:pPr>
            <w:r w:rsidRPr="00F9362D">
              <w:rPr>
                <w:rFonts w:ascii="Arial MT Pro" w:hAnsi="Arial MT Pro"/>
                <w:color w:val="auto"/>
                <w:sz w:val="20"/>
              </w:rPr>
              <w:t>243,000</w:t>
            </w:r>
          </w:p>
        </w:tc>
      </w:tr>
      <w:tr w:rsidR="00BB75B7" w14:paraId="2DB5FDA7" w14:textId="77777777" w:rsidTr="003C38CF">
        <w:tc>
          <w:tcPr>
            <w:tcW w:w="3080" w:type="dxa"/>
            <w:tcBorders>
              <w:right w:val="double" w:sz="4" w:space="0" w:color="auto"/>
            </w:tcBorders>
            <w:shd w:val="clear" w:color="auto" w:fill="FFFFFF"/>
            <w:vAlign w:val="bottom"/>
          </w:tcPr>
          <w:p w14:paraId="1F407163" w14:textId="77777777" w:rsidR="00BB75B7" w:rsidRDefault="00BB75B7" w:rsidP="00BB75B7">
            <w:pPr>
              <w:pStyle w:val="pformab"/>
              <w:spacing w:before="40" w:after="40"/>
              <w:rPr>
                <w:rFonts w:ascii="Arial" w:hAnsi="Arial"/>
                <w:color w:val="auto"/>
                <w:sz w:val="20"/>
              </w:rPr>
            </w:pPr>
            <w:r w:rsidRPr="00F9362D">
              <w:rPr>
                <w:rFonts w:ascii="Arial MT Pro" w:hAnsi="Arial MT Pro"/>
                <w:color w:val="auto"/>
                <w:sz w:val="20"/>
              </w:rPr>
              <w:t>Equipment</w:t>
            </w:r>
          </w:p>
        </w:tc>
        <w:tc>
          <w:tcPr>
            <w:tcW w:w="1375" w:type="dxa"/>
            <w:tcBorders>
              <w:left w:val="double" w:sz="4" w:space="0" w:color="auto"/>
              <w:right w:val="double" w:sz="4" w:space="0" w:color="auto"/>
            </w:tcBorders>
            <w:shd w:val="clear" w:color="auto" w:fill="FFFFFF"/>
            <w:vAlign w:val="bottom"/>
          </w:tcPr>
          <w:p w14:paraId="064AA5E1" w14:textId="77777777" w:rsidR="00BB75B7" w:rsidRDefault="00BB75B7" w:rsidP="00762DD6">
            <w:pPr>
              <w:pStyle w:val="pformab"/>
              <w:spacing w:before="40" w:after="40"/>
              <w:ind w:right="27"/>
              <w:jc w:val="right"/>
              <w:rPr>
                <w:rFonts w:ascii="Arial" w:hAnsi="Arial"/>
                <w:color w:val="auto"/>
                <w:sz w:val="20"/>
              </w:rPr>
            </w:pPr>
            <w:r w:rsidRPr="00F9362D">
              <w:rPr>
                <w:rFonts w:ascii="Arial MT Pro" w:hAnsi="Arial MT Pro"/>
                <w:color w:val="auto"/>
                <w:sz w:val="20"/>
              </w:rPr>
              <w:t>110,000</w:t>
            </w:r>
          </w:p>
        </w:tc>
        <w:tc>
          <w:tcPr>
            <w:tcW w:w="3285" w:type="dxa"/>
            <w:tcBorders>
              <w:left w:val="double" w:sz="4" w:space="0" w:color="auto"/>
              <w:right w:val="double" w:sz="4" w:space="0" w:color="auto"/>
            </w:tcBorders>
            <w:shd w:val="clear" w:color="auto" w:fill="FFFFFF"/>
            <w:vAlign w:val="bottom"/>
          </w:tcPr>
          <w:p w14:paraId="78CA6414" w14:textId="77777777" w:rsidR="00BB75B7" w:rsidRDefault="00BB75B7" w:rsidP="00BB75B7">
            <w:pPr>
              <w:pStyle w:val="pformab"/>
              <w:spacing w:before="40" w:after="40"/>
              <w:rPr>
                <w:rFonts w:ascii="Arial" w:hAnsi="Arial"/>
                <w:color w:val="auto"/>
                <w:sz w:val="20"/>
              </w:rPr>
            </w:pPr>
          </w:p>
        </w:tc>
        <w:tc>
          <w:tcPr>
            <w:tcW w:w="1170" w:type="dxa"/>
            <w:tcBorders>
              <w:left w:val="double" w:sz="4" w:space="0" w:color="auto"/>
            </w:tcBorders>
            <w:shd w:val="clear" w:color="auto" w:fill="FFFFFF"/>
            <w:vAlign w:val="bottom"/>
          </w:tcPr>
          <w:p w14:paraId="076E4E14" w14:textId="77777777" w:rsidR="00BB75B7" w:rsidRPr="00F9362D" w:rsidRDefault="00BB75B7" w:rsidP="00EA6C2F">
            <w:pPr>
              <w:pStyle w:val="pformab"/>
              <w:spacing w:before="0" w:after="40"/>
              <w:jc w:val="right"/>
              <w:rPr>
                <w:rFonts w:ascii="Arial MT Pro" w:hAnsi="Arial MT Pro"/>
                <w:color w:val="auto"/>
                <w:sz w:val="20"/>
              </w:rPr>
            </w:pPr>
          </w:p>
        </w:tc>
      </w:tr>
      <w:tr w:rsidR="00BB75B7" w14:paraId="3152E6C0" w14:textId="77777777" w:rsidTr="003C38CF">
        <w:tc>
          <w:tcPr>
            <w:tcW w:w="3080" w:type="dxa"/>
            <w:tcBorders>
              <w:right w:val="double" w:sz="4" w:space="0" w:color="auto"/>
            </w:tcBorders>
            <w:shd w:val="clear" w:color="auto" w:fill="FFFFFF"/>
            <w:vAlign w:val="bottom"/>
          </w:tcPr>
          <w:p w14:paraId="39D0C5D6" w14:textId="77777777" w:rsidR="00BB75B7" w:rsidRDefault="00BB75B7" w:rsidP="00BB75B7">
            <w:pPr>
              <w:pStyle w:val="pformab"/>
              <w:spacing w:before="40" w:after="40"/>
              <w:rPr>
                <w:rFonts w:ascii="Arial" w:hAnsi="Arial"/>
                <w:color w:val="auto"/>
                <w:sz w:val="20"/>
              </w:rPr>
            </w:pPr>
            <w:r w:rsidRPr="00F9362D">
              <w:rPr>
                <w:rFonts w:ascii="Arial MT Pro" w:hAnsi="Arial MT Pro"/>
                <w:color w:val="auto"/>
                <w:sz w:val="20"/>
              </w:rPr>
              <w:t>Building</w:t>
            </w:r>
          </w:p>
        </w:tc>
        <w:tc>
          <w:tcPr>
            <w:tcW w:w="1375" w:type="dxa"/>
            <w:tcBorders>
              <w:left w:val="double" w:sz="4" w:space="0" w:color="auto"/>
              <w:right w:val="double" w:sz="4" w:space="0" w:color="auto"/>
            </w:tcBorders>
            <w:shd w:val="clear" w:color="auto" w:fill="FFFFFF"/>
            <w:vAlign w:val="bottom"/>
          </w:tcPr>
          <w:p w14:paraId="1942783D" w14:textId="77777777" w:rsidR="00BB75B7" w:rsidRDefault="00BB75B7" w:rsidP="00762DD6">
            <w:pPr>
              <w:pStyle w:val="pformab"/>
              <w:spacing w:before="40" w:after="40"/>
              <w:ind w:right="27"/>
              <w:jc w:val="right"/>
              <w:rPr>
                <w:rFonts w:ascii="Arial" w:hAnsi="Arial"/>
                <w:color w:val="auto"/>
                <w:sz w:val="20"/>
              </w:rPr>
            </w:pPr>
            <w:r w:rsidRPr="00F9362D">
              <w:rPr>
                <w:rFonts w:ascii="Arial MT Pro" w:hAnsi="Arial MT Pro"/>
                <w:color w:val="auto"/>
                <w:sz w:val="20"/>
              </w:rPr>
              <w:t>350,000</w:t>
            </w:r>
          </w:p>
        </w:tc>
        <w:tc>
          <w:tcPr>
            <w:tcW w:w="3285" w:type="dxa"/>
            <w:tcBorders>
              <w:left w:val="double" w:sz="4" w:space="0" w:color="auto"/>
              <w:right w:val="double" w:sz="4" w:space="0" w:color="auto"/>
            </w:tcBorders>
            <w:shd w:val="clear" w:color="auto" w:fill="FFFFFF"/>
            <w:vAlign w:val="bottom"/>
          </w:tcPr>
          <w:p w14:paraId="260B794E" w14:textId="77777777" w:rsidR="00BB75B7" w:rsidRPr="003C38CF" w:rsidRDefault="00BB75B7" w:rsidP="003C38CF">
            <w:pPr>
              <w:pStyle w:val="pformab"/>
              <w:spacing w:before="40" w:after="40"/>
              <w:rPr>
                <w:rFonts w:ascii="Arial" w:hAnsi="Arial"/>
                <w:b/>
                <w:color w:val="auto"/>
                <w:sz w:val="20"/>
              </w:rPr>
            </w:pPr>
            <w:r w:rsidRPr="00F9362D">
              <w:rPr>
                <w:rFonts w:ascii="Arial MT Pro" w:hAnsi="Arial MT Pro"/>
                <w:b/>
                <w:color w:val="auto"/>
                <w:sz w:val="20"/>
              </w:rPr>
              <w:t>Owner</w:t>
            </w:r>
            <w:r w:rsidR="00942890" w:rsidRPr="00F9362D">
              <w:rPr>
                <w:rFonts w:ascii="Arial MT Pro" w:hAnsi="Arial MT Pro"/>
                <w:b/>
                <w:color w:val="auto"/>
                <w:sz w:val="20"/>
              </w:rPr>
              <w:t>’</w:t>
            </w:r>
            <w:r w:rsidRPr="00F9362D">
              <w:rPr>
                <w:rFonts w:ascii="Arial MT Pro" w:hAnsi="Arial MT Pro"/>
                <w:b/>
                <w:color w:val="auto"/>
                <w:sz w:val="20"/>
              </w:rPr>
              <w:t>s Equity</w:t>
            </w:r>
          </w:p>
        </w:tc>
        <w:tc>
          <w:tcPr>
            <w:tcW w:w="1170" w:type="dxa"/>
            <w:tcBorders>
              <w:left w:val="double" w:sz="4" w:space="0" w:color="auto"/>
            </w:tcBorders>
            <w:shd w:val="clear" w:color="auto" w:fill="FFFFFF"/>
            <w:vAlign w:val="bottom"/>
          </w:tcPr>
          <w:p w14:paraId="21396135" w14:textId="77777777" w:rsidR="00BB75B7" w:rsidRPr="00F9362D" w:rsidRDefault="00BB75B7" w:rsidP="00EA6C2F">
            <w:pPr>
              <w:pStyle w:val="pformab"/>
              <w:spacing w:before="0" w:after="40"/>
              <w:jc w:val="right"/>
              <w:rPr>
                <w:rFonts w:ascii="Arial MT Pro" w:hAnsi="Arial MT Pro"/>
                <w:color w:val="auto"/>
                <w:sz w:val="20"/>
              </w:rPr>
            </w:pPr>
          </w:p>
        </w:tc>
      </w:tr>
      <w:tr w:rsidR="00BB75B7" w14:paraId="3FB9C5DC" w14:textId="77777777" w:rsidTr="003C38CF">
        <w:tc>
          <w:tcPr>
            <w:tcW w:w="3080" w:type="dxa"/>
            <w:tcBorders>
              <w:right w:val="double" w:sz="4" w:space="0" w:color="auto"/>
            </w:tcBorders>
            <w:shd w:val="clear" w:color="auto" w:fill="FFFFFF"/>
            <w:vAlign w:val="bottom"/>
          </w:tcPr>
          <w:p w14:paraId="546B2BF1" w14:textId="77777777" w:rsidR="00BB75B7" w:rsidRDefault="00BB75B7" w:rsidP="00BB75B7">
            <w:pPr>
              <w:pStyle w:val="pformab"/>
              <w:spacing w:before="40" w:after="40"/>
              <w:rPr>
                <w:rFonts w:ascii="Arial" w:hAnsi="Arial"/>
                <w:color w:val="auto"/>
                <w:sz w:val="20"/>
              </w:rPr>
            </w:pPr>
            <w:r w:rsidRPr="00F9362D">
              <w:rPr>
                <w:rFonts w:ascii="Arial MT Pro" w:hAnsi="Arial MT Pro"/>
                <w:color w:val="auto"/>
                <w:sz w:val="20"/>
              </w:rPr>
              <w:t>Land</w:t>
            </w:r>
          </w:p>
        </w:tc>
        <w:tc>
          <w:tcPr>
            <w:tcW w:w="1375" w:type="dxa"/>
            <w:tcBorders>
              <w:left w:val="double" w:sz="4" w:space="0" w:color="auto"/>
              <w:right w:val="double" w:sz="4" w:space="0" w:color="auto"/>
            </w:tcBorders>
            <w:shd w:val="clear" w:color="auto" w:fill="FFFFFF"/>
            <w:vAlign w:val="bottom"/>
          </w:tcPr>
          <w:p w14:paraId="2E818E60" w14:textId="77777777" w:rsidR="00BB75B7" w:rsidRPr="003C38CF" w:rsidRDefault="00C91FC2" w:rsidP="00762DD6">
            <w:pPr>
              <w:pStyle w:val="pformab"/>
              <w:spacing w:before="40" w:after="40"/>
              <w:ind w:right="27"/>
              <w:jc w:val="right"/>
              <w:rPr>
                <w:rFonts w:ascii="Arial" w:hAnsi="Arial"/>
                <w:color w:val="auto"/>
                <w:sz w:val="20"/>
                <w:u w:val="single"/>
              </w:rPr>
            </w:pPr>
            <w:r w:rsidRPr="00F9362D">
              <w:rPr>
                <w:rFonts w:ascii="Arial MT Pro" w:hAnsi="Arial MT Pro"/>
                <w:color w:val="auto"/>
                <w:sz w:val="20"/>
                <w:u w:val="single"/>
              </w:rPr>
              <w:t xml:space="preserve"> </w:t>
            </w:r>
            <w:r w:rsidR="00577AED" w:rsidRPr="00F9362D">
              <w:rPr>
                <w:rFonts w:ascii="Arial MT Pro" w:hAnsi="Arial MT Pro"/>
                <w:color w:val="auto"/>
                <w:sz w:val="20"/>
                <w:u w:val="single"/>
              </w:rPr>
              <w:t xml:space="preserve"> </w:t>
            </w:r>
            <w:r w:rsidR="00BB75B7" w:rsidRPr="00F9362D">
              <w:rPr>
                <w:rFonts w:ascii="Arial MT Pro" w:hAnsi="Arial MT Pro"/>
                <w:color w:val="auto"/>
                <w:sz w:val="20"/>
                <w:u w:val="single"/>
              </w:rPr>
              <w:t>100,000</w:t>
            </w:r>
          </w:p>
        </w:tc>
        <w:tc>
          <w:tcPr>
            <w:tcW w:w="3285" w:type="dxa"/>
            <w:tcBorders>
              <w:left w:val="double" w:sz="4" w:space="0" w:color="auto"/>
              <w:right w:val="double" w:sz="4" w:space="0" w:color="auto"/>
            </w:tcBorders>
            <w:shd w:val="clear" w:color="auto" w:fill="FFFFFF"/>
            <w:vAlign w:val="bottom"/>
          </w:tcPr>
          <w:p w14:paraId="3B3FB9D7" w14:textId="77777777" w:rsidR="00BB75B7" w:rsidRDefault="00BB75B7" w:rsidP="00BB75B7">
            <w:pPr>
              <w:pStyle w:val="pformab"/>
              <w:spacing w:before="40" w:after="40"/>
              <w:rPr>
                <w:rFonts w:ascii="Arial" w:hAnsi="Arial"/>
                <w:color w:val="auto"/>
                <w:sz w:val="20"/>
              </w:rPr>
            </w:pPr>
            <w:r w:rsidRPr="00F9362D">
              <w:rPr>
                <w:rFonts w:ascii="Arial MT Pro" w:hAnsi="Arial MT Pro"/>
                <w:color w:val="auto"/>
                <w:sz w:val="20"/>
              </w:rPr>
              <w:t>Y. Harada, capital</w:t>
            </w:r>
          </w:p>
        </w:tc>
        <w:tc>
          <w:tcPr>
            <w:tcW w:w="1170" w:type="dxa"/>
            <w:tcBorders>
              <w:left w:val="double" w:sz="4" w:space="0" w:color="auto"/>
            </w:tcBorders>
            <w:shd w:val="clear" w:color="auto" w:fill="FFFFFF"/>
            <w:vAlign w:val="bottom"/>
          </w:tcPr>
          <w:p w14:paraId="16C93317" w14:textId="7CF05221" w:rsidR="00BB75B7" w:rsidRPr="00F9362D" w:rsidRDefault="00BB75B7"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420,000</w:t>
            </w:r>
          </w:p>
        </w:tc>
      </w:tr>
      <w:tr w:rsidR="00BB75B7" w14:paraId="3A646CB0" w14:textId="77777777" w:rsidTr="003C38CF">
        <w:trPr>
          <w:trHeight w:val="332"/>
        </w:trPr>
        <w:tc>
          <w:tcPr>
            <w:tcW w:w="3080" w:type="dxa"/>
            <w:tcBorders>
              <w:right w:val="double" w:sz="4" w:space="0" w:color="auto"/>
            </w:tcBorders>
            <w:shd w:val="clear" w:color="auto" w:fill="FFFFFF"/>
            <w:vAlign w:val="bottom"/>
          </w:tcPr>
          <w:p w14:paraId="54E84DDB" w14:textId="77777777" w:rsidR="00BB75B7" w:rsidRDefault="00BB75B7" w:rsidP="00BB75B7">
            <w:pPr>
              <w:pStyle w:val="pformab"/>
              <w:spacing w:before="40" w:after="40"/>
              <w:rPr>
                <w:rFonts w:ascii="Arial" w:hAnsi="Arial"/>
                <w:color w:val="auto"/>
                <w:sz w:val="20"/>
              </w:rPr>
            </w:pPr>
            <w:r w:rsidRPr="00F9362D">
              <w:rPr>
                <w:rFonts w:ascii="Arial MT Pro" w:hAnsi="Arial MT Pro"/>
                <w:color w:val="auto"/>
                <w:sz w:val="20"/>
              </w:rPr>
              <w:t>Total assets</w:t>
            </w:r>
          </w:p>
        </w:tc>
        <w:tc>
          <w:tcPr>
            <w:tcW w:w="1375" w:type="dxa"/>
            <w:tcBorders>
              <w:left w:val="double" w:sz="4" w:space="0" w:color="auto"/>
              <w:right w:val="double" w:sz="4" w:space="0" w:color="auto"/>
            </w:tcBorders>
            <w:shd w:val="clear" w:color="auto" w:fill="FFFFFF"/>
            <w:vAlign w:val="bottom"/>
          </w:tcPr>
          <w:p w14:paraId="6EFFA897" w14:textId="77777777" w:rsidR="00BB75B7" w:rsidRPr="00974E7D" w:rsidRDefault="00BB75B7" w:rsidP="00762DD6">
            <w:pPr>
              <w:pStyle w:val="pformab"/>
              <w:spacing w:before="40" w:after="40"/>
              <w:ind w:right="27"/>
              <w:jc w:val="right"/>
              <w:rPr>
                <w:rFonts w:ascii="Arial" w:hAnsi="Arial"/>
                <w:color w:val="auto"/>
                <w:sz w:val="20"/>
                <w:u w:val="single"/>
              </w:rPr>
            </w:pPr>
            <w:r w:rsidRPr="00F9362D">
              <w:rPr>
                <w:rFonts w:ascii="Arial MT Pro" w:hAnsi="Arial MT Pro"/>
                <w:color w:val="auto"/>
                <w:sz w:val="20"/>
                <w:u w:val="double"/>
              </w:rPr>
              <w:t>$663,000</w:t>
            </w:r>
          </w:p>
        </w:tc>
        <w:tc>
          <w:tcPr>
            <w:tcW w:w="3285" w:type="dxa"/>
            <w:tcBorders>
              <w:left w:val="double" w:sz="4" w:space="0" w:color="auto"/>
              <w:right w:val="double" w:sz="4" w:space="0" w:color="auto"/>
            </w:tcBorders>
            <w:shd w:val="clear" w:color="auto" w:fill="FFFFFF"/>
            <w:vAlign w:val="bottom"/>
          </w:tcPr>
          <w:p w14:paraId="60F3A77C" w14:textId="77777777" w:rsidR="00BB75B7" w:rsidRDefault="00BB75B7" w:rsidP="00BB75B7">
            <w:pPr>
              <w:pStyle w:val="pformab"/>
              <w:spacing w:before="40" w:after="40"/>
              <w:rPr>
                <w:rFonts w:ascii="Arial" w:hAnsi="Arial"/>
                <w:color w:val="auto"/>
                <w:sz w:val="20"/>
              </w:rPr>
            </w:pPr>
            <w:r w:rsidRPr="00F9362D">
              <w:rPr>
                <w:rFonts w:ascii="Arial MT Pro" w:hAnsi="Arial MT Pro"/>
                <w:color w:val="auto"/>
                <w:sz w:val="20"/>
              </w:rPr>
              <w:t xml:space="preserve">Total liabilities and </w:t>
            </w:r>
            <w:r w:rsidR="00D12604" w:rsidRPr="00F9362D">
              <w:rPr>
                <w:rFonts w:ascii="Arial MT Pro" w:hAnsi="Arial MT Pro"/>
                <w:color w:val="auto"/>
                <w:sz w:val="20"/>
              </w:rPr>
              <w:t>owner’s equity</w:t>
            </w:r>
          </w:p>
        </w:tc>
        <w:tc>
          <w:tcPr>
            <w:tcW w:w="1170" w:type="dxa"/>
            <w:tcBorders>
              <w:left w:val="double" w:sz="4" w:space="0" w:color="auto"/>
            </w:tcBorders>
            <w:shd w:val="clear" w:color="auto" w:fill="FFFFFF"/>
            <w:vAlign w:val="bottom"/>
          </w:tcPr>
          <w:p w14:paraId="7E6D18FC" w14:textId="77777777" w:rsidR="00BB75B7" w:rsidRPr="00F9362D" w:rsidRDefault="00BB75B7" w:rsidP="00EA6C2F">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$663,000</w:t>
            </w:r>
          </w:p>
        </w:tc>
      </w:tr>
    </w:tbl>
    <w:p w14:paraId="39AA8091" w14:textId="77777777" w:rsidR="00390093" w:rsidRDefault="00390093" w:rsidP="00390093"/>
    <w:p w14:paraId="3FB38160" w14:textId="77777777" w:rsidR="00390093" w:rsidRDefault="00390093" w:rsidP="003C38CF">
      <w:pPr>
        <w:pStyle w:val="ph6full"/>
        <w:spacing w:before="0" w:after="120"/>
        <w:outlineLvl w:val="0"/>
        <w:rPr>
          <w:rFonts w:ascii="Times New Roman" w:hAnsi="Times New Roman"/>
          <w:color w:val="auto"/>
        </w:rPr>
      </w:pPr>
      <w:r w:rsidRPr="001C6BAA">
        <w:rPr>
          <w:rFonts w:ascii="Times New Roman" w:hAnsi="Times New Roman"/>
          <w:color w:val="auto"/>
        </w:rPr>
        <w:t>Req. 4</w:t>
      </w:r>
    </w:p>
    <w:p w14:paraId="64771DAF" w14:textId="77777777" w:rsidR="00390093" w:rsidRDefault="00AC0D7F" w:rsidP="005F6255">
      <w:pPr>
        <w:pStyle w:val="pl1full"/>
        <w:shd w:val="clear" w:color="auto" w:fill="FFFFFF"/>
        <w:rPr>
          <w:color w:val="auto"/>
        </w:rPr>
      </w:pPr>
      <w:r>
        <w:rPr>
          <w:color w:val="auto"/>
        </w:rPr>
        <w:t>a.</w:t>
      </w:r>
      <w:r w:rsidR="00390093">
        <w:rPr>
          <w:color w:val="auto"/>
        </w:rPr>
        <w:tab/>
        <w:t>Result of operations: Net income of $291,000, which is a profit.</w:t>
      </w:r>
    </w:p>
    <w:p w14:paraId="48BAAC4C" w14:textId="77777777" w:rsidR="00390093" w:rsidRDefault="00AC0D7F" w:rsidP="00390093">
      <w:pPr>
        <w:pStyle w:val="pl1full"/>
        <w:shd w:val="clear" w:color="auto" w:fill="FFFFFF"/>
        <w:spacing w:after="120"/>
        <w:rPr>
          <w:color w:val="auto"/>
        </w:rPr>
      </w:pPr>
      <w:r>
        <w:rPr>
          <w:color w:val="auto"/>
        </w:rPr>
        <w:t>b.</w:t>
      </w:r>
      <w:r w:rsidR="00390093">
        <w:rPr>
          <w:color w:val="auto"/>
        </w:rPr>
        <w:tab/>
        <w:t>Owner</w:t>
      </w:r>
      <w:r w:rsidR="00942890">
        <w:rPr>
          <w:color w:val="auto"/>
        </w:rPr>
        <w:t>’</w:t>
      </w:r>
      <w:r w:rsidR="00390093">
        <w:rPr>
          <w:color w:val="auto"/>
        </w:rPr>
        <w:t>s equity increased during the year. This would make it easier to borrow money from a bank in the future.</w:t>
      </w:r>
    </w:p>
    <w:p w14:paraId="3C70C4C3" w14:textId="77777777" w:rsidR="00390093" w:rsidRDefault="00390093" w:rsidP="00390093">
      <w:pPr>
        <w:pStyle w:val="pl1full"/>
        <w:shd w:val="clear" w:color="auto" w:fill="FFFFFF"/>
        <w:rPr>
          <w:color w:val="auto"/>
        </w:rPr>
      </w:pPr>
      <w:r>
        <w:rPr>
          <w:color w:val="auto"/>
        </w:rPr>
        <w:t>c</w:t>
      </w:r>
      <w:r w:rsidR="00AC0D7F">
        <w:rPr>
          <w:color w:val="auto"/>
        </w:rPr>
        <w:t>.</w:t>
      </w:r>
      <w:r>
        <w:rPr>
          <w:color w:val="auto"/>
        </w:rPr>
        <w:tab/>
        <w:t>At December 31:</w:t>
      </w:r>
    </w:p>
    <w:p w14:paraId="4D394EEC" w14:textId="77777777" w:rsidR="00390093" w:rsidRDefault="00390093" w:rsidP="00390093">
      <w:pPr>
        <w:pStyle w:val="pl1full"/>
        <w:shd w:val="clear" w:color="auto" w:fill="FFFFFF"/>
        <w:tabs>
          <w:tab w:val="left" w:pos="825"/>
          <w:tab w:val="decimal" w:pos="5995"/>
        </w:tabs>
        <w:rPr>
          <w:color w:val="auto"/>
        </w:rPr>
      </w:pPr>
      <w:r>
        <w:rPr>
          <w:color w:val="auto"/>
        </w:rPr>
        <w:tab/>
      </w:r>
      <w:r>
        <w:rPr>
          <w:color w:val="auto"/>
        </w:rPr>
        <w:tab/>
        <w:t>Total economic resources—total assets</w:t>
      </w:r>
      <w:r>
        <w:rPr>
          <w:color w:val="auto"/>
        </w:rPr>
        <w:tab/>
        <w:t>$ 663,000</w:t>
      </w:r>
    </w:p>
    <w:p w14:paraId="2A9584A9" w14:textId="77777777" w:rsidR="00390093" w:rsidRDefault="00390093" w:rsidP="00390093">
      <w:pPr>
        <w:pStyle w:val="pl1full"/>
        <w:shd w:val="clear" w:color="auto" w:fill="FFFFFF"/>
        <w:tabs>
          <w:tab w:val="left" w:pos="825"/>
          <w:tab w:val="decimal" w:pos="5995"/>
        </w:tabs>
        <w:rPr>
          <w:color w:val="auto"/>
        </w:rPr>
      </w:pPr>
      <w:r>
        <w:rPr>
          <w:color w:val="auto"/>
        </w:rPr>
        <w:tab/>
        <w:t>–</w:t>
      </w:r>
      <w:r>
        <w:rPr>
          <w:color w:val="auto"/>
        </w:rPr>
        <w:tab/>
        <w:t>Total amount owed—total liabilities</w:t>
      </w:r>
      <w:r>
        <w:rPr>
          <w:color w:val="auto"/>
        </w:rPr>
        <w:tab/>
      </w:r>
      <w:r>
        <w:rPr>
          <w:color w:val="auto"/>
          <w:u w:val="single"/>
        </w:rPr>
        <w:t>  (243,000</w:t>
      </w:r>
      <w:r>
        <w:rPr>
          <w:color w:val="auto"/>
        </w:rPr>
        <w:t>)</w:t>
      </w:r>
    </w:p>
    <w:p w14:paraId="450F0177" w14:textId="77777777" w:rsidR="00390093" w:rsidRDefault="00390093" w:rsidP="00390093">
      <w:pPr>
        <w:pStyle w:val="pl1full"/>
        <w:shd w:val="clear" w:color="auto" w:fill="FFFFFF"/>
        <w:tabs>
          <w:tab w:val="left" w:pos="825"/>
          <w:tab w:val="decimal" w:pos="5995"/>
        </w:tabs>
        <w:rPr>
          <w:color w:val="auto"/>
        </w:rPr>
      </w:pPr>
      <w:r>
        <w:rPr>
          <w:color w:val="auto"/>
        </w:rPr>
        <w:tab/>
        <w:t>=</w:t>
      </w:r>
      <w:r>
        <w:rPr>
          <w:color w:val="auto"/>
        </w:rPr>
        <w:tab/>
        <w:t>Owner</w:t>
      </w:r>
      <w:r w:rsidR="00942890">
        <w:rPr>
          <w:color w:val="auto"/>
        </w:rPr>
        <w:t>’</w:t>
      </w:r>
      <w:r>
        <w:rPr>
          <w:color w:val="auto"/>
        </w:rPr>
        <w:t>s equity</w:t>
      </w:r>
      <w:r>
        <w:rPr>
          <w:color w:val="auto"/>
        </w:rPr>
        <w:tab/>
      </w:r>
      <w:r>
        <w:rPr>
          <w:color w:val="auto"/>
          <w:u w:val="double"/>
        </w:rPr>
        <w:t>$ 420,000</w:t>
      </w:r>
    </w:p>
    <w:p w14:paraId="6BB8034D" w14:textId="77777777" w:rsidR="00390093" w:rsidRDefault="00390093" w:rsidP="00390093"/>
    <w:p w14:paraId="0D638F58" w14:textId="2A8BBEF7" w:rsidR="00390093" w:rsidRPr="00F9362D" w:rsidRDefault="00390093" w:rsidP="005B3B09">
      <w:pPr>
        <w:pStyle w:val="ph3ns"/>
        <w:tabs>
          <w:tab w:val="right" w:pos="9360"/>
        </w:tabs>
        <w:jc w:val="left"/>
        <w:rPr>
          <w:rFonts w:ascii="Arial MT Pro" w:hAnsi="Arial MT Pro"/>
          <w:color w:val="auto"/>
        </w:rPr>
      </w:pPr>
      <w:r w:rsidRPr="00F9362D">
        <w:rPr>
          <w:rFonts w:ascii="Arial MT Pro" w:hAnsi="Arial MT Pro" w:cs="Helvetica"/>
          <w:color w:val="auto"/>
          <w:sz w:val="27"/>
          <w:szCs w:val="27"/>
        </w:rPr>
        <w:br w:type="page"/>
      </w:r>
      <w:r w:rsidRPr="001C6BAA">
        <w:rPr>
          <w:color w:val="auto"/>
          <w:sz w:val="24"/>
          <w:szCs w:val="24"/>
        </w:rPr>
        <w:lastRenderedPageBreak/>
        <w:t>Req. 1</w:t>
      </w:r>
      <w:r w:rsidRPr="00F9362D">
        <w:rPr>
          <w:rFonts w:ascii="Arial MT Pro" w:hAnsi="Arial MT Pro"/>
          <w:color w:val="auto"/>
        </w:rPr>
        <w:tab/>
        <w:t>(20</w:t>
      </w:r>
      <w:r w:rsidR="00DD0951" w:rsidRPr="00F9362D">
        <w:rPr>
          <w:rFonts w:ascii="Arial MT Pro" w:hAnsi="Arial MT Pro"/>
          <w:color w:val="auto"/>
        </w:rPr>
        <w:t>–</w:t>
      </w:r>
      <w:r w:rsidRPr="00F9362D">
        <w:rPr>
          <w:rFonts w:ascii="Arial MT Pro" w:hAnsi="Arial MT Pro"/>
          <w:color w:val="auto"/>
        </w:rPr>
        <w:t xml:space="preserve">25 min.) </w:t>
      </w:r>
      <w:r w:rsidR="00CF4777" w:rsidRPr="00F9362D">
        <w:rPr>
          <w:rFonts w:ascii="Arial MT Pro" w:hAnsi="Arial MT Pro"/>
          <w:b/>
          <w:bCs/>
          <w:i w:val="0"/>
          <w:iCs w:val="0"/>
          <w:color w:val="auto"/>
          <w:sz w:val="36"/>
          <w:szCs w:val="36"/>
        </w:rPr>
        <w:t>P</w:t>
      </w:r>
      <w:r w:rsidRPr="00F9362D">
        <w:rPr>
          <w:rFonts w:ascii="Arial MT Pro" w:hAnsi="Arial MT Pro"/>
          <w:b/>
          <w:bCs/>
          <w:i w:val="0"/>
          <w:iCs w:val="0"/>
          <w:color w:val="auto"/>
          <w:sz w:val="36"/>
          <w:szCs w:val="36"/>
        </w:rPr>
        <w:t>1-6B</w:t>
      </w:r>
    </w:p>
    <w:p w14:paraId="3F7EEBE0" w14:textId="77777777" w:rsidR="00390093" w:rsidRPr="00F9362D" w:rsidRDefault="00390093" w:rsidP="00390093">
      <w:pPr>
        <w:pStyle w:val="ph5"/>
        <w:shd w:val="clear" w:color="auto" w:fill="FFFFFF"/>
        <w:rPr>
          <w:rFonts w:ascii="Arial MT Pro" w:hAnsi="Arial MT Pro"/>
          <w:color w:val="auto"/>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80"/>
        <w:gridCol w:w="1375"/>
        <w:gridCol w:w="3285"/>
        <w:gridCol w:w="1260"/>
      </w:tblGrid>
      <w:tr w:rsidR="00390093" w14:paraId="4075631D" w14:textId="77777777" w:rsidTr="00762DD6">
        <w:trPr>
          <w:cantSplit/>
        </w:trPr>
        <w:tc>
          <w:tcPr>
            <w:tcW w:w="9000" w:type="dxa"/>
            <w:gridSpan w:val="4"/>
            <w:tcBorders>
              <w:top w:val="double" w:sz="4" w:space="0" w:color="auto"/>
            </w:tcBorders>
            <w:shd w:val="clear" w:color="auto" w:fill="FFFFFF"/>
            <w:vAlign w:val="bottom"/>
          </w:tcPr>
          <w:p w14:paraId="032BC01A" w14:textId="77777777" w:rsidR="00390093" w:rsidRPr="00F9362D" w:rsidRDefault="00D00035" w:rsidP="0019721B">
            <w:pPr>
              <w:pStyle w:val="pformhead"/>
              <w:shd w:val="clear" w:color="auto" w:fill="FFFFFF"/>
              <w:spacing w:before="40" w:after="40"/>
              <w:rPr>
                <w:rFonts w:ascii="Arial MT Pro" w:hAnsi="Arial MT Pro"/>
                <w:b/>
                <w:color w:val="auto"/>
                <w:sz w:val="20"/>
              </w:rPr>
            </w:pPr>
            <w:r w:rsidRPr="00F9362D">
              <w:rPr>
                <w:rFonts w:ascii="Arial MT Pro" w:hAnsi="Arial MT Pro"/>
                <w:b/>
                <w:color w:val="auto"/>
                <w:sz w:val="20"/>
              </w:rPr>
              <w:t>M</w:t>
            </w:r>
            <w:r w:rsidR="00597FB0" w:rsidRPr="00F9362D">
              <w:rPr>
                <w:rFonts w:ascii="Arial MT Pro" w:hAnsi="Arial MT Pro"/>
                <w:b/>
                <w:color w:val="auto"/>
                <w:sz w:val="20"/>
              </w:rPr>
              <w:t>c</w:t>
            </w:r>
            <w:r w:rsidRPr="00F9362D">
              <w:rPr>
                <w:rFonts w:ascii="Arial MT Pro" w:hAnsi="Arial MT Pro"/>
                <w:b/>
                <w:color w:val="auto"/>
                <w:sz w:val="20"/>
              </w:rPr>
              <w:t>BRIDE INSURANCE AGENCY</w:t>
            </w:r>
          </w:p>
        </w:tc>
      </w:tr>
      <w:tr w:rsidR="00390093" w14:paraId="1E19F24E" w14:textId="77777777" w:rsidTr="00762DD6">
        <w:trPr>
          <w:cantSplit/>
        </w:trPr>
        <w:tc>
          <w:tcPr>
            <w:tcW w:w="9000" w:type="dxa"/>
            <w:gridSpan w:val="4"/>
            <w:tcBorders>
              <w:bottom w:val="single" w:sz="4" w:space="0" w:color="auto"/>
            </w:tcBorders>
            <w:shd w:val="clear" w:color="auto" w:fill="FFFFFF"/>
            <w:vAlign w:val="bottom"/>
          </w:tcPr>
          <w:p w14:paraId="726815D1" w14:textId="77777777" w:rsidR="00390093" w:rsidRPr="00F9362D" w:rsidRDefault="00390093" w:rsidP="0019721B">
            <w:pPr>
              <w:pStyle w:val="pformhead"/>
              <w:shd w:val="clear" w:color="auto" w:fill="FFFFFF"/>
              <w:spacing w:before="40" w:after="40"/>
              <w:rPr>
                <w:rFonts w:ascii="Arial MT Pro" w:hAnsi="Arial MT Pro"/>
                <w:color w:val="auto"/>
                <w:sz w:val="20"/>
              </w:rPr>
            </w:pPr>
            <w:r w:rsidRPr="00F9362D">
              <w:rPr>
                <w:rFonts w:ascii="Arial MT Pro" w:hAnsi="Arial MT Pro"/>
                <w:color w:val="auto"/>
                <w:sz w:val="20"/>
              </w:rPr>
              <w:t>Balance Sheet</w:t>
            </w:r>
          </w:p>
        </w:tc>
      </w:tr>
      <w:tr w:rsidR="00390093" w14:paraId="6E4C41FC" w14:textId="77777777" w:rsidTr="00762DD6">
        <w:trPr>
          <w:cantSplit/>
        </w:trPr>
        <w:tc>
          <w:tcPr>
            <w:tcW w:w="9000" w:type="dxa"/>
            <w:gridSpan w:val="4"/>
            <w:tcBorders>
              <w:top w:val="single" w:sz="4" w:space="0" w:color="auto"/>
              <w:bottom w:val="double" w:sz="4" w:space="0" w:color="auto"/>
            </w:tcBorders>
            <w:shd w:val="clear" w:color="auto" w:fill="FFFFFF"/>
            <w:vAlign w:val="bottom"/>
          </w:tcPr>
          <w:p w14:paraId="64716C15" w14:textId="4E29D0B0" w:rsidR="00390093" w:rsidRPr="00F9362D" w:rsidRDefault="00390093" w:rsidP="0019721B">
            <w:pPr>
              <w:pStyle w:val="pformheaddr"/>
              <w:shd w:val="clear" w:color="auto" w:fill="FFFFFF"/>
              <w:spacing w:before="40" w:after="40"/>
              <w:rPr>
                <w:rFonts w:ascii="Arial MT Pro" w:hAnsi="Arial MT Pro"/>
                <w:color w:val="auto"/>
                <w:sz w:val="20"/>
              </w:rPr>
            </w:pPr>
            <w:r w:rsidRPr="00F9362D">
              <w:rPr>
                <w:rFonts w:ascii="Arial MT Pro" w:hAnsi="Arial MT Pro"/>
                <w:color w:val="auto"/>
                <w:sz w:val="20"/>
              </w:rPr>
              <w:t xml:space="preserve">October 31, </w:t>
            </w:r>
            <w:r w:rsidR="00EB4E48" w:rsidRPr="00F9362D">
              <w:rPr>
                <w:rFonts w:ascii="Arial MT Pro" w:hAnsi="Arial MT Pro"/>
                <w:color w:val="auto"/>
                <w:sz w:val="20"/>
              </w:rPr>
              <w:t>2022</w:t>
            </w:r>
          </w:p>
        </w:tc>
      </w:tr>
      <w:tr w:rsidR="00390093" w14:paraId="657E9A0D" w14:textId="77777777" w:rsidTr="00762DD6">
        <w:tc>
          <w:tcPr>
            <w:tcW w:w="3080" w:type="dxa"/>
            <w:tcBorders>
              <w:top w:val="double" w:sz="4" w:space="0" w:color="auto"/>
              <w:right w:val="double" w:sz="4" w:space="0" w:color="auto"/>
            </w:tcBorders>
            <w:shd w:val="clear" w:color="auto" w:fill="FFFFFF"/>
            <w:vAlign w:val="bottom"/>
          </w:tcPr>
          <w:p w14:paraId="7E8C5103" w14:textId="77777777" w:rsidR="00390093" w:rsidRPr="003C38CF" w:rsidRDefault="00523F01" w:rsidP="003C38CF">
            <w:pPr>
              <w:pStyle w:val="pformabhead"/>
              <w:shd w:val="clear" w:color="auto" w:fill="FFFFFF"/>
              <w:spacing w:before="40" w:after="40"/>
              <w:rPr>
                <w:rFonts w:ascii="Arial" w:hAnsi="Arial"/>
                <w:b/>
                <w:color w:val="auto"/>
                <w:sz w:val="20"/>
              </w:rPr>
            </w:pPr>
            <w:r w:rsidRPr="00F9362D">
              <w:rPr>
                <w:rFonts w:ascii="Arial MT Pro" w:hAnsi="Arial MT Pro"/>
                <w:b/>
                <w:color w:val="auto"/>
                <w:sz w:val="20"/>
              </w:rPr>
              <w:t>Assets</w:t>
            </w:r>
          </w:p>
        </w:tc>
        <w:tc>
          <w:tcPr>
            <w:tcW w:w="1375" w:type="dxa"/>
            <w:tcBorders>
              <w:top w:val="double" w:sz="4" w:space="0" w:color="auto"/>
              <w:left w:val="double" w:sz="4" w:space="0" w:color="auto"/>
              <w:right w:val="double" w:sz="4" w:space="0" w:color="auto"/>
            </w:tcBorders>
            <w:shd w:val="clear" w:color="auto" w:fill="FFFFFF"/>
            <w:vAlign w:val="bottom"/>
          </w:tcPr>
          <w:p w14:paraId="680CD2A7" w14:textId="77777777" w:rsidR="00390093" w:rsidRDefault="00390093" w:rsidP="0019721B">
            <w:pPr>
              <w:pStyle w:val="pformabhead"/>
              <w:shd w:val="clear" w:color="auto" w:fill="FFFFFF"/>
              <w:spacing w:before="40" w:after="40"/>
              <w:jc w:val="right"/>
              <w:rPr>
                <w:rFonts w:ascii="Arial" w:hAnsi="Arial"/>
                <w:color w:val="auto"/>
                <w:sz w:val="20"/>
              </w:rPr>
            </w:pPr>
          </w:p>
        </w:tc>
        <w:tc>
          <w:tcPr>
            <w:tcW w:w="3285" w:type="dxa"/>
            <w:tcBorders>
              <w:top w:val="double" w:sz="4" w:space="0" w:color="auto"/>
              <w:left w:val="double" w:sz="4" w:space="0" w:color="auto"/>
              <w:right w:val="double" w:sz="4" w:space="0" w:color="auto"/>
            </w:tcBorders>
            <w:shd w:val="clear" w:color="auto" w:fill="FFFFFF"/>
            <w:vAlign w:val="bottom"/>
          </w:tcPr>
          <w:p w14:paraId="4EFA4688" w14:textId="77777777" w:rsidR="00390093" w:rsidRPr="003C38CF" w:rsidRDefault="00523F01" w:rsidP="003C38CF">
            <w:pPr>
              <w:pStyle w:val="pformabhead"/>
              <w:shd w:val="clear" w:color="auto" w:fill="FFFFFF"/>
              <w:spacing w:before="40" w:after="40"/>
              <w:rPr>
                <w:rFonts w:ascii="Arial" w:hAnsi="Arial"/>
                <w:b/>
                <w:color w:val="auto"/>
                <w:sz w:val="20"/>
              </w:rPr>
            </w:pPr>
            <w:r w:rsidRPr="00F9362D">
              <w:rPr>
                <w:rFonts w:ascii="Arial MT Pro" w:hAnsi="Arial MT Pro"/>
                <w:b/>
                <w:color w:val="auto"/>
                <w:sz w:val="20"/>
              </w:rPr>
              <w:t>Liabilities</w:t>
            </w:r>
          </w:p>
        </w:tc>
        <w:tc>
          <w:tcPr>
            <w:tcW w:w="1260" w:type="dxa"/>
            <w:tcBorders>
              <w:top w:val="double" w:sz="4" w:space="0" w:color="auto"/>
              <w:left w:val="double" w:sz="4" w:space="0" w:color="auto"/>
            </w:tcBorders>
            <w:shd w:val="clear" w:color="auto" w:fill="FFFFFF"/>
            <w:vAlign w:val="bottom"/>
          </w:tcPr>
          <w:p w14:paraId="72709E87" w14:textId="77777777" w:rsidR="00390093" w:rsidRPr="00F9362D" w:rsidRDefault="00390093" w:rsidP="0019721B">
            <w:pPr>
              <w:pStyle w:val="pformabhead"/>
              <w:shd w:val="clear" w:color="auto" w:fill="FFFFFF"/>
              <w:spacing w:before="0" w:after="40"/>
              <w:jc w:val="right"/>
              <w:rPr>
                <w:rFonts w:ascii="Arial MT Pro" w:hAnsi="Arial MT Pro"/>
                <w:color w:val="auto"/>
                <w:sz w:val="20"/>
              </w:rPr>
            </w:pPr>
          </w:p>
        </w:tc>
      </w:tr>
      <w:tr w:rsidR="00390093" w14:paraId="4A1B40AE" w14:textId="77777777" w:rsidTr="00762DD6">
        <w:tc>
          <w:tcPr>
            <w:tcW w:w="3080" w:type="dxa"/>
            <w:tcBorders>
              <w:right w:val="double" w:sz="4" w:space="0" w:color="auto"/>
            </w:tcBorders>
            <w:shd w:val="clear" w:color="auto" w:fill="FFFFFF"/>
            <w:vAlign w:val="bottom"/>
          </w:tcPr>
          <w:p w14:paraId="44E8CC0C"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Cash</w:t>
            </w:r>
          </w:p>
        </w:tc>
        <w:tc>
          <w:tcPr>
            <w:tcW w:w="1375" w:type="dxa"/>
            <w:tcBorders>
              <w:left w:val="double" w:sz="4" w:space="0" w:color="auto"/>
              <w:right w:val="double" w:sz="4" w:space="0" w:color="auto"/>
            </w:tcBorders>
            <w:shd w:val="clear" w:color="auto" w:fill="FFFFFF"/>
            <w:vAlign w:val="bottom"/>
          </w:tcPr>
          <w:p w14:paraId="31E8D4B5" w14:textId="77777777" w:rsidR="00390093" w:rsidRDefault="00390093" w:rsidP="00762DD6">
            <w:pPr>
              <w:pStyle w:val="pformab"/>
              <w:shd w:val="clear" w:color="auto" w:fill="FFFFFF"/>
              <w:spacing w:before="40" w:after="40"/>
              <w:ind w:right="117"/>
              <w:jc w:val="right"/>
              <w:rPr>
                <w:rFonts w:ascii="Arial" w:hAnsi="Arial"/>
                <w:color w:val="auto"/>
                <w:sz w:val="20"/>
              </w:rPr>
            </w:pPr>
            <w:r w:rsidRPr="00F9362D">
              <w:rPr>
                <w:rFonts w:ascii="Arial MT Pro" w:hAnsi="Arial MT Pro"/>
                <w:color w:val="auto"/>
                <w:sz w:val="20"/>
              </w:rPr>
              <w:t>$24,000</w:t>
            </w:r>
          </w:p>
        </w:tc>
        <w:tc>
          <w:tcPr>
            <w:tcW w:w="3285" w:type="dxa"/>
            <w:tcBorders>
              <w:left w:val="double" w:sz="4" w:space="0" w:color="auto"/>
              <w:right w:val="double" w:sz="4" w:space="0" w:color="auto"/>
            </w:tcBorders>
            <w:shd w:val="clear" w:color="auto" w:fill="FFFFFF"/>
            <w:vAlign w:val="bottom"/>
          </w:tcPr>
          <w:p w14:paraId="4C34F041"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Accounts payable</w:t>
            </w:r>
          </w:p>
        </w:tc>
        <w:tc>
          <w:tcPr>
            <w:tcW w:w="1260" w:type="dxa"/>
            <w:tcBorders>
              <w:left w:val="double" w:sz="4" w:space="0" w:color="auto"/>
            </w:tcBorders>
            <w:shd w:val="clear" w:color="auto" w:fill="FFFFFF"/>
            <w:vAlign w:val="bottom"/>
          </w:tcPr>
          <w:p w14:paraId="25F1D8EA" w14:textId="77777777" w:rsidR="00390093" w:rsidRPr="00F9362D" w:rsidRDefault="00390093" w:rsidP="0019721B">
            <w:pPr>
              <w:pStyle w:val="pformab"/>
              <w:shd w:val="clear" w:color="auto" w:fill="FFFFFF"/>
              <w:tabs>
                <w:tab w:val="decimal" w:pos="937"/>
              </w:tabs>
              <w:spacing w:before="0" w:after="40"/>
              <w:rPr>
                <w:rFonts w:ascii="Arial MT Pro" w:hAnsi="Arial MT Pro"/>
                <w:color w:val="auto"/>
                <w:sz w:val="20"/>
              </w:rPr>
            </w:pPr>
            <w:r w:rsidRPr="00F9362D">
              <w:rPr>
                <w:rFonts w:ascii="Arial MT Pro" w:hAnsi="Arial MT Pro"/>
                <w:color w:val="auto"/>
                <w:sz w:val="20"/>
              </w:rPr>
              <w:t>$23,000</w:t>
            </w:r>
          </w:p>
        </w:tc>
      </w:tr>
      <w:tr w:rsidR="00390093" w14:paraId="67A4A6A3" w14:textId="77777777" w:rsidTr="00762DD6">
        <w:tc>
          <w:tcPr>
            <w:tcW w:w="3080" w:type="dxa"/>
            <w:tcBorders>
              <w:right w:val="double" w:sz="4" w:space="0" w:color="auto"/>
            </w:tcBorders>
            <w:shd w:val="clear" w:color="auto" w:fill="FFFFFF"/>
            <w:vAlign w:val="bottom"/>
          </w:tcPr>
          <w:p w14:paraId="128D2B7B"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Accounts receivable</w:t>
            </w:r>
          </w:p>
        </w:tc>
        <w:tc>
          <w:tcPr>
            <w:tcW w:w="1375" w:type="dxa"/>
            <w:tcBorders>
              <w:left w:val="double" w:sz="4" w:space="0" w:color="auto"/>
              <w:right w:val="double" w:sz="4" w:space="0" w:color="auto"/>
            </w:tcBorders>
            <w:shd w:val="clear" w:color="auto" w:fill="FFFFFF"/>
            <w:vAlign w:val="bottom"/>
          </w:tcPr>
          <w:p w14:paraId="4CC9C01C" w14:textId="77777777" w:rsidR="00390093" w:rsidRDefault="00390093" w:rsidP="00762DD6">
            <w:pPr>
              <w:pStyle w:val="pformab"/>
              <w:shd w:val="clear" w:color="auto" w:fill="FFFFFF"/>
              <w:spacing w:before="40" w:after="40"/>
              <w:ind w:right="117"/>
              <w:jc w:val="right"/>
              <w:rPr>
                <w:rFonts w:ascii="Arial" w:hAnsi="Arial"/>
                <w:color w:val="auto"/>
                <w:sz w:val="20"/>
              </w:rPr>
            </w:pPr>
            <w:r w:rsidRPr="00F9362D">
              <w:rPr>
                <w:rFonts w:ascii="Arial MT Pro" w:hAnsi="Arial MT Pro"/>
                <w:color w:val="auto"/>
                <w:sz w:val="20"/>
              </w:rPr>
              <w:t>22,000</w:t>
            </w:r>
          </w:p>
        </w:tc>
        <w:tc>
          <w:tcPr>
            <w:tcW w:w="3285" w:type="dxa"/>
            <w:tcBorders>
              <w:left w:val="double" w:sz="4" w:space="0" w:color="auto"/>
              <w:right w:val="double" w:sz="4" w:space="0" w:color="auto"/>
            </w:tcBorders>
            <w:shd w:val="clear" w:color="auto" w:fill="FFFFFF"/>
            <w:vAlign w:val="bottom"/>
          </w:tcPr>
          <w:p w14:paraId="72DBD560"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Note payable</w:t>
            </w:r>
          </w:p>
        </w:tc>
        <w:tc>
          <w:tcPr>
            <w:tcW w:w="1260" w:type="dxa"/>
            <w:tcBorders>
              <w:left w:val="double" w:sz="4" w:space="0" w:color="auto"/>
            </w:tcBorders>
            <w:shd w:val="clear" w:color="auto" w:fill="FFFFFF"/>
            <w:vAlign w:val="bottom"/>
          </w:tcPr>
          <w:p w14:paraId="7695B098" w14:textId="77777777" w:rsidR="00390093" w:rsidRPr="00F9362D" w:rsidRDefault="00390093" w:rsidP="0019721B">
            <w:pPr>
              <w:pStyle w:val="pformab"/>
              <w:shd w:val="clear" w:color="auto" w:fill="FFFFFF"/>
              <w:tabs>
                <w:tab w:val="decimal" w:pos="937"/>
              </w:tabs>
              <w:spacing w:before="0" w:after="40"/>
              <w:rPr>
                <w:rFonts w:ascii="Arial MT Pro" w:hAnsi="Arial MT Pro"/>
                <w:color w:val="auto"/>
                <w:sz w:val="20"/>
                <w:u w:val="single"/>
              </w:rPr>
            </w:pPr>
            <w:r w:rsidRPr="00F9362D">
              <w:rPr>
                <w:rFonts w:ascii="Arial MT Pro" w:hAnsi="Arial MT Pro"/>
                <w:color w:val="auto"/>
                <w:sz w:val="20"/>
                <w:u w:val="single"/>
              </w:rPr>
              <w:t>  40,000</w:t>
            </w:r>
          </w:p>
        </w:tc>
      </w:tr>
      <w:tr w:rsidR="00390093" w14:paraId="0C1B6052" w14:textId="77777777" w:rsidTr="00762DD6">
        <w:tc>
          <w:tcPr>
            <w:tcW w:w="3080" w:type="dxa"/>
            <w:tcBorders>
              <w:right w:val="double" w:sz="4" w:space="0" w:color="auto"/>
            </w:tcBorders>
            <w:shd w:val="clear" w:color="auto" w:fill="FFFFFF"/>
            <w:vAlign w:val="bottom"/>
          </w:tcPr>
          <w:p w14:paraId="329998F4" w14:textId="77777777" w:rsidR="00390093" w:rsidRDefault="00AF62D2" w:rsidP="00AF62D2">
            <w:pPr>
              <w:pStyle w:val="pformab"/>
              <w:shd w:val="clear" w:color="auto" w:fill="FFFFFF"/>
              <w:spacing w:before="40" w:after="40"/>
              <w:rPr>
                <w:rFonts w:ascii="Arial" w:hAnsi="Arial"/>
                <w:color w:val="auto"/>
                <w:sz w:val="20"/>
              </w:rPr>
            </w:pPr>
            <w:r w:rsidRPr="00F9362D">
              <w:rPr>
                <w:rFonts w:ascii="Arial MT Pro" w:hAnsi="Arial MT Pro"/>
                <w:color w:val="auto"/>
                <w:sz w:val="20"/>
              </w:rPr>
              <w:t>Prepaid rent</w:t>
            </w:r>
          </w:p>
        </w:tc>
        <w:tc>
          <w:tcPr>
            <w:tcW w:w="1375" w:type="dxa"/>
            <w:tcBorders>
              <w:left w:val="double" w:sz="4" w:space="0" w:color="auto"/>
              <w:right w:val="double" w:sz="4" w:space="0" w:color="auto"/>
            </w:tcBorders>
            <w:shd w:val="clear" w:color="auto" w:fill="FFFFFF"/>
            <w:vAlign w:val="bottom"/>
          </w:tcPr>
          <w:p w14:paraId="498D8508" w14:textId="77777777" w:rsidR="00390093" w:rsidRDefault="00390093" w:rsidP="00762DD6">
            <w:pPr>
              <w:pStyle w:val="pformab"/>
              <w:shd w:val="clear" w:color="auto" w:fill="FFFFFF"/>
              <w:spacing w:before="40" w:after="40"/>
              <w:ind w:right="117"/>
              <w:jc w:val="right"/>
              <w:rPr>
                <w:rFonts w:ascii="Arial" w:hAnsi="Arial"/>
                <w:color w:val="auto"/>
                <w:sz w:val="20"/>
              </w:rPr>
            </w:pPr>
            <w:r w:rsidRPr="00F9362D">
              <w:rPr>
                <w:rFonts w:ascii="Arial MT Pro" w:hAnsi="Arial MT Pro"/>
                <w:color w:val="auto"/>
                <w:sz w:val="20"/>
              </w:rPr>
              <w:t>24,000</w:t>
            </w:r>
          </w:p>
        </w:tc>
        <w:tc>
          <w:tcPr>
            <w:tcW w:w="3285" w:type="dxa"/>
            <w:tcBorders>
              <w:left w:val="double" w:sz="4" w:space="0" w:color="auto"/>
              <w:right w:val="double" w:sz="4" w:space="0" w:color="auto"/>
            </w:tcBorders>
            <w:shd w:val="clear" w:color="auto" w:fill="FFFFFF"/>
            <w:vAlign w:val="bottom"/>
          </w:tcPr>
          <w:p w14:paraId="55356D2E"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Total liabilities</w:t>
            </w:r>
          </w:p>
        </w:tc>
        <w:tc>
          <w:tcPr>
            <w:tcW w:w="1260" w:type="dxa"/>
            <w:tcBorders>
              <w:left w:val="double" w:sz="4" w:space="0" w:color="auto"/>
            </w:tcBorders>
            <w:shd w:val="clear" w:color="auto" w:fill="FFFFFF"/>
            <w:vAlign w:val="bottom"/>
          </w:tcPr>
          <w:p w14:paraId="7DAA5F6A" w14:textId="77777777" w:rsidR="00390093" w:rsidRPr="00F9362D" w:rsidRDefault="00390093" w:rsidP="0019721B">
            <w:pPr>
              <w:pStyle w:val="pformab"/>
              <w:shd w:val="clear" w:color="auto" w:fill="FFFFFF"/>
              <w:tabs>
                <w:tab w:val="decimal" w:pos="937"/>
              </w:tabs>
              <w:spacing w:before="0" w:after="40"/>
              <w:rPr>
                <w:rFonts w:ascii="Arial MT Pro" w:hAnsi="Arial MT Pro"/>
                <w:color w:val="auto"/>
                <w:sz w:val="20"/>
              </w:rPr>
            </w:pPr>
            <w:r w:rsidRPr="00F9362D">
              <w:rPr>
                <w:rFonts w:ascii="Arial MT Pro" w:hAnsi="Arial MT Pro"/>
                <w:color w:val="auto"/>
                <w:sz w:val="20"/>
              </w:rPr>
              <w:t>63,000</w:t>
            </w:r>
          </w:p>
        </w:tc>
      </w:tr>
      <w:tr w:rsidR="00390093" w14:paraId="32FFAC79" w14:textId="77777777" w:rsidTr="00762DD6">
        <w:tc>
          <w:tcPr>
            <w:tcW w:w="3080" w:type="dxa"/>
            <w:tcBorders>
              <w:right w:val="double" w:sz="4" w:space="0" w:color="auto"/>
            </w:tcBorders>
            <w:shd w:val="clear" w:color="auto" w:fill="FFFFFF"/>
            <w:vAlign w:val="bottom"/>
          </w:tcPr>
          <w:p w14:paraId="114AD22E" w14:textId="77777777" w:rsidR="00390093" w:rsidRDefault="00AF62D2"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F</w:t>
            </w:r>
            <w:r w:rsidR="00390093" w:rsidRPr="00F9362D">
              <w:rPr>
                <w:rFonts w:ascii="Arial MT Pro" w:hAnsi="Arial MT Pro"/>
                <w:color w:val="auto"/>
                <w:sz w:val="20"/>
              </w:rPr>
              <w:t>urniture</w:t>
            </w:r>
          </w:p>
        </w:tc>
        <w:tc>
          <w:tcPr>
            <w:tcW w:w="1375" w:type="dxa"/>
            <w:tcBorders>
              <w:left w:val="double" w:sz="4" w:space="0" w:color="auto"/>
              <w:right w:val="double" w:sz="4" w:space="0" w:color="auto"/>
            </w:tcBorders>
            <w:shd w:val="clear" w:color="auto" w:fill="FFFFFF"/>
            <w:vAlign w:val="bottom"/>
          </w:tcPr>
          <w:p w14:paraId="7E6DDE83" w14:textId="77777777" w:rsidR="00390093" w:rsidRDefault="00E03A0A" w:rsidP="00762DD6">
            <w:pPr>
              <w:pStyle w:val="pformab"/>
              <w:shd w:val="clear" w:color="auto" w:fill="FFFFFF"/>
              <w:spacing w:before="40" w:after="40"/>
              <w:ind w:right="117"/>
              <w:jc w:val="right"/>
              <w:rPr>
                <w:rFonts w:ascii="Arial" w:hAnsi="Arial"/>
                <w:color w:val="auto"/>
                <w:sz w:val="20"/>
                <w:u w:val="single"/>
              </w:rPr>
            </w:pPr>
            <w:r w:rsidRPr="00F9362D">
              <w:rPr>
                <w:rFonts w:ascii="Arial MT Pro" w:hAnsi="Arial MT Pro"/>
                <w:color w:val="auto"/>
                <w:sz w:val="20"/>
                <w:u w:val="single"/>
              </w:rPr>
              <w:t xml:space="preserve">  </w:t>
            </w:r>
            <w:r w:rsidR="00390093" w:rsidRPr="00F9362D">
              <w:rPr>
                <w:rFonts w:ascii="Arial MT Pro" w:hAnsi="Arial MT Pro"/>
                <w:color w:val="auto"/>
                <w:sz w:val="20"/>
                <w:u w:val="single"/>
              </w:rPr>
              <w:t>20,000</w:t>
            </w:r>
          </w:p>
        </w:tc>
        <w:tc>
          <w:tcPr>
            <w:tcW w:w="3285" w:type="dxa"/>
            <w:tcBorders>
              <w:left w:val="double" w:sz="4" w:space="0" w:color="auto"/>
              <w:right w:val="double" w:sz="4" w:space="0" w:color="auto"/>
            </w:tcBorders>
            <w:shd w:val="clear" w:color="auto" w:fill="FFFFFF"/>
            <w:vAlign w:val="bottom"/>
          </w:tcPr>
          <w:p w14:paraId="57FE4372" w14:textId="77777777" w:rsidR="00390093" w:rsidRDefault="00390093" w:rsidP="0019721B">
            <w:pPr>
              <w:pStyle w:val="pformab"/>
              <w:shd w:val="clear" w:color="auto" w:fill="FFFFFF"/>
              <w:spacing w:before="40" w:after="40"/>
              <w:rPr>
                <w:rFonts w:ascii="Arial" w:hAnsi="Arial"/>
                <w:color w:val="auto"/>
                <w:sz w:val="20"/>
              </w:rPr>
            </w:pPr>
          </w:p>
        </w:tc>
        <w:tc>
          <w:tcPr>
            <w:tcW w:w="1260" w:type="dxa"/>
            <w:tcBorders>
              <w:left w:val="double" w:sz="4" w:space="0" w:color="auto"/>
            </w:tcBorders>
            <w:shd w:val="clear" w:color="auto" w:fill="FFFFFF"/>
            <w:vAlign w:val="bottom"/>
          </w:tcPr>
          <w:p w14:paraId="506E4FFE" w14:textId="77777777" w:rsidR="00390093" w:rsidRPr="00F9362D" w:rsidRDefault="00390093" w:rsidP="0019721B">
            <w:pPr>
              <w:pStyle w:val="pformab"/>
              <w:shd w:val="clear" w:color="auto" w:fill="FFFFFF"/>
              <w:tabs>
                <w:tab w:val="decimal" w:pos="937"/>
              </w:tabs>
              <w:spacing w:before="0" w:after="40"/>
              <w:rPr>
                <w:rFonts w:ascii="Arial MT Pro" w:hAnsi="Arial MT Pro"/>
                <w:color w:val="auto"/>
                <w:sz w:val="20"/>
              </w:rPr>
            </w:pPr>
          </w:p>
        </w:tc>
      </w:tr>
      <w:tr w:rsidR="00390093" w14:paraId="6BFB48AC" w14:textId="77777777" w:rsidTr="00762DD6">
        <w:tc>
          <w:tcPr>
            <w:tcW w:w="3080" w:type="dxa"/>
            <w:tcBorders>
              <w:right w:val="double" w:sz="4" w:space="0" w:color="auto"/>
            </w:tcBorders>
            <w:shd w:val="clear" w:color="auto" w:fill="FFFFFF"/>
            <w:vAlign w:val="bottom"/>
          </w:tcPr>
          <w:p w14:paraId="158878B3" w14:textId="77777777" w:rsidR="00390093" w:rsidRDefault="00390093" w:rsidP="0019721B">
            <w:pPr>
              <w:pStyle w:val="pformab"/>
              <w:shd w:val="clear" w:color="auto" w:fill="FFFFFF"/>
              <w:spacing w:before="40" w:after="40"/>
              <w:rPr>
                <w:rFonts w:ascii="Arial" w:hAnsi="Arial"/>
                <w:color w:val="auto"/>
                <w:sz w:val="20"/>
              </w:rPr>
            </w:pPr>
          </w:p>
        </w:tc>
        <w:tc>
          <w:tcPr>
            <w:tcW w:w="1375" w:type="dxa"/>
            <w:tcBorders>
              <w:left w:val="double" w:sz="4" w:space="0" w:color="auto"/>
              <w:right w:val="double" w:sz="4" w:space="0" w:color="auto"/>
            </w:tcBorders>
            <w:shd w:val="clear" w:color="auto" w:fill="FFFFFF"/>
            <w:vAlign w:val="bottom"/>
          </w:tcPr>
          <w:p w14:paraId="2F8B1D3B" w14:textId="77777777" w:rsidR="00390093" w:rsidRDefault="00390093" w:rsidP="0019721B">
            <w:pPr>
              <w:pStyle w:val="pformab"/>
              <w:shd w:val="clear" w:color="auto" w:fill="FFFFFF"/>
              <w:spacing w:before="40" w:after="40"/>
              <w:ind w:right="167"/>
              <w:jc w:val="right"/>
              <w:rPr>
                <w:rFonts w:ascii="Arial" w:hAnsi="Arial"/>
                <w:color w:val="auto"/>
                <w:sz w:val="20"/>
                <w:u w:val="single"/>
              </w:rPr>
            </w:pPr>
          </w:p>
        </w:tc>
        <w:tc>
          <w:tcPr>
            <w:tcW w:w="3285" w:type="dxa"/>
            <w:tcBorders>
              <w:left w:val="double" w:sz="4" w:space="0" w:color="auto"/>
              <w:right w:val="double" w:sz="4" w:space="0" w:color="auto"/>
            </w:tcBorders>
            <w:shd w:val="clear" w:color="auto" w:fill="FFFFFF"/>
            <w:vAlign w:val="bottom"/>
          </w:tcPr>
          <w:p w14:paraId="06ED2EBD" w14:textId="77777777" w:rsidR="00390093" w:rsidRPr="003C38CF" w:rsidRDefault="00523F01" w:rsidP="003C38CF">
            <w:pPr>
              <w:pStyle w:val="pformab"/>
              <w:shd w:val="clear" w:color="auto" w:fill="FFFFFF"/>
              <w:spacing w:before="40" w:after="40"/>
              <w:rPr>
                <w:rFonts w:ascii="Arial" w:hAnsi="Arial"/>
                <w:b/>
                <w:color w:val="auto"/>
                <w:sz w:val="20"/>
              </w:rPr>
            </w:pPr>
            <w:r w:rsidRPr="00F9362D">
              <w:rPr>
                <w:rFonts w:ascii="Arial MT Pro" w:hAnsi="Arial MT Pro"/>
                <w:b/>
                <w:color w:val="auto"/>
                <w:sz w:val="20"/>
              </w:rPr>
              <w:t>Owner</w:t>
            </w:r>
            <w:r w:rsidR="00942890" w:rsidRPr="00F9362D">
              <w:rPr>
                <w:rFonts w:ascii="Arial MT Pro" w:hAnsi="Arial MT Pro"/>
                <w:b/>
                <w:color w:val="auto"/>
                <w:sz w:val="20"/>
              </w:rPr>
              <w:t>’</w:t>
            </w:r>
            <w:r w:rsidRPr="00F9362D">
              <w:rPr>
                <w:rFonts w:ascii="Arial MT Pro" w:hAnsi="Arial MT Pro"/>
                <w:b/>
                <w:color w:val="auto"/>
                <w:sz w:val="20"/>
              </w:rPr>
              <w:t>s Equity</w:t>
            </w:r>
          </w:p>
        </w:tc>
        <w:tc>
          <w:tcPr>
            <w:tcW w:w="1260" w:type="dxa"/>
            <w:tcBorders>
              <w:left w:val="double" w:sz="4" w:space="0" w:color="auto"/>
            </w:tcBorders>
            <w:shd w:val="clear" w:color="auto" w:fill="FFFFFF"/>
            <w:vAlign w:val="bottom"/>
          </w:tcPr>
          <w:p w14:paraId="5426B504" w14:textId="77777777" w:rsidR="00390093" w:rsidRPr="00F9362D" w:rsidRDefault="00390093" w:rsidP="0019721B">
            <w:pPr>
              <w:pStyle w:val="pformab"/>
              <w:shd w:val="clear" w:color="auto" w:fill="FFFFFF"/>
              <w:tabs>
                <w:tab w:val="decimal" w:pos="937"/>
              </w:tabs>
              <w:spacing w:before="0" w:after="40"/>
              <w:rPr>
                <w:rFonts w:ascii="Arial MT Pro" w:hAnsi="Arial MT Pro"/>
                <w:color w:val="auto"/>
                <w:sz w:val="20"/>
              </w:rPr>
            </w:pPr>
          </w:p>
        </w:tc>
      </w:tr>
      <w:tr w:rsidR="00390093" w14:paraId="588C2965" w14:textId="77777777" w:rsidTr="00762DD6">
        <w:tc>
          <w:tcPr>
            <w:tcW w:w="3080" w:type="dxa"/>
            <w:tcBorders>
              <w:right w:val="double" w:sz="4" w:space="0" w:color="auto"/>
            </w:tcBorders>
            <w:shd w:val="clear" w:color="auto" w:fill="FFFFFF"/>
            <w:vAlign w:val="bottom"/>
          </w:tcPr>
          <w:p w14:paraId="221FCFBE" w14:textId="77777777" w:rsidR="00390093" w:rsidRDefault="00390093" w:rsidP="0019721B">
            <w:pPr>
              <w:pStyle w:val="pformab"/>
              <w:shd w:val="clear" w:color="auto" w:fill="FFFFFF"/>
              <w:spacing w:before="40" w:after="40"/>
              <w:rPr>
                <w:rFonts w:ascii="Arial" w:hAnsi="Arial"/>
                <w:color w:val="auto"/>
                <w:sz w:val="20"/>
              </w:rPr>
            </w:pPr>
          </w:p>
        </w:tc>
        <w:tc>
          <w:tcPr>
            <w:tcW w:w="1375" w:type="dxa"/>
            <w:tcBorders>
              <w:left w:val="double" w:sz="4" w:space="0" w:color="auto"/>
              <w:right w:val="double" w:sz="4" w:space="0" w:color="auto"/>
            </w:tcBorders>
            <w:shd w:val="clear" w:color="auto" w:fill="FFFFFF"/>
            <w:vAlign w:val="bottom"/>
          </w:tcPr>
          <w:p w14:paraId="39717D2C" w14:textId="77777777" w:rsidR="00390093" w:rsidRDefault="00390093" w:rsidP="0019721B">
            <w:pPr>
              <w:pStyle w:val="pformab"/>
              <w:shd w:val="clear" w:color="auto" w:fill="FFFFFF"/>
              <w:spacing w:before="40" w:after="40"/>
              <w:ind w:right="167"/>
              <w:jc w:val="right"/>
              <w:rPr>
                <w:rFonts w:ascii="Arial" w:hAnsi="Arial"/>
                <w:color w:val="auto"/>
                <w:sz w:val="20"/>
              </w:rPr>
            </w:pPr>
          </w:p>
        </w:tc>
        <w:tc>
          <w:tcPr>
            <w:tcW w:w="3285" w:type="dxa"/>
            <w:tcBorders>
              <w:left w:val="double" w:sz="4" w:space="0" w:color="auto"/>
              <w:right w:val="double" w:sz="4" w:space="0" w:color="auto"/>
            </w:tcBorders>
            <w:shd w:val="clear" w:color="auto" w:fill="FFFFFF"/>
            <w:vAlign w:val="bottom"/>
          </w:tcPr>
          <w:p w14:paraId="51DBCFF5"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C. McBride, capital</w:t>
            </w:r>
          </w:p>
        </w:tc>
        <w:tc>
          <w:tcPr>
            <w:tcW w:w="1260" w:type="dxa"/>
            <w:tcBorders>
              <w:left w:val="double" w:sz="4" w:space="0" w:color="auto"/>
            </w:tcBorders>
            <w:shd w:val="clear" w:color="auto" w:fill="FFFFFF"/>
            <w:vAlign w:val="bottom"/>
          </w:tcPr>
          <w:p w14:paraId="78C5D513" w14:textId="3537CA4D" w:rsidR="00390093" w:rsidRPr="00F9362D" w:rsidRDefault="00390093" w:rsidP="00762DD6">
            <w:pPr>
              <w:pStyle w:val="pformab"/>
              <w:shd w:val="clear" w:color="auto" w:fill="FFFFFF"/>
              <w:tabs>
                <w:tab w:val="decimal" w:pos="947"/>
              </w:tabs>
              <w:spacing w:before="0" w:after="40"/>
              <w:rPr>
                <w:rFonts w:ascii="Arial MT Pro" w:hAnsi="Arial MT Pro"/>
                <w:color w:val="auto"/>
                <w:sz w:val="20"/>
                <w:u w:val="single"/>
              </w:rPr>
            </w:pPr>
            <w:r w:rsidRPr="00F9362D">
              <w:rPr>
                <w:rFonts w:ascii="Arial MT Pro" w:hAnsi="Arial MT Pro"/>
                <w:color w:val="auto"/>
                <w:sz w:val="20"/>
                <w:u w:val="single"/>
              </w:rPr>
              <w:t>27,000</w:t>
            </w:r>
            <w:r w:rsidRPr="00F9362D">
              <w:rPr>
                <w:rFonts w:ascii="Arial MT Pro" w:hAnsi="Arial MT Pro"/>
                <w:color w:val="auto"/>
                <w:sz w:val="20"/>
              </w:rPr>
              <w:t>*</w:t>
            </w:r>
          </w:p>
        </w:tc>
      </w:tr>
      <w:tr w:rsidR="00390093" w14:paraId="1A1F4BDE" w14:textId="77777777" w:rsidTr="00762DD6">
        <w:tc>
          <w:tcPr>
            <w:tcW w:w="3080" w:type="dxa"/>
            <w:tcBorders>
              <w:right w:val="double" w:sz="4" w:space="0" w:color="auto"/>
            </w:tcBorders>
            <w:shd w:val="clear" w:color="auto" w:fill="FFFFFF"/>
            <w:vAlign w:val="bottom"/>
          </w:tcPr>
          <w:p w14:paraId="141CEC53" w14:textId="77777777" w:rsidR="00390093" w:rsidRDefault="00390093"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Total assets</w:t>
            </w:r>
          </w:p>
        </w:tc>
        <w:tc>
          <w:tcPr>
            <w:tcW w:w="1375" w:type="dxa"/>
            <w:tcBorders>
              <w:left w:val="double" w:sz="4" w:space="0" w:color="auto"/>
              <w:right w:val="double" w:sz="4" w:space="0" w:color="auto"/>
            </w:tcBorders>
            <w:shd w:val="clear" w:color="auto" w:fill="FFFFFF"/>
            <w:vAlign w:val="bottom"/>
          </w:tcPr>
          <w:p w14:paraId="34A2DD75" w14:textId="77777777" w:rsidR="00390093" w:rsidRDefault="00390093" w:rsidP="00762DD6">
            <w:pPr>
              <w:pStyle w:val="pformab"/>
              <w:shd w:val="clear" w:color="auto" w:fill="FFFFFF"/>
              <w:spacing w:before="40" w:after="40"/>
              <w:ind w:right="117"/>
              <w:jc w:val="right"/>
              <w:rPr>
                <w:rFonts w:ascii="Arial" w:hAnsi="Arial"/>
                <w:color w:val="auto"/>
                <w:sz w:val="20"/>
                <w:u w:val="double"/>
              </w:rPr>
            </w:pPr>
            <w:r w:rsidRPr="00F9362D">
              <w:rPr>
                <w:rFonts w:ascii="Arial MT Pro" w:hAnsi="Arial MT Pro"/>
                <w:color w:val="auto"/>
                <w:sz w:val="20"/>
                <w:u w:val="double"/>
              </w:rPr>
              <w:t>$90,000</w:t>
            </w:r>
          </w:p>
        </w:tc>
        <w:tc>
          <w:tcPr>
            <w:tcW w:w="3285" w:type="dxa"/>
            <w:tcBorders>
              <w:left w:val="double" w:sz="4" w:space="0" w:color="auto"/>
              <w:right w:val="double" w:sz="4" w:space="0" w:color="auto"/>
            </w:tcBorders>
            <w:shd w:val="clear" w:color="auto" w:fill="FFFFFF"/>
            <w:vAlign w:val="bottom"/>
          </w:tcPr>
          <w:p w14:paraId="671698E9" w14:textId="77777777" w:rsidR="00390093" w:rsidRDefault="007800E0" w:rsidP="0019721B">
            <w:pPr>
              <w:pStyle w:val="pformab"/>
              <w:shd w:val="clear" w:color="auto" w:fill="FFFFFF"/>
              <w:spacing w:before="40" w:after="40"/>
              <w:rPr>
                <w:rFonts w:ascii="Arial" w:hAnsi="Arial"/>
                <w:color w:val="auto"/>
                <w:sz w:val="20"/>
              </w:rPr>
            </w:pPr>
            <w:r w:rsidRPr="00F9362D">
              <w:rPr>
                <w:rFonts w:ascii="Arial MT Pro" w:hAnsi="Arial MT Pro"/>
                <w:color w:val="auto"/>
                <w:sz w:val="20"/>
              </w:rPr>
              <w:t>Total liabilities and</w:t>
            </w:r>
            <w:r w:rsidR="00D12604" w:rsidRPr="00F9362D">
              <w:rPr>
                <w:rFonts w:ascii="Arial MT Pro" w:hAnsi="Arial MT Pro"/>
                <w:color w:val="auto"/>
                <w:sz w:val="20"/>
              </w:rPr>
              <w:t xml:space="preserve"> </w:t>
            </w:r>
            <w:r w:rsidR="00390093" w:rsidRPr="00F9362D">
              <w:rPr>
                <w:rFonts w:ascii="Arial MT Pro" w:hAnsi="Arial MT Pro"/>
                <w:color w:val="auto"/>
                <w:sz w:val="20"/>
              </w:rPr>
              <w:t>owner</w:t>
            </w:r>
            <w:r w:rsidR="00942890" w:rsidRPr="00F9362D">
              <w:rPr>
                <w:rFonts w:ascii="Arial MT Pro" w:hAnsi="Arial MT Pro"/>
                <w:color w:val="auto"/>
                <w:sz w:val="20"/>
              </w:rPr>
              <w:t>’</w:t>
            </w:r>
            <w:r w:rsidR="00390093" w:rsidRPr="00F9362D">
              <w:rPr>
                <w:rFonts w:ascii="Arial MT Pro" w:hAnsi="Arial MT Pro"/>
                <w:color w:val="auto"/>
                <w:sz w:val="20"/>
              </w:rPr>
              <w:t>s equity</w:t>
            </w:r>
          </w:p>
        </w:tc>
        <w:tc>
          <w:tcPr>
            <w:tcW w:w="1260" w:type="dxa"/>
            <w:tcBorders>
              <w:left w:val="double" w:sz="4" w:space="0" w:color="auto"/>
            </w:tcBorders>
            <w:shd w:val="clear" w:color="auto" w:fill="FFFFFF"/>
            <w:vAlign w:val="bottom"/>
          </w:tcPr>
          <w:p w14:paraId="68F50074" w14:textId="77777777" w:rsidR="00390093" w:rsidRPr="00F9362D" w:rsidRDefault="00390093" w:rsidP="00EA6C2F">
            <w:pPr>
              <w:pStyle w:val="pformab"/>
              <w:shd w:val="clear" w:color="auto" w:fill="FFFFFF"/>
              <w:tabs>
                <w:tab w:val="decimal" w:pos="937"/>
              </w:tabs>
              <w:spacing w:before="0" w:after="40"/>
              <w:rPr>
                <w:rFonts w:ascii="Arial MT Pro" w:hAnsi="Arial MT Pro"/>
                <w:color w:val="auto"/>
                <w:sz w:val="20"/>
                <w:u w:val="double"/>
              </w:rPr>
            </w:pPr>
            <w:r w:rsidRPr="00F9362D">
              <w:rPr>
                <w:rFonts w:ascii="Arial MT Pro" w:hAnsi="Arial MT Pro"/>
                <w:color w:val="auto"/>
                <w:sz w:val="20"/>
                <w:u w:val="double"/>
              </w:rPr>
              <w:t>$90,000</w:t>
            </w:r>
          </w:p>
        </w:tc>
      </w:tr>
    </w:tbl>
    <w:p w14:paraId="3DAE4270" w14:textId="77777777" w:rsidR="00390093" w:rsidRDefault="00390093" w:rsidP="00390093">
      <w:pPr>
        <w:shd w:val="clear" w:color="auto" w:fill="FFFFFF"/>
      </w:pPr>
    </w:p>
    <w:p w14:paraId="6137A4C4" w14:textId="77777777" w:rsidR="00390093" w:rsidRPr="00F9362D" w:rsidRDefault="00390093" w:rsidP="00390093">
      <w:pPr>
        <w:pStyle w:val="pfootnote"/>
        <w:tabs>
          <w:tab w:val="clear" w:pos="220"/>
          <w:tab w:val="left" w:pos="275"/>
          <w:tab w:val="left" w:pos="550"/>
          <w:tab w:val="decimal" w:pos="3300"/>
        </w:tabs>
        <w:rPr>
          <w:rFonts w:ascii="Arial MT Pro" w:hAnsi="Arial MT Pro"/>
          <w:color w:val="auto"/>
        </w:rPr>
      </w:pPr>
      <w:r w:rsidRPr="00F9362D">
        <w:rPr>
          <w:rFonts w:ascii="Arial MT Pro" w:hAnsi="Arial MT Pro"/>
          <w:color w:val="auto"/>
        </w:rPr>
        <w:t>*</w:t>
      </w:r>
      <w:r w:rsidRPr="00F9362D">
        <w:rPr>
          <w:rFonts w:ascii="Arial MT Pro" w:hAnsi="Arial MT Pro"/>
          <w:color w:val="auto"/>
        </w:rPr>
        <w:tab/>
      </w:r>
      <w:r w:rsidRPr="00F9362D">
        <w:rPr>
          <w:rFonts w:ascii="Arial MT Pro" w:hAnsi="Arial MT Pro"/>
          <w:color w:val="auto"/>
        </w:rPr>
        <w:tab/>
        <w:t>Total assets</w:t>
      </w:r>
      <w:r w:rsidRPr="00F9362D">
        <w:rPr>
          <w:rFonts w:ascii="Arial MT Pro" w:hAnsi="Arial MT Pro"/>
          <w:color w:val="auto"/>
        </w:rPr>
        <w:tab/>
      </w:r>
      <w:r w:rsidR="001A65D8" w:rsidRPr="00F9362D">
        <w:rPr>
          <w:rFonts w:ascii="Arial MT Pro" w:hAnsi="Arial MT Pro"/>
          <w:color w:val="auto"/>
        </w:rPr>
        <w:tab/>
      </w:r>
      <w:r w:rsidRPr="00F9362D">
        <w:rPr>
          <w:rFonts w:ascii="Arial MT Pro" w:hAnsi="Arial MT Pro"/>
          <w:color w:val="auto"/>
        </w:rPr>
        <w:t>$90,000</w:t>
      </w:r>
    </w:p>
    <w:p w14:paraId="2EB8EA7E" w14:textId="01CAE25D" w:rsidR="00390093" w:rsidRPr="00F9362D" w:rsidRDefault="00390093" w:rsidP="00390093">
      <w:pPr>
        <w:pStyle w:val="pfootnote"/>
        <w:tabs>
          <w:tab w:val="clear" w:pos="220"/>
          <w:tab w:val="left" w:pos="275"/>
          <w:tab w:val="left" w:pos="550"/>
          <w:tab w:val="decimal" w:pos="3300"/>
        </w:tabs>
        <w:rPr>
          <w:rFonts w:ascii="Arial MT Pro" w:hAnsi="Arial MT Pro"/>
          <w:color w:val="auto"/>
        </w:rPr>
      </w:pPr>
      <w:r w:rsidRPr="00F9362D">
        <w:rPr>
          <w:rFonts w:ascii="Arial MT Pro" w:hAnsi="Arial MT Pro"/>
          <w:color w:val="auto"/>
        </w:rPr>
        <w:tab/>
        <w:t>–</w:t>
      </w:r>
      <w:r w:rsidRPr="00F9362D">
        <w:rPr>
          <w:rFonts w:ascii="Arial MT Pro" w:hAnsi="Arial MT Pro"/>
          <w:color w:val="auto"/>
        </w:rPr>
        <w:tab/>
        <w:t>Total liabilities</w:t>
      </w:r>
      <w:r w:rsidRPr="00F9362D">
        <w:rPr>
          <w:rFonts w:ascii="Arial MT Pro" w:hAnsi="Arial MT Pro"/>
          <w:color w:val="auto"/>
        </w:rPr>
        <w:tab/>
      </w:r>
      <w:r w:rsidR="001A65D8" w:rsidRPr="00F9362D">
        <w:rPr>
          <w:rFonts w:ascii="Arial MT Pro" w:hAnsi="Arial MT Pro"/>
          <w:color w:val="auto"/>
        </w:rPr>
        <w:tab/>
      </w:r>
      <w:r w:rsidR="005012C8" w:rsidRPr="00F9362D">
        <w:rPr>
          <w:rFonts w:ascii="Arial MT Pro" w:hAnsi="Arial MT Pro"/>
          <w:color w:val="auto"/>
        </w:rPr>
        <w:t xml:space="preserve"> </w:t>
      </w:r>
      <w:r w:rsidRPr="00F9362D">
        <w:rPr>
          <w:rFonts w:ascii="Arial MT Pro" w:hAnsi="Arial MT Pro"/>
          <w:color w:val="auto"/>
          <w:u w:val="single"/>
        </w:rPr>
        <w:t>(63,000</w:t>
      </w:r>
      <w:r w:rsidRPr="00F9362D">
        <w:rPr>
          <w:rFonts w:ascii="Arial MT Pro" w:hAnsi="Arial MT Pro"/>
          <w:color w:val="auto"/>
        </w:rPr>
        <w:t>)</w:t>
      </w:r>
    </w:p>
    <w:p w14:paraId="07089DD9" w14:textId="77777777" w:rsidR="00390093" w:rsidRPr="00F9362D" w:rsidRDefault="00390093" w:rsidP="00390093">
      <w:pPr>
        <w:pStyle w:val="pfootnote"/>
        <w:tabs>
          <w:tab w:val="clear" w:pos="220"/>
          <w:tab w:val="left" w:pos="275"/>
          <w:tab w:val="left" w:pos="550"/>
          <w:tab w:val="decimal" w:pos="3300"/>
        </w:tabs>
        <w:rPr>
          <w:rFonts w:ascii="Arial MT Pro" w:hAnsi="Arial MT Pro"/>
          <w:color w:val="auto"/>
        </w:rPr>
      </w:pPr>
      <w:r w:rsidRPr="00F9362D">
        <w:rPr>
          <w:rFonts w:ascii="Arial MT Pro" w:hAnsi="Arial MT Pro"/>
          <w:color w:val="auto"/>
        </w:rPr>
        <w:tab/>
        <w:t>=</w:t>
      </w:r>
      <w:r w:rsidRPr="00F9362D">
        <w:rPr>
          <w:rFonts w:ascii="Arial MT Pro" w:hAnsi="Arial MT Pro"/>
          <w:color w:val="auto"/>
        </w:rPr>
        <w:tab/>
        <w:t>Owner</w:t>
      </w:r>
      <w:r w:rsidR="00942890" w:rsidRPr="00F9362D">
        <w:rPr>
          <w:rFonts w:ascii="Arial MT Pro" w:hAnsi="Arial MT Pro"/>
          <w:color w:val="auto"/>
        </w:rPr>
        <w:t>’</w:t>
      </w:r>
      <w:r w:rsidRPr="00F9362D">
        <w:rPr>
          <w:rFonts w:ascii="Arial MT Pro" w:hAnsi="Arial MT Pro"/>
          <w:color w:val="auto"/>
        </w:rPr>
        <w:t>s equity (capital)</w:t>
      </w:r>
      <w:r w:rsidRPr="00F9362D">
        <w:rPr>
          <w:rFonts w:ascii="Arial MT Pro" w:hAnsi="Arial MT Pro"/>
          <w:color w:val="auto"/>
        </w:rPr>
        <w:tab/>
      </w:r>
      <w:r w:rsidR="001A65D8" w:rsidRPr="00F9362D">
        <w:rPr>
          <w:rFonts w:ascii="Arial MT Pro" w:hAnsi="Arial MT Pro"/>
          <w:color w:val="auto"/>
        </w:rPr>
        <w:tab/>
      </w:r>
      <w:r w:rsidRPr="00F9362D">
        <w:rPr>
          <w:rFonts w:ascii="Arial MT Pro" w:hAnsi="Arial MT Pro"/>
          <w:color w:val="auto"/>
        </w:rPr>
        <w:t>$27,000</w:t>
      </w:r>
    </w:p>
    <w:p w14:paraId="5F5AC08F" w14:textId="77777777" w:rsidR="005012C8" w:rsidRDefault="005012C8" w:rsidP="005012C8">
      <w:pPr>
        <w:pStyle w:val="ph6full"/>
        <w:shd w:val="clear" w:color="auto" w:fill="FFFFFF"/>
        <w:spacing w:before="0"/>
        <w:outlineLvl w:val="0"/>
        <w:rPr>
          <w:rFonts w:ascii="Times New Roman" w:hAnsi="Times New Roman"/>
          <w:color w:val="auto"/>
        </w:rPr>
      </w:pPr>
    </w:p>
    <w:p w14:paraId="709C388A" w14:textId="77777777" w:rsidR="00390093" w:rsidRDefault="00390093" w:rsidP="005012C8">
      <w:pPr>
        <w:pStyle w:val="ph6full"/>
        <w:shd w:val="clear" w:color="auto" w:fill="FFFFFF"/>
        <w:spacing w:before="0"/>
        <w:outlineLvl w:val="0"/>
        <w:rPr>
          <w:rFonts w:ascii="Times New Roman" w:hAnsi="Times New Roman"/>
          <w:color w:val="auto"/>
        </w:rPr>
      </w:pPr>
      <w:r w:rsidRPr="001C6BAA">
        <w:rPr>
          <w:rFonts w:ascii="Times New Roman" w:hAnsi="Times New Roman"/>
          <w:color w:val="auto"/>
        </w:rPr>
        <w:t>Req. 2</w:t>
      </w:r>
    </w:p>
    <w:p w14:paraId="4E093BD1" w14:textId="77777777" w:rsidR="005F6255" w:rsidRPr="001C6BAA" w:rsidRDefault="005F6255" w:rsidP="005012C8">
      <w:pPr>
        <w:pStyle w:val="ph6full"/>
        <w:shd w:val="clear" w:color="auto" w:fill="FFFFFF"/>
        <w:spacing w:before="0"/>
        <w:outlineLvl w:val="0"/>
        <w:rPr>
          <w:rFonts w:ascii="Times New Roman" w:hAnsi="Times New Roman"/>
          <w:color w:val="auto"/>
        </w:rPr>
      </w:pPr>
    </w:p>
    <w:p w14:paraId="3431F481" w14:textId="77777777" w:rsidR="00390093" w:rsidRDefault="00390093" w:rsidP="005F6255">
      <w:pPr>
        <w:pStyle w:val="ptffull"/>
        <w:shd w:val="clear" w:color="auto" w:fill="FFFFFF"/>
        <w:spacing w:before="0"/>
        <w:rPr>
          <w:color w:val="auto"/>
        </w:rPr>
      </w:pPr>
      <w:r>
        <w:rPr>
          <w:color w:val="auto"/>
        </w:rPr>
        <w:t>The accounts that are not presented on the balance sheet because they are revenue and expenses, but that are presented on the income statement, are</w:t>
      </w:r>
    </w:p>
    <w:p w14:paraId="7B7DC1C4" w14:textId="77777777" w:rsidR="00390093" w:rsidRDefault="00390093" w:rsidP="00390093">
      <w:pPr>
        <w:pStyle w:val="ptffull"/>
        <w:shd w:val="clear" w:color="auto" w:fill="FFFFFF"/>
        <w:rPr>
          <w:color w:val="auto"/>
        </w:rPr>
      </w:pPr>
      <w:r>
        <w:rPr>
          <w:color w:val="auto"/>
        </w:rPr>
        <w:t>Insurance expense</w:t>
      </w:r>
    </w:p>
    <w:p w14:paraId="227F724B" w14:textId="77777777" w:rsidR="00390093" w:rsidRDefault="00390093" w:rsidP="00390093">
      <w:pPr>
        <w:pStyle w:val="ptffull"/>
        <w:shd w:val="clear" w:color="auto" w:fill="FFFFFF"/>
        <w:spacing w:before="0"/>
        <w:rPr>
          <w:color w:val="auto"/>
        </w:rPr>
      </w:pPr>
      <w:r>
        <w:rPr>
          <w:color w:val="auto"/>
        </w:rPr>
        <w:t>Rent expense</w:t>
      </w:r>
    </w:p>
    <w:p w14:paraId="0E5064EA" w14:textId="77777777" w:rsidR="00390093" w:rsidRDefault="00390093" w:rsidP="00390093">
      <w:pPr>
        <w:pStyle w:val="ptffullns"/>
        <w:shd w:val="clear" w:color="auto" w:fill="FFFFFF"/>
        <w:rPr>
          <w:color w:val="auto"/>
        </w:rPr>
      </w:pPr>
      <w:r>
        <w:rPr>
          <w:color w:val="auto"/>
        </w:rPr>
        <w:t>Salar</w:t>
      </w:r>
      <w:r w:rsidR="0044071C">
        <w:rPr>
          <w:color w:val="auto"/>
        </w:rPr>
        <w:t>ies</w:t>
      </w:r>
      <w:r>
        <w:rPr>
          <w:color w:val="auto"/>
        </w:rPr>
        <w:t xml:space="preserve"> expense</w:t>
      </w:r>
    </w:p>
    <w:p w14:paraId="3D3C2B4B" w14:textId="77777777" w:rsidR="00390093" w:rsidRDefault="00390093" w:rsidP="00390093">
      <w:pPr>
        <w:pStyle w:val="ptffullns"/>
        <w:shd w:val="clear" w:color="auto" w:fill="FFFFFF"/>
        <w:rPr>
          <w:color w:val="auto"/>
        </w:rPr>
      </w:pPr>
      <w:r>
        <w:rPr>
          <w:color w:val="auto"/>
        </w:rPr>
        <w:t>Utilities expense</w:t>
      </w:r>
    </w:p>
    <w:p w14:paraId="48559E42" w14:textId="77777777" w:rsidR="00390093" w:rsidRDefault="00390093" w:rsidP="00390093">
      <w:pPr>
        <w:pStyle w:val="ptffullns"/>
        <w:shd w:val="clear" w:color="auto" w:fill="FFFFFF"/>
        <w:rPr>
          <w:color w:val="auto"/>
        </w:rPr>
      </w:pPr>
      <w:r>
        <w:rPr>
          <w:color w:val="auto"/>
        </w:rPr>
        <w:t>Premium revenue</w:t>
      </w:r>
    </w:p>
    <w:p w14:paraId="17A524CB" w14:textId="77777777" w:rsidR="00AF62D2" w:rsidRDefault="00AF62D2" w:rsidP="00390093">
      <w:pPr>
        <w:pStyle w:val="ptffullns"/>
        <w:shd w:val="clear" w:color="auto" w:fill="FFFFFF"/>
        <w:rPr>
          <w:color w:val="auto"/>
        </w:rPr>
      </w:pPr>
    </w:p>
    <w:p w14:paraId="358138EB" w14:textId="77777777" w:rsidR="00C768E0" w:rsidRDefault="00AF62D2" w:rsidP="003C38CF">
      <w:pPr>
        <w:pStyle w:val="ptffullns"/>
        <w:shd w:val="clear" w:color="auto" w:fill="FFFFFF"/>
        <w:outlineLvl w:val="0"/>
        <w:rPr>
          <w:color w:val="auto"/>
        </w:rPr>
      </w:pPr>
      <w:r>
        <w:rPr>
          <w:color w:val="auto"/>
        </w:rPr>
        <w:t xml:space="preserve">These amounts </w:t>
      </w:r>
      <w:r w:rsidR="00FD2C02">
        <w:rPr>
          <w:color w:val="auto"/>
        </w:rPr>
        <w:t>affect</w:t>
      </w:r>
      <w:r>
        <w:rPr>
          <w:color w:val="auto"/>
        </w:rPr>
        <w:t xml:space="preserve"> the owner</w:t>
      </w:r>
      <w:r w:rsidR="00942890">
        <w:rPr>
          <w:color w:val="auto"/>
        </w:rPr>
        <w:t>’</w:t>
      </w:r>
      <w:r>
        <w:rPr>
          <w:color w:val="auto"/>
        </w:rPr>
        <w:t>s equity balance and not the total assets</w:t>
      </w:r>
      <w:r w:rsidR="00C768E0">
        <w:rPr>
          <w:color w:val="auto"/>
        </w:rPr>
        <w:t>.</w:t>
      </w:r>
    </w:p>
    <w:p w14:paraId="3971598D" w14:textId="77777777" w:rsidR="00C768E0" w:rsidRDefault="00C768E0" w:rsidP="003C38CF">
      <w:pPr>
        <w:pStyle w:val="ptffullns"/>
        <w:shd w:val="clear" w:color="auto" w:fill="FFFFFF"/>
        <w:outlineLvl w:val="0"/>
        <w:rPr>
          <w:color w:val="auto"/>
        </w:rPr>
      </w:pPr>
    </w:p>
    <w:p w14:paraId="4C854951" w14:textId="77777777" w:rsidR="00AF62D2" w:rsidRDefault="00C768E0" w:rsidP="003C38CF">
      <w:pPr>
        <w:pStyle w:val="ptffullns"/>
        <w:shd w:val="clear" w:color="auto" w:fill="FFFFFF"/>
        <w:outlineLvl w:val="0"/>
        <w:rPr>
          <w:color w:val="auto"/>
        </w:rPr>
      </w:pPr>
      <w:r>
        <w:rPr>
          <w:color w:val="auto"/>
        </w:rPr>
        <w:t>Note also that the date line in the balance sheet was changed from a period of time to a point in time</w:t>
      </w:r>
      <w:r w:rsidR="00AF62D2">
        <w:rPr>
          <w:color w:val="auto"/>
        </w:rPr>
        <w:t>.</w:t>
      </w:r>
    </w:p>
    <w:p w14:paraId="7911E3A3" w14:textId="77777777" w:rsidR="00390093" w:rsidRPr="00F9362D" w:rsidRDefault="00390093" w:rsidP="00390093">
      <w:pPr>
        <w:pStyle w:val="ph1"/>
        <w:shd w:val="clear" w:color="auto" w:fill="FFFF9F"/>
        <w:rPr>
          <w:rFonts w:ascii="Arial MT Pro" w:hAnsi="Arial MT Pro" w:cs="Helvetica"/>
          <w:color w:val="auto"/>
          <w:sz w:val="27"/>
          <w:szCs w:val="27"/>
        </w:rPr>
        <w:sectPr w:rsidR="00390093" w:rsidRPr="00F9362D" w:rsidSect="00AA1345">
          <w:headerReference w:type="even" r:id="rId40"/>
          <w:headerReference w:type="default" r:id="rId41"/>
          <w:footerReference w:type="default" r:id="rId42"/>
          <w:pgSz w:w="12241" w:h="15841" w:code="1"/>
          <w:pgMar w:top="1440" w:right="1135" w:bottom="1440" w:left="1702" w:header="720" w:footer="720" w:gutter="0"/>
          <w:cols w:space="720"/>
          <w:noEndnote/>
          <w:docGrid w:linePitch="326"/>
        </w:sectPr>
      </w:pPr>
    </w:p>
    <w:p w14:paraId="3E56D4AF" w14:textId="3858C80F" w:rsidR="00390093" w:rsidRPr="00F9362D" w:rsidRDefault="00390093" w:rsidP="00390093">
      <w:pPr>
        <w:pStyle w:val="ph3ns"/>
        <w:tabs>
          <w:tab w:val="right" w:pos="12925"/>
        </w:tabs>
        <w:jc w:val="left"/>
        <w:rPr>
          <w:rFonts w:ascii="Arial MT Pro" w:hAnsi="Arial MT Pro"/>
          <w:color w:val="auto"/>
        </w:rPr>
      </w:pPr>
      <w:r w:rsidRPr="001C6BAA">
        <w:rPr>
          <w:color w:val="auto"/>
          <w:sz w:val="24"/>
        </w:rPr>
        <w:lastRenderedPageBreak/>
        <w:t>Req. 1</w:t>
      </w:r>
      <w:r w:rsidRPr="00F9362D">
        <w:rPr>
          <w:rFonts w:ascii="Arial MT Pro" w:hAnsi="Arial MT Pro"/>
          <w:color w:val="auto"/>
        </w:rPr>
        <w:tab/>
        <w:t>(45</w:t>
      </w:r>
      <w:r w:rsidR="00DD0951" w:rsidRPr="00F9362D">
        <w:rPr>
          <w:rFonts w:ascii="Arial MT Pro" w:hAnsi="Arial MT Pro"/>
          <w:color w:val="auto"/>
        </w:rPr>
        <w:t>–</w:t>
      </w:r>
      <w:r w:rsidRPr="00F9362D">
        <w:rPr>
          <w:rFonts w:ascii="Arial MT Pro" w:hAnsi="Arial MT Pro"/>
          <w:color w:val="auto"/>
        </w:rPr>
        <w:t xml:space="preserve">60 min.)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1-7B</w:t>
      </w:r>
    </w:p>
    <w:p w14:paraId="242A09C7" w14:textId="77777777" w:rsidR="00390093" w:rsidRPr="00F9362D" w:rsidRDefault="00390093" w:rsidP="00D43412">
      <w:pPr>
        <w:pStyle w:val="ph5"/>
        <w:shd w:val="clear" w:color="auto" w:fill="FFFFFF"/>
        <w:ind w:right="637"/>
        <w:rPr>
          <w:rFonts w:ascii="Arial MT Pro" w:hAnsi="Arial MT Pro"/>
          <w:color w:val="auto"/>
          <w:sz w:val="20"/>
        </w:rPr>
      </w:pPr>
      <w:r w:rsidRPr="00F9362D">
        <w:rPr>
          <w:rFonts w:ascii="Arial MT Pro" w:hAnsi="Arial MT Pro"/>
          <w:color w:val="auto"/>
          <w:sz w:val="20"/>
        </w:rPr>
        <w:t>Sykes Design Studio</w:t>
      </w:r>
    </w:p>
    <w:p w14:paraId="7BC5E6B7" w14:textId="77777777" w:rsidR="00390093" w:rsidRPr="00F9362D" w:rsidRDefault="00390093" w:rsidP="003C38CF">
      <w:pPr>
        <w:pStyle w:val="ph1"/>
        <w:shd w:val="clear" w:color="auto" w:fill="FFFFFF"/>
        <w:spacing w:after="120"/>
        <w:ind w:left="0"/>
        <w:jc w:val="center"/>
        <w:outlineLvl w:val="0"/>
        <w:rPr>
          <w:rFonts w:ascii="Arial MT Pro" w:hAnsi="Arial MT Pro" w:cs="Helvetica"/>
          <w:color w:val="auto"/>
          <w:sz w:val="27"/>
          <w:szCs w:val="27"/>
        </w:rPr>
      </w:pPr>
      <w:r w:rsidRPr="00F9362D">
        <w:rPr>
          <w:rFonts w:ascii="Arial MT Pro" w:hAnsi="Arial MT Pro" w:cs="Helvetica"/>
          <w:color w:val="auto"/>
          <w:sz w:val="27"/>
          <w:szCs w:val="27"/>
        </w:rPr>
        <w:t>Analysis of Transactions</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39"/>
        <w:gridCol w:w="1344"/>
        <w:gridCol w:w="270"/>
        <w:gridCol w:w="1080"/>
        <w:gridCol w:w="236"/>
        <w:gridCol w:w="934"/>
        <w:gridCol w:w="270"/>
        <w:gridCol w:w="903"/>
        <w:gridCol w:w="366"/>
        <w:gridCol w:w="1350"/>
        <w:gridCol w:w="270"/>
        <w:gridCol w:w="990"/>
        <w:gridCol w:w="270"/>
        <w:gridCol w:w="990"/>
        <w:gridCol w:w="270"/>
        <w:gridCol w:w="900"/>
        <w:gridCol w:w="270"/>
        <w:gridCol w:w="900"/>
        <w:gridCol w:w="236"/>
        <w:gridCol w:w="1114"/>
      </w:tblGrid>
      <w:tr w:rsidR="00BE4D7E" w14:paraId="03A77D18" w14:textId="77777777" w:rsidTr="00762DD6">
        <w:trPr>
          <w:cantSplit/>
          <w:trHeight w:val="274"/>
        </w:trPr>
        <w:tc>
          <w:tcPr>
            <w:tcW w:w="1275" w:type="dxa"/>
            <w:gridSpan w:val="2"/>
            <w:tcBorders>
              <w:top w:val="double" w:sz="4" w:space="0" w:color="auto"/>
              <w:left w:val="double" w:sz="4" w:space="0" w:color="auto"/>
              <w:bottom w:val="nil"/>
              <w:right w:val="single" w:sz="4" w:space="0" w:color="000000"/>
            </w:tcBorders>
            <w:shd w:val="clear" w:color="auto" w:fill="FFFFFF"/>
          </w:tcPr>
          <w:p w14:paraId="7230E8FF" w14:textId="77777777" w:rsidR="00187031" w:rsidRPr="00762DD6" w:rsidRDefault="00187031" w:rsidP="00762DD6">
            <w:pPr>
              <w:pStyle w:val="pformhead"/>
              <w:tabs>
                <w:tab w:val="center" w:pos="4510"/>
                <w:tab w:val="center" w:pos="7425"/>
                <w:tab w:val="center" w:pos="8140"/>
                <w:tab w:val="center" w:pos="8855"/>
                <w:tab w:val="center" w:pos="9680"/>
              </w:tabs>
              <w:spacing w:before="40" w:after="0"/>
              <w:rPr>
                <w:rFonts w:ascii="Arial" w:hAnsi="Arial" w:cs="Helvetica"/>
                <w:b/>
                <w:color w:val="auto"/>
                <w:sz w:val="18"/>
                <w:szCs w:val="18"/>
              </w:rPr>
            </w:pPr>
          </w:p>
        </w:tc>
        <w:tc>
          <w:tcPr>
            <w:tcW w:w="5037" w:type="dxa"/>
            <w:gridSpan w:val="7"/>
            <w:tcBorders>
              <w:top w:val="double" w:sz="4" w:space="0" w:color="auto"/>
              <w:left w:val="single" w:sz="4" w:space="0" w:color="000000"/>
              <w:bottom w:val="single" w:sz="4" w:space="0" w:color="auto"/>
              <w:right w:val="nil"/>
            </w:tcBorders>
            <w:shd w:val="clear" w:color="auto" w:fill="FFFFFF"/>
          </w:tcPr>
          <w:p w14:paraId="59677BD7" w14:textId="77777777" w:rsidR="00187031" w:rsidRPr="00762DD6" w:rsidRDefault="00187031" w:rsidP="00762DD6">
            <w:pPr>
              <w:pStyle w:val="pformhead"/>
              <w:tabs>
                <w:tab w:val="center" w:pos="4510"/>
                <w:tab w:val="center" w:pos="7425"/>
                <w:tab w:val="center" w:pos="8140"/>
                <w:tab w:val="center" w:pos="8855"/>
                <w:tab w:val="center" w:pos="9680"/>
              </w:tabs>
              <w:spacing w:before="40" w:after="0"/>
              <w:rPr>
                <w:rFonts w:ascii="Arial" w:hAnsi="Arial" w:cs="Helvetica"/>
                <w:b/>
                <w:color w:val="auto"/>
                <w:sz w:val="18"/>
                <w:szCs w:val="18"/>
              </w:rPr>
            </w:pPr>
            <w:r w:rsidRPr="00F9362D">
              <w:rPr>
                <w:rFonts w:ascii="Arial MT Pro" w:hAnsi="Arial MT Pro" w:cs="Helvetica"/>
                <w:b/>
                <w:color w:val="auto"/>
                <w:sz w:val="18"/>
                <w:szCs w:val="18"/>
              </w:rPr>
              <w:t>Assets</w:t>
            </w:r>
          </w:p>
        </w:tc>
        <w:tc>
          <w:tcPr>
            <w:tcW w:w="366" w:type="dxa"/>
            <w:tcBorders>
              <w:top w:val="double" w:sz="4" w:space="0" w:color="auto"/>
              <w:left w:val="nil"/>
              <w:bottom w:val="single" w:sz="4" w:space="0" w:color="auto"/>
              <w:right w:val="nil"/>
            </w:tcBorders>
            <w:shd w:val="clear" w:color="auto" w:fill="FFFFFF"/>
          </w:tcPr>
          <w:p w14:paraId="7206D506" w14:textId="77777777" w:rsidR="00187031" w:rsidRPr="00762DD6" w:rsidRDefault="00187031" w:rsidP="00BE4D7E">
            <w:pPr>
              <w:pStyle w:val="pformhead"/>
              <w:tabs>
                <w:tab w:val="center" w:pos="4510"/>
                <w:tab w:val="center" w:pos="7425"/>
                <w:tab w:val="center" w:pos="8140"/>
                <w:tab w:val="center" w:pos="8855"/>
                <w:tab w:val="center" w:pos="9680"/>
              </w:tabs>
              <w:spacing w:before="40" w:after="0"/>
              <w:jc w:val="left"/>
              <w:rPr>
                <w:rFonts w:ascii="Arial" w:hAnsi="Arial" w:cs="Helvetica"/>
                <w:b/>
                <w:color w:val="auto"/>
                <w:sz w:val="18"/>
                <w:szCs w:val="18"/>
              </w:rPr>
            </w:pPr>
            <w:r w:rsidRPr="00F9362D">
              <w:rPr>
                <w:rFonts w:ascii="Arial MT Pro" w:hAnsi="Arial MT Pro" w:cs="Helvetica"/>
                <w:b/>
                <w:color w:val="auto"/>
                <w:sz w:val="18"/>
                <w:szCs w:val="18"/>
              </w:rPr>
              <w:t>=</w:t>
            </w:r>
          </w:p>
        </w:tc>
        <w:tc>
          <w:tcPr>
            <w:tcW w:w="1350" w:type="dxa"/>
            <w:tcBorders>
              <w:top w:val="double" w:sz="4" w:space="0" w:color="auto"/>
              <w:left w:val="nil"/>
              <w:bottom w:val="single" w:sz="4" w:space="0" w:color="auto"/>
              <w:right w:val="nil"/>
            </w:tcBorders>
            <w:shd w:val="clear" w:color="auto" w:fill="FFFFFF"/>
          </w:tcPr>
          <w:p w14:paraId="0B2732EE" w14:textId="77777777" w:rsidR="00187031" w:rsidRPr="00762DD6" w:rsidRDefault="00187031" w:rsidP="00187031">
            <w:pPr>
              <w:pStyle w:val="pformhead"/>
              <w:tabs>
                <w:tab w:val="center" w:pos="4510"/>
                <w:tab w:val="center" w:pos="7425"/>
                <w:tab w:val="center" w:pos="8140"/>
                <w:tab w:val="center" w:pos="8855"/>
                <w:tab w:val="center" w:pos="9680"/>
              </w:tabs>
              <w:spacing w:before="40" w:after="0"/>
              <w:jc w:val="left"/>
              <w:rPr>
                <w:rFonts w:ascii="Arial" w:hAnsi="Arial" w:cs="Helvetica"/>
                <w:b/>
                <w:color w:val="auto"/>
                <w:sz w:val="18"/>
                <w:szCs w:val="18"/>
              </w:rPr>
            </w:pPr>
            <w:r w:rsidRPr="00F9362D">
              <w:rPr>
                <w:rFonts w:ascii="Arial MT Pro" w:hAnsi="Arial MT Pro" w:cs="Helvetica"/>
                <w:b/>
                <w:color w:val="auto"/>
                <w:sz w:val="18"/>
                <w:szCs w:val="18"/>
              </w:rPr>
              <w:t>Liabilities</w:t>
            </w:r>
          </w:p>
        </w:tc>
        <w:tc>
          <w:tcPr>
            <w:tcW w:w="270" w:type="dxa"/>
            <w:tcBorders>
              <w:top w:val="double" w:sz="4" w:space="0" w:color="auto"/>
              <w:left w:val="nil"/>
              <w:bottom w:val="single" w:sz="4" w:space="0" w:color="auto"/>
              <w:right w:val="nil"/>
            </w:tcBorders>
            <w:shd w:val="clear" w:color="auto" w:fill="FFFFFF"/>
            <w:vAlign w:val="center"/>
          </w:tcPr>
          <w:p w14:paraId="79D98FBA" w14:textId="77777777" w:rsidR="00187031" w:rsidRPr="00187031" w:rsidRDefault="00187031" w:rsidP="00762DD6">
            <w:pPr>
              <w:pStyle w:val="pformhead"/>
              <w:tabs>
                <w:tab w:val="center" w:pos="4510"/>
                <w:tab w:val="center" w:pos="7425"/>
                <w:tab w:val="center" w:pos="8140"/>
                <w:tab w:val="center" w:pos="8855"/>
                <w:tab w:val="center" w:pos="9680"/>
              </w:tabs>
              <w:spacing w:before="40" w:after="0"/>
              <w:ind w:left="-280" w:right="-219"/>
              <w:rPr>
                <w:rFonts w:ascii="Arial" w:hAnsi="Arial" w:cs="Helvetica"/>
                <w:b/>
                <w:color w:val="auto"/>
                <w:sz w:val="18"/>
                <w:szCs w:val="18"/>
              </w:rPr>
            </w:pPr>
            <w:r w:rsidRPr="00F9362D">
              <w:rPr>
                <w:rFonts w:ascii="Arial MT Pro" w:hAnsi="Arial MT Pro" w:cs="Helvetica"/>
                <w:b/>
                <w:color w:val="auto"/>
                <w:sz w:val="18"/>
                <w:szCs w:val="18"/>
              </w:rPr>
              <w:t>+</w:t>
            </w:r>
          </w:p>
        </w:tc>
        <w:tc>
          <w:tcPr>
            <w:tcW w:w="5940" w:type="dxa"/>
            <w:gridSpan w:val="9"/>
            <w:tcBorders>
              <w:top w:val="double" w:sz="4" w:space="0" w:color="auto"/>
              <w:left w:val="nil"/>
              <w:bottom w:val="single" w:sz="4" w:space="0" w:color="auto"/>
              <w:right w:val="double" w:sz="4" w:space="0" w:color="auto"/>
            </w:tcBorders>
            <w:shd w:val="clear" w:color="auto" w:fill="FFFFFF"/>
          </w:tcPr>
          <w:p w14:paraId="2A6BC669" w14:textId="77777777" w:rsidR="00187031" w:rsidRPr="00F9362D" w:rsidRDefault="00FD1C2D" w:rsidP="00762DD6">
            <w:pPr>
              <w:pStyle w:val="pformhead"/>
              <w:tabs>
                <w:tab w:val="center" w:pos="4510"/>
                <w:tab w:val="center" w:pos="7425"/>
                <w:tab w:val="center" w:pos="8140"/>
                <w:tab w:val="center" w:pos="8855"/>
                <w:tab w:val="center" w:pos="9680"/>
              </w:tabs>
              <w:spacing w:before="40" w:after="0"/>
              <w:rPr>
                <w:rFonts w:ascii="Arial MT Pro" w:hAnsi="Arial MT Pro" w:cs="Helvetica"/>
                <w:b/>
                <w:color w:val="auto"/>
                <w:sz w:val="18"/>
                <w:szCs w:val="18"/>
              </w:rPr>
            </w:pPr>
            <w:r w:rsidRPr="00F9362D">
              <w:rPr>
                <w:rFonts w:ascii="Arial MT Pro" w:hAnsi="Arial MT Pro" w:cs="Helvetica"/>
                <w:b/>
                <w:color w:val="auto"/>
                <w:sz w:val="18"/>
                <w:szCs w:val="18"/>
              </w:rPr>
              <w:t>Owner’s Equity</w:t>
            </w:r>
          </w:p>
        </w:tc>
      </w:tr>
      <w:tr w:rsidR="00EB229B" w:rsidRPr="00187031" w14:paraId="620D7DF7" w14:textId="77777777" w:rsidTr="00B20F94">
        <w:trPr>
          <w:cantSplit/>
          <w:trHeight w:val="493"/>
        </w:trPr>
        <w:tc>
          <w:tcPr>
            <w:tcW w:w="1275" w:type="dxa"/>
            <w:gridSpan w:val="2"/>
            <w:tcBorders>
              <w:top w:val="nil"/>
              <w:left w:val="double" w:sz="4" w:space="0" w:color="auto"/>
              <w:bottom w:val="double" w:sz="4" w:space="0" w:color="auto"/>
              <w:right w:val="single" w:sz="4" w:space="0" w:color="000000"/>
            </w:tcBorders>
            <w:shd w:val="clear" w:color="auto" w:fill="FFFFFF"/>
            <w:vAlign w:val="bottom"/>
          </w:tcPr>
          <w:p w14:paraId="4B76B81E" w14:textId="77777777" w:rsidR="00187031" w:rsidRPr="00187031" w:rsidRDefault="00BE4D7E" w:rsidP="002D1E5B">
            <w:pPr>
              <w:jc w:val="center"/>
              <w:rPr>
                <w:rFonts w:ascii="Arial" w:hAnsi="Arial" w:cs="Arial"/>
                <w:b/>
                <w:sz w:val="18"/>
                <w:szCs w:val="18"/>
              </w:rPr>
            </w:pPr>
            <w:r w:rsidRPr="00F9362D">
              <w:rPr>
                <w:rFonts w:ascii="Arial MT Pro" w:hAnsi="Arial MT Pro" w:cs="Arial"/>
                <w:b/>
                <w:sz w:val="18"/>
                <w:szCs w:val="18"/>
              </w:rPr>
              <w:t>Date</w:t>
            </w:r>
          </w:p>
        </w:tc>
        <w:tc>
          <w:tcPr>
            <w:tcW w:w="1344" w:type="dxa"/>
            <w:tcBorders>
              <w:left w:val="single" w:sz="4" w:space="0" w:color="000000"/>
              <w:bottom w:val="double" w:sz="4" w:space="0" w:color="auto"/>
              <w:right w:val="nil"/>
            </w:tcBorders>
            <w:shd w:val="clear" w:color="auto" w:fill="FFFFFF"/>
            <w:vAlign w:val="bottom"/>
          </w:tcPr>
          <w:p w14:paraId="24822BCB" w14:textId="77777777" w:rsidR="00187031" w:rsidRPr="00187031" w:rsidDel="002D1E5B" w:rsidRDefault="00187031" w:rsidP="00762DD6">
            <w:pPr>
              <w:tabs>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9"/>
              <w:jc w:val="center"/>
              <w:rPr>
                <w:rFonts w:ascii="Arial" w:hAnsi="Arial" w:cs="Arial"/>
                <w:b/>
                <w:sz w:val="18"/>
                <w:szCs w:val="18"/>
              </w:rPr>
            </w:pPr>
            <w:r w:rsidRPr="00F9362D">
              <w:rPr>
                <w:rFonts w:ascii="Arial MT Pro" w:hAnsi="Arial MT Pro" w:cs="Arial"/>
                <w:b/>
                <w:sz w:val="18"/>
                <w:szCs w:val="18"/>
              </w:rPr>
              <w:t>Cash</w:t>
            </w:r>
          </w:p>
        </w:tc>
        <w:tc>
          <w:tcPr>
            <w:tcW w:w="270" w:type="dxa"/>
            <w:tcBorders>
              <w:left w:val="nil"/>
              <w:bottom w:val="double" w:sz="4" w:space="0" w:color="auto"/>
              <w:right w:val="nil"/>
            </w:tcBorders>
            <w:shd w:val="clear" w:color="auto" w:fill="FFFFFF"/>
            <w:vAlign w:val="bottom"/>
          </w:tcPr>
          <w:p w14:paraId="30D6DCDE" w14:textId="77777777" w:rsidR="00187031" w:rsidRPr="00187031" w:rsidRDefault="00187031"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46"/>
              <w:rPr>
                <w:rFonts w:ascii="Arial" w:hAnsi="Arial" w:cs="Arial"/>
                <w:b/>
                <w:sz w:val="18"/>
                <w:szCs w:val="18"/>
              </w:rPr>
            </w:pPr>
            <w:r w:rsidRPr="00F9362D">
              <w:rPr>
                <w:rFonts w:ascii="Arial MT Pro" w:hAnsi="Arial MT Pro" w:cs="Arial"/>
                <w:b/>
                <w:sz w:val="18"/>
                <w:szCs w:val="18"/>
              </w:rPr>
              <w:t>+</w:t>
            </w:r>
          </w:p>
        </w:tc>
        <w:tc>
          <w:tcPr>
            <w:tcW w:w="1080" w:type="dxa"/>
            <w:tcBorders>
              <w:left w:val="nil"/>
              <w:bottom w:val="double" w:sz="4" w:space="0" w:color="auto"/>
              <w:right w:val="nil"/>
            </w:tcBorders>
            <w:shd w:val="clear" w:color="auto" w:fill="FFFFFF"/>
            <w:vAlign w:val="bottom"/>
          </w:tcPr>
          <w:p w14:paraId="3DE40D7C" w14:textId="6269B294" w:rsidR="00187031" w:rsidRPr="00187031" w:rsidRDefault="00187031"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3"/>
              <w:jc w:val="center"/>
              <w:rPr>
                <w:rFonts w:ascii="Arial" w:hAnsi="Arial" w:cs="Arial"/>
                <w:b/>
                <w:sz w:val="18"/>
                <w:szCs w:val="18"/>
              </w:rPr>
            </w:pPr>
            <w:r w:rsidRPr="00F9362D">
              <w:rPr>
                <w:rFonts w:ascii="Arial MT Pro" w:hAnsi="Arial MT Pro" w:cs="Arial"/>
                <w:b/>
                <w:sz w:val="18"/>
                <w:szCs w:val="18"/>
              </w:rPr>
              <w:t>Accounts Receivable</w:t>
            </w:r>
          </w:p>
        </w:tc>
        <w:tc>
          <w:tcPr>
            <w:tcW w:w="236" w:type="dxa"/>
            <w:tcBorders>
              <w:left w:val="nil"/>
              <w:bottom w:val="double" w:sz="4" w:space="0" w:color="auto"/>
              <w:right w:val="nil"/>
            </w:tcBorders>
            <w:shd w:val="clear" w:color="auto" w:fill="FFFFFF"/>
            <w:vAlign w:val="bottom"/>
          </w:tcPr>
          <w:p w14:paraId="70E629E8" w14:textId="77777777" w:rsidR="00187031" w:rsidRPr="00187031" w:rsidRDefault="00187031"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220" w:firstLine="117"/>
              <w:jc w:val="center"/>
              <w:rPr>
                <w:rFonts w:ascii="Arial" w:hAnsi="Arial" w:cs="Arial"/>
                <w:b/>
                <w:sz w:val="18"/>
                <w:szCs w:val="18"/>
              </w:rPr>
            </w:pPr>
            <w:r w:rsidRPr="00F9362D">
              <w:rPr>
                <w:rFonts w:ascii="Arial MT Pro" w:hAnsi="Arial MT Pro" w:cs="Arial"/>
                <w:b/>
                <w:sz w:val="18"/>
                <w:szCs w:val="18"/>
              </w:rPr>
              <w:t>+</w:t>
            </w:r>
          </w:p>
        </w:tc>
        <w:tc>
          <w:tcPr>
            <w:tcW w:w="934" w:type="dxa"/>
            <w:tcBorders>
              <w:left w:val="nil"/>
              <w:bottom w:val="double" w:sz="4" w:space="0" w:color="auto"/>
              <w:right w:val="nil"/>
            </w:tcBorders>
            <w:shd w:val="clear" w:color="auto" w:fill="FFFFFF"/>
            <w:vAlign w:val="bottom"/>
          </w:tcPr>
          <w:p w14:paraId="48E29DA5" w14:textId="77777777" w:rsidR="00187031" w:rsidRPr="00187031" w:rsidRDefault="00187031"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73"/>
              <w:jc w:val="center"/>
              <w:rPr>
                <w:rFonts w:ascii="Arial" w:hAnsi="Arial" w:cs="Arial"/>
                <w:b/>
                <w:sz w:val="18"/>
                <w:szCs w:val="18"/>
              </w:rPr>
            </w:pPr>
            <w:r w:rsidRPr="00F9362D">
              <w:rPr>
                <w:rFonts w:ascii="Arial MT Pro" w:hAnsi="Arial MT Pro" w:cs="Arial"/>
                <w:b/>
                <w:sz w:val="18"/>
                <w:szCs w:val="18"/>
              </w:rPr>
              <w:t>Supplies</w:t>
            </w:r>
          </w:p>
        </w:tc>
        <w:tc>
          <w:tcPr>
            <w:tcW w:w="270" w:type="dxa"/>
            <w:tcBorders>
              <w:left w:val="nil"/>
              <w:bottom w:val="double" w:sz="4" w:space="0" w:color="auto"/>
              <w:right w:val="nil"/>
            </w:tcBorders>
            <w:shd w:val="clear" w:color="auto" w:fill="FFFFFF"/>
            <w:vAlign w:val="bottom"/>
          </w:tcPr>
          <w:p w14:paraId="38C6A03A" w14:textId="77777777" w:rsidR="00187031" w:rsidRPr="00187031" w:rsidRDefault="00187031"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w:t>
            </w:r>
          </w:p>
        </w:tc>
        <w:tc>
          <w:tcPr>
            <w:tcW w:w="903" w:type="dxa"/>
            <w:tcBorders>
              <w:left w:val="nil"/>
              <w:bottom w:val="double" w:sz="4" w:space="0" w:color="auto"/>
              <w:right w:val="nil"/>
            </w:tcBorders>
            <w:shd w:val="clear" w:color="auto" w:fill="FFFFFF"/>
            <w:vAlign w:val="bottom"/>
          </w:tcPr>
          <w:p w14:paraId="36FDB061" w14:textId="77777777" w:rsidR="00187031" w:rsidRPr="00187031" w:rsidRDefault="00187031" w:rsidP="00D12C43">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Land</w:t>
            </w:r>
          </w:p>
        </w:tc>
        <w:tc>
          <w:tcPr>
            <w:tcW w:w="366" w:type="dxa"/>
            <w:tcBorders>
              <w:left w:val="nil"/>
              <w:bottom w:val="double" w:sz="4" w:space="0" w:color="auto"/>
              <w:right w:val="nil"/>
            </w:tcBorders>
            <w:shd w:val="clear" w:color="auto" w:fill="FFFFFF"/>
            <w:vAlign w:val="bottom"/>
          </w:tcPr>
          <w:p w14:paraId="3D6454E0" w14:textId="77777777" w:rsidR="00187031" w:rsidRPr="00187031" w:rsidRDefault="00187031" w:rsidP="00D12C43">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w:t>
            </w:r>
          </w:p>
        </w:tc>
        <w:tc>
          <w:tcPr>
            <w:tcW w:w="1350" w:type="dxa"/>
            <w:tcBorders>
              <w:left w:val="nil"/>
              <w:bottom w:val="double" w:sz="4" w:space="0" w:color="auto"/>
              <w:right w:val="nil"/>
            </w:tcBorders>
            <w:shd w:val="clear" w:color="auto" w:fill="FFFFFF"/>
            <w:vAlign w:val="bottom"/>
          </w:tcPr>
          <w:p w14:paraId="4D18F4D5" w14:textId="77777777" w:rsidR="00187031" w:rsidRPr="00187031" w:rsidRDefault="00187031" w:rsidP="00D12C43">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Accounts Payable</w:t>
            </w:r>
          </w:p>
        </w:tc>
        <w:tc>
          <w:tcPr>
            <w:tcW w:w="270" w:type="dxa"/>
            <w:tcBorders>
              <w:left w:val="nil"/>
              <w:bottom w:val="double" w:sz="4" w:space="0" w:color="auto"/>
              <w:right w:val="nil"/>
            </w:tcBorders>
            <w:shd w:val="clear" w:color="auto" w:fill="FFFFFF"/>
            <w:vAlign w:val="bottom"/>
          </w:tcPr>
          <w:p w14:paraId="517578F4" w14:textId="77777777" w:rsidR="00187031" w:rsidRPr="00187031" w:rsidRDefault="00187031" w:rsidP="00FD1C2D">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w:t>
            </w:r>
          </w:p>
        </w:tc>
        <w:tc>
          <w:tcPr>
            <w:tcW w:w="990" w:type="dxa"/>
            <w:tcBorders>
              <w:left w:val="nil"/>
              <w:bottom w:val="double" w:sz="4" w:space="0" w:color="auto"/>
              <w:right w:val="nil"/>
            </w:tcBorders>
            <w:shd w:val="clear" w:color="auto" w:fill="FFFFFF"/>
            <w:vAlign w:val="bottom"/>
          </w:tcPr>
          <w:p w14:paraId="22ADFFDC" w14:textId="7ADC81F5" w:rsidR="00187031" w:rsidRPr="00187031" w:rsidRDefault="00187031" w:rsidP="00762DD6">
            <w:pPr>
              <w:tabs>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right="-113" w:firstLine="46"/>
              <w:jc w:val="center"/>
              <w:rPr>
                <w:rFonts w:ascii="Arial" w:hAnsi="Arial" w:cs="Arial"/>
                <w:b/>
                <w:sz w:val="18"/>
                <w:szCs w:val="18"/>
              </w:rPr>
            </w:pPr>
            <w:r w:rsidRPr="00F9362D">
              <w:rPr>
                <w:rFonts w:ascii="Arial MT Pro" w:hAnsi="Arial MT Pro" w:cs="Arial"/>
                <w:b/>
                <w:sz w:val="18"/>
                <w:szCs w:val="18"/>
              </w:rPr>
              <w:t>M. Sykes</w:t>
            </w:r>
            <w:r w:rsidR="009165FA" w:rsidRPr="00F9362D">
              <w:rPr>
                <w:rFonts w:ascii="Arial MT Pro" w:hAnsi="Arial MT Pro" w:cs="Arial"/>
                <w:b/>
                <w:sz w:val="18"/>
                <w:szCs w:val="18"/>
              </w:rPr>
              <w:t>,</w:t>
            </w:r>
            <w:r w:rsidRPr="00F9362D">
              <w:rPr>
                <w:rFonts w:ascii="Arial MT Pro" w:hAnsi="Arial MT Pro" w:cs="Arial"/>
                <w:b/>
                <w:sz w:val="18"/>
                <w:szCs w:val="18"/>
              </w:rPr>
              <w:t xml:space="preserve"> Capital</w:t>
            </w:r>
          </w:p>
        </w:tc>
        <w:tc>
          <w:tcPr>
            <w:tcW w:w="270" w:type="dxa"/>
            <w:tcBorders>
              <w:left w:val="nil"/>
              <w:bottom w:val="double" w:sz="4" w:space="0" w:color="auto"/>
              <w:right w:val="nil"/>
            </w:tcBorders>
            <w:shd w:val="clear" w:color="auto" w:fill="FFFFFF"/>
            <w:vAlign w:val="bottom"/>
          </w:tcPr>
          <w:p w14:paraId="083D5EE3" w14:textId="77777777" w:rsidR="00187031" w:rsidRPr="00187031" w:rsidRDefault="00187031" w:rsidP="00D12C43">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w:t>
            </w:r>
          </w:p>
        </w:tc>
        <w:tc>
          <w:tcPr>
            <w:tcW w:w="990" w:type="dxa"/>
            <w:tcBorders>
              <w:left w:val="nil"/>
              <w:bottom w:val="double" w:sz="4" w:space="0" w:color="auto"/>
              <w:right w:val="nil"/>
            </w:tcBorders>
            <w:shd w:val="clear" w:color="auto" w:fill="FFFFFF"/>
            <w:vAlign w:val="bottom"/>
          </w:tcPr>
          <w:p w14:paraId="356DD447" w14:textId="40FFCA5B" w:rsidR="00187031" w:rsidRPr="00187031" w:rsidRDefault="00187031" w:rsidP="00D12C43">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M. Sykes</w:t>
            </w:r>
            <w:r w:rsidR="009165FA" w:rsidRPr="00F9362D">
              <w:rPr>
                <w:rFonts w:ascii="Arial MT Pro" w:hAnsi="Arial MT Pro" w:cs="Arial"/>
                <w:b/>
                <w:sz w:val="18"/>
                <w:szCs w:val="18"/>
              </w:rPr>
              <w:t>,</w:t>
            </w:r>
            <w:r w:rsidRPr="00F9362D">
              <w:rPr>
                <w:rFonts w:ascii="Arial MT Pro" w:hAnsi="Arial MT Pro" w:cs="Arial"/>
                <w:b/>
                <w:sz w:val="18"/>
                <w:szCs w:val="18"/>
              </w:rPr>
              <w:t xml:space="preserve"> Withdr</w:t>
            </w:r>
            <w:r w:rsidR="009165FA" w:rsidRPr="00F9362D">
              <w:rPr>
                <w:rFonts w:ascii="Arial MT Pro" w:hAnsi="Arial MT Pro" w:cs="Arial"/>
                <w:b/>
                <w:sz w:val="18"/>
                <w:szCs w:val="18"/>
              </w:rPr>
              <w:t>awl</w:t>
            </w:r>
          </w:p>
        </w:tc>
        <w:tc>
          <w:tcPr>
            <w:tcW w:w="270" w:type="dxa"/>
            <w:tcBorders>
              <w:left w:val="nil"/>
              <w:bottom w:val="double" w:sz="4" w:space="0" w:color="auto"/>
              <w:right w:val="nil"/>
            </w:tcBorders>
            <w:shd w:val="clear" w:color="auto" w:fill="FFFFFF"/>
            <w:vAlign w:val="bottom"/>
          </w:tcPr>
          <w:p w14:paraId="517568E8" w14:textId="77777777" w:rsidR="00187031" w:rsidRPr="00187031" w:rsidRDefault="00187031" w:rsidP="00D12C43">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w:t>
            </w:r>
          </w:p>
        </w:tc>
        <w:tc>
          <w:tcPr>
            <w:tcW w:w="900" w:type="dxa"/>
            <w:tcBorders>
              <w:left w:val="nil"/>
              <w:bottom w:val="double" w:sz="4" w:space="0" w:color="auto"/>
              <w:right w:val="nil"/>
            </w:tcBorders>
            <w:shd w:val="clear" w:color="auto" w:fill="FFFFFF"/>
            <w:vAlign w:val="bottom"/>
          </w:tcPr>
          <w:p w14:paraId="20466034" w14:textId="77777777" w:rsidR="00187031" w:rsidRPr="00187031" w:rsidRDefault="00187031" w:rsidP="00D12C43">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Service Revenue</w:t>
            </w:r>
          </w:p>
        </w:tc>
        <w:tc>
          <w:tcPr>
            <w:tcW w:w="270" w:type="dxa"/>
            <w:tcBorders>
              <w:left w:val="nil"/>
              <w:bottom w:val="double" w:sz="4" w:space="0" w:color="auto"/>
              <w:right w:val="nil"/>
            </w:tcBorders>
            <w:shd w:val="clear" w:color="auto" w:fill="FFFFFF"/>
            <w:vAlign w:val="bottom"/>
          </w:tcPr>
          <w:p w14:paraId="46E56F26" w14:textId="77777777" w:rsidR="00187031" w:rsidRPr="00187031" w:rsidRDefault="00187031" w:rsidP="00D12C43">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w:t>
            </w:r>
          </w:p>
        </w:tc>
        <w:tc>
          <w:tcPr>
            <w:tcW w:w="900" w:type="dxa"/>
            <w:tcBorders>
              <w:left w:val="nil"/>
              <w:bottom w:val="double" w:sz="4" w:space="0" w:color="auto"/>
              <w:right w:val="nil"/>
            </w:tcBorders>
            <w:shd w:val="clear" w:color="auto" w:fill="FFFFFF"/>
            <w:vAlign w:val="bottom"/>
          </w:tcPr>
          <w:p w14:paraId="6AE5F0D9" w14:textId="77777777" w:rsidR="00187031" w:rsidRPr="00187031" w:rsidRDefault="00187031" w:rsidP="00D12C43">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Advert. Expense</w:t>
            </w:r>
          </w:p>
        </w:tc>
        <w:tc>
          <w:tcPr>
            <w:tcW w:w="236" w:type="dxa"/>
            <w:tcBorders>
              <w:left w:val="nil"/>
              <w:bottom w:val="double" w:sz="4" w:space="0" w:color="auto"/>
              <w:right w:val="nil"/>
            </w:tcBorders>
            <w:shd w:val="clear" w:color="auto" w:fill="FFFFFF"/>
            <w:vAlign w:val="bottom"/>
          </w:tcPr>
          <w:p w14:paraId="1255B231" w14:textId="77777777" w:rsidR="00187031" w:rsidRPr="00187031" w:rsidRDefault="00187031" w:rsidP="00D12C43">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w:hAnsi="Arial" w:cs="Arial"/>
                <w:b/>
                <w:sz w:val="18"/>
                <w:szCs w:val="18"/>
              </w:rPr>
            </w:pPr>
            <w:r w:rsidRPr="00F9362D">
              <w:rPr>
                <w:rFonts w:ascii="Arial MT Pro" w:hAnsi="Arial MT Pro" w:cs="Arial"/>
                <w:b/>
                <w:sz w:val="18"/>
                <w:szCs w:val="18"/>
              </w:rPr>
              <w:t>-</w:t>
            </w:r>
          </w:p>
        </w:tc>
        <w:tc>
          <w:tcPr>
            <w:tcW w:w="1114" w:type="dxa"/>
            <w:tcBorders>
              <w:left w:val="nil"/>
              <w:bottom w:val="double" w:sz="4" w:space="0" w:color="auto"/>
              <w:right w:val="double" w:sz="4" w:space="0" w:color="auto"/>
            </w:tcBorders>
            <w:shd w:val="clear" w:color="auto" w:fill="FFFFFF"/>
            <w:vAlign w:val="bottom"/>
          </w:tcPr>
          <w:p w14:paraId="7CA1B0ED" w14:textId="77777777" w:rsidR="00187031" w:rsidRPr="00F9362D" w:rsidRDefault="00187031"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ind w:left="-106" w:firstLine="46"/>
              <w:jc w:val="center"/>
              <w:rPr>
                <w:rFonts w:ascii="Arial MT Pro" w:hAnsi="Arial MT Pro" w:cs="Arial"/>
                <w:b/>
                <w:sz w:val="18"/>
                <w:szCs w:val="18"/>
              </w:rPr>
            </w:pPr>
            <w:r w:rsidRPr="00F9362D">
              <w:rPr>
                <w:rFonts w:ascii="Arial MT Pro" w:hAnsi="Arial MT Pro" w:cs="Arial"/>
                <w:b/>
                <w:sz w:val="18"/>
                <w:szCs w:val="18"/>
              </w:rPr>
              <w:t>Salaries Expense</w:t>
            </w:r>
          </w:p>
        </w:tc>
      </w:tr>
      <w:tr w:rsidR="00D43412" w:rsidRPr="00187031" w14:paraId="05181012" w14:textId="77777777" w:rsidTr="00D43412">
        <w:trPr>
          <w:cantSplit/>
          <w:trHeight w:val="289"/>
        </w:trPr>
        <w:tc>
          <w:tcPr>
            <w:tcW w:w="936" w:type="dxa"/>
            <w:tcBorders>
              <w:top w:val="double" w:sz="4" w:space="0" w:color="auto"/>
              <w:left w:val="double" w:sz="4" w:space="0" w:color="auto"/>
              <w:right w:val="nil"/>
            </w:tcBorders>
            <w:shd w:val="clear" w:color="auto" w:fill="D9D9D9" w:themeFill="background1" w:themeFillShade="D9"/>
          </w:tcPr>
          <w:p w14:paraId="3AA64EF6" w14:textId="77777777" w:rsidR="00CD558C" w:rsidRPr="00762DD6" w:rsidRDefault="00CD558C" w:rsidP="0019721B">
            <w:pPr>
              <w:pStyle w:val="pformh"/>
              <w:spacing w:after="40"/>
              <w:jc w:val="both"/>
              <w:rPr>
                <w:rFonts w:ascii="Arial" w:hAnsi="Arial" w:cs="Arial"/>
                <w:color w:val="auto"/>
                <w:sz w:val="18"/>
                <w:szCs w:val="18"/>
              </w:rPr>
            </w:pPr>
            <w:r w:rsidRPr="00F9362D">
              <w:rPr>
                <w:rFonts w:ascii="Arial MT Pro" w:hAnsi="Arial MT Pro" w:cs="Arial"/>
                <w:color w:val="auto"/>
                <w:sz w:val="18"/>
                <w:szCs w:val="18"/>
              </w:rPr>
              <w:t>Bal.</w:t>
            </w:r>
          </w:p>
        </w:tc>
        <w:tc>
          <w:tcPr>
            <w:tcW w:w="339" w:type="dxa"/>
            <w:tcBorders>
              <w:top w:val="double" w:sz="4" w:space="0" w:color="auto"/>
              <w:left w:val="nil"/>
            </w:tcBorders>
            <w:shd w:val="clear" w:color="auto" w:fill="D9D9D9" w:themeFill="background1" w:themeFillShade="D9"/>
          </w:tcPr>
          <w:p w14:paraId="1930123B" w14:textId="77777777" w:rsidR="00CD558C" w:rsidRPr="00762DD6" w:rsidRDefault="00CD558C" w:rsidP="0019721B">
            <w:pPr>
              <w:pStyle w:val="pformh"/>
              <w:tabs>
                <w:tab w:val="decimal" w:pos="335"/>
              </w:tabs>
              <w:spacing w:after="40"/>
              <w:rPr>
                <w:rFonts w:ascii="Arial" w:hAnsi="Arial" w:cs="Arial"/>
                <w:color w:val="auto"/>
                <w:sz w:val="18"/>
                <w:szCs w:val="18"/>
              </w:rPr>
            </w:pPr>
          </w:p>
        </w:tc>
        <w:tc>
          <w:tcPr>
            <w:tcW w:w="1344" w:type="dxa"/>
            <w:tcBorders>
              <w:top w:val="double" w:sz="4" w:space="0" w:color="auto"/>
            </w:tcBorders>
            <w:shd w:val="clear" w:color="auto" w:fill="D9D9D9" w:themeFill="background1" w:themeFillShade="D9"/>
          </w:tcPr>
          <w:p w14:paraId="64381342" w14:textId="2ADD5AD6" w:rsidR="00CD558C" w:rsidRPr="00762DD6" w:rsidRDefault="00CD558C" w:rsidP="0019721B">
            <w:pPr>
              <w:pStyle w:val="pformh"/>
              <w:tabs>
                <w:tab w:val="decimal" w:pos="1057"/>
              </w:tabs>
              <w:spacing w:after="40"/>
              <w:ind w:right="-75"/>
              <w:rPr>
                <w:rFonts w:ascii="Arial" w:hAnsi="Arial" w:cs="Arial"/>
                <w:color w:val="auto"/>
                <w:sz w:val="18"/>
                <w:szCs w:val="18"/>
              </w:rPr>
            </w:pPr>
            <w:r w:rsidRPr="00F9362D">
              <w:rPr>
                <w:rFonts w:ascii="Arial MT Pro" w:hAnsi="Arial MT Pro" w:cs="Arial"/>
                <w:color w:val="auto"/>
                <w:sz w:val="18"/>
                <w:szCs w:val="18"/>
              </w:rPr>
              <w:t>27,000</w:t>
            </w:r>
          </w:p>
        </w:tc>
        <w:tc>
          <w:tcPr>
            <w:tcW w:w="1350" w:type="dxa"/>
            <w:gridSpan w:val="2"/>
            <w:tcBorders>
              <w:top w:val="double" w:sz="4" w:space="0" w:color="auto"/>
              <w:right w:val="single" w:sz="4" w:space="0" w:color="000000"/>
            </w:tcBorders>
            <w:shd w:val="clear" w:color="auto" w:fill="D9D9D9" w:themeFill="background1" w:themeFillShade="D9"/>
          </w:tcPr>
          <w:p w14:paraId="5647C329" w14:textId="77777777" w:rsidR="00CD558C" w:rsidRPr="00762DD6" w:rsidRDefault="00CD558C" w:rsidP="0019721B">
            <w:pPr>
              <w:pStyle w:val="pformh"/>
              <w:tabs>
                <w:tab w:val="decimal" w:pos="1062"/>
              </w:tabs>
              <w:spacing w:after="40"/>
              <w:ind w:right="-75"/>
              <w:rPr>
                <w:rFonts w:ascii="Arial" w:hAnsi="Arial" w:cs="Arial"/>
                <w:color w:val="auto"/>
                <w:sz w:val="18"/>
                <w:szCs w:val="18"/>
              </w:rPr>
            </w:pPr>
            <w:r w:rsidRPr="00F9362D">
              <w:rPr>
                <w:rFonts w:ascii="Arial MT Pro" w:hAnsi="Arial MT Pro" w:cs="Arial"/>
                <w:color w:val="auto"/>
                <w:sz w:val="18"/>
                <w:szCs w:val="18"/>
              </w:rPr>
              <w:t>26,000</w:t>
            </w:r>
          </w:p>
        </w:tc>
        <w:tc>
          <w:tcPr>
            <w:tcW w:w="1170" w:type="dxa"/>
            <w:gridSpan w:val="2"/>
            <w:tcBorders>
              <w:top w:val="double" w:sz="4" w:space="0" w:color="auto"/>
              <w:left w:val="single" w:sz="4" w:space="0" w:color="000000"/>
            </w:tcBorders>
            <w:shd w:val="clear" w:color="auto" w:fill="D9D9D9" w:themeFill="background1" w:themeFillShade="D9"/>
          </w:tcPr>
          <w:p w14:paraId="1A16E339" w14:textId="77777777" w:rsidR="00CD558C" w:rsidRPr="00762DD6" w:rsidRDefault="00CD558C" w:rsidP="0019721B">
            <w:pPr>
              <w:pStyle w:val="pformh"/>
              <w:tabs>
                <w:tab w:val="decimal" w:pos="882"/>
              </w:tabs>
              <w:spacing w:after="40"/>
              <w:ind w:right="-75"/>
              <w:rPr>
                <w:rFonts w:ascii="Arial" w:hAnsi="Arial" w:cs="Arial"/>
                <w:color w:val="auto"/>
                <w:sz w:val="18"/>
                <w:szCs w:val="18"/>
              </w:rPr>
            </w:pPr>
          </w:p>
        </w:tc>
        <w:tc>
          <w:tcPr>
            <w:tcW w:w="1173" w:type="dxa"/>
            <w:gridSpan w:val="2"/>
            <w:tcBorders>
              <w:top w:val="double" w:sz="4" w:space="0" w:color="auto"/>
            </w:tcBorders>
            <w:shd w:val="clear" w:color="auto" w:fill="D9D9D9" w:themeFill="background1" w:themeFillShade="D9"/>
          </w:tcPr>
          <w:p w14:paraId="7B17C7B0" w14:textId="77777777" w:rsidR="00CD558C" w:rsidRPr="00762DD6" w:rsidRDefault="00CD558C" w:rsidP="0019721B">
            <w:pPr>
              <w:pStyle w:val="pformh"/>
              <w:tabs>
                <w:tab w:val="decimal" w:pos="992"/>
              </w:tabs>
              <w:spacing w:after="40"/>
              <w:ind w:right="-75"/>
              <w:rPr>
                <w:rFonts w:ascii="Arial" w:hAnsi="Arial" w:cs="Arial"/>
                <w:color w:val="auto"/>
                <w:sz w:val="18"/>
                <w:szCs w:val="18"/>
              </w:rPr>
            </w:pPr>
            <w:r w:rsidRPr="00F9362D">
              <w:rPr>
                <w:rFonts w:ascii="Arial MT Pro" w:hAnsi="Arial MT Pro" w:cs="Arial"/>
                <w:color w:val="auto"/>
                <w:sz w:val="18"/>
                <w:szCs w:val="18"/>
              </w:rPr>
              <w:t>102,000</w:t>
            </w:r>
          </w:p>
        </w:tc>
        <w:tc>
          <w:tcPr>
            <w:tcW w:w="1716" w:type="dxa"/>
            <w:gridSpan w:val="2"/>
            <w:tcBorders>
              <w:top w:val="double" w:sz="4" w:space="0" w:color="auto"/>
            </w:tcBorders>
            <w:shd w:val="clear" w:color="auto" w:fill="D9D9D9" w:themeFill="background1" w:themeFillShade="D9"/>
          </w:tcPr>
          <w:p w14:paraId="5A549DCD" w14:textId="254F1F10" w:rsidR="00CD558C" w:rsidRPr="00762DD6" w:rsidRDefault="00CD558C" w:rsidP="00762DD6">
            <w:pPr>
              <w:tabs>
                <w:tab w:val="decimal" w:pos="1135"/>
              </w:tabs>
              <w:spacing w:before="20" w:after="40"/>
              <w:ind w:right="-75"/>
              <w:rPr>
                <w:rFonts w:ascii="Arial" w:hAnsi="Arial" w:cs="Arial"/>
                <w:sz w:val="18"/>
                <w:szCs w:val="18"/>
              </w:rPr>
            </w:pPr>
            <w:r w:rsidRPr="00F9362D">
              <w:rPr>
                <w:rFonts w:ascii="Arial MT Pro" w:hAnsi="Arial MT Pro" w:cs="Arial"/>
                <w:sz w:val="18"/>
                <w:szCs w:val="18"/>
              </w:rPr>
              <w:t>33,000</w:t>
            </w:r>
          </w:p>
        </w:tc>
        <w:tc>
          <w:tcPr>
            <w:tcW w:w="1260" w:type="dxa"/>
            <w:gridSpan w:val="2"/>
            <w:tcBorders>
              <w:top w:val="double" w:sz="4" w:space="0" w:color="auto"/>
            </w:tcBorders>
            <w:shd w:val="clear" w:color="auto" w:fill="D9D9D9" w:themeFill="background1" w:themeFillShade="D9"/>
          </w:tcPr>
          <w:p w14:paraId="7B36ACD7" w14:textId="77777777" w:rsidR="00CD558C" w:rsidRPr="00762DD6" w:rsidRDefault="00CD558C" w:rsidP="00762DD6">
            <w:pPr>
              <w:tabs>
                <w:tab w:val="decimal" w:pos="1157"/>
              </w:tabs>
              <w:spacing w:before="20" w:after="40"/>
              <w:ind w:right="66"/>
              <w:rPr>
                <w:rFonts w:ascii="Arial" w:hAnsi="Arial" w:cs="Arial"/>
                <w:sz w:val="18"/>
                <w:szCs w:val="18"/>
              </w:rPr>
            </w:pPr>
            <w:r w:rsidRPr="00F9362D">
              <w:rPr>
                <w:rFonts w:ascii="Arial MT Pro" w:hAnsi="Arial MT Pro" w:cs="Arial"/>
                <w:sz w:val="18"/>
                <w:szCs w:val="18"/>
              </w:rPr>
              <w:t>122,000</w:t>
            </w:r>
          </w:p>
        </w:tc>
        <w:tc>
          <w:tcPr>
            <w:tcW w:w="1260" w:type="dxa"/>
            <w:gridSpan w:val="2"/>
            <w:tcBorders>
              <w:top w:val="double" w:sz="4" w:space="0" w:color="auto"/>
            </w:tcBorders>
            <w:shd w:val="clear" w:color="auto" w:fill="D9D9D9" w:themeFill="background1" w:themeFillShade="D9"/>
          </w:tcPr>
          <w:p w14:paraId="7B91BF78" w14:textId="77777777" w:rsidR="00CD558C" w:rsidRPr="00762DD6" w:rsidRDefault="00CD558C" w:rsidP="00423258">
            <w:pPr>
              <w:pStyle w:val="pformh"/>
              <w:spacing w:after="40"/>
              <w:jc w:val="right"/>
              <w:rPr>
                <w:rFonts w:ascii="Arial" w:hAnsi="Arial" w:cs="Arial"/>
                <w:color w:val="auto"/>
                <w:sz w:val="18"/>
                <w:szCs w:val="18"/>
              </w:rPr>
            </w:pPr>
          </w:p>
        </w:tc>
        <w:tc>
          <w:tcPr>
            <w:tcW w:w="1170" w:type="dxa"/>
            <w:gridSpan w:val="2"/>
            <w:tcBorders>
              <w:top w:val="double" w:sz="4" w:space="0" w:color="auto"/>
            </w:tcBorders>
            <w:shd w:val="clear" w:color="auto" w:fill="D9D9D9" w:themeFill="background1" w:themeFillShade="D9"/>
          </w:tcPr>
          <w:p w14:paraId="216B591B" w14:textId="77777777" w:rsidR="00CD558C" w:rsidRPr="00762DD6" w:rsidRDefault="00CD558C" w:rsidP="00423258">
            <w:pPr>
              <w:pStyle w:val="pformh"/>
              <w:spacing w:after="40"/>
              <w:jc w:val="right"/>
              <w:rPr>
                <w:rFonts w:ascii="Arial" w:hAnsi="Arial" w:cs="Arial"/>
                <w:color w:val="auto"/>
                <w:sz w:val="18"/>
                <w:szCs w:val="18"/>
              </w:rPr>
            </w:pPr>
          </w:p>
        </w:tc>
        <w:tc>
          <w:tcPr>
            <w:tcW w:w="1170" w:type="dxa"/>
            <w:gridSpan w:val="2"/>
            <w:tcBorders>
              <w:top w:val="double" w:sz="4" w:space="0" w:color="auto"/>
            </w:tcBorders>
            <w:shd w:val="clear" w:color="auto" w:fill="D9D9D9" w:themeFill="background1" w:themeFillShade="D9"/>
          </w:tcPr>
          <w:p w14:paraId="2E4613B0" w14:textId="77777777" w:rsidR="00CD558C" w:rsidRPr="00762DD6" w:rsidRDefault="00CD558C" w:rsidP="00423258">
            <w:pPr>
              <w:pStyle w:val="pformh"/>
              <w:spacing w:after="40"/>
              <w:jc w:val="right"/>
              <w:rPr>
                <w:rFonts w:ascii="Arial" w:hAnsi="Arial" w:cs="Arial"/>
                <w:color w:val="auto"/>
                <w:sz w:val="18"/>
                <w:szCs w:val="18"/>
              </w:rPr>
            </w:pPr>
          </w:p>
        </w:tc>
        <w:tc>
          <w:tcPr>
            <w:tcW w:w="1350" w:type="dxa"/>
            <w:gridSpan w:val="2"/>
            <w:tcBorders>
              <w:top w:val="double" w:sz="4" w:space="0" w:color="auto"/>
              <w:right w:val="double" w:sz="4" w:space="0" w:color="auto"/>
            </w:tcBorders>
            <w:shd w:val="clear" w:color="auto" w:fill="D9D9D9" w:themeFill="background1" w:themeFillShade="D9"/>
          </w:tcPr>
          <w:p w14:paraId="516E073A" w14:textId="77777777" w:rsidR="00CD558C" w:rsidRPr="00F9362D" w:rsidRDefault="00CD558C" w:rsidP="00423258">
            <w:pPr>
              <w:pStyle w:val="pformh"/>
              <w:spacing w:after="40"/>
              <w:jc w:val="right"/>
              <w:rPr>
                <w:rFonts w:ascii="Arial MT Pro" w:hAnsi="Arial MT Pro" w:cs="Arial"/>
                <w:color w:val="auto"/>
                <w:sz w:val="18"/>
                <w:szCs w:val="18"/>
              </w:rPr>
            </w:pPr>
          </w:p>
        </w:tc>
      </w:tr>
      <w:tr w:rsidR="00D43412" w:rsidRPr="00187031" w14:paraId="19A9DE48" w14:textId="77777777" w:rsidTr="00D43412">
        <w:trPr>
          <w:cantSplit/>
          <w:trHeight w:val="289"/>
        </w:trPr>
        <w:tc>
          <w:tcPr>
            <w:tcW w:w="936" w:type="dxa"/>
            <w:tcBorders>
              <w:left w:val="double" w:sz="4" w:space="0" w:color="auto"/>
              <w:bottom w:val="double" w:sz="4" w:space="0" w:color="auto"/>
              <w:right w:val="nil"/>
            </w:tcBorders>
            <w:shd w:val="clear" w:color="auto" w:fill="FFFFFF"/>
          </w:tcPr>
          <w:p w14:paraId="072D2768" w14:textId="77777777" w:rsidR="00CD558C" w:rsidRPr="00762DD6" w:rsidRDefault="00CD558C" w:rsidP="00B6163B">
            <w:pPr>
              <w:spacing w:before="20" w:after="40"/>
              <w:jc w:val="both"/>
              <w:rPr>
                <w:rFonts w:ascii="Arial" w:hAnsi="Arial" w:cs="Arial"/>
                <w:sz w:val="18"/>
                <w:szCs w:val="18"/>
              </w:rPr>
            </w:pPr>
            <w:r w:rsidRPr="00F9362D">
              <w:rPr>
                <w:rFonts w:ascii="Arial MT Pro" w:hAnsi="Arial MT Pro" w:cs="Arial"/>
                <w:sz w:val="18"/>
                <w:szCs w:val="18"/>
              </w:rPr>
              <w:t>May</w:t>
            </w:r>
            <w:r w:rsidR="00B6163B" w:rsidRPr="00F9362D">
              <w:rPr>
                <w:rFonts w:ascii="Arial MT Pro" w:hAnsi="Arial MT Pro" w:cs="Arial"/>
                <w:sz w:val="18"/>
                <w:szCs w:val="18"/>
              </w:rPr>
              <w:t>.</w:t>
            </w:r>
          </w:p>
        </w:tc>
        <w:tc>
          <w:tcPr>
            <w:tcW w:w="339" w:type="dxa"/>
            <w:tcBorders>
              <w:left w:val="nil"/>
              <w:bottom w:val="double" w:sz="4" w:space="0" w:color="auto"/>
            </w:tcBorders>
            <w:shd w:val="clear" w:color="auto" w:fill="FFFFFF"/>
          </w:tcPr>
          <w:p w14:paraId="6A4D8257" w14:textId="77777777" w:rsidR="00CD558C" w:rsidRPr="00762DD6" w:rsidRDefault="00B6163B" w:rsidP="00B6163B">
            <w:pPr>
              <w:tabs>
                <w:tab w:val="decimal" w:pos="25"/>
              </w:tabs>
              <w:spacing w:before="20" w:after="40"/>
              <w:rPr>
                <w:rFonts w:ascii="Arial" w:hAnsi="Arial" w:cs="Arial"/>
                <w:sz w:val="18"/>
                <w:szCs w:val="18"/>
              </w:rPr>
            </w:pPr>
            <w:r w:rsidRPr="00F9362D">
              <w:rPr>
                <w:rFonts w:ascii="Arial MT Pro" w:hAnsi="Arial MT Pro" w:cs="Arial"/>
                <w:sz w:val="18"/>
                <w:szCs w:val="18"/>
              </w:rPr>
              <w:t>4</w:t>
            </w:r>
          </w:p>
        </w:tc>
        <w:tc>
          <w:tcPr>
            <w:tcW w:w="1344" w:type="dxa"/>
            <w:tcBorders>
              <w:bottom w:val="double" w:sz="4" w:space="0" w:color="auto"/>
            </w:tcBorders>
            <w:shd w:val="clear" w:color="auto" w:fill="FFFFFF"/>
          </w:tcPr>
          <w:p w14:paraId="3A8E4156"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20,000</w:t>
            </w:r>
          </w:p>
        </w:tc>
        <w:tc>
          <w:tcPr>
            <w:tcW w:w="1350" w:type="dxa"/>
            <w:gridSpan w:val="2"/>
            <w:tcBorders>
              <w:bottom w:val="double" w:sz="4" w:space="0" w:color="auto"/>
            </w:tcBorders>
            <w:shd w:val="clear" w:color="auto" w:fill="FFFFFF"/>
          </w:tcPr>
          <w:p w14:paraId="7E6D5223" w14:textId="77777777" w:rsidR="00CD558C" w:rsidRPr="00762DD6" w:rsidRDefault="00CD558C" w:rsidP="0019721B">
            <w:pPr>
              <w:tabs>
                <w:tab w:val="decimal" w:pos="1062"/>
              </w:tabs>
              <w:spacing w:before="20" w:after="40"/>
              <w:ind w:right="-75"/>
              <w:rPr>
                <w:rFonts w:ascii="Arial" w:hAnsi="Arial" w:cs="Arial"/>
                <w:sz w:val="18"/>
                <w:szCs w:val="18"/>
              </w:rPr>
            </w:pPr>
          </w:p>
        </w:tc>
        <w:tc>
          <w:tcPr>
            <w:tcW w:w="1170" w:type="dxa"/>
            <w:gridSpan w:val="2"/>
            <w:tcBorders>
              <w:bottom w:val="double" w:sz="4" w:space="0" w:color="auto"/>
            </w:tcBorders>
            <w:shd w:val="clear" w:color="auto" w:fill="FFFFFF"/>
          </w:tcPr>
          <w:p w14:paraId="42F4F702"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tcBorders>
              <w:bottom w:val="double" w:sz="4" w:space="0" w:color="auto"/>
            </w:tcBorders>
            <w:shd w:val="clear" w:color="auto" w:fill="FFFFFF"/>
          </w:tcPr>
          <w:p w14:paraId="4AB4EFF4" w14:textId="77777777" w:rsidR="00CD558C" w:rsidRPr="00762DD6" w:rsidRDefault="00CD558C" w:rsidP="0019721B">
            <w:pPr>
              <w:tabs>
                <w:tab w:val="decimal" w:pos="992"/>
              </w:tabs>
              <w:spacing w:before="20" w:after="40"/>
              <w:ind w:right="-75"/>
              <w:rPr>
                <w:rFonts w:ascii="Arial" w:hAnsi="Arial" w:cs="Arial"/>
                <w:sz w:val="18"/>
                <w:szCs w:val="18"/>
              </w:rPr>
            </w:pPr>
          </w:p>
        </w:tc>
        <w:tc>
          <w:tcPr>
            <w:tcW w:w="1716" w:type="dxa"/>
            <w:gridSpan w:val="2"/>
            <w:tcBorders>
              <w:bottom w:val="double" w:sz="4" w:space="0" w:color="auto"/>
            </w:tcBorders>
            <w:shd w:val="clear" w:color="auto" w:fill="FFFFFF"/>
          </w:tcPr>
          <w:p w14:paraId="1A663085" w14:textId="77777777" w:rsidR="00CD558C" w:rsidRPr="00762DD6" w:rsidRDefault="00CD558C" w:rsidP="00762DD6">
            <w:pPr>
              <w:tabs>
                <w:tab w:val="decimal" w:pos="1135"/>
              </w:tabs>
              <w:spacing w:before="20" w:after="40"/>
              <w:ind w:right="-75"/>
              <w:rPr>
                <w:rFonts w:ascii="Arial" w:hAnsi="Arial" w:cs="Arial"/>
                <w:sz w:val="18"/>
                <w:szCs w:val="18"/>
              </w:rPr>
            </w:pPr>
          </w:p>
        </w:tc>
        <w:tc>
          <w:tcPr>
            <w:tcW w:w="1260" w:type="dxa"/>
            <w:gridSpan w:val="2"/>
            <w:tcBorders>
              <w:bottom w:val="double" w:sz="4" w:space="0" w:color="auto"/>
            </w:tcBorders>
            <w:shd w:val="clear" w:color="auto" w:fill="FFFFFF"/>
          </w:tcPr>
          <w:p w14:paraId="5D601FBA" w14:textId="77777777" w:rsidR="00CD558C" w:rsidRPr="00762DD6" w:rsidRDefault="00CD558C" w:rsidP="00762DD6">
            <w:pPr>
              <w:tabs>
                <w:tab w:val="decimal" w:pos="1157"/>
              </w:tabs>
              <w:spacing w:before="20" w:after="40"/>
              <w:ind w:right="66"/>
              <w:rPr>
                <w:rFonts w:ascii="Arial" w:hAnsi="Arial" w:cs="Arial"/>
                <w:sz w:val="18"/>
                <w:szCs w:val="18"/>
              </w:rPr>
            </w:pPr>
            <w:r w:rsidRPr="00F9362D">
              <w:rPr>
                <w:rFonts w:ascii="Arial MT Pro" w:hAnsi="Arial MT Pro" w:cs="Arial"/>
                <w:sz w:val="18"/>
                <w:szCs w:val="18"/>
              </w:rPr>
              <w:t>20,000</w:t>
            </w:r>
          </w:p>
        </w:tc>
        <w:tc>
          <w:tcPr>
            <w:tcW w:w="1260" w:type="dxa"/>
            <w:gridSpan w:val="2"/>
            <w:tcBorders>
              <w:bottom w:val="double" w:sz="4" w:space="0" w:color="auto"/>
            </w:tcBorders>
            <w:shd w:val="clear" w:color="auto" w:fill="FFFFFF"/>
          </w:tcPr>
          <w:p w14:paraId="4BAE125D" w14:textId="77777777" w:rsidR="00CD558C" w:rsidRPr="00762DD6" w:rsidDel="005D41C2"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700353EC" w14:textId="77777777" w:rsidR="00CD558C" w:rsidRPr="00762DD6" w:rsidDel="005D41C2"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4AB77247" w14:textId="77777777" w:rsidR="00CD558C" w:rsidRPr="00762DD6" w:rsidDel="005D41C2" w:rsidRDefault="00CD558C" w:rsidP="00423258">
            <w:pPr>
              <w:spacing w:before="20" w:after="40"/>
              <w:jc w:val="right"/>
              <w:rPr>
                <w:rFonts w:ascii="Arial" w:hAnsi="Arial" w:cs="Arial"/>
                <w:sz w:val="18"/>
                <w:szCs w:val="18"/>
              </w:rPr>
            </w:pPr>
          </w:p>
        </w:tc>
        <w:tc>
          <w:tcPr>
            <w:tcW w:w="1350" w:type="dxa"/>
            <w:gridSpan w:val="2"/>
            <w:tcBorders>
              <w:bottom w:val="double" w:sz="4" w:space="0" w:color="auto"/>
              <w:right w:val="double" w:sz="4" w:space="0" w:color="auto"/>
            </w:tcBorders>
            <w:shd w:val="clear" w:color="auto" w:fill="FFFFFF"/>
          </w:tcPr>
          <w:p w14:paraId="7AA7FD35"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7383EEFE" w14:textId="77777777" w:rsidTr="00D43412">
        <w:trPr>
          <w:cantSplit/>
          <w:trHeight w:val="289"/>
        </w:trPr>
        <w:tc>
          <w:tcPr>
            <w:tcW w:w="936" w:type="dxa"/>
            <w:tcBorders>
              <w:top w:val="double" w:sz="4" w:space="0" w:color="auto"/>
              <w:left w:val="double" w:sz="4" w:space="0" w:color="auto"/>
              <w:right w:val="nil"/>
            </w:tcBorders>
            <w:shd w:val="clear" w:color="auto" w:fill="D9D9D9" w:themeFill="background1" w:themeFillShade="D9"/>
          </w:tcPr>
          <w:p w14:paraId="24C125BB" w14:textId="77777777" w:rsidR="00CD558C" w:rsidRPr="00762DD6" w:rsidRDefault="00CD558C" w:rsidP="0019721B">
            <w:pPr>
              <w:spacing w:before="20" w:after="40"/>
              <w:jc w:val="both"/>
              <w:rPr>
                <w:rFonts w:ascii="Arial" w:hAnsi="Arial" w:cs="Arial"/>
                <w:sz w:val="18"/>
                <w:szCs w:val="18"/>
              </w:rPr>
            </w:pPr>
            <w:r w:rsidRPr="00F9362D">
              <w:rPr>
                <w:rFonts w:ascii="Arial MT Pro" w:hAnsi="Arial MT Pro" w:cs="Arial"/>
                <w:sz w:val="18"/>
                <w:szCs w:val="18"/>
              </w:rPr>
              <w:t>Bal.</w:t>
            </w:r>
          </w:p>
        </w:tc>
        <w:tc>
          <w:tcPr>
            <w:tcW w:w="339" w:type="dxa"/>
            <w:tcBorders>
              <w:top w:val="double" w:sz="4" w:space="0" w:color="auto"/>
              <w:left w:val="nil"/>
            </w:tcBorders>
            <w:shd w:val="clear" w:color="auto" w:fill="D9D9D9" w:themeFill="background1" w:themeFillShade="D9"/>
          </w:tcPr>
          <w:p w14:paraId="20D14BE8" w14:textId="77777777" w:rsidR="00CD558C" w:rsidRPr="00762DD6" w:rsidRDefault="00CD558C" w:rsidP="0019721B">
            <w:pPr>
              <w:tabs>
                <w:tab w:val="decimal" w:pos="335"/>
              </w:tabs>
              <w:spacing w:before="20" w:after="40"/>
              <w:rPr>
                <w:rFonts w:ascii="Arial" w:hAnsi="Arial" w:cs="Arial"/>
                <w:sz w:val="18"/>
                <w:szCs w:val="18"/>
              </w:rPr>
            </w:pPr>
          </w:p>
        </w:tc>
        <w:tc>
          <w:tcPr>
            <w:tcW w:w="1344" w:type="dxa"/>
            <w:tcBorders>
              <w:top w:val="double" w:sz="4" w:space="0" w:color="auto"/>
            </w:tcBorders>
            <w:shd w:val="clear" w:color="auto" w:fill="D9D9D9" w:themeFill="background1" w:themeFillShade="D9"/>
          </w:tcPr>
          <w:p w14:paraId="1859B603"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47,000</w:t>
            </w:r>
          </w:p>
        </w:tc>
        <w:tc>
          <w:tcPr>
            <w:tcW w:w="1350" w:type="dxa"/>
            <w:gridSpan w:val="2"/>
            <w:tcBorders>
              <w:top w:val="double" w:sz="4" w:space="0" w:color="auto"/>
            </w:tcBorders>
            <w:shd w:val="clear" w:color="auto" w:fill="D9D9D9" w:themeFill="background1" w:themeFillShade="D9"/>
          </w:tcPr>
          <w:p w14:paraId="44A84371" w14:textId="77777777" w:rsidR="00CD558C" w:rsidRPr="00762DD6" w:rsidRDefault="00CD558C" w:rsidP="0019721B">
            <w:pPr>
              <w:tabs>
                <w:tab w:val="decimal" w:pos="1062"/>
              </w:tabs>
              <w:spacing w:before="20" w:after="40"/>
              <w:ind w:right="-75"/>
              <w:rPr>
                <w:rFonts w:ascii="Arial" w:hAnsi="Arial" w:cs="Arial"/>
                <w:sz w:val="18"/>
                <w:szCs w:val="18"/>
              </w:rPr>
            </w:pPr>
            <w:r w:rsidRPr="00F9362D">
              <w:rPr>
                <w:rFonts w:ascii="Arial MT Pro" w:hAnsi="Arial MT Pro" w:cs="Arial"/>
                <w:sz w:val="18"/>
                <w:szCs w:val="18"/>
              </w:rPr>
              <w:t>26,000</w:t>
            </w:r>
          </w:p>
        </w:tc>
        <w:tc>
          <w:tcPr>
            <w:tcW w:w="1170" w:type="dxa"/>
            <w:gridSpan w:val="2"/>
            <w:tcBorders>
              <w:top w:val="double" w:sz="4" w:space="0" w:color="auto"/>
            </w:tcBorders>
            <w:shd w:val="clear" w:color="auto" w:fill="D9D9D9" w:themeFill="background1" w:themeFillShade="D9"/>
          </w:tcPr>
          <w:p w14:paraId="0630224B"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tcBorders>
              <w:top w:val="double" w:sz="4" w:space="0" w:color="auto"/>
            </w:tcBorders>
            <w:shd w:val="clear" w:color="auto" w:fill="D9D9D9" w:themeFill="background1" w:themeFillShade="D9"/>
          </w:tcPr>
          <w:p w14:paraId="7FA03B5C" w14:textId="77777777" w:rsidR="00CD558C" w:rsidRPr="00762DD6" w:rsidRDefault="00CD558C" w:rsidP="0019721B">
            <w:pPr>
              <w:tabs>
                <w:tab w:val="decimal" w:pos="992"/>
              </w:tabs>
              <w:spacing w:before="20" w:after="40"/>
              <w:ind w:right="-75"/>
              <w:rPr>
                <w:rFonts w:ascii="Arial" w:hAnsi="Arial" w:cs="Arial"/>
                <w:sz w:val="18"/>
                <w:szCs w:val="18"/>
              </w:rPr>
            </w:pPr>
            <w:r w:rsidRPr="00F9362D">
              <w:rPr>
                <w:rFonts w:ascii="Arial MT Pro" w:hAnsi="Arial MT Pro" w:cs="Arial"/>
                <w:sz w:val="18"/>
                <w:szCs w:val="18"/>
              </w:rPr>
              <w:t>102,000</w:t>
            </w:r>
          </w:p>
        </w:tc>
        <w:tc>
          <w:tcPr>
            <w:tcW w:w="1716" w:type="dxa"/>
            <w:gridSpan w:val="2"/>
            <w:tcBorders>
              <w:top w:val="double" w:sz="4" w:space="0" w:color="auto"/>
            </w:tcBorders>
            <w:shd w:val="clear" w:color="auto" w:fill="D9D9D9" w:themeFill="background1" w:themeFillShade="D9"/>
          </w:tcPr>
          <w:p w14:paraId="41122764" w14:textId="77777777" w:rsidR="00CD558C" w:rsidRPr="00762DD6" w:rsidRDefault="00CD558C" w:rsidP="00762DD6">
            <w:pPr>
              <w:tabs>
                <w:tab w:val="decimal" w:pos="1135"/>
              </w:tabs>
              <w:spacing w:before="20" w:after="40"/>
              <w:ind w:right="-75"/>
              <w:rPr>
                <w:rFonts w:ascii="Arial" w:hAnsi="Arial" w:cs="Arial"/>
                <w:sz w:val="18"/>
                <w:szCs w:val="18"/>
              </w:rPr>
            </w:pPr>
            <w:r w:rsidRPr="00F9362D">
              <w:rPr>
                <w:rFonts w:ascii="Arial MT Pro" w:hAnsi="Arial MT Pro" w:cs="Arial"/>
                <w:sz w:val="18"/>
                <w:szCs w:val="18"/>
              </w:rPr>
              <w:t>33,000</w:t>
            </w:r>
          </w:p>
        </w:tc>
        <w:tc>
          <w:tcPr>
            <w:tcW w:w="1260" w:type="dxa"/>
            <w:gridSpan w:val="2"/>
            <w:tcBorders>
              <w:top w:val="double" w:sz="4" w:space="0" w:color="auto"/>
            </w:tcBorders>
            <w:shd w:val="clear" w:color="auto" w:fill="D9D9D9" w:themeFill="background1" w:themeFillShade="D9"/>
          </w:tcPr>
          <w:p w14:paraId="707E019D" w14:textId="77777777" w:rsidR="00CD558C" w:rsidRPr="00762DD6" w:rsidRDefault="00CD558C" w:rsidP="00762DD6">
            <w:pPr>
              <w:tabs>
                <w:tab w:val="decimal" w:pos="1157"/>
              </w:tabs>
              <w:spacing w:before="20" w:after="40"/>
              <w:ind w:right="66"/>
              <w:rPr>
                <w:rFonts w:ascii="Arial" w:hAnsi="Arial" w:cs="Arial"/>
                <w:sz w:val="18"/>
                <w:szCs w:val="18"/>
              </w:rPr>
            </w:pPr>
            <w:r w:rsidRPr="00F9362D">
              <w:rPr>
                <w:rFonts w:ascii="Arial MT Pro" w:hAnsi="Arial MT Pro" w:cs="Arial"/>
                <w:sz w:val="18"/>
                <w:szCs w:val="18"/>
              </w:rPr>
              <w:t>142,000</w:t>
            </w:r>
          </w:p>
        </w:tc>
        <w:tc>
          <w:tcPr>
            <w:tcW w:w="1260" w:type="dxa"/>
            <w:gridSpan w:val="2"/>
            <w:tcBorders>
              <w:top w:val="double" w:sz="4" w:space="0" w:color="auto"/>
            </w:tcBorders>
            <w:shd w:val="clear" w:color="auto" w:fill="D9D9D9" w:themeFill="background1" w:themeFillShade="D9"/>
          </w:tcPr>
          <w:p w14:paraId="2D10DF85"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top w:val="double" w:sz="4" w:space="0" w:color="auto"/>
            </w:tcBorders>
            <w:shd w:val="clear" w:color="auto" w:fill="D9D9D9" w:themeFill="background1" w:themeFillShade="D9"/>
          </w:tcPr>
          <w:p w14:paraId="7B5BB1FA"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top w:val="double" w:sz="4" w:space="0" w:color="auto"/>
            </w:tcBorders>
            <w:shd w:val="clear" w:color="auto" w:fill="D9D9D9" w:themeFill="background1" w:themeFillShade="D9"/>
          </w:tcPr>
          <w:p w14:paraId="07C7BAA9"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top w:val="double" w:sz="4" w:space="0" w:color="auto"/>
              <w:right w:val="double" w:sz="4" w:space="0" w:color="auto"/>
            </w:tcBorders>
            <w:shd w:val="clear" w:color="auto" w:fill="D9D9D9" w:themeFill="background1" w:themeFillShade="D9"/>
          </w:tcPr>
          <w:p w14:paraId="14509C2C"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10B9D7A5" w14:textId="77777777" w:rsidTr="00D43412">
        <w:trPr>
          <w:cantSplit/>
          <w:trHeight w:val="289"/>
        </w:trPr>
        <w:tc>
          <w:tcPr>
            <w:tcW w:w="936" w:type="dxa"/>
            <w:tcBorders>
              <w:left w:val="double" w:sz="4" w:space="0" w:color="auto"/>
              <w:bottom w:val="double" w:sz="4" w:space="0" w:color="auto"/>
              <w:right w:val="nil"/>
            </w:tcBorders>
            <w:shd w:val="clear" w:color="auto" w:fill="FFFFFF"/>
          </w:tcPr>
          <w:p w14:paraId="27746A28" w14:textId="77777777" w:rsidR="00CD558C" w:rsidRPr="00762DD6" w:rsidRDefault="00CD558C" w:rsidP="00B6163B">
            <w:pPr>
              <w:spacing w:before="20" w:after="40"/>
              <w:jc w:val="both"/>
              <w:rPr>
                <w:rFonts w:ascii="Arial" w:hAnsi="Arial" w:cs="Arial"/>
                <w:sz w:val="18"/>
                <w:szCs w:val="18"/>
              </w:rPr>
            </w:pPr>
            <w:r w:rsidRPr="00F9362D">
              <w:rPr>
                <w:rFonts w:ascii="Arial MT Pro" w:hAnsi="Arial MT Pro" w:cs="Arial"/>
                <w:sz w:val="18"/>
                <w:szCs w:val="18"/>
              </w:rPr>
              <w:t>May</w:t>
            </w:r>
          </w:p>
        </w:tc>
        <w:tc>
          <w:tcPr>
            <w:tcW w:w="339" w:type="dxa"/>
            <w:tcBorders>
              <w:left w:val="nil"/>
              <w:bottom w:val="double" w:sz="4" w:space="0" w:color="auto"/>
            </w:tcBorders>
            <w:shd w:val="clear" w:color="auto" w:fill="FFFFFF"/>
          </w:tcPr>
          <w:p w14:paraId="381938F4" w14:textId="77777777" w:rsidR="00CD558C" w:rsidRPr="00762DD6" w:rsidRDefault="00B6163B" w:rsidP="00B6163B">
            <w:pPr>
              <w:tabs>
                <w:tab w:val="decimal" w:pos="117"/>
              </w:tabs>
              <w:spacing w:before="20" w:after="40"/>
              <w:rPr>
                <w:rFonts w:ascii="Arial" w:hAnsi="Arial" w:cs="Arial"/>
                <w:sz w:val="18"/>
                <w:szCs w:val="18"/>
              </w:rPr>
            </w:pPr>
            <w:r w:rsidRPr="00F9362D">
              <w:rPr>
                <w:rFonts w:ascii="Arial MT Pro" w:hAnsi="Arial MT Pro" w:cs="Arial"/>
                <w:sz w:val="18"/>
                <w:szCs w:val="18"/>
              </w:rPr>
              <w:t>6</w:t>
            </w:r>
          </w:p>
        </w:tc>
        <w:tc>
          <w:tcPr>
            <w:tcW w:w="1344" w:type="dxa"/>
            <w:tcBorders>
              <w:bottom w:val="double" w:sz="4" w:space="0" w:color="auto"/>
            </w:tcBorders>
            <w:shd w:val="clear" w:color="auto" w:fill="FFFFFF"/>
          </w:tcPr>
          <w:p w14:paraId="3AAAB9DD"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(33,000)</w:t>
            </w:r>
          </w:p>
        </w:tc>
        <w:tc>
          <w:tcPr>
            <w:tcW w:w="1350" w:type="dxa"/>
            <w:gridSpan w:val="2"/>
            <w:tcBorders>
              <w:bottom w:val="double" w:sz="4" w:space="0" w:color="auto"/>
            </w:tcBorders>
            <w:shd w:val="clear" w:color="auto" w:fill="FFFFFF"/>
          </w:tcPr>
          <w:p w14:paraId="42A9293A" w14:textId="77777777" w:rsidR="00CD558C" w:rsidRPr="00762DD6" w:rsidRDefault="00CD558C" w:rsidP="0019721B">
            <w:pPr>
              <w:tabs>
                <w:tab w:val="decimal" w:pos="1062"/>
              </w:tabs>
              <w:spacing w:before="20" w:after="40"/>
              <w:ind w:right="-75"/>
              <w:rPr>
                <w:rFonts w:ascii="Arial" w:hAnsi="Arial" w:cs="Arial"/>
                <w:sz w:val="18"/>
                <w:szCs w:val="18"/>
              </w:rPr>
            </w:pPr>
          </w:p>
        </w:tc>
        <w:tc>
          <w:tcPr>
            <w:tcW w:w="1170" w:type="dxa"/>
            <w:gridSpan w:val="2"/>
            <w:tcBorders>
              <w:bottom w:val="double" w:sz="4" w:space="0" w:color="auto"/>
            </w:tcBorders>
            <w:shd w:val="clear" w:color="auto" w:fill="FFFFFF"/>
          </w:tcPr>
          <w:p w14:paraId="6E9F7D05"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tcBorders>
              <w:bottom w:val="double" w:sz="4" w:space="0" w:color="auto"/>
            </w:tcBorders>
            <w:shd w:val="clear" w:color="auto" w:fill="FFFFFF"/>
          </w:tcPr>
          <w:p w14:paraId="778C18AE" w14:textId="77777777" w:rsidR="00CD558C" w:rsidRPr="00762DD6" w:rsidRDefault="00CD558C" w:rsidP="0019721B">
            <w:pPr>
              <w:tabs>
                <w:tab w:val="decimal" w:pos="992"/>
              </w:tabs>
              <w:spacing w:before="20" w:after="40"/>
              <w:ind w:right="-75"/>
              <w:rPr>
                <w:rFonts w:ascii="Arial" w:hAnsi="Arial" w:cs="Arial"/>
                <w:sz w:val="18"/>
                <w:szCs w:val="18"/>
              </w:rPr>
            </w:pPr>
          </w:p>
        </w:tc>
        <w:tc>
          <w:tcPr>
            <w:tcW w:w="1716" w:type="dxa"/>
            <w:gridSpan w:val="2"/>
            <w:tcBorders>
              <w:bottom w:val="double" w:sz="4" w:space="0" w:color="auto"/>
            </w:tcBorders>
            <w:shd w:val="clear" w:color="auto" w:fill="FFFFFF"/>
          </w:tcPr>
          <w:p w14:paraId="549BD2C1" w14:textId="77777777" w:rsidR="00CD558C" w:rsidRPr="00762DD6" w:rsidRDefault="00CD558C" w:rsidP="00762DD6">
            <w:pPr>
              <w:tabs>
                <w:tab w:val="decimal" w:pos="1135"/>
              </w:tabs>
              <w:spacing w:before="20" w:after="40"/>
              <w:ind w:right="-75"/>
              <w:rPr>
                <w:rFonts w:ascii="Arial" w:hAnsi="Arial" w:cs="Arial"/>
                <w:sz w:val="18"/>
                <w:szCs w:val="18"/>
              </w:rPr>
            </w:pPr>
            <w:r w:rsidRPr="00F9362D">
              <w:rPr>
                <w:rFonts w:ascii="Arial MT Pro" w:hAnsi="Arial MT Pro" w:cs="Arial"/>
                <w:sz w:val="18"/>
                <w:szCs w:val="18"/>
              </w:rPr>
              <w:t>(33,000)</w:t>
            </w:r>
          </w:p>
        </w:tc>
        <w:tc>
          <w:tcPr>
            <w:tcW w:w="1260" w:type="dxa"/>
            <w:gridSpan w:val="2"/>
            <w:tcBorders>
              <w:bottom w:val="double" w:sz="4" w:space="0" w:color="auto"/>
            </w:tcBorders>
            <w:shd w:val="clear" w:color="auto" w:fill="FFFFFF"/>
          </w:tcPr>
          <w:p w14:paraId="78F12694" w14:textId="77777777" w:rsidR="00CD558C" w:rsidRPr="00762DD6" w:rsidRDefault="00CD558C" w:rsidP="00762DD6">
            <w:pPr>
              <w:tabs>
                <w:tab w:val="decimal" w:pos="1157"/>
              </w:tabs>
              <w:spacing w:before="20" w:after="40"/>
              <w:ind w:right="66"/>
              <w:rPr>
                <w:rFonts w:ascii="Arial" w:hAnsi="Arial" w:cs="Arial"/>
                <w:sz w:val="18"/>
                <w:szCs w:val="18"/>
              </w:rPr>
            </w:pPr>
          </w:p>
        </w:tc>
        <w:tc>
          <w:tcPr>
            <w:tcW w:w="1260" w:type="dxa"/>
            <w:gridSpan w:val="2"/>
            <w:tcBorders>
              <w:bottom w:val="double" w:sz="4" w:space="0" w:color="auto"/>
            </w:tcBorders>
            <w:shd w:val="clear" w:color="auto" w:fill="FFFFFF"/>
          </w:tcPr>
          <w:p w14:paraId="5661EE41"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05FE2270"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017BC89B"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bottom w:val="double" w:sz="4" w:space="0" w:color="auto"/>
              <w:right w:val="double" w:sz="4" w:space="0" w:color="auto"/>
            </w:tcBorders>
            <w:shd w:val="clear" w:color="auto" w:fill="FFFFFF"/>
          </w:tcPr>
          <w:p w14:paraId="04CB9257"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05E2D1F6" w14:textId="77777777" w:rsidTr="00D43412">
        <w:trPr>
          <w:cantSplit/>
          <w:trHeight w:val="289"/>
        </w:trPr>
        <w:tc>
          <w:tcPr>
            <w:tcW w:w="936" w:type="dxa"/>
            <w:tcBorders>
              <w:top w:val="double" w:sz="4" w:space="0" w:color="auto"/>
              <w:left w:val="double" w:sz="4" w:space="0" w:color="auto"/>
              <w:right w:val="nil"/>
            </w:tcBorders>
            <w:shd w:val="clear" w:color="auto" w:fill="D9D9D9" w:themeFill="background1" w:themeFillShade="D9"/>
          </w:tcPr>
          <w:p w14:paraId="44929137" w14:textId="77777777" w:rsidR="00CD558C" w:rsidRPr="00762DD6" w:rsidRDefault="00CD558C" w:rsidP="0019721B">
            <w:pPr>
              <w:spacing w:before="20" w:after="40"/>
              <w:jc w:val="both"/>
              <w:rPr>
                <w:rFonts w:ascii="Arial" w:hAnsi="Arial" w:cs="Arial"/>
                <w:sz w:val="18"/>
                <w:szCs w:val="18"/>
              </w:rPr>
            </w:pPr>
            <w:r w:rsidRPr="00F9362D">
              <w:rPr>
                <w:rFonts w:ascii="Arial MT Pro" w:hAnsi="Arial MT Pro" w:cs="Arial"/>
                <w:sz w:val="18"/>
                <w:szCs w:val="18"/>
              </w:rPr>
              <w:t>Bal.</w:t>
            </w:r>
          </w:p>
        </w:tc>
        <w:tc>
          <w:tcPr>
            <w:tcW w:w="339" w:type="dxa"/>
            <w:tcBorders>
              <w:top w:val="double" w:sz="4" w:space="0" w:color="auto"/>
              <w:left w:val="nil"/>
            </w:tcBorders>
            <w:shd w:val="clear" w:color="auto" w:fill="D9D9D9" w:themeFill="background1" w:themeFillShade="D9"/>
          </w:tcPr>
          <w:p w14:paraId="45D9D55C" w14:textId="77777777" w:rsidR="00CD558C" w:rsidRPr="00762DD6" w:rsidRDefault="00CD558C" w:rsidP="00B6163B">
            <w:pPr>
              <w:tabs>
                <w:tab w:val="decimal" w:pos="117"/>
              </w:tabs>
              <w:spacing w:before="20" w:after="40"/>
              <w:rPr>
                <w:rFonts w:ascii="Arial" w:hAnsi="Arial" w:cs="Arial"/>
                <w:sz w:val="18"/>
                <w:szCs w:val="18"/>
              </w:rPr>
            </w:pPr>
          </w:p>
        </w:tc>
        <w:tc>
          <w:tcPr>
            <w:tcW w:w="1344" w:type="dxa"/>
            <w:tcBorders>
              <w:top w:val="double" w:sz="4" w:space="0" w:color="auto"/>
            </w:tcBorders>
            <w:shd w:val="clear" w:color="auto" w:fill="D9D9D9" w:themeFill="background1" w:themeFillShade="D9"/>
          </w:tcPr>
          <w:p w14:paraId="50DB096E"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14,000</w:t>
            </w:r>
          </w:p>
        </w:tc>
        <w:tc>
          <w:tcPr>
            <w:tcW w:w="1350" w:type="dxa"/>
            <w:gridSpan w:val="2"/>
            <w:tcBorders>
              <w:top w:val="double" w:sz="4" w:space="0" w:color="auto"/>
            </w:tcBorders>
            <w:shd w:val="clear" w:color="auto" w:fill="D9D9D9" w:themeFill="background1" w:themeFillShade="D9"/>
          </w:tcPr>
          <w:p w14:paraId="7E05A716" w14:textId="77777777" w:rsidR="00CD558C" w:rsidRPr="00762DD6" w:rsidRDefault="00CD558C" w:rsidP="0019721B">
            <w:pPr>
              <w:tabs>
                <w:tab w:val="decimal" w:pos="1062"/>
              </w:tabs>
              <w:spacing w:before="20" w:after="40"/>
              <w:ind w:right="-75"/>
              <w:rPr>
                <w:rFonts w:ascii="Arial" w:hAnsi="Arial" w:cs="Arial"/>
                <w:sz w:val="18"/>
                <w:szCs w:val="18"/>
              </w:rPr>
            </w:pPr>
            <w:r w:rsidRPr="00F9362D">
              <w:rPr>
                <w:rFonts w:ascii="Arial MT Pro" w:hAnsi="Arial MT Pro" w:cs="Arial"/>
                <w:sz w:val="18"/>
                <w:szCs w:val="18"/>
              </w:rPr>
              <w:t>26,000</w:t>
            </w:r>
          </w:p>
        </w:tc>
        <w:tc>
          <w:tcPr>
            <w:tcW w:w="1170" w:type="dxa"/>
            <w:gridSpan w:val="2"/>
            <w:tcBorders>
              <w:top w:val="double" w:sz="4" w:space="0" w:color="auto"/>
            </w:tcBorders>
            <w:shd w:val="clear" w:color="auto" w:fill="D9D9D9" w:themeFill="background1" w:themeFillShade="D9"/>
          </w:tcPr>
          <w:p w14:paraId="39E7E6F0"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tcBorders>
              <w:top w:val="double" w:sz="4" w:space="0" w:color="auto"/>
            </w:tcBorders>
            <w:shd w:val="clear" w:color="auto" w:fill="D9D9D9" w:themeFill="background1" w:themeFillShade="D9"/>
          </w:tcPr>
          <w:p w14:paraId="1093470D" w14:textId="77777777" w:rsidR="00CD558C" w:rsidRPr="00762DD6" w:rsidRDefault="00CD558C" w:rsidP="0019721B">
            <w:pPr>
              <w:tabs>
                <w:tab w:val="decimal" w:pos="992"/>
              </w:tabs>
              <w:spacing w:before="20" w:after="40"/>
              <w:ind w:right="-75"/>
              <w:rPr>
                <w:rFonts w:ascii="Arial" w:hAnsi="Arial" w:cs="Arial"/>
                <w:sz w:val="18"/>
                <w:szCs w:val="18"/>
              </w:rPr>
            </w:pPr>
            <w:r w:rsidRPr="00F9362D">
              <w:rPr>
                <w:rFonts w:ascii="Arial MT Pro" w:hAnsi="Arial MT Pro" w:cs="Arial"/>
                <w:sz w:val="18"/>
                <w:szCs w:val="18"/>
              </w:rPr>
              <w:t>102,000</w:t>
            </w:r>
          </w:p>
        </w:tc>
        <w:tc>
          <w:tcPr>
            <w:tcW w:w="1716" w:type="dxa"/>
            <w:gridSpan w:val="2"/>
            <w:tcBorders>
              <w:top w:val="double" w:sz="4" w:space="0" w:color="auto"/>
            </w:tcBorders>
            <w:shd w:val="clear" w:color="auto" w:fill="D9D9D9" w:themeFill="background1" w:themeFillShade="D9"/>
          </w:tcPr>
          <w:p w14:paraId="7D198A98" w14:textId="77777777" w:rsidR="00CD558C" w:rsidRPr="00762DD6" w:rsidRDefault="00CD558C" w:rsidP="00762DD6">
            <w:pPr>
              <w:tabs>
                <w:tab w:val="decimal" w:pos="1135"/>
              </w:tabs>
              <w:spacing w:before="20" w:after="40"/>
              <w:ind w:right="-75"/>
              <w:rPr>
                <w:rFonts w:ascii="Arial" w:hAnsi="Arial" w:cs="Arial"/>
                <w:sz w:val="18"/>
                <w:szCs w:val="18"/>
              </w:rPr>
            </w:pPr>
            <w:r w:rsidRPr="00F9362D">
              <w:rPr>
                <w:rFonts w:ascii="Arial MT Pro" w:hAnsi="Arial MT Pro" w:cs="Arial"/>
                <w:sz w:val="18"/>
                <w:szCs w:val="18"/>
              </w:rPr>
              <w:t>0</w:t>
            </w:r>
          </w:p>
        </w:tc>
        <w:tc>
          <w:tcPr>
            <w:tcW w:w="1260" w:type="dxa"/>
            <w:gridSpan w:val="2"/>
            <w:tcBorders>
              <w:top w:val="double" w:sz="4" w:space="0" w:color="auto"/>
            </w:tcBorders>
            <w:shd w:val="clear" w:color="auto" w:fill="D9D9D9" w:themeFill="background1" w:themeFillShade="D9"/>
          </w:tcPr>
          <w:p w14:paraId="57E6F75B" w14:textId="77777777" w:rsidR="00CD558C" w:rsidRPr="00762DD6" w:rsidRDefault="00CD558C" w:rsidP="00762DD6">
            <w:pPr>
              <w:tabs>
                <w:tab w:val="decimal" w:pos="1157"/>
              </w:tabs>
              <w:spacing w:before="20" w:after="40"/>
              <w:ind w:right="66"/>
              <w:rPr>
                <w:rFonts w:ascii="Arial" w:hAnsi="Arial" w:cs="Arial"/>
                <w:sz w:val="18"/>
                <w:szCs w:val="18"/>
              </w:rPr>
            </w:pPr>
            <w:r w:rsidRPr="00F9362D">
              <w:rPr>
                <w:rFonts w:ascii="Arial MT Pro" w:hAnsi="Arial MT Pro" w:cs="Arial"/>
                <w:sz w:val="18"/>
                <w:szCs w:val="18"/>
              </w:rPr>
              <w:t>142,000</w:t>
            </w:r>
          </w:p>
        </w:tc>
        <w:tc>
          <w:tcPr>
            <w:tcW w:w="1260" w:type="dxa"/>
            <w:gridSpan w:val="2"/>
            <w:tcBorders>
              <w:top w:val="double" w:sz="4" w:space="0" w:color="auto"/>
            </w:tcBorders>
            <w:shd w:val="clear" w:color="auto" w:fill="D9D9D9" w:themeFill="background1" w:themeFillShade="D9"/>
          </w:tcPr>
          <w:p w14:paraId="52AC4DED"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top w:val="double" w:sz="4" w:space="0" w:color="auto"/>
            </w:tcBorders>
            <w:shd w:val="clear" w:color="auto" w:fill="D9D9D9" w:themeFill="background1" w:themeFillShade="D9"/>
          </w:tcPr>
          <w:p w14:paraId="37365E35"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top w:val="double" w:sz="4" w:space="0" w:color="auto"/>
            </w:tcBorders>
            <w:shd w:val="clear" w:color="auto" w:fill="D9D9D9" w:themeFill="background1" w:themeFillShade="D9"/>
          </w:tcPr>
          <w:p w14:paraId="3BC8DA51"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top w:val="double" w:sz="4" w:space="0" w:color="auto"/>
              <w:right w:val="double" w:sz="4" w:space="0" w:color="auto"/>
            </w:tcBorders>
            <w:shd w:val="clear" w:color="auto" w:fill="D9D9D9" w:themeFill="background1" w:themeFillShade="D9"/>
          </w:tcPr>
          <w:p w14:paraId="236C1EB5"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04476D1C" w14:textId="77777777" w:rsidTr="00D43412">
        <w:trPr>
          <w:cantSplit/>
          <w:trHeight w:val="289"/>
        </w:trPr>
        <w:tc>
          <w:tcPr>
            <w:tcW w:w="936" w:type="dxa"/>
            <w:tcBorders>
              <w:left w:val="double" w:sz="4" w:space="0" w:color="auto"/>
              <w:bottom w:val="double" w:sz="4" w:space="0" w:color="auto"/>
              <w:right w:val="nil"/>
            </w:tcBorders>
            <w:shd w:val="clear" w:color="auto" w:fill="FFFFFF"/>
          </w:tcPr>
          <w:p w14:paraId="699D736D" w14:textId="77777777" w:rsidR="00CD558C" w:rsidRPr="00762DD6" w:rsidRDefault="00CD558C" w:rsidP="00B6163B">
            <w:pPr>
              <w:spacing w:before="20" w:after="40"/>
              <w:jc w:val="both"/>
              <w:rPr>
                <w:rFonts w:ascii="Arial" w:hAnsi="Arial" w:cs="Arial"/>
                <w:sz w:val="18"/>
                <w:szCs w:val="18"/>
              </w:rPr>
            </w:pPr>
            <w:r w:rsidRPr="00F9362D">
              <w:rPr>
                <w:rFonts w:ascii="Arial MT Pro" w:hAnsi="Arial MT Pro" w:cs="Arial"/>
                <w:sz w:val="18"/>
                <w:szCs w:val="18"/>
              </w:rPr>
              <w:t>May</w:t>
            </w:r>
          </w:p>
        </w:tc>
        <w:tc>
          <w:tcPr>
            <w:tcW w:w="339" w:type="dxa"/>
            <w:tcBorders>
              <w:left w:val="nil"/>
              <w:bottom w:val="double" w:sz="4" w:space="0" w:color="auto"/>
            </w:tcBorders>
            <w:shd w:val="clear" w:color="auto" w:fill="FFFFFF"/>
          </w:tcPr>
          <w:p w14:paraId="58620B1E" w14:textId="77777777" w:rsidR="00CD558C" w:rsidRPr="00762DD6" w:rsidRDefault="00B6163B" w:rsidP="00B6163B">
            <w:pPr>
              <w:tabs>
                <w:tab w:val="decimal" w:pos="117"/>
              </w:tabs>
              <w:spacing w:before="20" w:after="40"/>
              <w:rPr>
                <w:rFonts w:ascii="Arial" w:hAnsi="Arial" w:cs="Arial"/>
                <w:sz w:val="18"/>
                <w:szCs w:val="18"/>
              </w:rPr>
            </w:pPr>
            <w:r w:rsidRPr="00F9362D">
              <w:rPr>
                <w:rFonts w:ascii="Arial MT Pro" w:hAnsi="Arial MT Pro" w:cs="Arial"/>
                <w:sz w:val="18"/>
                <w:szCs w:val="18"/>
              </w:rPr>
              <w:t>9</w:t>
            </w:r>
          </w:p>
        </w:tc>
        <w:tc>
          <w:tcPr>
            <w:tcW w:w="1344" w:type="dxa"/>
            <w:tcBorders>
              <w:bottom w:val="double" w:sz="4" w:space="0" w:color="auto"/>
            </w:tcBorders>
            <w:shd w:val="clear" w:color="auto" w:fill="FFFFFF"/>
          </w:tcPr>
          <w:p w14:paraId="445154AA"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5,000</w:t>
            </w:r>
          </w:p>
        </w:tc>
        <w:tc>
          <w:tcPr>
            <w:tcW w:w="1350" w:type="dxa"/>
            <w:gridSpan w:val="2"/>
            <w:tcBorders>
              <w:bottom w:val="double" w:sz="4" w:space="0" w:color="auto"/>
            </w:tcBorders>
            <w:shd w:val="clear" w:color="auto" w:fill="FFFFFF"/>
          </w:tcPr>
          <w:p w14:paraId="7F29E4A1" w14:textId="77777777" w:rsidR="00CD558C" w:rsidRPr="00762DD6" w:rsidRDefault="00CD558C" w:rsidP="0019721B">
            <w:pPr>
              <w:tabs>
                <w:tab w:val="decimal" w:pos="1062"/>
              </w:tabs>
              <w:spacing w:before="20" w:after="40"/>
              <w:ind w:right="-75"/>
              <w:rPr>
                <w:rFonts w:ascii="Arial" w:hAnsi="Arial" w:cs="Arial"/>
                <w:sz w:val="18"/>
                <w:szCs w:val="18"/>
              </w:rPr>
            </w:pPr>
          </w:p>
        </w:tc>
        <w:tc>
          <w:tcPr>
            <w:tcW w:w="1170" w:type="dxa"/>
            <w:gridSpan w:val="2"/>
            <w:tcBorders>
              <w:bottom w:val="double" w:sz="4" w:space="0" w:color="auto"/>
            </w:tcBorders>
            <w:shd w:val="clear" w:color="auto" w:fill="FFFFFF"/>
          </w:tcPr>
          <w:p w14:paraId="053503C1"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tcBorders>
              <w:bottom w:val="double" w:sz="4" w:space="0" w:color="auto"/>
            </w:tcBorders>
            <w:shd w:val="clear" w:color="auto" w:fill="FFFFFF"/>
          </w:tcPr>
          <w:p w14:paraId="5DDDC1FA" w14:textId="77777777" w:rsidR="00CD558C" w:rsidRPr="00762DD6" w:rsidRDefault="00CD558C" w:rsidP="0019721B">
            <w:pPr>
              <w:tabs>
                <w:tab w:val="decimal" w:pos="992"/>
              </w:tabs>
              <w:spacing w:before="20" w:after="40"/>
              <w:ind w:right="-75"/>
              <w:rPr>
                <w:rFonts w:ascii="Arial" w:hAnsi="Arial" w:cs="Arial"/>
                <w:sz w:val="18"/>
                <w:szCs w:val="18"/>
              </w:rPr>
            </w:pPr>
          </w:p>
        </w:tc>
        <w:tc>
          <w:tcPr>
            <w:tcW w:w="1716" w:type="dxa"/>
            <w:gridSpan w:val="2"/>
            <w:tcBorders>
              <w:bottom w:val="double" w:sz="4" w:space="0" w:color="auto"/>
            </w:tcBorders>
            <w:shd w:val="clear" w:color="auto" w:fill="FFFFFF"/>
          </w:tcPr>
          <w:p w14:paraId="1F677CDF" w14:textId="77777777" w:rsidR="00CD558C" w:rsidRPr="00762DD6" w:rsidRDefault="00CD558C" w:rsidP="00762DD6">
            <w:pPr>
              <w:tabs>
                <w:tab w:val="decimal" w:pos="1135"/>
              </w:tabs>
              <w:spacing w:before="20" w:after="40"/>
              <w:ind w:right="-75"/>
              <w:rPr>
                <w:rFonts w:ascii="Arial" w:hAnsi="Arial" w:cs="Arial"/>
                <w:sz w:val="18"/>
                <w:szCs w:val="18"/>
              </w:rPr>
            </w:pPr>
          </w:p>
        </w:tc>
        <w:tc>
          <w:tcPr>
            <w:tcW w:w="1260" w:type="dxa"/>
            <w:gridSpan w:val="2"/>
            <w:tcBorders>
              <w:bottom w:val="double" w:sz="4" w:space="0" w:color="auto"/>
            </w:tcBorders>
            <w:shd w:val="clear" w:color="auto" w:fill="FFFFFF"/>
          </w:tcPr>
          <w:p w14:paraId="602E43D0" w14:textId="77777777" w:rsidR="00CD558C" w:rsidRPr="00762DD6" w:rsidRDefault="00CD558C" w:rsidP="00762DD6">
            <w:pPr>
              <w:tabs>
                <w:tab w:val="decimal" w:pos="1157"/>
              </w:tabs>
              <w:spacing w:before="20" w:after="40"/>
              <w:ind w:right="66"/>
              <w:rPr>
                <w:rFonts w:ascii="Arial" w:hAnsi="Arial" w:cs="Arial"/>
                <w:sz w:val="18"/>
                <w:szCs w:val="18"/>
              </w:rPr>
            </w:pPr>
          </w:p>
        </w:tc>
        <w:tc>
          <w:tcPr>
            <w:tcW w:w="1260" w:type="dxa"/>
            <w:gridSpan w:val="2"/>
            <w:tcBorders>
              <w:bottom w:val="double" w:sz="4" w:space="0" w:color="auto"/>
            </w:tcBorders>
            <w:shd w:val="clear" w:color="auto" w:fill="FFFFFF"/>
          </w:tcPr>
          <w:p w14:paraId="69EC635E"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2CAD0110" w14:textId="77777777" w:rsidR="00CD558C" w:rsidRPr="00762DD6" w:rsidRDefault="00CD558C" w:rsidP="00423258">
            <w:pPr>
              <w:spacing w:before="20" w:after="40"/>
              <w:jc w:val="right"/>
              <w:rPr>
                <w:rFonts w:ascii="Arial" w:hAnsi="Arial" w:cs="Arial"/>
                <w:sz w:val="18"/>
                <w:szCs w:val="18"/>
              </w:rPr>
            </w:pPr>
            <w:r w:rsidRPr="00F9362D">
              <w:rPr>
                <w:rFonts w:ascii="Arial MT Pro" w:hAnsi="Arial MT Pro" w:cs="Arial"/>
                <w:sz w:val="18"/>
                <w:szCs w:val="18"/>
              </w:rPr>
              <w:t>5,000</w:t>
            </w:r>
          </w:p>
        </w:tc>
        <w:tc>
          <w:tcPr>
            <w:tcW w:w="1170" w:type="dxa"/>
            <w:gridSpan w:val="2"/>
            <w:tcBorders>
              <w:bottom w:val="double" w:sz="4" w:space="0" w:color="auto"/>
            </w:tcBorders>
            <w:shd w:val="clear" w:color="auto" w:fill="FFFFFF"/>
          </w:tcPr>
          <w:p w14:paraId="040E9C95"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bottom w:val="double" w:sz="4" w:space="0" w:color="auto"/>
              <w:right w:val="double" w:sz="4" w:space="0" w:color="auto"/>
            </w:tcBorders>
            <w:shd w:val="clear" w:color="auto" w:fill="FFFFFF"/>
          </w:tcPr>
          <w:p w14:paraId="3F99A478"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7151C65D" w14:textId="77777777" w:rsidTr="00D43412">
        <w:trPr>
          <w:cantSplit/>
          <w:trHeight w:val="289"/>
        </w:trPr>
        <w:tc>
          <w:tcPr>
            <w:tcW w:w="936" w:type="dxa"/>
            <w:tcBorders>
              <w:top w:val="double" w:sz="4" w:space="0" w:color="auto"/>
              <w:left w:val="double" w:sz="4" w:space="0" w:color="auto"/>
              <w:right w:val="nil"/>
            </w:tcBorders>
            <w:shd w:val="clear" w:color="auto" w:fill="D9D9D9" w:themeFill="background1" w:themeFillShade="D9"/>
          </w:tcPr>
          <w:p w14:paraId="433172A9" w14:textId="77777777" w:rsidR="00CD558C" w:rsidRPr="00762DD6" w:rsidRDefault="00CD558C" w:rsidP="0019721B">
            <w:pPr>
              <w:spacing w:before="20" w:after="40"/>
              <w:jc w:val="both"/>
              <w:rPr>
                <w:rFonts w:ascii="Arial" w:hAnsi="Arial" w:cs="Arial"/>
                <w:sz w:val="18"/>
                <w:szCs w:val="18"/>
              </w:rPr>
            </w:pPr>
            <w:r w:rsidRPr="00F9362D">
              <w:rPr>
                <w:rFonts w:ascii="Arial MT Pro" w:hAnsi="Arial MT Pro" w:cs="Arial"/>
                <w:sz w:val="18"/>
                <w:szCs w:val="18"/>
              </w:rPr>
              <w:t>Bal.</w:t>
            </w:r>
          </w:p>
        </w:tc>
        <w:tc>
          <w:tcPr>
            <w:tcW w:w="339" w:type="dxa"/>
            <w:tcBorders>
              <w:top w:val="double" w:sz="4" w:space="0" w:color="auto"/>
              <w:left w:val="nil"/>
            </w:tcBorders>
            <w:shd w:val="clear" w:color="auto" w:fill="D9D9D9" w:themeFill="background1" w:themeFillShade="D9"/>
          </w:tcPr>
          <w:p w14:paraId="5B088CAB" w14:textId="77777777" w:rsidR="00CD558C" w:rsidRPr="00762DD6" w:rsidRDefault="00CD558C" w:rsidP="00B6163B">
            <w:pPr>
              <w:tabs>
                <w:tab w:val="decimal" w:pos="117"/>
              </w:tabs>
              <w:spacing w:before="20" w:after="40"/>
              <w:rPr>
                <w:rFonts w:ascii="Arial" w:hAnsi="Arial" w:cs="Arial"/>
                <w:sz w:val="18"/>
                <w:szCs w:val="18"/>
              </w:rPr>
            </w:pPr>
          </w:p>
        </w:tc>
        <w:tc>
          <w:tcPr>
            <w:tcW w:w="1344" w:type="dxa"/>
            <w:tcBorders>
              <w:top w:val="double" w:sz="4" w:space="0" w:color="auto"/>
            </w:tcBorders>
            <w:shd w:val="clear" w:color="auto" w:fill="D9D9D9" w:themeFill="background1" w:themeFillShade="D9"/>
          </w:tcPr>
          <w:p w14:paraId="72095CB3"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19,000</w:t>
            </w:r>
          </w:p>
        </w:tc>
        <w:tc>
          <w:tcPr>
            <w:tcW w:w="1350" w:type="dxa"/>
            <w:gridSpan w:val="2"/>
            <w:tcBorders>
              <w:top w:val="double" w:sz="4" w:space="0" w:color="auto"/>
            </w:tcBorders>
            <w:shd w:val="clear" w:color="auto" w:fill="D9D9D9" w:themeFill="background1" w:themeFillShade="D9"/>
          </w:tcPr>
          <w:p w14:paraId="6C364466" w14:textId="77777777" w:rsidR="00CD558C" w:rsidRPr="00762DD6" w:rsidRDefault="00CD558C" w:rsidP="0019721B">
            <w:pPr>
              <w:tabs>
                <w:tab w:val="decimal" w:pos="1062"/>
              </w:tabs>
              <w:spacing w:before="20" w:after="40"/>
              <w:ind w:right="-75"/>
              <w:rPr>
                <w:rFonts w:ascii="Arial" w:hAnsi="Arial" w:cs="Arial"/>
                <w:sz w:val="18"/>
                <w:szCs w:val="18"/>
              </w:rPr>
            </w:pPr>
            <w:r w:rsidRPr="00F9362D">
              <w:rPr>
                <w:rFonts w:ascii="Arial MT Pro" w:hAnsi="Arial MT Pro" w:cs="Arial"/>
                <w:sz w:val="18"/>
                <w:szCs w:val="18"/>
              </w:rPr>
              <w:t>26,000</w:t>
            </w:r>
          </w:p>
        </w:tc>
        <w:tc>
          <w:tcPr>
            <w:tcW w:w="1170" w:type="dxa"/>
            <w:gridSpan w:val="2"/>
            <w:tcBorders>
              <w:top w:val="double" w:sz="4" w:space="0" w:color="auto"/>
            </w:tcBorders>
            <w:shd w:val="clear" w:color="auto" w:fill="D9D9D9" w:themeFill="background1" w:themeFillShade="D9"/>
          </w:tcPr>
          <w:p w14:paraId="78EAE32E"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tcBorders>
              <w:top w:val="double" w:sz="4" w:space="0" w:color="auto"/>
            </w:tcBorders>
            <w:shd w:val="clear" w:color="auto" w:fill="D9D9D9" w:themeFill="background1" w:themeFillShade="D9"/>
          </w:tcPr>
          <w:p w14:paraId="661A4BBA" w14:textId="77777777" w:rsidR="00CD558C" w:rsidRPr="00762DD6" w:rsidRDefault="00CD558C" w:rsidP="0019721B">
            <w:pPr>
              <w:tabs>
                <w:tab w:val="decimal" w:pos="992"/>
              </w:tabs>
              <w:spacing w:before="20" w:after="40"/>
              <w:ind w:right="-75"/>
              <w:rPr>
                <w:rFonts w:ascii="Arial" w:hAnsi="Arial" w:cs="Arial"/>
                <w:sz w:val="18"/>
                <w:szCs w:val="18"/>
              </w:rPr>
            </w:pPr>
            <w:r w:rsidRPr="00F9362D">
              <w:rPr>
                <w:rFonts w:ascii="Arial MT Pro" w:hAnsi="Arial MT Pro" w:cs="Arial"/>
                <w:sz w:val="18"/>
                <w:szCs w:val="18"/>
              </w:rPr>
              <w:t>102,000</w:t>
            </w:r>
          </w:p>
        </w:tc>
        <w:tc>
          <w:tcPr>
            <w:tcW w:w="1716" w:type="dxa"/>
            <w:gridSpan w:val="2"/>
            <w:tcBorders>
              <w:top w:val="double" w:sz="4" w:space="0" w:color="auto"/>
            </w:tcBorders>
            <w:shd w:val="clear" w:color="auto" w:fill="D9D9D9" w:themeFill="background1" w:themeFillShade="D9"/>
          </w:tcPr>
          <w:p w14:paraId="19D80DB1" w14:textId="77777777" w:rsidR="00CD558C" w:rsidRPr="00762DD6" w:rsidRDefault="00CD558C" w:rsidP="00762DD6">
            <w:pPr>
              <w:tabs>
                <w:tab w:val="decimal" w:pos="1135"/>
              </w:tabs>
              <w:spacing w:before="20" w:after="40"/>
              <w:ind w:right="-75"/>
              <w:rPr>
                <w:rFonts w:ascii="Arial" w:hAnsi="Arial" w:cs="Arial"/>
                <w:sz w:val="18"/>
                <w:szCs w:val="18"/>
              </w:rPr>
            </w:pPr>
            <w:r w:rsidRPr="00F9362D">
              <w:rPr>
                <w:rFonts w:ascii="Arial MT Pro" w:hAnsi="Arial MT Pro" w:cs="Arial"/>
                <w:sz w:val="18"/>
                <w:szCs w:val="18"/>
              </w:rPr>
              <w:t>0</w:t>
            </w:r>
          </w:p>
        </w:tc>
        <w:tc>
          <w:tcPr>
            <w:tcW w:w="1260" w:type="dxa"/>
            <w:gridSpan w:val="2"/>
            <w:tcBorders>
              <w:top w:val="double" w:sz="4" w:space="0" w:color="auto"/>
            </w:tcBorders>
            <w:shd w:val="clear" w:color="auto" w:fill="D9D9D9" w:themeFill="background1" w:themeFillShade="D9"/>
          </w:tcPr>
          <w:p w14:paraId="10920117" w14:textId="77777777" w:rsidR="00CD558C" w:rsidRPr="00762DD6" w:rsidRDefault="00CD558C" w:rsidP="00762DD6">
            <w:pPr>
              <w:tabs>
                <w:tab w:val="decimal" w:pos="1157"/>
              </w:tabs>
              <w:spacing w:before="20" w:after="40"/>
              <w:ind w:right="66"/>
              <w:rPr>
                <w:rFonts w:ascii="Arial" w:hAnsi="Arial" w:cs="Arial"/>
                <w:sz w:val="18"/>
                <w:szCs w:val="18"/>
              </w:rPr>
            </w:pPr>
            <w:r w:rsidRPr="00F9362D">
              <w:rPr>
                <w:rFonts w:ascii="Arial MT Pro" w:hAnsi="Arial MT Pro" w:cs="Arial"/>
                <w:sz w:val="18"/>
                <w:szCs w:val="18"/>
              </w:rPr>
              <w:t>142,000</w:t>
            </w:r>
          </w:p>
        </w:tc>
        <w:tc>
          <w:tcPr>
            <w:tcW w:w="1260" w:type="dxa"/>
            <w:gridSpan w:val="2"/>
            <w:tcBorders>
              <w:top w:val="double" w:sz="4" w:space="0" w:color="auto"/>
            </w:tcBorders>
            <w:shd w:val="clear" w:color="auto" w:fill="D9D9D9" w:themeFill="background1" w:themeFillShade="D9"/>
          </w:tcPr>
          <w:p w14:paraId="4C409543"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top w:val="double" w:sz="4" w:space="0" w:color="auto"/>
            </w:tcBorders>
            <w:shd w:val="clear" w:color="auto" w:fill="D9D9D9" w:themeFill="background1" w:themeFillShade="D9"/>
          </w:tcPr>
          <w:p w14:paraId="64AB173C" w14:textId="77777777" w:rsidR="00CD558C" w:rsidRPr="00762DD6" w:rsidRDefault="00E362CB" w:rsidP="00423258">
            <w:pPr>
              <w:spacing w:before="20" w:after="40"/>
              <w:jc w:val="right"/>
              <w:rPr>
                <w:rFonts w:ascii="Arial" w:hAnsi="Arial" w:cs="Arial"/>
                <w:sz w:val="18"/>
                <w:szCs w:val="18"/>
              </w:rPr>
            </w:pPr>
            <w:r w:rsidRPr="00F9362D">
              <w:rPr>
                <w:rFonts w:ascii="Arial MT Pro" w:hAnsi="Arial MT Pro" w:cs="Arial"/>
                <w:sz w:val="18"/>
                <w:szCs w:val="18"/>
              </w:rPr>
              <w:t>5,000</w:t>
            </w:r>
          </w:p>
        </w:tc>
        <w:tc>
          <w:tcPr>
            <w:tcW w:w="1170" w:type="dxa"/>
            <w:gridSpan w:val="2"/>
            <w:tcBorders>
              <w:top w:val="double" w:sz="4" w:space="0" w:color="auto"/>
            </w:tcBorders>
            <w:shd w:val="clear" w:color="auto" w:fill="D9D9D9" w:themeFill="background1" w:themeFillShade="D9"/>
          </w:tcPr>
          <w:p w14:paraId="12A74838"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top w:val="double" w:sz="4" w:space="0" w:color="auto"/>
              <w:right w:val="double" w:sz="4" w:space="0" w:color="auto"/>
            </w:tcBorders>
            <w:shd w:val="clear" w:color="auto" w:fill="D9D9D9" w:themeFill="background1" w:themeFillShade="D9"/>
          </w:tcPr>
          <w:p w14:paraId="368A43A4"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1B1554D6" w14:textId="77777777" w:rsidTr="00D43412">
        <w:trPr>
          <w:cantSplit/>
          <w:trHeight w:val="289"/>
        </w:trPr>
        <w:tc>
          <w:tcPr>
            <w:tcW w:w="936" w:type="dxa"/>
            <w:tcBorders>
              <w:left w:val="double" w:sz="4" w:space="0" w:color="auto"/>
              <w:bottom w:val="double" w:sz="4" w:space="0" w:color="auto"/>
              <w:right w:val="nil"/>
            </w:tcBorders>
            <w:shd w:val="clear" w:color="auto" w:fill="FFFFFF"/>
          </w:tcPr>
          <w:p w14:paraId="6933CB2E" w14:textId="77777777" w:rsidR="00CD558C" w:rsidRPr="00762DD6" w:rsidRDefault="00CD558C" w:rsidP="00B6163B">
            <w:pPr>
              <w:spacing w:before="20" w:after="40"/>
              <w:jc w:val="both"/>
              <w:rPr>
                <w:rFonts w:ascii="Arial" w:hAnsi="Arial" w:cs="Arial"/>
                <w:sz w:val="18"/>
                <w:szCs w:val="18"/>
              </w:rPr>
            </w:pPr>
            <w:r w:rsidRPr="00F9362D">
              <w:rPr>
                <w:rFonts w:ascii="Arial MT Pro" w:hAnsi="Arial MT Pro" w:cs="Arial"/>
                <w:sz w:val="18"/>
                <w:szCs w:val="18"/>
              </w:rPr>
              <w:t>May</w:t>
            </w:r>
          </w:p>
        </w:tc>
        <w:tc>
          <w:tcPr>
            <w:tcW w:w="339" w:type="dxa"/>
            <w:tcBorders>
              <w:left w:val="nil"/>
              <w:bottom w:val="double" w:sz="4" w:space="0" w:color="auto"/>
            </w:tcBorders>
            <w:shd w:val="clear" w:color="auto" w:fill="FFFFFF"/>
          </w:tcPr>
          <w:p w14:paraId="0306850C" w14:textId="77777777" w:rsidR="00CD558C" w:rsidRPr="00762DD6" w:rsidRDefault="00B6163B" w:rsidP="00B6163B">
            <w:pPr>
              <w:tabs>
                <w:tab w:val="decimal" w:pos="117"/>
              </w:tabs>
              <w:spacing w:before="20" w:after="40"/>
              <w:ind w:left="-99"/>
              <w:rPr>
                <w:rFonts w:ascii="Arial" w:hAnsi="Arial" w:cs="Arial"/>
                <w:sz w:val="18"/>
                <w:szCs w:val="18"/>
              </w:rPr>
            </w:pPr>
            <w:r w:rsidRPr="00F9362D">
              <w:rPr>
                <w:rFonts w:ascii="Arial MT Pro" w:hAnsi="Arial MT Pro" w:cs="Arial"/>
                <w:sz w:val="18"/>
                <w:szCs w:val="18"/>
              </w:rPr>
              <w:t>10</w:t>
            </w:r>
          </w:p>
        </w:tc>
        <w:tc>
          <w:tcPr>
            <w:tcW w:w="1344" w:type="dxa"/>
            <w:tcBorders>
              <w:bottom w:val="double" w:sz="4" w:space="0" w:color="auto"/>
            </w:tcBorders>
            <w:shd w:val="clear" w:color="auto" w:fill="FFFFFF"/>
          </w:tcPr>
          <w:p w14:paraId="2C2ACEF7"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4,000</w:t>
            </w:r>
          </w:p>
        </w:tc>
        <w:tc>
          <w:tcPr>
            <w:tcW w:w="1350" w:type="dxa"/>
            <w:gridSpan w:val="2"/>
            <w:tcBorders>
              <w:bottom w:val="double" w:sz="4" w:space="0" w:color="auto"/>
            </w:tcBorders>
            <w:shd w:val="clear" w:color="auto" w:fill="FFFFFF"/>
          </w:tcPr>
          <w:p w14:paraId="015296A7" w14:textId="77777777" w:rsidR="00CD558C" w:rsidRPr="00762DD6" w:rsidRDefault="00CD558C" w:rsidP="0019721B">
            <w:pPr>
              <w:tabs>
                <w:tab w:val="decimal" w:pos="1062"/>
              </w:tabs>
              <w:spacing w:before="20" w:after="40"/>
              <w:ind w:right="-75"/>
              <w:rPr>
                <w:rFonts w:ascii="Arial" w:hAnsi="Arial" w:cs="Arial"/>
                <w:sz w:val="18"/>
                <w:szCs w:val="18"/>
              </w:rPr>
            </w:pPr>
            <w:r w:rsidRPr="00F9362D">
              <w:rPr>
                <w:rFonts w:ascii="Arial MT Pro" w:hAnsi="Arial MT Pro" w:cs="Arial"/>
                <w:sz w:val="18"/>
                <w:szCs w:val="18"/>
              </w:rPr>
              <w:t>(4,000)</w:t>
            </w:r>
          </w:p>
        </w:tc>
        <w:tc>
          <w:tcPr>
            <w:tcW w:w="1170" w:type="dxa"/>
            <w:gridSpan w:val="2"/>
            <w:tcBorders>
              <w:bottom w:val="double" w:sz="4" w:space="0" w:color="auto"/>
            </w:tcBorders>
            <w:shd w:val="clear" w:color="auto" w:fill="FFFFFF"/>
          </w:tcPr>
          <w:p w14:paraId="586A42A2"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tcBorders>
              <w:bottom w:val="double" w:sz="4" w:space="0" w:color="auto"/>
            </w:tcBorders>
            <w:shd w:val="clear" w:color="auto" w:fill="FFFFFF"/>
          </w:tcPr>
          <w:p w14:paraId="7F8B2301" w14:textId="77777777" w:rsidR="00CD558C" w:rsidRPr="00762DD6" w:rsidRDefault="00CD558C" w:rsidP="0019721B">
            <w:pPr>
              <w:tabs>
                <w:tab w:val="decimal" w:pos="992"/>
              </w:tabs>
              <w:spacing w:before="20" w:after="40"/>
              <w:ind w:right="-75"/>
              <w:rPr>
                <w:rFonts w:ascii="Arial" w:hAnsi="Arial" w:cs="Arial"/>
                <w:sz w:val="18"/>
                <w:szCs w:val="18"/>
              </w:rPr>
            </w:pPr>
          </w:p>
        </w:tc>
        <w:tc>
          <w:tcPr>
            <w:tcW w:w="1716" w:type="dxa"/>
            <w:gridSpan w:val="2"/>
            <w:tcBorders>
              <w:bottom w:val="double" w:sz="4" w:space="0" w:color="auto"/>
            </w:tcBorders>
            <w:shd w:val="clear" w:color="auto" w:fill="FFFFFF"/>
          </w:tcPr>
          <w:p w14:paraId="17CAE716" w14:textId="77777777" w:rsidR="00CD558C" w:rsidRPr="00762DD6" w:rsidRDefault="00CD558C" w:rsidP="00762DD6">
            <w:pPr>
              <w:tabs>
                <w:tab w:val="decimal" w:pos="1135"/>
              </w:tabs>
              <w:spacing w:before="20" w:after="40"/>
              <w:ind w:right="-75"/>
              <w:rPr>
                <w:rFonts w:ascii="Arial" w:hAnsi="Arial" w:cs="Arial"/>
                <w:sz w:val="18"/>
                <w:szCs w:val="18"/>
              </w:rPr>
            </w:pPr>
          </w:p>
        </w:tc>
        <w:tc>
          <w:tcPr>
            <w:tcW w:w="1260" w:type="dxa"/>
            <w:gridSpan w:val="2"/>
            <w:tcBorders>
              <w:bottom w:val="double" w:sz="4" w:space="0" w:color="auto"/>
            </w:tcBorders>
            <w:shd w:val="clear" w:color="auto" w:fill="FFFFFF"/>
          </w:tcPr>
          <w:p w14:paraId="5E0FE512" w14:textId="77777777" w:rsidR="00CD558C" w:rsidRPr="00762DD6" w:rsidRDefault="00CD558C" w:rsidP="00762DD6">
            <w:pPr>
              <w:tabs>
                <w:tab w:val="decimal" w:pos="1157"/>
              </w:tabs>
              <w:spacing w:before="20" w:after="40"/>
              <w:ind w:right="66"/>
              <w:rPr>
                <w:rFonts w:ascii="Arial" w:hAnsi="Arial" w:cs="Arial"/>
                <w:sz w:val="18"/>
                <w:szCs w:val="18"/>
              </w:rPr>
            </w:pPr>
          </w:p>
        </w:tc>
        <w:tc>
          <w:tcPr>
            <w:tcW w:w="1260" w:type="dxa"/>
            <w:gridSpan w:val="2"/>
            <w:tcBorders>
              <w:bottom w:val="double" w:sz="4" w:space="0" w:color="auto"/>
            </w:tcBorders>
            <w:shd w:val="clear" w:color="auto" w:fill="FFFFFF"/>
          </w:tcPr>
          <w:p w14:paraId="22D3D894"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342874F7"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0F1C0159"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bottom w:val="double" w:sz="4" w:space="0" w:color="auto"/>
              <w:right w:val="double" w:sz="4" w:space="0" w:color="auto"/>
            </w:tcBorders>
            <w:shd w:val="clear" w:color="auto" w:fill="FFFFFF"/>
          </w:tcPr>
          <w:p w14:paraId="406C7019"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52B4DD82" w14:textId="77777777" w:rsidTr="00D43412">
        <w:trPr>
          <w:cantSplit/>
          <w:trHeight w:val="289"/>
        </w:trPr>
        <w:tc>
          <w:tcPr>
            <w:tcW w:w="936" w:type="dxa"/>
            <w:tcBorders>
              <w:top w:val="double" w:sz="4" w:space="0" w:color="auto"/>
              <w:left w:val="double" w:sz="4" w:space="0" w:color="auto"/>
              <w:right w:val="nil"/>
            </w:tcBorders>
            <w:shd w:val="clear" w:color="auto" w:fill="D9D9D9" w:themeFill="background1" w:themeFillShade="D9"/>
          </w:tcPr>
          <w:p w14:paraId="1C6462D9" w14:textId="77777777" w:rsidR="00CD558C" w:rsidRPr="00762DD6" w:rsidRDefault="00CD558C" w:rsidP="0019721B">
            <w:pPr>
              <w:spacing w:before="20" w:after="40"/>
              <w:jc w:val="both"/>
              <w:rPr>
                <w:rFonts w:ascii="Arial" w:hAnsi="Arial" w:cs="Arial"/>
                <w:sz w:val="18"/>
                <w:szCs w:val="18"/>
              </w:rPr>
            </w:pPr>
            <w:r w:rsidRPr="00F9362D">
              <w:rPr>
                <w:rFonts w:ascii="Arial MT Pro" w:hAnsi="Arial MT Pro" w:cs="Arial"/>
                <w:sz w:val="18"/>
                <w:szCs w:val="18"/>
              </w:rPr>
              <w:t>Bal.</w:t>
            </w:r>
          </w:p>
        </w:tc>
        <w:tc>
          <w:tcPr>
            <w:tcW w:w="339" w:type="dxa"/>
            <w:tcBorders>
              <w:top w:val="double" w:sz="4" w:space="0" w:color="auto"/>
              <w:left w:val="nil"/>
            </w:tcBorders>
            <w:shd w:val="clear" w:color="auto" w:fill="D9D9D9" w:themeFill="background1" w:themeFillShade="D9"/>
          </w:tcPr>
          <w:p w14:paraId="5230CEC9" w14:textId="77777777" w:rsidR="00CD558C" w:rsidRPr="00762DD6" w:rsidRDefault="00CD558C" w:rsidP="00B6163B">
            <w:pPr>
              <w:tabs>
                <w:tab w:val="decimal" w:pos="117"/>
              </w:tabs>
              <w:spacing w:before="20" w:after="40"/>
              <w:rPr>
                <w:rFonts w:ascii="Arial" w:hAnsi="Arial" w:cs="Arial"/>
                <w:sz w:val="18"/>
                <w:szCs w:val="18"/>
              </w:rPr>
            </w:pPr>
          </w:p>
        </w:tc>
        <w:tc>
          <w:tcPr>
            <w:tcW w:w="1344" w:type="dxa"/>
            <w:tcBorders>
              <w:top w:val="double" w:sz="4" w:space="0" w:color="auto"/>
            </w:tcBorders>
            <w:shd w:val="clear" w:color="auto" w:fill="D9D9D9" w:themeFill="background1" w:themeFillShade="D9"/>
          </w:tcPr>
          <w:p w14:paraId="3579D873"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23,000</w:t>
            </w:r>
          </w:p>
        </w:tc>
        <w:tc>
          <w:tcPr>
            <w:tcW w:w="1350" w:type="dxa"/>
            <w:gridSpan w:val="2"/>
            <w:tcBorders>
              <w:top w:val="double" w:sz="4" w:space="0" w:color="auto"/>
            </w:tcBorders>
            <w:shd w:val="clear" w:color="auto" w:fill="D9D9D9" w:themeFill="background1" w:themeFillShade="D9"/>
          </w:tcPr>
          <w:p w14:paraId="1E718F0B" w14:textId="77777777" w:rsidR="00CD558C" w:rsidRPr="00762DD6" w:rsidRDefault="00CD558C" w:rsidP="0019721B">
            <w:pPr>
              <w:tabs>
                <w:tab w:val="decimal" w:pos="1062"/>
              </w:tabs>
              <w:spacing w:before="20" w:after="40"/>
              <w:ind w:right="-75"/>
              <w:rPr>
                <w:rFonts w:ascii="Arial" w:hAnsi="Arial" w:cs="Arial"/>
                <w:sz w:val="18"/>
                <w:szCs w:val="18"/>
              </w:rPr>
            </w:pPr>
            <w:r w:rsidRPr="00F9362D">
              <w:rPr>
                <w:rFonts w:ascii="Arial MT Pro" w:hAnsi="Arial MT Pro" w:cs="Arial"/>
                <w:sz w:val="18"/>
                <w:szCs w:val="18"/>
              </w:rPr>
              <w:t>22,000</w:t>
            </w:r>
          </w:p>
        </w:tc>
        <w:tc>
          <w:tcPr>
            <w:tcW w:w="1170" w:type="dxa"/>
            <w:gridSpan w:val="2"/>
            <w:tcBorders>
              <w:top w:val="double" w:sz="4" w:space="0" w:color="auto"/>
            </w:tcBorders>
            <w:shd w:val="clear" w:color="auto" w:fill="D9D9D9" w:themeFill="background1" w:themeFillShade="D9"/>
          </w:tcPr>
          <w:p w14:paraId="0589559E"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tcBorders>
              <w:top w:val="double" w:sz="4" w:space="0" w:color="auto"/>
            </w:tcBorders>
            <w:shd w:val="clear" w:color="auto" w:fill="D9D9D9" w:themeFill="background1" w:themeFillShade="D9"/>
          </w:tcPr>
          <w:p w14:paraId="00A63FDB" w14:textId="77777777" w:rsidR="00CD558C" w:rsidRPr="00762DD6" w:rsidRDefault="00CD558C" w:rsidP="0019721B">
            <w:pPr>
              <w:tabs>
                <w:tab w:val="decimal" w:pos="992"/>
              </w:tabs>
              <w:spacing w:before="20" w:after="40"/>
              <w:ind w:right="-75"/>
              <w:rPr>
                <w:rFonts w:ascii="Arial" w:hAnsi="Arial" w:cs="Arial"/>
                <w:sz w:val="18"/>
                <w:szCs w:val="18"/>
              </w:rPr>
            </w:pPr>
            <w:r w:rsidRPr="00F9362D">
              <w:rPr>
                <w:rFonts w:ascii="Arial MT Pro" w:hAnsi="Arial MT Pro" w:cs="Arial"/>
                <w:sz w:val="18"/>
                <w:szCs w:val="18"/>
              </w:rPr>
              <w:t>102,000</w:t>
            </w:r>
          </w:p>
        </w:tc>
        <w:tc>
          <w:tcPr>
            <w:tcW w:w="1716" w:type="dxa"/>
            <w:gridSpan w:val="2"/>
            <w:tcBorders>
              <w:top w:val="double" w:sz="4" w:space="0" w:color="auto"/>
            </w:tcBorders>
            <w:shd w:val="clear" w:color="auto" w:fill="D9D9D9" w:themeFill="background1" w:themeFillShade="D9"/>
          </w:tcPr>
          <w:p w14:paraId="04EC638B" w14:textId="77777777" w:rsidR="00CD558C" w:rsidRPr="00762DD6" w:rsidRDefault="00CD558C" w:rsidP="00762DD6">
            <w:pPr>
              <w:tabs>
                <w:tab w:val="decimal" w:pos="1135"/>
              </w:tabs>
              <w:spacing w:before="20" w:after="40"/>
              <w:ind w:right="-75"/>
              <w:rPr>
                <w:rFonts w:ascii="Arial" w:hAnsi="Arial" w:cs="Arial"/>
                <w:sz w:val="18"/>
                <w:szCs w:val="18"/>
              </w:rPr>
            </w:pPr>
            <w:r w:rsidRPr="00F9362D">
              <w:rPr>
                <w:rFonts w:ascii="Arial MT Pro" w:hAnsi="Arial MT Pro" w:cs="Arial"/>
                <w:sz w:val="18"/>
                <w:szCs w:val="18"/>
              </w:rPr>
              <w:t>0</w:t>
            </w:r>
          </w:p>
        </w:tc>
        <w:tc>
          <w:tcPr>
            <w:tcW w:w="1260" w:type="dxa"/>
            <w:gridSpan w:val="2"/>
            <w:tcBorders>
              <w:top w:val="double" w:sz="4" w:space="0" w:color="auto"/>
            </w:tcBorders>
            <w:shd w:val="clear" w:color="auto" w:fill="D9D9D9" w:themeFill="background1" w:themeFillShade="D9"/>
          </w:tcPr>
          <w:p w14:paraId="7BB37AB3" w14:textId="77777777" w:rsidR="00CD558C" w:rsidRPr="00762DD6" w:rsidRDefault="00CD558C" w:rsidP="00762DD6">
            <w:pPr>
              <w:tabs>
                <w:tab w:val="decimal" w:pos="1157"/>
              </w:tabs>
              <w:spacing w:before="20" w:after="40"/>
              <w:ind w:right="66"/>
              <w:rPr>
                <w:rFonts w:ascii="Arial" w:hAnsi="Arial" w:cs="Arial"/>
                <w:sz w:val="18"/>
                <w:szCs w:val="18"/>
              </w:rPr>
            </w:pPr>
            <w:r w:rsidRPr="00F9362D">
              <w:rPr>
                <w:rFonts w:ascii="Arial MT Pro" w:hAnsi="Arial MT Pro" w:cs="Arial"/>
                <w:sz w:val="18"/>
                <w:szCs w:val="18"/>
              </w:rPr>
              <w:t>142,000</w:t>
            </w:r>
          </w:p>
        </w:tc>
        <w:tc>
          <w:tcPr>
            <w:tcW w:w="1260" w:type="dxa"/>
            <w:gridSpan w:val="2"/>
            <w:tcBorders>
              <w:top w:val="double" w:sz="4" w:space="0" w:color="auto"/>
            </w:tcBorders>
            <w:shd w:val="clear" w:color="auto" w:fill="D9D9D9" w:themeFill="background1" w:themeFillShade="D9"/>
          </w:tcPr>
          <w:p w14:paraId="2F771B00" w14:textId="77777777" w:rsidR="00CD558C" w:rsidRPr="00762DD6" w:rsidRDefault="007C7A6C" w:rsidP="00423258">
            <w:pPr>
              <w:spacing w:before="20" w:after="40"/>
              <w:jc w:val="right"/>
              <w:rPr>
                <w:rFonts w:ascii="Arial" w:hAnsi="Arial" w:cs="Arial"/>
                <w:sz w:val="18"/>
                <w:szCs w:val="18"/>
              </w:rPr>
            </w:pPr>
            <w:r>
              <w:rPr>
                <w:noProof/>
              </w:rPr>
              <mc:AlternateContent>
                <mc:Choice Requires="wps">
                  <w:drawing>
                    <wp:anchor distT="0" distB="0" distL="114300" distR="114300" simplePos="0" relativeHeight="251635712" behindDoc="0" locked="0" layoutInCell="1" allowOverlap="1" wp14:anchorId="2E31E8CB" wp14:editId="4F95C996">
                      <wp:simplePos x="0" y="0"/>
                      <wp:positionH relativeFrom="column">
                        <wp:posOffset>590868</wp:posOffset>
                      </wp:positionH>
                      <wp:positionV relativeFrom="paragraph">
                        <wp:posOffset>103880</wp:posOffset>
                      </wp:positionV>
                      <wp:extent cx="120650" cy="4713605"/>
                      <wp:effectExtent l="8572" t="0" r="21273" b="21272"/>
                      <wp:wrapNone/>
                      <wp:docPr id="52"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rot="5400000">
                                <a:off x="0" y="0"/>
                                <a:ext cx="120650" cy="4713605"/>
                              </a:xfrm>
                              <a:prstGeom prst="rightBrace">
                                <a:avLst>
                                  <a:gd name="adj1" fmla="val 56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8EF00A" w14:textId="77777777" w:rsidR="005D5D59" w:rsidRDefault="005D5D59" w:rsidP="00390093">
                                  <w:pPr>
                                    <w:jc w:val="center"/>
                                  </w:pPr>
                                  <w:r>
                                    <w:t>149,1490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1E8CB" id="AutoShape 10" o:spid="_x0000_s1027" type="#_x0000_t88" style="position:absolute;left:0;text-align:left;margin-left:46.55pt;margin-top:8.2pt;width:9.5pt;height:371.15pt;rotation:9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" adj="313">
                      <v:path arrowok="f"/>
                      <o:lock v:ext="edit" aspectratio="t" verticies="t" text="t" shapetype="t"/>
                      <v:textbox>
                        <w:txbxContent>
                          <w:p w14:paraId="728EF00A" w14:textId="77777777" w:rsidR="005D5D59" w:rsidRDefault="005D5D59" w:rsidP="00390093">
                            <w:pPr>
                              <w:jc w:val="center"/>
                            </w:pPr>
                            <w:r>
                              <w:t>149,1490</w:t>
                            </w:r>
                          </w:p>
                        </w:txbxContent>
                      </v:textbox>
                    </v:shape>
                  </w:pict>
                </mc:Fallback>
              </mc:AlternateContent>
            </w:r>
          </w:p>
        </w:tc>
        <w:tc>
          <w:tcPr>
            <w:tcW w:w="1170" w:type="dxa"/>
            <w:gridSpan w:val="2"/>
            <w:tcBorders>
              <w:top w:val="double" w:sz="4" w:space="0" w:color="auto"/>
            </w:tcBorders>
            <w:shd w:val="clear" w:color="auto" w:fill="D9D9D9" w:themeFill="background1" w:themeFillShade="D9"/>
          </w:tcPr>
          <w:p w14:paraId="709BB6CD" w14:textId="77777777" w:rsidR="00CD558C" w:rsidRPr="00762DD6" w:rsidRDefault="00E362CB" w:rsidP="00423258">
            <w:pPr>
              <w:spacing w:before="20" w:after="40"/>
              <w:jc w:val="right"/>
              <w:rPr>
                <w:rFonts w:ascii="Arial" w:hAnsi="Arial" w:cs="Arial"/>
                <w:sz w:val="18"/>
                <w:szCs w:val="18"/>
              </w:rPr>
            </w:pPr>
            <w:r w:rsidRPr="00F9362D">
              <w:rPr>
                <w:rFonts w:ascii="Arial MT Pro" w:hAnsi="Arial MT Pro" w:cs="Arial"/>
                <w:sz w:val="18"/>
                <w:szCs w:val="18"/>
              </w:rPr>
              <w:t>5,000</w:t>
            </w:r>
          </w:p>
        </w:tc>
        <w:tc>
          <w:tcPr>
            <w:tcW w:w="1170" w:type="dxa"/>
            <w:gridSpan w:val="2"/>
            <w:tcBorders>
              <w:top w:val="double" w:sz="4" w:space="0" w:color="auto"/>
            </w:tcBorders>
            <w:shd w:val="clear" w:color="auto" w:fill="D9D9D9" w:themeFill="background1" w:themeFillShade="D9"/>
          </w:tcPr>
          <w:p w14:paraId="20C0CA64"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top w:val="double" w:sz="4" w:space="0" w:color="auto"/>
              <w:right w:val="double" w:sz="4" w:space="0" w:color="auto"/>
            </w:tcBorders>
            <w:shd w:val="clear" w:color="auto" w:fill="D9D9D9" w:themeFill="background1" w:themeFillShade="D9"/>
          </w:tcPr>
          <w:p w14:paraId="1F2111CE"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04D9C032" w14:textId="77777777" w:rsidTr="00D43412">
        <w:trPr>
          <w:cantSplit/>
          <w:trHeight w:val="289"/>
        </w:trPr>
        <w:tc>
          <w:tcPr>
            <w:tcW w:w="936" w:type="dxa"/>
            <w:tcBorders>
              <w:left w:val="double" w:sz="4" w:space="0" w:color="auto"/>
              <w:bottom w:val="double" w:sz="4" w:space="0" w:color="auto"/>
              <w:right w:val="nil"/>
            </w:tcBorders>
            <w:shd w:val="clear" w:color="auto" w:fill="FFFFFF"/>
          </w:tcPr>
          <w:p w14:paraId="7FA29D9D" w14:textId="77777777" w:rsidR="00CD558C" w:rsidRPr="00762DD6" w:rsidRDefault="00CD558C" w:rsidP="00B6163B">
            <w:pPr>
              <w:spacing w:before="20" w:after="40"/>
              <w:jc w:val="both"/>
              <w:rPr>
                <w:rFonts w:ascii="Arial" w:hAnsi="Arial" w:cs="Arial"/>
                <w:sz w:val="18"/>
                <w:szCs w:val="18"/>
              </w:rPr>
            </w:pPr>
            <w:r w:rsidRPr="00F9362D">
              <w:rPr>
                <w:rFonts w:ascii="Arial MT Pro" w:hAnsi="Arial MT Pro" w:cs="Arial"/>
                <w:sz w:val="18"/>
                <w:szCs w:val="18"/>
              </w:rPr>
              <w:t>May</w:t>
            </w:r>
          </w:p>
        </w:tc>
        <w:tc>
          <w:tcPr>
            <w:tcW w:w="339" w:type="dxa"/>
            <w:tcBorders>
              <w:left w:val="nil"/>
              <w:bottom w:val="double" w:sz="4" w:space="0" w:color="auto"/>
            </w:tcBorders>
            <w:shd w:val="clear" w:color="auto" w:fill="FFFFFF"/>
          </w:tcPr>
          <w:p w14:paraId="1C8584A0" w14:textId="77777777" w:rsidR="00CD558C" w:rsidRPr="00762DD6" w:rsidRDefault="00B6163B" w:rsidP="00B6163B">
            <w:pPr>
              <w:tabs>
                <w:tab w:val="decimal" w:pos="117"/>
              </w:tabs>
              <w:spacing w:before="20" w:after="40"/>
              <w:ind w:left="-99"/>
              <w:rPr>
                <w:rFonts w:ascii="Arial" w:hAnsi="Arial" w:cs="Arial"/>
                <w:sz w:val="18"/>
                <w:szCs w:val="18"/>
              </w:rPr>
            </w:pPr>
            <w:r w:rsidRPr="00F9362D">
              <w:rPr>
                <w:rFonts w:ascii="Arial MT Pro" w:hAnsi="Arial MT Pro" w:cs="Arial"/>
                <w:sz w:val="18"/>
                <w:szCs w:val="18"/>
              </w:rPr>
              <w:t>12</w:t>
            </w:r>
          </w:p>
        </w:tc>
        <w:tc>
          <w:tcPr>
            <w:tcW w:w="1344" w:type="dxa"/>
            <w:tcBorders>
              <w:bottom w:val="double" w:sz="4" w:space="0" w:color="auto"/>
            </w:tcBorders>
            <w:shd w:val="clear" w:color="auto" w:fill="FFFFFF"/>
          </w:tcPr>
          <w:p w14:paraId="493DB9E1" w14:textId="77777777" w:rsidR="00CD558C" w:rsidRPr="00762DD6" w:rsidRDefault="00CD558C" w:rsidP="0019721B">
            <w:pPr>
              <w:tabs>
                <w:tab w:val="decimal" w:pos="1057"/>
              </w:tabs>
              <w:spacing w:before="20" w:after="40"/>
              <w:ind w:right="-75"/>
              <w:rPr>
                <w:rFonts w:ascii="Arial" w:hAnsi="Arial" w:cs="Arial"/>
                <w:sz w:val="18"/>
                <w:szCs w:val="18"/>
              </w:rPr>
            </w:pPr>
          </w:p>
        </w:tc>
        <w:tc>
          <w:tcPr>
            <w:tcW w:w="1350" w:type="dxa"/>
            <w:gridSpan w:val="2"/>
            <w:tcBorders>
              <w:bottom w:val="double" w:sz="4" w:space="0" w:color="auto"/>
            </w:tcBorders>
            <w:shd w:val="clear" w:color="auto" w:fill="FFFFFF"/>
          </w:tcPr>
          <w:p w14:paraId="6010B8B7" w14:textId="77777777" w:rsidR="00CD558C" w:rsidRPr="00762DD6" w:rsidRDefault="00CD558C" w:rsidP="0019721B">
            <w:pPr>
              <w:tabs>
                <w:tab w:val="decimal" w:pos="1062"/>
              </w:tabs>
              <w:spacing w:before="20" w:after="40"/>
              <w:ind w:right="-75"/>
              <w:rPr>
                <w:rFonts w:ascii="Arial" w:hAnsi="Arial" w:cs="Arial"/>
                <w:sz w:val="18"/>
                <w:szCs w:val="18"/>
              </w:rPr>
            </w:pPr>
          </w:p>
        </w:tc>
        <w:tc>
          <w:tcPr>
            <w:tcW w:w="1170" w:type="dxa"/>
            <w:gridSpan w:val="2"/>
            <w:tcBorders>
              <w:bottom w:val="double" w:sz="4" w:space="0" w:color="auto"/>
            </w:tcBorders>
            <w:shd w:val="clear" w:color="auto" w:fill="FFFFFF"/>
          </w:tcPr>
          <w:p w14:paraId="7C8B255C" w14:textId="77777777" w:rsidR="00CD558C" w:rsidRPr="00762DD6" w:rsidRDefault="00CD558C" w:rsidP="0019721B">
            <w:pPr>
              <w:tabs>
                <w:tab w:val="decimal" w:pos="882"/>
              </w:tabs>
              <w:spacing w:before="20" w:after="40"/>
              <w:ind w:right="-75"/>
              <w:rPr>
                <w:rFonts w:ascii="Arial" w:hAnsi="Arial" w:cs="Arial"/>
                <w:sz w:val="18"/>
                <w:szCs w:val="18"/>
              </w:rPr>
            </w:pPr>
            <w:r w:rsidRPr="00F9362D">
              <w:rPr>
                <w:rFonts w:ascii="Arial MT Pro" w:hAnsi="Arial MT Pro" w:cs="Arial"/>
                <w:sz w:val="18"/>
                <w:szCs w:val="18"/>
              </w:rPr>
              <w:t>3,000</w:t>
            </w:r>
          </w:p>
        </w:tc>
        <w:tc>
          <w:tcPr>
            <w:tcW w:w="1173" w:type="dxa"/>
            <w:gridSpan w:val="2"/>
            <w:tcBorders>
              <w:bottom w:val="double" w:sz="4" w:space="0" w:color="auto"/>
            </w:tcBorders>
            <w:shd w:val="clear" w:color="auto" w:fill="FFFFFF"/>
          </w:tcPr>
          <w:p w14:paraId="0125354F" w14:textId="77777777" w:rsidR="00CD558C" w:rsidRPr="00762DD6" w:rsidRDefault="00CD558C" w:rsidP="0019721B">
            <w:pPr>
              <w:tabs>
                <w:tab w:val="decimal" w:pos="992"/>
              </w:tabs>
              <w:spacing w:before="20" w:after="40"/>
              <w:ind w:right="-75"/>
              <w:rPr>
                <w:rFonts w:ascii="Arial" w:hAnsi="Arial" w:cs="Arial"/>
                <w:sz w:val="18"/>
                <w:szCs w:val="18"/>
              </w:rPr>
            </w:pPr>
          </w:p>
        </w:tc>
        <w:tc>
          <w:tcPr>
            <w:tcW w:w="1716" w:type="dxa"/>
            <w:gridSpan w:val="2"/>
            <w:tcBorders>
              <w:bottom w:val="double" w:sz="4" w:space="0" w:color="auto"/>
            </w:tcBorders>
            <w:shd w:val="clear" w:color="auto" w:fill="FFFFFF"/>
          </w:tcPr>
          <w:p w14:paraId="0B7AC6FC" w14:textId="77777777" w:rsidR="00CD558C" w:rsidRPr="00762DD6" w:rsidRDefault="00CD558C" w:rsidP="00762DD6">
            <w:pPr>
              <w:tabs>
                <w:tab w:val="decimal" w:pos="1135"/>
              </w:tabs>
              <w:spacing w:before="20" w:after="40"/>
              <w:ind w:right="-75"/>
              <w:rPr>
                <w:rFonts w:ascii="Arial" w:hAnsi="Arial" w:cs="Arial"/>
                <w:sz w:val="18"/>
                <w:szCs w:val="18"/>
              </w:rPr>
            </w:pPr>
            <w:r w:rsidRPr="00F9362D">
              <w:rPr>
                <w:rFonts w:ascii="Arial MT Pro" w:hAnsi="Arial MT Pro" w:cs="Arial"/>
                <w:sz w:val="18"/>
                <w:szCs w:val="18"/>
              </w:rPr>
              <w:t>3,000</w:t>
            </w:r>
          </w:p>
        </w:tc>
        <w:tc>
          <w:tcPr>
            <w:tcW w:w="1260" w:type="dxa"/>
            <w:gridSpan w:val="2"/>
            <w:tcBorders>
              <w:bottom w:val="double" w:sz="4" w:space="0" w:color="auto"/>
            </w:tcBorders>
            <w:shd w:val="clear" w:color="auto" w:fill="FFFFFF"/>
          </w:tcPr>
          <w:p w14:paraId="00305644" w14:textId="77777777" w:rsidR="00CD558C" w:rsidRPr="00762DD6" w:rsidRDefault="00CD558C" w:rsidP="00762DD6">
            <w:pPr>
              <w:tabs>
                <w:tab w:val="decimal" w:pos="1157"/>
              </w:tabs>
              <w:spacing w:before="20" w:after="40"/>
              <w:ind w:right="66"/>
              <w:rPr>
                <w:rFonts w:ascii="Arial" w:hAnsi="Arial" w:cs="Arial"/>
                <w:sz w:val="18"/>
                <w:szCs w:val="18"/>
              </w:rPr>
            </w:pPr>
          </w:p>
        </w:tc>
        <w:tc>
          <w:tcPr>
            <w:tcW w:w="1260" w:type="dxa"/>
            <w:gridSpan w:val="2"/>
            <w:tcBorders>
              <w:bottom w:val="double" w:sz="4" w:space="0" w:color="auto"/>
            </w:tcBorders>
            <w:shd w:val="clear" w:color="auto" w:fill="FFFFFF"/>
          </w:tcPr>
          <w:p w14:paraId="596A2DD4"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596D0C46"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477CB956"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bottom w:val="double" w:sz="4" w:space="0" w:color="auto"/>
              <w:right w:val="double" w:sz="4" w:space="0" w:color="auto"/>
            </w:tcBorders>
            <w:shd w:val="clear" w:color="auto" w:fill="FFFFFF"/>
          </w:tcPr>
          <w:p w14:paraId="16DF0544"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5A764FAD" w14:textId="77777777" w:rsidTr="00D43412">
        <w:trPr>
          <w:cantSplit/>
          <w:trHeight w:val="289"/>
        </w:trPr>
        <w:tc>
          <w:tcPr>
            <w:tcW w:w="936" w:type="dxa"/>
            <w:tcBorders>
              <w:top w:val="double" w:sz="4" w:space="0" w:color="auto"/>
              <w:left w:val="double" w:sz="4" w:space="0" w:color="auto"/>
              <w:right w:val="nil"/>
            </w:tcBorders>
            <w:shd w:val="clear" w:color="auto" w:fill="D9D9D9" w:themeFill="background1" w:themeFillShade="D9"/>
          </w:tcPr>
          <w:p w14:paraId="30AF0460" w14:textId="77777777" w:rsidR="00CD558C" w:rsidRPr="00762DD6" w:rsidRDefault="00CD558C" w:rsidP="0019721B">
            <w:pPr>
              <w:spacing w:before="20" w:after="40"/>
              <w:jc w:val="both"/>
              <w:rPr>
                <w:rFonts w:ascii="Arial" w:hAnsi="Arial" w:cs="Arial"/>
                <w:sz w:val="18"/>
                <w:szCs w:val="18"/>
              </w:rPr>
            </w:pPr>
            <w:r w:rsidRPr="00F9362D">
              <w:rPr>
                <w:rFonts w:ascii="Arial MT Pro" w:hAnsi="Arial MT Pro" w:cs="Arial"/>
                <w:sz w:val="18"/>
                <w:szCs w:val="18"/>
              </w:rPr>
              <w:t>Bal.</w:t>
            </w:r>
          </w:p>
        </w:tc>
        <w:tc>
          <w:tcPr>
            <w:tcW w:w="339" w:type="dxa"/>
            <w:tcBorders>
              <w:top w:val="double" w:sz="4" w:space="0" w:color="auto"/>
              <w:left w:val="nil"/>
            </w:tcBorders>
            <w:shd w:val="clear" w:color="auto" w:fill="D9D9D9" w:themeFill="background1" w:themeFillShade="D9"/>
          </w:tcPr>
          <w:p w14:paraId="454791EB" w14:textId="77777777" w:rsidR="00CD558C" w:rsidRPr="00762DD6" w:rsidRDefault="00CD558C" w:rsidP="00B6163B">
            <w:pPr>
              <w:tabs>
                <w:tab w:val="decimal" w:pos="117"/>
              </w:tabs>
              <w:spacing w:before="20" w:after="40"/>
              <w:rPr>
                <w:rFonts w:ascii="Arial" w:hAnsi="Arial" w:cs="Arial"/>
                <w:sz w:val="18"/>
                <w:szCs w:val="18"/>
              </w:rPr>
            </w:pPr>
          </w:p>
        </w:tc>
        <w:tc>
          <w:tcPr>
            <w:tcW w:w="1344" w:type="dxa"/>
            <w:tcBorders>
              <w:top w:val="double" w:sz="4" w:space="0" w:color="auto"/>
            </w:tcBorders>
            <w:shd w:val="clear" w:color="auto" w:fill="D9D9D9" w:themeFill="background1" w:themeFillShade="D9"/>
          </w:tcPr>
          <w:p w14:paraId="65B5C34E"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23,000</w:t>
            </w:r>
          </w:p>
        </w:tc>
        <w:tc>
          <w:tcPr>
            <w:tcW w:w="1350" w:type="dxa"/>
            <w:gridSpan w:val="2"/>
            <w:tcBorders>
              <w:top w:val="double" w:sz="4" w:space="0" w:color="auto"/>
            </w:tcBorders>
            <w:shd w:val="clear" w:color="auto" w:fill="D9D9D9" w:themeFill="background1" w:themeFillShade="D9"/>
          </w:tcPr>
          <w:p w14:paraId="09126680" w14:textId="77777777" w:rsidR="00CD558C" w:rsidRPr="00762DD6" w:rsidRDefault="00CD558C" w:rsidP="0019721B">
            <w:pPr>
              <w:tabs>
                <w:tab w:val="decimal" w:pos="1062"/>
              </w:tabs>
              <w:spacing w:before="20" w:after="40"/>
              <w:ind w:right="-75"/>
              <w:rPr>
                <w:rFonts w:ascii="Arial" w:hAnsi="Arial" w:cs="Arial"/>
                <w:sz w:val="18"/>
                <w:szCs w:val="18"/>
              </w:rPr>
            </w:pPr>
            <w:r w:rsidRPr="00F9362D">
              <w:rPr>
                <w:rFonts w:ascii="Arial MT Pro" w:hAnsi="Arial MT Pro" w:cs="Arial"/>
                <w:sz w:val="18"/>
                <w:szCs w:val="18"/>
              </w:rPr>
              <w:t>22,000</w:t>
            </w:r>
          </w:p>
        </w:tc>
        <w:tc>
          <w:tcPr>
            <w:tcW w:w="1170" w:type="dxa"/>
            <w:gridSpan w:val="2"/>
            <w:tcBorders>
              <w:top w:val="double" w:sz="4" w:space="0" w:color="auto"/>
            </w:tcBorders>
            <w:shd w:val="clear" w:color="auto" w:fill="D9D9D9" w:themeFill="background1" w:themeFillShade="D9"/>
          </w:tcPr>
          <w:p w14:paraId="21F2E3D7" w14:textId="77777777" w:rsidR="00CD558C" w:rsidRPr="00762DD6" w:rsidRDefault="00CD558C" w:rsidP="0019721B">
            <w:pPr>
              <w:tabs>
                <w:tab w:val="decimal" w:pos="882"/>
              </w:tabs>
              <w:spacing w:before="20" w:after="40"/>
              <w:ind w:right="-75"/>
              <w:rPr>
                <w:rFonts w:ascii="Arial" w:hAnsi="Arial" w:cs="Arial"/>
                <w:sz w:val="18"/>
                <w:szCs w:val="18"/>
              </w:rPr>
            </w:pPr>
            <w:r w:rsidRPr="00F9362D">
              <w:rPr>
                <w:rFonts w:ascii="Arial MT Pro" w:hAnsi="Arial MT Pro" w:cs="Arial"/>
                <w:sz w:val="18"/>
                <w:szCs w:val="18"/>
              </w:rPr>
              <w:t>3,000</w:t>
            </w:r>
          </w:p>
        </w:tc>
        <w:tc>
          <w:tcPr>
            <w:tcW w:w="1173" w:type="dxa"/>
            <w:gridSpan w:val="2"/>
            <w:tcBorders>
              <w:top w:val="double" w:sz="4" w:space="0" w:color="auto"/>
            </w:tcBorders>
            <w:shd w:val="clear" w:color="auto" w:fill="D9D9D9" w:themeFill="background1" w:themeFillShade="D9"/>
          </w:tcPr>
          <w:p w14:paraId="7E1B7071" w14:textId="77777777" w:rsidR="00CD558C" w:rsidRPr="00762DD6" w:rsidRDefault="00CD558C" w:rsidP="0019721B">
            <w:pPr>
              <w:tabs>
                <w:tab w:val="decimal" w:pos="992"/>
              </w:tabs>
              <w:spacing w:before="20" w:after="40"/>
              <w:ind w:right="-75"/>
              <w:rPr>
                <w:rFonts w:ascii="Arial" w:hAnsi="Arial" w:cs="Arial"/>
                <w:sz w:val="18"/>
                <w:szCs w:val="18"/>
              </w:rPr>
            </w:pPr>
            <w:r w:rsidRPr="00F9362D">
              <w:rPr>
                <w:rFonts w:ascii="Arial MT Pro" w:hAnsi="Arial MT Pro" w:cs="Arial"/>
                <w:sz w:val="18"/>
                <w:szCs w:val="18"/>
              </w:rPr>
              <w:t>102,000</w:t>
            </w:r>
          </w:p>
        </w:tc>
        <w:tc>
          <w:tcPr>
            <w:tcW w:w="1716" w:type="dxa"/>
            <w:gridSpan w:val="2"/>
            <w:tcBorders>
              <w:top w:val="double" w:sz="4" w:space="0" w:color="auto"/>
            </w:tcBorders>
            <w:shd w:val="clear" w:color="auto" w:fill="D9D9D9" w:themeFill="background1" w:themeFillShade="D9"/>
          </w:tcPr>
          <w:p w14:paraId="7DB587DF" w14:textId="77777777" w:rsidR="00CD558C" w:rsidRPr="00762DD6" w:rsidRDefault="00CD558C" w:rsidP="00762DD6">
            <w:pPr>
              <w:tabs>
                <w:tab w:val="decimal" w:pos="1135"/>
              </w:tabs>
              <w:spacing w:before="20" w:after="40"/>
              <w:ind w:right="-75"/>
              <w:rPr>
                <w:rFonts w:ascii="Arial" w:hAnsi="Arial" w:cs="Arial"/>
                <w:sz w:val="18"/>
                <w:szCs w:val="18"/>
              </w:rPr>
            </w:pPr>
            <w:r w:rsidRPr="00F9362D">
              <w:rPr>
                <w:rFonts w:ascii="Arial MT Pro" w:hAnsi="Arial MT Pro" w:cs="Arial"/>
                <w:sz w:val="18"/>
                <w:szCs w:val="18"/>
              </w:rPr>
              <w:t>3,000</w:t>
            </w:r>
          </w:p>
        </w:tc>
        <w:tc>
          <w:tcPr>
            <w:tcW w:w="1260" w:type="dxa"/>
            <w:gridSpan w:val="2"/>
            <w:tcBorders>
              <w:top w:val="double" w:sz="4" w:space="0" w:color="auto"/>
            </w:tcBorders>
            <w:shd w:val="clear" w:color="auto" w:fill="D9D9D9" w:themeFill="background1" w:themeFillShade="D9"/>
          </w:tcPr>
          <w:p w14:paraId="382A7AB6" w14:textId="77777777" w:rsidR="00CD558C" w:rsidRPr="00762DD6" w:rsidRDefault="00CD558C" w:rsidP="00762DD6">
            <w:pPr>
              <w:tabs>
                <w:tab w:val="decimal" w:pos="1157"/>
              </w:tabs>
              <w:spacing w:before="20" w:after="40"/>
              <w:ind w:right="66"/>
              <w:rPr>
                <w:rFonts w:ascii="Arial" w:hAnsi="Arial" w:cs="Arial"/>
                <w:sz w:val="18"/>
                <w:szCs w:val="18"/>
              </w:rPr>
            </w:pPr>
            <w:r w:rsidRPr="00F9362D">
              <w:rPr>
                <w:rFonts w:ascii="Arial MT Pro" w:hAnsi="Arial MT Pro" w:cs="Arial"/>
                <w:sz w:val="18"/>
                <w:szCs w:val="18"/>
              </w:rPr>
              <w:t>142,000</w:t>
            </w:r>
          </w:p>
        </w:tc>
        <w:tc>
          <w:tcPr>
            <w:tcW w:w="1260" w:type="dxa"/>
            <w:gridSpan w:val="2"/>
            <w:tcBorders>
              <w:top w:val="double" w:sz="4" w:space="0" w:color="auto"/>
            </w:tcBorders>
            <w:shd w:val="clear" w:color="auto" w:fill="D9D9D9" w:themeFill="background1" w:themeFillShade="D9"/>
          </w:tcPr>
          <w:p w14:paraId="50B265F8"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top w:val="double" w:sz="4" w:space="0" w:color="auto"/>
            </w:tcBorders>
            <w:shd w:val="clear" w:color="auto" w:fill="D9D9D9" w:themeFill="background1" w:themeFillShade="D9"/>
          </w:tcPr>
          <w:p w14:paraId="66FEAA5E" w14:textId="77777777" w:rsidR="00CD558C" w:rsidRPr="00762DD6" w:rsidRDefault="00E362CB" w:rsidP="00423258">
            <w:pPr>
              <w:spacing w:before="20" w:after="40"/>
              <w:jc w:val="right"/>
              <w:rPr>
                <w:rFonts w:ascii="Arial" w:hAnsi="Arial" w:cs="Arial"/>
                <w:sz w:val="18"/>
                <w:szCs w:val="18"/>
              </w:rPr>
            </w:pPr>
            <w:r w:rsidRPr="00F9362D">
              <w:rPr>
                <w:rFonts w:ascii="Arial MT Pro" w:hAnsi="Arial MT Pro" w:cs="Arial"/>
                <w:sz w:val="18"/>
                <w:szCs w:val="18"/>
              </w:rPr>
              <w:t>5,000</w:t>
            </w:r>
          </w:p>
        </w:tc>
        <w:tc>
          <w:tcPr>
            <w:tcW w:w="1170" w:type="dxa"/>
            <w:gridSpan w:val="2"/>
            <w:tcBorders>
              <w:top w:val="double" w:sz="4" w:space="0" w:color="auto"/>
            </w:tcBorders>
            <w:shd w:val="clear" w:color="auto" w:fill="D9D9D9" w:themeFill="background1" w:themeFillShade="D9"/>
          </w:tcPr>
          <w:p w14:paraId="52DAB8BB"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top w:val="double" w:sz="4" w:space="0" w:color="auto"/>
              <w:right w:val="double" w:sz="4" w:space="0" w:color="auto"/>
            </w:tcBorders>
            <w:shd w:val="clear" w:color="auto" w:fill="D9D9D9" w:themeFill="background1" w:themeFillShade="D9"/>
          </w:tcPr>
          <w:p w14:paraId="2BEDBCF2"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2C8FFADF" w14:textId="77777777" w:rsidTr="00D43412">
        <w:trPr>
          <w:cantSplit/>
          <w:trHeight w:val="289"/>
        </w:trPr>
        <w:tc>
          <w:tcPr>
            <w:tcW w:w="936" w:type="dxa"/>
            <w:tcBorders>
              <w:left w:val="double" w:sz="4" w:space="0" w:color="auto"/>
              <w:bottom w:val="double" w:sz="4" w:space="0" w:color="auto"/>
              <w:right w:val="nil"/>
            </w:tcBorders>
            <w:shd w:val="clear" w:color="auto" w:fill="FFFFFF"/>
          </w:tcPr>
          <w:p w14:paraId="07DB8FCB" w14:textId="77777777" w:rsidR="00CD558C" w:rsidRPr="00762DD6" w:rsidRDefault="00CD558C" w:rsidP="00B6163B">
            <w:pPr>
              <w:spacing w:before="20" w:after="40"/>
              <w:jc w:val="both"/>
              <w:rPr>
                <w:rFonts w:ascii="Arial" w:hAnsi="Arial" w:cs="Arial"/>
                <w:sz w:val="18"/>
                <w:szCs w:val="18"/>
              </w:rPr>
            </w:pPr>
            <w:r w:rsidRPr="00F9362D">
              <w:rPr>
                <w:rFonts w:ascii="Arial MT Pro" w:hAnsi="Arial MT Pro" w:cs="Arial"/>
                <w:sz w:val="18"/>
                <w:szCs w:val="18"/>
              </w:rPr>
              <w:t>May</w:t>
            </w:r>
          </w:p>
        </w:tc>
        <w:tc>
          <w:tcPr>
            <w:tcW w:w="339" w:type="dxa"/>
            <w:tcBorders>
              <w:left w:val="nil"/>
              <w:bottom w:val="double" w:sz="4" w:space="0" w:color="auto"/>
            </w:tcBorders>
            <w:shd w:val="clear" w:color="auto" w:fill="FFFFFF"/>
          </w:tcPr>
          <w:p w14:paraId="0D282076" w14:textId="77777777" w:rsidR="00CD558C" w:rsidRPr="00762DD6" w:rsidRDefault="00B6163B" w:rsidP="00B6163B">
            <w:pPr>
              <w:tabs>
                <w:tab w:val="decimal" w:pos="117"/>
              </w:tabs>
              <w:spacing w:before="20" w:after="40"/>
              <w:ind w:left="-99"/>
              <w:rPr>
                <w:rFonts w:ascii="Arial" w:hAnsi="Arial" w:cs="Arial"/>
                <w:sz w:val="18"/>
                <w:szCs w:val="18"/>
              </w:rPr>
            </w:pPr>
            <w:r w:rsidRPr="00F9362D">
              <w:rPr>
                <w:rFonts w:ascii="Arial MT Pro" w:hAnsi="Arial MT Pro" w:cs="Arial"/>
                <w:sz w:val="18"/>
                <w:szCs w:val="18"/>
              </w:rPr>
              <w:t>13</w:t>
            </w:r>
          </w:p>
        </w:tc>
        <w:tc>
          <w:tcPr>
            <w:tcW w:w="1344" w:type="dxa"/>
            <w:tcBorders>
              <w:bottom w:val="double" w:sz="4" w:space="0" w:color="auto"/>
            </w:tcBorders>
            <w:shd w:val="clear" w:color="auto" w:fill="FFFFFF"/>
          </w:tcPr>
          <w:p w14:paraId="57720DCE" w14:textId="77777777" w:rsidR="00CD558C" w:rsidRPr="00762DD6" w:rsidRDefault="00CD558C" w:rsidP="0019721B">
            <w:pPr>
              <w:tabs>
                <w:tab w:val="decimal" w:pos="1057"/>
              </w:tabs>
              <w:spacing w:before="20" w:after="40"/>
              <w:ind w:right="-75"/>
              <w:rPr>
                <w:rFonts w:ascii="Arial" w:hAnsi="Arial" w:cs="Arial"/>
                <w:sz w:val="18"/>
                <w:szCs w:val="18"/>
              </w:rPr>
            </w:pPr>
          </w:p>
        </w:tc>
        <w:tc>
          <w:tcPr>
            <w:tcW w:w="1350" w:type="dxa"/>
            <w:gridSpan w:val="2"/>
            <w:tcBorders>
              <w:bottom w:val="double" w:sz="4" w:space="0" w:color="auto"/>
            </w:tcBorders>
            <w:shd w:val="clear" w:color="auto" w:fill="FFFFFF"/>
          </w:tcPr>
          <w:p w14:paraId="4D8887DA" w14:textId="77777777" w:rsidR="00CD558C" w:rsidRPr="00762DD6" w:rsidRDefault="00CD558C" w:rsidP="0019721B">
            <w:pPr>
              <w:tabs>
                <w:tab w:val="decimal" w:pos="1062"/>
              </w:tabs>
              <w:spacing w:before="20" w:after="40"/>
              <w:ind w:right="-75"/>
              <w:rPr>
                <w:rFonts w:ascii="Arial" w:hAnsi="Arial" w:cs="Arial"/>
                <w:sz w:val="18"/>
                <w:szCs w:val="18"/>
              </w:rPr>
            </w:pPr>
            <w:r w:rsidRPr="00F9362D">
              <w:rPr>
                <w:rFonts w:ascii="Arial MT Pro" w:hAnsi="Arial MT Pro" w:cs="Arial"/>
                <w:sz w:val="18"/>
                <w:szCs w:val="18"/>
              </w:rPr>
              <w:t>16,000</w:t>
            </w:r>
          </w:p>
        </w:tc>
        <w:tc>
          <w:tcPr>
            <w:tcW w:w="1170" w:type="dxa"/>
            <w:gridSpan w:val="2"/>
            <w:tcBorders>
              <w:bottom w:val="double" w:sz="4" w:space="0" w:color="auto"/>
            </w:tcBorders>
            <w:shd w:val="clear" w:color="auto" w:fill="FFFFFF"/>
          </w:tcPr>
          <w:p w14:paraId="09D0A53E"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tcBorders>
              <w:bottom w:val="double" w:sz="4" w:space="0" w:color="auto"/>
            </w:tcBorders>
            <w:shd w:val="clear" w:color="auto" w:fill="FFFFFF"/>
          </w:tcPr>
          <w:p w14:paraId="245FF658" w14:textId="77777777" w:rsidR="00CD558C" w:rsidRPr="00762DD6" w:rsidRDefault="00CD558C" w:rsidP="0019721B">
            <w:pPr>
              <w:tabs>
                <w:tab w:val="decimal" w:pos="992"/>
              </w:tabs>
              <w:spacing w:before="20" w:after="40"/>
              <w:ind w:right="-75"/>
              <w:rPr>
                <w:rFonts w:ascii="Arial" w:hAnsi="Arial" w:cs="Arial"/>
                <w:sz w:val="18"/>
                <w:szCs w:val="18"/>
              </w:rPr>
            </w:pPr>
          </w:p>
        </w:tc>
        <w:tc>
          <w:tcPr>
            <w:tcW w:w="1716" w:type="dxa"/>
            <w:gridSpan w:val="2"/>
            <w:tcBorders>
              <w:bottom w:val="double" w:sz="4" w:space="0" w:color="auto"/>
            </w:tcBorders>
            <w:shd w:val="clear" w:color="auto" w:fill="FFFFFF"/>
          </w:tcPr>
          <w:p w14:paraId="107A5800" w14:textId="77777777" w:rsidR="00CD558C" w:rsidRPr="00762DD6" w:rsidRDefault="00CD558C" w:rsidP="00762DD6">
            <w:pPr>
              <w:tabs>
                <w:tab w:val="decimal" w:pos="1135"/>
              </w:tabs>
              <w:spacing w:before="20" w:after="40"/>
              <w:ind w:right="-75"/>
              <w:rPr>
                <w:rFonts w:ascii="Arial" w:hAnsi="Arial" w:cs="Arial"/>
                <w:sz w:val="18"/>
                <w:szCs w:val="18"/>
              </w:rPr>
            </w:pPr>
          </w:p>
        </w:tc>
        <w:tc>
          <w:tcPr>
            <w:tcW w:w="1260" w:type="dxa"/>
            <w:gridSpan w:val="2"/>
            <w:tcBorders>
              <w:bottom w:val="double" w:sz="4" w:space="0" w:color="auto"/>
            </w:tcBorders>
            <w:shd w:val="clear" w:color="auto" w:fill="FFFFFF"/>
          </w:tcPr>
          <w:p w14:paraId="408EBD29" w14:textId="77777777" w:rsidR="00CD558C" w:rsidRPr="00762DD6" w:rsidRDefault="00CD558C" w:rsidP="00762DD6">
            <w:pPr>
              <w:tabs>
                <w:tab w:val="decimal" w:pos="1157"/>
              </w:tabs>
              <w:spacing w:before="20" w:after="40"/>
              <w:ind w:right="66"/>
              <w:rPr>
                <w:rFonts w:ascii="Arial" w:hAnsi="Arial" w:cs="Arial"/>
                <w:sz w:val="18"/>
                <w:szCs w:val="18"/>
              </w:rPr>
            </w:pPr>
          </w:p>
        </w:tc>
        <w:tc>
          <w:tcPr>
            <w:tcW w:w="1260" w:type="dxa"/>
            <w:gridSpan w:val="2"/>
            <w:tcBorders>
              <w:bottom w:val="double" w:sz="4" w:space="0" w:color="auto"/>
            </w:tcBorders>
            <w:shd w:val="clear" w:color="auto" w:fill="FFFFFF"/>
          </w:tcPr>
          <w:p w14:paraId="3EFB9A79"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5561DFDC" w14:textId="77777777" w:rsidR="00CD558C" w:rsidRPr="00762DD6" w:rsidRDefault="00CD558C" w:rsidP="00423258">
            <w:pPr>
              <w:spacing w:before="20" w:after="40"/>
              <w:jc w:val="right"/>
              <w:rPr>
                <w:rFonts w:ascii="Arial" w:hAnsi="Arial" w:cs="Arial"/>
                <w:sz w:val="18"/>
                <w:szCs w:val="18"/>
              </w:rPr>
            </w:pPr>
            <w:r w:rsidRPr="00F9362D">
              <w:rPr>
                <w:rFonts w:ascii="Arial MT Pro" w:hAnsi="Arial MT Pro" w:cs="Arial"/>
                <w:sz w:val="18"/>
                <w:szCs w:val="18"/>
              </w:rPr>
              <w:t>16,000</w:t>
            </w:r>
          </w:p>
        </w:tc>
        <w:tc>
          <w:tcPr>
            <w:tcW w:w="1170" w:type="dxa"/>
            <w:gridSpan w:val="2"/>
            <w:tcBorders>
              <w:bottom w:val="double" w:sz="4" w:space="0" w:color="auto"/>
            </w:tcBorders>
            <w:shd w:val="clear" w:color="auto" w:fill="FFFFFF"/>
          </w:tcPr>
          <w:p w14:paraId="26D5D4D6"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bottom w:val="double" w:sz="4" w:space="0" w:color="auto"/>
              <w:right w:val="double" w:sz="4" w:space="0" w:color="auto"/>
            </w:tcBorders>
            <w:shd w:val="clear" w:color="auto" w:fill="FFFFFF"/>
          </w:tcPr>
          <w:p w14:paraId="7452EE61"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65971B69" w14:textId="77777777" w:rsidTr="00D43412">
        <w:trPr>
          <w:cantSplit/>
          <w:trHeight w:val="289"/>
        </w:trPr>
        <w:tc>
          <w:tcPr>
            <w:tcW w:w="936" w:type="dxa"/>
            <w:tcBorders>
              <w:top w:val="double" w:sz="4" w:space="0" w:color="auto"/>
              <w:left w:val="double" w:sz="4" w:space="0" w:color="auto"/>
              <w:right w:val="nil"/>
            </w:tcBorders>
            <w:shd w:val="clear" w:color="auto" w:fill="D9D9D9" w:themeFill="background1" w:themeFillShade="D9"/>
          </w:tcPr>
          <w:p w14:paraId="2A980BC3" w14:textId="77777777" w:rsidR="00CD558C" w:rsidRPr="00762DD6" w:rsidRDefault="00CD558C" w:rsidP="0019721B">
            <w:pPr>
              <w:spacing w:before="20" w:after="40"/>
              <w:jc w:val="both"/>
              <w:rPr>
                <w:rFonts w:ascii="Arial" w:hAnsi="Arial" w:cs="Arial"/>
                <w:sz w:val="18"/>
                <w:szCs w:val="18"/>
              </w:rPr>
            </w:pPr>
            <w:r w:rsidRPr="00F9362D">
              <w:rPr>
                <w:rFonts w:ascii="Arial MT Pro" w:hAnsi="Arial MT Pro" w:cs="Arial"/>
                <w:sz w:val="18"/>
                <w:szCs w:val="18"/>
              </w:rPr>
              <w:t>Bal.</w:t>
            </w:r>
          </w:p>
        </w:tc>
        <w:tc>
          <w:tcPr>
            <w:tcW w:w="339" w:type="dxa"/>
            <w:tcBorders>
              <w:top w:val="double" w:sz="4" w:space="0" w:color="auto"/>
              <w:left w:val="nil"/>
            </w:tcBorders>
            <w:shd w:val="clear" w:color="auto" w:fill="D9D9D9" w:themeFill="background1" w:themeFillShade="D9"/>
          </w:tcPr>
          <w:p w14:paraId="26080E02" w14:textId="77777777" w:rsidR="00CD558C" w:rsidRPr="00762DD6" w:rsidRDefault="00CD558C" w:rsidP="00B6163B">
            <w:pPr>
              <w:tabs>
                <w:tab w:val="decimal" w:pos="117"/>
              </w:tabs>
              <w:spacing w:before="20" w:after="40"/>
              <w:rPr>
                <w:rFonts w:ascii="Arial" w:hAnsi="Arial" w:cs="Arial"/>
                <w:sz w:val="18"/>
                <w:szCs w:val="18"/>
              </w:rPr>
            </w:pPr>
          </w:p>
        </w:tc>
        <w:tc>
          <w:tcPr>
            <w:tcW w:w="1344" w:type="dxa"/>
            <w:tcBorders>
              <w:top w:val="double" w:sz="4" w:space="0" w:color="auto"/>
            </w:tcBorders>
            <w:shd w:val="clear" w:color="auto" w:fill="D9D9D9" w:themeFill="background1" w:themeFillShade="D9"/>
          </w:tcPr>
          <w:p w14:paraId="1E0E3839"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23,000</w:t>
            </w:r>
          </w:p>
        </w:tc>
        <w:tc>
          <w:tcPr>
            <w:tcW w:w="1350" w:type="dxa"/>
            <w:gridSpan w:val="2"/>
            <w:tcBorders>
              <w:top w:val="double" w:sz="4" w:space="0" w:color="auto"/>
            </w:tcBorders>
            <w:shd w:val="clear" w:color="auto" w:fill="D9D9D9" w:themeFill="background1" w:themeFillShade="D9"/>
          </w:tcPr>
          <w:p w14:paraId="228F9FDA" w14:textId="77777777" w:rsidR="00CD558C" w:rsidRPr="00762DD6" w:rsidRDefault="00CD558C" w:rsidP="0019721B">
            <w:pPr>
              <w:tabs>
                <w:tab w:val="decimal" w:pos="1062"/>
              </w:tabs>
              <w:spacing w:before="20" w:after="40"/>
              <w:ind w:right="-75"/>
              <w:rPr>
                <w:rFonts w:ascii="Arial" w:hAnsi="Arial" w:cs="Arial"/>
                <w:sz w:val="18"/>
                <w:szCs w:val="18"/>
              </w:rPr>
            </w:pPr>
            <w:r w:rsidRPr="00F9362D">
              <w:rPr>
                <w:rFonts w:ascii="Arial MT Pro" w:hAnsi="Arial MT Pro" w:cs="Arial"/>
                <w:sz w:val="18"/>
                <w:szCs w:val="18"/>
              </w:rPr>
              <w:t>38,000</w:t>
            </w:r>
          </w:p>
        </w:tc>
        <w:tc>
          <w:tcPr>
            <w:tcW w:w="1170" w:type="dxa"/>
            <w:gridSpan w:val="2"/>
            <w:tcBorders>
              <w:top w:val="double" w:sz="4" w:space="0" w:color="auto"/>
            </w:tcBorders>
            <w:shd w:val="clear" w:color="auto" w:fill="D9D9D9" w:themeFill="background1" w:themeFillShade="D9"/>
          </w:tcPr>
          <w:p w14:paraId="7AF42A0F" w14:textId="77777777" w:rsidR="00CD558C" w:rsidRPr="00762DD6" w:rsidRDefault="00CD558C" w:rsidP="0019721B">
            <w:pPr>
              <w:tabs>
                <w:tab w:val="decimal" w:pos="882"/>
              </w:tabs>
              <w:spacing w:before="20" w:after="40"/>
              <w:ind w:right="-75"/>
              <w:rPr>
                <w:rFonts w:ascii="Arial" w:hAnsi="Arial" w:cs="Arial"/>
                <w:sz w:val="18"/>
                <w:szCs w:val="18"/>
              </w:rPr>
            </w:pPr>
            <w:r w:rsidRPr="00F9362D">
              <w:rPr>
                <w:rFonts w:ascii="Arial MT Pro" w:hAnsi="Arial MT Pro" w:cs="Arial"/>
                <w:sz w:val="18"/>
                <w:szCs w:val="18"/>
              </w:rPr>
              <w:t>3,000</w:t>
            </w:r>
          </w:p>
        </w:tc>
        <w:tc>
          <w:tcPr>
            <w:tcW w:w="1173" w:type="dxa"/>
            <w:gridSpan w:val="2"/>
            <w:tcBorders>
              <w:top w:val="double" w:sz="4" w:space="0" w:color="auto"/>
            </w:tcBorders>
            <w:shd w:val="clear" w:color="auto" w:fill="D9D9D9" w:themeFill="background1" w:themeFillShade="D9"/>
          </w:tcPr>
          <w:p w14:paraId="03FE86AD" w14:textId="77777777" w:rsidR="00CD558C" w:rsidRPr="00762DD6" w:rsidRDefault="00CD558C" w:rsidP="0019721B">
            <w:pPr>
              <w:tabs>
                <w:tab w:val="decimal" w:pos="992"/>
              </w:tabs>
              <w:spacing w:before="20" w:after="40"/>
              <w:ind w:right="-75"/>
              <w:rPr>
                <w:rFonts w:ascii="Arial" w:hAnsi="Arial" w:cs="Arial"/>
                <w:sz w:val="18"/>
                <w:szCs w:val="18"/>
              </w:rPr>
            </w:pPr>
            <w:r w:rsidRPr="00F9362D">
              <w:rPr>
                <w:rFonts w:ascii="Arial MT Pro" w:hAnsi="Arial MT Pro" w:cs="Arial"/>
                <w:sz w:val="18"/>
                <w:szCs w:val="18"/>
              </w:rPr>
              <w:t>102,000</w:t>
            </w:r>
          </w:p>
        </w:tc>
        <w:tc>
          <w:tcPr>
            <w:tcW w:w="1716" w:type="dxa"/>
            <w:gridSpan w:val="2"/>
            <w:tcBorders>
              <w:top w:val="double" w:sz="4" w:space="0" w:color="auto"/>
            </w:tcBorders>
            <w:shd w:val="clear" w:color="auto" w:fill="D9D9D9" w:themeFill="background1" w:themeFillShade="D9"/>
          </w:tcPr>
          <w:p w14:paraId="56814CD3" w14:textId="77777777" w:rsidR="00CD558C" w:rsidRPr="00762DD6" w:rsidRDefault="00CD558C" w:rsidP="00762DD6">
            <w:pPr>
              <w:tabs>
                <w:tab w:val="decimal" w:pos="1135"/>
              </w:tabs>
              <w:spacing w:before="20" w:after="40"/>
              <w:ind w:right="-75"/>
              <w:rPr>
                <w:rFonts w:ascii="Arial" w:hAnsi="Arial" w:cs="Arial"/>
                <w:sz w:val="18"/>
                <w:szCs w:val="18"/>
              </w:rPr>
            </w:pPr>
            <w:r w:rsidRPr="00F9362D">
              <w:rPr>
                <w:rFonts w:ascii="Arial MT Pro" w:hAnsi="Arial MT Pro" w:cs="Arial"/>
                <w:sz w:val="18"/>
                <w:szCs w:val="18"/>
              </w:rPr>
              <w:t>3,000</w:t>
            </w:r>
          </w:p>
        </w:tc>
        <w:tc>
          <w:tcPr>
            <w:tcW w:w="1260" w:type="dxa"/>
            <w:gridSpan w:val="2"/>
            <w:tcBorders>
              <w:top w:val="double" w:sz="4" w:space="0" w:color="auto"/>
            </w:tcBorders>
            <w:shd w:val="clear" w:color="auto" w:fill="D9D9D9" w:themeFill="background1" w:themeFillShade="D9"/>
          </w:tcPr>
          <w:p w14:paraId="396D1A69" w14:textId="77777777" w:rsidR="00CD558C" w:rsidRPr="00762DD6" w:rsidRDefault="00CD558C" w:rsidP="00762DD6">
            <w:pPr>
              <w:tabs>
                <w:tab w:val="decimal" w:pos="1157"/>
              </w:tabs>
              <w:spacing w:before="20" w:after="40"/>
              <w:ind w:right="66"/>
              <w:rPr>
                <w:rFonts w:ascii="Arial" w:hAnsi="Arial" w:cs="Arial"/>
                <w:sz w:val="18"/>
                <w:szCs w:val="18"/>
              </w:rPr>
            </w:pPr>
            <w:r w:rsidRPr="00F9362D">
              <w:rPr>
                <w:rFonts w:ascii="Arial MT Pro" w:hAnsi="Arial MT Pro" w:cs="Arial"/>
                <w:sz w:val="18"/>
                <w:szCs w:val="18"/>
              </w:rPr>
              <w:t>142,000</w:t>
            </w:r>
          </w:p>
        </w:tc>
        <w:tc>
          <w:tcPr>
            <w:tcW w:w="1260" w:type="dxa"/>
            <w:gridSpan w:val="2"/>
            <w:tcBorders>
              <w:top w:val="double" w:sz="4" w:space="0" w:color="auto"/>
            </w:tcBorders>
            <w:shd w:val="clear" w:color="auto" w:fill="D9D9D9" w:themeFill="background1" w:themeFillShade="D9"/>
          </w:tcPr>
          <w:p w14:paraId="299B0D3B"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top w:val="double" w:sz="4" w:space="0" w:color="auto"/>
            </w:tcBorders>
            <w:shd w:val="clear" w:color="auto" w:fill="D9D9D9" w:themeFill="background1" w:themeFillShade="D9"/>
          </w:tcPr>
          <w:p w14:paraId="3C57572B" w14:textId="77777777" w:rsidR="00CD558C" w:rsidRPr="00762DD6" w:rsidRDefault="00E362CB" w:rsidP="00423258">
            <w:pPr>
              <w:spacing w:before="20" w:after="40"/>
              <w:jc w:val="right"/>
              <w:rPr>
                <w:rFonts w:ascii="Arial" w:hAnsi="Arial" w:cs="Arial"/>
                <w:sz w:val="18"/>
                <w:szCs w:val="18"/>
              </w:rPr>
            </w:pPr>
            <w:r w:rsidRPr="00F9362D">
              <w:rPr>
                <w:rFonts w:ascii="Arial MT Pro" w:hAnsi="Arial MT Pro" w:cs="Arial"/>
                <w:sz w:val="18"/>
                <w:szCs w:val="18"/>
              </w:rPr>
              <w:t>21,000</w:t>
            </w:r>
          </w:p>
        </w:tc>
        <w:tc>
          <w:tcPr>
            <w:tcW w:w="1170" w:type="dxa"/>
            <w:gridSpan w:val="2"/>
            <w:tcBorders>
              <w:top w:val="double" w:sz="4" w:space="0" w:color="auto"/>
            </w:tcBorders>
            <w:shd w:val="clear" w:color="auto" w:fill="D9D9D9" w:themeFill="background1" w:themeFillShade="D9"/>
          </w:tcPr>
          <w:p w14:paraId="7DB7D214"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top w:val="double" w:sz="4" w:space="0" w:color="auto"/>
              <w:right w:val="double" w:sz="4" w:space="0" w:color="auto"/>
            </w:tcBorders>
            <w:shd w:val="clear" w:color="auto" w:fill="D9D9D9" w:themeFill="background1" w:themeFillShade="D9"/>
          </w:tcPr>
          <w:p w14:paraId="100331B8" w14:textId="77777777" w:rsidR="00CD558C" w:rsidRPr="00F9362D" w:rsidRDefault="00CD558C" w:rsidP="00423258">
            <w:pPr>
              <w:spacing w:before="20" w:after="40"/>
              <w:jc w:val="right"/>
              <w:rPr>
                <w:rFonts w:ascii="Arial MT Pro" w:hAnsi="Arial MT Pro" w:cs="Arial"/>
                <w:sz w:val="18"/>
                <w:szCs w:val="18"/>
              </w:rPr>
            </w:pPr>
          </w:p>
        </w:tc>
      </w:tr>
      <w:tr w:rsidR="00A543FE" w:rsidRPr="00187031" w14:paraId="43BA1943" w14:textId="77777777" w:rsidTr="00A543FE">
        <w:trPr>
          <w:cantSplit/>
          <w:trHeight w:val="289"/>
        </w:trPr>
        <w:tc>
          <w:tcPr>
            <w:tcW w:w="936" w:type="dxa"/>
            <w:tcBorders>
              <w:left w:val="double" w:sz="4" w:space="0" w:color="auto"/>
              <w:right w:val="nil"/>
            </w:tcBorders>
            <w:shd w:val="clear" w:color="auto" w:fill="FFFFFF"/>
          </w:tcPr>
          <w:p w14:paraId="7103747E" w14:textId="77777777" w:rsidR="00CD558C" w:rsidRPr="00762DD6" w:rsidRDefault="00CD558C" w:rsidP="00B6163B">
            <w:pPr>
              <w:spacing w:before="20" w:after="40"/>
              <w:jc w:val="both"/>
              <w:rPr>
                <w:rFonts w:ascii="Arial" w:hAnsi="Arial" w:cs="Arial"/>
                <w:sz w:val="18"/>
                <w:szCs w:val="18"/>
              </w:rPr>
            </w:pPr>
            <w:r w:rsidRPr="00F9362D">
              <w:rPr>
                <w:rFonts w:ascii="Arial MT Pro" w:hAnsi="Arial MT Pro" w:cs="Arial"/>
                <w:sz w:val="18"/>
                <w:szCs w:val="18"/>
              </w:rPr>
              <w:t>May</w:t>
            </w:r>
          </w:p>
        </w:tc>
        <w:tc>
          <w:tcPr>
            <w:tcW w:w="339" w:type="dxa"/>
            <w:tcBorders>
              <w:left w:val="nil"/>
            </w:tcBorders>
            <w:shd w:val="clear" w:color="auto" w:fill="FFFFFF"/>
          </w:tcPr>
          <w:p w14:paraId="2C98EE73" w14:textId="77777777" w:rsidR="00CD558C" w:rsidRPr="00762DD6" w:rsidRDefault="00B6163B" w:rsidP="00B6163B">
            <w:pPr>
              <w:tabs>
                <w:tab w:val="decimal" w:pos="117"/>
              </w:tabs>
              <w:spacing w:before="20" w:after="40"/>
              <w:ind w:left="-99"/>
              <w:rPr>
                <w:rFonts w:ascii="Arial" w:hAnsi="Arial" w:cs="Arial"/>
                <w:sz w:val="18"/>
                <w:szCs w:val="18"/>
              </w:rPr>
            </w:pPr>
            <w:r w:rsidRPr="00F9362D">
              <w:rPr>
                <w:rFonts w:ascii="Arial MT Pro" w:hAnsi="Arial MT Pro" w:cs="Arial"/>
                <w:sz w:val="18"/>
                <w:szCs w:val="18"/>
              </w:rPr>
              <w:t>19</w:t>
            </w:r>
          </w:p>
        </w:tc>
        <w:tc>
          <w:tcPr>
            <w:tcW w:w="1344" w:type="dxa"/>
            <w:shd w:val="clear" w:color="auto" w:fill="FFFFFF"/>
          </w:tcPr>
          <w:p w14:paraId="0200822E"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(6,000)</w:t>
            </w:r>
          </w:p>
        </w:tc>
        <w:tc>
          <w:tcPr>
            <w:tcW w:w="1350" w:type="dxa"/>
            <w:gridSpan w:val="2"/>
            <w:shd w:val="clear" w:color="auto" w:fill="FFFFFF"/>
          </w:tcPr>
          <w:p w14:paraId="688ECE5D" w14:textId="77777777" w:rsidR="00CD558C" w:rsidRPr="00762DD6" w:rsidRDefault="007C7A6C" w:rsidP="0019721B">
            <w:pPr>
              <w:tabs>
                <w:tab w:val="decimal" w:pos="1062"/>
              </w:tabs>
              <w:spacing w:before="20" w:after="40"/>
              <w:ind w:right="-75"/>
              <w:rPr>
                <w:rFonts w:ascii="Arial" w:hAnsi="Arial" w:cs="Arial"/>
                <w:sz w:val="18"/>
                <w:szCs w:val="18"/>
              </w:rPr>
            </w:pPr>
            <w:r>
              <w:rPr>
                <w:noProof/>
              </w:rPr>
              <mc:AlternateContent>
                <mc:Choice Requires="wps">
                  <w:drawing>
                    <wp:anchor distT="0" distB="0" distL="114300" distR="114300" simplePos="0" relativeHeight="251634688" behindDoc="0" locked="0" layoutInCell="1" allowOverlap="1" wp14:anchorId="1AD88D72" wp14:editId="406371C2">
                      <wp:simplePos x="0" y="0"/>
                      <wp:positionH relativeFrom="column">
                        <wp:posOffset>724217</wp:posOffset>
                      </wp:positionH>
                      <wp:positionV relativeFrom="paragraph">
                        <wp:posOffset>81021</wp:posOffset>
                      </wp:positionV>
                      <wp:extent cx="104775" cy="2898140"/>
                      <wp:effectExtent l="13018" t="25082" r="22542" b="22543"/>
                      <wp:wrapNone/>
                      <wp:docPr id="5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rot="5381401">
                                <a:off x="0" y="0"/>
                                <a:ext cx="104775" cy="2898140"/>
                              </a:xfrm>
                              <a:prstGeom prst="rightBrace">
                                <a:avLst>
                                  <a:gd name="adj1" fmla="val 2485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FACE" id="AutoShape 8" o:spid="_x0000_s1026" type="#_x0000_t88" style="position:absolute;margin-left:57pt;margin-top:6.4pt;width:8.25pt;height:228.2pt;rotation:5877925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" adj="1941">
                      <v:path arrowok="f"/>
                      <o:lock v:ext="edit" aspectratio="t" verticies="t" text="t" shapetype="t"/>
                    </v:shape>
                  </w:pict>
                </mc:Fallback>
              </mc:AlternateContent>
            </w:r>
          </w:p>
        </w:tc>
        <w:tc>
          <w:tcPr>
            <w:tcW w:w="1170" w:type="dxa"/>
            <w:gridSpan w:val="2"/>
            <w:shd w:val="clear" w:color="auto" w:fill="FFFFFF"/>
          </w:tcPr>
          <w:p w14:paraId="498FB3B5"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shd w:val="clear" w:color="auto" w:fill="FFFFFF"/>
          </w:tcPr>
          <w:p w14:paraId="28EE0324" w14:textId="77777777" w:rsidR="00CD558C" w:rsidRPr="00762DD6" w:rsidRDefault="00CD558C" w:rsidP="0019721B">
            <w:pPr>
              <w:tabs>
                <w:tab w:val="decimal" w:pos="992"/>
              </w:tabs>
              <w:spacing w:before="20" w:after="40"/>
              <w:ind w:right="-75"/>
              <w:rPr>
                <w:rFonts w:ascii="Arial" w:hAnsi="Arial" w:cs="Arial"/>
                <w:sz w:val="18"/>
                <w:szCs w:val="18"/>
              </w:rPr>
            </w:pPr>
          </w:p>
        </w:tc>
        <w:tc>
          <w:tcPr>
            <w:tcW w:w="1716" w:type="dxa"/>
            <w:gridSpan w:val="2"/>
            <w:shd w:val="clear" w:color="auto" w:fill="FFFFFF"/>
          </w:tcPr>
          <w:p w14:paraId="4DFB547E" w14:textId="77777777" w:rsidR="00CD558C" w:rsidRPr="00762DD6" w:rsidRDefault="00CD558C" w:rsidP="00762DD6">
            <w:pPr>
              <w:tabs>
                <w:tab w:val="decimal" w:pos="1135"/>
              </w:tabs>
              <w:spacing w:before="20" w:after="40"/>
              <w:ind w:right="-75"/>
              <w:rPr>
                <w:rFonts w:ascii="Arial" w:hAnsi="Arial" w:cs="Arial"/>
                <w:sz w:val="18"/>
                <w:szCs w:val="18"/>
              </w:rPr>
            </w:pPr>
          </w:p>
        </w:tc>
        <w:tc>
          <w:tcPr>
            <w:tcW w:w="1260" w:type="dxa"/>
            <w:gridSpan w:val="2"/>
            <w:shd w:val="clear" w:color="auto" w:fill="FFFFFF"/>
          </w:tcPr>
          <w:p w14:paraId="3DE54C80" w14:textId="77777777" w:rsidR="00CD558C" w:rsidRPr="00762DD6" w:rsidRDefault="00CD558C" w:rsidP="00762DD6">
            <w:pPr>
              <w:tabs>
                <w:tab w:val="decimal" w:pos="1157"/>
              </w:tabs>
              <w:spacing w:before="20" w:after="40"/>
              <w:ind w:right="66"/>
              <w:rPr>
                <w:rFonts w:ascii="Arial" w:hAnsi="Arial" w:cs="Arial"/>
                <w:sz w:val="18"/>
                <w:szCs w:val="18"/>
              </w:rPr>
            </w:pPr>
          </w:p>
        </w:tc>
        <w:tc>
          <w:tcPr>
            <w:tcW w:w="1260" w:type="dxa"/>
            <w:gridSpan w:val="2"/>
            <w:shd w:val="clear" w:color="auto" w:fill="FFFFFF"/>
          </w:tcPr>
          <w:p w14:paraId="20B4A577" w14:textId="77777777" w:rsidR="00CD558C" w:rsidRPr="00762DD6" w:rsidRDefault="00CD558C" w:rsidP="00423258">
            <w:pPr>
              <w:spacing w:before="20" w:after="40"/>
              <w:jc w:val="right"/>
              <w:rPr>
                <w:rFonts w:ascii="Arial" w:hAnsi="Arial" w:cs="Arial"/>
                <w:sz w:val="18"/>
                <w:szCs w:val="18"/>
              </w:rPr>
            </w:pPr>
          </w:p>
        </w:tc>
        <w:tc>
          <w:tcPr>
            <w:tcW w:w="1170" w:type="dxa"/>
            <w:gridSpan w:val="2"/>
            <w:shd w:val="clear" w:color="auto" w:fill="FFFFFF"/>
          </w:tcPr>
          <w:p w14:paraId="4D3C8D56" w14:textId="77777777" w:rsidR="00CD558C" w:rsidRPr="00762DD6" w:rsidRDefault="00CD558C" w:rsidP="00423258">
            <w:pPr>
              <w:spacing w:before="20" w:after="40"/>
              <w:jc w:val="right"/>
              <w:rPr>
                <w:rFonts w:ascii="Arial" w:hAnsi="Arial" w:cs="Arial"/>
                <w:sz w:val="18"/>
                <w:szCs w:val="18"/>
              </w:rPr>
            </w:pPr>
          </w:p>
        </w:tc>
        <w:tc>
          <w:tcPr>
            <w:tcW w:w="1170" w:type="dxa"/>
            <w:gridSpan w:val="2"/>
            <w:shd w:val="clear" w:color="auto" w:fill="FFFFFF"/>
          </w:tcPr>
          <w:p w14:paraId="2707048B"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right w:val="double" w:sz="4" w:space="0" w:color="auto"/>
            </w:tcBorders>
            <w:shd w:val="clear" w:color="auto" w:fill="FFFFFF"/>
          </w:tcPr>
          <w:p w14:paraId="53461C57" w14:textId="77777777" w:rsidR="00CD558C" w:rsidRPr="00F9362D" w:rsidRDefault="00CD558C" w:rsidP="00423258">
            <w:pPr>
              <w:spacing w:before="20" w:after="40"/>
              <w:jc w:val="right"/>
              <w:rPr>
                <w:rFonts w:ascii="Arial MT Pro" w:hAnsi="Arial MT Pro" w:cs="Arial"/>
                <w:sz w:val="18"/>
                <w:szCs w:val="18"/>
              </w:rPr>
            </w:pPr>
            <w:r w:rsidRPr="00F9362D">
              <w:rPr>
                <w:rFonts w:ascii="Arial MT Pro" w:hAnsi="Arial MT Pro" w:cs="Arial"/>
                <w:sz w:val="18"/>
                <w:szCs w:val="18"/>
              </w:rPr>
              <w:t>6,000</w:t>
            </w:r>
          </w:p>
        </w:tc>
      </w:tr>
      <w:tr w:rsidR="00D43412" w:rsidRPr="00187031" w14:paraId="11A7784C" w14:textId="77777777" w:rsidTr="00D43412">
        <w:trPr>
          <w:cantSplit/>
          <w:trHeight w:val="289"/>
        </w:trPr>
        <w:tc>
          <w:tcPr>
            <w:tcW w:w="936" w:type="dxa"/>
            <w:tcBorders>
              <w:left w:val="double" w:sz="4" w:space="0" w:color="auto"/>
              <w:bottom w:val="double" w:sz="4" w:space="0" w:color="auto"/>
              <w:right w:val="nil"/>
            </w:tcBorders>
            <w:shd w:val="clear" w:color="auto" w:fill="FFFFFF"/>
          </w:tcPr>
          <w:p w14:paraId="5567E925" w14:textId="77777777" w:rsidR="00CD558C" w:rsidRPr="00762DD6" w:rsidRDefault="00CD558C" w:rsidP="00B6163B">
            <w:pPr>
              <w:spacing w:before="20" w:after="40"/>
              <w:jc w:val="both"/>
              <w:rPr>
                <w:rFonts w:ascii="Arial" w:hAnsi="Arial" w:cs="Arial"/>
                <w:sz w:val="18"/>
                <w:szCs w:val="18"/>
              </w:rPr>
            </w:pPr>
            <w:r w:rsidRPr="00F9362D">
              <w:rPr>
                <w:rFonts w:ascii="Arial MT Pro" w:hAnsi="Arial MT Pro" w:cs="Arial"/>
                <w:sz w:val="18"/>
                <w:szCs w:val="18"/>
              </w:rPr>
              <w:t>May</w:t>
            </w:r>
          </w:p>
        </w:tc>
        <w:tc>
          <w:tcPr>
            <w:tcW w:w="339" w:type="dxa"/>
            <w:tcBorders>
              <w:left w:val="nil"/>
              <w:bottom w:val="double" w:sz="4" w:space="0" w:color="auto"/>
            </w:tcBorders>
            <w:shd w:val="clear" w:color="auto" w:fill="FFFFFF"/>
          </w:tcPr>
          <w:p w14:paraId="0E680710" w14:textId="77777777" w:rsidR="00CD558C" w:rsidRPr="00762DD6" w:rsidRDefault="00B6163B" w:rsidP="00B6163B">
            <w:pPr>
              <w:tabs>
                <w:tab w:val="decimal" w:pos="117"/>
              </w:tabs>
              <w:spacing w:before="20" w:after="40"/>
              <w:ind w:left="-99"/>
              <w:rPr>
                <w:rFonts w:ascii="Arial" w:hAnsi="Arial" w:cs="Arial"/>
                <w:sz w:val="18"/>
                <w:szCs w:val="18"/>
              </w:rPr>
            </w:pPr>
            <w:r w:rsidRPr="00F9362D">
              <w:rPr>
                <w:rFonts w:ascii="Arial MT Pro" w:hAnsi="Arial MT Pro" w:cs="Arial"/>
                <w:sz w:val="18"/>
                <w:szCs w:val="18"/>
              </w:rPr>
              <w:t>19</w:t>
            </w:r>
          </w:p>
        </w:tc>
        <w:tc>
          <w:tcPr>
            <w:tcW w:w="1344" w:type="dxa"/>
            <w:tcBorders>
              <w:bottom w:val="double" w:sz="4" w:space="0" w:color="auto"/>
            </w:tcBorders>
            <w:shd w:val="clear" w:color="auto" w:fill="FFFFFF"/>
          </w:tcPr>
          <w:p w14:paraId="47E3A364"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(4,000)</w:t>
            </w:r>
          </w:p>
        </w:tc>
        <w:tc>
          <w:tcPr>
            <w:tcW w:w="1350" w:type="dxa"/>
            <w:gridSpan w:val="2"/>
            <w:tcBorders>
              <w:bottom w:val="double" w:sz="4" w:space="0" w:color="auto"/>
            </w:tcBorders>
            <w:shd w:val="clear" w:color="auto" w:fill="FFFFFF"/>
          </w:tcPr>
          <w:p w14:paraId="02FFFE1C" w14:textId="77777777" w:rsidR="00CD558C" w:rsidRPr="00762DD6" w:rsidRDefault="00CD558C" w:rsidP="0019721B">
            <w:pPr>
              <w:tabs>
                <w:tab w:val="decimal" w:pos="1062"/>
              </w:tabs>
              <w:spacing w:before="20" w:after="40"/>
              <w:ind w:right="-75"/>
              <w:rPr>
                <w:rFonts w:ascii="Arial" w:hAnsi="Arial" w:cs="Arial"/>
                <w:sz w:val="18"/>
                <w:szCs w:val="18"/>
              </w:rPr>
            </w:pPr>
          </w:p>
        </w:tc>
        <w:tc>
          <w:tcPr>
            <w:tcW w:w="1170" w:type="dxa"/>
            <w:gridSpan w:val="2"/>
            <w:tcBorders>
              <w:bottom w:val="double" w:sz="4" w:space="0" w:color="auto"/>
            </w:tcBorders>
            <w:shd w:val="clear" w:color="auto" w:fill="FFFFFF"/>
          </w:tcPr>
          <w:p w14:paraId="31C4364A"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tcBorders>
              <w:bottom w:val="double" w:sz="4" w:space="0" w:color="auto"/>
            </w:tcBorders>
            <w:shd w:val="clear" w:color="auto" w:fill="FFFFFF"/>
          </w:tcPr>
          <w:p w14:paraId="4F637E9D" w14:textId="77777777" w:rsidR="00CD558C" w:rsidRPr="00762DD6" w:rsidRDefault="00CD558C" w:rsidP="0019721B">
            <w:pPr>
              <w:tabs>
                <w:tab w:val="decimal" w:pos="992"/>
              </w:tabs>
              <w:spacing w:before="20" w:after="40"/>
              <w:ind w:right="-75"/>
              <w:rPr>
                <w:rFonts w:ascii="Arial" w:hAnsi="Arial" w:cs="Arial"/>
                <w:sz w:val="18"/>
                <w:szCs w:val="18"/>
              </w:rPr>
            </w:pPr>
          </w:p>
        </w:tc>
        <w:tc>
          <w:tcPr>
            <w:tcW w:w="1716" w:type="dxa"/>
            <w:gridSpan w:val="2"/>
            <w:tcBorders>
              <w:bottom w:val="double" w:sz="4" w:space="0" w:color="auto"/>
            </w:tcBorders>
            <w:shd w:val="clear" w:color="auto" w:fill="FFFFFF"/>
          </w:tcPr>
          <w:p w14:paraId="36FD33B0" w14:textId="77777777" w:rsidR="00CD558C" w:rsidRPr="00762DD6" w:rsidRDefault="00CD558C" w:rsidP="00762DD6">
            <w:pPr>
              <w:tabs>
                <w:tab w:val="decimal" w:pos="1135"/>
              </w:tabs>
              <w:spacing w:before="20" w:after="40"/>
              <w:ind w:right="-75"/>
              <w:rPr>
                <w:rFonts w:ascii="Arial" w:hAnsi="Arial" w:cs="Arial"/>
                <w:sz w:val="18"/>
                <w:szCs w:val="18"/>
              </w:rPr>
            </w:pPr>
          </w:p>
        </w:tc>
        <w:tc>
          <w:tcPr>
            <w:tcW w:w="1260" w:type="dxa"/>
            <w:gridSpan w:val="2"/>
            <w:tcBorders>
              <w:bottom w:val="double" w:sz="4" w:space="0" w:color="auto"/>
            </w:tcBorders>
            <w:shd w:val="clear" w:color="auto" w:fill="FFFFFF"/>
          </w:tcPr>
          <w:p w14:paraId="2AB4BAEF" w14:textId="77777777" w:rsidR="00CD558C" w:rsidRPr="00762DD6" w:rsidRDefault="00CD558C" w:rsidP="00762DD6">
            <w:pPr>
              <w:tabs>
                <w:tab w:val="decimal" w:pos="1157"/>
              </w:tabs>
              <w:spacing w:before="20" w:after="40"/>
              <w:ind w:right="66"/>
              <w:rPr>
                <w:rFonts w:ascii="Arial" w:hAnsi="Arial" w:cs="Arial"/>
                <w:sz w:val="18"/>
                <w:szCs w:val="18"/>
              </w:rPr>
            </w:pPr>
          </w:p>
        </w:tc>
        <w:tc>
          <w:tcPr>
            <w:tcW w:w="1260" w:type="dxa"/>
            <w:gridSpan w:val="2"/>
            <w:tcBorders>
              <w:bottom w:val="double" w:sz="4" w:space="0" w:color="auto"/>
            </w:tcBorders>
            <w:shd w:val="clear" w:color="auto" w:fill="FFFFFF"/>
          </w:tcPr>
          <w:p w14:paraId="72742E0D"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6E1790A5"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191507C0" w14:textId="77777777" w:rsidR="00CD558C" w:rsidRPr="00762DD6" w:rsidRDefault="00CD558C" w:rsidP="00423258">
            <w:pPr>
              <w:spacing w:before="20" w:after="40"/>
              <w:jc w:val="right"/>
              <w:rPr>
                <w:rFonts w:ascii="Arial" w:hAnsi="Arial" w:cs="Arial"/>
                <w:sz w:val="18"/>
                <w:szCs w:val="18"/>
              </w:rPr>
            </w:pPr>
            <w:r w:rsidRPr="00F9362D">
              <w:rPr>
                <w:rFonts w:ascii="Arial MT Pro" w:hAnsi="Arial MT Pro" w:cs="Arial"/>
                <w:sz w:val="18"/>
                <w:szCs w:val="18"/>
              </w:rPr>
              <w:t>4,000</w:t>
            </w:r>
          </w:p>
        </w:tc>
        <w:tc>
          <w:tcPr>
            <w:tcW w:w="1350" w:type="dxa"/>
            <w:gridSpan w:val="2"/>
            <w:tcBorders>
              <w:bottom w:val="double" w:sz="4" w:space="0" w:color="auto"/>
              <w:right w:val="double" w:sz="4" w:space="0" w:color="auto"/>
            </w:tcBorders>
            <w:shd w:val="clear" w:color="auto" w:fill="FFFFFF"/>
          </w:tcPr>
          <w:p w14:paraId="56D70353"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20B87877" w14:textId="77777777" w:rsidTr="00D43412">
        <w:trPr>
          <w:cantSplit/>
          <w:trHeight w:val="289"/>
        </w:trPr>
        <w:tc>
          <w:tcPr>
            <w:tcW w:w="936" w:type="dxa"/>
            <w:tcBorders>
              <w:top w:val="double" w:sz="4" w:space="0" w:color="auto"/>
              <w:left w:val="double" w:sz="4" w:space="0" w:color="auto"/>
              <w:right w:val="nil"/>
            </w:tcBorders>
            <w:shd w:val="clear" w:color="auto" w:fill="D9D9D9" w:themeFill="background1" w:themeFillShade="D9"/>
          </w:tcPr>
          <w:p w14:paraId="60BEB9B9" w14:textId="77777777" w:rsidR="00CD558C" w:rsidRPr="00762DD6" w:rsidRDefault="00CD558C" w:rsidP="0019721B">
            <w:pPr>
              <w:spacing w:before="20" w:after="40"/>
              <w:jc w:val="both"/>
              <w:rPr>
                <w:rFonts w:ascii="Arial" w:hAnsi="Arial" w:cs="Arial"/>
                <w:sz w:val="18"/>
                <w:szCs w:val="18"/>
              </w:rPr>
            </w:pPr>
            <w:r w:rsidRPr="00F9362D">
              <w:rPr>
                <w:rFonts w:ascii="Arial MT Pro" w:hAnsi="Arial MT Pro" w:cs="Arial"/>
                <w:sz w:val="18"/>
                <w:szCs w:val="18"/>
              </w:rPr>
              <w:t>Bal.</w:t>
            </w:r>
          </w:p>
        </w:tc>
        <w:tc>
          <w:tcPr>
            <w:tcW w:w="339" w:type="dxa"/>
            <w:tcBorders>
              <w:top w:val="double" w:sz="4" w:space="0" w:color="auto"/>
              <w:left w:val="nil"/>
            </w:tcBorders>
            <w:shd w:val="clear" w:color="auto" w:fill="D9D9D9" w:themeFill="background1" w:themeFillShade="D9"/>
          </w:tcPr>
          <w:p w14:paraId="0FE7DE4E" w14:textId="77777777" w:rsidR="00CD558C" w:rsidRPr="00762DD6" w:rsidRDefault="00CD558C" w:rsidP="00B6163B">
            <w:pPr>
              <w:tabs>
                <w:tab w:val="decimal" w:pos="117"/>
              </w:tabs>
              <w:spacing w:before="20" w:after="40"/>
              <w:ind w:left="-99"/>
              <w:rPr>
                <w:rFonts w:ascii="Arial" w:hAnsi="Arial" w:cs="Arial"/>
                <w:sz w:val="18"/>
                <w:szCs w:val="18"/>
              </w:rPr>
            </w:pPr>
          </w:p>
        </w:tc>
        <w:tc>
          <w:tcPr>
            <w:tcW w:w="1344" w:type="dxa"/>
            <w:tcBorders>
              <w:top w:val="double" w:sz="4" w:space="0" w:color="auto"/>
            </w:tcBorders>
            <w:shd w:val="clear" w:color="auto" w:fill="D9D9D9" w:themeFill="background1" w:themeFillShade="D9"/>
          </w:tcPr>
          <w:p w14:paraId="4D47FF9F"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13,000</w:t>
            </w:r>
          </w:p>
        </w:tc>
        <w:tc>
          <w:tcPr>
            <w:tcW w:w="1350" w:type="dxa"/>
            <w:gridSpan w:val="2"/>
            <w:tcBorders>
              <w:top w:val="double" w:sz="4" w:space="0" w:color="auto"/>
            </w:tcBorders>
            <w:shd w:val="clear" w:color="auto" w:fill="D9D9D9" w:themeFill="background1" w:themeFillShade="D9"/>
          </w:tcPr>
          <w:p w14:paraId="5E2653D2" w14:textId="77777777" w:rsidR="00CD558C" w:rsidRPr="00762DD6" w:rsidRDefault="00CD558C" w:rsidP="0019721B">
            <w:pPr>
              <w:tabs>
                <w:tab w:val="decimal" w:pos="1062"/>
              </w:tabs>
              <w:spacing w:before="20" w:after="40"/>
              <w:ind w:right="-75"/>
              <w:rPr>
                <w:rFonts w:ascii="Arial" w:hAnsi="Arial" w:cs="Arial"/>
                <w:sz w:val="18"/>
                <w:szCs w:val="18"/>
              </w:rPr>
            </w:pPr>
            <w:r w:rsidRPr="00F9362D">
              <w:rPr>
                <w:rFonts w:ascii="Arial MT Pro" w:hAnsi="Arial MT Pro" w:cs="Arial"/>
                <w:sz w:val="18"/>
                <w:szCs w:val="18"/>
              </w:rPr>
              <w:t>38,000</w:t>
            </w:r>
          </w:p>
        </w:tc>
        <w:tc>
          <w:tcPr>
            <w:tcW w:w="1170" w:type="dxa"/>
            <w:gridSpan w:val="2"/>
            <w:tcBorders>
              <w:top w:val="double" w:sz="4" w:space="0" w:color="auto"/>
            </w:tcBorders>
            <w:shd w:val="clear" w:color="auto" w:fill="D9D9D9" w:themeFill="background1" w:themeFillShade="D9"/>
          </w:tcPr>
          <w:p w14:paraId="7F6A900D" w14:textId="77777777" w:rsidR="00CD558C" w:rsidRPr="00762DD6" w:rsidRDefault="00CD558C" w:rsidP="0019721B">
            <w:pPr>
              <w:tabs>
                <w:tab w:val="decimal" w:pos="882"/>
              </w:tabs>
              <w:spacing w:before="20" w:after="40"/>
              <w:ind w:right="-75"/>
              <w:rPr>
                <w:rFonts w:ascii="Arial" w:hAnsi="Arial" w:cs="Arial"/>
                <w:sz w:val="18"/>
                <w:szCs w:val="18"/>
              </w:rPr>
            </w:pPr>
            <w:r w:rsidRPr="00F9362D">
              <w:rPr>
                <w:rFonts w:ascii="Arial MT Pro" w:hAnsi="Arial MT Pro" w:cs="Arial"/>
                <w:sz w:val="18"/>
                <w:szCs w:val="18"/>
              </w:rPr>
              <w:t>3,000</w:t>
            </w:r>
          </w:p>
        </w:tc>
        <w:tc>
          <w:tcPr>
            <w:tcW w:w="1173" w:type="dxa"/>
            <w:gridSpan w:val="2"/>
            <w:tcBorders>
              <w:top w:val="double" w:sz="4" w:space="0" w:color="auto"/>
            </w:tcBorders>
            <w:shd w:val="clear" w:color="auto" w:fill="D9D9D9" w:themeFill="background1" w:themeFillShade="D9"/>
          </w:tcPr>
          <w:p w14:paraId="36255116" w14:textId="77777777" w:rsidR="00CD558C" w:rsidRPr="00762DD6" w:rsidRDefault="00CD558C" w:rsidP="0019721B">
            <w:pPr>
              <w:tabs>
                <w:tab w:val="decimal" w:pos="992"/>
              </w:tabs>
              <w:spacing w:before="20" w:after="40"/>
              <w:ind w:right="-75"/>
              <w:rPr>
                <w:rFonts w:ascii="Arial" w:hAnsi="Arial" w:cs="Arial"/>
                <w:sz w:val="18"/>
                <w:szCs w:val="18"/>
              </w:rPr>
            </w:pPr>
            <w:r w:rsidRPr="00F9362D">
              <w:rPr>
                <w:rFonts w:ascii="Arial MT Pro" w:hAnsi="Arial MT Pro" w:cs="Arial"/>
                <w:sz w:val="18"/>
                <w:szCs w:val="18"/>
              </w:rPr>
              <w:t>102,000</w:t>
            </w:r>
          </w:p>
        </w:tc>
        <w:tc>
          <w:tcPr>
            <w:tcW w:w="1716" w:type="dxa"/>
            <w:gridSpan w:val="2"/>
            <w:tcBorders>
              <w:top w:val="double" w:sz="4" w:space="0" w:color="auto"/>
            </w:tcBorders>
            <w:shd w:val="clear" w:color="auto" w:fill="D9D9D9" w:themeFill="background1" w:themeFillShade="D9"/>
          </w:tcPr>
          <w:p w14:paraId="50A49754" w14:textId="77777777" w:rsidR="00CD558C" w:rsidRPr="00762DD6" w:rsidRDefault="00CD558C" w:rsidP="00762DD6">
            <w:pPr>
              <w:tabs>
                <w:tab w:val="decimal" w:pos="1135"/>
              </w:tabs>
              <w:spacing w:before="20" w:after="40"/>
              <w:ind w:right="-75"/>
              <w:rPr>
                <w:rFonts w:ascii="Arial" w:hAnsi="Arial" w:cs="Arial"/>
                <w:sz w:val="18"/>
                <w:szCs w:val="18"/>
              </w:rPr>
            </w:pPr>
            <w:r w:rsidRPr="00F9362D">
              <w:rPr>
                <w:rFonts w:ascii="Arial MT Pro" w:hAnsi="Arial MT Pro" w:cs="Arial"/>
                <w:sz w:val="18"/>
                <w:szCs w:val="18"/>
              </w:rPr>
              <w:t>3,000</w:t>
            </w:r>
          </w:p>
        </w:tc>
        <w:tc>
          <w:tcPr>
            <w:tcW w:w="1260" w:type="dxa"/>
            <w:gridSpan w:val="2"/>
            <w:tcBorders>
              <w:top w:val="double" w:sz="4" w:space="0" w:color="auto"/>
            </w:tcBorders>
            <w:shd w:val="clear" w:color="auto" w:fill="D9D9D9" w:themeFill="background1" w:themeFillShade="D9"/>
          </w:tcPr>
          <w:p w14:paraId="554E3F4A" w14:textId="77777777" w:rsidR="00CD558C" w:rsidRPr="00762DD6" w:rsidRDefault="00CD558C" w:rsidP="00762DD6">
            <w:pPr>
              <w:tabs>
                <w:tab w:val="decimal" w:pos="1157"/>
              </w:tabs>
              <w:spacing w:before="20" w:after="40"/>
              <w:ind w:right="66"/>
              <w:rPr>
                <w:rFonts w:ascii="Arial" w:hAnsi="Arial" w:cs="Arial"/>
                <w:sz w:val="18"/>
                <w:szCs w:val="18"/>
              </w:rPr>
            </w:pPr>
            <w:r w:rsidRPr="00F9362D">
              <w:rPr>
                <w:rFonts w:ascii="Arial MT Pro" w:hAnsi="Arial MT Pro" w:cs="Arial"/>
                <w:sz w:val="18"/>
                <w:szCs w:val="18"/>
              </w:rPr>
              <w:t>142,000</w:t>
            </w:r>
          </w:p>
        </w:tc>
        <w:tc>
          <w:tcPr>
            <w:tcW w:w="1260" w:type="dxa"/>
            <w:gridSpan w:val="2"/>
            <w:tcBorders>
              <w:top w:val="double" w:sz="4" w:space="0" w:color="auto"/>
            </w:tcBorders>
            <w:shd w:val="clear" w:color="auto" w:fill="D9D9D9" w:themeFill="background1" w:themeFillShade="D9"/>
          </w:tcPr>
          <w:p w14:paraId="35DEE88E"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top w:val="double" w:sz="4" w:space="0" w:color="auto"/>
            </w:tcBorders>
            <w:shd w:val="clear" w:color="auto" w:fill="D9D9D9" w:themeFill="background1" w:themeFillShade="D9"/>
          </w:tcPr>
          <w:p w14:paraId="438C4DED" w14:textId="77777777" w:rsidR="00CD558C" w:rsidRPr="00762DD6" w:rsidRDefault="00E362CB" w:rsidP="00423258">
            <w:pPr>
              <w:spacing w:before="20" w:after="40"/>
              <w:jc w:val="right"/>
              <w:rPr>
                <w:rFonts w:ascii="Arial" w:hAnsi="Arial" w:cs="Arial"/>
                <w:sz w:val="18"/>
                <w:szCs w:val="18"/>
              </w:rPr>
            </w:pPr>
            <w:r w:rsidRPr="00F9362D">
              <w:rPr>
                <w:rFonts w:ascii="Arial MT Pro" w:hAnsi="Arial MT Pro" w:cs="Arial"/>
                <w:sz w:val="18"/>
                <w:szCs w:val="18"/>
              </w:rPr>
              <w:t>21,000</w:t>
            </w:r>
          </w:p>
        </w:tc>
        <w:tc>
          <w:tcPr>
            <w:tcW w:w="1170" w:type="dxa"/>
            <w:gridSpan w:val="2"/>
            <w:tcBorders>
              <w:top w:val="double" w:sz="4" w:space="0" w:color="auto"/>
            </w:tcBorders>
            <w:shd w:val="clear" w:color="auto" w:fill="D9D9D9" w:themeFill="background1" w:themeFillShade="D9"/>
          </w:tcPr>
          <w:p w14:paraId="78965BBB" w14:textId="77777777" w:rsidR="00CD558C" w:rsidRPr="00762DD6" w:rsidRDefault="00E362CB" w:rsidP="00423258">
            <w:pPr>
              <w:spacing w:before="20" w:after="40"/>
              <w:jc w:val="right"/>
              <w:rPr>
                <w:rFonts w:ascii="Arial" w:hAnsi="Arial" w:cs="Arial"/>
                <w:sz w:val="18"/>
                <w:szCs w:val="18"/>
              </w:rPr>
            </w:pPr>
            <w:r w:rsidRPr="00F9362D">
              <w:rPr>
                <w:rFonts w:ascii="Arial MT Pro" w:hAnsi="Arial MT Pro" w:cs="Arial"/>
                <w:sz w:val="18"/>
                <w:szCs w:val="18"/>
              </w:rPr>
              <w:t>4,000</w:t>
            </w:r>
          </w:p>
        </w:tc>
        <w:tc>
          <w:tcPr>
            <w:tcW w:w="1350" w:type="dxa"/>
            <w:gridSpan w:val="2"/>
            <w:tcBorders>
              <w:top w:val="double" w:sz="4" w:space="0" w:color="auto"/>
              <w:right w:val="double" w:sz="4" w:space="0" w:color="auto"/>
            </w:tcBorders>
            <w:shd w:val="clear" w:color="auto" w:fill="D9D9D9" w:themeFill="background1" w:themeFillShade="D9"/>
          </w:tcPr>
          <w:p w14:paraId="3B49FE95" w14:textId="77777777" w:rsidR="00CD558C" w:rsidRPr="00F9362D" w:rsidRDefault="00E362CB" w:rsidP="00423258">
            <w:pPr>
              <w:spacing w:before="20" w:after="40"/>
              <w:jc w:val="right"/>
              <w:rPr>
                <w:rFonts w:ascii="Arial MT Pro" w:hAnsi="Arial MT Pro" w:cs="Arial"/>
                <w:sz w:val="18"/>
                <w:szCs w:val="18"/>
              </w:rPr>
            </w:pPr>
            <w:r w:rsidRPr="00F9362D">
              <w:rPr>
                <w:rFonts w:ascii="Arial MT Pro" w:hAnsi="Arial MT Pro" w:cs="Arial"/>
                <w:sz w:val="18"/>
                <w:szCs w:val="18"/>
              </w:rPr>
              <w:t>6,000</w:t>
            </w:r>
          </w:p>
        </w:tc>
      </w:tr>
      <w:tr w:rsidR="00D43412" w:rsidRPr="00187031" w14:paraId="3D625011" w14:textId="77777777" w:rsidTr="00D43412">
        <w:trPr>
          <w:cantSplit/>
          <w:trHeight w:val="337"/>
        </w:trPr>
        <w:tc>
          <w:tcPr>
            <w:tcW w:w="936" w:type="dxa"/>
            <w:tcBorders>
              <w:left w:val="double" w:sz="4" w:space="0" w:color="auto"/>
              <w:bottom w:val="double" w:sz="4" w:space="0" w:color="auto"/>
              <w:right w:val="nil"/>
            </w:tcBorders>
            <w:shd w:val="clear" w:color="auto" w:fill="FFFFFF"/>
          </w:tcPr>
          <w:p w14:paraId="5FF23B01" w14:textId="77777777" w:rsidR="00CD558C" w:rsidRPr="00762DD6" w:rsidRDefault="00CD558C" w:rsidP="00B6163B">
            <w:pPr>
              <w:spacing w:before="20" w:after="40"/>
              <w:jc w:val="both"/>
              <w:rPr>
                <w:rFonts w:ascii="Arial" w:hAnsi="Arial" w:cs="Arial"/>
                <w:sz w:val="18"/>
                <w:szCs w:val="18"/>
              </w:rPr>
            </w:pPr>
            <w:r w:rsidRPr="00F9362D">
              <w:rPr>
                <w:rFonts w:ascii="Arial MT Pro" w:hAnsi="Arial MT Pro" w:cs="Arial"/>
                <w:sz w:val="18"/>
                <w:szCs w:val="18"/>
              </w:rPr>
              <w:t>May</w:t>
            </w:r>
          </w:p>
        </w:tc>
        <w:tc>
          <w:tcPr>
            <w:tcW w:w="339" w:type="dxa"/>
            <w:tcBorders>
              <w:left w:val="nil"/>
              <w:bottom w:val="double" w:sz="4" w:space="0" w:color="auto"/>
            </w:tcBorders>
            <w:shd w:val="clear" w:color="auto" w:fill="FFFFFF"/>
          </w:tcPr>
          <w:p w14:paraId="6ACE8408" w14:textId="77777777" w:rsidR="00CD558C" w:rsidRPr="00762DD6" w:rsidRDefault="00B6163B" w:rsidP="00B6163B">
            <w:pPr>
              <w:tabs>
                <w:tab w:val="decimal" w:pos="117"/>
              </w:tabs>
              <w:spacing w:before="20" w:after="40"/>
              <w:ind w:left="-99"/>
              <w:rPr>
                <w:rFonts w:ascii="Arial" w:hAnsi="Arial" w:cs="Arial"/>
                <w:sz w:val="18"/>
                <w:szCs w:val="18"/>
              </w:rPr>
            </w:pPr>
            <w:r w:rsidRPr="00F9362D">
              <w:rPr>
                <w:rFonts w:ascii="Arial MT Pro" w:hAnsi="Arial MT Pro" w:cs="Arial"/>
                <w:sz w:val="18"/>
                <w:szCs w:val="18"/>
              </w:rPr>
              <w:t>24</w:t>
            </w:r>
          </w:p>
        </w:tc>
        <w:tc>
          <w:tcPr>
            <w:tcW w:w="1344" w:type="dxa"/>
            <w:tcBorders>
              <w:bottom w:val="double" w:sz="4" w:space="0" w:color="auto"/>
            </w:tcBorders>
            <w:shd w:val="clear" w:color="auto" w:fill="FFFFFF"/>
          </w:tcPr>
          <w:p w14:paraId="0FAC0B9D"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1,000</w:t>
            </w:r>
          </w:p>
        </w:tc>
        <w:tc>
          <w:tcPr>
            <w:tcW w:w="1350" w:type="dxa"/>
            <w:gridSpan w:val="2"/>
            <w:tcBorders>
              <w:bottom w:val="double" w:sz="4" w:space="0" w:color="auto"/>
            </w:tcBorders>
            <w:shd w:val="clear" w:color="auto" w:fill="FFFFFF"/>
          </w:tcPr>
          <w:p w14:paraId="56463E4E" w14:textId="77777777" w:rsidR="00CD558C" w:rsidRPr="00762DD6" w:rsidRDefault="00CD558C" w:rsidP="0019721B">
            <w:pPr>
              <w:tabs>
                <w:tab w:val="decimal" w:pos="1062"/>
              </w:tabs>
              <w:spacing w:before="20" w:after="40"/>
              <w:ind w:right="-75"/>
              <w:rPr>
                <w:rFonts w:ascii="Arial" w:hAnsi="Arial" w:cs="Arial"/>
                <w:sz w:val="18"/>
                <w:szCs w:val="18"/>
              </w:rPr>
            </w:pPr>
          </w:p>
        </w:tc>
        <w:tc>
          <w:tcPr>
            <w:tcW w:w="1170" w:type="dxa"/>
            <w:gridSpan w:val="2"/>
            <w:tcBorders>
              <w:bottom w:val="double" w:sz="4" w:space="0" w:color="auto"/>
            </w:tcBorders>
            <w:shd w:val="clear" w:color="auto" w:fill="FFFFFF"/>
          </w:tcPr>
          <w:p w14:paraId="5FD11FFC" w14:textId="77777777" w:rsidR="00CD558C" w:rsidRPr="00762DD6" w:rsidRDefault="00CD558C" w:rsidP="0019721B">
            <w:pPr>
              <w:tabs>
                <w:tab w:val="decimal" w:pos="882"/>
              </w:tabs>
              <w:spacing w:before="20" w:after="40"/>
              <w:ind w:right="-75"/>
              <w:rPr>
                <w:rFonts w:ascii="Arial" w:hAnsi="Arial" w:cs="Arial"/>
                <w:sz w:val="18"/>
                <w:szCs w:val="18"/>
              </w:rPr>
            </w:pPr>
            <w:r w:rsidRPr="00F9362D">
              <w:rPr>
                <w:rFonts w:ascii="Arial MT Pro" w:hAnsi="Arial MT Pro" w:cs="Arial"/>
                <w:sz w:val="18"/>
                <w:szCs w:val="18"/>
              </w:rPr>
              <w:t>(1,000)</w:t>
            </w:r>
          </w:p>
        </w:tc>
        <w:tc>
          <w:tcPr>
            <w:tcW w:w="1173" w:type="dxa"/>
            <w:gridSpan w:val="2"/>
            <w:tcBorders>
              <w:bottom w:val="double" w:sz="4" w:space="0" w:color="auto"/>
            </w:tcBorders>
            <w:shd w:val="clear" w:color="auto" w:fill="FFFFFF"/>
          </w:tcPr>
          <w:p w14:paraId="74C4E4BB" w14:textId="77777777" w:rsidR="00CD558C" w:rsidRPr="00762DD6" w:rsidRDefault="00CD558C" w:rsidP="0019721B">
            <w:pPr>
              <w:tabs>
                <w:tab w:val="decimal" w:pos="992"/>
              </w:tabs>
              <w:spacing w:before="20" w:after="40"/>
              <w:ind w:right="-75"/>
              <w:rPr>
                <w:rFonts w:ascii="Arial" w:hAnsi="Arial" w:cs="Arial"/>
                <w:sz w:val="18"/>
                <w:szCs w:val="18"/>
              </w:rPr>
            </w:pPr>
          </w:p>
        </w:tc>
        <w:tc>
          <w:tcPr>
            <w:tcW w:w="1716" w:type="dxa"/>
            <w:gridSpan w:val="2"/>
            <w:tcBorders>
              <w:bottom w:val="double" w:sz="4" w:space="0" w:color="auto"/>
            </w:tcBorders>
            <w:shd w:val="clear" w:color="auto" w:fill="FFFFFF"/>
          </w:tcPr>
          <w:p w14:paraId="4087C023" w14:textId="77777777" w:rsidR="00CD558C" w:rsidRPr="00762DD6" w:rsidRDefault="00CD558C" w:rsidP="00762DD6">
            <w:pPr>
              <w:tabs>
                <w:tab w:val="decimal" w:pos="1135"/>
              </w:tabs>
              <w:spacing w:before="20" w:after="40"/>
              <w:ind w:right="-75"/>
              <w:rPr>
                <w:rFonts w:ascii="Arial" w:hAnsi="Arial" w:cs="Arial"/>
                <w:sz w:val="18"/>
                <w:szCs w:val="18"/>
              </w:rPr>
            </w:pPr>
          </w:p>
        </w:tc>
        <w:tc>
          <w:tcPr>
            <w:tcW w:w="1260" w:type="dxa"/>
            <w:gridSpan w:val="2"/>
            <w:tcBorders>
              <w:bottom w:val="double" w:sz="4" w:space="0" w:color="auto"/>
            </w:tcBorders>
            <w:shd w:val="clear" w:color="auto" w:fill="FFFFFF"/>
          </w:tcPr>
          <w:p w14:paraId="32E2CF44" w14:textId="77777777" w:rsidR="00CD558C" w:rsidRPr="00762DD6" w:rsidRDefault="00CD558C" w:rsidP="00762DD6">
            <w:pPr>
              <w:tabs>
                <w:tab w:val="decimal" w:pos="1157"/>
              </w:tabs>
              <w:spacing w:before="20" w:after="40"/>
              <w:ind w:right="66"/>
              <w:rPr>
                <w:rFonts w:ascii="Arial" w:hAnsi="Arial" w:cs="Arial"/>
                <w:sz w:val="18"/>
                <w:szCs w:val="18"/>
              </w:rPr>
            </w:pPr>
          </w:p>
        </w:tc>
        <w:tc>
          <w:tcPr>
            <w:tcW w:w="1260" w:type="dxa"/>
            <w:gridSpan w:val="2"/>
            <w:tcBorders>
              <w:bottom w:val="double" w:sz="4" w:space="0" w:color="auto"/>
            </w:tcBorders>
            <w:shd w:val="clear" w:color="auto" w:fill="FFFFFF"/>
          </w:tcPr>
          <w:p w14:paraId="4236214B"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31A81FED"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19DD8D3C"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bottom w:val="double" w:sz="4" w:space="0" w:color="auto"/>
              <w:right w:val="double" w:sz="4" w:space="0" w:color="auto"/>
            </w:tcBorders>
            <w:shd w:val="clear" w:color="auto" w:fill="FFFFFF"/>
          </w:tcPr>
          <w:p w14:paraId="637FEADF"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31D17F87" w14:textId="77777777" w:rsidTr="00D43412">
        <w:trPr>
          <w:cantSplit/>
          <w:trHeight w:val="289"/>
        </w:trPr>
        <w:tc>
          <w:tcPr>
            <w:tcW w:w="936" w:type="dxa"/>
            <w:tcBorders>
              <w:top w:val="double" w:sz="4" w:space="0" w:color="auto"/>
              <w:left w:val="double" w:sz="4" w:space="0" w:color="auto"/>
              <w:right w:val="nil"/>
            </w:tcBorders>
            <w:shd w:val="clear" w:color="auto" w:fill="D9D9D9" w:themeFill="background1" w:themeFillShade="D9"/>
          </w:tcPr>
          <w:p w14:paraId="7FA67AF5" w14:textId="77777777" w:rsidR="00CD558C" w:rsidRPr="00762DD6" w:rsidRDefault="00CD558C" w:rsidP="0019721B">
            <w:pPr>
              <w:spacing w:before="20" w:after="40"/>
              <w:jc w:val="both"/>
              <w:rPr>
                <w:rFonts w:ascii="Arial" w:hAnsi="Arial" w:cs="Arial"/>
                <w:sz w:val="18"/>
                <w:szCs w:val="18"/>
              </w:rPr>
            </w:pPr>
            <w:r w:rsidRPr="00F9362D">
              <w:rPr>
                <w:rFonts w:ascii="Arial MT Pro" w:hAnsi="Arial MT Pro" w:cs="Arial"/>
                <w:sz w:val="18"/>
                <w:szCs w:val="18"/>
              </w:rPr>
              <w:t>Bal.</w:t>
            </w:r>
          </w:p>
        </w:tc>
        <w:tc>
          <w:tcPr>
            <w:tcW w:w="339" w:type="dxa"/>
            <w:tcBorders>
              <w:top w:val="double" w:sz="4" w:space="0" w:color="auto"/>
              <w:left w:val="nil"/>
            </w:tcBorders>
            <w:shd w:val="clear" w:color="auto" w:fill="D9D9D9" w:themeFill="background1" w:themeFillShade="D9"/>
          </w:tcPr>
          <w:p w14:paraId="30C80097" w14:textId="77777777" w:rsidR="00CD558C" w:rsidRPr="00762DD6" w:rsidRDefault="00CD558C" w:rsidP="00B6163B">
            <w:pPr>
              <w:tabs>
                <w:tab w:val="decimal" w:pos="117"/>
              </w:tabs>
              <w:spacing w:before="20" w:after="40"/>
              <w:ind w:left="-99"/>
              <w:rPr>
                <w:rFonts w:ascii="Arial" w:hAnsi="Arial" w:cs="Arial"/>
                <w:sz w:val="18"/>
                <w:szCs w:val="18"/>
              </w:rPr>
            </w:pPr>
          </w:p>
        </w:tc>
        <w:tc>
          <w:tcPr>
            <w:tcW w:w="1344" w:type="dxa"/>
            <w:tcBorders>
              <w:top w:val="double" w:sz="4" w:space="0" w:color="auto"/>
            </w:tcBorders>
            <w:shd w:val="clear" w:color="auto" w:fill="D9D9D9" w:themeFill="background1" w:themeFillShade="D9"/>
          </w:tcPr>
          <w:p w14:paraId="03CB76CD"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14,000</w:t>
            </w:r>
          </w:p>
        </w:tc>
        <w:tc>
          <w:tcPr>
            <w:tcW w:w="1350" w:type="dxa"/>
            <w:gridSpan w:val="2"/>
            <w:tcBorders>
              <w:top w:val="double" w:sz="4" w:space="0" w:color="auto"/>
            </w:tcBorders>
            <w:shd w:val="clear" w:color="auto" w:fill="D9D9D9" w:themeFill="background1" w:themeFillShade="D9"/>
          </w:tcPr>
          <w:p w14:paraId="2F995710" w14:textId="77777777" w:rsidR="00CD558C" w:rsidRPr="00762DD6" w:rsidRDefault="00CD558C" w:rsidP="0019721B">
            <w:pPr>
              <w:tabs>
                <w:tab w:val="decimal" w:pos="1062"/>
              </w:tabs>
              <w:spacing w:before="20" w:after="40"/>
              <w:ind w:right="-75"/>
              <w:rPr>
                <w:rFonts w:ascii="Arial" w:hAnsi="Arial" w:cs="Arial"/>
                <w:sz w:val="18"/>
                <w:szCs w:val="18"/>
              </w:rPr>
            </w:pPr>
            <w:r w:rsidRPr="00F9362D">
              <w:rPr>
                <w:rFonts w:ascii="Arial MT Pro" w:hAnsi="Arial MT Pro" w:cs="Arial"/>
                <w:sz w:val="18"/>
                <w:szCs w:val="18"/>
              </w:rPr>
              <w:t>38,000</w:t>
            </w:r>
          </w:p>
        </w:tc>
        <w:tc>
          <w:tcPr>
            <w:tcW w:w="1170" w:type="dxa"/>
            <w:gridSpan w:val="2"/>
            <w:tcBorders>
              <w:top w:val="double" w:sz="4" w:space="0" w:color="auto"/>
            </w:tcBorders>
            <w:shd w:val="clear" w:color="auto" w:fill="D9D9D9" w:themeFill="background1" w:themeFillShade="D9"/>
          </w:tcPr>
          <w:p w14:paraId="28ADCA52" w14:textId="77777777" w:rsidR="00CD558C" w:rsidRPr="00762DD6" w:rsidRDefault="00CD558C" w:rsidP="0019721B">
            <w:pPr>
              <w:tabs>
                <w:tab w:val="decimal" w:pos="882"/>
              </w:tabs>
              <w:spacing w:before="20" w:after="40"/>
              <w:ind w:right="-75"/>
              <w:rPr>
                <w:rFonts w:ascii="Arial" w:hAnsi="Arial" w:cs="Arial"/>
                <w:sz w:val="18"/>
                <w:szCs w:val="18"/>
              </w:rPr>
            </w:pPr>
            <w:r w:rsidRPr="00F9362D">
              <w:rPr>
                <w:rFonts w:ascii="Arial MT Pro" w:hAnsi="Arial MT Pro" w:cs="Arial"/>
                <w:sz w:val="18"/>
                <w:szCs w:val="18"/>
              </w:rPr>
              <w:t>2,000</w:t>
            </w:r>
          </w:p>
        </w:tc>
        <w:tc>
          <w:tcPr>
            <w:tcW w:w="1173" w:type="dxa"/>
            <w:gridSpan w:val="2"/>
            <w:tcBorders>
              <w:top w:val="double" w:sz="4" w:space="0" w:color="auto"/>
            </w:tcBorders>
            <w:shd w:val="clear" w:color="auto" w:fill="D9D9D9" w:themeFill="background1" w:themeFillShade="D9"/>
          </w:tcPr>
          <w:p w14:paraId="2E376689" w14:textId="77777777" w:rsidR="00CD558C" w:rsidRPr="00762DD6" w:rsidRDefault="00CD558C" w:rsidP="0019721B">
            <w:pPr>
              <w:tabs>
                <w:tab w:val="decimal" w:pos="992"/>
              </w:tabs>
              <w:spacing w:before="20" w:after="40"/>
              <w:ind w:right="-75"/>
              <w:rPr>
                <w:rFonts w:ascii="Arial" w:hAnsi="Arial" w:cs="Arial"/>
                <w:sz w:val="18"/>
                <w:szCs w:val="18"/>
              </w:rPr>
            </w:pPr>
            <w:r w:rsidRPr="00F9362D">
              <w:rPr>
                <w:rFonts w:ascii="Arial MT Pro" w:hAnsi="Arial MT Pro" w:cs="Arial"/>
                <w:sz w:val="18"/>
                <w:szCs w:val="18"/>
              </w:rPr>
              <w:t>102,000</w:t>
            </w:r>
          </w:p>
        </w:tc>
        <w:tc>
          <w:tcPr>
            <w:tcW w:w="1716" w:type="dxa"/>
            <w:gridSpan w:val="2"/>
            <w:tcBorders>
              <w:top w:val="double" w:sz="4" w:space="0" w:color="auto"/>
            </w:tcBorders>
            <w:shd w:val="clear" w:color="auto" w:fill="D9D9D9" w:themeFill="background1" w:themeFillShade="D9"/>
          </w:tcPr>
          <w:p w14:paraId="1E6558D5" w14:textId="77777777" w:rsidR="00CD558C" w:rsidRPr="00762DD6" w:rsidRDefault="00CD558C" w:rsidP="00762DD6">
            <w:pPr>
              <w:tabs>
                <w:tab w:val="decimal" w:pos="1135"/>
              </w:tabs>
              <w:spacing w:before="20" w:after="40"/>
              <w:ind w:right="-75"/>
              <w:rPr>
                <w:rFonts w:ascii="Arial" w:hAnsi="Arial" w:cs="Arial"/>
                <w:sz w:val="18"/>
                <w:szCs w:val="18"/>
              </w:rPr>
            </w:pPr>
            <w:r w:rsidRPr="00F9362D">
              <w:rPr>
                <w:rFonts w:ascii="Arial MT Pro" w:hAnsi="Arial MT Pro" w:cs="Arial"/>
                <w:sz w:val="18"/>
                <w:szCs w:val="18"/>
              </w:rPr>
              <w:t>3,000</w:t>
            </w:r>
          </w:p>
        </w:tc>
        <w:tc>
          <w:tcPr>
            <w:tcW w:w="1260" w:type="dxa"/>
            <w:gridSpan w:val="2"/>
            <w:tcBorders>
              <w:top w:val="double" w:sz="4" w:space="0" w:color="auto"/>
            </w:tcBorders>
            <w:shd w:val="clear" w:color="auto" w:fill="D9D9D9" w:themeFill="background1" w:themeFillShade="D9"/>
          </w:tcPr>
          <w:p w14:paraId="310DACA9" w14:textId="77777777" w:rsidR="00CD558C" w:rsidRPr="00762DD6" w:rsidRDefault="00CD558C" w:rsidP="00762DD6">
            <w:pPr>
              <w:tabs>
                <w:tab w:val="decimal" w:pos="1157"/>
              </w:tabs>
              <w:spacing w:before="20" w:after="40"/>
              <w:ind w:right="66"/>
              <w:rPr>
                <w:rFonts w:ascii="Arial" w:hAnsi="Arial" w:cs="Arial"/>
                <w:sz w:val="18"/>
                <w:szCs w:val="18"/>
              </w:rPr>
            </w:pPr>
            <w:r w:rsidRPr="00F9362D">
              <w:rPr>
                <w:rFonts w:ascii="Arial MT Pro" w:hAnsi="Arial MT Pro" w:cs="Arial"/>
                <w:sz w:val="18"/>
                <w:szCs w:val="18"/>
              </w:rPr>
              <w:t>142,000</w:t>
            </w:r>
          </w:p>
        </w:tc>
        <w:tc>
          <w:tcPr>
            <w:tcW w:w="1260" w:type="dxa"/>
            <w:gridSpan w:val="2"/>
            <w:tcBorders>
              <w:top w:val="double" w:sz="4" w:space="0" w:color="auto"/>
            </w:tcBorders>
            <w:shd w:val="clear" w:color="auto" w:fill="D9D9D9" w:themeFill="background1" w:themeFillShade="D9"/>
          </w:tcPr>
          <w:p w14:paraId="74A59B98"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top w:val="double" w:sz="4" w:space="0" w:color="auto"/>
            </w:tcBorders>
            <w:shd w:val="clear" w:color="auto" w:fill="D9D9D9" w:themeFill="background1" w:themeFillShade="D9"/>
          </w:tcPr>
          <w:p w14:paraId="104F0C02" w14:textId="77777777" w:rsidR="00CD558C" w:rsidRPr="00762DD6" w:rsidRDefault="00E362CB" w:rsidP="00423258">
            <w:pPr>
              <w:spacing w:before="20" w:after="40"/>
              <w:jc w:val="right"/>
              <w:rPr>
                <w:rFonts w:ascii="Arial" w:hAnsi="Arial" w:cs="Arial"/>
                <w:sz w:val="18"/>
                <w:szCs w:val="18"/>
              </w:rPr>
            </w:pPr>
            <w:r w:rsidRPr="00F9362D">
              <w:rPr>
                <w:rFonts w:ascii="Arial MT Pro" w:hAnsi="Arial MT Pro" w:cs="Arial"/>
                <w:sz w:val="18"/>
                <w:szCs w:val="18"/>
              </w:rPr>
              <w:t>21,000</w:t>
            </w:r>
          </w:p>
        </w:tc>
        <w:tc>
          <w:tcPr>
            <w:tcW w:w="1170" w:type="dxa"/>
            <w:gridSpan w:val="2"/>
            <w:tcBorders>
              <w:top w:val="double" w:sz="4" w:space="0" w:color="auto"/>
            </w:tcBorders>
            <w:shd w:val="clear" w:color="auto" w:fill="D9D9D9" w:themeFill="background1" w:themeFillShade="D9"/>
          </w:tcPr>
          <w:p w14:paraId="438C70E2" w14:textId="77777777" w:rsidR="00CD558C" w:rsidRPr="00762DD6" w:rsidRDefault="00E362CB" w:rsidP="00423258">
            <w:pPr>
              <w:spacing w:before="20" w:after="40"/>
              <w:jc w:val="right"/>
              <w:rPr>
                <w:rFonts w:ascii="Arial" w:hAnsi="Arial" w:cs="Arial"/>
                <w:sz w:val="18"/>
                <w:szCs w:val="18"/>
              </w:rPr>
            </w:pPr>
            <w:r w:rsidRPr="00F9362D">
              <w:rPr>
                <w:rFonts w:ascii="Arial MT Pro" w:hAnsi="Arial MT Pro" w:cs="Arial"/>
                <w:sz w:val="18"/>
                <w:szCs w:val="18"/>
              </w:rPr>
              <w:t>4,000</w:t>
            </w:r>
          </w:p>
        </w:tc>
        <w:tc>
          <w:tcPr>
            <w:tcW w:w="1350" w:type="dxa"/>
            <w:gridSpan w:val="2"/>
            <w:tcBorders>
              <w:top w:val="double" w:sz="4" w:space="0" w:color="auto"/>
              <w:right w:val="double" w:sz="4" w:space="0" w:color="auto"/>
            </w:tcBorders>
            <w:shd w:val="clear" w:color="auto" w:fill="D9D9D9" w:themeFill="background1" w:themeFillShade="D9"/>
          </w:tcPr>
          <w:p w14:paraId="7DD364DD" w14:textId="77777777" w:rsidR="00CD558C" w:rsidRPr="00F9362D" w:rsidRDefault="00E362CB" w:rsidP="00423258">
            <w:pPr>
              <w:spacing w:before="20" w:after="40"/>
              <w:jc w:val="right"/>
              <w:rPr>
                <w:rFonts w:ascii="Arial MT Pro" w:hAnsi="Arial MT Pro" w:cs="Arial"/>
                <w:sz w:val="18"/>
                <w:szCs w:val="18"/>
              </w:rPr>
            </w:pPr>
            <w:r w:rsidRPr="00F9362D">
              <w:rPr>
                <w:rFonts w:ascii="Arial MT Pro" w:hAnsi="Arial MT Pro" w:cs="Arial"/>
                <w:sz w:val="18"/>
                <w:szCs w:val="18"/>
              </w:rPr>
              <w:t>6,000</w:t>
            </w:r>
          </w:p>
        </w:tc>
      </w:tr>
      <w:tr w:rsidR="00D43412" w:rsidRPr="00187031" w14:paraId="6B09FEDE" w14:textId="77777777" w:rsidTr="00D43412">
        <w:trPr>
          <w:cantSplit/>
          <w:trHeight w:val="289"/>
        </w:trPr>
        <w:tc>
          <w:tcPr>
            <w:tcW w:w="936" w:type="dxa"/>
            <w:tcBorders>
              <w:left w:val="double" w:sz="4" w:space="0" w:color="auto"/>
              <w:bottom w:val="double" w:sz="4" w:space="0" w:color="auto"/>
              <w:right w:val="nil"/>
            </w:tcBorders>
            <w:shd w:val="clear" w:color="auto" w:fill="FFFFFF"/>
          </w:tcPr>
          <w:p w14:paraId="4D1620A7" w14:textId="77777777" w:rsidR="00CD558C" w:rsidRPr="00762DD6" w:rsidRDefault="00CD558C" w:rsidP="00B6163B">
            <w:pPr>
              <w:spacing w:before="20" w:after="40"/>
              <w:jc w:val="both"/>
              <w:rPr>
                <w:rFonts w:ascii="Arial" w:hAnsi="Arial" w:cs="Arial"/>
                <w:sz w:val="18"/>
                <w:szCs w:val="18"/>
              </w:rPr>
            </w:pPr>
            <w:r w:rsidRPr="00F9362D">
              <w:rPr>
                <w:rFonts w:ascii="Arial MT Pro" w:hAnsi="Arial MT Pro" w:cs="Arial"/>
                <w:sz w:val="18"/>
                <w:szCs w:val="18"/>
              </w:rPr>
              <w:t>May</w:t>
            </w:r>
          </w:p>
        </w:tc>
        <w:tc>
          <w:tcPr>
            <w:tcW w:w="339" w:type="dxa"/>
            <w:tcBorders>
              <w:left w:val="nil"/>
              <w:bottom w:val="double" w:sz="4" w:space="0" w:color="auto"/>
            </w:tcBorders>
            <w:shd w:val="clear" w:color="auto" w:fill="FFFFFF"/>
          </w:tcPr>
          <w:p w14:paraId="64EF92DD" w14:textId="77777777" w:rsidR="00CD558C" w:rsidRPr="00762DD6" w:rsidRDefault="00B6163B" w:rsidP="00B6163B">
            <w:pPr>
              <w:tabs>
                <w:tab w:val="decimal" w:pos="117"/>
              </w:tabs>
              <w:spacing w:before="20" w:after="40"/>
              <w:ind w:left="-99"/>
              <w:rPr>
                <w:rFonts w:ascii="Arial" w:hAnsi="Arial" w:cs="Arial"/>
                <w:sz w:val="18"/>
                <w:szCs w:val="18"/>
              </w:rPr>
            </w:pPr>
            <w:r w:rsidRPr="00F9362D">
              <w:rPr>
                <w:rFonts w:ascii="Arial MT Pro" w:hAnsi="Arial MT Pro" w:cs="Arial"/>
                <w:sz w:val="18"/>
                <w:szCs w:val="18"/>
              </w:rPr>
              <w:t>26</w:t>
            </w:r>
          </w:p>
        </w:tc>
        <w:tc>
          <w:tcPr>
            <w:tcW w:w="1344" w:type="dxa"/>
            <w:tcBorders>
              <w:bottom w:val="double" w:sz="4" w:space="0" w:color="auto"/>
            </w:tcBorders>
            <w:shd w:val="clear" w:color="auto" w:fill="FFFFFF"/>
          </w:tcPr>
          <w:p w14:paraId="55E20D36" w14:textId="77777777" w:rsidR="00CD558C" w:rsidRPr="00762DD6" w:rsidRDefault="00CD558C" w:rsidP="0019721B">
            <w:pPr>
              <w:tabs>
                <w:tab w:val="decimal" w:pos="1057"/>
              </w:tabs>
              <w:spacing w:before="20" w:after="40"/>
              <w:ind w:right="-75"/>
              <w:rPr>
                <w:rFonts w:ascii="Arial" w:hAnsi="Arial" w:cs="Arial"/>
                <w:sz w:val="18"/>
                <w:szCs w:val="18"/>
              </w:rPr>
            </w:pPr>
            <w:r w:rsidRPr="00F9362D">
              <w:rPr>
                <w:rFonts w:ascii="Arial MT Pro" w:hAnsi="Arial MT Pro" w:cs="Arial"/>
                <w:sz w:val="18"/>
                <w:szCs w:val="18"/>
              </w:rPr>
              <w:t>(7,000)</w:t>
            </w:r>
          </w:p>
        </w:tc>
        <w:tc>
          <w:tcPr>
            <w:tcW w:w="1350" w:type="dxa"/>
            <w:gridSpan w:val="2"/>
            <w:tcBorders>
              <w:bottom w:val="double" w:sz="4" w:space="0" w:color="auto"/>
            </w:tcBorders>
            <w:shd w:val="clear" w:color="auto" w:fill="FFFFFF"/>
          </w:tcPr>
          <w:p w14:paraId="5C21C428" w14:textId="77777777" w:rsidR="00CD558C" w:rsidRPr="00762DD6" w:rsidRDefault="00CD558C" w:rsidP="0019721B">
            <w:pPr>
              <w:tabs>
                <w:tab w:val="decimal" w:pos="1062"/>
              </w:tabs>
              <w:spacing w:before="20" w:after="40"/>
              <w:ind w:right="-75"/>
              <w:rPr>
                <w:rFonts w:ascii="Arial" w:hAnsi="Arial" w:cs="Arial"/>
                <w:sz w:val="18"/>
                <w:szCs w:val="18"/>
              </w:rPr>
            </w:pPr>
          </w:p>
        </w:tc>
        <w:tc>
          <w:tcPr>
            <w:tcW w:w="1170" w:type="dxa"/>
            <w:gridSpan w:val="2"/>
            <w:tcBorders>
              <w:bottom w:val="double" w:sz="4" w:space="0" w:color="auto"/>
            </w:tcBorders>
            <w:shd w:val="clear" w:color="auto" w:fill="FFFFFF"/>
          </w:tcPr>
          <w:p w14:paraId="166F0FD2" w14:textId="77777777" w:rsidR="00CD558C" w:rsidRPr="00762DD6" w:rsidRDefault="00CD558C" w:rsidP="0019721B">
            <w:pPr>
              <w:tabs>
                <w:tab w:val="decimal" w:pos="882"/>
              </w:tabs>
              <w:spacing w:before="20" w:after="40"/>
              <w:ind w:right="-75"/>
              <w:rPr>
                <w:rFonts w:ascii="Arial" w:hAnsi="Arial" w:cs="Arial"/>
                <w:sz w:val="18"/>
                <w:szCs w:val="18"/>
              </w:rPr>
            </w:pPr>
          </w:p>
        </w:tc>
        <w:tc>
          <w:tcPr>
            <w:tcW w:w="1173" w:type="dxa"/>
            <w:gridSpan w:val="2"/>
            <w:tcBorders>
              <w:bottom w:val="double" w:sz="4" w:space="0" w:color="auto"/>
            </w:tcBorders>
            <w:shd w:val="clear" w:color="auto" w:fill="FFFFFF"/>
          </w:tcPr>
          <w:p w14:paraId="3DBEA43C" w14:textId="77777777" w:rsidR="00CD558C" w:rsidRPr="00762DD6" w:rsidRDefault="00CD558C" w:rsidP="0019721B">
            <w:pPr>
              <w:tabs>
                <w:tab w:val="decimal" w:pos="992"/>
              </w:tabs>
              <w:spacing w:before="20" w:after="40"/>
              <w:ind w:right="-75"/>
              <w:rPr>
                <w:rFonts w:ascii="Arial" w:hAnsi="Arial" w:cs="Arial"/>
                <w:sz w:val="18"/>
                <w:szCs w:val="18"/>
              </w:rPr>
            </w:pPr>
          </w:p>
        </w:tc>
        <w:tc>
          <w:tcPr>
            <w:tcW w:w="1716" w:type="dxa"/>
            <w:gridSpan w:val="2"/>
            <w:tcBorders>
              <w:bottom w:val="double" w:sz="4" w:space="0" w:color="auto"/>
            </w:tcBorders>
            <w:shd w:val="clear" w:color="auto" w:fill="FFFFFF"/>
          </w:tcPr>
          <w:p w14:paraId="55AF6D6F" w14:textId="77777777" w:rsidR="00CD558C" w:rsidRPr="00762DD6" w:rsidRDefault="00CD558C" w:rsidP="00762DD6">
            <w:pPr>
              <w:tabs>
                <w:tab w:val="decimal" w:pos="1135"/>
              </w:tabs>
              <w:spacing w:before="20" w:after="40"/>
              <w:ind w:right="-75"/>
              <w:rPr>
                <w:rFonts w:ascii="Arial" w:hAnsi="Arial" w:cs="Arial"/>
                <w:sz w:val="18"/>
                <w:szCs w:val="18"/>
              </w:rPr>
            </w:pPr>
          </w:p>
        </w:tc>
        <w:tc>
          <w:tcPr>
            <w:tcW w:w="1260" w:type="dxa"/>
            <w:gridSpan w:val="2"/>
            <w:tcBorders>
              <w:bottom w:val="double" w:sz="4" w:space="0" w:color="auto"/>
            </w:tcBorders>
            <w:shd w:val="clear" w:color="auto" w:fill="FFFFFF"/>
          </w:tcPr>
          <w:p w14:paraId="46061AC8" w14:textId="77777777" w:rsidR="00CD558C" w:rsidRPr="00762DD6" w:rsidRDefault="00CD558C" w:rsidP="00762DD6">
            <w:pPr>
              <w:tabs>
                <w:tab w:val="decimal" w:pos="1157"/>
              </w:tabs>
              <w:spacing w:before="20" w:after="40"/>
              <w:ind w:right="66"/>
              <w:rPr>
                <w:rFonts w:ascii="Arial" w:hAnsi="Arial" w:cs="Arial"/>
                <w:sz w:val="18"/>
                <w:szCs w:val="18"/>
              </w:rPr>
            </w:pPr>
          </w:p>
        </w:tc>
        <w:tc>
          <w:tcPr>
            <w:tcW w:w="1260" w:type="dxa"/>
            <w:gridSpan w:val="2"/>
            <w:tcBorders>
              <w:bottom w:val="double" w:sz="4" w:space="0" w:color="auto"/>
            </w:tcBorders>
            <w:shd w:val="clear" w:color="auto" w:fill="FFFFFF"/>
          </w:tcPr>
          <w:p w14:paraId="733E543A" w14:textId="77777777" w:rsidR="00CD558C" w:rsidRPr="00762DD6" w:rsidRDefault="00CD558C" w:rsidP="00423258">
            <w:pPr>
              <w:spacing w:before="20" w:after="40"/>
              <w:jc w:val="right"/>
              <w:rPr>
                <w:rFonts w:ascii="Arial" w:hAnsi="Arial" w:cs="Arial"/>
                <w:sz w:val="18"/>
                <w:szCs w:val="18"/>
              </w:rPr>
            </w:pPr>
            <w:r w:rsidRPr="00F9362D">
              <w:rPr>
                <w:rFonts w:ascii="Arial MT Pro" w:hAnsi="Arial MT Pro" w:cs="Arial"/>
                <w:sz w:val="18"/>
                <w:szCs w:val="18"/>
              </w:rPr>
              <w:t>7,000</w:t>
            </w:r>
          </w:p>
        </w:tc>
        <w:tc>
          <w:tcPr>
            <w:tcW w:w="1170" w:type="dxa"/>
            <w:gridSpan w:val="2"/>
            <w:tcBorders>
              <w:bottom w:val="double" w:sz="4" w:space="0" w:color="auto"/>
            </w:tcBorders>
            <w:shd w:val="clear" w:color="auto" w:fill="FFFFFF"/>
          </w:tcPr>
          <w:p w14:paraId="393232A7" w14:textId="77777777" w:rsidR="00CD558C" w:rsidRPr="00762DD6" w:rsidRDefault="00CD558C" w:rsidP="00423258">
            <w:pPr>
              <w:spacing w:before="20" w:after="40"/>
              <w:jc w:val="right"/>
              <w:rPr>
                <w:rFonts w:ascii="Arial" w:hAnsi="Arial" w:cs="Arial"/>
                <w:sz w:val="18"/>
                <w:szCs w:val="18"/>
              </w:rPr>
            </w:pPr>
          </w:p>
        </w:tc>
        <w:tc>
          <w:tcPr>
            <w:tcW w:w="1170" w:type="dxa"/>
            <w:gridSpan w:val="2"/>
            <w:tcBorders>
              <w:bottom w:val="double" w:sz="4" w:space="0" w:color="auto"/>
            </w:tcBorders>
            <w:shd w:val="clear" w:color="auto" w:fill="FFFFFF"/>
          </w:tcPr>
          <w:p w14:paraId="55CDF4A0" w14:textId="77777777" w:rsidR="00CD558C" w:rsidRPr="00762DD6" w:rsidRDefault="00CD558C" w:rsidP="00423258">
            <w:pPr>
              <w:spacing w:before="20" w:after="40"/>
              <w:jc w:val="right"/>
              <w:rPr>
                <w:rFonts w:ascii="Arial" w:hAnsi="Arial" w:cs="Arial"/>
                <w:sz w:val="18"/>
                <w:szCs w:val="18"/>
              </w:rPr>
            </w:pPr>
          </w:p>
        </w:tc>
        <w:tc>
          <w:tcPr>
            <w:tcW w:w="1350" w:type="dxa"/>
            <w:gridSpan w:val="2"/>
            <w:tcBorders>
              <w:bottom w:val="double" w:sz="4" w:space="0" w:color="auto"/>
              <w:right w:val="double" w:sz="4" w:space="0" w:color="auto"/>
            </w:tcBorders>
            <w:shd w:val="clear" w:color="auto" w:fill="FFFFFF"/>
          </w:tcPr>
          <w:p w14:paraId="592E94A9" w14:textId="77777777" w:rsidR="00CD558C" w:rsidRPr="00F9362D" w:rsidRDefault="00CD558C" w:rsidP="00423258">
            <w:pPr>
              <w:spacing w:before="20" w:after="40"/>
              <w:jc w:val="right"/>
              <w:rPr>
                <w:rFonts w:ascii="Arial MT Pro" w:hAnsi="Arial MT Pro" w:cs="Arial"/>
                <w:sz w:val="18"/>
                <w:szCs w:val="18"/>
              </w:rPr>
            </w:pPr>
          </w:p>
        </w:tc>
      </w:tr>
      <w:tr w:rsidR="00D43412" w:rsidRPr="00187031" w14:paraId="783F7D6C" w14:textId="77777777" w:rsidTr="00D43412">
        <w:trPr>
          <w:cantSplit/>
          <w:trHeight w:val="289"/>
        </w:trPr>
        <w:tc>
          <w:tcPr>
            <w:tcW w:w="936" w:type="dxa"/>
            <w:tcBorders>
              <w:top w:val="double" w:sz="4" w:space="0" w:color="auto"/>
              <w:left w:val="double" w:sz="4" w:space="0" w:color="auto"/>
              <w:bottom w:val="single" w:sz="4" w:space="0" w:color="auto"/>
              <w:right w:val="nil"/>
            </w:tcBorders>
            <w:shd w:val="clear" w:color="auto" w:fill="D9D9D9" w:themeFill="background1" w:themeFillShade="D9"/>
          </w:tcPr>
          <w:p w14:paraId="798384EE" w14:textId="77777777" w:rsidR="00CD558C" w:rsidRPr="00762DD6" w:rsidRDefault="00962369" w:rsidP="0019721B">
            <w:pPr>
              <w:spacing w:before="20" w:after="40"/>
              <w:jc w:val="both"/>
              <w:rPr>
                <w:rFonts w:ascii="Arial" w:hAnsi="Arial" w:cs="Arial"/>
                <w:sz w:val="18"/>
                <w:szCs w:val="18"/>
              </w:rPr>
            </w:pPr>
            <w:r w:rsidRPr="00F9362D">
              <w:rPr>
                <w:rFonts w:ascii="Arial MT Pro" w:hAnsi="Arial MT Pro" w:cs="Arial"/>
                <w:sz w:val="18"/>
                <w:szCs w:val="18"/>
              </w:rPr>
              <w:t>Bal.</w:t>
            </w:r>
          </w:p>
        </w:tc>
        <w:tc>
          <w:tcPr>
            <w:tcW w:w="339" w:type="dxa"/>
            <w:tcBorders>
              <w:top w:val="double" w:sz="4" w:space="0" w:color="auto"/>
              <w:left w:val="nil"/>
              <w:bottom w:val="single" w:sz="4" w:space="0" w:color="auto"/>
            </w:tcBorders>
            <w:shd w:val="clear" w:color="auto" w:fill="D9D9D9" w:themeFill="background1" w:themeFillShade="D9"/>
          </w:tcPr>
          <w:p w14:paraId="458F8915" w14:textId="77777777" w:rsidR="00CD558C" w:rsidRPr="00762DD6" w:rsidRDefault="00CD558C" w:rsidP="0019721B">
            <w:pPr>
              <w:tabs>
                <w:tab w:val="decimal" w:pos="335"/>
              </w:tabs>
              <w:spacing w:before="20" w:after="40"/>
              <w:rPr>
                <w:rFonts w:ascii="Arial" w:hAnsi="Arial" w:cs="Arial"/>
                <w:sz w:val="18"/>
                <w:szCs w:val="18"/>
              </w:rPr>
            </w:pPr>
          </w:p>
        </w:tc>
        <w:tc>
          <w:tcPr>
            <w:tcW w:w="1344" w:type="dxa"/>
            <w:tcBorders>
              <w:top w:val="double" w:sz="4" w:space="0" w:color="auto"/>
              <w:bottom w:val="single" w:sz="4" w:space="0" w:color="auto"/>
            </w:tcBorders>
            <w:shd w:val="clear" w:color="auto" w:fill="D9D9D9" w:themeFill="background1" w:themeFillShade="D9"/>
          </w:tcPr>
          <w:p w14:paraId="2E8AD6C0" w14:textId="77777777" w:rsidR="00CD558C" w:rsidRPr="00762DD6" w:rsidRDefault="00E03A0A" w:rsidP="0019721B">
            <w:pPr>
              <w:tabs>
                <w:tab w:val="decimal" w:pos="1057"/>
              </w:tabs>
              <w:spacing w:before="20" w:after="40"/>
              <w:ind w:right="-75"/>
              <w:rPr>
                <w:rFonts w:ascii="Arial" w:hAnsi="Arial" w:cs="Arial"/>
                <w:sz w:val="18"/>
                <w:szCs w:val="18"/>
                <w:u w:val="double"/>
              </w:rPr>
            </w:pPr>
            <w:r w:rsidRPr="00F9362D">
              <w:rPr>
                <w:rFonts w:ascii="Arial MT Pro" w:hAnsi="Arial MT Pro" w:cs="Arial"/>
                <w:sz w:val="18"/>
                <w:szCs w:val="18"/>
                <w:u w:val="double"/>
              </w:rPr>
              <w:t xml:space="preserve">  </w:t>
            </w:r>
            <w:r w:rsidR="00CD558C" w:rsidRPr="00F9362D">
              <w:rPr>
                <w:rFonts w:ascii="Arial MT Pro" w:hAnsi="Arial MT Pro" w:cs="Arial"/>
                <w:sz w:val="18"/>
                <w:szCs w:val="18"/>
                <w:u w:val="double"/>
              </w:rPr>
              <w:t>7,000</w:t>
            </w:r>
          </w:p>
        </w:tc>
        <w:tc>
          <w:tcPr>
            <w:tcW w:w="1350" w:type="dxa"/>
            <w:gridSpan w:val="2"/>
            <w:tcBorders>
              <w:top w:val="double" w:sz="4" w:space="0" w:color="auto"/>
              <w:bottom w:val="single" w:sz="4" w:space="0" w:color="auto"/>
            </w:tcBorders>
            <w:shd w:val="clear" w:color="auto" w:fill="D9D9D9" w:themeFill="background1" w:themeFillShade="D9"/>
          </w:tcPr>
          <w:p w14:paraId="1F5D61B6" w14:textId="77777777" w:rsidR="00CD558C" w:rsidRPr="00762DD6" w:rsidRDefault="00CD558C" w:rsidP="0019721B">
            <w:pPr>
              <w:tabs>
                <w:tab w:val="decimal" w:pos="1062"/>
              </w:tabs>
              <w:spacing w:before="20" w:after="40"/>
              <w:ind w:right="-75"/>
              <w:rPr>
                <w:rFonts w:ascii="Arial" w:hAnsi="Arial" w:cs="Arial"/>
                <w:sz w:val="18"/>
                <w:szCs w:val="18"/>
                <w:u w:val="double"/>
              </w:rPr>
            </w:pPr>
            <w:r w:rsidRPr="00F9362D">
              <w:rPr>
                <w:rFonts w:ascii="Arial MT Pro" w:hAnsi="Arial MT Pro" w:cs="Arial"/>
                <w:sz w:val="18"/>
                <w:szCs w:val="18"/>
                <w:u w:val="double"/>
              </w:rPr>
              <w:t>38,000</w:t>
            </w:r>
          </w:p>
        </w:tc>
        <w:tc>
          <w:tcPr>
            <w:tcW w:w="1170" w:type="dxa"/>
            <w:gridSpan w:val="2"/>
            <w:tcBorders>
              <w:top w:val="double" w:sz="4" w:space="0" w:color="auto"/>
              <w:bottom w:val="single" w:sz="4" w:space="0" w:color="auto"/>
            </w:tcBorders>
            <w:shd w:val="clear" w:color="auto" w:fill="D9D9D9" w:themeFill="background1" w:themeFillShade="D9"/>
          </w:tcPr>
          <w:p w14:paraId="5C7A546A" w14:textId="77777777" w:rsidR="00CD558C" w:rsidRPr="00762DD6" w:rsidRDefault="00CD558C" w:rsidP="0019721B">
            <w:pPr>
              <w:tabs>
                <w:tab w:val="decimal" w:pos="882"/>
              </w:tabs>
              <w:spacing w:before="20" w:after="40"/>
              <w:ind w:right="-75"/>
              <w:rPr>
                <w:rFonts w:ascii="Arial" w:hAnsi="Arial" w:cs="Arial"/>
                <w:sz w:val="18"/>
                <w:szCs w:val="18"/>
                <w:u w:val="double"/>
              </w:rPr>
            </w:pPr>
            <w:r w:rsidRPr="00F9362D">
              <w:rPr>
                <w:rFonts w:ascii="Arial MT Pro" w:hAnsi="Arial MT Pro" w:cs="Arial"/>
                <w:sz w:val="18"/>
                <w:szCs w:val="18"/>
                <w:u w:val="double"/>
              </w:rPr>
              <w:t>2,000</w:t>
            </w:r>
          </w:p>
        </w:tc>
        <w:tc>
          <w:tcPr>
            <w:tcW w:w="1173" w:type="dxa"/>
            <w:gridSpan w:val="2"/>
            <w:tcBorders>
              <w:top w:val="double" w:sz="4" w:space="0" w:color="auto"/>
              <w:bottom w:val="single" w:sz="4" w:space="0" w:color="auto"/>
            </w:tcBorders>
            <w:shd w:val="clear" w:color="auto" w:fill="D9D9D9" w:themeFill="background1" w:themeFillShade="D9"/>
          </w:tcPr>
          <w:p w14:paraId="5C05436B" w14:textId="77777777" w:rsidR="00CD558C" w:rsidRPr="00762DD6" w:rsidRDefault="00CD558C" w:rsidP="0019721B">
            <w:pPr>
              <w:tabs>
                <w:tab w:val="decimal" w:pos="992"/>
              </w:tabs>
              <w:spacing w:before="20" w:after="40"/>
              <w:ind w:right="-75"/>
              <w:rPr>
                <w:rFonts w:ascii="Arial" w:hAnsi="Arial" w:cs="Arial"/>
                <w:sz w:val="18"/>
                <w:szCs w:val="18"/>
                <w:u w:val="double"/>
              </w:rPr>
            </w:pPr>
            <w:r w:rsidRPr="00F9362D">
              <w:rPr>
                <w:rFonts w:ascii="Arial MT Pro" w:hAnsi="Arial MT Pro" w:cs="Arial"/>
                <w:sz w:val="18"/>
                <w:szCs w:val="18"/>
                <w:u w:val="double"/>
              </w:rPr>
              <w:t>102,000</w:t>
            </w:r>
          </w:p>
        </w:tc>
        <w:tc>
          <w:tcPr>
            <w:tcW w:w="1716" w:type="dxa"/>
            <w:gridSpan w:val="2"/>
            <w:tcBorders>
              <w:top w:val="double" w:sz="4" w:space="0" w:color="auto"/>
              <w:bottom w:val="single" w:sz="4" w:space="0" w:color="auto"/>
            </w:tcBorders>
            <w:shd w:val="clear" w:color="auto" w:fill="D9D9D9" w:themeFill="background1" w:themeFillShade="D9"/>
          </w:tcPr>
          <w:p w14:paraId="50F842B3" w14:textId="77777777" w:rsidR="00CD558C" w:rsidRPr="00762DD6" w:rsidRDefault="00CD558C" w:rsidP="00762DD6">
            <w:pPr>
              <w:tabs>
                <w:tab w:val="decimal" w:pos="1135"/>
              </w:tabs>
              <w:spacing w:before="20" w:after="40"/>
              <w:ind w:right="-75"/>
              <w:rPr>
                <w:rFonts w:ascii="Arial" w:hAnsi="Arial" w:cs="Arial"/>
                <w:sz w:val="18"/>
                <w:szCs w:val="18"/>
                <w:u w:val="double"/>
              </w:rPr>
            </w:pPr>
            <w:r w:rsidRPr="00F9362D">
              <w:rPr>
                <w:rFonts w:ascii="Arial MT Pro" w:hAnsi="Arial MT Pro" w:cs="Arial"/>
                <w:sz w:val="18"/>
                <w:szCs w:val="18"/>
                <w:u w:val="double"/>
              </w:rPr>
              <w:t>3,000</w:t>
            </w:r>
          </w:p>
        </w:tc>
        <w:tc>
          <w:tcPr>
            <w:tcW w:w="1260" w:type="dxa"/>
            <w:gridSpan w:val="2"/>
            <w:tcBorders>
              <w:top w:val="double" w:sz="4" w:space="0" w:color="auto"/>
              <w:bottom w:val="single" w:sz="4" w:space="0" w:color="auto"/>
            </w:tcBorders>
            <w:shd w:val="clear" w:color="auto" w:fill="D9D9D9" w:themeFill="background1" w:themeFillShade="D9"/>
          </w:tcPr>
          <w:p w14:paraId="5F23BD45" w14:textId="77777777" w:rsidR="00CD558C" w:rsidRPr="00762DD6" w:rsidRDefault="00CD558C" w:rsidP="00762DD6">
            <w:pPr>
              <w:tabs>
                <w:tab w:val="decimal" w:pos="1157"/>
              </w:tabs>
              <w:spacing w:before="20" w:after="40"/>
              <w:ind w:right="66"/>
              <w:rPr>
                <w:rFonts w:ascii="Arial" w:hAnsi="Arial" w:cs="Arial"/>
                <w:sz w:val="18"/>
                <w:szCs w:val="18"/>
                <w:u w:val="double"/>
              </w:rPr>
            </w:pPr>
            <w:r w:rsidRPr="00F9362D">
              <w:rPr>
                <w:rFonts w:ascii="Arial MT Pro" w:hAnsi="Arial MT Pro" w:cs="Arial"/>
                <w:sz w:val="18"/>
                <w:szCs w:val="18"/>
                <w:u w:val="double"/>
              </w:rPr>
              <w:t>142,000</w:t>
            </w:r>
          </w:p>
        </w:tc>
        <w:tc>
          <w:tcPr>
            <w:tcW w:w="1260" w:type="dxa"/>
            <w:gridSpan w:val="2"/>
            <w:tcBorders>
              <w:top w:val="double" w:sz="4" w:space="0" w:color="auto"/>
              <w:bottom w:val="single" w:sz="4" w:space="0" w:color="auto"/>
            </w:tcBorders>
            <w:shd w:val="clear" w:color="auto" w:fill="D9D9D9" w:themeFill="background1" w:themeFillShade="D9"/>
          </w:tcPr>
          <w:p w14:paraId="7920DDA6" w14:textId="77777777" w:rsidR="00CD558C" w:rsidRPr="00762DD6" w:rsidRDefault="00E362CB" w:rsidP="00423258">
            <w:pPr>
              <w:spacing w:before="20" w:after="40"/>
              <w:jc w:val="right"/>
              <w:rPr>
                <w:rFonts w:ascii="Arial" w:hAnsi="Arial" w:cs="Arial"/>
                <w:sz w:val="18"/>
                <w:szCs w:val="18"/>
                <w:u w:val="double"/>
              </w:rPr>
            </w:pPr>
            <w:r w:rsidRPr="00F9362D">
              <w:rPr>
                <w:rFonts w:ascii="Arial MT Pro" w:hAnsi="Arial MT Pro" w:cs="Arial"/>
                <w:sz w:val="18"/>
                <w:szCs w:val="18"/>
                <w:u w:val="double"/>
              </w:rPr>
              <w:t>7,000</w:t>
            </w:r>
          </w:p>
        </w:tc>
        <w:tc>
          <w:tcPr>
            <w:tcW w:w="1170" w:type="dxa"/>
            <w:gridSpan w:val="2"/>
            <w:tcBorders>
              <w:top w:val="double" w:sz="4" w:space="0" w:color="auto"/>
              <w:bottom w:val="single" w:sz="4" w:space="0" w:color="auto"/>
            </w:tcBorders>
            <w:shd w:val="clear" w:color="auto" w:fill="D9D9D9" w:themeFill="background1" w:themeFillShade="D9"/>
          </w:tcPr>
          <w:p w14:paraId="7CE4247C" w14:textId="77777777" w:rsidR="00CD558C" w:rsidRPr="00762DD6" w:rsidRDefault="00E362CB" w:rsidP="00423258">
            <w:pPr>
              <w:spacing w:before="20" w:after="40"/>
              <w:jc w:val="right"/>
              <w:rPr>
                <w:rFonts w:ascii="Arial" w:hAnsi="Arial" w:cs="Arial"/>
                <w:sz w:val="18"/>
                <w:szCs w:val="18"/>
                <w:u w:val="double"/>
              </w:rPr>
            </w:pPr>
            <w:r w:rsidRPr="00F9362D">
              <w:rPr>
                <w:rFonts w:ascii="Arial MT Pro" w:hAnsi="Arial MT Pro" w:cs="Arial"/>
                <w:sz w:val="18"/>
                <w:szCs w:val="18"/>
                <w:u w:val="double"/>
              </w:rPr>
              <w:t>21,000</w:t>
            </w:r>
          </w:p>
        </w:tc>
        <w:tc>
          <w:tcPr>
            <w:tcW w:w="1170" w:type="dxa"/>
            <w:gridSpan w:val="2"/>
            <w:tcBorders>
              <w:top w:val="double" w:sz="4" w:space="0" w:color="auto"/>
              <w:bottom w:val="single" w:sz="4" w:space="0" w:color="auto"/>
            </w:tcBorders>
            <w:shd w:val="clear" w:color="auto" w:fill="D9D9D9" w:themeFill="background1" w:themeFillShade="D9"/>
          </w:tcPr>
          <w:p w14:paraId="57589A90" w14:textId="77777777" w:rsidR="00CD558C" w:rsidRPr="00762DD6" w:rsidRDefault="00E362CB" w:rsidP="00423258">
            <w:pPr>
              <w:spacing w:before="20" w:after="40"/>
              <w:jc w:val="right"/>
              <w:rPr>
                <w:rFonts w:ascii="Arial" w:hAnsi="Arial" w:cs="Arial"/>
                <w:sz w:val="18"/>
                <w:szCs w:val="18"/>
                <w:u w:val="double"/>
              </w:rPr>
            </w:pPr>
            <w:r w:rsidRPr="00F9362D">
              <w:rPr>
                <w:rFonts w:ascii="Arial MT Pro" w:hAnsi="Arial MT Pro" w:cs="Arial"/>
                <w:sz w:val="18"/>
                <w:szCs w:val="18"/>
                <w:u w:val="double"/>
              </w:rPr>
              <w:t>4,000</w:t>
            </w:r>
          </w:p>
        </w:tc>
        <w:tc>
          <w:tcPr>
            <w:tcW w:w="1350" w:type="dxa"/>
            <w:gridSpan w:val="2"/>
            <w:tcBorders>
              <w:top w:val="double" w:sz="4" w:space="0" w:color="auto"/>
              <w:bottom w:val="single" w:sz="4" w:space="0" w:color="auto"/>
              <w:right w:val="double" w:sz="4" w:space="0" w:color="auto"/>
            </w:tcBorders>
            <w:shd w:val="clear" w:color="auto" w:fill="D9D9D9" w:themeFill="background1" w:themeFillShade="D9"/>
          </w:tcPr>
          <w:p w14:paraId="7D2E6757" w14:textId="77777777" w:rsidR="00CD558C" w:rsidRPr="00F9362D" w:rsidRDefault="00E362CB" w:rsidP="00423258">
            <w:pPr>
              <w:spacing w:before="20" w:after="40"/>
              <w:jc w:val="right"/>
              <w:rPr>
                <w:rFonts w:ascii="Arial MT Pro" w:hAnsi="Arial MT Pro" w:cs="Arial"/>
                <w:sz w:val="18"/>
                <w:szCs w:val="18"/>
                <w:u w:val="double"/>
              </w:rPr>
            </w:pPr>
            <w:r w:rsidRPr="00F9362D">
              <w:rPr>
                <w:rFonts w:ascii="Arial MT Pro" w:hAnsi="Arial MT Pro" w:cs="Arial"/>
                <w:sz w:val="18"/>
                <w:szCs w:val="18"/>
                <w:u w:val="double"/>
              </w:rPr>
              <w:t>6,000</w:t>
            </w:r>
          </w:p>
        </w:tc>
      </w:tr>
    </w:tbl>
    <w:p w14:paraId="7E384F67" w14:textId="77777777" w:rsidR="00390093" w:rsidRDefault="00E362CB" w:rsidP="00390093">
      <w:pPr>
        <w:shd w:val="clear" w:color="auto" w:fill="FFFFFF"/>
        <w:tabs>
          <w:tab w:val="center" w:pos="4565"/>
          <w:tab w:val="center" w:pos="9130"/>
        </w:tabs>
        <w:spacing w:before="360"/>
        <w:sectPr w:rsidR="00390093" w:rsidSect="00762DD6">
          <w:headerReference w:type="default" r:id="rId43"/>
          <w:footerReference w:type="default" r:id="rId44"/>
          <w:pgSz w:w="15841" w:h="12241" w:orient="landscape" w:code="1"/>
          <w:pgMar w:top="1138" w:right="1440" w:bottom="1699" w:left="864" w:header="720" w:footer="720" w:gutter="0"/>
          <w:cols w:space="720"/>
          <w:docGrid w:linePitch="150"/>
        </w:sectPr>
      </w:pPr>
      <w:r w:rsidRPr="00F9362D">
        <w:rPr>
          <w:rFonts w:ascii="Arial MT Pro" w:hAnsi="Arial MT Pro" w:cs="Arial"/>
          <w:sz w:val="18"/>
          <w:szCs w:val="18"/>
        </w:rPr>
        <w:t xml:space="preserve">                                                    </w:t>
      </w:r>
      <w:r w:rsidR="000008E0" w:rsidRPr="00F9362D">
        <w:rPr>
          <w:rFonts w:ascii="Arial MT Pro" w:hAnsi="Arial MT Pro" w:cs="Arial"/>
          <w:sz w:val="18"/>
          <w:szCs w:val="18"/>
        </w:rPr>
        <w:t xml:space="preserve">                </w:t>
      </w:r>
      <w:r w:rsidRPr="00F9362D">
        <w:rPr>
          <w:rFonts w:ascii="Arial MT Pro" w:hAnsi="Arial MT Pro" w:cs="Arial"/>
          <w:sz w:val="18"/>
          <w:szCs w:val="18"/>
        </w:rPr>
        <w:t xml:space="preserve">  </w:t>
      </w:r>
      <w:r w:rsidR="00390093" w:rsidRPr="00F9362D">
        <w:rPr>
          <w:rFonts w:ascii="Arial MT Pro" w:hAnsi="Arial MT Pro" w:cs="Arial"/>
          <w:sz w:val="18"/>
          <w:szCs w:val="18"/>
        </w:rPr>
        <w:t>149,000</w:t>
      </w:r>
      <w:r w:rsidR="00390093" w:rsidRPr="00F9362D">
        <w:rPr>
          <w:rFonts w:ascii="Arial MT Pro" w:hAnsi="Arial MT Pro" w:cs="Arial"/>
          <w:sz w:val="18"/>
          <w:szCs w:val="18"/>
        </w:rPr>
        <w:tab/>
      </w:r>
      <w:r w:rsidRPr="00F9362D">
        <w:rPr>
          <w:rFonts w:ascii="Arial MT Pro" w:hAnsi="Arial MT Pro" w:cs="Arial"/>
          <w:sz w:val="18"/>
          <w:szCs w:val="18"/>
        </w:rPr>
        <w:t xml:space="preserve">                                                                                          </w:t>
      </w:r>
      <w:r w:rsidR="000008E0" w:rsidRPr="00F9362D">
        <w:rPr>
          <w:rFonts w:ascii="Arial MT Pro" w:hAnsi="Arial MT Pro" w:cs="Arial"/>
          <w:sz w:val="18"/>
          <w:szCs w:val="18"/>
        </w:rPr>
        <w:tab/>
        <w:t xml:space="preserve">              </w:t>
      </w:r>
      <w:r w:rsidRPr="00F9362D">
        <w:rPr>
          <w:rFonts w:ascii="Arial MT Pro" w:hAnsi="Arial MT Pro" w:cs="Arial"/>
          <w:sz w:val="18"/>
          <w:szCs w:val="18"/>
        </w:rPr>
        <w:t xml:space="preserve">    </w:t>
      </w:r>
      <w:r w:rsidR="00390093" w:rsidRPr="00F9362D">
        <w:rPr>
          <w:rFonts w:ascii="Arial MT Pro" w:hAnsi="Arial MT Pro" w:cs="Arial"/>
          <w:sz w:val="18"/>
          <w:szCs w:val="18"/>
        </w:rPr>
        <w:t>149,000</w:t>
      </w:r>
    </w:p>
    <w:p w14:paraId="514B14C2" w14:textId="3002D5E8" w:rsidR="00390093" w:rsidRPr="00F9362D" w:rsidRDefault="00390093" w:rsidP="008237A1">
      <w:pPr>
        <w:pStyle w:val="ph3full"/>
        <w:shd w:val="clear" w:color="auto" w:fill="FFFFFF"/>
        <w:tabs>
          <w:tab w:val="right" w:pos="8855"/>
        </w:tabs>
        <w:spacing w:before="0"/>
        <w:ind w:right="473"/>
        <w:outlineLvl w:val="0"/>
        <w:rPr>
          <w:rFonts w:ascii="Arial MT Pro" w:hAnsi="Arial MT Pro"/>
          <w:color w:val="auto"/>
        </w:rPr>
      </w:pPr>
      <w:r w:rsidRPr="00F9362D">
        <w:rPr>
          <w:rFonts w:ascii="Arial MT Pro" w:hAnsi="Arial MT Pro"/>
          <w:color w:val="auto"/>
        </w:rPr>
        <w:lastRenderedPageBreak/>
        <w:t xml:space="preserve">(continued)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1-7B</w:t>
      </w:r>
    </w:p>
    <w:p w14:paraId="48683782" w14:textId="77D4FEBE" w:rsidR="00390093" w:rsidRDefault="00390093" w:rsidP="005B3B09">
      <w:pPr>
        <w:pStyle w:val="ph5reqns"/>
        <w:shd w:val="clear" w:color="auto" w:fill="FFFFFF"/>
        <w:tabs>
          <w:tab w:val="right" w:pos="8855"/>
        </w:tabs>
        <w:spacing w:after="120"/>
        <w:rPr>
          <w:color w:val="auto"/>
        </w:rPr>
      </w:pPr>
      <w:r w:rsidRPr="001C6BAA">
        <w:rPr>
          <w:color w:val="auto"/>
        </w:rPr>
        <w:t>Req. 2</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40"/>
        <w:gridCol w:w="1485"/>
        <w:gridCol w:w="1485"/>
      </w:tblGrid>
      <w:tr w:rsidR="00390093" w14:paraId="1724FEFA" w14:textId="77777777" w:rsidTr="0019721B">
        <w:trPr>
          <w:cantSplit/>
        </w:trPr>
        <w:tc>
          <w:tcPr>
            <w:tcW w:w="8910" w:type="dxa"/>
            <w:gridSpan w:val="3"/>
            <w:tcBorders>
              <w:top w:val="double" w:sz="4" w:space="0" w:color="auto"/>
            </w:tcBorders>
            <w:shd w:val="clear" w:color="auto" w:fill="FFFFFF"/>
            <w:vAlign w:val="bottom"/>
          </w:tcPr>
          <w:p w14:paraId="612658AE" w14:textId="77777777" w:rsidR="00390093" w:rsidRPr="00F9362D" w:rsidRDefault="00EE71F0" w:rsidP="0019721B">
            <w:pPr>
              <w:pStyle w:val="pformhead"/>
              <w:spacing w:before="40" w:after="40"/>
              <w:rPr>
                <w:rFonts w:ascii="Arial MT Pro" w:hAnsi="Arial MT Pro"/>
                <w:b/>
                <w:color w:val="auto"/>
                <w:sz w:val="20"/>
              </w:rPr>
            </w:pPr>
            <w:r w:rsidRPr="00F9362D">
              <w:rPr>
                <w:rFonts w:ascii="Arial MT Pro" w:hAnsi="Arial MT Pro"/>
                <w:b/>
                <w:color w:val="auto"/>
                <w:sz w:val="20"/>
              </w:rPr>
              <w:t>SYKES DESIGN STUDIO</w:t>
            </w:r>
          </w:p>
        </w:tc>
      </w:tr>
      <w:tr w:rsidR="00390093" w14:paraId="6FC51B3F" w14:textId="77777777" w:rsidTr="0019721B">
        <w:trPr>
          <w:cantSplit/>
        </w:trPr>
        <w:tc>
          <w:tcPr>
            <w:tcW w:w="8910" w:type="dxa"/>
            <w:gridSpan w:val="3"/>
            <w:tcBorders>
              <w:bottom w:val="single" w:sz="4" w:space="0" w:color="auto"/>
            </w:tcBorders>
            <w:shd w:val="clear" w:color="auto" w:fill="FFFFFF"/>
            <w:vAlign w:val="bottom"/>
          </w:tcPr>
          <w:p w14:paraId="015688A7"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Income Statement</w:t>
            </w:r>
          </w:p>
        </w:tc>
      </w:tr>
      <w:tr w:rsidR="00390093" w14:paraId="331EAA86" w14:textId="77777777" w:rsidTr="0019721B">
        <w:trPr>
          <w:cantSplit/>
        </w:trPr>
        <w:tc>
          <w:tcPr>
            <w:tcW w:w="8910" w:type="dxa"/>
            <w:gridSpan w:val="3"/>
            <w:tcBorders>
              <w:top w:val="single" w:sz="4" w:space="0" w:color="auto"/>
              <w:bottom w:val="double" w:sz="4" w:space="0" w:color="auto"/>
            </w:tcBorders>
            <w:shd w:val="clear" w:color="auto" w:fill="FFFFFF"/>
            <w:vAlign w:val="bottom"/>
          </w:tcPr>
          <w:p w14:paraId="77B34302" w14:textId="413DBA95"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Month Ended May 31, </w:t>
            </w:r>
            <w:r w:rsidR="00993F90" w:rsidRPr="00F9362D">
              <w:rPr>
                <w:rFonts w:ascii="Arial MT Pro" w:hAnsi="Arial MT Pro"/>
                <w:color w:val="auto"/>
                <w:sz w:val="20"/>
              </w:rPr>
              <w:t>2023</w:t>
            </w:r>
          </w:p>
        </w:tc>
      </w:tr>
      <w:tr w:rsidR="00390093" w14:paraId="3FA33EC1" w14:textId="77777777" w:rsidTr="0019721B">
        <w:trPr>
          <w:cantSplit/>
        </w:trPr>
        <w:tc>
          <w:tcPr>
            <w:tcW w:w="5940" w:type="dxa"/>
            <w:tcBorders>
              <w:right w:val="double" w:sz="4" w:space="0" w:color="auto"/>
            </w:tcBorders>
            <w:shd w:val="clear" w:color="auto" w:fill="FFFFFF"/>
            <w:vAlign w:val="bottom"/>
          </w:tcPr>
          <w:p w14:paraId="3A80A7D4" w14:textId="77777777" w:rsidR="00390093" w:rsidRPr="003C38CF" w:rsidRDefault="00390093" w:rsidP="0019721B">
            <w:pPr>
              <w:pStyle w:val="pformab"/>
              <w:spacing w:before="40" w:after="40"/>
              <w:ind w:right="167"/>
              <w:rPr>
                <w:rFonts w:ascii="Arial" w:hAnsi="Arial"/>
                <w:b/>
                <w:color w:val="auto"/>
                <w:sz w:val="20"/>
              </w:rPr>
            </w:pPr>
            <w:r w:rsidRPr="00F9362D">
              <w:rPr>
                <w:rFonts w:ascii="Arial MT Pro" w:hAnsi="Arial MT Pro"/>
                <w:b/>
                <w:color w:val="auto"/>
                <w:sz w:val="20"/>
              </w:rPr>
              <w:t>Revenue</w:t>
            </w:r>
          </w:p>
        </w:tc>
        <w:tc>
          <w:tcPr>
            <w:tcW w:w="1485" w:type="dxa"/>
            <w:tcBorders>
              <w:left w:val="double" w:sz="4" w:space="0" w:color="auto"/>
              <w:right w:val="double" w:sz="4" w:space="0" w:color="auto"/>
            </w:tcBorders>
            <w:shd w:val="clear" w:color="auto" w:fill="FFFFFF"/>
            <w:vAlign w:val="bottom"/>
          </w:tcPr>
          <w:p w14:paraId="74B33EFD"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1B845AFC" w14:textId="77777777" w:rsidR="00390093" w:rsidRPr="00F9362D" w:rsidRDefault="00390093" w:rsidP="0019721B">
            <w:pPr>
              <w:pStyle w:val="pformab"/>
              <w:tabs>
                <w:tab w:val="decimal" w:pos="937"/>
              </w:tabs>
              <w:spacing w:before="0" w:after="40"/>
              <w:rPr>
                <w:rFonts w:ascii="Arial MT Pro" w:hAnsi="Arial MT Pro"/>
                <w:color w:val="auto"/>
                <w:sz w:val="20"/>
              </w:rPr>
            </w:pPr>
          </w:p>
        </w:tc>
      </w:tr>
      <w:tr w:rsidR="00390093" w14:paraId="70010F79" w14:textId="77777777" w:rsidTr="0019721B">
        <w:trPr>
          <w:cantSplit/>
        </w:trPr>
        <w:tc>
          <w:tcPr>
            <w:tcW w:w="5940" w:type="dxa"/>
            <w:tcBorders>
              <w:right w:val="double" w:sz="4" w:space="0" w:color="auto"/>
            </w:tcBorders>
            <w:shd w:val="clear" w:color="auto" w:fill="FFFFFF"/>
            <w:vAlign w:val="bottom"/>
          </w:tcPr>
          <w:p w14:paraId="74AB3758"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Service revenue*</w:t>
            </w:r>
          </w:p>
        </w:tc>
        <w:tc>
          <w:tcPr>
            <w:tcW w:w="1485" w:type="dxa"/>
            <w:tcBorders>
              <w:left w:val="double" w:sz="4" w:space="0" w:color="auto"/>
              <w:right w:val="double" w:sz="4" w:space="0" w:color="auto"/>
            </w:tcBorders>
            <w:shd w:val="clear" w:color="auto" w:fill="FFFFFF"/>
            <w:vAlign w:val="bottom"/>
          </w:tcPr>
          <w:p w14:paraId="677724E0"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60CE9398"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$21,000</w:t>
            </w:r>
          </w:p>
        </w:tc>
      </w:tr>
      <w:tr w:rsidR="00390093" w14:paraId="6B467F4F" w14:textId="77777777" w:rsidTr="0019721B">
        <w:trPr>
          <w:cantSplit/>
        </w:trPr>
        <w:tc>
          <w:tcPr>
            <w:tcW w:w="5940" w:type="dxa"/>
            <w:tcBorders>
              <w:right w:val="double" w:sz="4" w:space="0" w:color="auto"/>
            </w:tcBorders>
            <w:shd w:val="clear" w:color="auto" w:fill="FFFFFF"/>
            <w:vAlign w:val="bottom"/>
          </w:tcPr>
          <w:p w14:paraId="73BB8C51" w14:textId="77777777" w:rsidR="00390093" w:rsidRPr="003C38CF" w:rsidRDefault="00390093" w:rsidP="0019721B">
            <w:pPr>
              <w:pStyle w:val="pformab"/>
              <w:tabs>
                <w:tab w:val="left" w:pos="332"/>
                <w:tab w:val="left" w:pos="717"/>
              </w:tabs>
              <w:spacing w:before="40" w:after="40"/>
              <w:ind w:right="167"/>
              <w:rPr>
                <w:rFonts w:ascii="Arial" w:hAnsi="Arial"/>
                <w:b/>
                <w:color w:val="auto"/>
                <w:sz w:val="20"/>
              </w:rPr>
            </w:pPr>
            <w:r w:rsidRPr="00F9362D">
              <w:rPr>
                <w:rFonts w:ascii="Arial MT Pro" w:hAnsi="Arial MT Pro"/>
                <w:b/>
                <w:color w:val="auto"/>
                <w:sz w:val="20"/>
              </w:rPr>
              <w:t>Expenses</w:t>
            </w:r>
          </w:p>
        </w:tc>
        <w:tc>
          <w:tcPr>
            <w:tcW w:w="1485" w:type="dxa"/>
            <w:tcBorders>
              <w:left w:val="double" w:sz="4" w:space="0" w:color="auto"/>
              <w:right w:val="double" w:sz="4" w:space="0" w:color="auto"/>
            </w:tcBorders>
            <w:shd w:val="clear" w:color="auto" w:fill="FFFFFF"/>
            <w:vAlign w:val="bottom"/>
          </w:tcPr>
          <w:p w14:paraId="7D02E6E6"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7360FFE9"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034FF05F" w14:textId="77777777" w:rsidTr="0019721B">
        <w:trPr>
          <w:cantSplit/>
        </w:trPr>
        <w:tc>
          <w:tcPr>
            <w:tcW w:w="5940" w:type="dxa"/>
            <w:tcBorders>
              <w:right w:val="double" w:sz="4" w:space="0" w:color="auto"/>
            </w:tcBorders>
            <w:shd w:val="clear" w:color="auto" w:fill="FFFFFF"/>
            <w:vAlign w:val="bottom"/>
          </w:tcPr>
          <w:p w14:paraId="0A8EE8AC" w14:textId="77777777" w:rsidR="00390093" w:rsidRDefault="00390093" w:rsidP="00366520">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00AF4729" w:rsidRPr="00F9362D">
              <w:rPr>
                <w:rFonts w:ascii="Arial MT Pro" w:hAnsi="Arial MT Pro"/>
                <w:color w:val="auto"/>
                <w:sz w:val="20"/>
              </w:rPr>
              <w:t xml:space="preserve">Salaries </w:t>
            </w:r>
            <w:r w:rsidRPr="00F9362D">
              <w:rPr>
                <w:rFonts w:ascii="Arial MT Pro" w:hAnsi="Arial MT Pro"/>
                <w:color w:val="auto"/>
                <w:sz w:val="20"/>
              </w:rPr>
              <w:t>expense</w:t>
            </w:r>
          </w:p>
        </w:tc>
        <w:tc>
          <w:tcPr>
            <w:tcW w:w="1485" w:type="dxa"/>
            <w:tcBorders>
              <w:left w:val="double" w:sz="4" w:space="0" w:color="auto"/>
              <w:right w:val="double" w:sz="4" w:space="0" w:color="auto"/>
            </w:tcBorders>
            <w:shd w:val="clear" w:color="auto" w:fill="FFFFFF"/>
            <w:vAlign w:val="bottom"/>
          </w:tcPr>
          <w:p w14:paraId="2780C269" w14:textId="77777777" w:rsidR="00390093" w:rsidRDefault="00390093" w:rsidP="00762DD6">
            <w:pPr>
              <w:pStyle w:val="pformab"/>
              <w:spacing w:before="40" w:after="40"/>
              <w:ind w:right="30"/>
              <w:jc w:val="right"/>
              <w:rPr>
                <w:rFonts w:ascii="Arial" w:hAnsi="Arial"/>
                <w:color w:val="auto"/>
                <w:sz w:val="20"/>
              </w:rPr>
            </w:pPr>
            <w:r w:rsidRPr="00F9362D">
              <w:rPr>
                <w:rFonts w:ascii="Arial MT Pro" w:hAnsi="Arial MT Pro"/>
                <w:color w:val="auto"/>
                <w:sz w:val="20"/>
              </w:rPr>
              <w:t>$6,000</w:t>
            </w:r>
          </w:p>
        </w:tc>
        <w:tc>
          <w:tcPr>
            <w:tcW w:w="1485" w:type="dxa"/>
            <w:tcBorders>
              <w:left w:val="double" w:sz="4" w:space="0" w:color="auto"/>
            </w:tcBorders>
            <w:shd w:val="clear" w:color="auto" w:fill="FFFFFF"/>
            <w:vAlign w:val="bottom"/>
          </w:tcPr>
          <w:p w14:paraId="11AF0B44"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57BAD27E" w14:textId="77777777" w:rsidTr="0019721B">
        <w:trPr>
          <w:cantSplit/>
        </w:trPr>
        <w:tc>
          <w:tcPr>
            <w:tcW w:w="5940" w:type="dxa"/>
            <w:tcBorders>
              <w:right w:val="double" w:sz="4" w:space="0" w:color="auto"/>
            </w:tcBorders>
            <w:shd w:val="clear" w:color="auto" w:fill="FFFFFF"/>
            <w:vAlign w:val="bottom"/>
          </w:tcPr>
          <w:p w14:paraId="2CC5169F"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Advertising expense</w:t>
            </w:r>
          </w:p>
        </w:tc>
        <w:tc>
          <w:tcPr>
            <w:tcW w:w="1485" w:type="dxa"/>
            <w:tcBorders>
              <w:left w:val="double" w:sz="4" w:space="0" w:color="auto"/>
              <w:right w:val="double" w:sz="4" w:space="0" w:color="auto"/>
            </w:tcBorders>
            <w:shd w:val="clear" w:color="auto" w:fill="FFFFFF"/>
            <w:vAlign w:val="bottom"/>
          </w:tcPr>
          <w:p w14:paraId="2001AEC1" w14:textId="77777777" w:rsidR="00390093" w:rsidRDefault="00390093" w:rsidP="00762DD6">
            <w:pPr>
              <w:pStyle w:val="pformab"/>
              <w:spacing w:before="40" w:after="40"/>
              <w:ind w:right="30"/>
              <w:jc w:val="right"/>
              <w:rPr>
                <w:rFonts w:ascii="Arial" w:hAnsi="Arial"/>
                <w:color w:val="auto"/>
                <w:sz w:val="20"/>
                <w:u w:val="single"/>
              </w:rPr>
            </w:pPr>
            <w:r w:rsidRPr="00F9362D">
              <w:rPr>
                <w:rFonts w:ascii="Arial MT Pro" w:hAnsi="Arial MT Pro"/>
                <w:color w:val="auto"/>
                <w:sz w:val="20"/>
                <w:u w:val="single"/>
              </w:rPr>
              <w:t>  4,000</w:t>
            </w:r>
          </w:p>
        </w:tc>
        <w:tc>
          <w:tcPr>
            <w:tcW w:w="1485" w:type="dxa"/>
            <w:tcBorders>
              <w:left w:val="double" w:sz="4" w:space="0" w:color="auto"/>
            </w:tcBorders>
            <w:shd w:val="clear" w:color="auto" w:fill="FFFFFF"/>
            <w:vAlign w:val="bottom"/>
          </w:tcPr>
          <w:p w14:paraId="7B99D62F"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110E4D75" w14:textId="77777777" w:rsidTr="0019721B">
        <w:trPr>
          <w:cantSplit/>
        </w:trPr>
        <w:tc>
          <w:tcPr>
            <w:tcW w:w="5940" w:type="dxa"/>
            <w:tcBorders>
              <w:right w:val="double" w:sz="4" w:space="0" w:color="auto"/>
            </w:tcBorders>
            <w:shd w:val="clear" w:color="auto" w:fill="FFFFFF"/>
            <w:vAlign w:val="bottom"/>
          </w:tcPr>
          <w:p w14:paraId="352A0AB5"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Pr="00F9362D">
              <w:rPr>
                <w:rFonts w:ascii="Arial MT Pro" w:hAnsi="Arial MT Pro"/>
                <w:color w:val="auto"/>
                <w:sz w:val="20"/>
              </w:rPr>
              <w:tab/>
              <w:t>Total expenses</w:t>
            </w:r>
          </w:p>
        </w:tc>
        <w:tc>
          <w:tcPr>
            <w:tcW w:w="1485" w:type="dxa"/>
            <w:tcBorders>
              <w:left w:val="double" w:sz="4" w:space="0" w:color="auto"/>
              <w:right w:val="double" w:sz="4" w:space="0" w:color="auto"/>
            </w:tcBorders>
            <w:shd w:val="clear" w:color="auto" w:fill="FFFFFF"/>
            <w:vAlign w:val="bottom"/>
          </w:tcPr>
          <w:p w14:paraId="28E9A0EA"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25CEFEB6" w14:textId="77777777" w:rsidR="00390093" w:rsidRPr="00F9362D" w:rsidRDefault="00390093"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10,000</w:t>
            </w:r>
          </w:p>
        </w:tc>
      </w:tr>
      <w:tr w:rsidR="00390093" w14:paraId="11CDC4CD" w14:textId="77777777" w:rsidTr="0019721B">
        <w:trPr>
          <w:cantSplit/>
        </w:trPr>
        <w:tc>
          <w:tcPr>
            <w:tcW w:w="5940" w:type="dxa"/>
            <w:tcBorders>
              <w:right w:val="double" w:sz="4" w:space="0" w:color="auto"/>
            </w:tcBorders>
            <w:shd w:val="clear" w:color="auto" w:fill="FFFFFF"/>
            <w:vAlign w:val="bottom"/>
          </w:tcPr>
          <w:p w14:paraId="6CBE43F7"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Net income</w:t>
            </w:r>
          </w:p>
        </w:tc>
        <w:tc>
          <w:tcPr>
            <w:tcW w:w="1485" w:type="dxa"/>
            <w:tcBorders>
              <w:left w:val="double" w:sz="4" w:space="0" w:color="auto"/>
              <w:right w:val="double" w:sz="4" w:space="0" w:color="auto"/>
            </w:tcBorders>
            <w:shd w:val="clear" w:color="auto" w:fill="FFFFFF"/>
            <w:vAlign w:val="bottom"/>
          </w:tcPr>
          <w:p w14:paraId="5A4238FD" w14:textId="77777777" w:rsidR="00390093" w:rsidRDefault="00390093" w:rsidP="0019721B">
            <w:pPr>
              <w:pStyle w:val="pformab"/>
              <w:spacing w:before="40" w:after="40"/>
              <w:ind w:right="277"/>
              <w:jc w:val="right"/>
              <w:rPr>
                <w:rFonts w:ascii="Arial" w:hAnsi="Arial"/>
                <w:color w:val="auto"/>
                <w:sz w:val="20"/>
              </w:rPr>
            </w:pPr>
          </w:p>
        </w:tc>
        <w:tc>
          <w:tcPr>
            <w:tcW w:w="1485" w:type="dxa"/>
            <w:tcBorders>
              <w:left w:val="double" w:sz="4" w:space="0" w:color="auto"/>
            </w:tcBorders>
            <w:shd w:val="clear" w:color="auto" w:fill="FFFFFF"/>
            <w:vAlign w:val="bottom"/>
          </w:tcPr>
          <w:p w14:paraId="39912F3B" w14:textId="77777777" w:rsidR="00390093" w:rsidRPr="00F9362D" w:rsidRDefault="00390093" w:rsidP="00EA6C2F">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$11,000</w:t>
            </w:r>
          </w:p>
        </w:tc>
      </w:tr>
    </w:tbl>
    <w:p w14:paraId="1E03A233" w14:textId="782BADD5" w:rsidR="00390093" w:rsidRPr="00F9362D" w:rsidRDefault="00390093" w:rsidP="00ED7541">
      <w:pPr>
        <w:pStyle w:val="ptablenote"/>
        <w:rPr>
          <w:rFonts w:ascii="Arial MT Pro" w:hAnsi="Arial MT Pro"/>
        </w:rPr>
      </w:pPr>
      <w:r w:rsidRPr="00F9362D">
        <w:rPr>
          <w:rFonts w:ascii="Arial MT Pro" w:hAnsi="Arial MT Pro"/>
        </w:rPr>
        <w:t>*($5,000 + $16,000)</w:t>
      </w:r>
    </w:p>
    <w:p w14:paraId="1550F264" w14:textId="77777777" w:rsidR="00390093" w:rsidRDefault="00390093" w:rsidP="00390093"/>
    <w:p w14:paraId="5D6F996E" w14:textId="77777777" w:rsidR="00C719A7" w:rsidRDefault="00390093" w:rsidP="005B3B09">
      <w:pPr>
        <w:pStyle w:val="ph5reqns"/>
        <w:shd w:val="clear" w:color="auto" w:fill="FFFFFF"/>
        <w:tabs>
          <w:tab w:val="right" w:pos="8855"/>
        </w:tabs>
        <w:spacing w:after="120"/>
        <w:outlineLvl w:val="0"/>
        <w:rPr>
          <w:color w:val="auto"/>
        </w:rPr>
      </w:pPr>
      <w:r w:rsidRPr="001C6BAA">
        <w:rPr>
          <w:color w:val="auto"/>
        </w:rPr>
        <w:t>Req. 3</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25"/>
        <w:gridCol w:w="1485"/>
      </w:tblGrid>
      <w:tr w:rsidR="00390093" w14:paraId="35D09B9C" w14:textId="77777777" w:rsidTr="0019721B">
        <w:trPr>
          <w:cantSplit/>
        </w:trPr>
        <w:tc>
          <w:tcPr>
            <w:tcW w:w="8910" w:type="dxa"/>
            <w:gridSpan w:val="2"/>
            <w:tcBorders>
              <w:top w:val="double" w:sz="4" w:space="0" w:color="auto"/>
            </w:tcBorders>
            <w:shd w:val="clear" w:color="auto" w:fill="FFFFFF"/>
            <w:vAlign w:val="bottom"/>
          </w:tcPr>
          <w:p w14:paraId="3653542A" w14:textId="77777777" w:rsidR="00390093" w:rsidRPr="00F9362D" w:rsidRDefault="00EE71F0" w:rsidP="0019721B">
            <w:pPr>
              <w:pStyle w:val="pformhead"/>
              <w:spacing w:before="40" w:after="40"/>
              <w:rPr>
                <w:rFonts w:ascii="Arial MT Pro" w:hAnsi="Arial MT Pro"/>
                <w:b/>
                <w:color w:val="auto"/>
                <w:sz w:val="20"/>
              </w:rPr>
            </w:pPr>
            <w:r w:rsidRPr="00F9362D">
              <w:rPr>
                <w:rFonts w:ascii="Arial MT Pro" w:hAnsi="Arial MT Pro"/>
                <w:b/>
                <w:color w:val="auto"/>
                <w:sz w:val="20"/>
              </w:rPr>
              <w:t>SYKES DESIGN STUDIO</w:t>
            </w:r>
          </w:p>
        </w:tc>
      </w:tr>
      <w:tr w:rsidR="00390093" w14:paraId="40A5522F" w14:textId="77777777" w:rsidTr="0019721B">
        <w:trPr>
          <w:cantSplit/>
        </w:trPr>
        <w:tc>
          <w:tcPr>
            <w:tcW w:w="8910" w:type="dxa"/>
            <w:gridSpan w:val="2"/>
            <w:tcBorders>
              <w:bottom w:val="single" w:sz="4" w:space="0" w:color="auto"/>
            </w:tcBorders>
            <w:shd w:val="clear" w:color="auto" w:fill="FFFFFF"/>
            <w:vAlign w:val="bottom"/>
          </w:tcPr>
          <w:p w14:paraId="1EEE8D09"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Statement of Owner</w:t>
            </w:r>
            <w:r w:rsidR="00942890" w:rsidRPr="00F9362D">
              <w:rPr>
                <w:rFonts w:ascii="Arial MT Pro" w:hAnsi="Arial MT Pro"/>
                <w:color w:val="auto"/>
                <w:sz w:val="20"/>
              </w:rPr>
              <w:t>’</w:t>
            </w:r>
            <w:r w:rsidRPr="00F9362D">
              <w:rPr>
                <w:rFonts w:ascii="Arial MT Pro" w:hAnsi="Arial MT Pro"/>
                <w:color w:val="auto"/>
                <w:sz w:val="20"/>
              </w:rPr>
              <w:t>s Equity</w:t>
            </w:r>
          </w:p>
        </w:tc>
      </w:tr>
      <w:tr w:rsidR="00390093" w14:paraId="623FFCB0" w14:textId="77777777" w:rsidTr="0019721B">
        <w:trPr>
          <w:cantSplit/>
        </w:trPr>
        <w:tc>
          <w:tcPr>
            <w:tcW w:w="8910" w:type="dxa"/>
            <w:gridSpan w:val="2"/>
            <w:tcBorders>
              <w:top w:val="single" w:sz="4" w:space="0" w:color="auto"/>
              <w:bottom w:val="double" w:sz="4" w:space="0" w:color="auto"/>
            </w:tcBorders>
            <w:shd w:val="clear" w:color="auto" w:fill="FFFFFF"/>
            <w:vAlign w:val="bottom"/>
          </w:tcPr>
          <w:p w14:paraId="214EAC98" w14:textId="3EB8BE10"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Month Ended May 31, </w:t>
            </w:r>
            <w:r w:rsidR="00993F90" w:rsidRPr="00F9362D">
              <w:rPr>
                <w:rFonts w:ascii="Arial MT Pro" w:hAnsi="Arial MT Pro"/>
                <w:color w:val="auto"/>
                <w:sz w:val="20"/>
              </w:rPr>
              <w:t>2023</w:t>
            </w:r>
          </w:p>
        </w:tc>
      </w:tr>
      <w:tr w:rsidR="00390093" w14:paraId="6EB72D4C" w14:textId="77777777" w:rsidTr="0019721B">
        <w:trPr>
          <w:cantSplit/>
        </w:trPr>
        <w:tc>
          <w:tcPr>
            <w:tcW w:w="7425" w:type="dxa"/>
            <w:tcBorders>
              <w:right w:val="double" w:sz="4" w:space="0" w:color="auto"/>
            </w:tcBorders>
            <w:shd w:val="clear" w:color="auto" w:fill="FFFFFF"/>
            <w:vAlign w:val="bottom"/>
          </w:tcPr>
          <w:p w14:paraId="4BCDD1FD" w14:textId="5060450D" w:rsidR="00390093" w:rsidRDefault="00390093" w:rsidP="0019721B">
            <w:pPr>
              <w:pStyle w:val="pformab"/>
              <w:spacing w:before="40" w:after="40"/>
              <w:ind w:right="276"/>
              <w:rPr>
                <w:rFonts w:ascii="Arial" w:hAnsi="Arial"/>
                <w:color w:val="auto"/>
                <w:sz w:val="20"/>
              </w:rPr>
            </w:pPr>
            <w:r w:rsidRPr="00F9362D">
              <w:rPr>
                <w:rFonts w:ascii="Arial MT Pro" w:hAnsi="Arial MT Pro"/>
                <w:color w:val="auto"/>
                <w:sz w:val="20"/>
              </w:rPr>
              <w:t xml:space="preserve">M. Sykes, capital, May 1, </w:t>
            </w:r>
            <w:r w:rsidR="00993F90" w:rsidRPr="00F9362D">
              <w:rPr>
                <w:rFonts w:ascii="Arial MT Pro" w:hAnsi="Arial MT Pro"/>
                <w:color w:val="auto"/>
                <w:sz w:val="20"/>
              </w:rPr>
              <w:t>2023</w:t>
            </w:r>
          </w:p>
        </w:tc>
        <w:tc>
          <w:tcPr>
            <w:tcW w:w="1485" w:type="dxa"/>
            <w:tcBorders>
              <w:left w:val="double" w:sz="4" w:space="0" w:color="auto"/>
            </w:tcBorders>
            <w:shd w:val="clear" w:color="auto" w:fill="FFFFFF"/>
            <w:vAlign w:val="bottom"/>
          </w:tcPr>
          <w:p w14:paraId="31FDBFE3"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$122,000</w:t>
            </w:r>
          </w:p>
        </w:tc>
      </w:tr>
      <w:tr w:rsidR="00390093" w14:paraId="357BABDB" w14:textId="77777777" w:rsidTr="0019721B">
        <w:trPr>
          <w:cantSplit/>
        </w:trPr>
        <w:tc>
          <w:tcPr>
            <w:tcW w:w="7425" w:type="dxa"/>
            <w:tcBorders>
              <w:right w:val="double" w:sz="4" w:space="0" w:color="auto"/>
            </w:tcBorders>
            <w:shd w:val="clear" w:color="auto" w:fill="FFFFFF"/>
            <w:vAlign w:val="bottom"/>
          </w:tcPr>
          <w:p w14:paraId="0451A18B"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Add:</w:t>
            </w:r>
            <w:r w:rsidRPr="00F9362D">
              <w:rPr>
                <w:rFonts w:ascii="Arial MT Pro" w:hAnsi="Arial MT Pro"/>
                <w:color w:val="auto"/>
                <w:sz w:val="20"/>
              </w:rPr>
              <w:tab/>
              <w:t>Investment by owner</w:t>
            </w:r>
          </w:p>
        </w:tc>
        <w:tc>
          <w:tcPr>
            <w:tcW w:w="1485" w:type="dxa"/>
            <w:tcBorders>
              <w:left w:val="double" w:sz="4" w:space="0" w:color="auto"/>
            </w:tcBorders>
            <w:shd w:val="clear" w:color="auto" w:fill="FFFFFF"/>
            <w:vAlign w:val="bottom"/>
          </w:tcPr>
          <w:p w14:paraId="4AAEF862"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20,000</w:t>
            </w:r>
          </w:p>
        </w:tc>
      </w:tr>
      <w:tr w:rsidR="00390093" w14:paraId="1E4A36FE" w14:textId="77777777" w:rsidTr="0019721B">
        <w:trPr>
          <w:cantSplit/>
        </w:trPr>
        <w:tc>
          <w:tcPr>
            <w:tcW w:w="7425" w:type="dxa"/>
            <w:tcBorders>
              <w:right w:val="double" w:sz="4" w:space="0" w:color="auto"/>
            </w:tcBorders>
            <w:shd w:val="clear" w:color="auto" w:fill="FFFFFF"/>
            <w:vAlign w:val="bottom"/>
          </w:tcPr>
          <w:p w14:paraId="647CCBBF"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ab/>
              <w:t xml:space="preserve">Net income </w:t>
            </w:r>
          </w:p>
        </w:tc>
        <w:tc>
          <w:tcPr>
            <w:tcW w:w="1485" w:type="dxa"/>
            <w:tcBorders>
              <w:left w:val="double" w:sz="4" w:space="0" w:color="auto"/>
            </w:tcBorders>
            <w:shd w:val="clear" w:color="auto" w:fill="FFFFFF"/>
            <w:vAlign w:val="bottom"/>
          </w:tcPr>
          <w:p w14:paraId="22A13A67" w14:textId="77777777" w:rsidR="00390093" w:rsidRPr="00F9362D" w:rsidRDefault="00390093"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11,000</w:t>
            </w:r>
          </w:p>
        </w:tc>
      </w:tr>
      <w:tr w:rsidR="00390093" w14:paraId="180AF1C1" w14:textId="77777777" w:rsidTr="0019721B">
        <w:trPr>
          <w:cantSplit/>
        </w:trPr>
        <w:tc>
          <w:tcPr>
            <w:tcW w:w="7425" w:type="dxa"/>
            <w:tcBorders>
              <w:right w:val="double" w:sz="4" w:space="0" w:color="auto"/>
            </w:tcBorders>
            <w:shd w:val="clear" w:color="auto" w:fill="FFFFFF"/>
            <w:vAlign w:val="bottom"/>
          </w:tcPr>
          <w:p w14:paraId="202C833F" w14:textId="77777777" w:rsidR="00390093" w:rsidRDefault="00390093" w:rsidP="0019721B">
            <w:pPr>
              <w:pStyle w:val="pformab"/>
              <w:tabs>
                <w:tab w:val="left" w:pos="717"/>
              </w:tabs>
              <w:spacing w:before="40" w:after="40"/>
              <w:ind w:right="277"/>
              <w:rPr>
                <w:rFonts w:ascii="Arial" w:hAnsi="Arial"/>
                <w:color w:val="auto"/>
                <w:sz w:val="20"/>
              </w:rPr>
            </w:pPr>
          </w:p>
        </w:tc>
        <w:tc>
          <w:tcPr>
            <w:tcW w:w="1485" w:type="dxa"/>
            <w:tcBorders>
              <w:left w:val="double" w:sz="4" w:space="0" w:color="auto"/>
            </w:tcBorders>
            <w:shd w:val="clear" w:color="auto" w:fill="FFFFFF"/>
            <w:vAlign w:val="bottom"/>
          </w:tcPr>
          <w:p w14:paraId="66B3BA9C"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153,000</w:t>
            </w:r>
          </w:p>
        </w:tc>
      </w:tr>
      <w:tr w:rsidR="00390093" w14:paraId="594A4715" w14:textId="77777777" w:rsidTr="0019721B">
        <w:trPr>
          <w:cantSplit/>
        </w:trPr>
        <w:tc>
          <w:tcPr>
            <w:tcW w:w="7425" w:type="dxa"/>
            <w:tcBorders>
              <w:right w:val="double" w:sz="4" w:space="0" w:color="auto"/>
            </w:tcBorders>
            <w:shd w:val="clear" w:color="auto" w:fill="FFFFFF"/>
            <w:vAlign w:val="bottom"/>
          </w:tcPr>
          <w:p w14:paraId="76E92EFC"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Less:</w:t>
            </w:r>
            <w:r w:rsidRPr="00F9362D">
              <w:rPr>
                <w:rFonts w:ascii="Arial MT Pro" w:hAnsi="Arial MT Pro"/>
                <w:color w:val="auto"/>
                <w:sz w:val="20"/>
              </w:rPr>
              <w:tab/>
              <w:t>Owner withdrawal</w:t>
            </w:r>
          </w:p>
        </w:tc>
        <w:tc>
          <w:tcPr>
            <w:tcW w:w="1485" w:type="dxa"/>
            <w:tcBorders>
              <w:left w:val="double" w:sz="4" w:space="0" w:color="auto"/>
            </w:tcBorders>
            <w:shd w:val="clear" w:color="auto" w:fill="FFFFFF"/>
            <w:vAlign w:val="bottom"/>
          </w:tcPr>
          <w:p w14:paraId="6ABC6A63" w14:textId="77777777" w:rsidR="00390093" w:rsidRPr="00F9362D" w:rsidRDefault="00390093"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7,000</w:t>
            </w:r>
          </w:p>
        </w:tc>
      </w:tr>
      <w:tr w:rsidR="00390093" w14:paraId="68FC1E35" w14:textId="77777777" w:rsidTr="0019721B">
        <w:trPr>
          <w:cantSplit/>
        </w:trPr>
        <w:tc>
          <w:tcPr>
            <w:tcW w:w="7425" w:type="dxa"/>
            <w:tcBorders>
              <w:right w:val="double" w:sz="4" w:space="0" w:color="auto"/>
            </w:tcBorders>
            <w:shd w:val="clear" w:color="auto" w:fill="FFFFFF"/>
            <w:vAlign w:val="bottom"/>
          </w:tcPr>
          <w:p w14:paraId="1195D8C8" w14:textId="1845EA61" w:rsidR="00390093" w:rsidRDefault="00390093" w:rsidP="0019721B">
            <w:pPr>
              <w:pStyle w:val="pformab"/>
              <w:spacing w:before="40" w:after="40"/>
              <w:ind w:right="277"/>
              <w:rPr>
                <w:rFonts w:ascii="Arial" w:hAnsi="Arial"/>
                <w:color w:val="auto"/>
                <w:sz w:val="20"/>
              </w:rPr>
            </w:pPr>
            <w:r w:rsidRPr="00F9362D">
              <w:rPr>
                <w:rFonts w:ascii="Arial MT Pro" w:hAnsi="Arial MT Pro"/>
                <w:color w:val="auto"/>
                <w:sz w:val="20"/>
              </w:rPr>
              <w:t xml:space="preserve">M. Sykes, capital, May 31, </w:t>
            </w:r>
            <w:r w:rsidR="00993F90" w:rsidRPr="00F9362D">
              <w:rPr>
                <w:rFonts w:ascii="Arial MT Pro" w:hAnsi="Arial MT Pro"/>
                <w:color w:val="auto"/>
                <w:sz w:val="20"/>
              </w:rPr>
              <w:t>2023</w:t>
            </w:r>
          </w:p>
        </w:tc>
        <w:tc>
          <w:tcPr>
            <w:tcW w:w="1485" w:type="dxa"/>
            <w:tcBorders>
              <w:left w:val="double" w:sz="4" w:space="0" w:color="auto"/>
            </w:tcBorders>
            <w:shd w:val="clear" w:color="auto" w:fill="FFFFFF"/>
            <w:vAlign w:val="bottom"/>
          </w:tcPr>
          <w:p w14:paraId="3CAA3691" w14:textId="77777777" w:rsidR="00390093" w:rsidRPr="00F9362D" w:rsidRDefault="00390093" w:rsidP="00EA6C2F">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$146,000</w:t>
            </w:r>
          </w:p>
        </w:tc>
      </w:tr>
    </w:tbl>
    <w:p w14:paraId="2B1FC6AD" w14:textId="77777777" w:rsidR="00390093" w:rsidRDefault="00390093" w:rsidP="00390093"/>
    <w:p w14:paraId="3F94713B" w14:textId="50931F08" w:rsidR="00390093" w:rsidRDefault="00390093" w:rsidP="005B3B09">
      <w:pPr>
        <w:pStyle w:val="ph5reqns"/>
        <w:shd w:val="clear" w:color="auto" w:fill="FFFFFF"/>
        <w:tabs>
          <w:tab w:val="right" w:pos="8855"/>
        </w:tabs>
        <w:spacing w:after="120"/>
        <w:outlineLvl w:val="0"/>
        <w:rPr>
          <w:color w:val="auto"/>
        </w:rPr>
      </w:pPr>
      <w:r w:rsidRPr="001C6BAA">
        <w:rPr>
          <w:color w:val="auto"/>
        </w:rPr>
        <w:t>Req. 4</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80"/>
        <w:gridCol w:w="1375"/>
        <w:gridCol w:w="3285"/>
        <w:gridCol w:w="1170"/>
      </w:tblGrid>
      <w:tr w:rsidR="00390093" w14:paraId="7969B56E" w14:textId="77777777" w:rsidTr="0019721B">
        <w:trPr>
          <w:cantSplit/>
        </w:trPr>
        <w:tc>
          <w:tcPr>
            <w:tcW w:w="8910" w:type="dxa"/>
            <w:gridSpan w:val="4"/>
            <w:tcBorders>
              <w:top w:val="double" w:sz="4" w:space="0" w:color="auto"/>
            </w:tcBorders>
            <w:shd w:val="clear" w:color="auto" w:fill="FFFFFF"/>
            <w:vAlign w:val="bottom"/>
          </w:tcPr>
          <w:p w14:paraId="3CC8AB8B" w14:textId="77777777" w:rsidR="00390093" w:rsidRPr="00F9362D" w:rsidRDefault="00EE71F0" w:rsidP="0019721B">
            <w:pPr>
              <w:pStyle w:val="pformhead"/>
              <w:spacing w:before="40" w:after="40"/>
              <w:rPr>
                <w:rFonts w:ascii="Arial MT Pro" w:hAnsi="Arial MT Pro"/>
                <w:b/>
                <w:color w:val="auto"/>
                <w:sz w:val="20"/>
              </w:rPr>
            </w:pPr>
            <w:r w:rsidRPr="00F9362D">
              <w:rPr>
                <w:rFonts w:ascii="Arial MT Pro" w:hAnsi="Arial MT Pro"/>
                <w:b/>
                <w:color w:val="auto"/>
                <w:sz w:val="20"/>
              </w:rPr>
              <w:t>SYKES DESIGN STUDIO</w:t>
            </w:r>
          </w:p>
        </w:tc>
      </w:tr>
      <w:tr w:rsidR="00390093" w14:paraId="3DEB505A" w14:textId="77777777" w:rsidTr="0019721B">
        <w:trPr>
          <w:cantSplit/>
        </w:trPr>
        <w:tc>
          <w:tcPr>
            <w:tcW w:w="8910" w:type="dxa"/>
            <w:gridSpan w:val="4"/>
            <w:tcBorders>
              <w:bottom w:val="single" w:sz="4" w:space="0" w:color="auto"/>
            </w:tcBorders>
            <w:shd w:val="clear" w:color="auto" w:fill="FFFFFF"/>
            <w:vAlign w:val="bottom"/>
          </w:tcPr>
          <w:p w14:paraId="6762372B"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Balance Sheet</w:t>
            </w:r>
          </w:p>
        </w:tc>
      </w:tr>
      <w:tr w:rsidR="00390093" w14:paraId="62EC9717" w14:textId="77777777" w:rsidTr="0019721B">
        <w:trPr>
          <w:cantSplit/>
        </w:trPr>
        <w:tc>
          <w:tcPr>
            <w:tcW w:w="8910" w:type="dxa"/>
            <w:gridSpan w:val="4"/>
            <w:tcBorders>
              <w:top w:val="single" w:sz="4" w:space="0" w:color="auto"/>
              <w:bottom w:val="double" w:sz="4" w:space="0" w:color="auto"/>
            </w:tcBorders>
            <w:shd w:val="clear" w:color="auto" w:fill="FFFFFF"/>
            <w:vAlign w:val="bottom"/>
          </w:tcPr>
          <w:p w14:paraId="07765D79" w14:textId="4D3D38DE"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May 31, </w:t>
            </w:r>
            <w:r w:rsidR="00993F90" w:rsidRPr="00F9362D">
              <w:rPr>
                <w:rFonts w:ascii="Arial MT Pro" w:hAnsi="Arial MT Pro"/>
                <w:color w:val="auto"/>
                <w:sz w:val="20"/>
              </w:rPr>
              <w:t>2023</w:t>
            </w:r>
          </w:p>
        </w:tc>
      </w:tr>
      <w:tr w:rsidR="00390093" w14:paraId="5E1088EF" w14:textId="77777777" w:rsidTr="00762DD6">
        <w:tc>
          <w:tcPr>
            <w:tcW w:w="3080" w:type="dxa"/>
            <w:tcBorders>
              <w:top w:val="double" w:sz="4" w:space="0" w:color="auto"/>
              <w:right w:val="double" w:sz="4" w:space="0" w:color="auto"/>
            </w:tcBorders>
            <w:shd w:val="clear" w:color="auto" w:fill="FFFFFF"/>
            <w:vAlign w:val="bottom"/>
          </w:tcPr>
          <w:p w14:paraId="296D26AC" w14:textId="77777777" w:rsidR="00390093" w:rsidRPr="003C38CF" w:rsidRDefault="00523F01" w:rsidP="003C38CF">
            <w:pPr>
              <w:pStyle w:val="pformabhead"/>
              <w:spacing w:before="40" w:after="40"/>
              <w:rPr>
                <w:rFonts w:ascii="Arial" w:hAnsi="Arial"/>
                <w:b/>
                <w:color w:val="auto"/>
                <w:sz w:val="20"/>
              </w:rPr>
            </w:pPr>
            <w:r w:rsidRPr="00F9362D">
              <w:rPr>
                <w:rFonts w:ascii="Arial MT Pro" w:hAnsi="Arial MT Pro"/>
                <w:b/>
                <w:color w:val="auto"/>
                <w:sz w:val="20"/>
              </w:rPr>
              <w:t>Assets</w:t>
            </w:r>
          </w:p>
        </w:tc>
        <w:tc>
          <w:tcPr>
            <w:tcW w:w="1375" w:type="dxa"/>
            <w:tcBorders>
              <w:top w:val="double" w:sz="4" w:space="0" w:color="auto"/>
              <w:left w:val="double" w:sz="4" w:space="0" w:color="auto"/>
              <w:right w:val="double" w:sz="4" w:space="0" w:color="auto"/>
            </w:tcBorders>
            <w:shd w:val="clear" w:color="auto" w:fill="FFFFFF"/>
            <w:vAlign w:val="bottom"/>
          </w:tcPr>
          <w:p w14:paraId="5B715BBD" w14:textId="77777777" w:rsidR="00390093" w:rsidRDefault="00390093" w:rsidP="0019721B">
            <w:pPr>
              <w:pStyle w:val="pformabhead"/>
              <w:spacing w:before="40" w:after="40"/>
              <w:jc w:val="right"/>
              <w:rPr>
                <w:rFonts w:ascii="Arial" w:hAnsi="Arial"/>
                <w:color w:val="auto"/>
                <w:sz w:val="20"/>
              </w:rPr>
            </w:pPr>
          </w:p>
        </w:tc>
        <w:tc>
          <w:tcPr>
            <w:tcW w:w="3285" w:type="dxa"/>
            <w:tcBorders>
              <w:top w:val="double" w:sz="4" w:space="0" w:color="auto"/>
              <w:left w:val="double" w:sz="4" w:space="0" w:color="auto"/>
              <w:right w:val="double" w:sz="4" w:space="0" w:color="auto"/>
            </w:tcBorders>
            <w:shd w:val="clear" w:color="auto" w:fill="FFFFFF"/>
            <w:vAlign w:val="bottom"/>
          </w:tcPr>
          <w:p w14:paraId="26D957E6" w14:textId="77777777" w:rsidR="00390093" w:rsidRPr="003C38CF" w:rsidRDefault="00523F01" w:rsidP="003C38CF">
            <w:pPr>
              <w:pStyle w:val="pformabhead"/>
              <w:spacing w:before="40" w:after="40"/>
              <w:rPr>
                <w:rFonts w:ascii="Arial" w:hAnsi="Arial"/>
                <w:b/>
                <w:color w:val="auto"/>
                <w:sz w:val="20"/>
              </w:rPr>
            </w:pPr>
            <w:r w:rsidRPr="00F9362D">
              <w:rPr>
                <w:rFonts w:ascii="Arial MT Pro" w:hAnsi="Arial MT Pro"/>
                <w:b/>
                <w:color w:val="auto"/>
                <w:sz w:val="20"/>
              </w:rPr>
              <w:t>Liabilities</w:t>
            </w:r>
          </w:p>
        </w:tc>
        <w:tc>
          <w:tcPr>
            <w:tcW w:w="1170" w:type="dxa"/>
            <w:tcBorders>
              <w:top w:val="double" w:sz="4" w:space="0" w:color="auto"/>
              <w:left w:val="double" w:sz="4" w:space="0" w:color="auto"/>
            </w:tcBorders>
            <w:shd w:val="clear" w:color="auto" w:fill="FFFFFF"/>
            <w:vAlign w:val="bottom"/>
          </w:tcPr>
          <w:p w14:paraId="7B0DDE27" w14:textId="77777777" w:rsidR="00390093" w:rsidRPr="00F9362D" w:rsidRDefault="00390093" w:rsidP="0019721B">
            <w:pPr>
              <w:pStyle w:val="pformabhead"/>
              <w:spacing w:before="0" w:after="40"/>
              <w:jc w:val="right"/>
              <w:rPr>
                <w:rFonts w:ascii="Arial MT Pro" w:hAnsi="Arial MT Pro"/>
                <w:color w:val="auto"/>
                <w:sz w:val="20"/>
              </w:rPr>
            </w:pPr>
          </w:p>
        </w:tc>
      </w:tr>
      <w:tr w:rsidR="00390093" w14:paraId="735390C2" w14:textId="77777777" w:rsidTr="00762DD6">
        <w:tc>
          <w:tcPr>
            <w:tcW w:w="3080" w:type="dxa"/>
            <w:tcBorders>
              <w:right w:val="double" w:sz="4" w:space="0" w:color="auto"/>
            </w:tcBorders>
            <w:shd w:val="clear" w:color="auto" w:fill="FFFFFF"/>
            <w:vAlign w:val="bottom"/>
          </w:tcPr>
          <w:p w14:paraId="3B6221F3"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Cash</w:t>
            </w:r>
          </w:p>
        </w:tc>
        <w:tc>
          <w:tcPr>
            <w:tcW w:w="1375" w:type="dxa"/>
            <w:tcBorders>
              <w:left w:val="double" w:sz="4" w:space="0" w:color="auto"/>
              <w:right w:val="double" w:sz="4" w:space="0" w:color="auto"/>
            </w:tcBorders>
            <w:shd w:val="clear" w:color="auto" w:fill="FFFFFF"/>
            <w:vAlign w:val="bottom"/>
          </w:tcPr>
          <w:p w14:paraId="3EBD3B0C" w14:textId="77777777" w:rsidR="00390093" w:rsidRDefault="00390093" w:rsidP="005B3B09">
            <w:pPr>
              <w:pStyle w:val="pformab"/>
              <w:spacing w:before="40" w:after="40"/>
              <w:jc w:val="right"/>
              <w:rPr>
                <w:rFonts w:ascii="Arial" w:hAnsi="Arial"/>
                <w:color w:val="auto"/>
                <w:sz w:val="20"/>
              </w:rPr>
            </w:pPr>
            <w:r w:rsidRPr="00F9362D">
              <w:rPr>
                <w:rFonts w:ascii="Arial MT Pro" w:hAnsi="Arial MT Pro"/>
                <w:color w:val="auto"/>
                <w:sz w:val="20"/>
              </w:rPr>
              <w:t>$</w:t>
            </w:r>
            <w:r w:rsidR="00B6163B" w:rsidRPr="00F9362D">
              <w:rPr>
                <w:rFonts w:ascii="Arial MT Pro" w:hAnsi="Arial MT Pro"/>
                <w:color w:val="auto"/>
                <w:sz w:val="20"/>
              </w:rPr>
              <w:t xml:space="preserve"> </w:t>
            </w:r>
            <w:r w:rsidR="00D61195" w:rsidRPr="00F9362D">
              <w:rPr>
                <w:rFonts w:ascii="Arial MT Pro" w:hAnsi="Arial MT Pro"/>
                <w:color w:val="auto"/>
                <w:sz w:val="20"/>
              </w:rPr>
              <w:t xml:space="preserve"> </w:t>
            </w:r>
            <w:r w:rsidR="00B6163B" w:rsidRPr="00F9362D">
              <w:rPr>
                <w:rFonts w:ascii="Arial MT Pro" w:hAnsi="Arial MT Pro"/>
                <w:color w:val="auto"/>
                <w:sz w:val="20"/>
              </w:rPr>
              <w:t xml:space="preserve">  </w:t>
            </w:r>
            <w:r w:rsidRPr="00F9362D">
              <w:rPr>
                <w:rFonts w:ascii="Arial MT Pro" w:hAnsi="Arial MT Pro"/>
                <w:color w:val="auto"/>
                <w:sz w:val="20"/>
              </w:rPr>
              <w:t>7,000</w:t>
            </w:r>
          </w:p>
        </w:tc>
        <w:tc>
          <w:tcPr>
            <w:tcW w:w="3285" w:type="dxa"/>
            <w:tcBorders>
              <w:left w:val="double" w:sz="4" w:space="0" w:color="auto"/>
              <w:right w:val="double" w:sz="4" w:space="0" w:color="auto"/>
            </w:tcBorders>
            <w:shd w:val="clear" w:color="auto" w:fill="FFFFFF"/>
            <w:vAlign w:val="bottom"/>
          </w:tcPr>
          <w:p w14:paraId="7C8F180B"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payable</w:t>
            </w:r>
          </w:p>
        </w:tc>
        <w:tc>
          <w:tcPr>
            <w:tcW w:w="1170" w:type="dxa"/>
            <w:tcBorders>
              <w:left w:val="double" w:sz="4" w:space="0" w:color="auto"/>
            </w:tcBorders>
            <w:shd w:val="clear" w:color="auto" w:fill="FFFFFF"/>
            <w:vAlign w:val="bottom"/>
          </w:tcPr>
          <w:p w14:paraId="189A524A"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w:t>
            </w:r>
            <w:r w:rsidR="00B6163B" w:rsidRPr="00F9362D">
              <w:rPr>
                <w:rFonts w:ascii="Arial MT Pro" w:hAnsi="Arial MT Pro"/>
                <w:color w:val="auto"/>
                <w:sz w:val="20"/>
              </w:rPr>
              <w:t xml:space="preserve">  </w:t>
            </w:r>
            <w:r w:rsidRPr="00F9362D">
              <w:rPr>
                <w:rFonts w:ascii="Arial MT Pro" w:hAnsi="Arial MT Pro"/>
                <w:color w:val="auto"/>
                <w:sz w:val="20"/>
              </w:rPr>
              <w:t>  3,000</w:t>
            </w:r>
          </w:p>
        </w:tc>
      </w:tr>
      <w:tr w:rsidR="00390093" w14:paraId="28A3F313" w14:textId="77777777" w:rsidTr="00762DD6">
        <w:tc>
          <w:tcPr>
            <w:tcW w:w="3080" w:type="dxa"/>
            <w:tcBorders>
              <w:right w:val="double" w:sz="4" w:space="0" w:color="auto"/>
            </w:tcBorders>
            <w:shd w:val="clear" w:color="auto" w:fill="FFFFFF"/>
            <w:vAlign w:val="bottom"/>
          </w:tcPr>
          <w:p w14:paraId="67E5654D"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receivable</w:t>
            </w:r>
          </w:p>
        </w:tc>
        <w:tc>
          <w:tcPr>
            <w:tcW w:w="1375" w:type="dxa"/>
            <w:tcBorders>
              <w:left w:val="double" w:sz="4" w:space="0" w:color="auto"/>
              <w:right w:val="double" w:sz="4" w:space="0" w:color="auto"/>
            </w:tcBorders>
            <w:shd w:val="clear" w:color="auto" w:fill="FFFFFF"/>
            <w:vAlign w:val="bottom"/>
          </w:tcPr>
          <w:p w14:paraId="666C1A81" w14:textId="77777777" w:rsidR="00390093" w:rsidRDefault="00390093" w:rsidP="005B3B09">
            <w:pPr>
              <w:pStyle w:val="pformab"/>
              <w:spacing w:before="40" w:after="40"/>
              <w:jc w:val="right"/>
              <w:rPr>
                <w:rFonts w:ascii="Arial" w:hAnsi="Arial"/>
                <w:color w:val="auto"/>
                <w:sz w:val="20"/>
              </w:rPr>
            </w:pPr>
            <w:r w:rsidRPr="00F9362D">
              <w:rPr>
                <w:rFonts w:ascii="Arial MT Pro" w:hAnsi="Arial MT Pro"/>
                <w:color w:val="auto"/>
                <w:sz w:val="20"/>
              </w:rPr>
              <w:t>38,000</w:t>
            </w:r>
          </w:p>
        </w:tc>
        <w:tc>
          <w:tcPr>
            <w:tcW w:w="3285" w:type="dxa"/>
            <w:tcBorders>
              <w:left w:val="double" w:sz="4" w:space="0" w:color="auto"/>
              <w:right w:val="double" w:sz="4" w:space="0" w:color="auto"/>
            </w:tcBorders>
            <w:shd w:val="clear" w:color="auto" w:fill="FFFFFF"/>
            <w:vAlign w:val="bottom"/>
          </w:tcPr>
          <w:p w14:paraId="5C41B767" w14:textId="77777777" w:rsidR="00390093" w:rsidRDefault="00390093" w:rsidP="0019721B">
            <w:pPr>
              <w:pStyle w:val="pformab"/>
              <w:spacing w:before="40" w:after="40"/>
              <w:rPr>
                <w:rFonts w:ascii="Arial" w:hAnsi="Arial"/>
                <w:color w:val="auto"/>
                <w:sz w:val="20"/>
              </w:rPr>
            </w:pPr>
          </w:p>
        </w:tc>
        <w:tc>
          <w:tcPr>
            <w:tcW w:w="1170" w:type="dxa"/>
            <w:tcBorders>
              <w:left w:val="double" w:sz="4" w:space="0" w:color="auto"/>
            </w:tcBorders>
            <w:shd w:val="clear" w:color="auto" w:fill="FFFFFF"/>
            <w:vAlign w:val="bottom"/>
          </w:tcPr>
          <w:p w14:paraId="6025E3E0"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3177AAE0" w14:textId="77777777" w:rsidTr="00762DD6">
        <w:tc>
          <w:tcPr>
            <w:tcW w:w="3080" w:type="dxa"/>
            <w:tcBorders>
              <w:right w:val="double" w:sz="4" w:space="0" w:color="auto"/>
            </w:tcBorders>
            <w:shd w:val="clear" w:color="auto" w:fill="FFFFFF"/>
            <w:vAlign w:val="bottom"/>
          </w:tcPr>
          <w:p w14:paraId="34B0EC8E"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Supplies</w:t>
            </w:r>
          </w:p>
        </w:tc>
        <w:tc>
          <w:tcPr>
            <w:tcW w:w="1375" w:type="dxa"/>
            <w:tcBorders>
              <w:left w:val="double" w:sz="4" w:space="0" w:color="auto"/>
              <w:right w:val="double" w:sz="4" w:space="0" w:color="auto"/>
            </w:tcBorders>
            <w:shd w:val="clear" w:color="auto" w:fill="FFFFFF"/>
            <w:vAlign w:val="bottom"/>
          </w:tcPr>
          <w:p w14:paraId="026FD676" w14:textId="77777777" w:rsidR="00390093" w:rsidRDefault="00390093" w:rsidP="005B3B09">
            <w:pPr>
              <w:pStyle w:val="pformab"/>
              <w:spacing w:before="40" w:after="40"/>
              <w:jc w:val="right"/>
              <w:rPr>
                <w:rFonts w:ascii="Arial" w:hAnsi="Arial"/>
                <w:color w:val="auto"/>
                <w:sz w:val="20"/>
              </w:rPr>
            </w:pPr>
            <w:r w:rsidRPr="00F9362D">
              <w:rPr>
                <w:rFonts w:ascii="Arial MT Pro" w:hAnsi="Arial MT Pro"/>
                <w:color w:val="auto"/>
                <w:sz w:val="20"/>
              </w:rPr>
              <w:t>2,000</w:t>
            </w:r>
          </w:p>
        </w:tc>
        <w:tc>
          <w:tcPr>
            <w:tcW w:w="3285" w:type="dxa"/>
            <w:tcBorders>
              <w:left w:val="double" w:sz="4" w:space="0" w:color="auto"/>
              <w:right w:val="double" w:sz="4" w:space="0" w:color="auto"/>
            </w:tcBorders>
            <w:shd w:val="clear" w:color="auto" w:fill="FFFFFF"/>
            <w:vAlign w:val="bottom"/>
          </w:tcPr>
          <w:p w14:paraId="17831C4D" w14:textId="77777777" w:rsidR="00390093" w:rsidRPr="003C38CF" w:rsidRDefault="00523F01" w:rsidP="003C38CF">
            <w:pPr>
              <w:pStyle w:val="pformab"/>
              <w:spacing w:before="40" w:after="40"/>
              <w:rPr>
                <w:rFonts w:ascii="Arial" w:hAnsi="Arial"/>
                <w:b/>
                <w:color w:val="auto"/>
                <w:sz w:val="20"/>
              </w:rPr>
            </w:pPr>
            <w:r w:rsidRPr="00F9362D">
              <w:rPr>
                <w:rFonts w:ascii="Arial MT Pro" w:hAnsi="Arial MT Pro"/>
                <w:b/>
                <w:color w:val="auto"/>
                <w:sz w:val="20"/>
              </w:rPr>
              <w:t>Owner</w:t>
            </w:r>
            <w:r w:rsidR="00942890" w:rsidRPr="00F9362D">
              <w:rPr>
                <w:rFonts w:ascii="Arial MT Pro" w:hAnsi="Arial MT Pro"/>
                <w:b/>
                <w:color w:val="auto"/>
                <w:sz w:val="20"/>
              </w:rPr>
              <w:t>’</w:t>
            </w:r>
            <w:r w:rsidRPr="00F9362D">
              <w:rPr>
                <w:rFonts w:ascii="Arial MT Pro" w:hAnsi="Arial MT Pro"/>
                <w:b/>
                <w:color w:val="auto"/>
                <w:sz w:val="20"/>
              </w:rPr>
              <w:t>s Equity</w:t>
            </w:r>
          </w:p>
        </w:tc>
        <w:tc>
          <w:tcPr>
            <w:tcW w:w="1170" w:type="dxa"/>
            <w:tcBorders>
              <w:left w:val="double" w:sz="4" w:space="0" w:color="auto"/>
            </w:tcBorders>
            <w:shd w:val="clear" w:color="auto" w:fill="FFFFFF"/>
            <w:vAlign w:val="bottom"/>
          </w:tcPr>
          <w:p w14:paraId="1BE168A1" w14:textId="77777777" w:rsidR="00390093" w:rsidRPr="00F9362D" w:rsidRDefault="00390093" w:rsidP="00EA6C2F">
            <w:pPr>
              <w:pStyle w:val="pformab"/>
              <w:spacing w:before="0" w:after="40"/>
              <w:jc w:val="right"/>
              <w:rPr>
                <w:rFonts w:ascii="Arial MT Pro" w:hAnsi="Arial MT Pro"/>
                <w:color w:val="auto"/>
                <w:sz w:val="20"/>
                <w:u w:val="single"/>
              </w:rPr>
            </w:pPr>
          </w:p>
        </w:tc>
      </w:tr>
      <w:tr w:rsidR="00390093" w14:paraId="0000BF35" w14:textId="77777777" w:rsidTr="00762DD6">
        <w:tc>
          <w:tcPr>
            <w:tcW w:w="3080" w:type="dxa"/>
            <w:tcBorders>
              <w:right w:val="double" w:sz="4" w:space="0" w:color="auto"/>
            </w:tcBorders>
            <w:shd w:val="clear" w:color="auto" w:fill="FFFFFF"/>
            <w:vAlign w:val="bottom"/>
          </w:tcPr>
          <w:p w14:paraId="56E32AAA"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Land</w:t>
            </w:r>
          </w:p>
        </w:tc>
        <w:tc>
          <w:tcPr>
            <w:tcW w:w="1375" w:type="dxa"/>
            <w:tcBorders>
              <w:left w:val="double" w:sz="4" w:space="0" w:color="auto"/>
              <w:right w:val="double" w:sz="4" w:space="0" w:color="auto"/>
            </w:tcBorders>
            <w:shd w:val="clear" w:color="auto" w:fill="FFFFFF"/>
            <w:vAlign w:val="bottom"/>
          </w:tcPr>
          <w:p w14:paraId="63E8AD0C" w14:textId="77777777" w:rsidR="00390093" w:rsidRDefault="00390093" w:rsidP="005B3B09">
            <w:pPr>
              <w:pStyle w:val="pformab"/>
              <w:spacing w:before="40" w:after="40"/>
              <w:jc w:val="right"/>
              <w:rPr>
                <w:rFonts w:ascii="Arial" w:hAnsi="Arial"/>
                <w:color w:val="auto"/>
                <w:sz w:val="20"/>
                <w:u w:val="single"/>
              </w:rPr>
            </w:pPr>
            <w:r w:rsidRPr="00F9362D">
              <w:rPr>
                <w:rFonts w:ascii="Arial MT Pro" w:hAnsi="Arial MT Pro"/>
                <w:color w:val="auto"/>
                <w:sz w:val="20"/>
                <w:u w:val="single"/>
              </w:rPr>
              <w:t>102,000</w:t>
            </w:r>
          </w:p>
        </w:tc>
        <w:tc>
          <w:tcPr>
            <w:tcW w:w="3285" w:type="dxa"/>
            <w:tcBorders>
              <w:left w:val="double" w:sz="4" w:space="0" w:color="auto"/>
              <w:right w:val="double" w:sz="4" w:space="0" w:color="auto"/>
            </w:tcBorders>
            <w:shd w:val="clear" w:color="auto" w:fill="FFFFFF"/>
            <w:vAlign w:val="bottom"/>
          </w:tcPr>
          <w:p w14:paraId="704397C6"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M. Sykes, capital</w:t>
            </w:r>
          </w:p>
        </w:tc>
        <w:tc>
          <w:tcPr>
            <w:tcW w:w="1170" w:type="dxa"/>
            <w:tcBorders>
              <w:left w:val="double" w:sz="4" w:space="0" w:color="auto"/>
            </w:tcBorders>
            <w:shd w:val="clear" w:color="auto" w:fill="FFFFFF"/>
            <w:vAlign w:val="bottom"/>
          </w:tcPr>
          <w:p w14:paraId="6C226EC7" w14:textId="77777777" w:rsidR="00390093" w:rsidRPr="00F9362D" w:rsidRDefault="00390093"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146,000</w:t>
            </w:r>
          </w:p>
        </w:tc>
      </w:tr>
      <w:tr w:rsidR="00ED7541" w14:paraId="2E59616F" w14:textId="77777777" w:rsidTr="00762DD6">
        <w:tc>
          <w:tcPr>
            <w:tcW w:w="3080" w:type="dxa"/>
            <w:tcBorders>
              <w:right w:val="double" w:sz="4" w:space="0" w:color="auto"/>
            </w:tcBorders>
            <w:shd w:val="clear" w:color="auto" w:fill="FFFFFF"/>
            <w:vAlign w:val="bottom"/>
          </w:tcPr>
          <w:p w14:paraId="37B411EC" w14:textId="77777777" w:rsidR="00ED7541" w:rsidRDefault="00ED7541" w:rsidP="0019721B">
            <w:pPr>
              <w:pStyle w:val="pformab"/>
              <w:spacing w:before="40" w:after="40"/>
              <w:rPr>
                <w:rFonts w:ascii="Arial" w:hAnsi="Arial"/>
                <w:color w:val="auto"/>
                <w:sz w:val="20"/>
              </w:rPr>
            </w:pPr>
          </w:p>
        </w:tc>
        <w:tc>
          <w:tcPr>
            <w:tcW w:w="1375" w:type="dxa"/>
            <w:tcBorders>
              <w:left w:val="double" w:sz="4" w:space="0" w:color="auto"/>
              <w:right w:val="double" w:sz="4" w:space="0" w:color="auto"/>
            </w:tcBorders>
            <w:shd w:val="clear" w:color="auto" w:fill="FFFFFF"/>
            <w:vAlign w:val="bottom"/>
          </w:tcPr>
          <w:p w14:paraId="12205106" w14:textId="77777777" w:rsidR="00ED7541" w:rsidRDefault="00ED7541" w:rsidP="005B3B09">
            <w:pPr>
              <w:pStyle w:val="pformab"/>
              <w:spacing w:before="40" w:after="40"/>
              <w:jc w:val="right"/>
              <w:rPr>
                <w:rFonts w:ascii="Arial" w:hAnsi="Arial"/>
                <w:color w:val="auto"/>
                <w:sz w:val="20"/>
                <w:u w:val="double"/>
              </w:rPr>
            </w:pPr>
          </w:p>
        </w:tc>
        <w:tc>
          <w:tcPr>
            <w:tcW w:w="3285" w:type="dxa"/>
            <w:vMerge w:val="restart"/>
            <w:tcBorders>
              <w:left w:val="double" w:sz="4" w:space="0" w:color="auto"/>
              <w:right w:val="double" w:sz="4" w:space="0" w:color="auto"/>
            </w:tcBorders>
            <w:shd w:val="clear" w:color="auto" w:fill="FFFFFF"/>
            <w:vAlign w:val="bottom"/>
          </w:tcPr>
          <w:p w14:paraId="7CD0FC9D" w14:textId="77777777" w:rsidR="00ED7541" w:rsidRDefault="00ED7541" w:rsidP="0019721B">
            <w:pPr>
              <w:pStyle w:val="pformab"/>
              <w:spacing w:before="40" w:after="40"/>
              <w:rPr>
                <w:rFonts w:ascii="Arial" w:hAnsi="Arial"/>
                <w:color w:val="auto"/>
                <w:sz w:val="20"/>
              </w:rPr>
            </w:pPr>
            <w:r w:rsidRPr="00F9362D">
              <w:rPr>
                <w:rFonts w:ascii="Arial MT Pro" w:hAnsi="Arial MT Pro"/>
                <w:color w:val="auto"/>
                <w:sz w:val="20"/>
              </w:rPr>
              <w:t>Total liabilities and</w:t>
            </w:r>
            <w:r w:rsidR="00D12604" w:rsidRPr="00F9362D">
              <w:rPr>
                <w:rFonts w:ascii="Arial MT Pro" w:hAnsi="Arial MT Pro"/>
                <w:color w:val="auto"/>
                <w:sz w:val="20"/>
              </w:rPr>
              <w:t xml:space="preserve"> </w:t>
            </w:r>
            <w:r w:rsidRPr="00F9362D">
              <w:rPr>
                <w:rFonts w:ascii="Arial MT Pro" w:hAnsi="Arial MT Pro"/>
                <w:color w:val="auto"/>
                <w:sz w:val="20"/>
              </w:rPr>
              <w:t>owner</w:t>
            </w:r>
            <w:r w:rsidR="00942890" w:rsidRPr="00F9362D">
              <w:rPr>
                <w:rFonts w:ascii="Arial MT Pro" w:hAnsi="Arial MT Pro"/>
                <w:color w:val="auto"/>
                <w:sz w:val="20"/>
              </w:rPr>
              <w:t>’</w:t>
            </w:r>
            <w:r w:rsidRPr="00F9362D">
              <w:rPr>
                <w:rFonts w:ascii="Arial MT Pro" w:hAnsi="Arial MT Pro"/>
                <w:color w:val="auto"/>
                <w:sz w:val="20"/>
              </w:rPr>
              <w:t>s equity</w:t>
            </w:r>
          </w:p>
        </w:tc>
        <w:tc>
          <w:tcPr>
            <w:tcW w:w="1170" w:type="dxa"/>
            <w:vMerge w:val="restart"/>
            <w:tcBorders>
              <w:left w:val="double" w:sz="4" w:space="0" w:color="auto"/>
            </w:tcBorders>
            <w:shd w:val="clear" w:color="auto" w:fill="FFFFFF"/>
            <w:vAlign w:val="bottom"/>
          </w:tcPr>
          <w:p w14:paraId="7877FE08" w14:textId="77777777" w:rsidR="00ED7541" w:rsidRPr="00F9362D" w:rsidRDefault="00ED7541" w:rsidP="00EA6C2F">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$149,000</w:t>
            </w:r>
          </w:p>
        </w:tc>
      </w:tr>
      <w:tr w:rsidR="00ED7541" w14:paraId="108FE4DD" w14:textId="77777777" w:rsidTr="00762DD6">
        <w:tc>
          <w:tcPr>
            <w:tcW w:w="3080" w:type="dxa"/>
            <w:tcBorders>
              <w:bottom w:val="double" w:sz="4" w:space="0" w:color="auto"/>
              <w:right w:val="double" w:sz="4" w:space="0" w:color="auto"/>
            </w:tcBorders>
            <w:shd w:val="clear" w:color="auto" w:fill="FFFFFF"/>
            <w:vAlign w:val="bottom"/>
          </w:tcPr>
          <w:p w14:paraId="35FBA1C9" w14:textId="77777777" w:rsidR="00ED7541" w:rsidRDefault="00ED7541" w:rsidP="0019721B">
            <w:pPr>
              <w:pStyle w:val="pformab"/>
              <w:spacing w:before="40" w:after="40"/>
              <w:rPr>
                <w:rFonts w:ascii="Arial" w:hAnsi="Arial"/>
                <w:color w:val="auto"/>
                <w:sz w:val="20"/>
              </w:rPr>
            </w:pPr>
            <w:r w:rsidRPr="00F9362D">
              <w:rPr>
                <w:rFonts w:ascii="Arial MT Pro" w:hAnsi="Arial MT Pro"/>
                <w:color w:val="auto"/>
                <w:sz w:val="20"/>
              </w:rPr>
              <w:t>Total assets</w:t>
            </w:r>
          </w:p>
        </w:tc>
        <w:tc>
          <w:tcPr>
            <w:tcW w:w="1375" w:type="dxa"/>
            <w:tcBorders>
              <w:left w:val="double" w:sz="4" w:space="0" w:color="auto"/>
              <w:bottom w:val="double" w:sz="4" w:space="0" w:color="auto"/>
              <w:right w:val="double" w:sz="4" w:space="0" w:color="auto"/>
            </w:tcBorders>
            <w:shd w:val="clear" w:color="auto" w:fill="FFFFFF"/>
            <w:vAlign w:val="bottom"/>
          </w:tcPr>
          <w:p w14:paraId="117A7A48" w14:textId="77777777" w:rsidR="00ED7541" w:rsidRDefault="00ED7541" w:rsidP="005B3B09">
            <w:pPr>
              <w:pStyle w:val="pformab"/>
              <w:spacing w:before="40" w:after="40"/>
              <w:jc w:val="right"/>
              <w:rPr>
                <w:rFonts w:ascii="Arial" w:hAnsi="Arial"/>
                <w:color w:val="auto"/>
                <w:sz w:val="20"/>
                <w:u w:val="double"/>
              </w:rPr>
            </w:pPr>
            <w:r w:rsidRPr="00F9362D">
              <w:rPr>
                <w:rFonts w:ascii="Arial MT Pro" w:hAnsi="Arial MT Pro"/>
                <w:color w:val="auto"/>
                <w:sz w:val="20"/>
                <w:u w:val="double"/>
              </w:rPr>
              <w:t>$149,000</w:t>
            </w:r>
          </w:p>
        </w:tc>
        <w:tc>
          <w:tcPr>
            <w:tcW w:w="3285" w:type="dxa"/>
            <w:vMerge/>
            <w:tcBorders>
              <w:left w:val="double" w:sz="4" w:space="0" w:color="auto"/>
              <w:bottom w:val="double" w:sz="4" w:space="0" w:color="auto"/>
              <w:right w:val="double" w:sz="4" w:space="0" w:color="auto"/>
            </w:tcBorders>
            <w:shd w:val="clear" w:color="auto" w:fill="FFFFFF"/>
            <w:vAlign w:val="bottom"/>
          </w:tcPr>
          <w:p w14:paraId="22B1E2F7" w14:textId="77777777" w:rsidR="00ED7541" w:rsidRDefault="00ED7541" w:rsidP="0019721B">
            <w:pPr>
              <w:pStyle w:val="pformab"/>
              <w:spacing w:before="40" w:after="40"/>
              <w:rPr>
                <w:rFonts w:ascii="Arial" w:hAnsi="Arial"/>
                <w:color w:val="auto"/>
                <w:sz w:val="20"/>
              </w:rPr>
            </w:pPr>
          </w:p>
        </w:tc>
        <w:tc>
          <w:tcPr>
            <w:tcW w:w="1170" w:type="dxa"/>
            <w:vMerge/>
            <w:tcBorders>
              <w:left w:val="double" w:sz="4" w:space="0" w:color="auto"/>
              <w:bottom w:val="double" w:sz="4" w:space="0" w:color="auto"/>
            </w:tcBorders>
            <w:shd w:val="clear" w:color="auto" w:fill="FFFFFF"/>
            <w:vAlign w:val="bottom"/>
          </w:tcPr>
          <w:p w14:paraId="1D5CEA29" w14:textId="77777777" w:rsidR="00ED7541" w:rsidRPr="00F9362D" w:rsidRDefault="00ED7541" w:rsidP="0019721B">
            <w:pPr>
              <w:pStyle w:val="pformab"/>
              <w:tabs>
                <w:tab w:val="decimal" w:pos="937"/>
              </w:tabs>
              <w:spacing w:before="0" w:after="40"/>
              <w:rPr>
                <w:rFonts w:ascii="Arial MT Pro" w:hAnsi="Arial MT Pro"/>
                <w:color w:val="auto"/>
                <w:sz w:val="20"/>
                <w:u w:val="double"/>
              </w:rPr>
            </w:pPr>
          </w:p>
        </w:tc>
      </w:tr>
    </w:tbl>
    <w:p w14:paraId="7B4BAE13" w14:textId="77777777" w:rsidR="00390093" w:rsidRDefault="00390093" w:rsidP="00390093"/>
    <w:p w14:paraId="21620D29" w14:textId="764CA215" w:rsidR="00390093" w:rsidRPr="00F9362D" w:rsidRDefault="00390093" w:rsidP="00390093">
      <w:pPr>
        <w:pStyle w:val="ph3ns"/>
        <w:rPr>
          <w:rFonts w:ascii="Arial MT Pro" w:hAnsi="Arial MT Pro"/>
          <w:color w:val="auto"/>
        </w:rPr>
      </w:pPr>
      <w:r>
        <w:rPr>
          <w:color w:val="auto"/>
        </w:rPr>
        <w:br w:type="page"/>
      </w:r>
      <w:r w:rsidRPr="00F9362D">
        <w:rPr>
          <w:rFonts w:ascii="Arial MT Pro" w:hAnsi="Arial MT Pro"/>
          <w:color w:val="auto"/>
        </w:rPr>
        <w:lastRenderedPageBreak/>
        <w:t>(40</w:t>
      </w:r>
      <w:r w:rsidR="00DD0951" w:rsidRPr="00F9362D">
        <w:rPr>
          <w:rFonts w:ascii="Arial MT Pro" w:hAnsi="Arial MT Pro"/>
          <w:color w:val="auto"/>
        </w:rPr>
        <w:t>–</w:t>
      </w:r>
      <w:r w:rsidRPr="00F9362D">
        <w:rPr>
          <w:rFonts w:ascii="Arial MT Pro" w:hAnsi="Arial MT Pro"/>
          <w:color w:val="auto"/>
        </w:rPr>
        <w:t xml:space="preserve">60 min.)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1-8B</w:t>
      </w:r>
    </w:p>
    <w:p w14:paraId="499F93EB" w14:textId="77777777" w:rsidR="00390093" w:rsidRPr="00F9362D" w:rsidRDefault="00390093" w:rsidP="003C38CF">
      <w:pPr>
        <w:pStyle w:val="ph5"/>
        <w:shd w:val="clear" w:color="auto" w:fill="FFFFFF"/>
        <w:outlineLvl w:val="0"/>
        <w:rPr>
          <w:rFonts w:ascii="Arial MT Pro" w:hAnsi="Arial MT Pro"/>
          <w:color w:val="auto"/>
          <w:sz w:val="20"/>
        </w:rPr>
      </w:pPr>
      <w:r w:rsidRPr="00F9362D">
        <w:rPr>
          <w:rFonts w:ascii="Arial MT Pro" w:hAnsi="Arial MT Pro"/>
          <w:color w:val="auto"/>
          <w:sz w:val="20"/>
        </w:rPr>
        <w:t>Wilson Marketing Consulting</w:t>
      </w:r>
    </w:p>
    <w:p w14:paraId="7D675E7B" w14:textId="77777777" w:rsidR="003909EF" w:rsidRDefault="003909EF" w:rsidP="00390093">
      <w:pPr>
        <w:pStyle w:val="ph6full"/>
        <w:spacing w:before="0"/>
        <w:rPr>
          <w:rFonts w:ascii="Times New Roman" w:hAnsi="Times New Roman"/>
          <w:color w:val="auto"/>
        </w:rPr>
      </w:pPr>
    </w:p>
    <w:p w14:paraId="09FA76CA" w14:textId="77777777" w:rsidR="00390093" w:rsidRDefault="00390093" w:rsidP="00390093">
      <w:pPr>
        <w:pStyle w:val="ph6full"/>
        <w:spacing w:before="0"/>
        <w:rPr>
          <w:rFonts w:ascii="Times New Roman" w:hAnsi="Times New Roman"/>
          <w:color w:val="auto"/>
        </w:rPr>
      </w:pPr>
      <w:r w:rsidRPr="001C6BAA">
        <w:rPr>
          <w:rFonts w:ascii="Times New Roman" w:hAnsi="Times New Roman"/>
          <w:color w:val="auto"/>
        </w:rPr>
        <w:t>Req. 1</w:t>
      </w:r>
    </w:p>
    <w:p w14:paraId="1552FBF1" w14:textId="77777777" w:rsidR="005F6255" w:rsidRPr="001C6BAA" w:rsidRDefault="005F6255" w:rsidP="00390093">
      <w:pPr>
        <w:pStyle w:val="ph6full"/>
        <w:spacing w:before="0"/>
        <w:rPr>
          <w:rFonts w:ascii="Times New Roman" w:hAnsi="Times New Roman"/>
          <w:color w:val="auto"/>
        </w:rPr>
      </w:pPr>
    </w:p>
    <w:p w14:paraId="68ABE3BE" w14:textId="5050854E" w:rsidR="00390093" w:rsidRDefault="00390093" w:rsidP="005F6255">
      <w:pPr>
        <w:pStyle w:val="ptffull"/>
        <w:shd w:val="clear" w:color="auto" w:fill="FFFFFF"/>
        <w:spacing w:before="0"/>
        <w:rPr>
          <w:color w:val="auto"/>
        </w:rPr>
      </w:pPr>
      <w:r>
        <w:rPr>
          <w:color w:val="auto"/>
        </w:rPr>
        <w:t xml:space="preserve">Total net income for the period of January 1, </w:t>
      </w:r>
      <w:r w:rsidR="00EB4E48">
        <w:rPr>
          <w:color w:val="auto"/>
        </w:rPr>
        <w:t>2022</w:t>
      </w:r>
      <w:r>
        <w:rPr>
          <w:color w:val="auto"/>
        </w:rPr>
        <w:t xml:space="preserve">, to December 31, </w:t>
      </w:r>
      <w:r w:rsidR="00EB4E48">
        <w:rPr>
          <w:color w:val="auto"/>
        </w:rPr>
        <w:t>2022</w:t>
      </w:r>
      <w:r>
        <w:rPr>
          <w:color w:val="auto"/>
        </w:rPr>
        <w:t>, is equal to the balance of the owner</w:t>
      </w:r>
      <w:r w:rsidR="00942890">
        <w:rPr>
          <w:color w:val="auto"/>
        </w:rPr>
        <w:t>’</w:t>
      </w:r>
      <w:r>
        <w:rPr>
          <w:color w:val="auto"/>
        </w:rPr>
        <w:t xml:space="preserve">s equity minus investments by Wilson ($50,000 + $30,000). </w:t>
      </w:r>
    </w:p>
    <w:p w14:paraId="254CF15A" w14:textId="64A06657" w:rsidR="00390093" w:rsidRDefault="00390093" w:rsidP="00390093">
      <w:pPr>
        <w:pStyle w:val="ptffull"/>
        <w:shd w:val="clear" w:color="auto" w:fill="FFFFFF"/>
        <w:tabs>
          <w:tab w:val="left" w:pos="495"/>
          <w:tab w:val="left" w:pos="825"/>
        </w:tabs>
        <w:rPr>
          <w:color w:val="auto"/>
        </w:rPr>
      </w:pPr>
      <w:r>
        <w:rPr>
          <w:color w:val="auto"/>
        </w:rPr>
        <w:tab/>
        <w:t>=</w:t>
      </w:r>
      <w:r>
        <w:rPr>
          <w:color w:val="auto"/>
        </w:rPr>
        <w:tab/>
        <w:t>$</w:t>
      </w:r>
      <w:r w:rsidR="00BD63EA">
        <w:rPr>
          <w:color w:val="auto"/>
        </w:rPr>
        <w:t>105</w:t>
      </w:r>
      <w:r>
        <w:rPr>
          <w:color w:val="auto"/>
        </w:rPr>
        <w:t>,000 –</w:t>
      </w:r>
      <w:r w:rsidR="0042722B">
        <w:rPr>
          <w:color w:val="auto"/>
        </w:rPr>
        <w:t xml:space="preserve"> </w:t>
      </w:r>
      <w:r>
        <w:rPr>
          <w:color w:val="auto"/>
        </w:rPr>
        <w:t>$80,000</w:t>
      </w:r>
    </w:p>
    <w:p w14:paraId="13D3D0CE" w14:textId="77777777" w:rsidR="00390093" w:rsidRDefault="00390093" w:rsidP="00390093">
      <w:pPr>
        <w:pStyle w:val="ptffullns"/>
        <w:shd w:val="clear" w:color="auto" w:fill="FFFFFF"/>
        <w:tabs>
          <w:tab w:val="left" w:pos="495"/>
          <w:tab w:val="left" w:pos="825"/>
        </w:tabs>
        <w:rPr>
          <w:color w:val="auto"/>
        </w:rPr>
      </w:pPr>
      <w:r>
        <w:rPr>
          <w:color w:val="auto"/>
        </w:rPr>
        <w:tab/>
        <w:t>=</w:t>
      </w:r>
      <w:r>
        <w:rPr>
          <w:color w:val="auto"/>
        </w:rPr>
        <w:tab/>
        <w:t>$25,000</w:t>
      </w:r>
    </w:p>
    <w:p w14:paraId="67677FF4" w14:textId="77777777" w:rsidR="005012C8" w:rsidRDefault="005012C8" w:rsidP="005012C8">
      <w:pPr>
        <w:pStyle w:val="ph6full"/>
        <w:spacing w:before="0"/>
        <w:outlineLvl w:val="0"/>
        <w:rPr>
          <w:rFonts w:ascii="Times New Roman" w:hAnsi="Times New Roman"/>
          <w:color w:val="auto"/>
        </w:rPr>
      </w:pPr>
    </w:p>
    <w:p w14:paraId="34698A62" w14:textId="77777777" w:rsidR="00390093" w:rsidRDefault="00390093" w:rsidP="005F6255">
      <w:pPr>
        <w:pStyle w:val="ph6full"/>
        <w:spacing w:before="0"/>
        <w:rPr>
          <w:rFonts w:ascii="Times New Roman" w:hAnsi="Times New Roman"/>
          <w:color w:val="auto"/>
        </w:rPr>
      </w:pPr>
      <w:r w:rsidRPr="001C6BAA">
        <w:rPr>
          <w:rFonts w:ascii="Times New Roman" w:hAnsi="Times New Roman"/>
          <w:color w:val="auto"/>
        </w:rPr>
        <w:t>Req. 2</w:t>
      </w:r>
    </w:p>
    <w:p w14:paraId="453CE3CA" w14:textId="77777777" w:rsidR="005F6255" w:rsidRPr="001C6BAA" w:rsidRDefault="005F6255" w:rsidP="005F6255">
      <w:pPr>
        <w:pStyle w:val="ph6full"/>
        <w:spacing w:before="0"/>
        <w:rPr>
          <w:rFonts w:ascii="Times New Roman" w:hAnsi="Times New Roman"/>
          <w:color w:val="auto"/>
        </w:rPr>
      </w:pPr>
    </w:p>
    <w:p w14:paraId="4FEE9EC7" w14:textId="77777777" w:rsidR="00390093" w:rsidRDefault="00390093" w:rsidP="005F6255">
      <w:pPr>
        <w:pStyle w:val="ptffull"/>
        <w:shd w:val="clear" w:color="auto" w:fill="FFFFFF"/>
        <w:spacing w:before="0"/>
        <w:rPr>
          <w:color w:val="auto"/>
        </w:rPr>
      </w:pPr>
      <w:r>
        <w:rPr>
          <w:color w:val="auto"/>
        </w:rPr>
        <w:t>See the page following Req. 3.</w:t>
      </w:r>
    </w:p>
    <w:p w14:paraId="104E1595" w14:textId="77777777" w:rsidR="00390093" w:rsidRDefault="00390093" w:rsidP="005012C8">
      <w:pPr>
        <w:pStyle w:val="ptffull"/>
        <w:shd w:val="clear" w:color="auto" w:fill="FFFFFF"/>
        <w:spacing w:before="0"/>
        <w:rPr>
          <w:color w:val="auto"/>
        </w:rPr>
      </w:pPr>
    </w:p>
    <w:p w14:paraId="4BFB9420" w14:textId="77777777" w:rsidR="005F6255" w:rsidRDefault="00390093" w:rsidP="005F6255">
      <w:pPr>
        <w:pStyle w:val="ph5reqns"/>
        <w:shd w:val="clear" w:color="auto" w:fill="FFFFFF"/>
        <w:tabs>
          <w:tab w:val="right" w:pos="8855"/>
        </w:tabs>
        <w:outlineLvl w:val="0"/>
        <w:rPr>
          <w:color w:val="auto"/>
        </w:rPr>
      </w:pPr>
      <w:r w:rsidRPr="001C6BAA">
        <w:rPr>
          <w:color w:val="auto"/>
        </w:rPr>
        <w:t>Req. 3</w:t>
      </w:r>
    </w:p>
    <w:p w14:paraId="1E9EAE14" w14:textId="0D6E6C64" w:rsidR="00390093" w:rsidRPr="001C6BAA" w:rsidRDefault="00390093" w:rsidP="005F6255">
      <w:pPr>
        <w:pStyle w:val="ph5reqns"/>
        <w:shd w:val="clear" w:color="auto" w:fill="FFFFFF"/>
        <w:tabs>
          <w:tab w:val="right" w:pos="8855"/>
        </w:tabs>
        <w:outlineLvl w:val="0"/>
        <w:rPr>
          <w:color w:val="auto"/>
        </w:rPr>
      </w:pPr>
      <w:r w:rsidRPr="001C6BAA">
        <w:rPr>
          <w:color w:val="auto"/>
        </w:rPr>
        <w:tab/>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40"/>
        <w:gridCol w:w="1470"/>
        <w:gridCol w:w="1500"/>
      </w:tblGrid>
      <w:tr w:rsidR="00390093" w14:paraId="479A8F97" w14:textId="77777777" w:rsidTr="0019721B">
        <w:trPr>
          <w:cantSplit/>
        </w:trPr>
        <w:tc>
          <w:tcPr>
            <w:tcW w:w="8910" w:type="dxa"/>
            <w:gridSpan w:val="3"/>
            <w:tcBorders>
              <w:top w:val="double" w:sz="4" w:space="0" w:color="auto"/>
            </w:tcBorders>
            <w:shd w:val="clear" w:color="auto" w:fill="FFFFFF"/>
            <w:vAlign w:val="bottom"/>
          </w:tcPr>
          <w:p w14:paraId="4888EA8A" w14:textId="77777777" w:rsidR="00390093" w:rsidRPr="00F9362D" w:rsidRDefault="00EE71F0" w:rsidP="0019721B">
            <w:pPr>
              <w:pStyle w:val="pformhead"/>
              <w:spacing w:before="40" w:after="40"/>
              <w:rPr>
                <w:rFonts w:ascii="Arial MT Pro" w:hAnsi="Arial MT Pro"/>
                <w:b/>
                <w:color w:val="auto"/>
                <w:sz w:val="20"/>
              </w:rPr>
            </w:pPr>
            <w:r w:rsidRPr="00F9362D">
              <w:rPr>
                <w:rFonts w:ascii="Arial MT Pro" w:hAnsi="Arial MT Pro" w:cs="Helvetica"/>
                <w:b/>
                <w:iCs/>
                <w:color w:val="auto"/>
                <w:sz w:val="20"/>
              </w:rPr>
              <w:t>WILSON MARKETING CONSULTING</w:t>
            </w:r>
          </w:p>
        </w:tc>
      </w:tr>
      <w:tr w:rsidR="00390093" w14:paraId="426FBC2D" w14:textId="77777777" w:rsidTr="0019721B">
        <w:trPr>
          <w:cantSplit/>
        </w:trPr>
        <w:tc>
          <w:tcPr>
            <w:tcW w:w="8910" w:type="dxa"/>
            <w:gridSpan w:val="3"/>
            <w:tcBorders>
              <w:bottom w:val="single" w:sz="4" w:space="0" w:color="auto"/>
            </w:tcBorders>
            <w:shd w:val="clear" w:color="auto" w:fill="FFFFFF"/>
            <w:vAlign w:val="bottom"/>
          </w:tcPr>
          <w:p w14:paraId="0F837D6F"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Income Statement</w:t>
            </w:r>
          </w:p>
        </w:tc>
      </w:tr>
      <w:tr w:rsidR="00390093" w14:paraId="47C13AA8" w14:textId="77777777" w:rsidTr="0019721B">
        <w:trPr>
          <w:cantSplit/>
        </w:trPr>
        <w:tc>
          <w:tcPr>
            <w:tcW w:w="8910" w:type="dxa"/>
            <w:gridSpan w:val="3"/>
            <w:tcBorders>
              <w:top w:val="single" w:sz="4" w:space="0" w:color="auto"/>
              <w:bottom w:val="double" w:sz="4" w:space="0" w:color="auto"/>
            </w:tcBorders>
            <w:shd w:val="clear" w:color="auto" w:fill="FFFFFF"/>
            <w:vAlign w:val="bottom"/>
          </w:tcPr>
          <w:p w14:paraId="5392F4AC" w14:textId="0091CDA5"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Month Ended January 31, </w:t>
            </w:r>
            <w:r w:rsidR="00993F90" w:rsidRPr="00F9362D">
              <w:rPr>
                <w:rFonts w:ascii="Arial MT Pro" w:hAnsi="Arial MT Pro"/>
                <w:color w:val="auto"/>
                <w:sz w:val="20"/>
              </w:rPr>
              <w:t>2023</w:t>
            </w:r>
          </w:p>
        </w:tc>
      </w:tr>
      <w:tr w:rsidR="00390093" w14:paraId="1C6DF4DD" w14:textId="77777777" w:rsidTr="0019721B">
        <w:trPr>
          <w:cantSplit/>
        </w:trPr>
        <w:tc>
          <w:tcPr>
            <w:tcW w:w="5940" w:type="dxa"/>
            <w:tcBorders>
              <w:right w:val="double" w:sz="4" w:space="0" w:color="auto"/>
            </w:tcBorders>
            <w:shd w:val="clear" w:color="auto" w:fill="FFFFFF"/>
            <w:vAlign w:val="bottom"/>
          </w:tcPr>
          <w:p w14:paraId="5AF42682" w14:textId="77777777" w:rsidR="00390093" w:rsidRPr="003C38CF" w:rsidRDefault="00390093" w:rsidP="0019721B">
            <w:pPr>
              <w:pStyle w:val="pformab"/>
              <w:spacing w:before="40" w:after="40"/>
              <w:ind w:right="167"/>
              <w:rPr>
                <w:rFonts w:ascii="Arial" w:hAnsi="Arial"/>
                <w:b/>
                <w:color w:val="auto"/>
                <w:sz w:val="20"/>
              </w:rPr>
            </w:pPr>
            <w:r w:rsidRPr="00F9362D">
              <w:rPr>
                <w:rFonts w:ascii="Arial MT Pro" w:hAnsi="Arial MT Pro"/>
                <w:b/>
                <w:color w:val="auto"/>
                <w:sz w:val="20"/>
              </w:rPr>
              <w:t>Revenue</w:t>
            </w:r>
          </w:p>
        </w:tc>
        <w:tc>
          <w:tcPr>
            <w:tcW w:w="1470" w:type="dxa"/>
            <w:tcBorders>
              <w:left w:val="double" w:sz="4" w:space="0" w:color="auto"/>
              <w:right w:val="double" w:sz="4" w:space="0" w:color="auto"/>
            </w:tcBorders>
            <w:shd w:val="clear" w:color="auto" w:fill="FFFFFF"/>
            <w:vAlign w:val="bottom"/>
          </w:tcPr>
          <w:p w14:paraId="63761D25" w14:textId="77777777" w:rsidR="00390093" w:rsidRDefault="00390093" w:rsidP="0019721B">
            <w:pPr>
              <w:pStyle w:val="pformab"/>
              <w:spacing w:before="40" w:after="40"/>
              <w:ind w:right="277"/>
              <w:jc w:val="right"/>
              <w:rPr>
                <w:rFonts w:ascii="Arial" w:hAnsi="Arial"/>
                <w:color w:val="auto"/>
                <w:sz w:val="20"/>
              </w:rPr>
            </w:pPr>
          </w:p>
        </w:tc>
        <w:tc>
          <w:tcPr>
            <w:tcW w:w="1500" w:type="dxa"/>
            <w:tcBorders>
              <w:left w:val="double" w:sz="4" w:space="0" w:color="auto"/>
            </w:tcBorders>
            <w:shd w:val="clear" w:color="auto" w:fill="FFFFFF"/>
            <w:vAlign w:val="bottom"/>
          </w:tcPr>
          <w:p w14:paraId="4548FF10" w14:textId="77777777" w:rsidR="00390093" w:rsidRPr="00F9362D" w:rsidRDefault="00390093" w:rsidP="0019721B">
            <w:pPr>
              <w:pStyle w:val="pformab"/>
              <w:tabs>
                <w:tab w:val="decimal" w:pos="937"/>
              </w:tabs>
              <w:spacing w:before="0" w:after="40"/>
              <w:rPr>
                <w:rFonts w:ascii="Arial MT Pro" w:hAnsi="Arial MT Pro"/>
                <w:color w:val="auto"/>
                <w:sz w:val="20"/>
              </w:rPr>
            </w:pPr>
          </w:p>
        </w:tc>
      </w:tr>
      <w:tr w:rsidR="00390093" w14:paraId="2747F8B5" w14:textId="77777777" w:rsidTr="0019721B">
        <w:trPr>
          <w:cantSplit/>
        </w:trPr>
        <w:tc>
          <w:tcPr>
            <w:tcW w:w="5940" w:type="dxa"/>
            <w:tcBorders>
              <w:right w:val="double" w:sz="4" w:space="0" w:color="auto"/>
            </w:tcBorders>
            <w:shd w:val="clear" w:color="auto" w:fill="FFFFFF"/>
            <w:vAlign w:val="bottom"/>
          </w:tcPr>
          <w:p w14:paraId="415772EA"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Service revenue*</w:t>
            </w:r>
          </w:p>
        </w:tc>
        <w:tc>
          <w:tcPr>
            <w:tcW w:w="1470" w:type="dxa"/>
            <w:tcBorders>
              <w:left w:val="double" w:sz="4" w:space="0" w:color="auto"/>
              <w:right w:val="double" w:sz="4" w:space="0" w:color="auto"/>
            </w:tcBorders>
            <w:shd w:val="clear" w:color="auto" w:fill="FFFFFF"/>
            <w:vAlign w:val="bottom"/>
          </w:tcPr>
          <w:p w14:paraId="52E0506D" w14:textId="77777777" w:rsidR="00390093" w:rsidRDefault="00390093" w:rsidP="0019721B">
            <w:pPr>
              <w:pStyle w:val="pformab"/>
              <w:spacing w:before="40" w:after="40"/>
              <w:ind w:right="277"/>
              <w:jc w:val="right"/>
              <w:rPr>
                <w:rFonts w:ascii="Arial" w:hAnsi="Arial"/>
                <w:color w:val="auto"/>
                <w:sz w:val="20"/>
              </w:rPr>
            </w:pPr>
          </w:p>
        </w:tc>
        <w:tc>
          <w:tcPr>
            <w:tcW w:w="1500" w:type="dxa"/>
            <w:tcBorders>
              <w:left w:val="double" w:sz="4" w:space="0" w:color="auto"/>
            </w:tcBorders>
            <w:shd w:val="clear" w:color="auto" w:fill="FFFFFF"/>
            <w:vAlign w:val="bottom"/>
          </w:tcPr>
          <w:p w14:paraId="027A4223"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$43,000</w:t>
            </w:r>
          </w:p>
        </w:tc>
      </w:tr>
      <w:tr w:rsidR="00390093" w14:paraId="6A1154C1" w14:textId="77777777" w:rsidTr="0019721B">
        <w:trPr>
          <w:cantSplit/>
        </w:trPr>
        <w:tc>
          <w:tcPr>
            <w:tcW w:w="5940" w:type="dxa"/>
            <w:tcBorders>
              <w:right w:val="double" w:sz="4" w:space="0" w:color="auto"/>
            </w:tcBorders>
            <w:shd w:val="clear" w:color="auto" w:fill="FFFFFF"/>
            <w:vAlign w:val="bottom"/>
          </w:tcPr>
          <w:p w14:paraId="0F1CEFE1" w14:textId="77777777" w:rsidR="00390093" w:rsidRPr="003C38CF" w:rsidRDefault="00390093" w:rsidP="0019721B">
            <w:pPr>
              <w:pStyle w:val="pformab"/>
              <w:tabs>
                <w:tab w:val="left" w:pos="332"/>
                <w:tab w:val="left" w:pos="717"/>
              </w:tabs>
              <w:spacing w:before="40" w:after="40"/>
              <w:ind w:right="167"/>
              <w:rPr>
                <w:rFonts w:ascii="Arial" w:hAnsi="Arial"/>
                <w:b/>
                <w:color w:val="auto"/>
                <w:sz w:val="20"/>
              </w:rPr>
            </w:pPr>
            <w:r w:rsidRPr="00F9362D">
              <w:rPr>
                <w:rFonts w:ascii="Arial MT Pro" w:hAnsi="Arial MT Pro"/>
                <w:b/>
                <w:color w:val="auto"/>
                <w:sz w:val="20"/>
              </w:rPr>
              <w:t>Expenses</w:t>
            </w:r>
          </w:p>
        </w:tc>
        <w:tc>
          <w:tcPr>
            <w:tcW w:w="1470" w:type="dxa"/>
            <w:tcBorders>
              <w:left w:val="double" w:sz="4" w:space="0" w:color="auto"/>
              <w:right w:val="double" w:sz="4" w:space="0" w:color="auto"/>
            </w:tcBorders>
            <w:shd w:val="clear" w:color="auto" w:fill="FFFFFF"/>
            <w:vAlign w:val="bottom"/>
          </w:tcPr>
          <w:p w14:paraId="642B5717" w14:textId="77777777" w:rsidR="00390093" w:rsidRDefault="00390093" w:rsidP="0019721B">
            <w:pPr>
              <w:pStyle w:val="pformab"/>
              <w:spacing w:before="40" w:after="40"/>
              <w:ind w:right="277"/>
              <w:jc w:val="right"/>
              <w:rPr>
                <w:rFonts w:ascii="Arial" w:hAnsi="Arial"/>
                <w:color w:val="auto"/>
                <w:sz w:val="20"/>
              </w:rPr>
            </w:pPr>
          </w:p>
        </w:tc>
        <w:tc>
          <w:tcPr>
            <w:tcW w:w="1500" w:type="dxa"/>
            <w:tcBorders>
              <w:left w:val="double" w:sz="4" w:space="0" w:color="auto"/>
            </w:tcBorders>
            <w:shd w:val="clear" w:color="auto" w:fill="FFFFFF"/>
            <w:vAlign w:val="bottom"/>
          </w:tcPr>
          <w:p w14:paraId="6DB8EAB7"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5F614F2C" w14:textId="77777777" w:rsidTr="0019721B">
        <w:trPr>
          <w:cantSplit/>
        </w:trPr>
        <w:tc>
          <w:tcPr>
            <w:tcW w:w="5940" w:type="dxa"/>
            <w:tcBorders>
              <w:right w:val="double" w:sz="4" w:space="0" w:color="auto"/>
            </w:tcBorders>
            <w:shd w:val="clear" w:color="auto" w:fill="FFFFFF"/>
            <w:vAlign w:val="bottom"/>
          </w:tcPr>
          <w:p w14:paraId="35ED6E12" w14:textId="77777777" w:rsidR="00390093" w:rsidRDefault="00390093" w:rsidP="00366520">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00AF4729" w:rsidRPr="00F9362D">
              <w:rPr>
                <w:rFonts w:ascii="Arial MT Pro" w:hAnsi="Arial MT Pro"/>
                <w:color w:val="auto"/>
                <w:sz w:val="20"/>
              </w:rPr>
              <w:t xml:space="preserve">Salaries </w:t>
            </w:r>
            <w:r w:rsidRPr="00F9362D">
              <w:rPr>
                <w:rFonts w:ascii="Arial MT Pro" w:hAnsi="Arial MT Pro"/>
                <w:color w:val="auto"/>
                <w:sz w:val="20"/>
              </w:rPr>
              <w:t>expense</w:t>
            </w:r>
          </w:p>
        </w:tc>
        <w:tc>
          <w:tcPr>
            <w:tcW w:w="1470" w:type="dxa"/>
            <w:tcBorders>
              <w:left w:val="double" w:sz="4" w:space="0" w:color="auto"/>
              <w:right w:val="double" w:sz="4" w:space="0" w:color="auto"/>
            </w:tcBorders>
            <w:shd w:val="clear" w:color="auto" w:fill="FFFFFF"/>
            <w:vAlign w:val="bottom"/>
          </w:tcPr>
          <w:p w14:paraId="70A468FA" w14:textId="77777777" w:rsidR="00390093" w:rsidRDefault="00390093" w:rsidP="00762DD6">
            <w:pPr>
              <w:pStyle w:val="pformab"/>
              <w:spacing w:before="40" w:after="40"/>
              <w:ind w:right="17"/>
              <w:jc w:val="right"/>
              <w:rPr>
                <w:rFonts w:ascii="Arial" w:hAnsi="Arial"/>
                <w:color w:val="auto"/>
                <w:sz w:val="20"/>
              </w:rPr>
            </w:pPr>
            <w:r w:rsidRPr="00F9362D">
              <w:rPr>
                <w:rFonts w:ascii="Arial MT Pro" w:hAnsi="Arial MT Pro"/>
                <w:color w:val="auto"/>
                <w:sz w:val="20"/>
              </w:rPr>
              <w:t>$10,000</w:t>
            </w:r>
          </w:p>
        </w:tc>
        <w:tc>
          <w:tcPr>
            <w:tcW w:w="1500" w:type="dxa"/>
            <w:tcBorders>
              <w:left w:val="double" w:sz="4" w:space="0" w:color="auto"/>
            </w:tcBorders>
            <w:shd w:val="clear" w:color="auto" w:fill="FFFFFF"/>
            <w:vAlign w:val="bottom"/>
          </w:tcPr>
          <w:p w14:paraId="6E5C20C0"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6BAA46EE" w14:textId="77777777" w:rsidTr="0019721B">
        <w:trPr>
          <w:cantSplit/>
          <w:trHeight w:val="293"/>
        </w:trPr>
        <w:tc>
          <w:tcPr>
            <w:tcW w:w="5940" w:type="dxa"/>
            <w:tcBorders>
              <w:right w:val="double" w:sz="4" w:space="0" w:color="auto"/>
            </w:tcBorders>
            <w:shd w:val="clear" w:color="auto" w:fill="FFFFFF"/>
            <w:vAlign w:val="bottom"/>
          </w:tcPr>
          <w:p w14:paraId="33273AB4"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t>Rent expense</w:t>
            </w:r>
          </w:p>
        </w:tc>
        <w:tc>
          <w:tcPr>
            <w:tcW w:w="1470" w:type="dxa"/>
            <w:tcBorders>
              <w:left w:val="double" w:sz="4" w:space="0" w:color="auto"/>
              <w:right w:val="double" w:sz="4" w:space="0" w:color="auto"/>
            </w:tcBorders>
            <w:shd w:val="clear" w:color="auto" w:fill="FFFFFF"/>
            <w:vAlign w:val="bottom"/>
          </w:tcPr>
          <w:p w14:paraId="0303DE91" w14:textId="77777777" w:rsidR="00390093" w:rsidRPr="007060E2" w:rsidRDefault="00390093" w:rsidP="00762DD6">
            <w:pPr>
              <w:pStyle w:val="pformab"/>
              <w:keepNext/>
              <w:keepLines/>
              <w:spacing w:before="40" w:after="40"/>
              <w:ind w:left="360" w:right="17"/>
              <w:jc w:val="right"/>
              <w:rPr>
                <w:rFonts w:ascii="Arial" w:hAnsi="Arial"/>
                <w:color w:val="auto"/>
                <w:sz w:val="20"/>
              </w:rPr>
            </w:pPr>
            <w:r w:rsidRPr="00F9362D">
              <w:rPr>
                <w:rFonts w:ascii="Arial MT Pro" w:hAnsi="Arial MT Pro"/>
                <w:color w:val="auto"/>
                <w:sz w:val="20"/>
              </w:rPr>
              <w:t>  4,000</w:t>
            </w:r>
          </w:p>
        </w:tc>
        <w:tc>
          <w:tcPr>
            <w:tcW w:w="1500" w:type="dxa"/>
            <w:tcBorders>
              <w:left w:val="double" w:sz="4" w:space="0" w:color="auto"/>
            </w:tcBorders>
            <w:shd w:val="clear" w:color="auto" w:fill="FFFFFF"/>
            <w:vAlign w:val="bottom"/>
          </w:tcPr>
          <w:p w14:paraId="467E059E"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43F86F29" w14:textId="77777777" w:rsidTr="0019721B">
        <w:trPr>
          <w:cantSplit/>
        </w:trPr>
        <w:tc>
          <w:tcPr>
            <w:tcW w:w="5940" w:type="dxa"/>
            <w:tcBorders>
              <w:right w:val="double" w:sz="4" w:space="0" w:color="auto"/>
            </w:tcBorders>
            <w:shd w:val="clear" w:color="auto" w:fill="FFFFFF"/>
            <w:vAlign w:val="bottom"/>
          </w:tcPr>
          <w:p w14:paraId="7E7002B5"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 xml:space="preserve">      Delivery expense</w:t>
            </w:r>
          </w:p>
        </w:tc>
        <w:tc>
          <w:tcPr>
            <w:tcW w:w="1470" w:type="dxa"/>
            <w:tcBorders>
              <w:left w:val="double" w:sz="4" w:space="0" w:color="auto"/>
              <w:right w:val="double" w:sz="4" w:space="0" w:color="auto"/>
            </w:tcBorders>
            <w:shd w:val="clear" w:color="auto" w:fill="FFFFFF"/>
            <w:vAlign w:val="bottom"/>
          </w:tcPr>
          <w:p w14:paraId="2A24C979" w14:textId="77777777" w:rsidR="00390093" w:rsidRPr="00D6750C" w:rsidRDefault="00390093" w:rsidP="00762DD6">
            <w:pPr>
              <w:pStyle w:val="pformab"/>
              <w:spacing w:before="40" w:after="40"/>
              <w:ind w:right="17"/>
              <w:jc w:val="right"/>
              <w:rPr>
                <w:rFonts w:ascii="Arial" w:hAnsi="Arial"/>
                <w:color w:val="auto"/>
                <w:sz w:val="20"/>
              </w:rPr>
            </w:pPr>
            <w:r w:rsidRPr="00F9362D">
              <w:rPr>
                <w:rFonts w:ascii="Arial MT Pro" w:hAnsi="Arial MT Pro"/>
                <w:color w:val="auto"/>
                <w:sz w:val="20"/>
              </w:rPr>
              <w:t>1,000</w:t>
            </w:r>
          </w:p>
        </w:tc>
        <w:tc>
          <w:tcPr>
            <w:tcW w:w="1500" w:type="dxa"/>
            <w:tcBorders>
              <w:left w:val="double" w:sz="4" w:space="0" w:color="auto"/>
            </w:tcBorders>
            <w:shd w:val="clear" w:color="auto" w:fill="FFFFFF"/>
            <w:vAlign w:val="bottom"/>
          </w:tcPr>
          <w:p w14:paraId="6051FA33"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355D8219" w14:textId="77777777" w:rsidTr="0019721B">
        <w:trPr>
          <w:cantSplit/>
        </w:trPr>
        <w:tc>
          <w:tcPr>
            <w:tcW w:w="5940" w:type="dxa"/>
            <w:tcBorders>
              <w:right w:val="double" w:sz="4" w:space="0" w:color="auto"/>
            </w:tcBorders>
            <w:shd w:val="clear" w:color="auto" w:fill="FFFFFF"/>
            <w:vAlign w:val="bottom"/>
          </w:tcPr>
          <w:p w14:paraId="2CCD62AB"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 xml:space="preserve">     Utility expense</w:t>
            </w:r>
          </w:p>
        </w:tc>
        <w:tc>
          <w:tcPr>
            <w:tcW w:w="1470" w:type="dxa"/>
            <w:tcBorders>
              <w:left w:val="double" w:sz="4" w:space="0" w:color="auto"/>
              <w:right w:val="double" w:sz="4" w:space="0" w:color="auto"/>
            </w:tcBorders>
            <w:shd w:val="clear" w:color="auto" w:fill="FFFFFF"/>
            <w:vAlign w:val="bottom"/>
          </w:tcPr>
          <w:p w14:paraId="5E4F0DBD" w14:textId="77777777" w:rsidR="00390093" w:rsidRPr="00D6750C" w:rsidRDefault="00390093" w:rsidP="00762DD6">
            <w:pPr>
              <w:pStyle w:val="pformab"/>
              <w:keepNext/>
              <w:keepLines/>
              <w:spacing w:before="40" w:after="40"/>
              <w:ind w:left="360" w:right="17"/>
              <w:jc w:val="right"/>
              <w:rPr>
                <w:rFonts w:ascii="Arial" w:hAnsi="Arial"/>
                <w:color w:val="auto"/>
                <w:sz w:val="20"/>
                <w:u w:val="single"/>
              </w:rPr>
            </w:pPr>
            <w:r w:rsidRPr="00F9362D">
              <w:rPr>
                <w:rFonts w:ascii="Arial MT Pro" w:hAnsi="Arial MT Pro"/>
                <w:color w:val="auto"/>
                <w:sz w:val="20"/>
                <w:u w:val="single"/>
              </w:rPr>
              <w:t>1,000</w:t>
            </w:r>
          </w:p>
        </w:tc>
        <w:tc>
          <w:tcPr>
            <w:tcW w:w="1500" w:type="dxa"/>
            <w:tcBorders>
              <w:left w:val="double" w:sz="4" w:space="0" w:color="auto"/>
            </w:tcBorders>
            <w:shd w:val="clear" w:color="auto" w:fill="FFFFFF"/>
            <w:vAlign w:val="bottom"/>
          </w:tcPr>
          <w:p w14:paraId="19CF00C7"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20D78E74" w14:textId="77777777" w:rsidTr="0019721B">
        <w:trPr>
          <w:cantSplit/>
        </w:trPr>
        <w:tc>
          <w:tcPr>
            <w:tcW w:w="5940" w:type="dxa"/>
            <w:tcBorders>
              <w:right w:val="double" w:sz="4" w:space="0" w:color="auto"/>
            </w:tcBorders>
            <w:shd w:val="clear" w:color="auto" w:fill="FFFFFF"/>
            <w:vAlign w:val="bottom"/>
          </w:tcPr>
          <w:p w14:paraId="5F54CE93"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Pr="00F9362D">
              <w:rPr>
                <w:rFonts w:ascii="Arial MT Pro" w:hAnsi="Arial MT Pro"/>
                <w:color w:val="auto"/>
                <w:sz w:val="20"/>
              </w:rPr>
              <w:tab/>
              <w:t>Total expenses</w:t>
            </w:r>
          </w:p>
        </w:tc>
        <w:tc>
          <w:tcPr>
            <w:tcW w:w="1470" w:type="dxa"/>
            <w:tcBorders>
              <w:left w:val="double" w:sz="4" w:space="0" w:color="auto"/>
              <w:right w:val="double" w:sz="4" w:space="0" w:color="auto"/>
            </w:tcBorders>
            <w:shd w:val="clear" w:color="auto" w:fill="FFFFFF"/>
            <w:vAlign w:val="bottom"/>
          </w:tcPr>
          <w:p w14:paraId="5385C0E8" w14:textId="77777777" w:rsidR="00390093" w:rsidRDefault="00390093" w:rsidP="0019721B">
            <w:pPr>
              <w:pStyle w:val="pformab"/>
              <w:spacing w:before="40" w:after="40"/>
              <w:ind w:right="277"/>
              <w:jc w:val="right"/>
              <w:rPr>
                <w:rFonts w:ascii="Arial" w:hAnsi="Arial"/>
                <w:color w:val="auto"/>
                <w:sz w:val="20"/>
              </w:rPr>
            </w:pPr>
          </w:p>
        </w:tc>
        <w:tc>
          <w:tcPr>
            <w:tcW w:w="1500" w:type="dxa"/>
            <w:tcBorders>
              <w:left w:val="double" w:sz="4" w:space="0" w:color="auto"/>
            </w:tcBorders>
            <w:shd w:val="clear" w:color="auto" w:fill="FFFFFF"/>
            <w:vAlign w:val="bottom"/>
          </w:tcPr>
          <w:p w14:paraId="4D466683" w14:textId="77777777" w:rsidR="00390093" w:rsidRPr="00F9362D" w:rsidRDefault="00390093"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16,000</w:t>
            </w:r>
          </w:p>
        </w:tc>
      </w:tr>
      <w:tr w:rsidR="00390093" w14:paraId="196F213A" w14:textId="77777777" w:rsidTr="0019721B">
        <w:trPr>
          <w:cantSplit/>
        </w:trPr>
        <w:tc>
          <w:tcPr>
            <w:tcW w:w="5940" w:type="dxa"/>
            <w:tcBorders>
              <w:right w:val="double" w:sz="4" w:space="0" w:color="auto"/>
            </w:tcBorders>
            <w:shd w:val="clear" w:color="auto" w:fill="FFFFFF"/>
            <w:vAlign w:val="bottom"/>
          </w:tcPr>
          <w:p w14:paraId="0880A9F9" w14:textId="77777777" w:rsidR="00390093" w:rsidRDefault="00390093" w:rsidP="0019721B">
            <w:pPr>
              <w:pStyle w:val="pformab"/>
              <w:tabs>
                <w:tab w:val="left" w:pos="332"/>
                <w:tab w:val="left" w:pos="717"/>
              </w:tabs>
              <w:spacing w:before="40" w:after="40"/>
              <w:ind w:right="167"/>
              <w:rPr>
                <w:rFonts w:ascii="Arial" w:hAnsi="Arial"/>
                <w:color w:val="auto"/>
                <w:sz w:val="20"/>
              </w:rPr>
            </w:pPr>
            <w:r w:rsidRPr="00F9362D">
              <w:rPr>
                <w:rFonts w:ascii="Arial MT Pro" w:hAnsi="Arial MT Pro"/>
                <w:color w:val="auto"/>
                <w:sz w:val="20"/>
              </w:rPr>
              <w:t>Net income</w:t>
            </w:r>
          </w:p>
        </w:tc>
        <w:tc>
          <w:tcPr>
            <w:tcW w:w="1470" w:type="dxa"/>
            <w:tcBorders>
              <w:left w:val="double" w:sz="4" w:space="0" w:color="auto"/>
              <w:right w:val="double" w:sz="4" w:space="0" w:color="auto"/>
            </w:tcBorders>
            <w:shd w:val="clear" w:color="auto" w:fill="FFFFFF"/>
            <w:vAlign w:val="bottom"/>
          </w:tcPr>
          <w:p w14:paraId="4B0560EA" w14:textId="77777777" w:rsidR="00390093" w:rsidRDefault="00390093" w:rsidP="0019721B">
            <w:pPr>
              <w:pStyle w:val="pformab"/>
              <w:spacing w:before="40" w:after="40"/>
              <w:ind w:right="277"/>
              <w:jc w:val="right"/>
              <w:rPr>
                <w:rFonts w:ascii="Arial" w:hAnsi="Arial"/>
                <w:color w:val="auto"/>
                <w:sz w:val="20"/>
              </w:rPr>
            </w:pPr>
          </w:p>
        </w:tc>
        <w:tc>
          <w:tcPr>
            <w:tcW w:w="1500" w:type="dxa"/>
            <w:tcBorders>
              <w:left w:val="double" w:sz="4" w:space="0" w:color="auto"/>
            </w:tcBorders>
            <w:shd w:val="clear" w:color="auto" w:fill="FFFFFF"/>
            <w:vAlign w:val="bottom"/>
          </w:tcPr>
          <w:p w14:paraId="2863D856" w14:textId="77777777" w:rsidR="00390093" w:rsidRPr="00F9362D" w:rsidRDefault="00390093" w:rsidP="00EA6C2F">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$27,000</w:t>
            </w:r>
          </w:p>
        </w:tc>
      </w:tr>
    </w:tbl>
    <w:p w14:paraId="575A7A92" w14:textId="748AE4FE" w:rsidR="00390093" w:rsidRPr="00F9362D" w:rsidRDefault="00390093" w:rsidP="00ED7541">
      <w:pPr>
        <w:pStyle w:val="ptablenote"/>
        <w:rPr>
          <w:rFonts w:ascii="Arial MT Pro" w:hAnsi="Arial MT Pro"/>
        </w:rPr>
      </w:pPr>
      <w:r w:rsidRPr="00F9362D">
        <w:rPr>
          <w:rFonts w:ascii="Arial MT Pro" w:hAnsi="Arial MT Pro"/>
        </w:rPr>
        <w:t>*($31,000 + $12,000)</w:t>
      </w:r>
    </w:p>
    <w:p w14:paraId="451D1E56" w14:textId="77777777" w:rsidR="00390093" w:rsidRDefault="00390093" w:rsidP="00390093"/>
    <w:p w14:paraId="0921A748" w14:textId="77777777" w:rsidR="00D904E7" w:rsidRDefault="00D904E7" w:rsidP="003C38CF">
      <w:pPr>
        <w:outlineLvl w:val="0"/>
      </w:pPr>
      <w:r>
        <w:t>Rest of statements shown after the next page.</w:t>
      </w:r>
    </w:p>
    <w:p w14:paraId="54979423" w14:textId="77777777" w:rsidR="00390093" w:rsidRPr="00F9362D" w:rsidRDefault="00390093" w:rsidP="00390093">
      <w:pPr>
        <w:pStyle w:val="ph1"/>
        <w:shd w:val="clear" w:color="auto" w:fill="FFFF9F"/>
        <w:rPr>
          <w:rFonts w:ascii="Arial MT Pro" w:hAnsi="Arial MT Pro" w:cs="Helvetica"/>
          <w:color w:val="auto"/>
          <w:sz w:val="27"/>
          <w:szCs w:val="27"/>
        </w:rPr>
        <w:sectPr w:rsidR="00390093" w:rsidRPr="00F9362D" w:rsidSect="00AA1345">
          <w:headerReference w:type="even" r:id="rId45"/>
          <w:headerReference w:type="default" r:id="rId46"/>
          <w:footerReference w:type="even" r:id="rId47"/>
          <w:footerReference w:type="default" r:id="rId48"/>
          <w:pgSz w:w="12241" w:h="15841" w:code="1"/>
          <w:pgMar w:top="1440" w:right="1135" w:bottom="1440" w:left="1702" w:header="720" w:footer="720" w:gutter="0"/>
          <w:cols w:space="720"/>
          <w:noEndnote/>
          <w:docGrid w:linePitch="326"/>
        </w:sectPr>
      </w:pPr>
    </w:p>
    <w:p w14:paraId="561ADDFA" w14:textId="0F7FCB01" w:rsidR="00390093" w:rsidRPr="00F9362D" w:rsidRDefault="00390093" w:rsidP="00D43412">
      <w:pPr>
        <w:pStyle w:val="ph3ns"/>
        <w:tabs>
          <w:tab w:val="right" w:pos="12980"/>
        </w:tabs>
        <w:ind w:right="-1066"/>
        <w:rPr>
          <w:rFonts w:ascii="Arial MT Pro" w:hAnsi="Arial MT Pro"/>
          <w:color w:val="auto"/>
        </w:rPr>
      </w:pPr>
      <w:r w:rsidRPr="00F9362D">
        <w:rPr>
          <w:rFonts w:ascii="Arial MT Pro" w:hAnsi="Arial MT Pro"/>
          <w:color w:val="auto"/>
        </w:rPr>
        <w:lastRenderedPageBreak/>
        <w:t xml:space="preserve">(continued)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1-8B</w:t>
      </w:r>
    </w:p>
    <w:p w14:paraId="5FC2A2CD" w14:textId="349BA56E" w:rsidR="00A732EF" w:rsidRPr="00F9362D" w:rsidRDefault="00390093" w:rsidP="00390093">
      <w:pPr>
        <w:pStyle w:val="ph5"/>
        <w:shd w:val="clear" w:color="auto" w:fill="FFFFFF"/>
        <w:tabs>
          <w:tab w:val="right" w:pos="12980"/>
        </w:tabs>
        <w:ind w:left="-110"/>
        <w:jc w:val="left"/>
        <w:rPr>
          <w:rFonts w:ascii="Arial MT Pro" w:hAnsi="Arial MT Pro"/>
          <w:color w:val="auto"/>
          <w:sz w:val="20"/>
        </w:rPr>
      </w:pPr>
      <w:r w:rsidRPr="001C6BAA">
        <w:rPr>
          <w:i/>
          <w:iCs/>
          <w:color w:val="auto"/>
        </w:rPr>
        <w:t>Req. 2</w:t>
      </w:r>
    </w:p>
    <w:tbl>
      <w:tblPr>
        <w:tblW w:w="15286"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360"/>
        <w:gridCol w:w="810"/>
        <w:gridCol w:w="236"/>
        <w:gridCol w:w="1024"/>
        <w:gridCol w:w="270"/>
        <w:gridCol w:w="900"/>
        <w:gridCol w:w="270"/>
        <w:gridCol w:w="900"/>
        <w:gridCol w:w="236"/>
        <w:gridCol w:w="934"/>
        <w:gridCol w:w="270"/>
        <w:gridCol w:w="759"/>
        <w:gridCol w:w="321"/>
        <w:gridCol w:w="720"/>
        <w:gridCol w:w="236"/>
        <w:gridCol w:w="934"/>
        <w:gridCol w:w="270"/>
        <w:gridCol w:w="900"/>
        <w:gridCol w:w="270"/>
        <w:gridCol w:w="900"/>
        <w:gridCol w:w="270"/>
        <w:gridCol w:w="900"/>
        <w:gridCol w:w="236"/>
        <w:gridCol w:w="844"/>
        <w:gridCol w:w="236"/>
        <w:gridCol w:w="844"/>
      </w:tblGrid>
      <w:tr w:rsidR="00143D77" w:rsidRPr="00143D77" w14:paraId="30B66E3A" w14:textId="77777777" w:rsidTr="00762DD6">
        <w:trPr>
          <w:cantSplit/>
          <w:trHeight w:val="359"/>
        </w:trPr>
        <w:tc>
          <w:tcPr>
            <w:tcW w:w="15286" w:type="dxa"/>
            <w:gridSpan w:val="27"/>
            <w:tcBorders>
              <w:top w:val="nil"/>
              <w:left w:val="nil"/>
              <w:bottom w:val="double" w:sz="4" w:space="0" w:color="auto"/>
              <w:right w:val="nil"/>
            </w:tcBorders>
            <w:shd w:val="clear" w:color="auto" w:fill="FFFFFF"/>
          </w:tcPr>
          <w:p w14:paraId="48EC6A4A" w14:textId="77777777" w:rsidR="004D417A" w:rsidRPr="00F9362D" w:rsidRDefault="00B6163B" w:rsidP="00B6163B">
            <w:pPr>
              <w:pStyle w:val="ph1"/>
              <w:shd w:val="clear" w:color="auto" w:fill="FFFFFF"/>
              <w:spacing w:after="120"/>
              <w:ind w:left="0"/>
              <w:jc w:val="center"/>
              <w:outlineLvl w:val="0"/>
              <w:rPr>
                <w:rFonts w:ascii="Arial MT Pro" w:hAnsi="Arial MT Pro" w:cs="Arial"/>
                <w:color w:val="auto"/>
                <w:sz w:val="27"/>
                <w:szCs w:val="27"/>
              </w:rPr>
            </w:pPr>
            <w:r w:rsidRPr="00F9362D">
              <w:rPr>
                <w:rFonts w:ascii="Arial MT Pro" w:hAnsi="Arial MT Pro" w:cs="Arial"/>
                <w:color w:val="auto"/>
                <w:sz w:val="27"/>
                <w:szCs w:val="27"/>
              </w:rPr>
              <w:t>Wilson Marketing Consulting</w:t>
            </w:r>
          </w:p>
        </w:tc>
      </w:tr>
      <w:tr w:rsidR="00D43412" w:rsidRPr="00143D77" w14:paraId="0C222646" w14:textId="77777777" w:rsidTr="00D43412">
        <w:trPr>
          <w:cantSplit/>
          <w:trHeight w:val="359"/>
        </w:trPr>
        <w:tc>
          <w:tcPr>
            <w:tcW w:w="796" w:type="dxa"/>
            <w:gridSpan w:val="2"/>
            <w:tcBorders>
              <w:top w:val="double" w:sz="4" w:space="0" w:color="auto"/>
              <w:left w:val="double" w:sz="4" w:space="0" w:color="auto"/>
              <w:bottom w:val="nil"/>
              <w:right w:val="single" w:sz="4" w:space="0" w:color="000000"/>
            </w:tcBorders>
            <w:shd w:val="clear" w:color="auto" w:fill="FFFFFF"/>
            <w:vAlign w:val="bottom"/>
          </w:tcPr>
          <w:p w14:paraId="61AF7CA3" w14:textId="77777777" w:rsidR="00075260" w:rsidRPr="00143D77" w:rsidRDefault="00075260" w:rsidP="00762DD6">
            <w:pPr>
              <w:pStyle w:val="pformhead"/>
              <w:tabs>
                <w:tab w:val="center" w:pos="4510"/>
                <w:tab w:val="center" w:pos="7425"/>
                <w:tab w:val="center" w:pos="8140"/>
                <w:tab w:val="center" w:pos="8855"/>
                <w:tab w:val="center" w:pos="9680"/>
              </w:tabs>
              <w:spacing w:before="40" w:after="0"/>
              <w:ind w:right="-258"/>
              <w:rPr>
                <w:rFonts w:ascii="Arial" w:hAnsi="Arial" w:cs="Arial"/>
                <w:b/>
                <w:color w:val="auto"/>
                <w:sz w:val="15"/>
                <w:szCs w:val="15"/>
              </w:rPr>
            </w:pPr>
          </w:p>
        </w:tc>
        <w:tc>
          <w:tcPr>
            <w:tcW w:w="5580" w:type="dxa"/>
            <w:gridSpan w:val="9"/>
            <w:tcBorders>
              <w:top w:val="double" w:sz="4" w:space="0" w:color="auto"/>
              <w:left w:val="single" w:sz="4" w:space="0" w:color="000000"/>
              <w:bottom w:val="single" w:sz="4" w:space="0" w:color="auto"/>
              <w:right w:val="nil"/>
            </w:tcBorders>
            <w:shd w:val="clear" w:color="auto" w:fill="FFFFFF"/>
            <w:vAlign w:val="bottom"/>
          </w:tcPr>
          <w:p w14:paraId="244D63B1" w14:textId="77777777" w:rsidR="00075260" w:rsidRPr="00143D77" w:rsidRDefault="00075260" w:rsidP="00762DD6">
            <w:pPr>
              <w:pStyle w:val="pformhead"/>
              <w:tabs>
                <w:tab w:val="center" w:pos="4510"/>
                <w:tab w:val="center" w:pos="7425"/>
                <w:tab w:val="center" w:pos="8140"/>
                <w:tab w:val="center" w:pos="8855"/>
                <w:tab w:val="center" w:pos="9680"/>
              </w:tabs>
              <w:spacing w:before="40" w:after="0"/>
              <w:ind w:right="-258"/>
              <w:rPr>
                <w:rFonts w:ascii="Arial" w:hAnsi="Arial" w:cs="Arial"/>
                <w:b/>
                <w:color w:val="auto"/>
                <w:sz w:val="15"/>
                <w:szCs w:val="15"/>
              </w:rPr>
            </w:pPr>
            <w:r w:rsidRPr="00F9362D">
              <w:rPr>
                <w:rFonts w:ascii="Arial MT Pro" w:hAnsi="Arial MT Pro" w:cs="Arial"/>
                <w:b/>
                <w:color w:val="auto"/>
                <w:sz w:val="15"/>
                <w:szCs w:val="15"/>
              </w:rPr>
              <w:t>Assets</w:t>
            </w:r>
          </w:p>
        </w:tc>
        <w:tc>
          <w:tcPr>
            <w:tcW w:w="270" w:type="dxa"/>
            <w:tcBorders>
              <w:top w:val="double" w:sz="4" w:space="0" w:color="auto"/>
              <w:left w:val="nil"/>
              <w:bottom w:val="single" w:sz="4" w:space="0" w:color="auto"/>
              <w:right w:val="nil"/>
            </w:tcBorders>
            <w:shd w:val="clear" w:color="auto" w:fill="FFFFFF"/>
            <w:vAlign w:val="bottom"/>
          </w:tcPr>
          <w:p w14:paraId="47F6350C" w14:textId="77777777" w:rsidR="00075260" w:rsidRPr="00143D77" w:rsidRDefault="00075260" w:rsidP="00762DD6">
            <w:pPr>
              <w:pStyle w:val="pformhead"/>
              <w:tabs>
                <w:tab w:val="left" w:pos="344"/>
                <w:tab w:val="center" w:pos="4510"/>
                <w:tab w:val="center" w:pos="7425"/>
                <w:tab w:val="center" w:pos="8140"/>
                <w:tab w:val="center" w:pos="8855"/>
                <w:tab w:val="center" w:pos="9680"/>
              </w:tabs>
              <w:spacing w:before="40" w:after="0"/>
              <w:ind w:left="-376" w:right="-313"/>
              <w:rPr>
                <w:rFonts w:ascii="Arial" w:hAnsi="Arial" w:cs="Arial"/>
                <w:b/>
                <w:color w:val="auto"/>
                <w:sz w:val="15"/>
                <w:szCs w:val="15"/>
              </w:rPr>
            </w:pPr>
            <w:r w:rsidRPr="00F9362D">
              <w:rPr>
                <w:rFonts w:ascii="Arial MT Pro" w:hAnsi="Arial MT Pro" w:cs="Arial"/>
                <w:b/>
                <w:color w:val="auto"/>
                <w:sz w:val="15"/>
                <w:szCs w:val="15"/>
              </w:rPr>
              <w:t>=</w:t>
            </w:r>
          </w:p>
        </w:tc>
        <w:tc>
          <w:tcPr>
            <w:tcW w:w="759" w:type="dxa"/>
            <w:tcBorders>
              <w:top w:val="double" w:sz="4" w:space="0" w:color="auto"/>
              <w:left w:val="nil"/>
              <w:bottom w:val="single" w:sz="4" w:space="0" w:color="auto"/>
              <w:right w:val="nil"/>
            </w:tcBorders>
            <w:shd w:val="clear" w:color="auto" w:fill="FFFFFF"/>
            <w:vAlign w:val="bottom"/>
          </w:tcPr>
          <w:p w14:paraId="4B5DEC98" w14:textId="77777777" w:rsidR="00075260" w:rsidRPr="00143D77" w:rsidRDefault="00DD1824" w:rsidP="00762DD6">
            <w:pPr>
              <w:pStyle w:val="pformhead"/>
              <w:tabs>
                <w:tab w:val="center" w:pos="4510"/>
                <w:tab w:val="center" w:pos="7425"/>
                <w:tab w:val="center" w:pos="8140"/>
                <w:tab w:val="center" w:pos="8855"/>
                <w:tab w:val="center" w:pos="9680"/>
              </w:tabs>
              <w:spacing w:before="40" w:after="0"/>
              <w:ind w:left="-286" w:right="-258"/>
              <w:rPr>
                <w:rFonts w:ascii="Arial" w:hAnsi="Arial" w:cs="Arial"/>
                <w:b/>
                <w:color w:val="auto"/>
                <w:sz w:val="15"/>
                <w:szCs w:val="15"/>
              </w:rPr>
            </w:pPr>
            <w:r w:rsidRPr="00F9362D">
              <w:rPr>
                <w:rFonts w:ascii="Arial MT Pro" w:hAnsi="Arial MT Pro" w:cs="Arial"/>
                <w:b/>
                <w:color w:val="auto"/>
                <w:sz w:val="15"/>
                <w:szCs w:val="15"/>
              </w:rPr>
              <w:t>Liabilities</w:t>
            </w:r>
          </w:p>
        </w:tc>
        <w:tc>
          <w:tcPr>
            <w:tcW w:w="321" w:type="dxa"/>
            <w:tcBorders>
              <w:top w:val="double" w:sz="4" w:space="0" w:color="auto"/>
              <w:left w:val="nil"/>
              <w:bottom w:val="single" w:sz="4" w:space="0" w:color="auto"/>
              <w:right w:val="nil"/>
            </w:tcBorders>
            <w:shd w:val="clear" w:color="auto" w:fill="FFFFFF"/>
            <w:vAlign w:val="bottom"/>
          </w:tcPr>
          <w:p w14:paraId="6D4A57E3" w14:textId="77777777" w:rsidR="00075260" w:rsidRPr="00143D77" w:rsidRDefault="00DD1824" w:rsidP="00762DD6">
            <w:pPr>
              <w:pStyle w:val="pformhead"/>
              <w:tabs>
                <w:tab w:val="center" w:pos="4510"/>
                <w:tab w:val="center" w:pos="7425"/>
                <w:tab w:val="center" w:pos="8140"/>
                <w:tab w:val="center" w:pos="8855"/>
                <w:tab w:val="center" w:pos="9680"/>
              </w:tabs>
              <w:spacing w:before="40" w:after="0"/>
              <w:ind w:left="-535" w:right="-560"/>
              <w:rPr>
                <w:rFonts w:ascii="Arial" w:hAnsi="Arial" w:cs="Arial"/>
                <w:b/>
                <w:color w:val="auto"/>
                <w:sz w:val="15"/>
                <w:szCs w:val="15"/>
              </w:rPr>
            </w:pPr>
            <w:r w:rsidRPr="00F9362D">
              <w:rPr>
                <w:rFonts w:ascii="Arial MT Pro" w:hAnsi="Arial MT Pro" w:cs="Arial"/>
                <w:b/>
                <w:color w:val="auto"/>
                <w:sz w:val="15"/>
                <w:szCs w:val="15"/>
              </w:rPr>
              <w:t>+</w:t>
            </w:r>
          </w:p>
        </w:tc>
        <w:tc>
          <w:tcPr>
            <w:tcW w:w="7560" w:type="dxa"/>
            <w:gridSpan w:val="13"/>
            <w:tcBorders>
              <w:top w:val="double" w:sz="4" w:space="0" w:color="auto"/>
              <w:left w:val="nil"/>
              <w:bottom w:val="single" w:sz="4" w:space="0" w:color="auto"/>
              <w:right w:val="double" w:sz="4" w:space="0" w:color="auto"/>
            </w:tcBorders>
            <w:shd w:val="clear" w:color="auto" w:fill="FFFFFF"/>
            <w:vAlign w:val="bottom"/>
          </w:tcPr>
          <w:p w14:paraId="581A830B" w14:textId="77777777" w:rsidR="00075260" w:rsidRPr="00F9362D" w:rsidRDefault="00DD1824" w:rsidP="00762DD6">
            <w:pPr>
              <w:pStyle w:val="pformhead"/>
              <w:tabs>
                <w:tab w:val="center" w:pos="4510"/>
                <w:tab w:val="center" w:pos="7425"/>
                <w:tab w:val="center" w:pos="8140"/>
                <w:tab w:val="center" w:pos="8855"/>
                <w:tab w:val="center" w:pos="9680"/>
              </w:tabs>
              <w:spacing w:before="40" w:after="0"/>
              <w:ind w:left="-760" w:right="-258"/>
              <w:rPr>
                <w:rFonts w:ascii="Arial MT Pro" w:hAnsi="Arial MT Pro" w:cs="Arial"/>
                <w:b/>
                <w:color w:val="auto"/>
                <w:sz w:val="15"/>
                <w:szCs w:val="15"/>
              </w:rPr>
            </w:pPr>
            <w:r w:rsidRPr="00F9362D">
              <w:rPr>
                <w:rFonts w:ascii="Arial MT Pro" w:hAnsi="Arial MT Pro" w:cs="Arial"/>
                <w:b/>
                <w:color w:val="auto"/>
                <w:sz w:val="15"/>
                <w:szCs w:val="15"/>
              </w:rPr>
              <w:t>Owner’s Equity</w:t>
            </w:r>
          </w:p>
        </w:tc>
      </w:tr>
      <w:tr w:rsidR="00D43412" w:rsidRPr="00143D77" w14:paraId="6A0BA127" w14:textId="77777777" w:rsidTr="0042722B">
        <w:trPr>
          <w:cantSplit/>
          <w:trHeight w:val="405"/>
        </w:trPr>
        <w:tc>
          <w:tcPr>
            <w:tcW w:w="796" w:type="dxa"/>
            <w:gridSpan w:val="2"/>
            <w:tcBorders>
              <w:top w:val="nil"/>
              <w:left w:val="double" w:sz="4" w:space="0" w:color="auto"/>
              <w:bottom w:val="double" w:sz="4" w:space="0" w:color="auto"/>
              <w:right w:val="single" w:sz="4" w:space="0" w:color="000000"/>
            </w:tcBorders>
            <w:shd w:val="clear" w:color="auto" w:fill="FFFFFF"/>
            <w:vAlign w:val="bottom"/>
          </w:tcPr>
          <w:p w14:paraId="152306C7" w14:textId="77777777" w:rsidR="003F648E" w:rsidRPr="00762DD6" w:rsidRDefault="003F648E" w:rsidP="00762DD6">
            <w:pPr>
              <w:tabs>
                <w:tab w:val="center" w:pos="727"/>
                <w:tab w:val="center" w:pos="1442"/>
                <w:tab w:val="center" w:pos="2267"/>
                <w:tab w:val="center" w:pos="3037"/>
                <w:tab w:val="center" w:pos="3752"/>
                <w:tab w:val="center" w:pos="4412"/>
                <w:tab w:val="center" w:pos="5182"/>
                <w:tab w:val="center" w:pos="5952"/>
                <w:tab w:val="center" w:pos="6667"/>
                <w:tab w:val="center" w:pos="7382"/>
                <w:tab w:val="center" w:pos="8207"/>
              </w:tabs>
              <w:spacing w:before="40" w:after="40"/>
              <w:jc w:val="center"/>
              <w:rPr>
                <w:rFonts w:ascii="Arial" w:hAnsi="Arial" w:cs="Arial"/>
                <w:b/>
                <w:sz w:val="15"/>
                <w:szCs w:val="15"/>
              </w:rPr>
            </w:pPr>
            <w:r w:rsidRPr="00F9362D">
              <w:rPr>
                <w:rFonts w:ascii="Arial MT Pro" w:hAnsi="Arial MT Pro" w:cs="Arial"/>
                <w:b/>
                <w:sz w:val="15"/>
                <w:szCs w:val="15"/>
              </w:rPr>
              <w:t>Date</w:t>
            </w:r>
          </w:p>
        </w:tc>
        <w:tc>
          <w:tcPr>
            <w:tcW w:w="810" w:type="dxa"/>
            <w:tcBorders>
              <w:left w:val="single" w:sz="4" w:space="0" w:color="000000"/>
              <w:bottom w:val="double" w:sz="4" w:space="0" w:color="auto"/>
              <w:right w:val="nil"/>
            </w:tcBorders>
            <w:shd w:val="clear" w:color="auto" w:fill="FFFFFF"/>
            <w:vAlign w:val="bottom"/>
          </w:tcPr>
          <w:p w14:paraId="7BC7AE5F" w14:textId="77777777" w:rsidR="003F648E" w:rsidRPr="00762DD6" w:rsidDel="00A533A7" w:rsidRDefault="003F648E" w:rsidP="00762DD6">
            <w:pPr>
              <w:spacing w:before="40"/>
              <w:jc w:val="center"/>
              <w:rPr>
                <w:rFonts w:ascii="Arial" w:hAnsi="Arial" w:cs="Arial"/>
                <w:b/>
                <w:sz w:val="15"/>
                <w:szCs w:val="15"/>
              </w:rPr>
            </w:pPr>
            <w:r w:rsidRPr="00F9362D">
              <w:rPr>
                <w:rFonts w:ascii="Arial MT Pro" w:hAnsi="Arial MT Pro" w:cs="Arial"/>
                <w:b/>
                <w:sz w:val="15"/>
                <w:szCs w:val="15"/>
              </w:rPr>
              <w:t>Cash</w:t>
            </w:r>
          </w:p>
        </w:tc>
        <w:tc>
          <w:tcPr>
            <w:tcW w:w="236" w:type="dxa"/>
            <w:tcBorders>
              <w:left w:val="nil"/>
              <w:bottom w:val="double" w:sz="4" w:space="0" w:color="auto"/>
              <w:right w:val="nil"/>
            </w:tcBorders>
            <w:shd w:val="clear" w:color="auto" w:fill="FFFFFF"/>
            <w:vAlign w:val="bottom"/>
          </w:tcPr>
          <w:p w14:paraId="3679678D" w14:textId="77777777" w:rsidR="003F648E" w:rsidRPr="00762DD6" w:rsidRDefault="003F648E" w:rsidP="00762DD6">
            <w:pPr>
              <w:spacing w:before="40"/>
              <w:jc w:val="center"/>
              <w:rPr>
                <w:rFonts w:ascii="Arial" w:hAnsi="Arial" w:cs="Arial"/>
                <w:b/>
                <w:sz w:val="15"/>
                <w:szCs w:val="15"/>
              </w:rPr>
            </w:pPr>
            <w:r w:rsidRPr="00F9362D">
              <w:rPr>
                <w:rFonts w:ascii="Arial MT Pro" w:hAnsi="Arial MT Pro" w:cs="Arial"/>
                <w:b/>
                <w:sz w:val="15"/>
                <w:szCs w:val="15"/>
              </w:rPr>
              <w:t>+</w:t>
            </w:r>
          </w:p>
        </w:tc>
        <w:tc>
          <w:tcPr>
            <w:tcW w:w="1024" w:type="dxa"/>
            <w:tcBorders>
              <w:left w:val="nil"/>
              <w:bottom w:val="double" w:sz="4" w:space="0" w:color="auto"/>
              <w:right w:val="nil"/>
            </w:tcBorders>
            <w:shd w:val="clear" w:color="auto" w:fill="FFFFFF"/>
            <w:vAlign w:val="bottom"/>
          </w:tcPr>
          <w:p w14:paraId="6A865B92" w14:textId="77777777"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Accounts Receivable</w:t>
            </w:r>
          </w:p>
        </w:tc>
        <w:tc>
          <w:tcPr>
            <w:tcW w:w="270" w:type="dxa"/>
            <w:tcBorders>
              <w:left w:val="nil"/>
              <w:bottom w:val="double" w:sz="4" w:space="0" w:color="auto"/>
              <w:right w:val="nil"/>
            </w:tcBorders>
            <w:shd w:val="clear" w:color="auto" w:fill="FFFFFF"/>
            <w:vAlign w:val="bottom"/>
          </w:tcPr>
          <w:p w14:paraId="3F73D797" w14:textId="77777777"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w:t>
            </w:r>
          </w:p>
        </w:tc>
        <w:tc>
          <w:tcPr>
            <w:tcW w:w="900" w:type="dxa"/>
            <w:tcBorders>
              <w:left w:val="nil"/>
              <w:bottom w:val="double" w:sz="4" w:space="0" w:color="auto"/>
              <w:right w:val="nil"/>
            </w:tcBorders>
            <w:shd w:val="clear" w:color="auto" w:fill="FFFFFF"/>
            <w:vAlign w:val="bottom"/>
          </w:tcPr>
          <w:p w14:paraId="5A2296BE" w14:textId="52262C0D"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Software</w:t>
            </w:r>
          </w:p>
        </w:tc>
        <w:tc>
          <w:tcPr>
            <w:tcW w:w="270" w:type="dxa"/>
            <w:tcBorders>
              <w:left w:val="nil"/>
              <w:bottom w:val="double" w:sz="4" w:space="0" w:color="auto"/>
              <w:right w:val="nil"/>
            </w:tcBorders>
            <w:shd w:val="clear" w:color="auto" w:fill="FFFFFF"/>
            <w:vAlign w:val="bottom"/>
          </w:tcPr>
          <w:p w14:paraId="7BFDDD86" w14:textId="77777777"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w:t>
            </w:r>
          </w:p>
        </w:tc>
        <w:tc>
          <w:tcPr>
            <w:tcW w:w="900" w:type="dxa"/>
            <w:tcBorders>
              <w:left w:val="nil"/>
              <w:bottom w:val="double" w:sz="4" w:space="0" w:color="auto"/>
              <w:right w:val="nil"/>
            </w:tcBorders>
            <w:shd w:val="clear" w:color="auto" w:fill="FFFFFF"/>
            <w:vAlign w:val="bottom"/>
          </w:tcPr>
          <w:p w14:paraId="223C91FE" w14:textId="77777777" w:rsidR="00547BED" w:rsidRPr="00F9362D" w:rsidRDefault="006C5FE2" w:rsidP="00333778">
            <w:pPr>
              <w:spacing w:before="40"/>
              <w:jc w:val="center"/>
              <w:rPr>
                <w:rFonts w:ascii="Arial MT Pro" w:hAnsi="Arial MT Pro" w:cs="Arial"/>
                <w:b/>
                <w:sz w:val="15"/>
                <w:szCs w:val="15"/>
              </w:rPr>
            </w:pPr>
            <w:r w:rsidRPr="00F9362D">
              <w:rPr>
                <w:rFonts w:ascii="Arial MT Pro" w:hAnsi="Arial MT Pro" w:cs="Arial"/>
                <w:b/>
                <w:sz w:val="15"/>
                <w:szCs w:val="15"/>
              </w:rPr>
              <w:t>Office</w:t>
            </w:r>
          </w:p>
          <w:p w14:paraId="55284A1A" w14:textId="0DF2448D"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Furniture</w:t>
            </w:r>
          </w:p>
        </w:tc>
        <w:tc>
          <w:tcPr>
            <w:tcW w:w="236" w:type="dxa"/>
            <w:tcBorders>
              <w:left w:val="nil"/>
              <w:bottom w:val="double" w:sz="4" w:space="0" w:color="auto"/>
              <w:right w:val="nil"/>
            </w:tcBorders>
            <w:shd w:val="clear" w:color="auto" w:fill="FFFFFF"/>
            <w:vAlign w:val="bottom"/>
          </w:tcPr>
          <w:p w14:paraId="05AF9AFF" w14:textId="77777777"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w:t>
            </w:r>
          </w:p>
        </w:tc>
        <w:tc>
          <w:tcPr>
            <w:tcW w:w="934" w:type="dxa"/>
            <w:tcBorders>
              <w:left w:val="nil"/>
              <w:bottom w:val="double" w:sz="4" w:space="0" w:color="auto"/>
              <w:right w:val="nil"/>
            </w:tcBorders>
            <w:shd w:val="clear" w:color="auto" w:fill="FFFFFF"/>
            <w:vAlign w:val="bottom"/>
          </w:tcPr>
          <w:p w14:paraId="3CD9CA0E" w14:textId="322F8389"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Computer Equip.</w:t>
            </w:r>
          </w:p>
        </w:tc>
        <w:tc>
          <w:tcPr>
            <w:tcW w:w="270" w:type="dxa"/>
            <w:tcBorders>
              <w:left w:val="nil"/>
              <w:bottom w:val="double" w:sz="4" w:space="0" w:color="auto"/>
              <w:right w:val="nil"/>
            </w:tcBorders>
            <w:shd w:val="clear" w:color="auto" w:fill="FFFFFF"/>
            <w:vAlign w:val="bottom"/>
          </w:tcPr>
          <w:p w14:paraId="0A295561" w14:textId="77777777" w:rsidR="003F648E" w:rsidRPr="00762DD6" w:rsidRDefault="003F648E" w:rsidP="00762DD6">
            <w:pPr>
              <w:spacing w:before="40"/>
              <w:ind w:left="-496" w:right="-433"/>
              <w:jc w:val="center"/>
              <w:rPr>
                <w:rFonts w:ascii="Arial" w:hAnsi="Arial" w:cs="Arial"/>
                <w:b/>
                <w:sz w:val="15"/>
                <w:szCs w:val="15"/>
              </w:rPr>
            </w:pPr>
            <w:r w:rsidRPr="00F9362D">
              <w:rPr>
                <w:rFonts w:ascii="Arial MT Pro" w:hAnsi="Arial MT Pro" w:cs="Arial"/>
                <w:b/>
                <w:sz w:val="15"/>
                <w:szCs w:val="15"/>
              </w:rPr>
              <w:t>=</w:t>
            </w:r>
          </w:p>
        </w:tc>
        <w:tc>
          <w:tcPr>
            <w:tcW w:w="759" w:type="dxa"/>
            <w:tcBorders>
              <w:left w:val="nil"/>
              <w:bottom w:val="double" w:sz="4" w:space="0" w:color="auto"/>
              <w:right w:val="nil"/>
            </w:tcBorders>
            <w:shd w:val="clear" w:color="auto" w:fill="FFFFFF"/>
            <w:vAlign w:val="bottom"/>
          </w:tcPr>
          <w:p w14:paraId="6EBD18FE" w14:textId="5E6D1A42" w:rsidR="003F648E" w:rsidRPr="00762DD6" w:rsidRDefault="003F648E" w:rsidP="00762DD6">
            <w:pPr>
              <w:spacing w:before="40"/>
              <w:ind w:left="-139" w:right="-82"/>
              <w:jc w:val="center"/>
              <w:rPr>
                <w:rFonts w:ascii="Arial" w:hAnsi="Arial" w:cs="Arial"/>
                <w:b/>
                <w:sz w:val="15"/>
                <w:szCs w:val="15"/>
              </w:rPr>
            </w:pPr>
            <w:r w:rsidRPr="00F9362D">
              <w:rPr>
                <w:rFonts w:ascii="Arial MT Pro" w:hAnsi="Arial MT Pro" w:cs="Arial"/>
                <w:b/>
                <w:sz w:val="15"/>
                <w:szCs w:val="15"/>
              </w:rPr>
              <w:t>Accounts Payable</w:t>
            </w:r>
          </w:p>
        </w:tc>
        <w:tc>
          <w:tcPr>
            <w:tcW w:w="321" w:type="dxa"/>
            <w:tcBorders>
              <w:left w:val="nil"/>
              <w:bottom w:val="double" w:sz="4" w:space="0" w:color="auto"/>
              <w:right w:val="nil"/>
            </w:tcBorders>
            <w:shd w:val="clear" w:color="auto" w:fill="FFFFFF"/>
            <w:vAlign w:val="bottom"/>
          </w:tcPr>
          <w:p w14:paraId="6774AF4C" w14:textId="77777777" w:rsidR="003F648E" w:rsidRPr="00762DD6" w:rsidRDefault="003F648E" w:rsidP="00762DD6">
            <w:pPr>
              <w:spacing w:before="40"/>
              <w:ind w:left="-606" w:firstLine="606"/>
              <w:rPr>
                <w:rFonts w:ascii="Arial" w:hAnsi="Arial" w:cs="Arial"/>
                <w:b/>
                <w:sz w:val="15"/>
                <w:szCs w:val="15"/>
              </w:rPr>
            </w:pPr>
            <w:r w:rsidRPr="00F9362D">
              <w:rPr>
                <w:rFonts w:ascii="Arial MT Pro" w:hAnsi="Arial MT Pro" w:cs="Arial"/>
                <w:b/>
                <w:sz w:val="15"/>
                <w:szCs w:val="15"/>
              </w:rPr>
              <w:t>+</w:t>
            </w:r>
          </w:p>
        </w:tc>
        <w:tc>
          <w:tcPr>
            <w:tcW w:w="720" w:type="dxa"/>
            <w:tcBorders>
              <w:left w:val="nil"/>
              <w:bottom w:val="double" w:sz="4" w:space="0" w:color="auto"/>
              <w:right w:val="nil"/>
            </w:tcBorders>
            <w:shd w:val="clear" w:color="auto" w:fill="FFFFFF"/>
            <w:vAlign w:val="bottom"/>
          </w:tcPr>
          <w:p w14:paraId="0275ED86" w14:textId="1CFD45F5" w:rsidR="003F648E" w:rsidRPr="00762DD6" w:rsidRDefault="003F648E" w:rsidP="00D43412">
            <w:pPr>
              <w:spacing w:before="40"/>
              <w:ind w:left="-144" w:hanging="16"/>
              <w:jc w:val="center"/>
              <w:rPr>
                <w:rFonts w:ascii="Arial" w:hAnsi="Arial" w:cs="Arial"/>
                <w:b/>
                <w:sz w:val="15"/>
                <w:szCs w:val="15"/>
              </w:rPr>
            </w:pPr>
            <w:r w:rsidRPr="00F9362D">
              <w:rPr>
                <w:rFonts w:ascii="Arial MT Pro" w:hAnsi="Arial MT Pro" w:cs="Arial"/>
                <w:b/>
                <w:sz w:val="15"/>
                <w:szCs w:val="15"/>
              </w:rPr>
              <w:t>Lin Wilson</w:t>
            </w:r>
            <w:r w:rsidR="0042722B" w:rsidRPr="00F9362D">
              <w:rPr>
                <w:rFonts w:ascii="Arial MT Pro" w:hAnsi="Arial MT Pro" w:cs="Arial"/>
                <w:b/>
                <w:sz w:val="15"/>
                <w:szCs w:val="15"/>
              </w:rPr>
              <w:t>,</w:t>
            </w:r>
            <w:r w:rsidRPr="00F9362D">
              <w:rPr>
                <w:rFonts w:ascii="Arial MT Pro" w:hAnsi="Arial MT Pro" w:cs="Arial"/>
                <w:b/>
                <w:sz w:val="15"/>
                <w:szCs w:val="15"/>
              </w:rPr>
              <w:t xml:space="preserve"> Capital</w:t>
            </w:r>
          </w:p>
        </w:tc>
        <w:tc>
          <w:tcPr>
            <w:tcW w:w="236" w:type="dxa"/>
            <w:tcBorders>
              <w:left w:val="nil"/>
              <w:bottom w:val="double" w:sz="4" w:space="0" w:color="auto"/>
              <w:right w:val="nil"/>
            </w:tcBorders>
            <w:shd w:val="clear" w:color="auto" w:fill="FFFFFF"/>
            <w:vAlign w:val="bottom"/>
          </w:tcPr>
          <w:p w14:paraId="0125EB46" w14:textId="77777777"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w:t>
            </w:r>
          </w:p>
        </w:tc>
        <w:tc>
          <w:tcPr>
            <w:tcW w:w="934" w:type="dxa"/>
            <w:tcBorders>
              <w:left w:val="nil"/>
              <w:bottom w:val="double" w:sz="4" w:space="0" w:color="auto"/>
              <w:right w:val="nil"/>
            </w:tcBorders>
            <w:shd w:val="clear" w:color="auto" w:fill="FFFFFF"/>
            <w:vAlign w:val="bottom"/>
          </w:tcPr>
          <w:p w14:paraId="26BF9BC0" w14:textId="1D74C651" w:rsidR="003F648E" w:rsidRPr="00762DD6" w:rsidRDefault="003F648E" w:rsidP="00D43412">
            <w:pPr>
              <w:spacing w:before="40"/>
              <w:ind w:left="-112"/>
              <w:jc w:val="center"/>
              <w:rPr>
                <w:rFonts w:ascii="Arial" w:hAnsi="Arial" w:cs="Arial"/>
                <w:b/>
                <w:sz w:val="15"/>
                <w:szCs w:val="15"/>
              </w:rPr>
            </w:pPr>
            <w:r w:rsidRPr="00F9362D">
              <w:rPr>
                <w:rFonts w:ascii="Arial MT Pro" w:hAnsi="Arial MT Pro" w:cs="Arial"/>
                <w:b/>
                <w:sz w:val="15"/>
                <w:szCs w:val="15"/>
              </w:rPr>
              <w:t>Lin Wilson</w:t>
            </w:r>
            <w:r w:rsidR="0042722B" w:rsidRPr="00F9362D">
              <w:rPr>
                <w:rFonts w:ascii="Arial MT Pro" w:hAnsi="Arial MT Pro" w:cs="Arial"/>
                <w:b/>
                <w:sz w:val="15"/>
                <w:szCs w:val="15"/>
              </w:rPr>
              <w:t>,</w:t>
            </w:r>
            <w:r w:rsidRPr="00F9362D">
              <w:rPr>
                <w:rFonts w:ascii="Arial MT Pro" w:hAnsi="Arial MT Pro" w:cs="Arial"/>
                <w:b/>
                <w:sz w:val="15"/>
                <w:szCs w:val="15"/>
              </w:rPr>
              <w:t xml:space="preserve"> Withdraw</w:t>
            </w:r>
            <w:r w:rsidR="0042722B" w:rsidRPr="00F9362D">
              <w:rPr>
                <w:rFonts w:ascii="Arial MT Pro" w:hAnsi="Arial MT Pro" w:cs="Arial"/>
                <w:b/>
                <w:sz w:val="15"/>
                <w:szCs w:val="15"/>
              </w:rPr>
              <w:t>al</w:t>
            </w:r>
          </w:p>
        </w:tc>
        <w:tc>
          <w:tcPr>
            <w:tcW w:w="270" w:type="dxa"/>
            <w:tcBorders>
              <w:left w:val="nil"/>
              <w:bottom w:val="double" w:sz="4" w:space="0" w:color="auto"/>
              <w:right w:val="nil"/>
            </w:tcBorders>
            <w:shd w:val="clear" w:color="auto" w:fill="FFFFFF"/>
            <w:vAlign w:val="bottom"/>
          </w:tcPr>
          <w:p w14:paraId="1FC6CB85" w14:textId="77777777"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w:t>
            </w:r>
          </w:p>
        </w:tc>
        <w:tc>
          <w:tcPr>
            <w:tcW w:w="900" w:type="dxa"/>
            <w:tcBorders>
              <w:left w:val="nil"/>
              <w:bottom w:val="double" w:sz="4" w:space="0" w:color="auto"/>
              <w:right w:val="nil"/>
            </w:tcBorders>
            <w:shd w:val="clear" w:color="auto" w:fill="FFFFFF"/>
            <w:vAlign w:val="bottom"/>
          </w:tcPr>
          <w:p w14:paraId="287A6B8C" w14:textId="77777777"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Service Revenue</w:t>
            </w:r>
          </w:p>
        </w:tc>
        <w:tc>
          <w:tcPr>
            <w:tcW w:w="270" w:type="dxa"/>
            <w:tcBorders>
              <w:left w:val="nil"/>
              <w:bottom w:val="double" w:sz="4" w:space="0" w:color="auto"/>
              <w:right w:val="nil"/>
            </w:tcBorders>
            <w:shd w:val="clear" w:color="auto" w:fill="FFFFFF"/>
            <w:vAlign w:val="bottom"/>
          </w:tcPr>
          <w:p w14:paraId="7B7C9ADB" w14:textId="77777777"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w:t>
            </w:r>
          </w:p>
        </w:tc>
        <w:tc>
          <w:tcPr>
            <w:tcW w:w="900" w:type="dxa"/>
            <w:tcBorders>
              <w:left w:val="nil"/>
              <w:bottom w:val="double" w:sz="4" w:space="0" w:color="auto"/>
              <w:right w:val="nil"/>
            </w:tcBorders>
            <w:shd w:val="clear" w:color="auto" w:fill="FFFFFF"/>
            <w:vAlign w:val="bottom"/>
          </w:tcPr>
          <w:p w14:paraId="764DC691" w14:textId="77777777"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Delivery Expense</w:t>
            </w:r>
          </w:p>
        </w:tc>
        <w:tc>
          <w:tcPr>
            <w:tcW w:w="270" w:type="dxa"/>
            <w:tcBorders>
              <w:left w:val="nil"/>
              <w:bottom w:val="double" w:sz="4" w:space="0" w:color="auto"/>
              <w:right w:val="nil"/>
            </w:tcBorders>
            <w:shd w:val="clear" w:color="auto" w:fill="FFFFFF"/>
            <w:vAlign w:val="bottom"/>
          </w:tcPr>
          <w:p w14:paraId="20C7ACC7" w14:textId="77777777" w:rsidR="003F648E" w:rsidRPr="00143D77" w:rsidRDefault="003F648E" w:rsidP="00333778">
            <w:pPr>
              <w:spacing w:before="40"/>
              <w:jc w:val="center"/>
              <w:rPr>
                <w:rFonts w:ascii="Arial" w:hAnsi="Arial" w:cs="Arial"/>
                <w:b/>
                <w:sz w:val="15"/>
                <w:szCs w:val="15"/>
              </w:rPr>
            </w:pPr>
            <w:r w:rsidRPr="00F9362D">
              <w:rPr>
                <w:rFonts w:ascii="Arial MT Pro" w:hAnsi="Arial MT Pro" w:cs="Arial"/>
                <w:b/>
                <w:sz w:val="15"/>
                <w:szCs w:val="15"/>
              </w:rPr>
              <w:t>-</w:t>
            </w:r>
          </w:p>
        </w:tc>
        <w:tc>
          <w:tcPr>
            <w:tcW w:w="900" w:type="dxa"/>
            <w:tcBorders>
              <w:left w:val="nil"/>
              <w:bottom w:val="double" w:sz="4" w:space="0" w:color="auto"/>
              <w:right w:val="nil"/>
            </w:tcBorders>
            <w:shd w:val="clear" w:color="auto" w:fill="FFFFFF"/>
            <w:vAlign w:val="bottom"/>
          </w:tcPr>
          <w:p w14:paraId="273C0AC3" w14:textId="77777777" w:rsidR="003F648E" w:rsidRPr="00143D77" w:rsidRDefault="003F648E" w:rsidP="00333778">
            <w:pPr>
              <w:spacing w:before="40"/>
              <w:jc w:val="center"/>
              <w:rPr>
                <w:rFonts w:ascii="Arial" w:hAnsi="Arial" w:cs="Arial"/>
                <w:b/>
                <w:sz w:val="15"/>
                <w:szCs w:val="15"/>
              </w:rPr>
            </w:pPr>
            <w:r w:rsidRPr="00F9362D">
              <w:rPr>
                <w:rFonts w:ascii="Arial MT Pro" w:hAnsi="Arial MT Pro" w:cs="Arial"/>
                <w:b/>
                <w:sz w:val="15"/>
                <w:szCs w:val="15"/>
              </w:rPr>
              <w:t>Rent Expense</w:t>
            </w:r>
          </w:p>
        </w:tc>
        <w:tc>
          <w:tcPr>
            <w:tcW w:w="236" w:type="dxa"/>
            <w:tcBorders>
              <w:left w:val="nil"/>
              <w:bottom w:val="double" w:sz="4" w:space="0" w:color="auto"/>
              <w:right w:val="nil"/>
            </w:tcBorders>
            <w:shd w:val="clear" w:color="auto" w:fill="FFFFFF"/>
            <w:vAlign w:val="bottom"/>
          </w:tcPr>
          <w:p w14:paraId="4575A4B8" w14:textId="77777777" w:rsidR="003F648E" w:rsidRPr="00143D77" w:rsidRDefault="003F648E" w:rsidP="00333778">
            <w:pPr>
              <w:spacing w:before="40"/>
              <w:jc w:val="center"/>
              <w:rPr>
                <w:rFonts w:ascii="Arial" w:hAnsi="Arial" w:cs="Arial"/>
                <w:b/>
                <w:sz w:val="15"/>
                <w:szCs w:val="15"/>
              </w:rPr>
            </w:pPr>
            <w:r w:rsidRPr="00F9362D">
              <w:rPr>
                <w:rFonts w:ascii="Arial MT Pro" w:hAnsi="Arial MT Pro" w:cs="Arial"/>
                <w:b/>
                <w:sz w:val="15"/>
                <w:szCs w:val="15"/>
              </w:rPr>
              <w:t>-</w:t>
            </w:r>
          </w:p>
        </w:tc>
        <w:tc>
          <w:tcPr>
            <w:tcW w:w="844" w:type="dxa"/>
            <w:tcBorders>
              <w:left w:val="nil"/>
              <w:bottom w:val="double" w:sz="4" w:space="0" w:color="auto"/>
              <w:right w:val="nil"/>
            </w:tcBorders>
            <w:shd w:val="clear" w:color="auto" w:fill="FFFFFF"/>
            <w:vAlign w:val="bottom"/>
          </w:tcPr>
          <w:p w14:paraId="4D3D046E" w14:textId="77777777" w:rsidR="003F648E" w:rsidRPr="00762DD6" w:rsidRDefault="003F648E" w:rsidP="00333778">
            <w:pPr>
              <w:spacing w:before="40"/>
              <w:jc w:val="center"/>
              <w:rPr>
                <w:rFonts w:ascii="Arial" w:hAnsi="Arial" w:cs="Arial"/>
                <w:b/>
                <w:sz w:val="15"/>
                <w:szCs w:val="15"/>
              </w:rPr>
            </w:pPr>
            <w:r w:rsidRPr="00F9362D">
              <w:rPr>
                <w:rFonts w:ascii="Arial MT Pro" w:hAnsi="Arial MT Pro" w:cs="Arial"/>
                <w:b/>
                <w:sz w:val="15"/>
                <w:szCs w:val="15"/>
              </w:rPr>
              <w:t>Salaries Expense</w:t>
            </w:r>
          </w:p>
        </w:tc>
        <w:tc>
          <w:tcPr>
            <w:tcW w:w="236" w:type="dxa"/>
            <w:tcBorders>
              <w:left w:val="nil"/>
              <w:bottom w:val="double" w:sz="4" w:space="0" w:color="auto"/>
              <w:right w:val="nil"/>
            </w:tcBorders>
            <w:shd w:val="clear" w:color="auto" w:fill="FFFFFF"/>
            <w:vAlign w:val="bottom"/>
          </w:tcPr>
          <w:p w14:paraId="38DFC4C8" w14:textId="77777777" w:rsidR="003F648E" w:rsidRPr="00143D77" w:rsidRDefault="003F648E" w:rsidP="00333778">
            <w:pPr>
              <w:spacing w:before="40"/>
              <w:jc w:val="center"/>
              <w:rPr>
                <w:rFonts w:ascii="Arial" w:hAnsi="Arial" w:cs="Arial"/>
                <w:b/>
                <w:sz w:val="15"/>
                <w:szCs w:val="15"/>
              </w:rPr>
            </w:pPr>
            <w:r w:rsidRPr="00F9362D">
              <w:rPr>
                <w:rFonts w:ascii="Arial MT Pro" w:hAnsi="Arial MT Pro" w:cs="Arial"/>
                <w:b/>
                <w:sz w:val="15"/>
                <w:szCs w:val="15"/>
              </w:rPr>
              <w:t>-</w:t>
            </w:r>
          </w:p>
        </w:tc>
        <w:tc>
          <w:tcPr>
            <w:tcW w:w="844" w:type="dxa"/>
            <w:tcBorders>
              <w:left w:val="nil"/>
              <w:bottom w:val="double" w:sz="4" w:space="0" w:color="auto"/>
              <w:right w:val="double" w:sz="4" w:space="0" w:color="auto"/>
            </w:tcBorders>
            <w:shd w:val="clear" w:color="auto" w:fill="FFFFFF"/>
            <w:vAlign w:val="bottom"/>
          </w:tcPr>
          <w:p w14:paraId="7B8CF7CE" w14:textId="77777777" w:rsidR="003F648E" w:rsidRPr="00F9362D" w:rsidRDefault="003F648E" w:rsidP="00762DD6">
            <w:pPr>
              <w:spacing w:before="40"/>
              <w:jc w:val="center"/>
              <w:rPr>
                <w:rFonts w:ascii="Arial MT Pro" w:hAnsi="Arial MT Pro" w:cs="Arial"/>
                <w:b/>
                <w:sz w:val="15"/>
                <w:szCs w:val="15"/>
              </w:rPr>
            </w:pPr>
            <w:r w:rsidRPr="00F9362D">
              <w:rPr>
                <w:rFonts w:ascii="Arial MT Pro" w:hAnsi="Arial MT Pro" w:cs="Arial"/>
                <w:b/>
                <w:sz w:val="15"/>
                <w:szCs w:val="15"/>
              </w:rPr>
              <w:t>Utilities Expense</w:t>
            </w:r>
          </w:p>
        </w:tc>
      </w:tr>
      <w:tr w:rsidR="00CE3B29" w:rsidRPr="00D14212" w14:paraId="1F35712A" w14:textId="77777777" w:rsidTr="0042722B">
        <w:trPr>
          <w:cantSplit/>
          <w:trHeight w:val="223"/>
        </w:trPr>
        <w:tc>
          <w:tcPr>
            <w:tcW w:w="436" w:type="dxa"/>
            <w:tcBorders>
              <w:top w:val="double" w:sz="4" w:space="0" w:color="auto"/>
              <w:left w:val="double" w:sz="4" w:space="0" w:color="auto"/>
              <w:right w:val="nil"/>
            </w:tcBorders>
            <w:shd w:val="clear" w:color="auto" w:fill="FFFFFF"/>
          </w:tcPr>
          <w:p w14:paraId="5B32572B" w14:textId="77777777" w:rsidR="00EA6C2F" w:rsidRPr="00762DD6" w:rsidRDefault="00EA6C2F" w:rsidP="00EA6C2F">
            <w:pPr>
              <w:pStyle w:val="pformh"/>
              <w:spacing w:before="0" w:after="40"/>
              <w:jc w:val="both"/>
              <w:rPr>
                <w:rFonts w:ascii="Arial" w:hAnsi="Arial" w:cs="Arial"/>
                <w:color w:val="auto"/>
                <w:sz w:val="15"/>
                <w:szCs w:val="15"/>
              </w:rPr>
            </w:pPr>
          </w:p>
        </w:tc>
        <w:tc>
          <w:tcPr>
            <w:tcW w:w="360" w:type="dxa"/>
            <w:tcBorders>
              <w:top w:val="double" w:sz="4" w:space="0" w:color="auto"/>
              <w:left w:val="nil"/>
            </w:tcBorders>
            <w:shd w:val="clear" w:color="auto" w:fill="FFFFFF"/>
          </w:tcPr>
          <w:p w14:paraId="3546EC15" w14:textId="77777777" w:rsidR="00EA6C2F" w:rsidRPr="00762DD6" w:rsidRDefault="00EA6C2F" w:rsidP="00EA6C2F">
            <w:pPr>
              <w:pStyle w:val="pformh"/>
              <w:tabs>
                <w:tab w:val="decimal" w:pos="335"/>
              </w:tabs>
              <w:spacing w:before="0" w:after="40"/>
              <w:rPr>
                <w:rFonts w:ascii="Arial" w:hAnsi="Arial" w:cs="Arial"/>
                <w:color w:val="auto"/>
                <w:sz w:val="15"/>
                <w:szCs w:val="15"/>
              </w:rPr>
            </w:pPr>
          </w:p>
        </w:tc>
        <w:tc>
          <w:tcPr>
            <w:tcW w:w="810" w:type="dxa"/>
            <w:tcBorders>
              <w:top w:val="double" w:sz="4" w:space="0" w:color="auto"/>
            </w:tcBorders>
            <w:shd w:val="clear" w:color="auto" w:fill="FFFFFF"/>
          </w:tcPr>
          <w:p w14:paraId="7CDBA4D6" w14:textId="5FC0871A" w:rsidR="00EA6C2F" w:rsidRPr="00762DD6" w:rsidRDefault="00EA6C2F" w:rsidP="00762DD6">
            <w:pPr>
              <w:pStyle w:val="pformh"/>
              <w:tabs>
                <w:tab w:val="decimal" w:pos="601"/>
              </w:tabs>
              <w:spacing w:before="0" w:after="40"/>
              <w:ind w:right="-75"/>
              <w:rPr>
                <w:rFonts w:ascii="Arial" w:hAnsi="Arial" w:cs="Arial"/>
                <w:color w:val="auto"/>
                <w:sz w:val="15"/>
                <w:szCs w:val="15"/>
              </w:rPr>
            </w:pPr>
            <w:r w:rsidRPr="00F9362D">
              <w:rPr>
                <w:rFonts w:ascii="Arial MT Pro" w:hAnsi="Arial MT Pro" w:cs="Arial"/>
                <w:color w:val="auto"/>
                <w:sz w:val="15"/>
                <w:szCs w:val="15"/>
              </w:rPr>
              <w:t>25,000</w:t>
            </w:r>
          </w:p>
        </w:tc>
        <w:tc>
          <w:tcPr>
            <w:tcW w:w="1260" w:type="dxa"/>
            <w:gridSpan w:val="2"/>
            <w:tcBorders>
              <w:top w:val="double" w:sz="4" w:space="0" w:color="auto"/>
              <w:bottom w:val="nil"/>
            </w:tcBorders>
            <w:shd w:val="clear" w:color="auto" w:fill="FFFFFF"/>
          </w:tcPr>
          <w:p w14:paraId="114FA353" w14:textId="481D098F" w:rsidR="00EA6C2F" w:rsidRPr="00762DD6" w:rsidRDefault="00EA6C2F" w:rsidP="00EA6C2F">
            <w:pPr>
              <w:pStyle w:val="pformh"/>
              <w:tabs>
                <w:tab w:val="decimal" w:pos="1062"/>
              </w:tabs>
              <w:spacing w:before="0" w:after="40"/>
              <w:ind w:right="-75"/>
              <w:rPr>
                <w:rFonts w:ascii="Arial" w:hAnsi="Arial" w:cs="Arial"/>
                <w:color w:val="auto"/>
                <w:sz w:val="15"/>
                <w:szCs w:val="15"/>
              </w:rPr>
            </w:pPr>
            <w:r w:rsidRPr="00F9362D">
              <w:rPr>
                <w:rFonts w:ascii="Arial MT Pro" w:hAnsi="Arial MT Pro" w:cs="Arial"/>
                <w:color w:val="auto"/>
                <w:sz w:val="15"/>
                <w:szCs w:val="15"/>
              </w:rPr>
              <w:t>30,000</w:t>
            </w:r>
          </w:p>
        </w:tc>
        <w:tc>
          <w:tcPr>
            <w:tcW w:w="1170" w:type="dxa"/>
            <w:gridSpan w:val="2"/>
            <w:tcBorders>
              <w:top w:val="double" w:sz="4" w:space="0" w:color="auto"/>
            </w:tcBorders>
            <w:shd w:val="clear" w:color="auto" w:fill="FFFFFF"/>
          </w:tcPr>
          <w:p w14:paraId="37396B1D" w14:textId="77777777" w:rsidR="00EA6C2F" w:rsidRPr="00762DD6" w:rsidRDefault="00EA6C2F" w:rsidP="00762DD6">
            <w:pPr>
              <w:pStyle w:val="pformh"/>
              <w:tabs>
                <w:tab w:val="decimal" w:pos="947"/>
              </w:tabs>
              <w:spacing w:before="0" w:after="40"/>
              <w:ind w:right="-75"/>
              <w:rPr>
                <w:rFonts w:ascii="Arial" w:hAnsi="Arial" w:cs="Arial"/>
                <w:color w:val="auto"/>
                <w:sz w:val="15"/>
                <w:szCs w:val="15"/>
              </w:rPr>
            </w:pPr>
            <w:r w:rsidRPr="00F9362D">
              <w:rPr>
                <w:rFonts w:ascii="Arial MT Pro" w:hAnsi="Arial MT Pro" w:cs="Arial"/>
                <w:color w:val="auto"/>
                <w:sz w:val="15"/>
                <w:szCs w:val="15"/>
              </w:rPr>
              <w:t>21,000</w:t>
            </w:r>
          </w:p>
        </w:tc>
        <w:tc>
          <w:tcPr>
            <w:tcW w:w="1170" w:type="dxa"/>
            <w:gridSpan w:val="2"/>
            <w:tcBorders>
              <w:top w:val="double" w:sz="4" w:space="0" w:color="auto"/>
            </w:tcBorders>
            <w:shd w:val="clear" w:color="auto" w:fill="FFFFFF"/>
          </w:tcPr>
          <w:p w14:paraId="30CF07B6" w14:textId="77777777" w:rsidR="00EA6C2F" w:rsidRPr="00762DD6" w:rsidRDefault="00EA6C2F" w:rsidP="00762DD6">
            <w:pPr>
              <w:pStyle w:val="pformh"/>
              <w:tabs>
                <w:tab w:val="decimal" w:pos="974"/>
              </w:tabs>
              <w:spacing w:before="0" w:after="40"/>
              <w:ind w:right="-75"/>
              <w:rPr>
                <w:rFonts w:ascii="Arial" w:hAnsi="Arial" w:cs="Arial"/>
                <w:color w:val="auto"/>
                <w:sz w:val="15"/>
                <w:szCs w:val="15"/>
              </w:rPr>
            </w:pPr>
            <w:r w:rsidRPr="00F9362D">
              <w:rPr>
                <w:rFonts w:ascii="Arial MT Pro" w:hAnsi="Arial MT Pro" w:cs="Arial"/>
                <w:color w:val="auto"/>
                <w:sz w:val="15"/>
                <w:szCs w:val="15"/>
              </w:rPr>
              <w:t>15,000</w:t>
            </w:r>
          </w:p>
        </w:tc>
        <w:tc>
          <w:tcPr>
            <w:tcW w:w="1170" w:type="dxa"/>
            <w:gridSpan w:val="2"/>
            <w:tcBorders>
              <w:top w:val="double" w:sz="4" w:space="0" w:color="auto"/>
            </w:tcBorders>
            <w:shd w:val="clear" w:color="auto" w:fill="FFFFFF"/>
          </w:tcPr>
          <w:p w14:paraId="1167923C" w14:textId="77777777" w:rsidR="00EA6C2F" w:rsidRPr="00762DD6" w:rsidRDefault="00EA6C2F" w:rsidP="00EA6C2F">
            <w:pPr>
              <w:pStyle w:val="pformh"/>
              <w:tabs>
                <w:tab w:val="decimal" w:pos="992"/>
              </w:tabs>
              <w:spacing w:before="0" w:after="40"/>
              <w:ind w:right="-75"/>
              <w:rPr>
                <w:rFonts w:ascii="Arial" w:hAnsi="Arial" w:cs="Arial"/>
                <w:color w:val="auto"/>
                <w:sz w:val="15"/>
                <w:szCs w:val="15"/>
              </w:rPr>
            </w:pPr>
            <w:r w:rsidRPr="00F9362D">
              <w:rPr>
                <w:rFonts w:ascii="Arial MT Pro" w:hAnsi="Arial MT Pro" w:cs="Arial"/>
                <w:color w:val="auto"/>
                <w:sz w:val="15"/>
                <w:szCs w:val="15"/>
              </w:rPr>
              <w:t>32,000</w:t>
            </w:r>
          </w:p>
        </w:tc>
        <w:tc>
          <w:tcPr>
            <w:tcW w:w="1029" w:type="dxa"/>
            <w:gridSpan w:val="2"/>
            <w:tcBorders>
              <w:top w:val="double" w:sz="4" w:space="0" w:color="auto"/>
            </w:tcBorders>
            <w:shd w:val="clear" w:color="auto" w:fill="FFFFFF"/>
          </w:tcPr>
          <w:p w14:paraId="4D61B55A" w14:textId="77777777" w:rsidR="00EA6C2F" w:rsidRPr="00762DD6" w:rsidRDefault="00EA6C2F" w:rsidP="00762DD6">
            <w:pPr>
              <w:tabs>
                <w:tab w:val="decimal" w:pos="868"/>
              </w:tabs>
              <w:spacing w:after="40"/>
              <w:ind w:right="-75"/>
              <w:rPr>
                <w:rFonts w:ascii="Arial" w:hAnsi="Arial" w:cs="Arial"/>
                <w:sz w:val="15"/>
                <w:szCs w:val="15"/>
              </w:rPr>
            </w:pPr>
            <w:r w:rsidRPr="00F9362D">
              <w:rPr>
                <w:rFonts w:ascii="Arial MT Pro" w:hAnsi="Arial MT Pro" w:cs="Arial"/>
                <w:sz w:val="15"/>
                <w:szCs w:val="15"/>
              </w:rPr>
              <w:t>18,000</w:t>
            </w:r>
          </w:p>
        </w:tc>
        <w:tc>
          <w:tcPr>
            <w:tcW w:w="1041" w:type="dxa"/>
            <w:gridSpan w:val="2"/>
            <w:tcBorders>
              <w:top w:val="double" w:sz="4" w:space="0" w:color="auto"/>
            </w:tcBorders>
            <w:shd w:val="clear" w:color="auto" w:fill="FFFFFF"/>
          </w:tcPr>
          <w:p w14:paraId="38772852" w14:textId="77777777" w:rsidR="00EA6C2F" w:rsidRPr="00762DD6" w:rsidRDefault="00EA6C2F" w:rsidP="00762DD6">
            <w:pPr>
              <w:tabs>
                <w:tab w:val="decimal" w:pos="854"/>
              </w:tabs>
              <w:spacing w:after="40"/>
              <w:ind w:right="-75"/>
              <w:rPr>
                <w:rFonts w:ascii="Arial" w:hAnsi="Arial" w:cs="Arial"/>
                <w:sz w:val="15"/>
                <w:szCs w:val="15"/>
              </w:rPr>
            </w:pPr>
            <w:r w:rsidRPr="00F9362D">
              <w:rPr>
                <w:rFonts w:ascii="Arial MT Pro" w:hAnsi="Arial MT Pro" w:cs="Arial"/>
                <w:sz w:val="15"/>
                <w:szCs w:val="15"/>
              </w:rPr>
              <w:t>105,000</w:t>
            </w:r>
          </w:p>
        </w:tc>
        <w:tc>
          <w:tcPr>
            <w:tcW w:w="1170" w:type="dxa"/>
            <w:gridSpan w:val="2"/>
            <w:tcBorders>
              <w:top w:val="double" w:sz="4" w:space="0" w:color="auto"/>
            </w:tcBorders>
            <w:shd w:val="clear" w:color="auto" w:fill="FFFFFF"/>
          </w:tcPr>
          <w:p w14:paraId="4E529779" w14:textId="77777777" w:rsidR="00EA6C2F" w:rsidRPr="00762DD6" w:rsidRDefault="00EA6C2F" w:rsidP="00EA6C2F">
            <w:pPr>
              <w:pStyle w:val="pformh"/>
              <w:spacing w:before="0" w:after="40"/>
              <w:jc w:val="right"/>
              <w:rPr>
                <w:rFonts w:ascii="Arial" w:hAnsi="Arial" w:cs="Arial"/>
                <w:color w:val="auto"/>
                <w:sz w:val="15"/>
                <w:szCs w:val="15"/>
              </w:rPr>
            </w:pPr>
          </w:p>
        </w:tc>
        <w:tc>
          <w:tcPr>
            <w:tcW w:w="1170" w:type="dxa"/>
            <w:gridSpan w:val="2"/>
            <w:tcBorders>
              <w:top w:val="double" w:sz="4" w:space="0" w:color="auto"/>
            </w:tcBorders>
            <w:shd w:val="clear" w:color="auto" w:fill="FFFFFF"/>
          </w:tcPr>
          <w:p w14:paraId="5189D3F3" w14:textId="77777777" w:rsidR="00EA6C2F" w:rsidRPr="00762DD6" w:rsidRDefault="00EA6C2F" w:rsidP="00EA6C2F">
            <w:pPr>
              <w:pStyle w:val="pformh"/>
              <w:spacing w:before="0" w:after="40"/>
              <w:jc w:val="right"/>
              <w:rPr>
                <w:rFonts w:ascii="Arial" w:hAnsi="Arial" w:cs="Arial"/>
                <w:color w:val="auto"/>
                <w:sz w:val="15"/>
                <w:szCs w:val="15"/>
              </w:rPr>
            </w:pPr>
          </w:p>
        </w:tc>
        <w:tc>
          <w:tcPr>
            <w:tcW w:w="1170" w:type="dxa"/>
            <w:gridSpan w:val="2"/>
            <w:tcBorders>
              <w:top w:val="double" w:sz="4" w:space="0" w:color="auto"/>
            </w:tcBorders>
            <w:shd w:val="clear" w:color="auto" w:fill="FFFFFF"/>
          </w:tcPr>
          <w:p w14:paraId="2F94E6B2" w14:textId="77777777" w:rsidR="00EA6C2F" w:rsidRPr="00762DD6" w:rsidRDefault="00EA6C2F" w:rsidP="00EA6C2F">
            <w:pPr>
              <w:pStyle w:val="pformh"/>
              <w:spacing w:before="0" w:after="40"/>
              <w:jc w:val="right"/>
              <w:rPr>
                <w:rFonts w:ascii="Arial" w:hAnsi="Arial" w:cs="Arial"/>
                <w:color w:val="auto"/>
                <w:sz w:val="15"/>
                <w:szCs w:val="15"/>
              </w:rPr>
            </w:pPr>
          </w:p>
        </w:tc>
        <w:tc>
          <w:tcPr>
            <w:tcW w:w="1170" w:type="dxa"/>
            <w:gridSpan w:val="2"/>
            <w:tcBorders>
              <w:top w:val="double" w:sz="4" w:space="0" w:color="auto"/>
            </w:tcBorders>
            <w:shd w:val="clear" w:color="auto" w:fill="FFFFFF"/>
          </w:tcPr>
          <w:p w14:paraId="7E631732" w14:textId="77777777" w:rsidR="00EA6C2F" w:rsidRPr="00762DD6" w:rsidRDefault="00EA6C2F" w:rsidP="00EA6C2F">
            <w:pPr>
              <w:pStyle w:val="pformh"/>
              <w:spacing w:before="0" w:after="40"/>
              <w:jc w:val="right"/>
              <w:rPr>
                <w:rFonts w:ascii="Arial" w:hAnsi="Arial" w:cs="Arial"/>
                <w:color w:val="auto"/>
                <w:sz w:val="15"/>
                <w:szCs w:val="15"/>
              </w:rPr>
            </w:pPr>
          </w:p>
        </w:tc>
        <w:tc>
          <w:tcPr>
            <w:tcW w:w="1080" w:type="dxa"/>
            <w:gridSpan w:val="2"/>
            <w:tcBorders>
              <w:top w:val="double" w:sz="4" w:space="0" w:color="auto"/>
            </w:tcBorders>
            <w:shd w:val="clear" w:color="auto" w:fill="FFFFFF"/>
          </w:tcPr>
          <w:p w14:paraId="3A7DE5E1" w14:textId="77777777" w:rsidR="00EA6C2F" w:rsidRPr="00762DD6" w:rsidRDefault="00EA6C2F" w:rsidP="00EA6C2F">
            <w:pPr>
              <w:pStyle w:val="pformh"/>
              <w:spacing w:before="0" w:after="40"/>
              <w:jc w:val="right"/>
              <w:rPr>
                <w:rFonts w:ascii="Arial" w:hAnsi="Arial" w:cs="Arial"/>
                <w:color w:val="auto"/>
                <w:sz w:val="15"/>
                <w:szCs w:val="15"/>
              </w:rPr>
            </w:pPr>
          </w:p>
        </w:tc>
        <w:tc>
          <w:tcPr>
            <w:tcW w:w="1080" w:type="dxa"/>
            <w:gridSpan w:val="2"/>
            <w:tcBorders>
              <w:top w:val="double" w:sz="4" w:space="0" w:color="auto"/>
              <w:right w:val="double" w:sz="4" w:space="0" w:color="auto"/>
            </w:tcBorders>
            <w:shd w:val="clear" w:color="auto" w:fill="FFFFFF"/>
          </w:tcPr>
          <w:p w14:paraId="0AE8C760" w14:textId="77777777" w:rsidR="00EA6C2F" w:rsidRPr="00F9362D" w:rsidRDefault="00EA6C2F" w:rsidP="00EA6C2F">
            <w:pPr>
              <w:pStyle w:val="pformh"/>
              <w:spacing w:before="0" w:after="40"/>
              <w:jc w:val="right"/>
              <w:rPr>
                <w:rFonts w:ascii="Arial MT Pro" w:hAnsi="Arial MT Pro" w:cs="Arial"/>
                <w:color w:val="auto"/>
                <w:sz w:val="15"/>
                <w:szCs w:val="15"/>
              </w:rPr>
            </w:pPr>
          </w:p>
        </w:tc>
      </w:tr>
      <w:tr w:rsidR="00CE3B29" w:rsidRPr="00D14212" w14:paraId="5DDDBA3D" w14:textId="77777777" w:rsidTr="0042722B">
        <w:trPr>
          <w:cantSplit/>
          <w:trHeight w:val="210"/>
        </w:trPr>
        <w:tc>
          <w:tcPr>
            <w:tcW w:w="436" w:type="dxa"/>
            <w:tcBorders>
              <w:left w:val="double" w:sz="4" w:space="0" w:color="auto"/>
              <w:bottom w:val="single" w:sz="4" w:space="0" w:color="auto"/>
              <w:right w:val="nil"/>
            </w:tcBorders>
            <w:shd w:val="clear" w:color="auto" w:fill="FFFFFF"/>
          </w:tcPr>
          <w:p w14:paraId="60431014" w14:textId="23E8D1DE" w:rsidR="00EA6C2F" w:rsidRPr="00762DD6" w:rsidRDefault="00EA6C2F" w:rsidP="00762DD6">
            <w:pPr>
              <w:tabs>
                <w:tab w:val="left" w:pos="414"/>
              </w:tabs>
              <w:spacing w:before="40" w:after="40"/>
              <w:ind w:right="-406"/>
              <w:jc w:val="both"/>
              <w:rPr>
                <w:rFonts w:ascii="Arial" w:hAnsi="Arial" w:cs="Arial"/>
                <w:sz w:val="15"/>
                <w:szCs w:val="15"/>
              </w:rPr>
            </w:pPr>
            <w:r w:rsidRPr="00F9362D">
              <w:rPr>
                <w:rFonts w:ascii="Arial MT Pro" w:hAnsi="Arial MT Pro" w:cs="Arial"/>
                <w:sz w:val="15"/>
                <w:szCs w:val="15"/>
              </w:rPr>
              <w:t>Jan</w:t>
            </w:r>
            <w:r w:rsidR="00282ED9" w:rsidRPr="00F9362D">
              <w:rPr>
                <w:rFonts w:ascii="Arial MT Pro" w:hAnsi="Arial MT Pro" w:cs="Arial"/>
                <w:sz w:val="15"/>
                <w:szCs w:val="15"/>
              </w:rPr>
              <w:t xml:space="preserve"> </w:t>
            </w:r>
          </w:p>
        </w:tc>
        <w:tc>
          <w:tcPr>
            <w:tcW w:w="360" w:type="dxa"/>
            <w:tcBorders>
              <w:left w:val="nil"/>
              <w:bottom w:val="single" w:sz="4" w:space="0" w:color="auto"/>
            </w:tcBorders>
            <w:shd w:val="clear" w:color="auto" w:fill="FFFFFF"/>
          </w:tcPr>
          <w:p w14:paraId="07CCB579" w14:textId="77777777" w:rsidR="00EA6C2F" w:rsidRPr="00762DD6" w:rsidRDefault="00EA6C2F" w:rsidP="00D43412">
            <w:pPr>
              <w:tabs>
                <w:tab w:val="decimal" w:pos="134"/>
              </w:tabs>
              <w:spacing w:before="40" w:after="40"/>
              <w:ind w:left="-576" w:right="-110"/>
              <w:rPr>
                <w:rFonts w:ascii="Arial" w:hAnsi="Arial" w:cs="Arial"/>
                <w:color w:val="000000"/>
                <w:sz w:val="15"/>
                <w:szCs w:val="15"/>
              </w:rPr>
            </w:pPr>
            <w:r w:rsidRPr="00F9362D">
              <w:rPr>
                <w:rFonts w:ascii="Arial MT Pro" w:hAnsi="Arial MT Pro" w:cs="Arial"/>
                <w:sz w:val="15"/>
                <w:szCs w:val="15"/>
              </w:rPr>
              <w:t xml:space="preserve">2  </w:t>
            </w:r>
          </w:p>
        </w:tc>
        <w:tc>
          <w:tcPr>
            <w:tcW w:w="810" w:type="dxa"/>
            <w:tcBorders>
              <w:bottom w:val="single" w:sz="4" w:space="0" w:color="auto"/>
            </w:tcBorders>
            <w:shd w:val="clear" w:color="auto" w:fill="FFFFFF"/>
          </w:tcPr>
          <w:p w14:paraId="535A8D24" w14:textId="77777777" w:rsidR="00EA6C2F" w:rsidRPr="00762DD6" w:rsidRDefault="00EA6C2F" w:rsidP="00762DD6">
            <w:pPr>
              <w:tabs>
                <w:tab w:val="decimal" w:pos="601"/>
              </w:tabs>
              <w:spacing w:before="40" w:after="40"/>
              <w:ind w:right="-75"/>
              <w:rPr>
                <w:rFonts w:ascii="Arial" w:hAnsi="Arial" w:cs="Arial"/>
                <w:sz w:val="15"/>
                <w:szCs w:val="15"/>
              </w:rPr>
            </w:pPr>
            <w:r w:rsidRPr="00F9362D">
              <w:rPr>
                <w:rFonts w:ascii="Arial MT Pro" w:hAnsi="Arial MT Pro" w:cs="Arial"/>
                <w:sz w:val="15"/>
                <w:szCs w:val="15"/>
              </w:rPr>
              <w:t> 20,000</w:t>
            </w:r>
          </w:p>
        </w:tc>
        <w:tc>
          <w:tcPr>
            <w:tcW w:w="1260" w:type="dxa"/>
            <w:gridSpan w:val="2"/>
            <w:tcBorders>
              <w:bottom w:val="single" w:sz="4" w:space="0" w:color="auto"/>
            </w:tcBorders>
            <w:shd w:val="clear" w:color="auto" w:fill="FFFFFF"/>
          </w:tcPr>
          <w:p w14:paraId="53E58208" w14:textId="77777777" w:rsidR="00EA6C2F" w:rsidRPr="00762DD6" w:rsidRDefault="00EA6C2F" w:rsidP="00EA6C2F">
            <w:pPr>
              <w:tabs>
                <w:tab w:val="decimal" w:pos="1062"/>
              </w:tabs>
              <w:spacing w:before="40" w:after="40"/>
              <w:ind w:right="-75"/>
              <w:rPr>
                <w:rFonts w:ascii="Arial" w:hAnsi="Arial" w:cs="Arial"/>
                <w:sz w:val="15"/>
                <w:szCs w:val="15"/>
              </w:rPr>
            </w:pPr>
          </w:p>
        </w:tc>
        <w:tc>
          <w:tcPr>
            <w:tcW w:w="1170" w:type="dxa"/>
            <w:gridSpan w:val="2"/>
            <w:shd w:val="clear" w:color="auto" w:fill="FFFFFF"/>
          </w:tcPr>
          <w:p w14:paraId="26BA5296"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54FF0AA0"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tcBorders>
              <w:bottom w:val="single" w:sz="4" w:space="0" w:color="auto"/>
            </w:tcBorders>
            <w:shd w:val="clear" w:color="auto" w:fill="FFFFFF"/>
          </w:tcPr>
          <w:p w14:paraId="57477690" w14:textId="77777777" w:rsidR="00EA6C2F" w:rsidRPr="00762DD6" w:rsidRDefault="00EA6C2F" w:rsidP="00EA6C2F">
            <w:pPr>
              <w:tabs>
                <w:tab w:val="decimal" w:pos="992"/>
              </w:tabs>
              <w:spacing w:before="40" w:after="40"/>
              <w:ind w:right="-75"/>
              <w:rPr>
                <w:rFonts w:ascii="Arial" w:hAnsi="Arial" w:cs="Arial"/>
                <w:sz w:val="15"/>
                <w:szCs w:val="15"/>
              </w:rPr>
            </w:pPr>
          </w:p>
        </w:tc>
        <w:tc>
          <w:tcPr>
            <w:tcW w:w="1029" w:type="dxa"/>
            <w:gridSpan w:val="2"/>
            <w:shd w:val="clear" w:color="auto" w:fill="FFFFFF"/>
          </w:tcPr>
          <w:p w14:paraId="6B9C555E" w14:textId="77777777" w:rsidR="00EA6C2F" w:rsidRPr="00762DD6" w:rsidRDefault="00EA6C2F" w:rsidP="00EA6C2F">
            <w:pPr>
              <w:tabs>
                <w:tab w:val="decimal" w:pos="937"/>
              </w:tabs>
              <w:spacing w:before="40" w:after="40"/>
              <w:ind w:right="-75"/>
              <w:rPr>
                <w:rFonts w:ascii="Arial" w:hAnsi="Arial" w:cs="Arial"/>
                <w:sz w:val="15"/>
                <w:szCs w:val="15"/>
              </w:rPr>
            </w:pPr>
          </w:p>
        </w:tc>
        <w:tc>
          <w:tcPr>
            <w:tcW w:w="1041" w:type="dxa"/>
            <w:gridSpan w:val="2"/>
            <w:shd w:val="clear" w:color="auto" w:fill="FFFFFF"/>
          </w:tcPr>
          <w:p w14:paraId="6783D5EE" w14:textId="35C7ED38" w:rsidR="00EA6C2F" w:rsidRPr="00762DD6" w:rsidRDefault="00EA6C2F" w:rsidP="00762DD6">
            <w:pPr>
              <w:tabs>
                <w:tab w:val="decimal" w:pos="854"/>
              </w:tabs>
              <w:spacing w:before="40" w:after="40"/>
              <w:ind w:right="-75"/>
              <w:rPr>
                <w:rFonts w:ascii="Arial" w:hAnsi="Arial" w:cs="Arial"/>
                <w:sz w:val="15"/>
                <w:szCs w:val="15"/>
              </w:rPr>
            </w:pPr>
            <w:r w:rsidRPr="00F9362D">
              <w:rPr>
                <w:rFonts w:ascii="Arial MT Pro" w:hAnsi="Arial MT Pro" w:cs="Arial"/>
                <w:sz w:val="15"/>
                <w:szCs w:val="15"/>
              </w:rPr>
              <w:t> 20,000</w:t>
            </w:r>
          </w:p>
        </w:tc>
        <w:tc>
          <w:tcPr>
            <w:tcW w:w="1170" w:type="dxa"/>
            <w:gridSpan w:val="2"/>
            <w:shd w:val="clear" w:color="auto" w:fill="FFFFFF"/>
          </w:tcPr>
          <w:p w14:paraId="47B3031F" w14:textId="77777777" w:rsidR="00EA6C2F" w:rsidRPr="00762DD6" w:rsidDel="00A732EF" w:rsidRDefault="00EA6C2F" w:rsidP="00EA6C2F">
            <w:pPr>
              <w:spacing w:before="40" w:after="40"/>
              <w:jc w:val="right"/>
              <w:rPr>
                <w:rFonts w:ascii="Arial" w:hAnsi="Arial" w:cs="Arial"/>
                <w:sz w:val="15"/>
                <w:szCs w:val="15"/>
              </w:rPr>
            </w:pPr>
          </w:p>
        </w:tc>
        <w:tc>
          <w:tcPr>
            <w:tcW w:w="1170" w:type="dxa"/>
            <w:gridSpan w:val="2"/>
            <w:shd w:val="clear" w:color="auto" w:fill="FFFFFF"/>
          </w:tcPr>
          <w:p w14:paraId="398B992C" w14:textId="77777777" w:rsidR="00EA6C2F" w:rsidRPr="00762DD6" w:rsidDel="00A732EF" w:rsidRDefault="00EA6C2F" w:rsidP="00EA6C2F">
            <w:pPr>
              <w:spacing w:before="40" w:after="40"/>
              <w:jc w:val="right"/>
              <w:rPr>
                <w:rFonts w:ascii="Arial" w:hAnsi="Arial" w:cs="Arial"/>
                <w:sz w:val="15"/>
                <w:szCs w:val="15"/>
              </w:rPr>
            </w:pPr>
          </w:p>
        </w:tc>
        <w:tc>
          <w:tcPr>
            <w:tcW w:w="1170" w:type="dxa"/>
            <w:gridSpan w:val="2"/>
            <w:shd w:val="clear" w:color="auto" w:fill="FFFFFF"/>
          </w:tcPr>
          <w:p w14:paraId="3B800FD1" w14:textId="77777777" w:rsidR="00EA6C2F" w:rsidRPr="00762DD6" w:rsidDel="00A732EF" w:rsidRDefault="00EA6C2F" w:rsidP="00EA6C2F">
            <w:pPr>
              <w:spacing w:before="40" w:after="40"/>
              <w:jc w:val="right"/>
              <w:rPr>
                <w:rFonts w:ascii="Arial" w:hAnsi="Arial" w:cs="Arial"/>
                <w:sz w:val="15"/>
                <w:szCs w:val="15"/>
              </w:rPr>
            </w:pPr>
          </w:p>
        </w:tc>
        <w:tc>
          <w:tcPr>
            <w:tcW w:w="1170" w:type="dxa"/>
            <w:gridSpan w:val="2"/>
            <w:shd w:val="clear" w:color="auto" w:fill="FFFFFF"/>
          </w:tcPr>
          <w:p w14:paraId="3AEB8ECE" w14:textId="77777777" w:rsidR="00EA6C2F" w:rsidRPr="00762DD6" w:rsidDel="00A732EF" w:rsidRDefault="00EA6C2F" w:rsidP="00EA6C2F">
            <w:pPr>
              <w:spacing w:before="40" w:after="40"/>
              <w:jc w:val="right"/>
              <w:rPr>
                <w:rFonts w:ascii="Arial" w:hAnsi="Arial" w:cs="Arial"/>
                <w:sz w:val="15"/>
                <w:szCs w:val="15"/>
              </w:rPr>
            </w:pPr>
          </w:p>
        </w:tc>
        <w:tc>
          <w:tcPr>
            <w:tcW w:w="1080" w:type="dxa"/>
            <w:gridSpan w:val="2"/>
            <w:shd w:val="clear" w:color="auto" w:fill="FFFFFF"/>
          </w:tcPr>
          <w:p w14:paraId="79D2526B" w14:textId="77777777" w:rsidR="00EA6C2F" w:rsidRPr="00762DD6" w:rsidDel="00A732EF" w:rsidRDefault="00EA6C2F" w:rsidP="00EA6C2F">
            <w:pPr>
              <w:spacing w:before="40" w:after="40"/>
              <w:jc w:val="right"/>
              <w:rPr>
                <w:rFonts w:ascii="Arial" w:hAnsi="Arial" w:cs="Arial"/>
                <w:sz w:val="15"/>
                <w:szCs w:val="15"/>
              </w:rPr>
            </w:pPr>
          </w:p>
        </w:tc>
        <w:tc>
          <w:tcPr>
            <w:tcW w:w="1080" w:type="dxa"/>
            <w:gridSpan w:val="2"/>
            <w:tcBorders>
              <w:bottom w:val="single" w:sz="4" w:space="0" w:color="auto"/>
              <w:right w:val="double" w:sz="4" w:space="0" w:color="auto"/>
            </w:tcBorders>
            <w:shd w:val="clear" w:color="auto" w:fill="FFFFFF"/>
          </w:tcPr>
          <w:p w14:paraId="14B0CE0E" w14:textId="77777777" w:rsidR="00EA6C2F" w:rsidRPr="00F9362D" w:rsidRDefault="00EA6C2F" w:rsidP="00EA6C2F">
            <w:pPr>
              <w:spacing w:before="40" w:after="40"/>
              <w:jc w:val="right"/>
              <w:rPr>
                <w:rFonts w:ascii="Arial MT Pro" w:hAnsi="Arial MT Pro" w:cs="Arial"/>
                <w:sz w:val="15"/>
                <w:szCs w:val="15"/>
              </w:rPr>
            </w:pPr>
          </w:p>
        </w:tc>
      </w:tr>
      <w:tr w:rsidR="00CE3B29" w:rsidRPr="00D14212" w14:paraId="1543FF55" w14:textId="77777777" w:rsidTr="0042722B">
        <w:trPr>
          <w:cantSplit/>
          <w:trHeight w:val="210"/>
        </w:trPr>
        <w:tc>
          <w:tcPr>
            <w:tcW w:w="436" w:type="dxa"/>
            <w:tcBorders>
              <w:left w:val="double" w:sz="4" w:space="0" w:color="auto"/>
              <w:right w:val="nil"/>
            </w:tcBorders>
            <w:shd w:val="clear" w:color="auto" w:fill="FFFFFF"/>
          </w:tcPr>
          <w:p w14:paraId="1E3E971F" w14:textId="77777777" w:rsidR="00EA6C2F" w:rsidRPr="00762DD6" w:rsidRDefault="00EA6C2F" w:rsidP="00EA6C2F">
            <w:pPr>
              <w:spacing w:before="40" w:after="40"/>
              <w:jc w:val="both"/>
              <w:rPr>
                <w:rFonts w:ascii="Arial" w:hAnsi="Arial" w:cs="Arial"/>
                <w:sz w:val="15"/>
                <w:szCs w:val="15"/>
              </w:rPr>
            </w:pPr>
          </w:p>
        </w:tc>
        <w:tc>
          <w:tcPr>
            <w:tcW w:w="360" w:type="dxa"/>
            <w:tcBorders>
              <w:left w:val="nil"/>
            </w:tcBorders>
            <w:shd w:val="clear" w:color="auto" w:fill="FFFFFF"/>
          </w:tcPr>
          <w:p w14:paraId="62383562" w14:textId="77777777" w:rsidR="00EA6C2F" w:rsidRPr="00762DD6" w:rsidRDefault="00EA6C2F" w:rsidP="00762DD6">
            <w:pPr>
              <w:tabs>
                <w:tab w:val="decimal" w:pos="134"/>
              </w:tabs>
              <w:spacing w:before="40" w:after="40"/>
              <w:ind w:left="-576" w:right="-110"/>
              <w:rPr>
                <w:rFonts w:ascii="Arial" w:hAnsi="Arial" w:cs="Arial"/>
                <w:sz w:val="15"/>
                <w:szCs w:val="15"/>
              </w:rPr>
            </w:pPr>
            <w:r w:rsidRPr="00F9362D">
              <w:rPr>
                <w:rFonts w:ascii="Arial MT Pro" w:hAnsi="Arial MT Pro" w:cs="Arial"/>
                <w:sz w:val="15"/>
                <w:szCs w:val="15"/>
              </w:rPr>
              <w:t>2</w:t>
            </w:r>
          </w:p>
        </w:tc>
        <w:tc>
          <w:tcPr>
            <w:tcW w:w="810" w:type="dxa"/>
            <w:shd w:val="clear" w:color="auto" w:fill="FFFFFF"/>
          </w:tcPr>
          <w:p w14:paraId="2164E87D" w14:textId="77777777" w:rsidR="00EA6C2F" w:rsidRPr="00762DD6" w:rsidRDefault="00EA6C2F" w:rsidP="00762DD6">
            <w:pPr>
              <w:tabs>
                <w:tab w:val="decimal" w:pos="601"/>
              </w:tabs>
              <w:spacing w:before="40" w:after="40"/>
              <w:ind w:right="-75"/>
              <w:rPr>
                <w:rFonts w:ascii="Arial" w:hAnsi="Arial" w:cs="Arial"/>
                <w:sz w:val="15"/>
                <w:szCs w:val="15"/>
              </w:rPr>
            </w:pPr>
            <w:r w:rsidRPr="00F9362D">
              <w:rPr>
                <w:rFonts w:ascii="Arial MT Pro" w:hAnsi="Arial MT Pro" w:cs="Arial"/>
                <w:sz w:val="15"/>
                <w:szCs w:val="15"/>
              </w:rPr>
              <w:t>(4,000)</w:t>
            </w:r>
          </w:p>
        </w:tc>
        <w:tc>
          <w:tcPr>
            <w:tcW w:w="1260" w:type="dxa"/>
            <w:gridSpan w:val="2"/>
            <w:shd w:val="clear" w:color="auto" w:fill="FFFFFF"/>
          </w:tcPr>
          <w:p w14:paraId="3737CEDD" w14:textId="77777777" w:rsidR="00EA6C2F" w:rsidRPr="00762DD6" w:rsidRDefault="00EA6C2F" w:rsidP="00EA6C2F">
            <w:pPr>
              <w:tabs>
                <w:tab w:val="decimal" w:pos="1062"/>
              </w:tabs>
              <w:spacing w:before="40" w:after="40"/>
              <w:ind w:right="-75"/>
              <w:rPr>
                <w:rFonts w:ascii="Arial" w:hAnsi="Arial" w:cs="Arial"/>
                <w:sz w:val="15"/>
                <w:szCs w:val="15"/>
              </w:rPr>
            </w:pPr>
          </w:p>
        </w:tc>
        <w:tc>
          <w:tcPr>
            <w:tcW w:w="1170" w:type="dxa"/>
            <w:gridSpan w:val="2"/>
            <w:shd w:val="clear" w:color="auto" w:fill="FFFFFF"/>
          </w:tcPr>
          <w:p w14:paraId="7307CAC0"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0CFA191F"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71A266FE" w14:textId="77777777" w:rsidR="00EA6C2F" w:rsidRPr="00762DD6" w:rsidRDefault="00EA6C2F" w:rsidP="00EA6C2F">
            <w:pPr>
              <w:tabs>
                <w:tab w:val="decimal" w:pos="992"/>
              </w:tabs>
              <w:spacing w:before="40" w:after="40"/>
              <w:ind w:right="-75"/>
              <w:rPr>
                <w:rFonts w:ascii="Arial" w:hAnsi="Arial" w:cs="Arial"/>
                <w:sz w:val="15"/>
                <w:szCs w:val="15"/>
              </w:rPr>
            </w:pPr>
          </w:p>
        </w:tc>
        <w:tc>
          <w:tcPr>
            <w:tcW w:w="1029" w:type="dxa"/>
            <w:gridSpan w:val="2"/>
            <w:shd w:val="clear" w:color="auto" w:fill="FFFFFF"/>
          </w:tcPr>
          <w:p w14:paraId="7E5608F8" w14:textId="77777777" w:rsidR="00EA6C2F" w:rsidRPr="00762DD6" w:rsidRDefault="00EA6C2F" w:rsidP="00EA6C2F">
            <w:pPr>
              <w:tabs>
                <w:tab w:val="decimal" w:pos="937"/>
              </w:tabs>
              <w:spacing w:before="40" w:after="40"/>
              <w:ind w:right="-75"/>
              <w:rPr>
                <w:rFonts w:ascii="Arial" w:hAnsi="Arial" w:cs="Arial"/>
                <w:sz w:val="15"/>
                <w:szCs w:val="15"/>
              </w:rPr>
            </w:pPr>
          </w:p>
        </w:tc>
        <w:tc>
          <w:tcPr>
            <w:tcW w:w="1041" w:type="dxa"/>
            <w:gridSpan w:val="2"/>
            <w:shd w:val="clear" w:color="auto" w:fill="FFFFFF"/>
          </w:tcPr>
          <w:p w14:paraId="45A3051C" w14:textId="77777777" w:rsidR="00EA6C2F" w:rsidRPr="00762DD6" w:rsidRDefault="00EA6C2F" w:rsidP="00EA6C2F">
            <w:pPr>
              <w:tabs>
                <w:tab w:val="decimal" w:pos="1157"/>
              </w:tabs>
              <w:spacing w:before="40" w:after="40"/>
              <w:ind w:right="-75"/>
              <w:rPr>
                <w:rFonts w:ascii="Arial" w:hAnsi="Arial" w:cs="Arial"/>
                <w:sz w:val="15"/>
                <w:szCs w:val="15"/>
              </w:rPr>
            </w:pPr>
          </w:p>
        </w:tc>
        <w:tc>
          <w:tcPr>
            <w:tcW w:w="1170" w:type="dxa"/>
            <w:gridSpan w:val="2"/>
            <w:shd w:val="clear" w:color="auto" w:fill="FFFFFF"/>
          </w:tcPr>
          <w:p w14:paraId="1A07D61F"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39AE19A9"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671B3D49"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1B0B1202" w14:textId="77777777" w:rsidR="00EA6C2F" w:rsidRPr="00762DD6" w:rsidRDefault="00EA6C2F" w:rsidP="00EA6C2F">
            <w:pPr>
              <w:spacing w:before="40" w:after="40"/>
              <w:jc w:val="right"/>
              <w:rPr>
                <w:rFonts w:ascii="Arial" w:hAnsi="Arial" w:cs="Arial"/>
                <w:sz w:val="15"/>
                <w:szCs w:val="15"/>
              </w:rPr>
            </w:pPr>
            <w:r w:rsidRPr="00F9362D">
              <w:rPr>
                <w:rFonts w:ascii="Arial MT Pro" w:hAnsi="Arial MT Pro" w:cs="Arial"/>
                <w:sz w:val="15"/>
                <w:szCs w:val="15"/>
              </w:rPr>
              <w:t>4,000</w:t>
            </w:r>
          </w:p>
        </w:tc>
        <w:tc>
          <w:tcPr>
            <w:tcW w:w="1080" w:type="dxa"/>
            <w:gridSpan w:val="2"/>
            <w:shd w:val="clear" w:color="auto" w:fill="FFFFFF"/>
          </w:tcPr>
          <w:p w14:paraId="12BE8D34" w14:textId="77777777" w:rsidR="00EA6C2F" w:rsidRPr="00762DD6" w:rsidRDefault="00EA6C2F" w:rsidP="00EA6C2F">
            <w:pPr>
              <w:spacing w:before="40" w:after="40"/>
              <w:jc w:val="right"/>
              <w:rPr>
                <w:rFonts w:ascii="Arial" w:hAnsi="Arial" w:cs="Arial"/>
                <w:sz w:val="15"/>
                <w:szCs w:val="15"/>
              </w:rPr>
            </w:pPr>
          </w:p>
        </w:tc>
        <w:tc>
          <w:tcPr>
            <w:tcW w:w="1080" w:type="dxa"/>
            <w:gridSpan w:val="2"/>
            <w:tcBorders>
              <w:right w:val="double" w:sz="4" w:space="0" w:color="auto"/>
            </w:tcBorders>
            <w:shd w:val="clear" w:color="auto" w:fill="FFFFFF"/>
          </w:tcPr>
          <w:p w14:paraId="333BB964" w14:textId="77777777" w:rsidR="00EA6C2F" w:rsidRPr="00F9362D" w:rsidRDefault="00EA6C2F" w:rsidP="00EA6C2F">
            <w:pPr>
              <w:spacing w:before="40" w:after="40"/>
              <w:jc w:val="right"/>
              <w:rPr>
                <w:rFonts w:ascii="Arial MT Pro" w:hAnsi="Arial MT Pro" w:cs="Arial"/>
                <w:sz w:val="15"/>
                <w:szCs w:val="15"/>
              </w:rPr>
            </w:pPr>
          </w:p>
        </w:tc>
      </w:tr>
      <w:tr w:rsidR="00DD1824" w:rsidRPr="00762DD6" w14:paraId="48FDAD5F" w14:textId="77777777" w:rsidTr="00762DD6">
        <w:trPr>
          <w:cantSplit/>
          <w:trHeight w:val="223"/>
        </w:trPr>
        <w:tc>
          <w:tcPr>
            <w:tcW w:w="436" w:type="dxa"/>
            <w:tcBorders>
              <w:left w:val="double" w:sz="4" w:space="0" w:color="auto"/>
              <w:right w:val="nil"/>
            </w:tcBorders>
            <w:shd w:val="clear" w:color="auto" w:fill="FFFFFF"/>
          </w:tcPr>
          <w:p w14:paraId="6CA716B9" w14:textId="77777777" w:rsidR="00EA6C2F" w:rsidRPr="00762DD6" w:rsidRDefault="00EA6C2F" w:rsidP="00EA6C2F">
            <w:pPr>
              <w:spacing w:before="40" w:after="40"/>
              <w:jc w:val="both"/>
              <w:rPr>
                <w:rFonts w:ascii="Arial" w:hAnsi="Arial" w:cs="Arial"/>
                <w:sz w:val="15"/>
                <w:szCs w:val="15"/>
              </w:rPr>
            </w:pPr>
          </w:p>
        </w:tc>
        <w:tc>
          <w:tcPr>
            <w:tcW w:w="360" w:type="dxa"/>
            <w:tcBorders>
              <w:left w:val="nil"/>
            </w:tcBorders>
            <w:shd w:val="clear" w:color="auto" w:fill="FFFFFF"/>
          </w:tcPr>
          <w:p w14:paraId="611FB5E9"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4</w:t>
            </w:r>
          </w:p>
        </w:tc>
        <w:tc>
          <w:tcPr>
            <w:tcW w:w="14490" w:type="dxa"/>
            <w:gridSpan w:val="25"/>
            <w:tcBorders>
              <w:right w:val="double" w:sz="4" w:space="0" w:color="auto"/>
            </w:tcBorders>
            <w:shd w:val="clear" w:color="auto" w:fill="FFFFFF"/>
          </w:tcPr>
          <w:p w14:paraId="18928B7B" w14:textId="77777777" w:rsidR="00EA6C2F" w:rsidRPr="00F9362D" w:rsidRDefault="00EA6C2F" w:rsidP="00EA6C2F">
            <w:pPr>
              <w:spacing w:before="40" w:after="40"/>
              <w:rPr>
                <w:rFonts w:ascii="Arial MT Pro" w:hAnsi="Arial MT Pro" w:cs="Arial"/>
                <w:sz w:val="15"/>
                <w:szCs w:val="15"/>
              </w:rPr>
            </w:pPr>
            <w:r w:rsidRPr="00F9362D">
              <w:rPr>
                <w:rFonts w:ascii="Arial MT Pro" w:hAnsi="Arial MT Pro" w:cs="Arial"/>
                <w:sz w:val="15"/>
                <w:szCs w:val="15"/>
              </w:rPr>
              <w:t>No transaction recorded yet.</w:t>
            </w:r>
          </w:p>
        </w:tc>
      </w:tr>
      <w:tr w:rsidR="00CE3B29" w:rsidRPr="00D14212" w14:paraId="4159494C" w14:textId="77777777" w:rsidTr="0042722B">
        <w:trPr>
          <w:cantSplit/>
          <w:trHeight w:val="210"/>
        </w:trPr>
        <w:tc>
          <w:tcPr>
            <w:tcW w:w="436" w:type="dxa"/>
            <w:tcBorders>
              <w:left w:val="double" w:sz="4" w:space="0" w:color="auto"/>
              <w:right w:val="nil"/>
            </w:tcBorders>
            <w:shd w:val="clear" w:color="auto" w:fill="FFFFFF"/>
          </w:tcPr>
          <w:p w14:paraId="46F0FE7C" w14:textId="77777777" w:rsidR="00EA6C2F" w:rsidRPr="00762DD6" w:rsidRDefault="00EA6C2F" w:rsidP="00EA6C2F">
            <w:pPr>
              <w:spacing w:before="40" w:after="40"/>
              <w:jc w:val="both"/>
              <w:rPr>
                <w:rFonts w:ascii="Arial" w:hAnsi="Arial" w:cs="Arial"/>
                <w:sz w:val="15"/>
                <w:szCs w:val="15"/>
              </w:rPr>
            </w:pPr>
          </w:p>
        </w:tc>
        <w:tc>
          <w:tcPr>
            <w:tcW w:w="360" w:type="dxa"/>
            <w:tcBorders>
              <w:left w:val="nil"/>
            </w:tcBorders>
            <w:shd w:val="clear" w:color="auto" w:fill="FFFFFF"/>
          </w:tcPr>
          <w:p w14:paraId="265FC73F"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6</w:t>
            </w:r>
          </w:p>
        </w:tc>
        <w:tc>
          <w:tcPr>
            <w:tcW w:w="810" w:type="dxa"/>
            <w:shd w:val="clear" w:color="auto" w:fill="FFFFFF"/>
          </w:tcPr>
          <w:p w14:paraId="436B7A74" w14:textId="77777777" w:rsidR="00EA6C2F" w:rsidRPr="00762DD6" w:rsidRDefault="00EA6C2F" w:rsidP="00762DD6">
            <w:pPr>
              <w:tabs>
                <w:tab w:val="decimal" w:pos="601"/>
              </w:tabs>
              <w:spacing w:before="40" w:after="40"/>
              <w:ind w:right="-75"/>
              <w:rPr>
                <w:rFonts w:ascii="Arial" w:hAnsi="Arial" w:cs="Arial"/>
                <w:sz w:val="15"/>
                <w:szCs w:val="15"/>
              </w:rPr>
            </w:pPr>
            <w:r w:rsidRPr="00F9362D">
              <w:rPr>
                <w:rFonts w:ascii="Arial MT Pro" w:hAnsi="Arial MT Pro" w:cs="Arial"/>
                <w:sz w:val="15"/>
                <w:szCs w:val="15"/>
              </w:rPr>
              <w:t> 10,000</w:t>
            </w:r>
          </w:p>
        </w:tc>
        <w:tc>
          <w:tcPr>
            <w:tcW w:w="1260" w:type="dxa"/>
            <w:gridSpan w:val="2"/>
            <w:shd w:val="clear" w:color="auto" w:fill="FFFFFF"/>
          </w:tcPr>
          <w:p w14:paraId="0D458152" w14:textId="77777777" w:rsidR="00EA6C2F" w:rsidRPr="00762DD6" w:rsidRDefault="00EA6C2F" w:rsidP="00EA6C2F">
            <w:pPr>
              <w:tabs>
                <w:tab w:val="decimal" w:pos="1062"/>
              </w:tabs>
              <w:spacing w:before="40" w:after="40"/>
              <w:ind w:right="-75"/>
              <w:rPr>
                <w:rFonts w:ascii="Arial" w:hAnsi="Arial" w:cs="Arial"/>
                <w:sz w:val="15"/>
                <w:szCs w:val="15"/>
              </w:rPr>
            </w:pPr>
            <w:r w:rsidRPr="00F9362D">
              <w:rPr>
                <w:rFonts w:ascii="Arial MT Pro" w:hAnsi="Arial MT Pro" w:cs="Arial"/>
                <w:sz w:val="15"/>
                <w:szCs w:val="15"/>
              </w:rPr>
              <w:t>21,000</w:t>
            </w:r>
          </w:p>
        </w:tc>
        <w:tc>
          <w:tcPr>
            <w:tcW w:w="1170" w:type="dxa"/>
            <w:gridSpan w:val="2"/>
            <w:shd w:val="clear" w:color="auto" w:fill="FFFFFF"/>
          </w:tcPr>
          <w:p w14:paraId="3E7EDDB6"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240C6E6E"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0BF5273D" w14:textId="77777777" w:rsidR="00EA6C2F" w:rsidRPr="00762DD6" w:rsidRDefault="00EA6C2F" w:rsidP="00EA6C2F">
            <w:pPr>
              <w:tabs>
                <w:tab w:val="decimal" w:pos="992"/>
              </w:tabs>
              <w:spacing w:before="40" w:after="40"/>
              <w:ind w:right="-75"/>
              <w:rPr>
                <w:rFonts w:ascii="Arial" w:hAnsi="Arial" w:cs="Arial"/>
                <w:sz w:val="15"/>
                <w:szCs w:val="15"/>
              </w:rPr>
            </w:pPr>
          </w:p>
        </w:tc>
        <w:tc>
          <w:tcPr>
            <w:tcW w:w="1029" w:type="dxa"/>
            <w:gridSpan w:val="2"/>
            <w:shd w:val="clear" w:color="auto" w:fill="FFFFFF"/>
          </w:tcPr>
          <w:p w14:paraId="56EF0841" w14:textId="77777777" w:rsidR="00EA6C2F" w:rsidRPr="00762DD6" w:rsidRDefault="00EA6C2F" w:rsidP="00EA6C2F">
            <w:pPr>
              <w:tabs>
                <w:tab w:val="decimal" w:pos="937"/>
              </w:tabs>
              <w:spacing w:before="40" w:after="40"/>
              <w:ind w:right="-75"/>
              <w:rPr>
                <w:rFonts w:ascii="Arial" w:hAnsi="Arial" w:cs="Arial"/>
                <w:sz w:val="15"/>
                <w:szCs w:val="15"/>
              </w:rPr>
            </w:pPr>
          </w:p>
        </w:tc>
        <w:tc>
          <w:tcPr>
            <w:tcW w:w="1041" w:type="dxa"/>
            <w:gridSpan w:val="2"/>
            <w:shd w:val="clear" w:color="auto" w:fill="FFFFFF"/>
          </w:tcPr>
          <w:p w14:paraId="2B1C8F30" w14:textId="77777777" w:rsidR="00EA6C2F" w:rsidRPr="00762DD6" w:rsidRDefault="00EA6C2F" w:rsidP="00EA6C2F">
            <w:pPr>
              <w:tabs>
                <w:tab w:val="decimal" w:pos="1157"/>
              </w:tabs>
              <w:spacing w:before="40" w:after="40"/>
              <w:ind w:right="-75"/>
              <w:rPr>
                <w:rFonts w:ascii="Arial" w:hAnsi="Arial" w:cs="Arial"/>
                <w:sz w:val="15"/>
                <w:szCs w:val="15"/>
              </w:rPr>
            </w:pPr>
          </w:p>
        </w:tc>
        <w:tc>
          <w:tcPr>
            <w:tcW w:w="1170" w:type="dxa"/>
            <w:gridSpan w:val="2"/>
            <w:shd w:val="clear" w:color="auto" w:fill="FFFFFF"/>
          </w:tcPr>
          <w:p w14:paraId="01ADFBA8"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0A9C1FFF" w14:textId="77777777" w:rsidR="00EA6C2F" w:rsidRPr="00762DD6" w:rsidRDefault="00EA6C2F" w:rsidP="00EA6C2F">
            <w:pPr>
              <w:spacing w:before="40" w:after="40"/>
              <w:jc w:val="right"/>
              <w:rPr>
                <w:rFonts w:ascii="Arial" w:hAnsi="Arial" w:cs="Arial"/>
                <w:sz w:val="15"/>
                <w:szCs w:val="15"/>
              </w:rPr>
            </w:pPr>
            <w:r w:rsidRPr="00F9362D">
              <w:rPr>
                <w:rFonts w:ascii="Arial MT Pro" w:hAnsi="Arial MT Pro" w:cs="Arial"/>
                <w:sz w:val="15"/>
                <w:szCs w:val="15"/>
              </w:rPr>
              <w:t>31,000</w:t>
            </w:r>
          </w:p>
        </w:tc>
        <w:tc>
          <w:tcPr>
            <w:tcW w:w="1170" w:type="dxa"/>
            <w:gridSpan w:val="2"/>
            <w:shd w:val="clear" w:color="auto" w:fill="FFFFFF"/>
          </w:tcPr>
          <w:p w14:paraId="22842374"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4250CAE2" w14:textId="77777777" w:rsidR="00EA6C2F" w:rsidRPr="00762DD6" w:rsidRDefault="00EA6C2F" w:rsidP="00EA6C2F">
            <w:pPr>
              <w:spacing w:before="40" w:after="40"/>
              <w:jc w:val="right"/>
              <w:rPr>
                <w:rFonts w:ascii="Arial" w:hAnsi="Arial" w:cs="Arial"/>
                <w:sz w:val="15"/>
                <w:szCs w:val="15"/>
              </w:rPr>
            </w:pPr>
          </w:p>
        </w:tc>
        <w:tc>
          <w:tcPr>
            <w:tcW w:w="1080" w:type="dxa"/>
            <w:gridSpan w:val="2"/>
            <w:shd w:val="clear" w:color="auto" w:fill="FFFFFF"/>
          </w:tcPr>
          <w:p w14:paraId="30842212" w14:textId="77777777" w:rsidR="00EA6C2F" w:rsidRPr="00762DD6" w:rsidRDefault="00EA6C2F" w:rsidP="00EA6C2F">
            <w:pPr>
              <w:spacing w:before="40" w:after="40"/>
              <w:jc w:val="right"/>
              <w:rPr>
                <w:rFonts w:ascii="Arial" w:hAnsi="Arial" w:cs="Arial"/>
                <w:sz w:val="15"/>
                <w:szCs w:val="15"/>
              </w:rPr>
            </w:pPr>
          </w:p>
        </w:tc>
        <w:tc>
          <w:tcPr>
            <w:tcW w:w="1080" w:type="dxa"/>
            <w:gridSpan w:val="2"/>
            <w:tcBorders>
              <w:right w:val="double" w:sz="4" w:space="0" w:color="auto"/>
            </w:tcBorders>
            <w:shd w:val="clear" w:color="auto" w:fill="FFFFFF"/>
          </w:tcPr>
          <w:p w14:paraId="581BE627" w14:textId="77777777" w:rsidR="00EA6C2F" w:rsidRPr="00F9362D" w:rsidRDefault="00EA6C2F" w:rsidP="00EA6C2F">
            <w:pPr>
              <w:spacing w:before="40" w:after="40"/>
              <w:jc w:val="right"/>
              <w:rPr>
                <w:rFonts w:ascii="Arial MT Pro" w:hAnsi="Arial MT Pro" w:cs="Arial"/>
                <w:sz w:val="15"/>
                <w:szCs w:val="15"/>
              </w:rPr>
            </w:pPr>
          </w:p>
        </w:tc>
      </w:tr>
      <w:tr w:rsidR="00CE3B29" w:rsidRPr="00D14212" w14:paraId="46D10FA4" w14:textId="77777777" w:rsidTr="0042722B">
        <w:trPr>
          <w:cantSplit/>
          <w:trHeight w:val="210"/>
        </w:trPr>
        <w:tc>
          <w:tcPr>
            <w:tcW w:w="436" w:type="dxa"/>
            <w:tcBorders>
              <w:left w:val="double" w:sz="4" w:space="0" w:color="auto"/>
              <w:right w:val="nil"/>
            </w:tcBorders>
            <w:shd w:val="clear" w:color="auto" w:fill="FFFFFF"/>
          </w:tcPr>
          <w:p w14:paraId="195DCE5D" w14:textId="77777777" w:rsidR="00EA6C2F" w:rsidRPr="00762DD6" w:rsidRDefault="00EA6C2F" w:rsidP="00EA6C2F">
            <w:pPr>
              <w:spacing w:before="40" w:after="40"/>
              <w:jc w:val="both"/>
              <w:rPr>
                <w:rFonts w:ascii="Arial" w:hAnsi="Arial" w:cs="Arial"/>
                <w:sz w:val="15"/>
                <w:szCs w:val="15"/>
              </w:rPr>
            </w:pPr>
          </w:p>
        </w:tc>
        <w:tc>
          <w:tcPr>
            <w:tcW w:w="360" w:type="dxa"/>
            <w:tcBorders>
              <w:left w:val="nil"/>
            </w:tcBorders>
            <w:shd w:val="clear" w:color="auto" w:fill="FFFFFF"/>
          </w:tcPr>
          <w:p w14:paraId="3EC292E3"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10</w:t>
            </w:r>
          </w:p>
        </w:tc>
        <w:tc>
          <w:tcPr>
            <w:tcW w:w="810" w:type="dxa"/>
            <w:shd w:val="clear" w:color="auto" w:fill="FFFFFF"/>
          </w:tcPr>
          <w:p w14:paraId="4989E4C8" w14:textId="77777777" w:rsidR="00EA6C2F" w:rsidRPr="00762DD6" w:rsidRDefault="00EA6C2F" w:rsidP="00762DD6">
            <w:pPr>
              <w:tabs>
                <w:tab w:val="decimal" w:pos="601"/>
              </w:tabs>
              <w:spacing w:before="40" w:after="40"/>
              <w:ind w:right="-75"/>
              <w:rPr>
                <w:rFonts w:ascii="Arial" w:hAnsi="Arial" w:cs="Arial"/>
                <w:sz w:val="15"/>
                <w:szCs w:val="15"/>
              </w:rPr>
            </w:pPr>
            <w:r w:rsidRPr="00F9362D">
              <w:rPr>
                <w:rFonts w:ascii="Arial MT Pro" w:hAnsi="Arial MT Pro" w:cs="Arial"/>
                <w:sz w:val="15"/>
                <w:szCs w:val="15"/>
              </w:rPr>
              <w:t>(1,000)</w:t>
            </w:r>
          </w:p>
        </w:tc>
        <w:tc>
          <w:tcPr>
            <w:tcW w:w="1260" w:type="dxa"/>
            <w:gridSpan w:val="2"/>
            <w:shd w:val="clear" w:color="auto" w:fill="FFFFFF"/>
          </w:tcPr>
          <w:p w14:paraId="4A1AB016" w14:textId="77777777" w:rsidR="00EA6C2F" w:rsidRPr="00762DD6" w:rsidRDefault="00EA6C2F" w:rsidP="00EA6C2F">
            <w:pPr>
              <w:tabs>
                <w:tab w:val="decimal" w:pos="1062"/>
              </w:tabs>
              <w:spacing w:before="40" w:after="40"/>
              <w:ind w:right="-75"/>
              <w:rPr>
                <w:rFonts w:ascii="Arial" w:hAnsi="Arial" w:cs="Arial"/>
                <w:sz w:val="15"/>
                <w:szCs w:val="15"/>
              </w:rPr>
            </w:pPr>
          </w:p>
        </w:tc>
        <w:tc>
          <w:tcPr>
            <w:tcW w:w="1170" w:type="dxa"/>
            <w:gridSpan w:val="2"/>
            <w:shd w:val="clear" w:color="auto" w:fill="FFFFFF"/>
          </w:tcPr>
          <w:p w14:paraId="7CE21740"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08A2FB99"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6F9ACE1B" w14:textId="77777777" w:rsidR="00EA6C2F" w:rsidRPr="00762DD6" w:rsidRDefault="00EA6C2F" w:rsidP="00EA6C2F">
            <w:pPr>
              <w:tabs>
                <w:tab w:val="decimal" w:pos="992"/>
              </w:tabs>
              <w:spacing w:before="40" w:after="40"/>
              <w:ind w:right="-75"/>
              <w:rPr>
                <w:rFonts w:ascii="Arial" w:hAnsi="Arial" w:cs="Arial"/>
                <w:sz w:val="15"/>
                <w:szCs w:val="15"/>
              </w:rPr>
            </w:pPr>
          </w:p>
        </w:tc>
        <w:tc>
          <w:tcPr>
            <w:tcW w:w="1029" w:type="dxa"/>
            <w:gridSpan w:val="2"/>
            <w:shd w:val="clear" w:color="auto" w:fill="FFFFFF"/>
          </w:tcPr>
          <w:p w14:paraId="20E1E47C" w14:textId="77777777" w:rsidR="00EA6C2F" w:rsidRPr="00762DD6" w:rsidRDefault="00EA6C2F" w:rsidP="00EA6C2F">
            <w:pPr>
              <w:tabs>
                <w:tab w:val="decimal" w:pos="937"/>
              </w:tabs>
              <w:spacing w:before="40" w:after="40"/>
              <w:ind w:right="-75"/>
              <w:rPr>
                <w:rFonts w:ascii="Arial" w:hAnsi="Arial" w:cs="Arial"/>
                <w:sz w:val="15"/>
                <w:szCs w:val="15"/>
              </w:rPr>
            </w:pPr>
          </w:p>
        </w:tc>
        <w:tc>
          <w:tcPr>
            <w:tcW w:w="1041" w:type="dxa"/>
            <w:gridSpan w:val="2"/>
            <w:shd w:val="clear" w:color="auto" w:fill="FFFFFF"/>
          </w:tcPr>
          <w:p w14:paraId="15073A7F" w14:textId="77777777" w:rsidR="00EA6C2F" w:rsidRPr="00762DD6" w:rsidRDefault="00EA6C2F" w:rsidP="00EA6C2F">
            <w:pPr>
              <w:tabs>
                <w:tab w:val="decimal" w:pos="1157"/>
              </w:tabs>
              <w:spacing w:before="40" w:after="40"/>
              <w:ind w:right="-75"/>
              <w:rPr>
                <w:rFonts w:ascii="Arial" w:hAnsi="Arial" w:cs="Arial"/>
                <w:sz w:val="15"/>
                <w:szCs w:val="15"/>
              </w:rPr>
            </w:pPr>
          </w:p>
        </w:tc>
        <w:tc>
          <w:tcPr>
            <w:tcW w:w="1170" w:type="dxa"/>
            <w:gridSpan w:val="2"/>
            <w:shd w:val="clear" w:color="auto" w:fill="FFFFFF"/>
          </w:tcPr>
          <w:p w14:paraId="515BDE9F"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4C785459"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3F48CB53" w14:textId="77777777" w:rsidR="00EA6C2F" w:rsidRPr="00762DD6" w:rsidRDefault="00EA6C2F" w:rsidP="00EA6C2F">
            <w:pPr>
              <w:spacing w:before="40" w:after="40"/>
              <w:jc w:val="right"/>
              <w:rPr>
                <w:rFonts w:ascii="Arial" w:hAnsi="Arial" w:cs="Arial"/>
                <w:sz w:val="15"/>
                <w:szCs w:val="15"/>
              </w:rPr>
            </w:pPr>
            <w:r w:rsidRPr="00F9362D">
              <w:rPr>
                <w:rFonts w:ascii="Arial MT Pro" w:hAnsi="Arial MT Pro" w:cs="Arial"/>
                <w:sz w:val="15"/>
                <w:szCs w:val="15"/>
              </w:rPr>
              <w:t>1,000</w:t>
            </w:r>
          </w:p>
        </w:tc>
        <w:tc>
          <w:tcPr>
            <w:tcW w:w="1170" w:type="dxa"/>
            <w:gridSpan w:val="2"/>
            <w:shd w:val="clear" w:color="auto" w:fill="FFFFFF"/>
          </w:tcPr>
          <w:p w14:paraId="66AD05B1" w14:textId="77777777" w:rsidR="00EA6C2F" w:rsidRPr="00762DD6" w:rsidRDefault="00EA6C2F" w:rsidP="00EA6C2F">
            <w:pPr>
              <w:spacing w:before="40" w:after="40"/>
              <w:jc w:val="right"/>
              <w:rPr>
                <w:rFonts w:ascii="Arial" w:hAnsi="Arial" w:cs="Arial"/>
                <w:sz w:val="15"/>
                <w:szCs w:val="15"/>
              </w:rPr>
            </w:pPr>
          </w:p>
        </w:tc>
        <w:tc>
          <w:tcPr>
            <w:tcW w:w="1080" w:type="dxa"/>
            <w:gridSpan w:val="2"/>
            <w:shd w:val="clear" w:color="auto" w:fill="FFFFFF"/>
          </w:tcPr>
          <w:p w14:paraId="16C04FA3" w14:textId="77777777" w:rsidR="00EA6C2F" w:rsidRPr="00762DD6" w:rsidRDefault="00EA6C2F" w:rsidP="00EA6C2F">
            <w:pPr>
              <w:spacing w:before="40" w:after="40"/>
              <w:jc w:val="right"/>
              <w:rPr>
                <w:rFonts w:ascii="Arial" w:hAnsi="Arial" w:cs="Arial"/>
                <w:sz w:val="15"/>
                <w:szCs w:val="15"/>
              </w:rPr>
            </w:pPr>
          </w:p>
        </w:tc>
        <w:tc>
          <w:tcPr>
            <w:tcW w:w="1080" w:type="dxa"/>
            <w:gridSpan w:val="2"/>
            <w:tcBorders>
              <w:right w:val="double" w:sz="4" w:space="0" w:color="auto"/>
            </w:tcBorders>
            <w:shd w:val="clear" w:color="auto" w:fill="FFFFFF"/>
          </w:tcPr>
          <w:p w14:paraId="6ABBEF1D" w14:textId="77777777" w:rsidR="00EA6C2F" w:rsidRPr="00F9362D" w:rsidRDefault="00EA6C2F" w:rsidP="00EA6C2F">
            <w:pPr>
              <w:spacing w:before="40" w:after="40"/>
              <w:jc w:val="right"/>
              <w:rPr>
                <w:rFonts w:ascii="Arial MT Pro" w:hAnsi="Arial MT Pro" w:cs="Arial"/>
                <w:sz w:val="15"/>
                <w:szCs w:val="15"/>
              </w:rPr>
            </w:pPr>
          </w:p>
        </w:tc>
      </w:tr>
      <w:tr w:rsidR="00DD1824" w:rsidRPr="00762DD6" w14:paraId="7236939F" w14:textId="77777777" w:rsidTr="00762DD6">
        <w:trPr>
          <w:cantSplit/>
          <w:trHeight w:val="210"/>
        </w:trPr>
        <w:tc>
          <w:tcPr>
            <w:tcW w:w="436" w:type="dxa"/>
            <w:tcBorders>
              <w:left w:val="double" w:sz="4" w:space="0" w:color="auto"/>
              <w:right w:val="nil"/>
            </w:tcBorders>
            <w:shd w:val="clear" w:color="auto" w:fill="FFFFFF"/>
          </w:tcPr>
          <w:p w14:paraId="5D51D3D4" w14:textId="77777777" w:rsidR="00EA6C2F" w:rsidRPr="00762DD6" w:rsidRDefault="00EA6C2F" w:rsidP="00EA6C2F">
            <w:pPr>
              <w:spacing w:before="40" w:after="40"/>
              <w:jc w:val="both"/>
              <w:rPr>
                <w:rFonts w:ascii="Arial" w:hAnsi="Arial" w:cs="Arial"/>
                <w:sz w:val="15"/>
                <w:szCs w:val="15"/>
              </w:rPr>
            </w:pPr>
          </w:p>
        </w:tc>
        <w:tc>
          <w:tcPr>
            <w:tcW w:w="360" w:type="dxa"/>
            <w:tcBorders>
              <w:left w:val="nil"/>
            </w:tcBorders>
            <w:shd w:val="clear" w:color="auto" w:fill="FFFFFF"/>
          </w:tcPr>
          <w:p w14:paraId="27385046"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12</w:t>
            </w:r>
          </w:p>
        </w:tc>
        <w:tc>
          <w:tcPr>
            <w:tcW w:w="14490" w:type="dxa"/>
            <w:gridSpan w:val="25"/>
            <w:tcBorders>
              <w:right w:val="double" w:sz="4" w:space="0" w:color="auto"/>
            </w:tcBorders>
            <w:shd w:val="clear" w:color="auto" w:fill="FFFFFF"/>
          </w:tcPr>
          <w:p w14:paraId="366C4241" w14:textId="77777777" w:rsidR="00EA6C2F" w:rsidRPr="00F9362D" w:rsidRDefault="00EA6C2F" w:rsidP="00EA6C2F">
            <w:pPr>
              <w:spacing w:before="40" w:after="40"/>
              <w:rPr>
                <w:rFonts w:ascii="Arial MT Pro" w:hAnsi="Arial MT Pro" w:cs="Arial"/>
                <w:sz w:val="15"/>
                <w:szCs w:val="15"/>
              </w:rPr>
            </w:pPr>
            <w:r w:rsidRPr="00F9362D">
              <w:rPr>
                <w:rFonts w:ascii="Arial MT Pro" w:hAnsi="Arial MT Pro" w:cs="Arial"/>
                <w:sz w:val="15"/>
                <w:szCs w:val="15"/>
              </w:rPr>
              <w:t>No transaction recorded</w:t>
            </w:r>
          </w:p>
        </w:tc>
      </w:tr>
      <w:tr w:rsidR="00CE3B29" w:rsidRPr="00D14212" w14:paraId="12487A49" w14:textId="77777777" w:rsidTr="0042722B">
        <w:trPr>
          <w:cantSplit/>
          <w:trHeight w:val="223"/>
        </w:trPr>
        <w:tc>
          <w:tcPr>
            <w:tcW w:w="436" w:type="dxa"/>
            <w:tcBorders>
              <w:left w:val="double" w:sz="4" w:space="0" w:color="auto"/>
              <w:right w:val="nil"/>
            </w:tcBorders>
            <w:shd w:val="clear" w:color="auto" w:fill="FFFFFF"/>
          </w:tcPr>
          <w:p w14:paraId="32CA3D10" w14:textId="77777777" w:rsidR="00EA6C2F" w:rsidRPr="00762DD6" w:rsidRDefault="00EA6C2F" w:rsidP="00EA6C2F">
            <w:pPr>
              <w:spacing w:before="40" w:after="40"/>
              <w:jc w:val="both"/>
              <w:rPr>
                <w:rFonts w:ascii="Arial" w:hAnsi="Arial" w:cs="Arial"/>
                <w:sz w:val="15"/>
                <w:szCs w:val="15"/>
              </w:rPr>
            </w:pPr>
          </w:p>
        </w:tc>
        <w:tc>
          <w:tcPr>
            <w:tcW w:w="360" w:type="dxa"/>
            <w:tcBorders>
              <w:left w:val="nil"/>
            </w:tcBorders>
            <w:shd w:val="clear" w:color="auto" w:fill="FFFFFF"/>
          </w:tcPr>
          <w:p w14:paraId="139563DC"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14</w:t>
            </w:r>
          </w:p>
        </w:tc>
        <w:tc>
          <w:tcPr>
            <w:tcW w:w="810" w:type="dxa"/>
            <w:shd w:val="clear" w:color="auto" w:fill="FFFFFF"/>
          </w:tcPr>
          <w:p w14:paraId="6524A89D" w14:textId="77777777" w:rsidR="00EA6C2F" w:rsidRPr="00762DD6" w:rsidRDefault="00EA6C2F" w:rsidP="00762DD6">
            <w:pPr>
              <w:tabs>
                <w:tab w:val="decimal" w:pos="601"/>
              </w:tabs>
              <w:spacing w:before="40" w:after="40"/>
              <w:ind w:right="-75"/>
              <w:rPr>
                <w:rFonts w:ascii="Arial" w:hAnsi="Arial" w:cs="Arial"/>
                <w:sz w:val="15"/>
                <w:szCs w:val="15"/>
              </w:rPr>
            </w:pPr>
            <w:r w:rsidRPr="00F9362D">
              <w:rPr>
                <w:rFonts w:ascii="Arial MT Pro" w:hAnsi="Arial MT Pro" w:cs="Arial"/>
                <w:sz w:val="15"/>
                <w:szCs w:val="15"/>
              </w:rPr>
              <w:t>(3,000)</w:t>
            </w:r>
          </w:p>
        </w:tc>
        <w:tc>
          <w:tcPr>
            <w:tcW w:w="1260" w:type="dxa"/>
            <w:gridSpan w:val="2"/>
            <w:shd w:val="clear" w:color="auto" w:fill="FFFFFF"/>
          </w:tcPr>
          <w:p w14:paraId="4A6589FE" w14:textId="77777777" w:rsidR="00EA6C2F" w:rsidRPr="00762DD6" w:rsidRDefault="00EA6C2F" w:rsidP="00EA6C2F">
            <w:pPr>
              <w:tabs>
                <w:tab w:val="decimal" w:pos="1062"/>
              </w:tabs>
              <w:spacing w:before="40" w:after="40"/>
              <w:ind w:right="-75"/>
              <w:rPr>
                <w:rFonts w:ascii="Arial" w:hAnsi="Arial" w:cs="Arial"/>
                <w:sz w:val="15"/>
                <w:szCs w:val="15"/>
              </w:rPr>
            </w:pPr>
          </w:p>
        </w:tc>
        <w:tc>
          <w:tcPr>
            <w:tcW w:w="1170" w:type="dxa"/>
            <w:gridSpan w:val="2"/>
            <w:shd w:val="clear" w:color="auto" w:fill="FFFFFF"/>
          </w:tcPr>
          <w:p w14:paraId="346BB1E3" w14:textId="77777777" w:rsidR="00EA6C2F" w:rsidRPr="00762DD6" w:rsidRDefault="00EA6C2F" w:rsidP="00762DD6">
            <w:pPr>
              <w:tabs>
                <w:tab w:val="decimal" w:pos="947"/>
              </w:tabs>
              <w:spacing w:before="40" w:after="40"/>
              <w:ind w:right="-75"/>
              <w:rPr>
                <w:rFonts w:ascii="Arial" w:hAnsi="Arial" w:cs="Arial"/>
                <w:sz w:val="15"/>
                <w:szCs w:val="15"/>
              </w:rPr>
            </w:pPr>
            <w:r w:rsidRPr="00F9362D">
              <w:rPr>
                <w:rFonts w:ascii="Arial MT Pro" w:hAnsi="Arial MT Pro" w:cs="Arial"/>
                <w:sz w:val="15"/>
                <w:szCs w:val="15"/>
              </w:rPr>
              <w:t>5,000</w:t>
            </w:r>
          </w:p>
        </w:tc>
        <w:tc>
          <w:tcPr>
            <w:tcW w:w="1170" w:type="dxa"/>
            <w:gridSpan w:val="2"/>
            <w:shd w:val="clear" w:color="auto" w:fill="FFFFFF"/>
          </w:tcPr>
          <w:p w14:paraId="2294186D"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2679C19A" w14:textId="77777777" w:rsidR="00EA6C2F" w:rsidRPr="00762DD6" w:rsidRDefault="00EA6C2F" w:rsidP="00EA6C2F">
            <w:pPr>
              <w:tabs>
                <w:tab w:val="decimal" w:pos="992"/>
              </w:tabs>
              <w:spacing w:before="40" w:after="40"/>
              <w:ind w:right="-75"/>
              <w:rPr>
                <w:rFonts w:ascii="Arial" w:hAnsi="Arial" w:cs="Arial"/>
                <w:sz w:val="15"/>
                <w:szCs w:val="15"/>
              </w:rPr>
            </w:pPr>
          </w:p>
        </w:tc>
        <w:tc>
          <w:tcPr>
            <w:tcW w:w="1029" w:type="dxa"/>
            <w:gridSpan w:val="2"/>
            <w:shd w:val="clear" w:color="auto" w:fill="FFFFFF"/>
          </w:tcPr>
          <w:p w14:paraId="2804E6AC" w14:textId="77777777" w:rsidR="00EA6C2F" w:rsidRPr="00762DD6" w:rsidRDefault="00EA6C2F" w:rsidP="00762DD6">
            <w:pPr>
              <w:tabs>
                <w:tab w:val="decimal" w:pos="868"/>
              </w:tabs>
              <w:spacing w:before="40" w:after="40"/>
              <w:ind w:right="-75"/>
              <w:rPr>
                <w:rFonts w:ascii="Arial" w:hAnsi="Arial" w:cs="Arial"/>
                <w:sz w:val="15"/>
                <w:szCs w:val="15"/>
              </w:rPr>
            </w:pPr>
            <w:r w:rsidRPr="00F9362D">
              <w:rPr>
                <w:rFonts w:ascii="Arial MT Pro" w:hAnsi="Arial MT Pro" w:cs="Arial"/>
                <w:sz w:val="15"/>
                <w:szCs w:val="15"/>
              </w:rPr>
              <w:t> 2,000</w:t>
            </w:r>
          </w:p>
        </w:tc>
        <w:tc>
          <w:tcPr>
            <w:tcW w:w="1041" w:type="dxa"/>
            <w:gridSpan w:val="2"/>
            <w:shd w:val="clear" w:color="auto" w:fill="FFFFFF"/>
          </w:tcPr>
          <w:p w14:paraId="5F121106" w14:textId="77777777" w:rsidR="00EA6C2F" w:rsidRPr="00762DD6" w:rsidRDefault="00EA6C2F" w:rsidP="00EA6C2F">
            <w:pPr>
              <w:tabs>
                <w:tab w:val="decimal" w:pos="1157"/>
              </w:tabs>
              <w:spacing w:before="40" w:after="40"/>
              <w:ind w:right="-75"/>
              <w:rPr>
                <w:rFonts w:ascii="Arial" w:hAnsi="Arial" w:cs="Arial"/>
                <w:sz w:val="15"/>
                <w:szCs w:val="15"/>
              </w:rPr>
            </w:pPr>
          </w:p>
        </w:tc>
        <w:tc>
          <w:tcPr>
            <w:tcW w:w="1170" w:type="dxa"/>
            <w:gridSpan w:val="2"/>
            <w:shd w:val="clear" w:color="auto" w:fill="FFFFFF"/>
          </w:tcPr>
          <w:p w14:paraId="53240A64"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28AF77CB"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6E937BF0"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2B06942F" w14:textId="77777777" w:rsidR="00EA6C2F" w:rsidRPr="00762DD6" w:rsidRDefault="00EA6C2F" w:rsidP="00EA6C2F">
            <w:pPr>
              <w:spacing w:before="40" w:after="40"/>
              <w:jc w:val="right"/>
              <w:rPr>
                <w:rFonts w:ascii="Arial" w:hAnsi="Arial" w:cs="Arial"/>
                <w:sz w:val="15"/>
                <w:szCs w:val="15"/>
              </w:rPr>
            </w:pPr>
          </w:p>
        </w:tc>
        <w:tc>
          <w:tcPr>
            <w:tcW w:w="1080" w:type="dxa"/>
            <w:gridSpan w:val="2"/>
            <w:shd w:val="clear" w:color="auto" w:fill="FFFFFF"/>
          </w:tcPr>
          <w:p w14:paraId="366F9B6D" w14:textId="77777777" w:rsidR="00EA6C2F" w:rsidRPr="00762DD6" w:rsidRDefault="00EA6C2F" w:rsidP="00EA6C2F">
            <w:pPr>
              <w:spacing w:before="40" w:after="40"/>
              <w:jc w:val="right"/>
              <w:rPr>
                <w:rFonts w:ascii="Arial" w:hAnsi="Arial" w:cs="Arial"/>
                <w:sz w:val="15"/>
                <w:szCs w:val="15"/>
              </w:rPr>
            </w:pPr>
          </w:p>
        </w:tc>
        <w:tc>
          <w:tcPr>
            <w:tcW w:w="1080" w:type="dxa"/>
            <w:gridSpan w:val="2"/>
            <w:tcBorders>
              <w:right w:val="double" w:sz="4" w:space="0" w:color="auto"/>
            </w:tcBorders>
            <w:shd w:val="clear" w:color="auto" w:fill="FFFFFF"/>
          </w:tcPr>
          <w:p w14:paraId="72AA81F5" w14:textId="77777777" w:rsidR="00EA6C2F" w:rsidRPr="00F9362D" w:rsidRDefault="00EA6C2F" w:rsidP="00EA6C2F">
            <w:pPr>
              <w:spacing w:before="40" w:after="40"/>
              <w:jc w:val="right"/>
              <w:rPr>
                <w:rFonts w:ascii="Arial MT Pro" w:hAnsi="Arial MT Pro" w:cs="Arial"/>
                <w:sz w:val="15"/>
                <w:szCs w:val="15"/>
              </w:rPr>
            </w:pPr>
          </w:p>
        </w:tc>
      </w:tr>
      <w:tr w:rsidR="00CE3B29" w:rsidRPr="00D14212" w14:paraId="246A0DD8" w14:textId="77777777" w:rsidTr="0042722B">
        <w:trPr>
          <w:cantSplit/>
          <w:trHeight w:val="210"/>
        </w:trPr>
        <w:tc>
          <w:tcPr>
            <w:tcW w:w="436" w:type="dxa"/>
            <w:tcBorders>
              <w:left w:val="double" w:sz="4" w:space="0" w:color="auto"/>
              <w:right w:val="nil"/>
            </w:tcBorders>
            <w:shd w:val="clear" w:color="auto" w:fill="FFFFFF"/>
          </w:tcPr>
          <w:p w14:paraId="0187F3C0" w14:textId="77777777" w:rsidR="00EA6C2F" w:rsidRPr="00762DD6" w:rsidRDefault="00EA6C2F" w:rsidP="00EA6C2F">
            <w:pPr>
              <w:spacing w:before="40" w:after="40"/>
              <w:jc w:val="both"/>
              <w:rPr>
                <w:rFonts w:ascii="Arial" w:hAnsi="Arial" w:cs="Arial"/>
                <w:sz w:val="15"/>
                <w:szCs w:val="15"/>
              </w:rPr>
            </w:pPr>
          </w:p>
        </w:tc>
        <w:tc>
          <w:tcPr>
            <w:tcW w:w="360" w:type="dxa"/>
            <w:tcBorders>
              <w:left w:val="nil"/>
            </w:tcBorders>
            <w:shd w:val="clear" w:color="auto" w:fill="FFFFFF"/>
          </w:tcPr>
          <w:p w14:paraId="579ECD30"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15</w:t>
            </w:r>
          </w:p>
        </w:tc>
        <w:tc>
          <w:tcPr>
            <w:tcW w:w="810" w:type="dxa"/>
            <w:shd w:val="clear" w:color="auto" w:fill="FFFFFF"/>
          </w:tcPr>
          <w:p w14:paraId="02328C60" w14:textId="77777777" w:rsidR="00EA6C2F" w:rsidRPr="00762DD6" w:rsidRDefault="00EA6C2F" w:rsidP="00762DD6">
            <w:pPr>
              <w:tabs>
                <w:tab w:val="decimal" w:pos="601"/>
              </w:tabs>
              <w:spacing w:before="40" w:after="40"/>
              <w:ind w:right="-75"/>
              <w:rPr>
                <w:rFonts w:ascii="Arial" w:hAnsi="Arial" w:cs="Arial"/>
                <w:sz w:val="15"/>
                <w:szCs w:val="15"/>
              </w:rPr>
            </w:pPr>
            <w:r w:rsidRPr="00F9362D">
              <w:rPr>
                <w:rFonts w:ascii="Arial MT Pro" w:hAnsi="Arial MT Pro" w:cs="Arial"/>
                <w:sz w:val="15"/>
                <w:szCs w:val="15"/>
              </w:rPr>
              <w:t>  7,000</w:t>
            </w:r>
          </w:p>
        </w:tc>
        <w:tc>
          <w:tcPr>
            <w:tcW w:w="1260" w:type="dxa"/>
            <w:gridSpan w:val="2"/>
            <w:shd w:val="clear" w:color="auto" w:fill="FFFFFF"/>
          </w:tcPr>
          <w:p w14:paraId="683FE6F6" w14:textId="77777777" w:rsidR="00EA6C2F" w:rsidRPr="00762DD6" w:rsidRDefault="00EA6C2F" w:rsidP="00EA6C2F">
            <w:pPr>
              <w:tabs>
                <w:tab w:val="decimal" w:pos="1062"/>
              </w:tabs>
              <w:spacing w:before="40" w:after="40"/>
              <w:ind w:right="-75"/>
              <w:rPr>
                <w:rFonts w:ascii="Arial" w:hAnsi="Arial" w:cs="Arial"/>
                <w:sz w:val="15"/>
                <w:szCs w:val="15"/>
              </w:rPr>
            </w:pPr>
            <w:r w:rsidRPr="00F9362D">
              <w:rPr>
                <w:rFonts w:ascii="Arial MT Pro" w:hAnsi="Arial MT Pro" w:cs="Arial"/>
                <w:sz w:val="15"/>
                <w:szCs w:val="15"/>
              </w:rPr>
              <w:t> (7,000)</w:t>
            </w:r>
          </w:p>
        </w:tc>
        <w:tc>
          <w:tcPr>
            <w:tcW w:w="1170" w:type="dxa"/>
            <w:gridSpan w:val="2"/>
            <w:shd w:val="clear" w:color="auto" w:fill="FFFFFF"/>
          </w:tcPr>
          <w:p w14:paraId="768C4C06"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7F4D7F28"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5B1420D5" w14:textId="77777777" w:rsidR="00EA6C2F" w:rsidRPr="00762DD6" w:rsidRDefault="00EA6C2F" w:rsidP="00EA6C2F">
            <w:pPr>
              <w:tabs>
                <w:tab w:val="decimal" w:pos="992"/>
              </w:tabs>
              <w:spacing w:before="40" w:after="40"/>
              <w:ind w:right="-75"/>
              <w:rPr>
                <w:rFonts w:ascii="Arial" w:hAnsi="Arial" w:cs="Arial"/>
                <w:sz w:val="15"/>
                <w:szCs w:val="15"/>
              </w:rPr>
            </w:pPr>
          </w:p>
        </w:tc>
        <w:tc>
          <w:tcPr>
            <w:tcW w:w="1029" w:type="dxa"/>
            <w:gridSpan w:val="2"/>
            <w:shd w:val="clear" w:color="auto" w:fill="FFFFFF"/>
          </w:tcPr>
          <w:p w14:paraId="2E3C7C99" w14:textId="77777777" w:rsidR="00EA6C2F" w:rsidRPr="00762DD6" w:rsidRDefault="00EA6C2F" w:rsidP="00EA6C2F">
            <w:pPr>
              <w:tabs>
                <w:tab w:val="decimal" w:pos="937"/>
              </w:tabs>
              <w:spacing w:before="40" w:after="40"/>
              <w:ind w:right="-75"/>
              <w:rPr>
                <w:rFonts w:ascii="Arial" w:hAnsi="Arial" w:cs="Arial"/>
                <w:sz w:val="15"/>
                <w:szCs w:val="15"/>
              </w:rPr>
            </w:pPr>
          </w:p>
        </w:tc>
        <w:tc>
          <w:tcPr>
            <w:tcW w:w="1041" w:type="dxa"/>
            <w:gridSpan w:val="2"/>
            <w:shd w:val="clear" w:color="auto" w:fill="FFFFFF"/>
          </w:tcPr>
          <w:p w14:paraId="6184BEAA" w14:textId="77777777" w:rsidR="00EA6C2F" w:rsidRPr="00762DD6" w:rsidRDefault="00EA6C2F" w:rsidP="00EA6C2F">
            <w:pPr>
              <w:tabs>
                <w:tab w:val="decimal" w:pos="1157"/>
              </w:tabs>
              <w:spacing w:before="40" w:after="40"/>
              <w:ind w:right="-75"/>
              <w:rPr>
                <w:rFonts w:ascii="Arial" w:hAnsi="Arial" w:cs="Arial"/>
                <w:sz w:val="15"/>
                <w:szCs w:val="15"/>
              </w:rPr>
            </w:pPr>
          </w:p>
        </w:tc>
        <w:tc>
          <w:tcPr>
            <w:tcW w:w="1170" w:type="dxa"/>
            <w:gridSpan w:val="2"/>
            <w:shd w:val="clear" w:color="auto" w:fill="FFFFFF"/>
          </w:tcPr>
          <w:p w14:paraId="3C936BBB"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7E98B4F4"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4362F48B"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464C54BC" w14:textId="77777777" w:rsidR="00EA6C2F" w:rsidRPr="00762DD6" w:rsidRDefault="00EA6C2F" w:rsidP="00EA6C2F">
            <w:pPr>
              <w:spacing w:before="40" w:after="40"/>
              <w:jc w:val="right"/>
              <w:rPr>
                <w:rFonts w:ascii="Arial" w:hAnsi="Arial" w:cs="Arial"/>
                <w:sz w:val="15"/>
                <w:szCs w:val="15"/>
              </w:rPr>
            </w:pPr>
          </w:p>
        </w:tc>
        <w:tc>
          <w:tcPr>
            <w:tcW w:w="1080" w:type="dxa"/>
            <w:gridSpan w:val="2"/>
            <w:shd w:val="clear" w:color="auto" w:fill="FFFFFF"/>
          </w:tcPr>
          <w:p w14:paraId="795B7AC6" w14:textId="77777777" w:rsidR="00EA6C2F" w:rsidRPr="00762DD6" w:rsidRDefault="00EA6C2F" w:rsidP="00EA6C2F">
            <w:pPr>
              <w:spacing w:before="40" w:after="40"/>
              <w:jc w:val="right"/>
              <w:rPr>
                <w:rFonts w:ascii="Arial" w:hAnsi="Arial" w:cs="Arial"/>
                <w:sz w:val="15"/>
                <w:szCs w:val="15"/>
              </w:rPr>
            </w:pPr>
          </w:p>
        </w:tc>
        <w:tc>
          <w:tcPr>
            <w:tcW w:w="1080" w:type="dxa"/>
            <w:gridSpan w:val="2"/>
            <w:tcBorders>
              <w:right w:val="double" w:sz="4" w:space="0" w:color="auto"/>
            </w:tcBorders>
            <w:shd w:val="clear" w:color="auto" w:fill="FFFFFF"/>
          </w:tcPr>
          <w:p w14:paraId="4581ECE6" w14:textId="77777777" w:rsidR="00EA6C2F" w:rsidRPr="00F9362D" w:rsidRDefault="00EA6C2F" w:rsidP="00EA6C2F">
            <w:pPr>
              <w:spacing w:before="40" w:after="40"/>
              <w:jc w:val="right"/>
              <w:rPr>
                <w:rFonts w:ascii="Arial MT Pro" w:hAnsi="Arial MT Pro" w:cs="Arial"/>
                <w:sz w:val="15"/>
                <w:szCs w:val="15"/>
              </w:rPr>
            </w:pPr>
          </w:p>
        </w:tc>
      </w:tr>
      <w:tr w:rsidR="00CE3B29" w:rsidRPr="00D14212" w14:paraId="0876FF80" w14:textId="77777777" w:rsidTr="0042722B">
        <w:trPr>
          <w:cantSplit/>
          <w:trHeight w:val="210"/>
        </w:trPr>
        <w:tc>
          <w:tcPr>
            <w:tcW w:w="436" w:type="dxa"/>
            <w:tcBorders>
              <w:left w:val="double" w:sz="4" w:space="0" w:color="auto"/>
              <w:right w:val="nil"/>
            </w:tcBorders>
            <w:shd w:val="clear" w:color="auto" w:fill="FFFFFF"/>
          </w:tcPr>
          <w:p w14:paraId="13A1EC97" w14:textId="77777777" w:rsidR="00EA6C2F" w:rsidRPr="00762DD6" w:rsidRDefault="00EA6C2F" w:rsidP="00EA6C2F">
            <w:pPr>
              <w:spacing w:before="40" w:after="40"/>
              <w:jc w:val="both"/>
              <w:rPr>
                <w:rFonts w:ascii="Arial" w:hAnsi="Arial" w:cs="Arial"/>
                <w:sz w:val="15"/>
                <w:szCs w:val="15"/>
              </w:rPr>
            </w:pPr>
          </w:p>
        </w:tc>
        <w:tc>
          <w:tcPr>
            <w:tcW w:w="360" w:type="dxa"/>
            <w:tcBorders>
              <w:left w:val="nil"/>
            </w:tcBorders>
            <w:shd w:val="clear" w:color="auto" w:fill="FFFFFF"/>
          </w:tcPr>
          <w:p w14:paraId="45FE1D85"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18</w:t>
            </w:r>
          </w:p>
        </w:tc>
        <w:tc>
          <w:tcPr>
            <w:tcW w:w="810" w:type="dxa"/>
            <w:shd w:val="clear" w:color="auto" w:fill="FFFFFF"/>
          </w:tcPr>
          <w:p w14:paraId="40BF47CA" w14:textId="77777777" w:rsidR="00EA6C2F" w:rsidRPr="00762DD6" w:rsidRDefault="00EA6C2F" w:rsidP="00762DD6">
            <w:pPr>
              <w:tabs>
                <w:tab w:val="decimal" w:pos="601"/>
              </w:tabs>
              <w:spacing w:before="40" w:after="40"/>
              <w:ind w:right="-75"/>
              <w:rPr>
                <w:rFonts w:ascii="Arial" w:hAnsi="Arial" w:cs="Arial"/>
                <w:sz w:val="15"/>
                <w:szCs w:val="15"/>
              </w:rPr>
            </w:pPr>
            <w:r w:rsidRPr="00F9362D">
              <w:rPr>
                <w:rFonts w:ascii="Arial MT Pro" w:hAnsi="Arial MT Pro" w:cs="Arial"/>
                <w:sz w:val="15"/>
                <w:szCs w:val="15"/>
              </w:rPr>
              <w:t>(4,000)</w:t>
            </w:r>
          </w:p>
        </w:tc>
        <w:tc>
          <w:tcPr>
            <w:tcW w:w="1260" w:type="dxa"/>
            <w:gridSpan w:val="2"/>
            <w:shd w:val="clear" w:color="auto" w:fill="FFFFFF"/>
          </w:tcPr>
          <w:p w14:paraId="0531ED5F" w14:textId="77777777" w:rsidR="00EA6C2F" w:rsidRPr="00762DD6" w:rsidRDefault="00EA6C2F" w:rsidP="00EA6C2F">
            <w:pPr>
              <w:tabs>
                <w:tab w:val="decimal" w:pos="1062"/>
              </w:tabs>
              <w:spacing w:before="40" w:after="40"/>
              <w:ind w:right="-75"/>
              <w:rPr>
                <w:rFonts w:ascii="Arial" w:hAnsi="Arial" w:cs="Arial"/>
                <w:sz w:val="15"/>
                <w:szCs w:val="15"/>
              </w:rPr>
            </w:pPr>
          </w:p>
        </w:tc>
        <w:tc>
          <w:tcPr>
            <w:tcW w:w="1170" w:type="dxa"/>
            <w:gridSpan w:val="2"/>
            <w:shd w:val="clear" w:color="auto" w:fill="FFFFFF"/>
          </w:tcPr>
          <w:p w14:paraId="676C18F2"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3905E809"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32A37F3B" w14:textId="77777777" w:rsidR="00EA6C2F" w:rsidRPr="00762DD6" w:rsidRDefault="00EA6C2F" w:rsidP="00EA6C2F">
            <w:pPr>
              <w:tabs>
                <w:tab w:val="decimal" w:pos="992"/>
              </w:tabs>
              <w:spacing w:before="40" w:after="40"/>
              <w:ind w:right="-75"/>
              <w:rPr>
                <w:rFonts w:ascii="Arial" w:hAnsi="Arial" w:cs="Arial"/>
                <w:sz w:val="15"/>
                <w:szCs w:val="15"/>
              </w:rPr>
            </w:pPr>
            <w:r w:rsidRPr="00F9362D">
              <w:rPr>
                <w:rFonts w:ascii="Arial MT Pro" w:hAnsi="Arial MT Pro" w:cs="Arial"/>
                <w:sz w:val="15"/>
                <w:szCs w:val="15"/>
              </w:rPr>
              <w:t>10,000</w:t>
            </w:r>
          </w:p>
        </w:tc>
        <w:tc>
          <w:tcPr>
            <w:tcW w:w="1029" w:type="dxa"/>
            <w:gridSpan w:val="2"/>
            <w:shd w:val="clear" w:color="auto" w:fill="FFFFFF"/>
          </w:tcPr>
          <w:p w14:paraId="4554CBBB" w14:textId="77777777" w:rsidR="00EA6C2F" w:rsidRPr="00762DD6" w:rsidRDefault="00EA6C2F" w:rsidP="00762DD6">
            <w:pPr>
              <w:tabs>
                <w:tab w:val="decimal" w:pos="868"/>
              </w:tabs>
              <w:spacing w:before="40" w:after="40"/>
              <w:ind w:right="-75"/>
              <w:rPr>
                <w:rFonts w:ascii="Arial" w:hAnsi="Arial" w:cs="Arial"/>
                <w:sz w:val="15"/>
                <w:szCs w:val="15"/>
              </w:rPr>
            </w:pPr>
            <w:r w:rsidRPr="00F9362D">
              <w:rPr>
                <w:rFonts w:ascii="Arial MT Pro" w:hAnsi="Arial MT Pro" w:cs="Arial"/>
                <w:sz w:val="15"/>
                <w:szCs w:val="15"/>
              </w:rPr>
              <w:t>6,000</w:t>
            </w:r>
          </w:p>
        </w:tc>
        <w:tc>
          <w:tcPr>
            <w:tcW w:w="1041" w:type="dxa"/>
            <w:gridSpan w:val="2"/>
            <w:shd w:val="clear" w:color="auto" w:fill="FFFFFF"/>
          </w:tcPr>
          <w:p w14:paraId="6118A1D8" w14:textId="77777777" w:rsidR="00EA6C2F" w:rsidRPr="00762DD6" w:rsidRDefault="00EA6C2F" w:rsidP="00EA6C2F">
            <w:pPr>
              <w:tabs>
                <w:tab w:val="decimal" w:pos="1157"/>
              </w:tabs>
              <w:spacing w:before="40" w:after="40"/>
              <w:ind w:right="-75"/>
              <w:rPr>
                <w:rFonts w:ascii="Arial" w:hAnsi="Arial" w:cs="Arial"/>
                <w:sz w:val="15"/>
                <w:szCs w:val="15"/>
              </w:rPr>
            </w:pPr>
          </w:p>
        </w:tc>
        <w:tc>
          <w:tcPr>
            <w:tcW w:w="1170" w:type="dxa"/>
            <w:gridSpan w:val="2"/>
            <w:shd w:val="clear" w:color="auto" w:fill="FFFFFF"/>
          </w:tcPr>
          <w:p w14:paraId="0905BE4E"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3C6259DA"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241DDDC8"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28D2167A" w14:textId="77777777" w:rsidR="00EA6C2F" w:rsidRPr="00762DD6" w:rsidRDefault="00EA6C2F" w:rsidP="00EA6C2F">
            <w:pPr>
              <w:spacing w:before="40" w:after="40"/>
              <w:jc w:val="right"/>
              <w:rPr>
                <w:rFonts w:ascii="Arial" w:hAnsi="Arial" w:cs="Arial"/>
                <w:sz w:val="15"/>
                <w:szCs w:val="15"/>
              </w:rPr>
            </w:pPr>
          </w:p>
        </w:tc>
        <w:tc>
          <w:tcPr>
            <w:tcW w:w="1080" w:type="dxa"/>
            <w:gridSpan w:val="2"/>
            <w:shd w:val="clear" w:color="auto" w:fill="FFFFFF"/>
          </w:tcPr>
          <w:p w14:paraId="1EB5117A" w14:textId="77777777" w:rsidR="00EA6C2F" w:rsidRPr="00762DD6" w:rsidRDefault="00EA6C2F" w:rsidP="00EA6C2F">
            <w:pPr>
              <w:spacing w:before="40" w:after="40"/>
              <w:jc w:val="right"/>
              <w:rPr>
                <w:rFonts w:ascii="Arial" w:hAnsi="Arial" w:cs="Arial"/>
                <w:sz w:val="15"/>
                <w:szCs w:val="15"/>
              </w:rPr>
            </w:pPr>
          </w:p>
        </w:tc>
        <w:tc>
          <w:tcPr>
            <w:tcW w:w="1080" w:type="dxa"/>
            <w:gridSpan w:val="2"/>
            <w:tcBorders>
              <w:right w:val="double" w:sz="4" w:space="0" w:color="auto"/>
            </w:tcBorders>
            <w:shd w:val="clear" w:color="auto" w:fill="FFFFFF"/>
          </w:tcPr>
          <w:p w14:paraId="236C2FEB" w14:textId="77777777" w:rsidR="00EA6C2F" w:rsidRPr="00F9362D" w:rsidRDefault="00EA6C2F" w:rsidP="00EA6C2F">
            <w:pPr>
              <w:spacing w:before="40" w:after="40"/>
              <w:jc w:val="right"/>
              <w:rPr>
                <w:rFonts w:ascii="Arial MT Pro" w:hAnsi="Arial MT Pro" w:cs="Arial"/>
                <w:sz w:val="15"/>
                <w:szCs w:val="15"/>
              </w:rPr>
            </w:pPr>
          </w:p>
        </w:tc>
      </w:tr>
      <w:tr w:rsidR="00CE3B29" w:rsidRPr="00D14212" w14:paraId="4C12766B" w14:textId="77777777" w:rsidTr="0042722B">
        <w:trPr>
          <w:cantSplit/>
          <w:trHeight w:val="210"/>
        </w:trPr>
        <w:tc>
          <w:tcPr>
            <w:tcW w:w="436" w:type="dxa"/>
            <w:tcBorders>
              <w:left w:val="double" w:sz="4" w:space="0" w:color="auto"/>
              <w:right w:val="nil"/>
            </w:tcBorders>
            <w:shd w:val="clear" w:color="auto" w:fill="FFFFFF"/>
          </w:tcPr>
          <w:p w14:paraId="58347CA8" w14:textId="77777777" w:rsidR="00EA6C2F" w:rsidRPr="00762DD6" w:rsidRDefault="00EA6C2F" w:rsidP="00EA6C2F">
            <w:pPr>
              <w:spacing w:before="40" w:after="40"/>
              <w:jc w:val="both"/>
              <w:rPr>
                <w:rFonts w:ascii="Arial" w:hAnsi="Arial" w:cs="Arial"/>
                <w:sz w:val="15"/>
                <w:szCs w:val="15"/>
              </w:rPr>
            </w:pPr>
          </w:p>
        </w:tc>
        <w:tc>
          <w:tcPr>
            <w:tcW w:w="360" w:type="dxa"/>
            <w:tcBorders>
              <w:left w:val="nil"/>
            </w:tcBorders>
            <w:shd w:val="clear" w:color="auto" w:fill="FFFFFF"/>
          </w:tcPr>
          <w:p w14:paraId="709F2AD8"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23</w:t>
            </w:r>
          </w:p>
        </w:tc>
        <w:tc>
          <w:tcPr>
            <w:tcW w:w="810" w:type="dxa"/>
            <w:shd w:val="clear" w:color="auto" w:fill="FFFFFF"/>
          </w:tcPr>
          <w:p w14:paraId="253B9D4D" w14:textId="77777777" w:rsidR="00EA6C2F" w:rsidRPr="00762DD6" w:rsidRDefault="00EA6C2F" w:rsidP="00EA6C2F">
            <w:pPr>
              <w:tabs>
                <w:tab w:val="decimal" w:pos="827"/>
              </w:tabs>
              <w:spacing w:before="40" w:after="40"/>
              <w:ind w:right="-75"/>
              <w:rPr>
                <w:rFonts w:ascii="Arial" w:hAnsi="Arial" w:cs="Arial"/>
                <w:sz w:val="15"/>
                <w:szCs w:val="15"/>
              </w:rPr>
            </w:pPr>
          </w:p>
        </w:tc>
        <w:tc>
          <w:tcPr>
            <w:tcW w:w="1260" w:type="dxa"/>
            <w:gridSpan w:val="2"/>
            <w:shd w:val="clear" w:color="auto" w:fill="FFFFFF"/>
          </w:tcPr>
          <w:p w14:paraId="7B0E5E1F" w14:textId="77777777" w:rsidR="00EA6C2F" w:rsidRPr="00762DD6" w:rsidRDefault="00EA6C2F" w:rsidP="00EA6C2F">
            <w:pPr>
              <w:tabs>
                <w:tab w:val="decimal" w:pos="1062"/>
              </w:tabs>
              <w:spacing w:before="40" w:after="40"/>
              <w:ind w:right="-75"/>
              <w:rPr>
                <w:rFonts w:ascii="Arial" w:hAnsi="Arial" w:cs="Arial"/>
                <w:sz w:val="15"/>
                <w:szCs w:val="15"/>
              </w:rPr>
            </w:pPr>
            <w:r w:rsidRPr="00F9362D">
              <w:rPr>
                <w:rFonts w:ascii="Arial MT Pro" w:hAnsi="Arial MT Pro" w:cs="Arial"/>
                <w:sz w:val="15"/>
                <w:szCs w:val="15"/>
              </w:rPr>
              <w:t>12,000</w:t>
            </w:r>
          </w:p>
        </w:tc>
        <w:tc>
          <w:tcPr>
            <w:tcW w:w="1170" w:type="dxa"/>
            <w:gridSpan w:val="2"/>
            <w:shd w:val="clear" w:color="auto" w:fill="FFFFFF"/>
          </w:tcPr>
          <w:p w14:paraId="713DD294"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6BC479C4"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6B8033BC" w14:textId="77777777" w:rsidR="00EA6C2F" w:rsidRPr="00762DD6" w:rsidRDefault="00EA6C2F" w:rsidP="00EA6C2F">
            <w:pPr>
              <w:tabs>
                <w:tab w:val="decimal" w:pos="992"/>
              </w:tabs>
              <w:spacing w:before="40" w:after="40"/>
              <w:ind w:right="-75"/>
              <w:rPr>
                <w:rFonts w:ascii="Arial" w:hAnsi="Arial" w:cs="Arial"/>
                <w:sz w:val="15"/>
                <w:szCs w:val="15"/>
              </w:rPr>
            </w:pPr>
          </w:p>
        </w:tc>
        <w:tc>
          <w:tcPr>
            <w:tcW w:w="1029" w:type="dxa"/>
            <w:gridSpan w:val="2"/>
            <w:shd w:val="clear" w:color="auto" w:fill="FFFFFF"/>
          </w:tcPr>
          <w:p w14:paraId="304DA3EA" w14:textId="77777777" w:rsidR="00EA6C2F" w:rsidRPr="00762DD6" w:rsidRDefault="00EA6C2F" w:rsidP="00EA6C2F">
            <w:pPr>
              <w:tabs>
                <w:tab w:val="decimal" w:pos="937"/>
              </w:tabs>
              <w:spacing w:before="40" w:after="40"/>
              <w:ind w:right="-75"/>
              <w:rPr>
                <w:rFonts w:ascii="Arial" w:hAnsi="Arial" w:cs="Arial"/>
                <w:sz w:val="15"/>
                <w:szCs w:val="15"/>
              </w:rPr>
            </w:pPr>
          </w:p>
        </w:tc>
        <w:tc>
          <w:tcPr>
            <w:tcW w:w="1041" w:type="dxa"/>
            <w:gridSpan w:val="2"/>
            <w:shd w:val="clear" w:color="auto" w:fill="FFFFFF"/>
          </w:tcPr>
          <w:p w14:paraId="2D962226" w14:textId="77777777" w:rsidR="00EA6C2F" w:rsidRPr="00762DD6" w:rsidRDefault="00EA6C2F" w:rsidP="00EA6C2F">
            <w:pPr>
              <w:tabs>
                <w:tab w:val="decimal" w:pos="1157"/>
              </w:tabs>
              <w:spacing w:before="40" w:after="40"/>
              <w:ind w:right="-75"/>
              <w:rPr>
                <w:rFonts w:ascii="Arial" w:hAnsi="Arial" w:cs="Arial"/>
                <w:sz w:val="15"/>
                <w:szCs w:val="15"/>
              </w:rPr>
            </w:pPr>
          </w:p>
        </w:tc>
        <w:tc>
          <w:tcPr>
            <w:tcW w:w="1170" w:type="dxa"/>
            <w:gridSpan w:val="2"/>
            <w:shd w:val="clear" w:color="auto" w:fill="FFFFFF"/>
          </w:tcPr>
          <w:p w14:paraId="73A8D2FC"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2EB2FCD1" w14:textId="77777777" w:rsidR="00EA6C2F" w:rsidRPr="00762DD6" w:rsidRDefault="00EA6C2F" w:rsidP="00EA6C2F">
            <w:pPr>
              <w:spacing w:before="40" w:after="40"/>
              <w:jc w:val="right"/>
              <w:rPr>
                <w:rFonts w:ascii="Arial" w:hAnsi="Arial" w:cs="Arial"/>
                <w:sz w:val="15"/>
                <w:szCs w:val="15"/>
              </w:rPr>
            </w:pPr>
            <w:r w:rsidRPr="00F9362D">
              <w:rPr>
                <w:rFonts w:ascii="Arial MT Pro" w:hAnsi="Arial MT Pro" w:cs="Arial"/>
                <w:sz w:val="15"/>
                <w:szCs w:val="15"/>
              </w:rPr>
              <w:t>12,000</w:t>
            </w:r>
          </w:p>
        </w:tc>
        <w:tc>
          <w:tcPr>
            <w:tcW w:w="1170" w:type="dxa"/>
            <w:gridSpan w:val="2"/>
            <w:shd w:val="clear" w:color="auto" w:fill="FFFFFF"/>
          </w:tcPr>
          <w:p w14:paraId="2399ADBA"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59AA7D34" w14:textId="77777777" w:rsidR="00EA6C2F" w:rsidRPr="00762DD6" w:rsidRDefault="00EA6C2F" w:rsidP="00EA6C2F">
            <w:pPr>
              <w:spacing w:before="40" w:after="40"/>
              <w:jc w:val="right"/>
              <w:rPr>
                <w:rFonts w:ascii="Arial" w:hAnsi="Arial" w:cs="Arial"/>
                <w:sz w:val="15"/>
                <w:szCs w:val="15"/>
              </w:rPr>
            </w:pPr>
          </w:p>
        </w:tc>
        <w:tc>
          <w:tcPr>
            <w:tcW w:w="1080" w:type="dxa"/>
            <w:gridSpan w:val="2"/>
            <w:shd w:val="clear" w:color="auto" w:fill="FFFFFF"/>
          </w:tcPr>
          <w:p w14:paraId="7C921C6A" w14:textId="77777777" w:rsidR="00EA6C2F" w:rsidRPr="00762DD6" w:rsidRDefault="00EA6C2F" w:rsidP="00EA6C2F">
            <w:pPr>
              <w:spacing w:before="40" w:after="40"/>
              <w:jc w:val="right"/>
              <w:rPr>
                <w:rFonts w:ascii="Arial" w:hAnsi="Arial" w:cs="Arial"/>
                <w:sz w:val="15"/>
                <w:szCs w:val="15"/>
              </w:rPr>
            </w:pPr>
          </w:p>
        </w:tc>
        <w:tc>
          <w:tcPr>
            <w:tcW w:w="1080" w:type="dxa"/>
            <w:gridSpan w:val="2"/>
            <w:tcBorders>
              <w:right w:val="double" w:sz="4" w:space="0" w:color="auto"/>
            </w:tcBorders>
            <w:shd w:val="clear" w:color="auto" w:fill="FFFFFF"/>
          </w:tcPr>
          <w:p w14:paraId="0C58F743" w14:textId="77777777" w:rsidR="00EA6C2F" w:rsidRPr="00F9362D" w:rsidRDefault="00EA6C2F" w:rsidP="00EA6C2F">
            <w:pPr>
              <w:spacing w:before="40" w:after="40"/>
              <w:jc w:val="right"/>
              <w:rPr>
                <w:rFonts w:ascii="Arial MT Pro" w:hAnsi="Arial MT Pro" w:cs="Arial"/>
                <w:sz w:val="15"/>
                <w:szCs w:val="15"/>
              </w:rPr>
            </w:pPr>
            <w:r w:rsidRPr="00F9362D">
              <w:rPr>
                <w:rFonts w:ascii="Arial MT Pro" w:hAnsi="Arial MT Pro" w:cs="Arial"/>
                <w:sz w:val="15"/>
                <w:szCs w:val="15"/>
              </w:rPr>
              <w:t xml:space="preserve"> </w:t>
            </w:r>
          </w:p>
        </w:tc>
      </w:tr>
      <w:tr w:rsidR="00CE3B29" w:rsidRPr="00D14212" w14:paraId="3609EC5D" w14:textId="77777777" w:rsidTr="0042722B">
        <w:trPr>
          <w:cantSplit/>
          <w:trHeight w:val="223"/>
        </w:trPr>
        <w:tc>
          <w:tcPr>
            <w:tcW w:w="436" w:type="dxa"/>
            <w:tcBorders>
              <w:left w:val="double" w:sz="4" w:space="0" w:color="auto"/>
              <w:right w:val="nil"/>
            </w:tcBorders>
            <w:shd w:val="clear" w:color="auto" w:fill="FFFFFF"/>
          </w:tcPr>
          <w:p w14:paraId="7B55BFBC" w14:textId="77777777" w:rsidR="00EA6C2F" w:rsidRPr="00762DD6" w:rsidRDefault="00EA6C2F" w:rsidP="00EA6C2F">
            <w:pPr>
              <w:spacing w:before="40" w:after="40"/>
              <w:jc w:val="both"/>
              <w:rPr>
                <w:rFonts w:ascii="Arial" w:hAnsi="Arial" w:cs="Arial"/>
                <w:sz w:val="15"/>
                <w:szCs w:val="15"/>
              </w:rPr>
            </w:pPr>
          </w:p>
        </w:tc>
        <w:tc>
          <w:tcPr>
            <w:tcW w:w="360" w:type="dxa"/>
            <w:tcBorders>
              <w:left w:val="nil"/>
            </w:tcBorders>
            <w:shd w:val="clear" w:color="auto" w:fill="FFFFFF"/>
          </w:tcPr>
          <w:p w14:paraId="23A97979"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29</w:t>
            </w:r>
          </w:p>
        </w:tc>
        <w:tc>
          <w:tcPr>
            <w:tcW w:w="810" w:type="dxa"/>
            <w:shd w:val="clear" w:color="auto" w:fill="FFFFFF"/>
          </w:tcPr>
          <w:p w14:paraId="37A5D945" w14:textId="77777777" w:rsidR="00EA6C2F" w:rsidRPr="00762DD6" w:rsidRDefault="00EA6C2F" w:rsidP="00762DD6">
            <w:pPr>
              <w:tabs>
                <w:tab w:val="decimal" w:pos="601"/>
              </w:tabs>
              <w:spacing w:before="40" w:after="40"/>
              <w:ind w:right="-75"/>
              <w:rPr>
                <w:rFonts w:ascii="Arial" w:hAnsi="Arial" w:cs="Arial"/>
                <w:sz w:val="15"/>
                <w:szCs w:val="15"/>
              </w:rPr>
            </w:pPr>
            <w:r w:rsidRPr="00F9362D">
              <w:rPr>
                <w:rFonts w:ascii="Arial MT Pro" w:hAnsi="Arial MT Pro" w:cs="Arial"/>
                <w:sz w:val="15"/>
                <w:szCs w:val="15"/>
              </w:rPr>
              <w:t>(2,000)</w:t>
            </w:r>
          </w:p>
        </w:tc>
        <w:tc>
          <w:tcPr>
            <w:tcW w:w="1260" w:type="dxa"/>
            <w:gridSpan w:val="2"/>
            <w:shd w:val="clear" w:color="auto" w:fill="FFFFFF"/>
          </w:tcPr>
          <w:p w14:paraId="708CFC63" w14:textId="77777777" w:rsidR="00EA6C2F" w:rsidRPr="00762DD6" w:rsidRDefault="00EA6C2F" w:rsidP="00EA6C2F">
            <w:pPr>
              <w:tabs>
                <w:tab w:val="decimal" w:pos="1062"/>
              </w:tabs>
              <w:spacing w:before="40" w:after="40"/>
              <w:ind w:right="-75"/>
              <w:rPr>
                <w:rFonts w:ascii="Arial" w:hAnsi="Arial" w:cs="Arial"/>
                <w:sz w:val="15"/>
                <w:szCs w:val="15"/>
              </w:rPr>
            </w:pPr>
          </w:p>
        </w:tc>
        <w:tc>
          <w:tcPr>
            <w:tcW w:w="1170" w:type="dxa"/>
            <w:gridSpan w:val="2"/>
            <w:shd w:val="clear" w:color="auto" w:fill="FFFFFF"/>
          </w:tcPr>
          <w:p w14:paraId="6BBB5760"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0D13EFFF"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50EAAF53" w14:textId="77777777" w:rsidR="00EA6C2F" w:rsidRPr="00762DD6" w:rsidRDefault="00EA6C2F" w:rsidP="00EA6C2F">
            <w:pPr>
              <w:tabs>
                <w:tab w:val="decimal" w:pos="992"/>
              </w:tabs>
              <w:spacing w:before="40" w:after="40"/>
              <w:ind w:right="-75"/>
              <w:rPr>
                <w:rFonts w:ascii="Arial" w:hAnsi="Arial" w:cs="Arial"/>
                <w:sz w:val="15"/>
                <w:szCs w:val="15"/>
              </w:rPr>
            </w:pPr>
          </w:p>
        </w:tc>
        <w:tc>
          <w:tcPr>
            <w:tcW w:w="1029" w:type="dxa"/>
            <w:gridSpan w:val="2"/>
            <w:shd w:val="clear" w:color="auto" w:fill="FFFFFF"/>
          </w:tcPr>
          <w:p w14:paraId="5654EB00" w14:textId="77777777" w:rsidR="00EA6C2F" w:rsidRPr="00762DD6" w:rsidRDefault="00EA6C2F" w:rsidP="005012C8">
            <w:pPr>
              <w:tabs>
                <w:tab w:val="decimal" w:pos="868"/>
              </w:tabs>
              <w:spacing w:before="40" w:after="40"/>
              <w:rPr>
                <w:rFonts w:ascii="Arial" w:hAnsi="Arial" w:cs="Arial"/>
                <w:sz w:val="15"/>
                <w:szCs w:val="15"/>
              </w:rPr>
            </w:pPr>
            <w:r w:rsidRPr="00F9362D">
              <w:rPr>
                <w:rFonts w:ascii="Arial MT Pro" w:hAnsi="Arial MT Pro" w:cs="Arial"/>
                <w:sz w:val="15"/>
                <w:szCs w:val="15"/>
              </w:rPr>
              <w:t>(2,000)</w:t>
            </w:r>
          </w:p>
        </w:tc>
        <w:tc>
          <w:tcPr>
            <w:tcW w:w="1041" w:type="dxa"/>
            <w:gridSpan w:val="2"/>
            <w:shd w:val="clear" w:color="auto" w:fill="FFFFFF"/>
          </w:tcPr>
          <w:p w14:paraId="12C855C4" w14:textId="77777777" w:rsidR="00EA6C2F" w:rsidRPr="00762DD6" w:rsidRDefault="00EA6C2F" w:rsidP="00EA6C2F">
            <w:pPr>
              <w:tabs>
                <w:tab w:val="decimal" w:pos="1157"/>
              </w:tabs>
              <w:spacing w:before="40" w:after="40"/>
              <w:ind w:right="-75"/>
              <w:rPr>
                <w:rFonts w:ascii="Arial" w:hAnsi="Arial" w:cs="Arial"/>
                <w:sz w:val="15"/>
                <w:szCs w:val="15"/>
              </w:rPr>
            </w:pPr>
          </w:p>
        </w:tc>
        <w:tc>
          <w:tcPr>
            <w:tcW w:w="1170" w:type="dxa"/>
            <w:gridSpan w:val="2"/>
            <w:shd w:val="clear" w:color="auto" w:fill="FFFFFF"/>
          </w:tcPr>
          <w:p w14:paraId="2A8EEFDC"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4894927A"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06C43E12"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318DF3A9" w14:textId="77777777" w:rsidR="00EA6C2F" w:rsidRPr="00762DD6" w:rsidRDefault="00EA6C2F" w:rsidP="00EA6C2F">
            <w:pPr>
              <w:spacing w:before="40" w:after="40"/>
              <w:jc w:val="right"/>
              <w:rPr>
                <w:rFonts w:ascii="Arial" w:hAnsi="Arial" w:cs="Arial"/>
                <w:sz w:val="15"/>
                <w:szCs w:val="15"/>
              </w:rPr>
            </w:pPr>
          </w:p>
        </w:tc>
        <w:tc>
          <w:tcPr>
            <w:tcW w:w="1080" w:type="dxa"/>
            <w:gridSpan w:val="2"/>
            <w:shd w:val="clear" w:color="auto" w:fill="FFFFFF"/>
          </w:tcPr>
          <w:p w14:paraId="2DC959EF" w14:textId="77777777" w:rsidR="00EA6C2F" w:rsidRPr="00762DD6" w:rsidRDefault="00EA6C2F" w:rsidP="00EA6C2F">
            <w:pPr>
              <w:spacing w:before="40" w:after="40"/>
              <w:jc w:val="right"/>
              <w:rPr>
                <w:rFonts w:ascii="Arial" w:hAnsi="Arial" w:cs="Arial"/>
                <w:sz w:val="15"/>
                <w:szCs w:val="15"/>
              </w:rPr>
            </w:pPr>
          </w:p>
        </w:tc>
        <w:tc>
          <w:tcPr>
            <w:tcW w:w="1080" w:type="dxa"/>
            <w:gridSpan w:val="2"/>
            <w:tcBorders>
              <w:right w:val="double" w:sz="4" w:space="0" w:color="auto"/>
            </w:tcBorders>
            <w:shd w:val="clear" w:color="auto" w:fill="FFFFFF"/>
          </w:tcPr>
          <w:p w14:paraId="208C00DD" w14:textId="77777777" w:rsidR="00EA6C2F" w:rsidRPr="00F9362D" w:rsidRDefault="00EA6C2F" w:rsidP="00EA6C2F">
            <w:pPr>
              <w:spacing w:before="40" w:after="40"/>
              <w:jc w:val="right"/>
              <w:rPr>
                <w:rFonts w:ascii="Arial MT Pro" w:hAnsi="Arial MT Pro" w:cs="Arial"/>
                <w:sz w:val="15"/>
                <w:szCs w:val="15"/>
              </w:rPr>
            </w:pPr>
          </w:p>
        </w:tc>
      </w:tr>
      <w:tr w:rsidR="00CE3B29" w:rsidRPr="00D14212" w14:paraId="2E64765E" w14:textId="77777777" w:rsidTr="0042722B">
        <w:trPr>
          <w:cantSplit/>
          <w:trHeight w:val="210"/>
        </w:trPr>
        <w:tc>
          <w:tcPr>
            <w:tcW w:w="436" w:type="dxa"/>
            <w:tcBorders>
              <w:left w:val="double" w:sz="4" w:space="0" w:color="auto"/>
              <w:right w:val="nil"/>
            </w:tcBorders>
            <w:shd w:val="clear" w:color="auto" w:fill="FFFFFF"/>
          </w:tcPr>
          <w:p w14:paraId="35BD699A" w14:textId="77777777" w:rsidR="00EA6C2F" w:rsidRPr="00762DD6" w:rsidRDefault="00EA6C2F" w:rsidP="00EA6C2F">
            <w:pPr>
              <w:spacing w:before="40" w:after="40"/>
              <w:jc w:val="both"/>
              <w:rPr>
                <w:rFonts w:ascii="Arial" w:hAnsi="Arial" w:cs="Arial"/>
                <w:sz w:val="15"/>
                <w:szCs w:val="15"/>
              </w:rPr>
            </w:pPr>
          </w:p>
        </w:tc>
        <w:tc>
          <w:tcPr>
            <w:tcW w:w="360" w:type="dxa"/>
            <w:tcBorders>
              <w:left w:val="nil"/>
            </w:tcBorders>
            <w:shd w:val="clear" w:color="auto" w:fill="FFFFFF"/>
          </w:tcPr>
          <w:p w14:paraId="3E890D2A"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31</w:t>
            </w:r>
          </w:p>
        </w:tc>
        <w:tc>
          <w:tcPr>
            <w:tcW w:w="810" w:type="dxa"/>
            <w:shd w:val="clear" w:color="auto" w:fill="FFFFFF"/>
          </w:tcPr>
          <w:p w14:paraId="2ACAE464" w14:textId="77777777" w:rsidR="00EA6C2F" w:rsidRPr="00762DD6" w:rsidRDefault="00EA6C2F" w:rsidP="00762DD6">
            <w:pPr>
              <w:tabs>
                <w:tab w:val="decimal" w:pos="601"/>
              </w:tabs>
              <w:spacing w:before="40" w:after="40"/>
              <w:ind w:right="-75"/>
              <w:rPr>
                <w:rFonts w:ascii="Arial" w:hAnsi="Arial" w:cs="Arial"/>
                <w:sz w:val="15"/>
                <w:szCs w:val="15"/>
              </w:rPr>
            </w:pPr>
            <w:r w:rsidRPr="00F9362D">
              <w:rPr>
                <w:rFonts w:ascii="Arial MT Pro" w:hAnsi="Arial MT Pro" w:cs="Arial"/>
                <w:sz w:val="15"/>
                <w:szCs w:val="15"/>
              </w:rPr>
              <w:t>(10,000)</w:t>
            </w:r>
          </w:p>
        </w:tc>
        <w:tc>
          <w:tcPr>
            <w:tcW w:w="1260" w:type="dxa"/>
            <w:gridSpan w:val="2"/>
            <w:shd w:val="clear" w:color="auto" w:fill="FFFFFF"/>
          </w:tcPr>
          <w:p w14:paraId="44A8ABE4" w14:textId="77777777" w:rsidR="00EA6C2F" w:rsidRPr="00762DD6" w:rsidRDefault="00EA6C2F" w:rsidP="00EA6C2F">
            <w:pPr>
              <w:tabs>
                <w:tab w:val="decimal" w:pos="1062"/>
              </w:tabs>
              <w:spacing w:before="40" w:after="40"/>
              <w:ind w:right="-75"/>
              <w:rPr>
                <w:rFonts w:ascii="Arial" w:hAnsi="Arial" w:cs="Arial"/>
                <w:sz w:val="15"/>
                <w:szCs w:val="15"/>
              </w:rPr>
            </w:pPr>
          </w:p>
        </w:tc>
        <w:tc>
          <w:tcPr>
            <w:tcW w:w="1170" w:type="dxa"/>
            <w:gridSpan w:val="2"/>
            <w:shd w:val="clear" w:color="auto" w:fill="FFFFFF"/>
          </w:tcPr>
          <w:p w14:paraId="15D72252"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794C6B1E"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shd w:val="clear" w:color="auto" w:fill="FFFFFF"/>
          </w:tcPr>
          <w:p w14:paraId="03B65B1C" w14:textId="77777777" w:rsidR="00EA6C2F" w:rsidRPr="00762DD6" w:rsidRDefault="00EA6C2F" w:rsidP="00EA6C2F">
            <w:pPr>
              <w:tabs>
                <w:tab w:val="decimal" w:pos="992"/>
              </w:tabs>
              <w:spacing w:before="40" w:after="40"/>
              <w:ind w:right="-75"/>
              <w:rPr>
                <w:rFonts w:ascii="Arial" w:hAnsi="Arial" w:cs="Arial"/>
                <w:sz w:val="15"/>
                <w:szCs w:val="15"/>
              </w:rPr>
            </w:pPr>
          </w:p>
        </w:tc>
        <w:tc>
          <w:tcPr>
            <w:tcW w:w="1029" w:type="dxa"/>
            <w:gridSpan w:val="2"/>
            <w:shd w:val="clear" w:color="auto" w:fill="FFFFFF"/>
          </w:tcPr>
          <w:p w14:paraId="05D1E25E" w14:textId="77777777" w:rsidR="00EA6C2F" w:rsidRPr="00762DD6" w:rsidRDefault="00EA6C2F" w:rsidP="00EA6C2F">
            <w:pPr>
              <w:tabs>
                <w:tab w:val="decimal" w:pos="937"/>
              </w:tabs>
              <w:spacing w:before="40" w:after="40"/>
              <w:ind w:right="-75"/>
              <w:rPr>
                <w:rFonts w:ascii="Arial" w:hAnsi="Arial" w:cs="Arial"/>
                <w:sz w:val="15"/>
                <w:szCs w:val="15"/>
              </w:rPr>
            </w:pPr>
          </w:p>
        </w:tc>
        <w:tc>
          <w:tcPr>
            <w:tcW w:w="1041" w:type="dxa"/>
            <w:gridSpan w:val="2"/>
            <w:shd w:val="clear" w:color="auto" w:fill="FFFFFF"/>
          </w:tcPr>
          <w:p w14:paraId="5FE5F588" w14:textId="77777777" w:rsidR="00EA6C2F" w:rsidRPr="00762DD6" w:rsidRDefault="00EA6C2F" w:rsidP="00EA6C2F">
            <w:pPr>
              <w:tabs>
                <w:tab w:val="decimal" w:pos="1157"/>
              </w:tabs>
              <w:spacing w:before="40" w:after="40"/>
              <w:ind w:right="-75"/>
              <w:rPr>
                <w:rFonts w:ascii="Arial" w:hAnsi="Arial" w:cs="Arial"/>
                <w:sz w:val="15"/>
                <w:szCs w:val="15"/>
              </w:rPr>
            </w:pPr>
          </w:p>
        </w:tc>
        <w:tc>
          <w:tcPr>
            <w:tcW w:w="1170" w:type="dxa"/>
            <w:gridSpan w:val="2"/>
            <w:shd w:val="clear" w:color="auto" w:fill="FFFFFF"/>
          </w:tcPr>
          <w:p w14:paraId="140943E4"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427E415E"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009E8E31" w14:textId="77777777" w:rsidR="00EA6C2F" w:rsidRPr="00762DD6" w:rsidRDefault="00EA6C2F" w:rsidP="00EA6C2F">
            <w:pPr>
              <w:spacing w:before="40" w:after="40"/>
              <w:jc w:val="right"/>
              <w:rPr>
                <w:rFonts w:ascii="Arial" w:hAnsi="Arial" w:cs="Arial"/>
                <w:sz w:val="15"/>
                <w:szCs w:val="15"/>
              </w:rPr>
            </w:pPr>
          </w:p>
        </w:tc>
        <w:tc>
          <w:tcPr>
            <w:tcW w:w="1170" w:type="dxa"/>
            <w:gridSpan w:val="2"/>
            <w:shd w:val="clear" w:color="auto" w:fill="FFFFFF"/>
          </w:tcPr>
          <w:p w14:paraId="5DC19583" w14:textId="77777777" w:rsidR="00EA6C2F" w:rsidRPr="00762DD6" w:rsidRDefault="00EA6C2F" w:rsidP="00EA6C2F">
            <w:pPr>
              <w:spacing w:before="40" w:after="40"/>
              <w:jc w:val="right"/>
              <w:rPr>
                <w:rFonts w:ascii="Arial" w:hAnsi="Arial" w:cs="Arial"/>
                <w:sz w:val="15"/>
                <w:szCs w:val="15"/>
              </w:rPr>
            </w:pPr>
          </w:p>
        </w:tc>
        <w:tc>
          <w:tcPr>
            <w:tcW w:w="1080" w:type="dxa"/>
            <w:gridSpan w:val="2"/>
            <w:shd w:val="clear" w:color="auto" w:fill="FFFFFF"/>
          </w:tcPr>
          <w:p w14:paraId="6691A6C5" w14:textId="77777777" w:rsidR="00EA6C2F" w:rsidRPr="00762DD6" w:rsidRDefault="00EA6C2F" w:rsidP="00EA6C2F">
            <w:pPr>
              <w:spacing w:before="40" w:after="40"/>
              <w:jc w:val="right"/>
              <w:rPr>
                <w:rFonts w:ascii="Arial" w:hAnsi="Arial" w:cs="Arial"/>
                <w:sz w:val="15"/>
                <w:szCs w:val="15"/>
              </w:rPr>
            </w:pPr>
            <w:r w:rsidRPr="00F9362D">
              <w:rPr>
                <w:rFonts w:ascii="Arial MT Pro" w:hAnsi="Arial MT Pro" w:cs="Arial"/>
                <w:sz w:val="15"/>
                <w:szCs w:val="15"/>
              </w:rPr>
              <w:t>10,000</w:t>
            </w:r>
          </w:p>
        </w:tc>
        <w:tc>
          <w:tcPr>
            <w:tcW w:w="1080" w:type="dxa"/>
            <w:gridSpan w:val="2"/>
            <w:tcBorders>
              <w:right w:val="double" w:sz="4" w:space="0" w:color="auto"/>
            </w:tcBorders>
            <w:shd w:val="clear" w:color="auto" w:fill="FFFFFF"/>
          </w:tcPr>
          <w:p w14:paraId="7CB7B33F" w14:textId="77777777" w:rsidR="00EA6C2F" w:rsidRPr="00F9362D" w:rsidRDefault="00EA6C2F" w:rsidP="00EA6C2F">
            <w:pPr>
              <w:spacing w:before="40" w:after="40"/>
              <w:jc w:val="right"/>
              <w:rPr>
                <w:rFonts w:ascii="Arial MT Pro" w:hAnsi="Arial MT Pro" w:cs="Arial"/>
                <w:sz w:val="15"/>
                <w:szCs w:val="15"/>
              </w:rPr>
            </w:pPr>
          </w:p>
        </w:tc>
      </w:tr>
      <w:tr w:rsidR="00CE3B29" w:rsidRPr="00D14212" w14:paraId="4C373EA1" w14:textId="77777777" w:rsidTr="0042722B">
        <w:trPr>
          <w:cantSplit/>
          <w:trHeight w:val="210"/>
        </w:trPr>
        <w:tc>
          <w:tcPr>
            <w:tcW w:w="436" w:type="dxa"/>
            <w:tcBorders>
              <w:left w:val="double" w:sz="4" w:space="0" w:color="auto"/>
              <w:bottom w:val="single" w:sz="4" w:space="0" w:color="auto"/>
              <w:right w:val="nil"/>
            </w:tcBorders>
            <w:shd w:val="clear" w:color="auto" w:fill="FFFFFF"/>
          </w:tcPr>
          <w:p w14:paraId="5F1DBF00" w14:textId="77777777" w:rsidR="00EA6C2F" w:rsidRPr="00762DD6" w:rsidRDefault="00EA6C2F" w:rsidP="00EA6C2F">
            <w:pPr>
              <w:spacing w:before="40" w:after="40"/>
              <w:jc w:val="both"/>
              <w:rPr>
                <w:rFonts w:ascii="Arial" w:hAnsi="Arial" w:cs="Arial"/>
                <w:sz w:val="15"/>
                <w:szCs w:val="15"/>
              </w:rPr>
            </w:pPr>
          </w:p>
        </w:tc>
        <w:tc>
          <w:tcPr>
            <w:tcW w:w="360" w:type="dxa"/>
            <w:tcBorders>
              <w:left w:val="nil"/>
              <w:bottom w:val="single" w:sz="4" w:space="0" w:color="auto"/>
            </w:tcBorders>
            <w:shd w:val="clear" w:color="auto" w:fill="FFFFFF"/>
          </w:tcPr>
          <w:p w14:paraId="13354E73"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31</w:t>
            </w:r>
          </w:p>
        </w:tc>
        <w:tc>
          <w:tcPr>
            <w:tcW w:w="810" w:type="dxa"/>
            <w:tcBorders>
              <w:bottom w:val="single" w:sz="4" w:space="0" w:color="auto"/>
            </w:tcBorders>
            <w:shd w:val="clear" w:color="auto" w:fill="FFFFFF"/>
          </w:tcPr>
          <w:p w14:paraId="7F0F5762" w14:textId="77777777" w:rsidR="00EA6C2F" w:rsidRPr="00762DD6" w:rsidRDefault="00EA6C2F" w:rsidP="00762DD6">
            <w:pPr>
              <w:tabs>
                <w:tab w:val="decimal" w:pos="601"/>
              </w:tabs>
              <w:spacing w:before="40" w:after="40"/>
              <w:ind w:right="-75"/>
              <w:rPr>
                <w:rFonts w:ascii="Arial" w:hAnsi="Arial" w:cs="Arial"/>
                <w:sz w:val="15"/>
                <w:szCs w:val="15"/>
              </w:rPr>
            </w:pPr>
            <w:r w:rsidRPr="00F9362D">
              <w:rPr>
                <w:rFonts w:ascii="Arial MT Pro" w:hAnsi="Arial MT Pro" w:cs="Arial"/>
                <w:sz w:val="15"/>
                <w:szCs w:val="15"/>
              </w:rPr>
              <w:t>(1,000)</w:t>
            </w:r>
          </w:p>
        </w:tc>
        <w:tc>
          <w:tcPr>
            <w:tcW w:w="1260" w:type="dxa"/>
            <w:gridSpan w:val="2"/>
            <w:tcBorders>
              <w:bottom w:val="single" w:sz="4" w:space="0" w:color="auto"/>
            </w:tcBorders>
            <w:shd w:val="clear" w:color="auto" w:fill="FFFFFF"/>
          </w:tcPr>
          <w:p w14:paraId="0A9840FE" w14:textId="77777777" w:rsidR="00EA6C2F" w:rsidRPr="00762DD6" w:rsidRDefault="00EA6C2F" w:rsidP="00EA6C2F">
            <w:pPr>
              <w:tabs>
                <w:tab w:val="decimal" w:pos="1062"/>
              </w:tabs>
              <w:spacing w:before="40" w:after="40"/>
              <w:ind w:right="-75"/>
              <w:rPr>
                <w:rFonts w:ascii="Arial" w:hAnsi="Arial" w:cs="Arial"/>
                <w:sz w:val="15"/>
                <w:szCs w:val="15"/>
              </w:rPr>
            </w:pPr>
          </w:p>
        </w:tc>
        <w:tc>
          <w:tcPr>
            <w:tcW w:w="1170" w:type="dxa"/>
            <w:gridSpan w:val="2"/>
            <w:tcBorders>
              <w:bottom w:val="single" w:sz="4" w:space="0" w:color="auto"/>
            </w:tcBorders>
            <w:shd w:val="clear" w:color="auto" w:fill="FFFFFF"/>
          </w:tcPr>
          <w:p w14:paraId="0E020374"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tcBorders>
              <w:bottom w:val="single" w:sz="4" w:space="0" w:color="auto"/>
            </w:tcBorders>
            <w:shd w:val="clear" w:color="auto" w:fill="FFFFFF"/>
          </w:tcPr>
          <w:p w14:paraId="7E4B2EF0"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tcBorders>
              <w:bottom w:val="single" w:sz="4" w:space="0" w:color="auto"/>
            </w:tcBorders>
            <w:shd w:val="clear" w:color="auto" w:fill="FFFFFF"/>
          </w:tcPr>
          <w:p w14:paraId="25549710" w14:textId="77777777" w:rsidR="00EA6C2F" w:rsidRPr="00762DD6" w:rsidRDefault="00EA6C2F" w:rsidP="00EA6C2F">
            <w:pPr>
              <w:tabs>
                <w:tab w:val="decimal" w:pos="992"/>
              </w:tabs>
              <w:spacing w:before="40" w:after="40"/>
              <w:ind w:right="-75"/>
              <w:rPr>
                <w:rFonts w:ascii="Arial" w:hAnsi="Arial" w:cs="Arial"/>
                <w:sz w:val="15"/>
                <w:szCs w:val="15"/>
              </w:rPr>
            </w:pPr>
          </w:p>
        </w:tc>
        <w:tc>
          <w:tcPr>
            <w:tcW w:w="1029" w:type="dxa"/>
            <w:gridSpan w:val="2"/>
            <w:tcBorders>
              <w:bottom w:val="single" w:sz="4" w:space="0" w:color="auto"/>
            </w:tcBorders>
            <w:shd w:val="clear" w:color="auto" w:fill="FFFFFF"/>
          </w:tcPr>
          <w:p w14:paraId="39340D9D" w14:textId="77777777" w:rsidR="00EA6C2F" w:rsidRPr="00762DD6" w:rsidRDefault="00EA6C2F" w:rsidP="00EA6C2F">
            <w:pPr>
              <w:tabs>
                <w:tab w:val="decimal" w:pos="937"/>
              </w:tabs>
              <w:spacing w:before="40" w:after="40"/>
              <w:ind w:right="-75"/>
              <w:rPr>
                <w:rFonts w:ascii="Arial" w:hAnsi="Arial" w:cs="Arial"/>
                <w:sz w:val="15"/>
                <w:szCs w:val="15"/>
              </w:rPr>
            </w:pPr>
          </w:p>
        </w:tc>
        <w:tc>
          <w:tcPr>
            <w:tcW w:w="1041" w:type="dxa"/>
            <w:gridSpan w:val="2"/>
            <w:tcBorders>
              <w:bottom w:val="single" w:sz="4" w:space="0" w:color="auto"/>
            </w:tcBorders>
            <w:shd w:val="clear" w:color="auto" w:fill="FFFFFF"/>
          </w:tcPr>
          <w:p w14:paraId="1CFB20D8" w14:textId="77777777" w:rsidR="00EA6C2F" w:rsidRPr="00762DD6" w:rsidRDefault="00EA6C2F" w:rsidP="00EA6C2F">
            <w:pPr>
              <w:tabs>
                <w:tab w:val="decimal" w:pos="1157"/>
              </w:tabs>
              <w:spacing w:before="40" w:after="40"/>
              <w:ind w:right="-75"/>
              <w:rPr>
                <w:rFonts w:ascii="Arial" w:hAnsi="Arial" w:cs="Arial"/>
                <w:sz w:val="15"/>
                <w:szCs w:val="15"/>
              </w:rPr>
            </w:pPr>
          </w:p>
        </w:tc>
        <w:tc>
          <w:tcPr>
            <w:tcW w:w="1170" w:type="dxa"/>
            <w:gridSpan w:val="2"/>
            <w:tcBorders>
              <w:bottom w:val="single" w:sz="4" w:space="0" w:color="auto"/>
            </w:tcBorders>
            <w:shd w:val="clear" w:color="auto" w:fill="FFFFFF"/>
          </w:tcPr>
          <w:p w14:paraId="6927CC04" w14:textId="77777777" w:rsidR="00EA6C2F" w:rsidRPr="00762DD6" w:rsidRDefault="00EA6C2F" w:rsidP="00EA6C2F">
            <w:pPr>
              <w:spacing w:before="40" w:after="40"/>
              <w:jc w:val="right"/>
              <w:rPr>
                <w:rFonts w:ascii="Arial" w:hAnsi="Arial" w:cs="Arial"/>
                <w:sz w:val="15"/>
                <w:szCs w:val="15"/>
              </w:rPr>
            </w:pPr>
          </w:p>
        </w:tc>
        <w:tc>
          <w:tcPr>
            <w:tcW w:w="1170" w:type="dxa"/>
            <w:gridSpan w:val="2"/>
            <w:tcBorders>
              <w:bottom w:val="single" w:sz="4" w:space="0" w:color="auto"/>
            </w:tcBorders>
            <w:shd w:val="clear" w:color="auto" w:fill="FFFFFF"/>
          </w:tcPr>
          <w:p w14:paraId="36CAB595" w14:textId="77777777" w:rsidR="00EA6C2F" w:rsidRPr="00762DD6" w:rsidRDefault="00EA6C2F" w:rsidP="00EA6C2F">
            <w:pPr>
              <w:spacing w:before="40" w:after="40"/>
              <w:jc w:val="right"/>
              <w:rPr>
                <w:rFonts w:ascii="Arial" w:hAnsi="Arial" w:cs="Arial"/>
                <w:sz w:val="15"/>
                <w:szCs w:val="15"/>
              </w:rPr>
            </w:pPr>
          </w:p>
        </w:tc>
        <w:tc>
          <w:tcPr>
            <w:tcW w:w="1170" w:type="dxa"/>
            <w:gridSpan w:val="2"/>
            <w:tcBorders>
              <w:bottom w:val="single" w:sz="4" w:space="0" w:color="auto"/>
            </w:tcBorders>
            <w:shd w:val="clear" w:color="auto" w:fill="FFFFFF"/>
          </w:tcPr>
          <w:p w14:paraId="19A4DFD6" w14:textId="77777777" w:rsidR="00EA6C2F" w:rsidRPr="00762DD6" w:rsidRDefault="00EA6C2F" w:rsidP="00EA6C2F">
            <w:pPr>
              <w:spacing w:before="40" w:after="40"/>
              <w:jc w:val="right"/>
              <w:rPr>
                <w:rFonts w:ascii="Arial" w:hAnsi="Arial" w:cs="Arial"/>
                <w:sz w:val="15"/>
                <w:szCs w:val="15"/>
              </w:rPr>
            </w:pPr>
          </w:p>
        </w:tc>
        <w:tc>
          <w:tcPr>
            <w:tcW w:w="1170" w:type="dxa"/>
            <w:gridSpan w:val="2"/>
            <w:tcBorders>
              <w:bottom w:val="single" w:sz="4" w:space="0" w:color="auto"/>
            </w:tcBorders>
            <w:shd w:val="clear" w:color="auto" w:fill="FFFFFF"/>
          </w:tcPr>
          <w:p w14:paraId="652BCBE3" w14:textId="77777777" w:rsidR="00EA6C2F" w:rsidRPr="00762DD6" w:rsidRDefault="00EA6C2F" w:rsidP="00EA6C2F">
            <w:pPr>
              <w:spacing w:before="40" w:after="40"/>
              <w:jc w:val="right"/>
              <w:rPr>
                <w:rFonts w:ascii="Arial" w:hAnsi="Arial" w:cs="Arial"/>
                <w:sz w:val="15"/>
                <w:szCs w:val="15"/>
              </w:rPr>
            </w:pPr>
          </w:p>
        </w:tc>
        <w:tc>
          <w:tcPr>
            <w:tcW w:w="1080" w:type="dxa"/>
            <w:gridSpan w:val="2"/>
            <w:tcBorders>
              <w:bottom w:val="single" w:sz="4" w:space="0" w:color="auto"/>
            </w:tcBorders>
            <w:shd w:val="clear" w:color="auto" w:fill="FFFFFF"/>
          </w:tcPr>
          <w:p w14:paraId="5C39B7AD" w14:textId="77777777" w:rsidR="00EA6C2F" w:rsidRPr="00762DD6" w:rsidRDefault="00EA6C2F" w:rsidP="00EA6C2F">
            <w:pPr>
              <w:spacing w:before="40" w:after="40"/>
              <w:jc w:val="right"/>
              <w:rPr>
                <w:rFonts w:ascii="Arial" w:hAnsi="Arial" w:cs="Arial"/>
                <w:sz w:val="15"/>
                <w:szCs w:val="15"/>
              </w:rPr>
            </w:pPr>
          </w:p>
        </w:tc>
        <w:tc>
          <w:tcPr>
            <w:tcW w:w="1080" w:type="dxa"/>
            <w:gridSpan w:val="2"/>
            <w:tcBorders>
              <w:bottom w:val="single" w:sz="4" w:space="0" w:color="auto"/>
              <w:right w:val="double" w:sz="4" w:space="0" w:color="auto"/>
            </w:tcBorders>
            <w:shd w:val="clear" w:color="auto" w:fill="FFFFFF"/>
          </w:tcPr>
          <w:p w14:paraId="2D485D7D" w14:textId="77777777" w:rsidR="00EA6C2F" w:rsidRPr="00F9362D" w:rsidRDefault="00EA6C2F" w:rsidP="00EA6C2F">
            <w:pPr>
              <w:spacing w:before="40" w:after="40"/>
              <w:jc w:val="right"/>
              <w:rPr>
                <w:rFonts w:ascii="Arial MT Pro" w:hAnsi="Arial MT Pro" w:cs="Arial"/>
                <w:sz w:val="15"/>
                <w:szCs w:val="15"/>
              </w:rPr>
            </w:pPr>
            <w:r w:rsidRPr="00F9362D">
              <w:rPr>
                <w:rFonts w:ascii="Arial MT Pro" w:hAnsi="Arial MT Pro" w:cs="Arial"/>
                <w:sz w:val="15"/>
                <w:szCs w:val="15"/>
              </w:rPr>
              <w:t>1,000</w:t>
            </w:r>
          </w:p>
        </w:tc>
      </w:tr>
      <w:tr w:rsidR="00CE3B29" w:rsidRPr="00D14212" w14:paraId="75519FFE" w14:textId="77777777" w:rsidTr="0042722B">
        <w:trPr>
          <w:cantSplit/>
          <w:trHeight w:val="210"/>
        </w:trPr>
        <w:tc>
          <w:tcPr>
            <w:tcW w:w="436" w:type="dxa"/>
            <w:tcBorders>
              <w:left w:val="double" w:sz="4" w:space="0" w:color="auto"/>
              <w:bottom w:val="single" w:sz="4" w:space="0" w:color="auto"/>
              <w:right w:val="nil"/>
            </w:tcBorders>
            <w:shd w:val="clear" w:color="auto" w:fill="FFFFFF"/>
          </w:tcPr>
          <w:p w14:paraId="7E6A857E" w14:textId="77777777" w:rsidR="00EA6C2F" w:rsidRPr="00762DD6" w:rsidRDefault="00EA6C2F" w:rsidP="00EA6C2F">
            <w:pPr>
              <w:spacing w:before="40" w:after="40"/>
              <w:jc w:val="both"/>
              <w:rPr>
                <w:rFonts w:ascii="Arial" w:hAnsi="Arial" w:cs="Arial"/>
                <w:sz w:val="15"/>
                <w:szCs w:val="15"/>
              </w:rPr>
            </w:pPr>
          </w:p>
        </w:tc>
        <w:tc>
          <w:tcPr>
            <w:tcW w:w="360" w:type="dxa"/>
            <w:tcBorders>
              <w:left w:val="nil"/>
              <w:bottom w:val="single" w:sz="4" w:space="0" w:color="auto"/>
            </w:tcBorders>
            <w:shd w:val="clear" w:color="auto" w:fill="FFFFFF"/>
          </w:tcPr>
          <w:p w14:paraId="57903F43" w14:textId="77777777" w:rsidR="00EA6C2F" w:rsidRPr="00762DD6" w:rsidRDefault="00EA6C2F" w:rsidP="00762DD6">
            <w:pPr>
              <w:tabs>
                <w:tab w:val="decimal" w:pos="134"/>
              </w:tabs>
              <w:spacing w:before="40" w:after="40"/>
              <w:ind w:left="-576"/>
              <w:rPr>
                <w:rFonts w:ascii="Arial" w:hAnsi="Arial" w:cs="Arial"/>
                <w:sz w:val="15"/>
                <w:szCs w:val="15"/>
              </w:rPr>
            </w:pPr>
            <w:r w:rsidRPr="00F9362D">
              <w:rPr>
                <w:rFonts w:ascii="Arial MT Pro" w:hAnsi="Arial MT Pro" w:cs="Arial"/>
                <w:sz w:val="15"/>
                <w:szCs w:val="15"/>
              </w:rPr>
              <w:t>31</w:t>
            </w:r>
          </w:p>
        </w:tc>
        <w:tc>
          <w:tcPr>
            <w:tcW w:w="810" w:type="dxa"/>
            <w:tcBorders>
              <w:bottom w:val="single" w:sz="4" w:space="0" w:color="auto"/>
            </w:tcBorders>
            <w:shd w:val="clear" w:color="auto" w:fill="FFFFFF"/>
          </w:tcPr>
          <w:p w14:paraId="53D7DD5B" w14:textId="77777777" w:rsidR="00EA6C2F" w:rsidRPr="00762DD6" w:rsidRDefault="00EA6C2F" w:rsidP="00762DD6">
            <w:pPr>
              <w:tabs>
                <w:tab w:val="decimal" w:pos="601"/>
              </w:tabs>
              <w:spacing w:before="40" w:after="40"/>
              <w:ind w:right="-75"/>
              <w:rPr>
                <w:rFonts w:ascii="Arial" w:hAnsi="Arial" w:cs="Arial"/>
                <w:sz w:val="15"/>
                <w:szCs w:val="15"/>
              </w:rPr>
            </w:pPr>
            <w:r w:rsidRPr="00F9362D">
              <w:rPr>
                <w:rFonts w:ascii="Arial MT Pro" w:hAnsi="Arial MT Pro" w:cs="Arial"/>
                <w:sz w:val="15"/>
                <w:szCs w:val="15"/>
              </w:rPr>
              <w:t>(5,000)</w:t>
            </w:r>
          </w:p>
        </w:tc>
        <w:tc>
          <w:tcPr>
            <w:tcW w:w="1260" w:type="dxa"/>
            <w:gridSpan w:val="2"/>
            <w:tcBorders>
              <w:bottom w:val="single" w:sz="4" w:space="0" w:color="auto"/>
            </w:tcBorders>
            <w:shd w:val="clear" w:color="auto" w:fill="FFFFFF"/>
          </w:tcPr>
          <w:p w14:paraId="1B53DB1B" w14:textId="77777777" w:rsidR="00EA6C2F" w:rsidRPr="00762DD6" w:rsidRDefault="00EA6C2F" w:rsidP="00EA6C2F">
            <w:pPr>
              <w:tabs>
                <w:tab w:val="decimal" w:pos="1062"/>
              </w:tabs>
              <w:spacing w:before="40" w:after="40"/>
              <w:ind w:right="-75"/>
              <w:rPr>
                <w:rFonts w:ascii="Arial" w:hAnsi="Arial" w:cs="Arial"/>
                <w:sz w:val="15"/>
                <w:szCs w:val="15"/>
              </w:rPr>
            </w:pPr>
          </w:p>
        </w:tc>
        <w:tc>
          <w:tcPr>
            <w:tcW w:w="1170" w:type="dxa"/>
            <w:gridSpan w:val="2"/>
            <w:tcBorders>
              <w:bottom w:val="single" w:sz="4" w:space="0" w:color="auto"/>
            </w:tcBorders>
            <w:shd w:val="clear" w:color="auto" w:fill="FFFFFF"/>
          </w:tcPr>
          <w:p w14:paraId="7B0955A0"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tcBorders>
              <w:bottom w:val="single" w:sz="4" w:space="0" w:color="auto"/>
            </w:tcBorders>
            <w:shd w:val="clear" w:color="auto" w:fill="FFFFFF"/>
          </w:tcPr>
          <w:p w14:paraId="3026CB85" w14:textId="77777777" w:rsidR="00EA6C2F" w:rsidRPr="00762DD6" w:rsidRDefault="00EA6C2F" w:rsidP="00EA6C2F">
            <w:pPr>
              <w:tabs>
                <w:tab w:val="decimal" w:pos="882"/>
              </w:tabs>
              <w:spacing w:before="40" w:after="40"/>
              <w:ind w:right="-75"/>
              <w:rPr>
                <w:rFonts w:ascii="Arial" w:hAnsi="Arial" w:cs="Arial"/>
                <w:sz w:val="15"/>
                <w:szCs w:val="15"/>
              </w:rPr>
            </w:pPr>
          </w:p>
        </w:tc>
        <w:tc>
          <w:tcPr>
            <w:tcW w:w="1170" w:type="dxa"/>
            <w:gridSpan w:val="2"/>
            <w:tcBorders>
              <w:bottom w:val="single" w:sz="4" w:space="0" w:color="auto"/>
            </w:tcBorders>
            <w:shd w:val="clear" w:color="auto" w:fill="FFFFFF"/>
          </w:tcPr>
          <w:p w14:paraId="5B5A7279" w14:textId="77777777" w:rsidR="00EA6C2F" w:rsidRPr="00762DD6" w:rsidRDefault="00EA6C2F" w:rsidP="00EA6C2F">
            <w:pPr>
              <w:tabs>
                <w:tab w:val="decimal" w:pos="992"/>
              </w:tabs>
              <w:spacing w:before="40" w:after="40"/>
              <w:ind w:right="-75"/>
              <w:rPr>
                <w:rFonts w:ascii="Arial" w:hAnsi="Arial" w:cs="Arial"/>
                <w:sz w:val="15"/>
                <w:szCs w:val="15"/>
              </w:rPr>
            </w:pPr>
          </w:p>
        </w:tc>
        <w:tc>
          <w:tcPr>
            <w:tcW w:w="1029" w:type="dxa"/>
            <w:gridSpan w:val="2"/>
            <w:tcBorders>
              <w:bottom w:val="single" w:sz="4" w:space="0" w:color="auto"/>
            </w:tcBorders>
            <w:shd w:val="clear" w:color="auto" w:fill="FFFFFF"/>
          </w:tcPr>
          <w:p w14:paraId="37E67EE6" w14:textId="77777777" w:rsidR="00EA6C2F" w:rsidRPr="00762DD6" w:rsidRDefault="00EA6C2F" w:rsidP="00EA6C2F">
            <w:pPr>
              <w:tabs>
                <w:tab w:val="decimal" w:pos="937"/>
              </w:tabs>
              <w:spacing w:before="40" w:after="40"/>
              <w:ind w:right="-75"/>
              <w:rPr>
                <w:rFonts w:ascii="Arial" w:hAnsi="Arial" w:cs="Arial"/>
                <w:sz w:val="15"/>
                <w:szCs w:val="15"/>
              </w:rPr>
            </w:pPr>
          </w:p>
        </w:tc>
        <w:tc>
          <w:tcPr>
            <w:tcW w:w="1041" w:type="dxa"/>
            <w:gridSpan w:val="2"/>
            <w:tcBorders>
              <w:bottom w:val="single" w:sz="4" w:space="0" w:color="auto"/>
            </w:tcBorders>
            <w:shd w:val="clear" w:color="auto" w:fill="FFFFFF"/>
          </w:tcPr>
          <w:p w14:paraId="209F0976" w14:textId="77777777" w:rsidR="00EA6C2F" w:rsidRPr="00762DD6" w:rsidRDefault="00EA6C2F" w:rsidP="00EA6C2F">
            <w:pPr>
              <w:tabs>
                <w:tab w:val="decimal" w:pos="1157"/>
              </w:tabs>
              <w:spacing w:before="40" w:after="40"/>
              <w:ind w:right="-75"/>
              <w:rPr>
                <w:rFonts w:ascii="Arial" w:hAnsi="Arial" w:cs="Arial"/>
                <w:sz w:val="15"/>
                <w:szCs w:val="15"/>
              </w:rPr>
            </w:pPr>
          </w:p>
        </w:tc>
        <w:tc>
          <w:tcPr>
            <w:tcW w:w="1170" w:type="dxa"/>
            <w:gridSpan w:val="2"/>
            <w:tcBorders>
              <w:bottom w:val="single" w:sz="4" w:space="0" w:color="auto"/>
            </w:tcBorders>
            <w:shd w:val="clear" w:color="auto" w:fill="FFFFFF"/>
          </w:tcPr>
          <w:p w14:paraId="103AA76C" w14:textId="77777777" w:rsidR="00EA6C2F" w:rsidRPr="00762DD6" w:rsidDel="00A732EF" w:rsidRDefault="00EA6C2F" w:rsidP="00EA6C2F">
            <w:pPr>
              <w:spacing w:before="40" w:after="40"/>
              <w:jc w:val="right"/>
              <w:rPr>
                <w:rFonts w:ascii="Arial" w:hAnsi="Arial" w:cs="Arial"/>
                <w:sz w:val="15"/>
                <w:szCs w:val="15"/>
              </w:rPr>
            </w:pPr>
            <w:r w:rsidRPr="00F9362D">
              <w:rPr>
                <w:rFonts w:ascii="Arial MT Pro" w:hAnsi="Arial MT Pro" w:cs="Arial"/>
                <w:sz w:val="15"/>
                <w:szCs w:val="15"/>
              </w:rPr>
              <w:t>5,000</w:t>
            </w:r>
          </w:p>
        </w:tc>
        <w:tc>
          <w:tcPr>
            <w:tcW w:w="1170" w:type="dxa"/>
            <w:gridSpan w:val="2"/>
            <w:tcBorders>
              <w:bottom w:val="single" w:sz="4" w:space="0" w:color="auto"/>
            </w:tcBorders>
            <w:shd w:val="clear" w:color="auto" w:fill="FFFFFF"/>
          </w:tcPr>
          <w:p w14:paraId="35358C83" w14:textId="77777777" w:rsidR="00EA6C2F" w:rsidRPr="00762DD6" w:rsidDel="00A732EF" w:rsidRDefault="00EA6C2F" w:rsidP="00EA6C2F">
            <w:pPr>
              <w:spacing w:before="40" w:after="40"/>
              <w:jc w:val="right"/>
              <w:rPr>
                <w:rFonts w:ascii="Arial" w:hAnsi="Arial" w:cs="Arial"/>
                <w:sz w:val="15"/>
                <w:szCs w:val="15"/>
              </w:rPr>
            </w:pPr>
          </w:p>
        </w:tc>
        <w:tc>
          <w:tcPr>
            <w:tcW w:w="1170" w:type="dxa"/>
            <w:gridSpan w:val="2"/>
            <w:tcBorders>
              <w:bottom w:val="single" w:sz="4" w:space="0" w:color="auto"/>
            </w:tcBorders>
            <w:shd w:val="clear" w:color="auto" w:fill="FFFFFF"/>
          </w:tcPr>
          <w:p w14:paraId="625C52DB" w14:textId="77777777" w:rsidR="00EA6C2F" w:rsidRPr="00762DD6" w:rsidDel="00A732EF" w:rsidRDefault="00EA6C2F" w:rsidP="00EA6C2F">
            <w:pPr>
              <w:spacing w:before="40" w:after="40"/>
              <w:jc w:val="right"/>
              <w:rPr>
                <w:rFonts w:ascii="Arial" w:hAnsi="Arial" w:cs="Arial"/>
                <w:sz w:val="15"/>
                <w:szCs w:val="15"/>
              </w:rPr>
            </w:pPr>
          </w:p>
        </w:tc>
        <w:tc>
          <w:tcPr>
            <w:tcW w:w="1170" w:type="dxa"/>
            <w:gridSpan w:val="2"/>
            <w:tcBorders>
              <w:bottom w:val="single" w:sz="4" w:space="0" w:color="auto"/>
            </w:tcBorders>
            <w:shd w:val="clear" w:color="auto" w:fill="FFFFFF"/>
          </w:tcPr>
          <w:p w14:paraId="0AE39086" w14:textId="77777777" w:rsidR="00EA6C2F" w:rsidRPr="00762DD6" w:rsidDel="00A732EF" w:rsidRDefault="00EA6C2F" w:rsidP="00EA6C2F">
            <w:pPr>
              <w:spacing w:before="40" w:after="40"/>
              <w:jc w:val="right"/>
              <w:rPr>
                <w:rFonts w:ascii="Arial" w:hAnsi="Arial" w:cs="Arial"/>
                <w:sz w:val="15"/>
                <w:szCs w:val="15"/>
              </w:rPr>
            </w:pPr>
          </w:p>
        </w:tc>
        <w:tc>
          <w:tcPr>
            <w:tcW w:w="1080" w:type="dxa"/>
            <w:gridSpan w:val="2"/>
            <w:tcBorders>
              <w:bottom w:val="single" w:sz="4" w:space="0" w:color="auto"/>
            </w:tcBorders>
            <w:shd w:val="clear" w:color="auto" w:fill="FFFFFF"/>
          </w:tcPr>
          <w:p w14:paraId="572C2CE9" w14:textId="77777777" w:rsidR="00EA6C2F" w:rsidRPr="00762DD6" w:rsidDel="00A732EF" w:rsidRDefault="00EA6C2F" w:rsidP="00EA6C2F">
            <w:pPr>
              <w:spacing w:before="40" w:after="40"/>
              <w:jc w:val="right"/>
              <w:rPr>
                <w:rFonts w:ascii="Arial" w:hAnsi="Arial" w:cs="Arial"/>
                <w:sz w:val="15"/>
                <w:szCs w:val="15"/>
              </w:rPr>
            </w:pPr>
          </w:p>
        </w:tc>
        <w:tc>
          <w:tcPr>
            <w:tcW w:w="1080" w:type="dxa"/>
            <w:gridSpan w:val="2"/>
            <w:tcBorders>
              <w:bottom w:val="single" w:sz="4" w:space="0" w:color="auto"/>
              <w:right w:val="double" w:sz="4" w:space="0" w:color="auto"/>
            </w:tcBorders>
            <w:shd w:val="clear" w:color="auto" w:fill="FFFFFF"/>
          </w:tcPr>
          <w:p w14:paraId="54C3C461" w14:textId="77777777" w:rsidR="00EA6C2F" w:rsidRPr="00F9362D" w:rsidRDefault="00EA6C2F" w:rsidP="00EA6C2F">
            <w:pPr>
              <w:spacing w:before="40" w:after="40"/>
              <w:jc w:val="right"/>
              <w:rPr>
                <w:rFonts w:ascii="Arial MT Pro" w:hAnsi="Arial MT Pro" w:cs="Arial"/>
                <w:sz w:val="15"/>
                <w:szCs w:val="15"/>
              </w:rPr>
            </w:pPr>
          </w:p>
        </w:tc>
      </w:tr>
      <w:tr w:rsidR="00CE3B29" w:rsidRPr="00D14212" w14:paraId="0B0A4D8A" w14:textId="77777777" w:rsidTr="0042722B">
        <w:trPr>
          <w:cantSplit/>
          <w:trHeight w:val="223"/>
        </w:trPr>
        <w:tc>
          <w:tcPr>
            <w:tcW w:w="436" w:type="dxa"/>
            <w:tcBorders>
              <w:left w:val="double" w:sz="4" w:space="0" w:color="auto"/>
              <w:bottom w:val="double" w:sz="4" w:space="0" w:color="auto"/>
              <w:right w:val="nil"/>
            </w:tcBorders>
            <w:shd w:val="clear" w:color="auto" w:fill="FFFFFF"/>
          </w:tcPr>
          <w:p w14:paraId="5773BC8C" w14:textId="77777777" w:rsidR="00EA6C2F" w:rsidRPr="00762DD6" w:rsidRDefault="00EA6C2F" w:rsidP="00762DD6">
            <w:pPr>
              <w:spacing w:before="40" w:after="40"/>
              <w:ind w:right="-593"/>
              <w:jc w:val="both"/>
              <w:rPr>
                <w:rFonts w:ascii="Arial" w:hAnsi="Arial" w:cs="Arial"/>
                <w:sz w:val="15"/>
                <w:szCs w:val="15"/>
              </w:rPr>
            </w:pPr>
            <w:r w:rsidRPr="00F9362D">
              <w:rPr>
                <w:rFonts w:ascii="Arial MT Pro" w:hAnsi="Arial MT Pro" w:cs="Arial"/>
                <w:sz w:val="15"/>
                <w:szCs w:val="15"/>
              </w:rPr>
              <w:t>Bal.</w:t>
            </w:r>
          </w:p>
        </w:tc>
        <w:tc>
          <w:tcPr>
            <w:tcW w:w="360" w:type="dxa"/>
            <w:tcBorders>
              <w:left w:val="nil"/>
              <w:bottom w:val="double" w:sz="4" w:space="0" w:color="auto"/>
            </w:tcBorders>
            <w:shd w:val="clear" w:color="auto" w:fill="FFFFFF"/>
          </w:tcPr>
          <w:p w14:paraId="0E1528A5" w14:textId="77777777" w:rsidR="00EA6C2F" w:rsidRPr="00762DD6" w:rsidRDefault="00EA6C2F" w:rsidP="00EA6C2F">
            <w:pPr>
              <w:tabs>
                <w:tab w:val="decimal" w:pos="335"/>
              </w:tabs>
              <w:spacing w:before="40" w:after="40"/>
              <w:rPr>
                <w:rFonts w:ascii="Arial" w:hAnsi="Arial" w:cs="Arial"/>
                <w:sz w:val="15"/>
                <w:szCs w:val="15"/>
              </w:rPr>
            </w:pPr>
          </w:p>
        </w:tc>
        <w:tc>
          <w:tcPr>
            <w:tcW w:w="810" w:type="dxa"/>
            <w:tcBorders>
              <w:bottom w:val="double" w:sz="4" w:space="0" w:color="auto"/>
            </w:tcBorders>
            <w:shd w:val="clear" w:color="auto" w:fill="FFFFFF"/>
          </w:tcPr>
          <w:p w14:paraId="5CC4F6FD" w14:textId="77777777" w:rsidR="00EA6C2F" w:rsidRPr="00762DD6" w:rsidRDefault="00EA6C2F" w:rsidP="00762DD6">
            <w:pPr>
              <w:tabs>
                <w:tab w:val="decimal" w:pos="601"/>
              </w:tabs>
              <w:spacing w:before="40" w:after="40"/>
              <w:ind w:right="-75"/>
              <w:rPr>
                <w:rFonts w:ascii="Arial" w:hAnsi="Arial" w:cs="Arial"/>
                <w:sz w:val="15"/>
                <w:szCs w:val="15"/>
                <w:u w:val="double"/>
              </w:rPr>
            </w:pPr>
            <w:r w:rsidRPr="00F9362D">
              <w:rPr>
                <w:rFonts w:ascii="Arial MT Pro" w:hAnsi="Arial MT Pro" w:cs="Arial"/>
                <w:sz w:val="15"/>
                <w:szCs w:val="15"/>
                <w:u w:val="double"/>
              </w:rPr>
              <w:t>$32,000</w:t>
            </w:r>
          </w:p>
        </w:tc>
        <w:tc>
          <w:tcPr>
            <w:tcW w:w="1260" w:type="dxa"/>
            <w:gridSpan w:val="2"/>
            <w:tcBorders>
              <w:bottom w:val="double" w:sz="4" w:space="0" w:color="auto"/>
            </w:tcBorders>
            <w:shd w:val="clear" w:color="auto" w:fill="FFFFFF"/>
          </w:tcPr>
          <w:p w14:paraId="0B4438D5" w14:textId="77777777" w:rsidR="00EA6C2F" w:rsidRPr="00762DD6" w:rsidRDefault="00EA6C2F" w:rsidP="00EA6C2F">
            <w:pPr>
              <w:tabs>
                <w:tab w:val="decimal" w:pos="1062"/>
              </w:tabs>
              <w:spacing w:before="40" w:after="40"/>
              <w:ind w:right="-75"/>
              <w:rPr>
                <w:rFonts w:ascii="Arial" w:hAnsi="Arial" w:cs="Arial"/>
                <w:sz w:val="15"/>
                <w:szCs w:val="15"/>
                <w:u w:val="double"/>
              </w:rPr>
            </w:pPr>
            <w:r w:rsidRPr="00F9362D">
              <w:rPr>
                <w:rFonts w:ascii="Arial MT Pro" w:hAnsi="Arial MT Pro" w:cs="Arial"/>
                <w:sz w:val="15"/>
                <w:szCs w:val="15"/>
                <w:u w:val="double"/>
              </w:rPr>
              <w:t>$56,000</w:t>
            </w:r>
          </w:p>
        </w:tc>
        <w:tc>
          <w:tcPr>
            <w:tcW w:w="1170" w:type="dxa"/>
            <w:gridSpan w:val="2"/>
            <w:tcBorders>
              <w:bottom w:val="double" w:sz="4" w:space="0" w:color="auto"/>
            </w:tcBorders>
            <w:shd w:val="clear" w:color="auto" w:fill="FFFFFF"/>
          </w:tcPr>
          <w:p w14:paraId="5344EC97" w14:textId="77777777" w:rsidR="00EA6C2F" w:rsidRPr="00762DD6" w:rsidRDefault="00EA6C2F" w:rsidP="00762DD6">
            <w:pPr>
              <w:tabs>
                <w:tab w:val="decimal" w:pos="947"/>
              </w:tabs>
              <w:spacing w:before="40" w:after="40"/>
              <w:ind w:right="-75"/>
              <w:rPr>
                <w:rFonts w:ascii="Arial" w:hAnsi="Arial" w:cs="Arial"/>
                <w:sz w:val="15"/>
                <w:szCs w:val="15"/>
                <w:u w:val="double"/>
              </w:rPr>
            </w:pPr>
            <w:r w:rsidRPr="00F9362D">
              <w:rPr>
                <w:rFonts w:ascii="Arial MT Pro" w:hAnsi="Arial MT Pro" w:cs="Arial"/>
                <w:sz w:val="15"/>
                <w:szCs w:val="15"/>
                <w:u w:val="double"/>
              </w:rPr>
              <w:t>$26,000</w:t>
            </w:r>
          </w:p>
        </w:tc>
        <w:tc>
          <w:tcPr>
            <w:tcW w:w="1170" w:type="dxa"/>
            <w:gridSpan w:val="2"/>
            <w:tcBorders>
              <w:bottom w:val="double" w:sz="4" w:space="0" w:color="auto"/>
            </w:tcBorders>
            <w:shd w:val="clear" w:color="auto" w:fill="FFFFFF"/>
          </w:tcPr>
          <w:p w14:paraId="163532F3" w14:textId="77777777" w:rsidR="00EA6C2F" w:rsidRPr="00762DD6" w:rsidRDefault="00EA6C2F" w:rsidP="00762DD6">
            <w:pPr>
              <w:tabs>
                <w:tab w:val="decimal" w:pos="974"/>
              </w:tabs>
              <w:spacing w:before="40" w:after="40"/>
              <w:ind w:right="-75"/>
              <w:rPr>
                <w:rFonts w:ascii="Arial" w:hAnsi="Arial" w:cs="Arial"/>
                <w:sz w:val="15"/>
                <w:szCs w:val="15"/>
                <w:u w:val="double"/>
              </w:rPr>
            </w:pPr>
            <w:r w:rsidRPr="00F9362D">
              <w:rPr>
                <w:rFonts w:ascii="Arial MT Pro" w:hAnsi="Arial MT Pro" w:cs="Arial"/>
                <w:sz w:val="15"/>
                <w:szCs w:val="15"/>
                <w:u w:val="double"/>
              </w:rPr>
              <w:t>$15,000</w:t>
            </w:r>
          </w:p>
        </w:tc>
        <w:tc>
          <w:tcPr>
            <w:tcW w:w="1170" w:type="dxa"/>
            <w:gridSpan w:val="2"/>
            <w:tcBorders>
              <w:bottom w:val="double" w:sz="4" w:space="0" w:color="auto"/>
            </w:tcBorders>
            <w:shd w:val="clear" w:color="auto" w:fill="FFFFFF"/>
          </w:tcPr>
          <w:p w14:paraId="11F062CE" w14:textId="77777777" w:rsidR="00EA6C2F" w:rsidRPr="00762DD6" w:rsidRDefault="00EA6C2F" w:rsidP="00EA6C2F">
            <w:pPr>
              <w:tabs>
                <w:tab w:val="decimal" w:pos="992"/>
              </w:tabs>
              <w:spacing w:before="40" w:after="40"/>
              <w:ind w:right="-75"/>
              <w:rPr>
                <w:rFonts w:ascii="Arial" w:hAnsi="Arial" w:cs="Arial"/>
                <w:sz w:val="15"/>
                <w:szCs w:val="15"/>
                <w:u w:val="double"/>
              </w:rPr>
            </w:pPr>
            <w:r w:rsidRPr="00F9362D">
              <w:rPr>
                <w:rFonts w:ascii="Arial MT Pro" w:hAnsi="Arial MT Pro" w:cs="Arial"/>
                <w:sz w:val="15"/>
                <w:szCs w:val="15"/>
                <w:u w:val="double"/>
              </w:rPr>
              <w:t>$42,000</w:t>
            </w:r>
          </w:p>
        </w:tc>
        <w:tc>
          <w:tcPr>
            <w:tcW w:w="1029" w:type="dxa"/>
            <w:gridSpan w:val="2"/>
            <w:tcBorders>
              <w:bottom w:val="double" w:sz="4" w:space="0" w:color="auto"/>
            </w:tcBorders>
            <w:shd w:val="clear" w:color="auto" w:fill="FFFFFF"/>
          </w:tcPr>
          <w:p w14:paraId="4E0B3A19" w14:textId="77777777" w:rsidR="00EA6C2F" w:rsidRPr="00762DD6" w:rsidRDefault="00EA6C2F" w:rsidP="00762DD6">
            <w:pPr>
              <w:tabs>
                <w:tab w:val="decimal" w:pos="868"/>
              </w:tabs>
              <w:spacing w:before="40" w:after="40"/>
              <w:ind w:right="-75"/>
              <w:rPr>
                <w:rFonts w:ascii="Arial" w:hAnsi="Arial" w:cs="Arial"/>
                <w:sz w:val="15"/>
                <w:szCs w:val="15"/>
                <w:u w:val="double"/>
              </w:rPr>
            </w:pPr>
            <w:r w:rsidRPr="00F9362D">
              <w:rPr>
                <w:rFonts w:ascii="Arial MT Pro" w:hAnsi="Arial MT Pro" w:cs="Arial"/>
                <w:sz w:val="15"/>
                <w:szCs w:val="15"/>
                <w:u w:val="double"/>
              </w:rPr>
              <w:t>$24,000</w:t>
            </w:r>
          </w:p>
        </w:tc>
        <w:tc>
          <w:tcPr>
            <w:tcW w:w="1041" w:type="dxa"/>
            <w:gridSpan w:val="2"/>
            <w:tcBorders>
              <w:bottom w:val="double" w:sz="4" w:space="0" w:color="auto"/>
            </w:tcBorders>
            <w:shd w:val="clear" w:color="auto" w:fill="FFFFFF"/>
          </w:tcPr>
          <w:p w14:paraId="1FC0B2F1" w14:textId="51E44054" w:rsidR="00EA6C2F" w:rsidRPr="00762DD6" w:rsidRDefault="00EA6C2F" w:rsidP="00762DD6">
            <w:pPr>
              <w:tabs>
                <w:tab w:val="decimal" w:pos="854"/>
              </w:tabs>
              <w:spacing w:before="40" w:after="40"/>
              <w:ind w:right="-75"/>
              <w:rPr>
                <w:rFonts w:ascii="Arial" w:hAnsi="Arial" w:cs="Arial"/>
                <w:sz w:val="15"/>
                <w:szCs w:val="15"/>
                <w:u w:val="double"/>
              </w:rPr>
            </w:pPr>
            <w:r w:rsidRPr="00F9362D">
              <w:rPr>
                <w:rFonts w:ascii="Arial MT Pro" w:hAnsi="Arial MT Pro" w:cs="Arial"/>
                <w:sz w:val="15"/>
                <w:szCs w:val="15"/>
                <w:u w:val="double"/>
              </w:rPr>
              <w:t>$1</w:t>
            </w:r>
            <w:r w:rsidR="00282ED9" w:rsidRPr="00F9362D">
              <w:rPr>
                <w:rFonts w:ascii="Arial MT Pro" w:hAnsi="Arial MT Pro" w:cs="Arial"/>
                <w:sz w:val="15"/>
                <w:szCs w:val="15"/>
                <w:u w:val="double"/>
              </w:rPr>
              <w:t>25</w:t>
            </w:r>
            <w:r w:rsidRPr="00F9362D">
              <w:rPr>
                <w:rFonts w:ascii="Arial MT Pro" w:hAnsi="Arial MT Pro" w:cs="Arial"/>
                <w:sz w:val="15"/>
                <w:szCs w:val="15"/>
                <w:u w:val="double"/>
              </w:rPr>
              <w:t>,000</w:t>
            </w:r>
          </w:p>
        </w:tc>
        <w:tc>
          <w:tcPr>
            <w:tcW w:w="1170" w:type="dxa"/>
            <w:gridSpan w:val="2"/>
            <w:tcBorders>
              <w:bottom w:val="double" w:sz="4" w:space="0" w:color="auto"/>
            </w:tcBorders>
            <w:shd w:val="clear" w:color="auto" w:fill="FFFFFF"/>
          </w:tcPr>
          <w:p w14:paraId="3E9D8392" w14:textId="77777777" w:rsidR="00EA6C2F" w:rsidRPr="00762DD6" w:rsidRDefault="00EA6C2F" w:rsidP="00EA6C2F">
            <w:pPr>
              <w:spacing w:before="40" w:after="40"/>
              <w:jc w:val="right"/>
              <w:rPr>
                <w:rFonts w:ascii="Arial" w:hAnsi="Arial" w:cs="Arial"/>
                <w:sz w:val="15"/>
                <w:szCs w:val="15"/>
                <w:u w:val="double"/>
              </w:rPr>
            </w:pPr>
            <w:r w:rsidRPr="00F9362D">
              <w:rPr>
                <w:rFonts w:ascii="Arial MT Pro" w:hAnsi="Arial MT Pro" w:cs="Arial"/>
                <w:sz w:val="15"/>
                <w:szCs w:val="15"/>
                <w:u w:val="double"/>
              </w:rPr>
              <w:t>5,000</w:t>
            </w:r>
          </w:p>
        </w:tc>
        <w:tc>
          <w:tcPr>
            <w:tcW w:w="1170" w:type="dxa"/>
            <w:gridSpan w:val="2"/>
            <w:tcBorders>
              <w:bottom w:val="double" w:sz="4" w:space="0" w:color="auto"/>
            </w:tcBorders>
            <w:shd w:val="clear" w:color="auto" w:fill="FFFFFF"/>
          </w:tcPr>
          <w:p w14:paraId="3BCD3E79" w14:textId="77777777" w:rsidR="00EA6C2F" w:rsidRPr="00762DD6" w:rsidRDefault="00EA6C2F" w:rsidP="00EA6C2F">
            <w:pPr>
              <w:spacing w:before="40" w:after="40"/>
              <w:jc w:val="right"/>
              <w:rPr>
                <w:rFonts w:ascii="Arial" w:hAnsi="Arial" w:cs="Arial"/>
                <w:sz w:val="15"/>
                <w:szCs w:val="15"/>
                <w:u w:val="double"/>
              </w:rPr>
            </w:pPr>
            <w:r w:rsidRPr="00F9362D">
              <w:rPr>
                <w:rFonts w:ascii="Arial MT Pro" w:hAnsi="Arial MT Pro" w:cs="Arial"/>
                <w:sz w:val="15"/>
                <w:szCs w:val="15"/>
                <w:u w:val="double"/>
              </w:rPr>
              <w:t>43,000</w:t>
            </w:r>
          </w:p>
        </w:tc>
        <w:tc>
          <w:tcPr>
            <w:tcW w:w="1170" w:type="dxa"/>
            <w:gridSpan w:val="2"/>
            <w:tcBorders>
              <w:bottom w:val="double" w:sz="4" w:space="0" w:color="auto"/>
            </w:tcBorders>
            <w:shd w:val="clear" w:color="auto" w:fill="FFFFFF"/>
          </w:tcPr>
          <w:p w14:paraId="4BE277E8" w14:textId="77777777" w:rsidR="00EA6C2F" w:rsidRPr="00762DD6" w:rsidRDefault="00EA6C2F" w:rsidP="00EA6C2F">
            <w:pPr>
              <w:spacing w:before="40" w:after="40"/>
              <w:jc w:val="right"/>
              <w:rPr>
                <w:rFonts w:ascii="Arial" w:hAnsi="Arial" w:cs="Arial"/>
                <w:sz w:val="15"/>
                <w:szCs w:val="15"/>
                <w:u w:val="double"/>
              </w:rPr>
            </w:pPr>
            <w:r w:rsidRPr="00F9362D">
              <w:rPr>
                <w:rFonts w:ascii="Arial MT Pro" w:hAnsi="Arial MT Pro" w:cs="Arial"/>
                <w:sz w:val="15"/>
                <w:szCs w:val="15"/>
                <w:u w:val="double"/>
              </w:rPr>
              <w:t>1,000</w:t>
            </w:r>
          </w:p>
        </w:tc>
        <w:tc>
          <w:tcPr>
            <w:tcW w:w="1170" w:type="dxa"/>
            <w:gridSpan w:val="2"/>
            <w:tcBorders>
              <w:bottom w:val="double" w:sz="4" w:space="0" w:color="auto"/>
            </w:tcBorders>
            <w:shd w:val="clear" w:color="auto" w:fill="FFFFFF"/>
          </w:tcPr>
          <w:p w14:paraId="4A1ED1DA" w14:textId="77777777" w:rsidR="00EA6C2F" w:rsidRPr="00762DD6" w:rsidRDefault="00EA6C2F" w:rsidP="00EA6C2F">
            <w:pPr>
              <w:spacing w:before="40" w:after="40"/>
              <w:jc w:val="right"/>
              <w:rPr>
                <w:rFonts w:ascii="Arial" w:hAnsi="Arial" w:cs="Arial"/>
                <w:sz w:val="15"/>
                <w:szCs w:val="15"/>
                <w:u w:val="double"/>
              </w:rPr>
            </w:pPr>
            <w:r w:rsidRPr="00F9362D">
              <w:rPr>
                <w:rFonts w:ascii="Arial MT Pro" w:hAnsi="Arial MT Pro" w:cs="Arial"/>
                <w:sz w:val="15"/>
                <w:szCs w:val="15"/>
                <w:u w:val="double"/>
              </w:rPr>
              <w:t>4,000</w:t>
            </w:r>
          </w:p>
        </w:tc>
        <w:tc>
          <w:tcPr>
            <w:tcW w:w="1080" w:type="dxa"/>
            <w:gridSpan w:val="2"/>
            <w:tcBorders>
              <w:bottom w:val="double" w:sz="4" w:space="0" w:color="auto"/>
            </w:tcBorders>
            <w:shd w:val="clear" w:color="auto" w:fill="FFFFFF"/>
          </w:tcPr>
          <w:p w14:paraId="1B65787B" w14:textId="77777777" w:rsidR="00EA6C2F" w:rsidRPr="00762DD6" w:rsidRDefault="00EA6C2F" w:rsidP="00EA6C2F">
            <w:pPr>
              <w:spacing w:before="40" w:after="40"/>
              <w:jc w:val="right"/>
              <w:rPr>
                <w:rFonts w:ascii="Arial" w:hAnsi="Arial" w:cs="Arial"/>
                <w:sz w:val="15"/>
                <w:szCs w:val="15"/>
                <w:u w:val="double"/>
              </w:rPr>
            </w:pPr>
            <w:r w:rsidRPr="00F9362D">
              <w:rPr>
                <w:rFonts w:ascii="Arial MT Pro" w:hAnsi="Arial MT Pro" w:cs="Arial"/>
                <w:sz w:val="15"/>
                <w:szCs w:val="15"/>
                <w:u w:val="double"/>
              </w:rPr>
              <w:t>10,000</w:t>
            </w:r>
          </w:p>
        </w:tc>
        <w:tc>
          <w:tcPr>
            <w:tcW w:w="1080" w:type="dxa"/>
            <w:gridSpan w:val="2"/>
            <w:tcBorders>
              <w:bottom w:val="double" w:sz="4" w:space="0" w:color="auto"/>
              <w:right w:val="double" w:sz="4" w:space="0" w:color="auto"/>
            </w:tcBorders>
            <w:shd w:val="clear" w:color="auto" w:fill="FFFFFF"/>
          </w:tcPr>
          <w:p w14:paraId="1ECBC9D2" w14:textId="77777777" w:rsidR="00EA6C2F" w:rsidRPr="00F9362D" w:rsidRDefault="00EA6C2F" w:rsidP="00EA6C2F">
            <w:pPr>
              <w:spacing w:before="40" w:after="40"/>
              <w:jc w:val="right"/>
              <w:rPr>
                <w:rFonts w:ascii="Arial MT Pro" w:hAnsi="Arial MT Pro" w:cs="Arial"/>
                <w:sz w:val="15"/>
                <w:szCs w:val="15"/>
                <w:u w:val="double"/>
              </w:rPr>
            </w:pPr>
            <w:r w:rsidRPr="00F9362D">
              <w:rPr>
                <w:rFonts w:ascii="Arial MT Pro" w:hAnsi="Arial MT Pro" w:cs="Arial"/>
                <w:sz w:val="15"/>
                <w:szCs w:val="15"/>
                <w:u w:val="double"/>
              </w:rPr>
              <w:t>1,000</w:t>
            </w:r>
          </w:p>
        </w:tc>
      </w:tr>
    </w:tbl>
    <w:p w14:paraId="26B060C8" w14:textId="77777777" w:rsidR="00390093" w:rsidRPr="00F9362D" w:rsidRDefault="00E522BB" w:rsidP="005012C8">
      <w:pPr>
        <w:spacing w:before="120"/>
        <w:rPr>
          <w:rFonts w:ascii="Arial MT Pro" w:hAnsi="Arial MT Pro"/>
          <w:b/>
          <w:bCs/>
          <w:sz w:val="22"/>
          <w:szCs w:val="22"/>
        </w:rPr>
      </w:pPr>
      <w:r w:rsidRPr="00F9362D">
        <w:rPr>
          <w:rFonts w:ascii="Arial MT Pro" w:hAnsi="Arial MT Pro"/>
          <w:b/>
          <w:bCs/>
        </w:rPr>
        <w:t xml:space="preserve">             </w:t>
      </w:r>
      <w:r w:rsidR="00390093" w:rsidRPr="00F9362D">
        <w:rPr>
          <w:rFonts w:ascii="Arial MT Pro" w:hAnsi="Arial MT Pro"/>
          <w:b/>
          <w:bCs/>
          <w:sz w:val="22"/>
          <w:szCs w:val="22"/>
        </w:rPr>
        <w:t>TOTAL ASSETS = $171,000</w:t>
      </w:r>
      <w:r w:rsidR="00390093" w:rsidRPr="00F9362D">
        <w:rPr>
          <w:rFonts w:ascii="Arial MT Pro" w:hAnsi="Arial MT Pro"/>
          <w:b/>
          <w:bCs/>
          <w:sz w:val="22"/>
          <w:szCs w:val="22"/>
        </w:rPr>
        <w:tab/>
      </w:r>
      <w:r w:rsidRPr="00F9362D">
        <w:rPr>
          <w:rFonts w:ascii="Arial MT Pro" w:hAnsi="Arial MT Pro"/>
          <w:b/>
          <w:bCs/>
          <w:sz w:val="22"/>
          <w:szCs w:val="22"/>
        </w:rPr>
        <w:t xml:space="preserve">                                </w:t>
      </w:r>
      <w:r w:rsidR="00390093" w:rsidRPr="00F9362D">
        <w:rPr>
          <w:rFonts w:ascii="Arial MT Pro" w:hAnsi="Arial MT Pro"/>
          <w:b/>
          <w:bCs/>
          <w:sz w:val="22"/>
          <w:szCs w:val="22"/>
        </w:rPr>
        <w:t>TOTAL LIABILITIES AND OWNER</w:t>
      </w:r>
      <w:r w:rsidR="00942890" w:rsidRPr="00F9362D">
        <w:rPr>
          <w:rFonts w:ascii="Arial MT Pro" w:hAnsi="Arial MT Pro"/>
          <w:b/>
          <w:bCs/>
          <w:sz w:val="22"/>
          <w:szCs w:val="22"/>
        </w:rPr>
        <w:t>’</w:t>
      </w:r>
      <w:r w:rsidR="00390093" w:rsidRPr="00F9362D">
        <w:rPr>
          <w:rFonts w:ascii="Arial MT Pro" w:hAnsi="Arial MT Pro"/>
          <w:b/>
          <w:bCs/>
          <w:sz w:val="22"/>
          <w:szCs w:val="22"/>
        </w:rPr>
        <w:t>S EQUITY = $171,000</w:t>
      </w:r>
    </w:p>
    <w:p w14:paraId="577D9D4A" w14:textId="77777777" w:rsidR="00390093" w:rsidRPr="00F9362D" w:rsidRDefault="00390093" w:rsidP="00390093">
      <w:pPr>
        <w:rPr>
          <w:rFonts w:ascii="Arial MT Pro" w:hAnsi="Arial MT Pro"/>
          <w:sz w:val="20"/>
        </w:rPr>
      </w:pPr>
    </w:p>
    <w:p w14:paraId="382B3AF0" w14:textId="77777777" w:rsidR="00390093" w:rsidRDefault="00390093" w:rsidP="00390093">
      <w:pPr>
        <w:sectPr w:rsidR="00390093" w:rsidSect="00762DD6">
          <w:headerReference w:type="even" r:id="rId49"/>
          <w:footerReference w:type="even" r:id="rId50"/>
          <w:pgSz w:w="15841" w:h="12241" w:orient="landscape" w:code="1"/>
          <w:pgMar w:top="1138" w:right="1440" w:bottom="1699" w:left="1008" w:header="720" w:footer="720" w:gutter="0"/>
          <w:cols w:space="720"/>
          <w:docGrid w:linePitch="150"/>
        </w:sectPr>
      </w:pPr>
    </w:p>
    <w:p w14:paraId="6D80D995" w14:textId="3C84BF31" w:rsidR="00390093" w:rsidRPr="00F9362D" w:rsidRDefault="00390093" w:rsidP="00414797">
      <w:pPr>
        <w:pStyle w:val="ph3full"/>
        <w:shd w:val="clear" w:color="auto" w:fill="FFFFFF"/>
        <w:spacing w:before="0"/>
        <w:outlineLvl w:val="0"/>
        <w:rPr>
          <w:rFonts w:ascii="Arial MT Pro" w:hAnsi="Arial MT Pro"/>
          <w:color w:val="auto"/>
        </w:rPr>
      </w:pPr>
      <w:r w:rsidRPr="00F9362D">
        <w:rPr>
          <w:rFonts w:ascii="Arial MT Pro" w:hAnsi="Arial MT Pro"/>
          <w:color w:val="auto"/>
        </w:rPr>
        <w:lastRenderedPageBreak/>
        <w:t xml:space="preserve">(continued) </w:t>
      </w:r>
      <w:r w:rsidR="00CF4777" w:rsidRPr="00F9362D">
        <w:rPr>
          <w:rFonts w:ascii="Arial MT Pro" w:hAnsi="Arial MT Pro" w:cs="Helvetica"/>
          <w:b/>
          <w:bCs/>
          <w:i w:val="0"/>
          <w:iCs w:val="0"/>
          <w:color w:val="auto"/>
          <w:sz w:val="36"/>
          <w:szCs w:val="36"/>
        </w:rPr>
        <w:t>P</w:t>
      </w:r>
      <w:r w:rsidRPr="00F9362D">
        <w:rPr>
          <w:rFonts w:ascii="Arial MT Pro" w:hAnsi="Arial MT Pro" w:cs="Helvetica"/>
          <w:b/>
          <w:bCs/>
          <w:i w:val="0"/>
          <w:iCs w:val="0"/>
          <w:color w:val="auto"/>
          <w:sz w:val="36"/>
          <w:szCs w:val="36"/>
        </w:rPr>
        <w:t>1-8B</w:t>
      </w:r>
    </w:p>
    <w:p w14:paraId="03282584" w14:textId="4BA78B20" w:rsidR="00390093" w:rsidRDefault="00390093" w:rsidP="00414797">
      <w:pPr>
        <w:pStyle w:val="ph5reqns"/>
        <w:shd w:val="clear" w:color="auto" w:fill="FFFFFF"/>
        <w:tabs>
          <w:tab w:val="right" w:pos="8855"/>
        </w:tabs>
        <w:spacing w:after="120"/>
        <w:rPr>
          <w:color w:val="auto"/>
        </w:rPr>
      </w:pPr>
      <w:r w:rsidRPr="001C6BAA">
        <w:rPr>
          <w:color w:val="auto"/>
        </w:rPr>
        <w:t>Req. 4</w:t>
      </w:r>
    </w:p>
    <w:tbl>
      <w:tblPr>
        <w:tblW w:w="0" w:type="auto"/>
        <w:tblInd w:w="1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25"/>
        <w:gridCol w:w="1485"/>
      </w:tblGrid>
      <w:tr w:rsidR="00390093" w14:paraId="7E44A930" w14:textId="77777777" w:rsidTr="00414797">
        <w:trPr>
          <w:cantSplit/>
        </w:trPr>
        <w:tc>
          <w:tcPr>
            <w:tcW w:w="8910" w:type="dxa"/>
            <w:gridSpan w:val="2"/>
            <w:tcBorders>
              <w:top w:val="double" w:sz="4" w:space="0" w:color="auto"/>
            </w:tcBorders>
            <w:shd w:val="clear" w:color="auto" w:fill="FFFFFF"/>
            <w:vAlign w:val="bottom"/>
          </w:tcPr>
          <w:p w14:paraId="3633DA26" w14:textId="77777777" w:rsidR="00390093" w:rsidRPr="00F9362D" w:rsidRDefault="00EE71F0" w:rsidP="0019721B">
            <w:pPr>
              <w:pStyle w:val="pformhead"/>
              <w:spacing w:before="40" w:after="40"/>
              <w:rPr>
                <w:rFonts w:ascii="Arial MT Pro" w:hAnsi="Arial MT Pro"/>
                <w:b/>
                <w:color w:val="auto"/>
                <w:sz w:val="20"/>
              </w:rPr>
            </w:pPr>
            <w:r w:rsidRPr="00F9362D">
              <w:rPr>
                <w:rFonts w:ascii="Arial MT Pro" w:hAnsi="Arial MT Pro"/>
                <w:b/>
                <w:color w:val="auto"/>
                <w:sz w:val="20"/>
              </w:rPr>
              <w:t>WILSON MARKETING CONSULTING</w:t>
            </w:r>
          </w:p>
        </w:tc>
      </w:tr>
      <w:tr w:rsidR="00390093" w14:paraId="5B46D092" w14:textId="77777777" w:rsidTr="00414797">
        <w:trPr>
          <w:cantSplit/>
        </w:trPr>
        <w:tc>
          <w:tcPr>
            <w:tcW w:w="8910" w:type="dxa"/>
            <w:gridSpan w:val="2"/>
            <w:tcBorders>
              <w:bottom w:val="single" w:sz="4" w:space="0" w:color="auto"/>
            </w:tcBorders>
            <w:shd w:val="clear" w:color="auto" w:fill="FFFFFF"/>
            <w:vAlign w:val="bottom"/>
          </w:tcPr>
          <w:p w14:paraId="2B1B8EEC"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Statement of Owner</w:t>
            </w:r>
            <w:r w:rsidR="00942890" w:rsidRPr="00F9362D">
              <w:rPr>
                <w:rFonts w:ascii="Arial MT Pro" w:hAnsi="Arial MT Pro"/>
                <w:color w:val="auto"/>
                <w:sz w:val="20"/>
              </w:rPr>
              <w:t>’</w:t>
            </w:r>
            <w:r w:rsidRPr="00F9362D">
              <w:rPr>
                <w:rFonts w:ascii="Arial MT Pro" w:hAnsi="Arial MT Pro"/>
                <w:color w:val="auto"/>
                <w:sz w:val="20"/>
              </w:rPr>
              <w:t>s Equity</w:t>
            </w:r>
          </w:p>
        </w:tc>
      </w:tr>
      <w:tr w:rsidR="00390093" w14:paraId="40DF07EB" w14:textId="77777777" w:rsidTr="00414797">
        <w:trPr>
          <w:cantSplit/>
        </w:trPr>
        <w:tc>
          <w:tcPr>
            <w:tcW w:w="8910" w:type="dxa"/>
            <w:gridSpan w:val="2"/>
            <w:tcBorders>
              <w:top w:val="single" w:sz="4" w:space="0" w:color="auto"/>
              <w:bottom w:val="double" w:sz="4" w:space="0" w:color="auto"/>
            </w:tcBorders>
            <w:shd w:val="clear" w:color="auto" w:fill="FFFFFF"/>
            <w:vAlign w:val="bottom"/>
          </w:tcPr>
          <w:p w14:paraId="46BC4CE7" w14:textId="759119AC"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For the Month Ended January 31, </w:t>
            </w:r>
            <w:r w:rsidR="00993F90" w:rsidRPr="00F9362D">
              <w:rPr>
                <w:rFonts w:ascii="Arial MT Pro" w:hAnsi="Arial MT Pro"/>
                <w:color w:val="auto"/>
                <w:sz w:val="20"/>
              </w:rPr>
              <w:t>2023</w:t>
            </w:r>
          </w:p>
        </w:tc>
      </w:tr>
      <w:tr w:rsidR="00390093" w14:paraId="39C4AE5A" w14:textId="77777777" w:rsidTr="00414797">
        <w:trPr>
          <w:cantSplit/>
        </w:trPr>
        <w:tc>
          <w:tcPr>
            <w:tcW w:w="7425" w:type="dxa"/>
            <w:tcBorders>
              <w:right w:val="double" w:sz="4" w:space="0" w:color="auto"/>
            </w:tcBorders>
            <w:shd w:val="clear" w:color="auto" w:fill="FFFFFF"/>
            <w:vAlign w:val="bottom"/>
          </w:tcPr>
          <w:p w14:paraId="473F9F95" w14:textId="5A92CD86" w:rsidR="00390093" w:rsidRDefault="00390093" w:rsidP="0019721B">
            <w:pPr>
              <w:pStyle w:val="pformab"/>
              <w:spacing w:before="40" w:after="40"/>
              <w:ind w:right="276"/>
              <w:rPr>
                <w:rFonts w:ascii="Arial" w:hAnsi="Arial"/>
                <w:color w:val="auto"/>
                <w:sz w:val="20"/>
              </w:rPr>
            </w:pPr>
            <w:r w:rsidRPr="00F9362D">
              <w:rPr>
                <w:rFonts w:ascii="Arial MT Pro" w:hAnsi="Arial MT Pro"/>
                <w:color w:val="auto"/>
                <w:sz w:val="20"/>
              </w:rPr>
              <w:t xml:space="preserve">L. Wilson, capital, January 1, </w:t>
            </w:r>
            <w:r w:rsidR="00993F90" w:rsidRPr="00F9362D">
              <w:rPr>
                <w:rFonts w:ascii="Arial MT Pro" w:hAnsi="Arial MT Pro"/>
                <w:color w:val="auto"/>
                <w:sz w:val="20"/>
              </w:rPr>
              <w:t>2023</w:t>
            </w:r>
          </w:p>
        </w:tc>
        <w:tc>
          <w:tcPr>
            <w:tcW w:w="1485" w:type="dxa"/>
            <w:tcBorders>
              <w:left w:val="double" w:sz="4" w:space="0" w:color="auto"/>
            </w:tcBorders>
            <w:shd w:val="clear" w:color="auto" w:fill="FFFFFF"/>
            <w:vAlign w:val="bottom"/>
          </w:tcPr>
          <w:p w14:paraId="6ED9EF78"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$105,000</w:t>
            </w:r>
          </w:p>
        </w:tc>
      </w:tr>
      <w:tr w:rsidR="00390093" w14:paraId="0331D192" w14:textId="77777777" w:rsidTr="00414797">
        <w:trPr>
          <w:cantSplit/>
        </w:trPr>
        <w:tc>
          <w:tcPr>
            <w:tcW w:w="7425" w:type="dxa"/>
            <w:tcBorders>
              <w:right w:val="double" w:sz="4" w:space="0" w:color="auto"/>
            </w:tcBorders>
            <w:shd w:val="clear" w:color="auto" w:fill="FFFFFF"/>
            <w:vAlign w:val="bottom"/>
          </w:tcPr>
          <w:p w14:paraId="496191EE"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Add:</w:t>
            </w:r>
            <w:r w:rsidRPr="00F9362D">
              <w:rPr>
                <w:rFonts w:ascii="Arial MT Pro" w:hAnsi="Arial MT Pro"/>
                <w:color w:val="auto"/>
                <w:sz w:val="20"/>
              </w:rPr>
              <w:tab/>
              <w:t>Investment by owner</w:t>
            </w:r>
          </w:p>
        </w:tc>
        <w:tc>
          <w:tcPr>
            <w:tcW w:w="1485" w:type="dxa"/>
            <w:tcBorders>
              <w:left w:val="double" w:sz="4" w:space="0" w:color="auto"/>
            </w:tcBorders>
            <w:shd w:val="clear" w:color="auto" w:fill="FFFFFF"/>
            <w:vAlign w:val="bottom"/>
          </w:tcPr>
          <w:p w14:paraId="3F282C21"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20,000</w:t>
            </w:r>
          </w:p>
        </w:tc>
      </w:tr>
      <w:tr w:rsidR="00390093" w14:paraId="1AC0941B" w14:textId="77777777" w:rsidTr="00414797">
        <w:trPr>
          <w:cantSplit/>
        </w:trPr>
        <w:tc>
          <w:tcPr>
            <w:tcW w:w="7425" w:type="dxa"/>
            <w:tcBorders>
              <w:right w:val="double" w:sz="4" w:space="0" w:color="auto"/>
            </w:tcBorders>
            <w:shd w:val="clear" w:color="auto" w:fill="FFFFFF"/>
            <w:vAlign w:val="bottom"/>
          </w:tcPr>
          <w:p w14:paraId="294190E0"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ab/>
              <w:t xml:space="preserve">Net income </w:t>
            </w:r>
          </w:p>
        </w:tc>
        <w:tc>
          <w:tcPr>
            <w:tcW w:w="1485" w:type="dxa"/>
            <w:tcBorders>
              <w:left w:val="double" w:sz="4" w:space="0" w:color="auto"/>
            </w:tcBorders>
            <w:shd w:val="clear" w:color="auto" w:fill="FFFFFF"/>
            <w:vAlign w:val="bottom"/>
          </w:tcPr>
          <w:p w14:paraId="535FBC1D" w14:textId="77777777" w:rsidR="00390093" w:rsidRPr="00F9362D" w:rsidRDefault="00390093"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u w:val="single"/>
              </w:rPr>
              <w:t>  </w:t>
            </w:r>
            <w:r w:rsidR="004746A0" w:rsidRPr="00F9362D">
              <w:rPr>
                <w:rFonts w:ascii="Arial MT Pro" w:hAnsi="Arial MT Pro"/>
                <w:color w:val="auto"/>
                <w:sz w:val="20"/>
                <w:u w:val="single"/>
              </w:rPr>
              <w:t xml:space="preserve">  </w:t>
            </w:r>
            <w:r w:rsidRPr="00F9362D">
              <w:rPr>
                <w:rFonts w:ascii="Arial MT Pro" w:hAnsi="Arial MT Pro"/>
                <w:color w:val="auto"/>
                <w:sz w:val="20"/>
                <w:u w:val="single"/>
              </w:rPr>
              <w:t>27,000</w:t>
            </w:r>
          </w:p>
        </w:tc>
      </w:tr>
      <w:tr w:rsidR="00390093" w14:paraId="243D8E48" w14:textId="77777777" w:rsidTr="00414797">
        <w:trPr>
          <w:cantSplit/>
        </w:trPr>
        <w:tc>
          <w:tcPr>
            <w:tcW w:w="7425" w:type="dxa"/>
            <w:tcBorders>
              <w:right w:val="double" w:sz="4" w:space="0" w:color="auto"/>
            </w:tcBorders>
            <w:shd w:val="clear" w:color="auto" w:fill="FFFFFF"/>
            <w:vAlign w:val="bottom"/>
          </w:tcPr>
          <w:p w14:paraId="68FE950A" w14:textId="77777777" w:rsidR="00390093" w:rsidRDefault="00390093" w:rsidP="0019721B">
            <w:pPr>
              <w:pStyle w:val="pformab"/>
              <w:tabs>
                <w:tab w:val="left" w:pos="717"/>
              </w:tabs>
              <w:spacing w:before="40" w:after="40"/>
              <w:ind w:right="277"/>
              <w:rPr>
                <w:rFonts w:ascii="Arial" w:hAnsi="Arial"/>
                <w:color w:val="auto"/>
                <w:sz w:val="20"/>
              </w:rPr>
            </w:pPr>
          </w:p>
        </w:tc>
        <w:tc>
          <w:tcPr>
            <w:tcW w:w="1485" w:type="dxa"/>
            <w:tcBorders>
              <w:left w:val="double" w:sz="4" w:space="0" w:color="auto"/>
            </w:tcBorders>
            <w:shd w:val="clear" w:color="auto" w:fill="FFFFFF"/>
            <w:vAlign w:val="bottom"/>
          </w:tcPr>
          <w:p w14:paraId="09A89A8B" w14:textId="77777777" w:rsidR="00390093" w:rsidRPr="00F9362D" w:rsidRDefault="004746A0" w:rsidP="00EA6C2F">
            <w:pPr>
              <w:pStyle w:val="pformab"/>
              <w:spacing w:before="0" w:after="40"/>
              <w:jc w:val="right"/>
              <w:rPr>
                <w:rFonts w:ascii="Arial MT Pro" w:hAnsi="Arial MT Pro"/>
                <w:color w:val="auto"/>
                <w:sz w:val="20"/>
              </w:rPr>
            </w:pPr>
            <w:r w:rsidRPr="00F9362D">
              <w:rPr>
                <w:rFonts w:ascii="Arial MT Pro" w:hAnsi="Arial MT Pro"/>
                <w:color w:val="auto"/>
                <w:sz w:val="20"/>
              </w:rPr>
              <w:t xml:space="preserve">  </w:t>
            </w:r>
            <w:r w:rsidR="00390093" w:rsidRPr="00F9362D">
              <w:rPr>
                <w:rFonts w:ascii="Arial MT Pro" w:hAnsi="Arial MT Pro"/>
                <w:color w:val="auto"/>
                <w:sz w:val="20"/>
              </w:rPr>
              <w:t>152,000</w:t>
            </w:r>
          </w:p>
        </w:tc>
      </w:tr>
      <w:tr w:rsidR="00390093" w14:paraId="44AF0C6A" w14:textId="77777777" w:rsidTr="00414797">
        <w:trPr>
          <w:cantSplit/>
        </w:trPr>
        <w:tc>
          <w:tcPr>
            <w:tcW w:w="7425" w:type="dxa"/>
            <w:tcBorders>
              <w:right w:val="double" w:sz="4" w:space="0" w:color="auto"/>
            </w:tcBorders>
            <w:shd w:val="clear" w:color="auto" w:fill="FFFFFF"/>
            <w:vAlign w:val="bottom"/>
          </w:tcPr>
          <w:p w14:paraId="68881414" w14:textId="77777777" w:rsidR="00390093" w:rsidRDefault="00390093" w:rsidP="0019721B">
            <w:pPr>
              <w:pStyle w:val="pformab"/>
              <w:tabs>
                <w:tab w:val="left" w:pos="717"/>
              </w:tabs>
              <w:spacing w:before="40" w:after="40"/>
              <w:ind w:right="277"/>
              <w:rPr>
                <w:rFonts w:ascii="Arial" w:hAnsi="Arial"/>
                <w:color w:val="auto"/>
                <w:sz w:val="20"/>
              </w:rPr>
            </w:pPr>
            <w:r w:rsidRPr="00F9362D">
              <w:rPr>
                <w:rFonts w:ascii="Arial MT Pro" w:hAnsi="Arial MT Pro"/>
                <w:color w:val="auto"/>
                <w:sz w:val="20"/>
              </w:rPr>
              <w:t>Less: Withdrawals</w:t>
            </w:r>
          </w:p>
        </w:tc>
        <w:tc>
          <w:tcPr>
            <w:tcW w:w="1485" w:type="dxa"/>
            <w:tcBorders>
              <w:left w:val="double" w:sz="4" w:space="0" w:color="auto"/>
            </w:tcBorders>
            <w:shd w:val="clear" w:color="auto" w:fill="FFFFFF"/>
            <w:vAlign w:val="bottom"/>
          </w:tcPr>
          <w:p w14:paraId="47773EBF" w14:textId="77777777" w:rsidR="00390093" w:rsidRPr="00F9362D" w:rsidRDefault="00390093" w:rsidP="00EA6C2F">
            <w:pPr>
              <w:pStyle w:val="pformab"/>
              <w:spacing w:before="0" w:after="40"/>
              <w:jc w:val="right"/>
              <w:rPr>
                <w:rFonts w:ascii="Arial MT Pro" w:hAnsi="Arial MT Pro"/>
                <w:color w:val="auto"/>
                <w:sz w:val="20"/>
                <w:u w:val="single"/>
              </w:rPr>
            </w:pPr>
            <w:r w:rsidRPr="00F9362D">
              <w:rPr>
                <w:rFonts w:ascii="Arial MT Pro" w:hAnsi="Arial MT Pro"/>
                <w:color w:val="auto"/>
                <w:sz w:val="20"/>
              </w:rPr>
              <w:t xml:space="preserve">     </w:t>
            </w:r>
            <w:r w:rsidRPr="00F9362D">
              <w:rPr>
                <w:rFonts w:ascii="Arial MT Pro" w:hAnsi="Arial MT Pro"/>
                <w:color w:val="auto"/>
                <w:sz w:val="20"/>
                <w:u w:val="single"/>
              </w:rPr>
              <w:t>5,000</w:t>
            </w:r>
          </w:p>
        </w:tc>
      </w:tr>
      <w:tr w:rsidR="00390093" w14:paraId="3E42AB6C" w14:textId="77777777" w:rsidTr="00414797">
        <w:trPr>
          <w:cantSplit/>
        </w:trPr>
        <w:tc>
          <w:tcPr>
            <w:tcW w:w="7425" w:type="dxa"/>
            <w:tcBorders>
              <w:right w:val="double" w:sz="4" w:space="0" w:color="auto"/>
            </w:tcBorders>
            <w:shd w:val="clear" w:color="auto" w:fill="FFFFFF"/>
            <w:vAlign w:val="bottom"/>
          </w:tcPr>
          <w:p w14:paraId="0A7C0EFC" w14:textId="4CE3790D" w:rsidR="00390093" w:rsidRDefault="00390093" w:rsidP="0019721B">
            <w:pPr>
              <w:pStyle w:val="pformab"/>
              <w:spacing w:before="40" w:after="40"/>
              <w:ind w:right="277"/>
              <w:rPr>
                <w:rFonts w:ascii="Arial" w:hAnsi="Arial"/>
                <w:color w:val="auto"/>
                <w:sz w:val="20"/>
              </w:rPr>
            </w:pPr>
            <w:r w:rsidRPr="00F9362D">
              <w:rPr>
                <w:rFonts w:ascii="Arial MT Pro" w:hAnsi="Arial MT Pro"/>
                <w:color w:val="auto"/>
                <w:sz w:val="20"/>
              </w:rPr>
              <w:t xml:space="preserve">L. Wilson, capital, January 31, </w:t>
            </w:r>
            <w:r w:rsidR="00993F90" w:rsidRPr="00F9362D">
              <w:rPr>
                <w:rFonts w:ascii="Arial MT Pro" w:hAnsi="Arial MT Pro"/>
                <w:color w:val="auto"/>
                <w:sz w:val="20"/>
              </w:rPr>
              <w:t>2023</w:t>
            </w:r>
          </w:p>
        </w:tc>
        <w:tc>
          <w:tcPr>
            <w:tcW w:w="1485" w:type="dxa"/>
            <w:tcBorders>
              <w:left w:val="double" w:sz="4" w:space="0" w:color="auto"/>
            </w:tcBorders>
            <w:shd w:val="clear" w:color="auto" w:fill="FFFFFF"/>
            <w:vAlign w:val="bottom"/>
          </w:tcPr>
          <w:p w14:paraId="5457902B" w14:textId="77777777" w:rsidR="00390093" w:rsidRPr="00F9362D" w:rsidRDefault="00390093" w:rsidP="00EA6C2F">
            <w:pPr>
              <w:pStyle w:val="pformab"/>
              <w:spacing w:before="0" w:after="40"/>
              <w:jc w:val="right"/>
              <w:rPr>
                <w:rFonts w:ascii="Arial MT Pro" w:hAnsi="Arial MT Pro"/>
                <w:color w:val="auto"/>
                <w:sz w:val="20"/>
                <w:u w:val="double"/>
              </w:rPr>
            </w:pPr>
            <w:r w:rsidRPr="00F9362D">
              <w:rPr>
                <w:rFonts w:ascii="Arial MT Pro" w:hAnsi="Arial MT Pro"/>
                <w:color w:val="auto"/>
                <w:sz w:val="20"/>
                <w:u w:val="double"/>
              </w:rPr>
              <w:t>$147,000</w:t>
            </w:r>
          </w:p>
        </w:tc>
      </w:tr>
    </w:tbl>
    <w:p w14:paraId="1EB713FF" w14:textId="77777777" w:rsidR="00390093" w:rsidRDefault="00390093" w:rsidP="00390093"/>
    <w:p w14:paraId="1C0864E6" w14:textId="77777777" w:rsidR="00AC11F7" w:rsidRDefault="00AC11F7" w:rsidP="00390093"/>
    <w:p w14:paraId="34E5580B" w14:textId="77777777" w:rsidR="005F6255" w:rsidRDefault="00390093" w:rsidP="008F393F">
      <w:pPr>
        <w:pStyle w:val="ph5reqns"/>
        <w:shd w:val="clear" w:color="auto" w:fill="FFFFFF"/>
        <w:tabs>
          <w:tab w:val="right" w:pos="8855"/>
        </w:tabs>
        <w:spacing w:after="80"/>
        <w:outlineLvl w:val="0"/>
        <w:rPr>
          <w:color w:val="auto"/>
        </w:rPr>
      </w:pPr>
      <w:r w:rsidRPr="001C6BAA">
        <w:rPr>
          <w:color w:val="auto"/>
        </w:rPr>
        <w:t>Req. 5</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880"/>
        <w:gridCol w:w="1440"/>
        <w:gridCol w:w="3215"/>
        <w:gridCol w:w="1375"/>
      </w:tblGrid>
      <w:tr w:rsidR="00390093" w14:paraId="487D1444" w14:textId="77777777" w:rsidTr="00762DD6">
        <w:trPr>
          <w:cantSplit/>
        </w:trPr>
        <w:tc>
          <w:tcPr>
            <w:tcW w:w="8910" w:type="dxa"/>
            <w:gridSpan w:val="4"/>
            <w:tcBorders>
              <w:top w:val="double" w:sz="4" w:space="0" w:color="auto"/>
            </w:tcBorders>
            <w:shd w:val="clear" w:color="auto" w:fill="FFFFFF"/>
            <w:vAlign w:val="bottom"/>
          </w:tcPr>
          <w:p w14:paraId="7ED4E5B4" w14:textId="77777777" w:rsidR="00390093" w:rsidRPr="00F9362D" w:rsidRDefault="00EE71F0" w:rsidP="0019721B">
            <w:pPr>
              <w:pStyle w:val="pformhead"/>
              <w:spacing w:before="40" w:after="40"/>
              <w:rPr>
                <w:rFonts w:ascii="Arial MT Pro" w:hAnsi="Arial MT Pro"/>
                <w:b/>
                <w:color w:val="auto"/>
                <w:sz w:val="20"/>
              </w:rPr>
            </w:pPr>
            <w:r w:rsidRPr="00F9362D">
              <w:rPr>
                <w:rFonts w:ascii="Arial MT Pro" w:hAnsi="Arial MT Pro"/>
                <w:b/>
                <w:color w:val="auto"/>
                <w:sz w:val="20"/>
              </w:rPr>
              <w:t>WILSON MARKETING CONSULTING</w:t>
            </w:r>
          </w:p>
        </w:tc>
      </w:tr>
      <w:tr w:rsidR="00390093" w14:paraId="0A00D2AD" w14:textId="77777777" w:rsidTr="00762DD6">
        <w:trPr>
          <w:cantSplit/>
        </w:trPr>
        <w:tc>
          <w:tcPr>
            <w:tcW w:w="8910" w:type="dxa"/>
            <w:gridSpan w:val="4"/>
            <w:tcBorders>
              <w:bottom w:val="single" w:sz="4" w:space="0" w:color="auto"/>
            </w:tcBorders>
            <w:shd w:val="clear" w:color="auto" w:fill="FFFFFF"/>
            <w:vAlign w:val="bottom"/>
          </w:tcPr>
          <w:p w14:paraId="017F4182" w14:textId="77777777" w:rsidR="00390093" w:rsidRPr="00F9362D" w:rsidRDefault="00390093" w:rsidP="0019721B">
            <w:pPr>
              <w:pStyle w:val="pformhead"/>
              <w:spacing w:before="40" w:after="40"/>
              <w:rPr>
                <w:rFonts w:ascii="Arial MT Pro" w:hAnsi="Arial MT Pro"/>
                <w:color w:val="auto"/>
                <w:sz w:val="20"/>
              </w:rPr>
            </w:pPr>
            <w:r w:rsidRPr="00F9362D">
              <w:rPr>
                <w:rFonts w:ascii="Arial MT Pro" w:hAnsi="Arial MT Pro"/>
                <w:color w:val="auto"/>
                <w:sz w:val="20"/>
              </w:rPr>
              <w:t>Balance Sheet</w:t>
            </w:r>
          </w:p>
        </w:tc>
      </w:tr>
      <w:tr w:rsidR="00390093" w14:paraId="55B8E489" w14:textId="77777777" w:rsidTr="00762DD6">
        <w:trPr>
          <w:cantSplit/>
        </w:trPr>
        <w:tc>
          <w:tcPr>
            <w:tcW w:w="8910" w:type="dxa"/>
            <w:gridSpan w:val="4"/>
            <w:tcBorders>
              <w:top w:val="single" w:sz="4" w:space="0" w:color="auto"/>
              <w:bottom w:val="double" w:sz="4" w:space="0" w:color="auto"/>
            </w:tcBorders>
            <w:shd w:val="clear" w:color="auto" w:fill="FFFFFF"/>
            <w:vAlign w:val="bottom"/>
          </w:tcPr>
          <w:p w14:paraId="5C9EDE09" w14:textId="4DA7CCBA" w:rsidR="00390093" w:rsidRPr="00F9362D" w:rsidRDefault="00390093" w:rsidP="0019721B">
            <w:pPr>
              <w:pStyle w:val="pformheaddr"/>
              <w:spacing w:before="40" w:after="40"/>
              <w:rPr>
                <w:rFonts w:ascii="Arial MT Pro" w:hAnsi="Arial MT Pro"/>
                <w:color w:val="auto"/>
                <w:sz w:val="20"/>
              </w:rPr>
            </w:pPr>
            <w:r w:rsidRPr="00F9362D">
              <w:rPr>
                <w:rFonts w:ascii="Arial MT Pro" w:hAnsi="Arial MT Pro"/>
                <w:color w:val="auto"/>
                <w:sz w:val="20"/>
              </w:rPr>
              <w:t xml:space="preserve">January 31, </w:t>
            </w:r>
            <w:r w:rsidR="00993F90" w:rsidRPr="00F9362D">
              <w:rPr>
                <w:rFonts w:ascii="Arial MT Pro" w:hAnsi="Arial MT Pro"/>
                <w:color w:val="auto"/>
                <w:sz w:val="20"/>
              </w:rPr>
              <w:t>2023</w:t>
            </w:r>
          </w:p>
        </w:tc>
      </w:tr>
      <w:tr w:rsidR="00390093" w14:paraId="438FF379" w14:textId="77777777" w:rsidTr="00762DD6">
        <w:tc>
          <w:tcPr>
            <w:tcW w:w="2880" w:type="dxa"/>
            <w:tcBorders>
              <w:top w:val="double" w:sz="4" w:space="0" w:color="auto"/>
              <w:right w:val="double" w:sz="4" w:space="0" w:color="auto"/>
            </w:tcBorders>
            <w:shd w:val="clear" w:color="auto" w:fill="FFFFFF"/>
            <w:vAlign w:val="bottom"/>
          </w:tcPr>
          <w:p w14:paraId="31243516" w14:textId="77777777" w:rsidR="00390093" w:rsidRPr="003C38CF" w:rsidRDefault="00523F01" w:rsidP="003C38CF">
            <w:pPr>
              <w:pStyle w:val="pformabhead"/>
              <w:spacing w:before="40" w:after="40"/>
              <w:rPr>
                <w:rFonts w:ascii="Arial" w:hAnsi="Arial"/>
                <w:b/>
                <w:color w:val="auto"/>
                <w:sz w:val="20"/>
              </w:rPr>
            </w:pPr>
            <w:r w:rsidRPr="00F9362D">
              <w:rPr>
                <w:rFonts w:ascii="Arial MT Pro" w:hAnsi="Arial MT Pro"/>
                <w:b/>
                <w:color w:val="auto"/>
                <w:sz w:val="20"/>
              </w:rPr>
              <w:t>Assets</w:t>
            </w:r>
          </w:p>
        </w:tc>
        <w:tc>
          <w:tcPr>
            <w:tcW w:w="1440" w:type="dxa"/>
            <w:tcBorders>
              <w:top w:val="double" w:sz="4" w:space="0" w:color="auto"/>
              <w:left w:val="double" w:sz="4" w:space="0" w:color="auto"/>
              <w:right w:val="double" w:sz="4" w:space="0" w:color="auto"/>
            </w:tcBorders>
            <w:shd w:val="clear" w:color="auto" w:fill="FFFFFF"/>
            <w:vAlign w:val="bottom"/>
          </w:tcPr>
          <w:p w14:paraId="5515543F" w14:textId="77777777" w:rsidR="00390093" w:rsidRDefault="00390093" w:rsidP="0019721B">
            <w:pPr>
              <w:pStyle w:val="pformabhead"/>
              <w:spacing w:before="40" w:after="40"/>
              <w:jc w:val="right"/>
              <w:rPr>
                <w:rFonts w:ascii="Arial" w:hAnsi="Arial"/>
                <w:color w:val="auto"/>
                <w:sz w:val="20"/>
              </w:rPr>
            </w:pPr>
          </w:p>
        </w:tc>
        <w:tc>
          <w:tcPr>
            <w:tcW w:w="3215" w:type="dxa"/>
            <w:tcBorders>
              <w:top w:val="double" w:sz="4" w:space="0" w:color="auto"/>
              <w:left w:val="double" w:sz="4" w:space="0" w:color="auto"/>
              <w:right w:val="double" w:sz="4" w:space="0" w:color="auto"/>
            </w:tcBorders>
            <w:shd w:val="clear" w:color="auto" w:fill="FFFFFF"/>
            <w:vAlign w:val="bottom"/>
          </w:tcPr>
          <w:p w14:paraId="2E4DEB20" w14:textId="77777777" w:rsidR="00390093" w:rsidRPr="003C38CF" w:rsidRDefault="00523F01" w:rsidP="003C38CF">
            <w:pPr>
              <w:pStyle w:val="pformabhead"/>
              <w:spacing w:before="40" w:after="40"/>
              <w:rPr>
                <w:rFonts w:ascii="Arial" w:hAnsi="Arial"/>
                <w:b/>
                <w:color w:val="auto"/>
                <w:sz w:val="20"/>
              </w:rPr>
            </w:pPr>
            <w:r w:rsidRPr="00F9362D">
              <w:rPr>
                <w:rFonts w:ascii="Arial MT Pro" w:hAnsi="Arial MT Pro"/>
                <w:b/>
                <w:color w:val="auto"/>
                <w:sz w:val="20"/>
              </w:rPr>
              <w:t>Liabilities</w:t>
            </w:r>
          </w:p>
        </w:tc>
        <w:tc>
          <w:tcPr>
            <w:tcW w:w="1375" w:type="dxa"/>
            <w:tcBorders>
              <w:top w:val="double" w:sz="4" w:space="0" w:color="auto"/>
              <w:left w:val="double" w:sz="4" w:space="0" w:color="auto"/>
            </w:tcBorders>
            <w:shd w:val="clear" w:color="auto" w:fill="FFFFFF"/>
            <w:vAlign w:val="bottom"/>
          </w:tcPr>
          <w:p w14:paraId="7E41F639" w14:textId="77777777" w:rsidR="00390093" w:rsidRPr="00F9362D" w:rsidRDefault="00390093" w:rsidP="0019721B">
            <w:pPr>
              <w:pStyle w:val="pformabhead"/>
              <w:spacing w:before="0" w:after="40"/>
              <w:jc w:val="right"/>
              <w:rPr>
                <w:rFonts w:ascii="Arial MT Pro" w:hAnsi="Arial MT Pro"/>
                <w:color w:val="auto"/>
                <w:sz w:val="20"/>
              </w:rPr>
            </w:pPr>
          </w:p>
        </w:tc>
      </w:tr>
      <w:tr w:rsidR="00390093" w14:paraId="70528A84" w14:textId="77777777" w:rsidTr="00762DD6">
        <w:tc>
          <w:tcPr>
            <w:tcW w:w="2880" w:type="dxa"/>
            <w:tcBorders>
              <w:right w:val="double" w:sz="4" w:space="0" w:color="auto"/>
            </w:tcBorders>
            <w:shd w:val="clear" w:color="auto" w:fill="FFFFFF"/>
            <w:vAlign w:val="bottom"/>
          </w:tcPr>
          <w:p w14:paraId="047C5216"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Cash</w:t>
            </w:r>
          </w:p>
        </w:tc>
        <w:tc>
          <w:tcPr>
            <w:tcW w:w="1440" w:type="dxa"/>
            <w:tcBorders>
              <w:left w:val="double" w:sz="4" w:space="0" w:color="auto"/>
              <w:right w:val="double" w:sz="4" w:space="0" w:color="auto"/>
            </w:tcBorders>
            <w:shd w:val="clear" w:color="auto" w:fill="FFFFFF"/>
            <w:vAlign w:val="bottom"/>
          </w:tcPr>
          <w:p w14:paraId="3065C366" w14:textId="77777777" w:rsidR="00390093" w:rsidRDefault="00390093" w:rsidP="00762DD6">
            <w:pPr>
              <w:pStyle w:val="pformab"/>
              <w:spacing w:before="40" w:after="40"/>
              <w:jc w:val="right"/>
              <w:rPr>
                <w:rFonts w:ascii="Arial" w:hAnsi="Arial"/>
                <w:color w:val="auto"/>
                <w:sz w:val="20"/>
              </w:rPr>
            </w:pPr>
            <w:r w:rsidRPr="00F9362D">
              <w:rPr>
                <w:rFonts w:ascii="Arial MT Pro" w:hAnsi="Arial MT Pro"/>
                <w:color w:val="auto"/>
                <w:sz w:val="20"/>
              </w:rPr>
              <w:t>$  32,000</w:t>
            </w:r>
          </w:p>
        </w:tc>
        <w:tc>
          <w:tcPr>
            <w:tcW w:w="3215" w:type="dxa"/>
            <w:tcBorders>
              <w:left w:val="double" w:sz="4" w:space="0" w:color="auto"/>
              <w:right w:val="double" w:sz="4" w:space="0" w:color="auto"/>
            </w:tcBorders>
            <w:shd w:val="clear" w:color="auto" w:fill="FFFFFF"/>
            <w:vAlign w:val="bottom"/>
          </w:tcPr>
          <w:p w14:paraId="4B05FCBE"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payable</w:t>
            </w:r>
          </w:p>
        </w:tc>
        <w:tc>
          <w:tcPr>
            <w:tcW w:w="1375" w:type="dxa"/>
            <w:tcBorders>
              <w:left w:val="double" w:sz="4" w:space="0" w:color="auto"/>
            </w:tcBorders>
            <w:shd w:val="clear" w:color="auto" w:fill="FFFFFF"/>
            <w:vAlign w:val="bottom"/>
          </w:tcPr>
          <w:p w14:paraId="3FBDD2F3"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rPr>
              <w:t>$  24,000</w:t>
            </w:r>
          </w:p>
        </w:tc>
      </w:tr>
      <w:tr w:rsidR="00390093" w14:paraId="23F7A3C0" w14:textId="77777777" w:rsidTr="00762DD6">
        <w:tc>
          <w:tcPr>
            <w:tcW w:w="2880" w:type="dxa"/>
            <w:tcBorders>
              <w:right w:val="double" w:sz="4" w:space="0" w:color="auto"/>
            </w:tcBorders>
            <w:shd w:val="clear" w:color="auto" w:fill="FFFFFF"/>
            <w:vAlign w:val="bottom"/>
          </w:tcPr>
          <w:p w14:paraId="2998ECC8"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Accounts receivable</w:t>
            </w:r>
          </w:p>
        </w:tc>
        <w:tc>
          <w:tcPr>
            <w:tcW w:w="1440" w:type="dxa"/>
            <w:tcBorders>
              <w:left w:val="double" w:sz="4" w:space="0" w:color="auto"/>
              <w:right w:val="double" w:sz="4" w:space="0" w:color="auto"/>
            </w:tcBorders>
            <w:shd w:val="clear" w:color="auto" w:fill="FFFFFF"/>
            <w:vAlign w:val="bottom"/>
          </w:tcPr>
          <w:p w14:paraId="6AC06DD3" w14:textId="77777777" w:rsidR="00390093" w:rsidRDefault="00390093" w:rsidP="00762DD6">
            <w:pPr>
              <w:pStyle w:val="pformab"/>
              <w:spacing w:before="40" w:after="40"/>
              <w:jc w:val="right"/>
              <w:rPr>
                <w:rFonts w:ascii="Arial" w:hAnsi="Arial"/>
                <w:color w:val="auto"/>
                <w:sz w:val="20"/>
              </w:rPr>
            </w:pPr>
            <w:r w:rsidRPr="00F9362D">
              <w:rPr>
                <w:rFonts w:ascii="Arial MT Pro" w:hAnsi="Arial MT Pro"/>
                <w:color w:val="auto"/>
                <w:sz w:val="20"/>
              </w:rPr>
              <w:t>56,000</w:t>
            </w:r>
          </w:p>
        </w:tc>
        <w:tc>
          <w:tcPr>
            <w:tcW w:w="3215" w:type="dxa"/>
            <w:tcBorders>
              <w:left w:val="double" w:sz="4" w:space="0" w:color="auto"/>
              <w:right w:val="double" w:sz="4" w:space="0" w:color="auto"/>
            </w:tcBorders>
            <w:shd w:val="clear" w:color="auto" w:fill="FFFFFF"/>
            <w:vAlign w:val="bottom"/>
          </w:tcPr>
          <w:p w14:paraId="73422831" w14:textId="77777777" w:rsidR="00390093" w:rsidRDefault="00390093" w:rsidP="0019721B">
            <w:pPr>
              <w:pStyle w:val="pformab"/>
              <w:spacing w:before="40" w:after="40"/>
              <w:rPr>
                <w:rFonts w:ascii="Arial" w:hAnsi="Arial"/>
                <w:color w:val="auto"/>
                <w:sz w:val="20"/>
              </w:rPr>
            </w:pPr>
          </w:p>
        </w:tc>
        <w:tc>
          <w:tcPr>
            <w:tcW w:w="1375" w:type="dxa"/>
            <w:tcBorders>
              <w:left w:val="double" w:sz="4" w:space="0" w:color="auto"/>
            </w:tcBorders>
            <w:shd w:val="clear" w:color="auto" w:fill="FFFFFF"/>
            <w:vAlign w:val="bottom"/>
          </w:tcPr>
          <w:p w14:paraId="4C0CD942"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2CFBD73E" w14:textId="77777777" w:rsidTr="00762DD6">
        <w:tc>
          <w:tcPr>
            <w:tcW w:w="2880" w:type="dxa"/>
            <w:tcBorders>
              <w:right w:val="double" w:sz="4" w:space="0" w:color="auto"/>
            </w:tcBorders>
            <w:shd w:val="clear" w:color="auto" w:fill="FFFFFF"/>
            <w:vAlign w:val="bottom"/>
          </w:tcPr>
          <w:p w14:paraId="6E51D05E"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Software</w:t>
            </w:r>
          </w:p>
        </w:tc>
        <w:tc>
          <w:tcPr>
            <w:tcW w:w="1440" w:type="dxa"/>
            <w:tcBorders>
              <w:left w:val="double" w:sz="4" w:space="0" w:color="auto"/>
              <w:right w:val="double" w:sz="4" w:space="0" w:color="auto"/>
            </w:tcBorders>
            <w:shd w:val="clear" w:color="auto" w:fill="FFFFFF"/>
            <w:vAlign w:val="bottom"/>
          </w:tcPr>
          <w:p w14:paraId="53B39B43" w14:textId="77777777" w:rsidR="00390093" w:rsidRDefault="00390093" w:rsidP="00762DD6">
            <w:pPr>
              <w:pStyle w:val="pformab"/>
              <w:spacing w:before="40" w:after="40"/>
              <w:jc w:val="right"/>
              <w:rPr>
                <w:rFonts w:ascii="Arial" w:hAnsi="Arial"/>
                <w:color w:val="auto"/>
                <w:sz w:val="20"/>
              </w:rPr>
            </w:pPr>
            <w:r w:rsidRPr="00F9362D">
              <w:rPr>
                <w:rFonts w:ascii="Arial MT Pro" w:hAnsi="Arial MT Pro"/>
                <w:color w:val="auto"/>
                <w:sz w:val="20"/>
              </w:rPr>
              <w:t>26,000</w:t>
            </w:r>
          </w:p>
        </w:tc>
        <w:tc>
          <w:tcPr>
            <w:tcW w:w="3215" w:type="dxa"/>
            <w:tcBorders>
              <w:left w:val="double" w:sz="4" w:space="0" w:color="auto"/>
              <w:right w:val="double" w:sz="4" w:space="0" w:color="auto"/>
            </w:tcBorders>
            <w:shd w:val="clear" w:color="auto" w:fill="FFFFFF"/>
            <w:vAlign w:val="bottom"/>
          </w:tcPr>
          <w:p w14:paraId="2C582F95" w14:textId="77777777" w:rsidR="00390093" w:rsidRDefault="00390093" w:rsidP="0019721B">
            <w:pPr>
              <w:pStyle w:val="pformab"/>
              <w:spacing w:before="40" w:after="40"/>
              <w:rPr>
                <w:rFonts w:ascii="Arial" w:hAnsi="Arial"/>
                <w:color w:val="auto"/>
                <w:sz w:val="20"/>
              </w:rPr>
            </w:pPr>
          </w:p>
        </w:tc>
        <w:tc>
          <w:tcPr>
            <w:tcW w:w="1375" w:type="dxa"/>
            <w:tcBorders>
              <w:left w:val="double" w:sz="4" w:space="0" w:color="auto"/>
            </w:tcBorders>
            <w:shd w:val="clear" w:color="auto" w:fill="FFFFFF"/>
            <w:vAlign w:val="bottom"/>
          </w:tcPr>
          <w:p w14:paraId="4E264397"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170725E0" w14:textId="77777777" w:rsidTr="00762DD6">
        <w:tc>
          <w:tcPr>
            <w:tcW w:w="2880" w:type="dxa"/>
            <w:tcBorders>
              <w:right w:val="double" w:sz="4" w:space="0" w:color="auto"/>
            </w:tcBorders>
            <w:shd w:val="clear" w:color="auto" w:fill="FFFFFF"/>
            <w:vAlign w:val="bottom"/>
          </w:tcPr>
          <w:p w14:paraId="547D21C4"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Office furniture</w:t>
            </w:r>
          </w:p>
        </w:tc>
        <w:tc>
          <w:tcPr>
            <w:tcW w:w="1440" w:type="dxa"/>
            <w:tcBorders>
              <w:left w:val="double" w:sz="4" w:space="0" w:color="auto"/>
              <w:right w:val="double" w:sz="4" w:space="0" w:color="auto"/>
            </w:tcBorders>
            <w:shd w:val="clear" w:color="auto" w:fill="FFFFFF"/>
            <w:vAlign w:val="bottom"/>
          </w:tcPr>
          <w:p w14:paraId="5F85378A" w14:textId="77777777" w:rsidR="00390093" w:rsidRDefault="00390093" w:rsidP="00762DD6">
            <w:pPr>
              <w:pStyle w:val="pformab"/>
              <w:spacing w:before="40" w:after="40"/>
              <w:jc w:val="right"/>
              <w:rPr>
                <w:rFonts w:ascii="Arial" w:hAnsi="Arial"/>
                <w:color w:val="auto"/>
                <w:sz w:val="20"/>
              </w:rPr>
            </w:pPr>
            <w:r w:rsidRPr="00F9362D">
              <w:rPr>
                <w:rFonts w:ascii="Arial MT Pro" w:hAnsi="Arial MT Pro"/>
                <w:color w:val="auto"/>
                <w:sz w:val="20"/>
              </w:rPr>
              <w:t>15,000</w:t>
            </w:r>
          </w:p>
        </w:tc>
        <w:tc>
          <w:tcPr>
            <w:tcW w:w="3215" w:type="dxa"/>
            <w:tcBorders>
              <w:left w:val="double" w:sz="4" w:space="0" w:color="auto"/>
              <w:right w:val="double" w:sz="4" w:space="0" w:color="auto"/>
            </w:tcBorders>
            <w:shd w:val="clear" w:color="auto" w:fill="FFFFFF"/>
            <w:vAlign w:val="bottom"/>
          </w:tcPr>
          <w:p w14:paraId="14B09316" w14:textId="77777777" w:rsidR="00390093" w:rsidRPr="003C38CF" w:rsidRDefault="00523F01" w:rsidP="003C38CF">
            <w:pPr>
              <w:pStyle w:val="pformab"/>
              <w:spacing w:before="40" w:after="40"/>
              <w:rPr>
                <w:rFonts w:ascii="Arial" w:hAnsi="Arial"/>
                <w:b/>
                <w:color w:val="auto"/>
                <w:sz w:val="20"/>
              </w:rPr>
            </w:pPr>
            <w:r w:rsidRPr="00F9362D">
              <w:rPr>
                <w:rFonts w:ascii="Arial MT Pro" w:hAnsi="Arial MT Pro"/>
                <w:b/>
                <w:color w:val="auto"/>
                <w:sz w:val="20"/>
              </w:rPr>
              <w:t>Owner</w:t>
            </w:r>
            <w:r w:rsidR="00942890" w:rsidRPr="00F9362D">
              <w:rPr>
                <w:rFonts w:ascii="Arial MT Pro" w:hAnsi="Arial MT Pro"/>
                <w:b/>
                <w:color w:val="auto"/>
                <w:sz w:val="20"/>
              </w:rPr>
              <w:t>’</w:t>
            </w:r>
            <w:r w:rsidRPr="00F9362D">
              <w:rPr>
                <w:rFonts w:ascii="Arial MT Pro" w:hAnsi="Arial MT Pro"/>
                <w:b/>
                <w:color w:val="auto"/>
                <w:sz w:val="20"/>
              </w:rPr>
              <w:t>s Equity</w:t>
            </w:r>
          </w:p>
        </w:tc>
        <w:tc>
          <w:tcPr>
            <w:tcW w:w="1375" w:type="dxa"/>
            <w:tcBorders>
              <w:left w:val="double" w:sz="4" w:space="0" w:color="auto"/>
            </w:tcBorders>
            <w:shd w:val="clear" w:color="auto" w:fill="FFFFFF"/>
            <w:vAlign w:val="bottom"/>
          </w:tcPr>
          <w:p w14:paraId="55076053" w14:textId="77777777" w:rsidR="00390093" w:rsidRPr="00F9362D" w:rsidRDefault="00390093" w:rsidP="00EA6C2F">
            <w:pPr>
              <w:pStyle w:val="pformab"/>
              <w:spacing w:before="0" w:after="40"/>
              <w:jc w:val="right"/>
              <w:rPr>
                <w:rFonts w:ascii="Arial MT Pro" w:hAnsi="Arial MT Pro"/>
                <w:color w:val="auto"/>
                <w:sz w:val="20"/>
              </w:rPr>
            </w:pPr>
          </w:p>
        </w:tc>
      </w:tr>
      <w:tr w:rsidR="00390093" w14:paraId="6C7FFD4C" w14:textId="77777777" w:rsidTr="00762DD6">
        <w:tc>
          <w:tcPr>
            <w:tcW w:w="2880" w:type="dxa"/>
            <w:tcBorders>
              <w:right w:val="double" w:sz="4" w:space="0" w:color="auto"/>
            </w:tcBorders>
            <w:shd w:val="clear" w:color="auto" w:fill="FFFFFF"/>
            <w:vAlign w:val="bottom"/>
          </w:tcPr>
          <w:p w14:paraId="0844AE10"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Computer equipment</w:t>
            </w:r>
          </w:p>
        </w:tc>
        <w:tc>
          <w:tcPr>
            <w:tcW w:w="1440" w:type="dxa"/>
            <w:tcBorders>
              <w:left w:val="double" w:sz="4" w:space="0" w:color="auto"/>
              <w:right w:val="double" w:sz="4" w:space="0" w:color="auto"/>
            </w:tcBorders>
            <w:shd w:val="clear" w:color="auto" w:fill="FFFFFF"/>
            <w:vAlign w:val="bottom"/>
          </w:tcPr>
          <w:p w14:paraId="4DD64B51" w14:textId="77777777" w:rsidR="00390093" w:rsidRDefault="00390093" w:rsidP="00762DD6">
            <w:pPr>
              <w:pStyle w:val="pformab"/>
              <w:spacing w:before="40" w:after="40"/>
              <w:jc w:val="right"/>
              <w:rPr>
                <w:rFonts w:ascii="Arial" w:hAnsi="Arial"/>
                <w:color w:val="auto"/>
                <w:sz w:val="20"/>
                <w:u w:val="single"/>
              </w:rPr>
            </w:pPr>
            <w:r w:rsidRPr="00F9362D">
              <w:rPr>
                <w:rFonts w:ascii="Arial MT Pro" w:hAnsi="Arial MT Pro"/>
                <w:color w:val="auto"/>
                <w:sz w:val="20"/>
                <w:u w:val="single"/>
              </w:rPr>
              <w:t>   42,000</w:t>
            </w:r>
          </w:p>
        </w:tc>
        <w:tc>
          <w:tcPr>
            <w:tcW w:w="3215" w:type="dxa"/>
            <w:tcBorders>
              <w:left w:val="double" w:sz="4" w:space="0" w:color="auto"/>
              <w:right w:val="double" w:sz="4" w:space="0" w:color="auto"/>
            </w:tcBorders>
            <w:shd w:val="clear" w:color="auto" w:fill="FFFFFF"/>
            <w:vAlign w:val="bottom"/>
          </w:tcPr>
          <w:p w14:paraId="31144269" w14:textId="77777777" w:rsidR="00390093" w:rsidRDefault="00390093" w:rsidP="0019721B">
            <w:pPr>
              <w:pStyle w:val="pformab"/>
              <w:spacing w:before="40" w:after="40"/>
              <w:rPr>
                <w:rFonts w:ascii="Arial" w:hAnsi="Arial"/>
                <w:color w:val="auto"/>
                <w:sz w:val="20"/>
              </w:rPr>
            </w:pPr>
            <w:r w:rsidRPr="00F9362D">
              <w:rPr>
                <w:rFonts w:ascii="Arial MT Pro" w:hAnsi="Arial MT Pro"/>
                <w:color w:val="auto"/>
                <w:sz w:val="20"/>
              </w:rPr>
              <w:t>L. Wilson, capital</w:t>
            </w:r>
          </w:p>
        </w:tc>
        <w:tc>
          <w:tcPr>
            <w:tcW w:w="1375" w:type="dxa"/>
            <w:tcBorders>
              <w:left w:val="double" w:sz="4" w:space="0" w:color="auto"/>
            </w:tcBorders>
            <w:shd w:val="clear" w:color="auto" w:fill="FFFFFF"/>
            <w:vAlign w:val="bottom"/>
          </w:tcPr>
          <w:p w14:paraId="714483C4" w14:textId="77777777" w:rsidR="00390093" w:rsidRPr="00F9362D" w:rsidRDefault="00390093" w:rsidP="00EA6C2F">
            <w:pPr>
              <w:pStyle w:val="pformab"/>
              <w:spacing w:before="0" w:after="40"/>
              <w:jc w:val="right"/>
              <w:rPr>
                <w:rFonts w:ascii="Arial MT Pro" w:hAnsi="Arial MT Pro"/>
                <w:color w:val="auto"/>
                <w:sz w:val="20"/>
              </w:rPr>
            </w:pPr>
            <w:r w:rsidRPr="00F9362D">
              <w:rPr>
                <w:rFonts w:ascii="Arial MT Pro" w:hAnsi="Arial MT Pro"/>
                <w:color w:val="auto"/>
                <w:sz w:val="20"/>
                <w:u w:val="single"/>
              </w:rPr>
              <w:t> </w:t>
            </w:r>
            <w:r w:rsidR="004746A0" w:rsidRPr="00F9362D">
              <w:rPr>
                <w:rFonts w:ascii="Arial MT Pro" w:hAnsi="Arial MT Pro"/>
                <w:color w:val="auto"/>
                <w:sz w:val="20"/>
                <w:u w:val="single"/>
              </w:rPr>
              <w:t xml:space="preserve"> </w:t>
            </w:r>
            <w:r w:rsidRPr="00F9362D">
              <w:rPr>
                <w:rFonts w:ascii="Arial MT Pro" w:hAnsi="Arial MT Pro"/>
                <w:color w:val="auto"/>
                <w:sz w:val="20"/>
                <w:u w:val="single"/>
              </w:rPr>
              <w:t>147,000</w:t>
            </w:r>
          </w:p>
        </w:tc>
      </w:tr>
      <w:tr w:rsidR="00B40AA5" w14:paraId="3A24B4A0" w14:textId="77777777" w:rsidTr="00B40AA5">
        <w:tc>
          <w:tcPr>
            <w:tcW w:w="2880" w:type="dxa"/>
            <w:tcBorders>
              <w:bottom w:val="double" w:sz="4" w:space="0" w:color="auto"/>
              <w:right w:val="double" w:sz="4" w:space="0" w:color="auto"/>
            </w:tcBorders>
            <w:shd w:val="clear" w:color="auto" w:fill="FFFFFF"/>
            <w:vAlign w:val="bottom"/>
          </w:tcPr>
          <w:p w14:paraId="052539A2" w14:textId="77777777" w:rsidR="00B40AA5" w:rsidRDefault="00B40AA5" w:rsidP="0019721B">
            <w:pPr>
              <w:pStyle w:val="pformab"/>
              <w:spacing w:before="40" w:after="40"/>
              <w:rPr>
                <w:rFonts w:ascii="Arial" w:hAnsi="Arial"/>
                <w:color w:val="auto"/>
                <w:sz w:val="20"/>
              </w:rPr>
            </w:pPr>
            <w:r w:rsidRPr="00F9362D">
              <w:rPr>
                <w:rFonts w:ascii="Arial MT Pro" w:hAnsi="Arial MT Pro"/>
                <w:color w:val="auto"/>
                <w:sz w:val="20"/>
              </w:rPr>
              <w:t>Total assets</w:t>
            </w:r>
          </w:p>
        </w:tc>
        <w:tc>
          <w:tcPr>
            <w:tcW w:w="1440" w:type="dxa"/>
            <w:tcBorders>
              <w:left w:val="double" w:sz="4" w:space="0" w:color="auto"/>
              <w:bottom w:val="double" w:sz="4" w:space="0" w:color="auto"/>
              <w:right w:val="double" w:sz="4" w:space="0" w:color="auto"/>
            </w:tcBorders>
            <w:shd w:val="clear" w:color="auto" w:fill="FFFFFF"/>
            <w:vAlign w:val="bottom"/>
          </w:tcPr>
          <w:p w14:paraId="0020BA6C" w14:textId="77777777" w:rsidR="00B40AA5" w:rsidRDefault="00B40AA5" w:rsidP="00762DD6">
            <w:pPr>
              <w:pStyle w:val="pformab"/>
              <w:spacing w:before="40" w:after="40"/>
              <w:jc w:val="right"/>
              <w:rPr>
                <w:rFonts w:ascii="Arial" w:hAnsi="Arial"/>
                <w:color w:val="auto"/>
                <w:sz w:val="20"/>
              </w:rPr>
            </w:pPr>
            <w:r w:rsidRPr="00F9362D">
              <w:rPr>
                <w:rFonts w:ascii="Arial MT Pro" w:hAnsi="Arial MT Pro"/>
                <w:color w:val="auto"/>
                <w:sz w:val="20"/>
                <w:u w:val="double"/>
              </w:rPr>
              <w:t>$171,000</w:t>
            </w:r>
          </w:p>
        </w:tc>
        <w:tc>
          <w:tcPr>
            <w:tcW w:w="3215" w:type="dxa"/>
            <w:tcBorders>
              <w:left w:val="double" w:sz="4" w:space="0" w:color="auto"/>
              <w:right w:val="double" w:sz="4" w:space="0" w:color="auto"/>
            </w:tcBorders>
            <w:shd w:val="clear" w:color="auto" w:fill="FFFFFF"/>
            <w:vAlign w:val="bottom"/>
          </w:tcPr>
          <w:p w14:paraId="029C680D" w14:textId="77777777" w:rsidR="00B40AA5" w:rsidRDefault="00B40AA5" w:rsidP="0019721B">
            <w:pPr>
              <w:pStyle w:val="pformab"/>
              <w:spacing w:before="40" w:after="40"/>
              <w:rPr>
                <w:rFonts w:ascii="Arial" w:hAnsi="Arial"/>
                <w:color w:val="auto"/>
                <w:sz w:val="20"/>
              </w:rPr>
            </w:pPr>
            <w:r w:rsidRPr="00F9362D">
              <w:rPr>
                <w:rFonts w:ascii="Arial MT Pro" w:hAnsi="Arial MT Pro"/>
                <w:color w:val="auto"/>
                <w:sz w:val="20"/>
              </w:rPr>
              <w:t>Total liabilities and owner’s equity</w:t>
            </w:r>
          </w:p>
        </w:tc>
        <w:tc>
          <w:tcPr>
            <w:tcW w:w="1375" w:type="dxa"/>
            <w:tcBorders>
              <w:left w:val="double" w:sz="4" w:space="0" w:color="auto"/>
            </w:tcBorders>
            <w:shd w:val="clear" w:color="auto" w:fill="FFFFFF"/>
            <w:vAlign w:val="bottom"/>
          </w:tcPr>
          <w:p w14:paraId="455071A6" w14:textId="77777777" w:rsidR="00B40AA5" w:rsidRPr="00F9362D" w:rsidRDefault="00B40AA5" w:rsidP="00EA6C2F">
            <w:pPr>
              <w:pStyle w:val="pformab"/>
              <w:spacing w:before="0" w:after="40"/>
              <w:jc w:val="right"/>
              <w:rPr>
                <w:rFonts w:ascii="Arial MT Pro" w:hAnsi="Arial MT Pro"/>
                <w:color w:val="auto"/>
                <w:sz w:val="20"/>
              </w:rPr>
            </w:pPr>
            <w:r w:rsidRPr="00F9362D">
              <w:rPr>
                <w:rFonts w:ascii="Arial MT Pro" w:hAnsi="Arial MT Pro"/>
                <w:color w:val="auto"/>
                <w:sz w:val="20"/>
                <w:u w:val="double"/>
              </w:rPr>
              <w:t>$171,000</w:t>
            </w:r>
          </w:p>
        </w:tc>
      </w:tr>
    </w:tbl>
    <w:p w14:paraId="1A954267" w14:textId="77777777" w:rsidR="005012C8" w:rsidRDefault="005012C8" w:rsidP="005012C8">
      <w:pPr>
        <w:pStyle w:val="ph6"/>
        <w:spacing w:before="0"/>
        <w:ind w:left="0"/>
        <w:rPr>
          <w:rFonts w:ascii="Times New Roman" w:hAnsi="Times New Roman"/>
          <w:color w:val="auto"/>
        </w:rPr>
      </w:pPr>
    </w:p>
    <w:p w14:paraId="091395D0" w14:textId="77777777" w:rsidR="00AC11F7" w:rsidRDefault="00AC11F7" w:rsidP="005012C8">
      <w:pPr>
        <w:pStyle w:val="ph6"/>
        <w:spacing w:before="0"/>
        <w:ind w:left="0"/>
        <w:rPr>
          <w:rFonts w:ascii="Times New Roman" w:hAnsi="Times New Roman"/>
          <w:color w:val="auto"/>
        </w:rPr>
      </w:pPr>
    </w:p>
    <w:p w14:paraId="2D32350B" w14:textId="77777777" w:rsidR="00390093" w:rsidRDefault="00390093" w:rsidP="005012C8">
      <w:pPr>
        <w:pStyle w:val="ph6"/>
        <w:spacing w:before="0"/>
        <w:ind w:left="0"/>
        <w:rPr>
          <w:rFonts w:ascii="Times New Roman" w:hAnsi="Times New Roman"/>
          <w:color w:val="auto"/>
        </w:rPr>
      </w:pPr>
      <w:r w:rsidRPr="001C6BAA">
        <w:rPr>
          <w:rFonts w:ascii="Times New Roman" w:hAnsi="Times New Roman"/>
          <w:color w:val="auto"/>
        </w:rPr>
        <w:t>Req. 6</w:t>
      </w:r>
    </w:p>
    <w:p w14:paraId="7A29B571" w14:textId="11DE78A6" w:rsidR="00390093" w:rsidRDefault="00390093" w:rsidP="00414797">
      <w:pPr>
        <w:pStyle w:val="ptf"/>
        <w:ind w:left="0"/>
        <w:rPr>
          <w:color w:val="auto"/>
        </w:rPr>
      </w:pPr>
      <w:r>
        <w:rPr>
          <w:color w:val="auto"/>
        </w:rPr>
        <w:t xml:space="preserve">Wilson is correct in feeling that the business is profitable (profits of $27,000 in January </w:t>
      </w:r>
      <w:r w:rsidR="00993F90">
        <w:rPr>
          <w:color w:val="auto"/>
        </w:rPr>
        <w:t>2023</w:t>
      </w:r>
      <w:r>
        <w:rPr>
          <w:color w:val="auto"/>
        </w:rPr>
        <w:t xml:space="preserve"> and profits of $25,000 in </w:t>
      </w:r>
      <w:r w:rsidR="00EB4E48">
        <w:rPr>
          <w:color w:val="auto"/>
        </w:rPr>
        <w:t>2022</w:t>
      </w:r>
      <w:r>
        <w:rPr>
          <w:color w:val="auto"/>
        </w:rPr>
        <w:t>). The reason she has to keep investing more money and is unable to make large withdrawals at this time is due to the growth of the business; the assets grew by $48,000 in January ($171,000 – $123,000) with an increase in liabilities of only $6,000. Wilson will have to continue to invest (and will be unable to make withdrawals) as long as the business continues to grow by an amount in excess of profitability unless she finances some of the growth through increasing the liabilities.</w:t>
      </w:r>
    </w:p>
    <w:p w14:paraId="2D22B713" w14:textId="77777777" w:rsidR="00390093" w:rsidRDefault="00390093" w:rsidP="005012C8">
      <w:pPr>
        <w:pStyle w:val="ptf"/>
        <w:spacing w:before="120"/>
        <w:ind w:left="0"/>
        <w:rPr>
          <w:color w:val="auto"/>
        </w:rPr>
      </w:pPr>
      <w:r>
        <w:rPr>
          <w:i/>
          <w:iCs/>
          <w:color w:val="auto"/>
        </w:rPr>
        <w:t>Instructional Note:</w:t>
      </w:r>
      <w:r>
        <w:rPr>
          <w:color w:val="auto"/>
        </w:rPr>
        <w:t xml:space="preserve"> Student responses may vary.</w:t>
      </w:r>
      <w:r w:rsidR="00D904E7">
        <w:rPr>
          <w:color w:val="auto"/>
        </w:rPr>
        <w:t xml:space="preserve"> </w:t>
      </w:r>
    </w:p>
    <w:p w14:paraId="3D81F0EB" w14:textId="77777777" w:rsidR="00AC11F7" w:rsidRPr="00F9362D" w:rsidRDefault="00AC11F7" w:rsidP="003A13F9">
      <w:pPr>
        <w:pStyle w:val="ph3ns"/>
        <w:tabs>
          <w:tab w:val="right" w:pos="8855"/>
        </w:tabs>
        <w:jc w:val="left"/>
        <w:outlineLvl w:val="0"/>
        <w:rPr>
          <w:rFonts w:ascii="Arial MT Pro" w:hAnsi="Arial MT Pro" w:cs="Arial"/>
          <w:b/>
          <w:i w:val="0"/>
          <w:color w:val="auto"/>
          <w:sz w:val="28"/>
          <w:szCs w:val="28"/>
        </w:rPr>
      </w:pPr>
    </w:p>
    <w:p w14:paraId="27D613AB" w14:textId="6A4F79CF" w:rsidR="003A13F9" w:rsidRPr="00F9362D" w:rsidRDefault="003A13F9" w:rsidP="003A13F9">
      <w:pPr>
        <w:pStyle w:val="ph3ns"/>
        <w:tabs>
          <w:tab w:val="right" w:pos="8855"/>
        </w:tabs>
        <w:jc w:val="left"/>
        <w:outlineLvl w:val="0"/>
        <w:rPr>
          <w:rFonts w:ascii="Arial MT Pro" w:hAnsi="Arial MT Pro" w:cs="Arial"/>
          <w:b/>
          <w:i w:val="0"/>
          <w:color w:val="auto"/>
          <w:sz w:val="28"/>
          <w:szCs w:val="28"/>
        </w:rPr>
      </w:pPr>
      <w:r w:rsidRPr="00F9362D">
        <w:rPr>
          <w:rFonts w:ascii="Arial MT Pro" w:hAnsi="Arial MT Pro" w:cs="Arial"/>
          <w:b/>
          <w:i w:val="0"/>
          <w:color w:val="auto"/>
          <w:sz w:val="28"/>
          <w:szCs w:val="28"/>
        </w:rPr>
        <w:t>Using Excel</w:t>
      </w:r>
    </w:p>
    <w:p w14:paraId="5ABD50B3" w14:textId="77777777" w:rsidR="003A13F9" w:rsidRDefault="003A13F9" w:rsidP="003A13F9">
      <w:pPr>
        <w:pStyle w:val="ph3ns"/>
        <w:tabs>
          <w:tab w:val="right" w:pos="8855"/>
        </w:tabs>
        <w:jc w:val="left"/>
        <w:rPr>
          <w:color w:val="auto"/>
        </w:rPr>
      </w:pPr>
    </w:p>
    <w:p w14:paraId="2BCDCB1B" w14:textId="1EC731A1" w:rsidR="003A13F9" w:rsidRPr="00F9362D" w:rsidRDefault="003A13F9" w:rsidP="00414797">
      <w:pPr>
        <w:pStyle w:val="ph3ns"/>
        <w:rPr>
          <w:rFonts w:ascii="Arial MT Pro" w:hAnsi="Arial MT Pro" w:cs="Arial"/>
          <w:b/>
          <w:bCs/>
          <w:i w:val="0"/>
          <w:iCs w:val="0"/>
          <w:color w:val="auto"/>
          <w:sz w:val="36"/>
          <w:szCs w:val="36"/>
        </w:rPr>
      </w:pPr>
      <w:r w:rsidRPr="00F9362D">
        <w:rPr>
          <w:rFonts w:ascii="Arial MT Pro" w:hAnsi="Arial MT Pro" w:cs="Arial"/>
          <w:color w:val="auto"/>
        </w:rPr>
        <w:t>(60</w:t>
      </w:r>
      <w:r w:rsidR="0042722B" w:rsidRPr="00F9362D">
        <w:rPr>
          <w:rFonts w:ascii="Arial MT Pro" w:hAnsi="Arial MT Pro" w:cs="Arial"/>
          <w:color w:val="auto"/>
        </w:rPr>
        <w:t>–</w:t>
      </w:r>
      <w:r w:rsidRPr="00F9362D">
        <w:rPr>
          <w:rFonts w:ascii="Arial MT Pro" w:hAnsi="Arial MT Pro" w:cs="Arial"/>
          <w:color w:val="auto"/>
        </w:rPr>
        <w:t xml:space="preserve">75 min.) </w:t>
      </w:r>
    </w:p>
    <w:p w14:paraId="10F589C0" w14:textId="77777777" w:rsidR="003A13F9" w:rsidRPr="003C38CF" w:rsidRDefault="003A13F9" w:rsidP="003A13F9">
      <w:pPr>
        <w:widowControl/>
        <w:rPr>
          <w:rFonts w:eastAsia="MS Mincho"/>
          <w:sz w:val="20"/>
          <w:highlight w:val="green"/>
        </w:rPr>
      </w:pPr>
    </w:p>
    <w:p w14:paraId="526E4FDB" w14:textId="5AC79F3D" w:rsidR="00925303" w:rsidRPr="00925303" w:rsidRDefault="00925303" w:rsidP="00925303">
      <w:pPr>
        <w:widowControl/>
        <w:rPr>
          <w:szCs w:val="24"/>
        </w:rPr>
      </w:pPr>
      <w:r w:rsidRPr="00925303">
        <w:rPr>
          <w:szCs w:val="24"/>
        </w:rPr>
        <w:t xml:space="preserve">The student templates for Using Excel are available in MyLab. </w:t>
      </w:r>
    </w:p>
    <w:p w14:paraId="725CE275" w14:textId="3D043466" w:rsidR="003A13F9" w:rsidRPr="00CA3330" w:rsidRDefault="00925303" w:rsidP="00AC11F7">
      <w:pPr>
        <w:rPr>
          <w:rFonts w:eastAsia="MS Mincho"/>
          <w:szCs w:val="24"/>
        </w:rPr>
      </w:pPr>
      <w:r w:rsidRPr="00925303">
        <w:rPr>
          <w:szCs w:val="24"/>
        </w:rPr>
        <w:t>The solution to Using Excel is located in MyLab in the Instructor Resource Centre.</w:t>
      </w:r>
    </w:p>
    <w:p w14:paraId="7068AA0C" w14:textId="77777777" w:rsidR="003A13F9" w:rsidRPr="00CA3330" w:rsidRDefault="003A13F9" w:rsidP="003A13F9">
      <w:pPr>
        <w:widowControl/>
        <w:rPr>
          <w:rFonts w:eastAsia="MS Mincho"/>
          <w:szCs w:val="24"/>
        </w:rPr>
        <w:sectPr w:rsidR="003A13F9" w:rsidRPr="00CA3330" w:rsidSect="00B32629">
          <w:headerReference w:type="default" r:id="rId51"/>
          <w:footerReference w:type="default" r:id="rId52"/>
          <w:pgSz w:w="12240" w:h="15840" w:code="1"/>
          <w:pgMar w:top="1080" w:right="1080" w:bottom="1080" w:left="1080" w:header="720" w:footer="720" w:gutter="0"/>
          <w:cols w:space="720"/>
          <w:docGrid w:linePitch="326"/>
        </w:sectPr>
      </w:pPr>
    </w:p>
    <w:p w14:paraId="7A507ED3" w14:textId="77777777" w:rsidR="003A13F9" w:rsidRPr="00F9362D" w:rsidRDefault="003A13F9" w:rsidP="003A13F9">
      <w:pPr>
        <w:pStyle w:val="ph3ns"/>
        <w:tabs>
          <w:tab w:val="right" w:pos="8855"/>
        </w:tabs>
        <w:jc w:val="left"/>
        <w:outlineLvl w:val="0"/>
        <w:rPr>
          <w:rFonts w:ascii="Arial MT Pro" w:hAnsi="Arial MT Pro" w:cs="Arial"/>
          <w:b/>
          <w:bCs/>
          <w:i w:val="0"/>
          <w:iCs w:val="0"/>
          <w:color w:val="auto"/>
          <w:sz w:val="28"/>
          <w:szCs w:val="28"/>
        </w:rPr>
      </w:pPr>
      <w:r w:rsidRPr="00F9362D">
        <w:rPr>
          <w:rFonts w:ascii="Arial MT Pro" w:hAnsi="Arial MT Pro" w:cs="Arial"/>
          <w:b/>
          <w:bCs/>
          <w:i w:val="0"/>
          <w:iCs w:val="0"/>
          <w:color w:val="auto"/>
          <w:sz w:val="28"/>
          <w:szCs w:val="28"/>
        </w:rPr>
        <w:lastRenderedPageBreak/>
        <w:t>Serial Exercise</w:t>
      </w:r>
    </w:p>
    <w:p w14:paraId="7D1E5737" w14:textId="337CB049" w:rsidR="003A13F9" w:rsidRPr="00F9362D" w:rsidRDefault="003A13F9" w:rsidP="00D43412">
      <w:pPr>
        <w:pStyle w:val="ph3ns"/>
        <w:tabs>
          <w:tab w:val="right" w:pos="8855"/>
        </w:tabs>
        <w:ind w:right="-589"/>
        <w:rPr>
          <w:rFonts w:ascii="Arial MT Pro" w:hAnsi="Arial MT Pro" w:cs="Arial"/>
          <w:b/>
          <w:bCs/>
          <w:i w:val="0"/>
          <w:iCs w:val="0"/>
          <w:color w:val="auto"/>
          <w:sz w:val="32"/>
          <w:szCs w:val="32"/>
        </w:rPr>
      </w:pPr>
      <w:r w:rsidRPr="00F9362D">
        <w:rPr>
          <w:rFonts w:ascii="Arial MT Pro" w:hAnsi="Arial MT Pro" w:cs="Arial"/>
          <w:color w:val="auto"/>
        </w:rPr>
        <w:t>(35</w:t>
      </w:r>
      <w:r w:rsidR="00DD0951" w:rsidRPr="00F9362D">
        <w:rPr>
          <w:rFonts w:ascii="Arial MT Pro" w:hAnsi="Arial MT Pro" w:cs="Arial"/>
          <w:color w:val="auto"/>
        </w:rPr>
        <w:t>–</w:t>
      </w:r>
      <w:r w:rsidRPr="00F9362D">
        <w:rPr>
          <w:rFonts w:ascii="Arial MT Pro" w:hAnsi="Arial MT Pro" w:cs="Arial"/>
          <w:color w:val="auto"/>
        </w:rPr>
        <w:t xml:space="preserve">40 min.) </w:t>
      </w:r>
      <w:r w:rsidR="0042722B" w:rsidRPr="00F9362D">
        <w:rPr>
          <w:rFonts w:ascii="Arial MT Pro" w:hAnsi="Arial MT Pro" w:cs="Arial"/>
          <w:b/>
          <w:bCs/>
          <w:i w:val="0"/>
          <w:iCs w:val="0"/>
          <w:color w:val="auto"/>
          <w:sz w:val="36"/>
          <w:szCs w:val="36"/>
        </w:rPr>
        <w:t>SE1-1</w:t>
      </w:r>
    </w:p>
    <w:p w14:paraId="1004CED9" w14:textId="77777777" w:rsidR="003A13F9" w:rsidRPr="001C6BAA" w:rsidRDefault="003A13F9" w:rsidP="003A13F9">
      <w:pPr>
        <w:outlineLvl w:val="0"/>
        <w:rPr>
          <w:rFonts w:cs="Arial"/>
          <w:i/>
          <w:szCs w:val="24"/>
        </w:rPr>
      </w:pPr>
      <w:r w:rsidRPr="001C6BAA">
        <w:rPr>
          <w:rFonts w:cs="Arial"/>
          <w:i/>
          <w:szCs w:val="24"/>
        </w:rPr>
        <w:t>Req.</w:t>
      </w:r>
      <w:r>
        <w:rPr>
          <w:rFonts w:cs="Arial"/>
          <w:i/>
          <w:szCs w:val="24"/>
        </w:rPr>
        <w:t xml:space="preserve"> 1</w:t>
      </w:r>
    </w:p>
    <w:p w14:paraId="238003AC" w14:textId="77777777" w:rsidR="003A13F9" w:rsidRDefault="003A13F9" w:rsidP="003A13F9"/>
    <w:tbl>
      <w:tblPr>
        <w:tblpPr w:leftFromText="180" w:rightFromText="180" w:vertAnchor="text" w:tblpY="1"/>
        <w:tblOverlap w:val="never"/>
        <w:tblW w:w="14462" w:type="dxa"/>
        <w:tblLook w:val="00A0" w:firstRow="1" w:lastRow="0" w:firstColumn="1" w:lastColumn="0" w:noHBand="0" w:noVBand="0"/>
      </w:tblPr>
      <w:tblGrid>
        <w:gridCol w:w="492"/>
        <w:gridCol w:w="394"/>
        <w:gridCol w:w="799"/>
        <w:gridCol w:w="310"/>
        <w:gridCol w:w="710"/>
        <w:gridCol w:w="310"/>
        <w:gridCol w:w="883"/>
        <w:gridCol w:w="310"/>
        <w:gridCol w:w="794"/>
        <w:gridCol w:w="310"/>
        <w:gridCol w:w="955"/>
        <w:gridCol w:w="310"/>
        <w:gridCol w:w="799"/>
        <w:gridCol w:w="270"/>
        <w:gridCol w:w="1159"/>
        <w:gridCol w:w="310"/>
        <w:gridCol w:w="883"/>
        <w:gridCol w:w="270"/>
        <w:gridCol w:w="875"/>
        <w:gridCol w:w="270"/>
        <w:gridCol w:w="875"/>
        <w:gridCol w:w="270"/>
        <w:gridCol w:w="875"/>
        <w:gridCol w:w="270"/>
        <w:gridCol w:w="1017"/>
      </w:tblGrid>
      <w:tr w:rsidR="003A13F9" w:rsidRPr="00CE70F1" w14:paraId="3492514D" w14:textId="77777777" w:rsidTr="005138A2">
        <w:trPr>
          <w:trHeight w:val="60"/>
        </w:trPr>
        <w:tc>
          <w:tcPr>
            <w:tcW w:w="0" w:type="auto"/>
            <w:gridSpan w:val="9"/>
            <w:tcBorders>
              <w:bottom w:val="single" w:sz="4" w:space="0" w:color="auto"/>
            </w:tcBorders>
          </w:tcPr>
          <w:p w14:paraId="011990BD"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Assets</w:t>
            </w:r>
          </w:p>
        </w:tc>
        <w:tc>
          <w:tcPr>
            <w:tcW w:w="0" w:type="auto"/>
          </w:tcPr>
          <w:p w14:paraId="4CD25F6D"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tcBorders>
              <w:bottom w:val="single" w:sz="4" w:space="0" w:color="auto"/>
            </w:tcBorders>
          </w:tcPr>
          <w:p w14:paraId="3DA3BE5A"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Liabilities</w:t>
            </w:r>
          </w:p>
        </w:tc>
        <w:tc>
          <w:tcPr>
            <w:tcW w:w="0" w:type="auto"/>
            <w:vAlign w:val="center"/>
          </w:tcPr>
          <w:p w14:paraId="4DCA5B43"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gridSpan w:val="13"/>
          </w:tcPr>
          <w:p w14:paraId="671BE7A3" w14:textId="77777777" w:rsidR="003A13F9" w:rsidRPr="00F9362D" w:rsidRDefault="003A13F9" w:rsidP="005138A2">
            <w:pPr>
              <w:jc w:val="center"/>
              <w:rPr>
                <w:rFonts w:ascii="Arial MT Pro" w:hAnsi="Arial MT Pro" w:cs="Arial"/>
                <w:b/>
                <w:color w:val="000000"/>
                <w:sz w:val="16"/>
                <w:szCs w:val="16"/>
              </w:rPr>
            </w:pPr>
            <w:r w:rsidRPr="00F9362D">
              <w:rPr>
                <w:rFonts w:ascii="Arial MT Pro" w:hAnsi="Arial MT Pro" w:cs="Arial"/>
                <w:b/>
                <w:color w:val="000000"/>
                <w:sz w:val="16"/>
                <w:szCs w:val="16"/>
              </w:rPr>
              <w:t>Owner’s Equity</w:t>
            </w:r>
          </w:p>
        </w:tc>
      </w:tr>
      <w:tr w:rsidR="003A13F9" w:rsidRPr="00CE70F1" w14:paraId="626A9A9F" w14:textId="77777777" w:rsidTr="005138A2">
        <w:trPr>
          <w:trHeight w:val="120"/>
        </w:trPr>
        <w:tc>
          <w:tcPr>
            <w:tcW w:w="0" w:type="auto"/>
            <w:tcBorders>
              <w:bottom w:val="single" w:sz="4" w:space="0" w:color="auto"/>
            </w:tcBorders>
            <w:vAlign w:val="center"/>
          </w:tcPr>
          <w:p w14:paraId="6C45BED4" w14:textId="77777777" w:rsidR="003A13F9" w:rsidRPr="00762DD6" w:rsidRDefault="003A13F9" w:rsidP="005138A2">
            <w:pPr>
              <w:rPr>
                <w:rFonts w:ascii="Arial" w:hAnsi="Arial" w:cs="Arial"/>
                <w:b/>
                <w:color w:val="000000"/>
                <w:sz w:val="16"/>
                <w:szCs w:val="16"/>
              </w:rPr>
            </w:pPr>
          </w:p>
        </w:tc>
        <w:tc>
          <w:tcPr>
            <w:tcW w:w="0" w:type="auto"/>
            <w:tcBorders>
              <w:bottom w:val="single" w:sz="4" w:space="0" w:color="auto"/>
            </w:tcBorders>
          </w:tcPr>
          <w:p w14:paraId="4AB6AC46" w14:textId="77777777" w:rsidR="003A13F9" w:rsidRPr="00762DD6" w:rsidRDefault="003A13F9" w:rsidP="005138A2">
            <w:pPr>
              <w:jc w:val="center"/>
              <w:rPr>
                <w:rFonts w:ascii="Arial" w:hAnsi="Arial" w:cs="Arial"/>
                <w:b/>
                <w:color w:val="000000"/>
                <w:sz w:val="16"/>
                <w:szCs w:val="16"/>
              </w:rPr>
            </w:pPr>
          </w:p>
        </w:tc>
        <w:tc>
          <w:tcPr>
            <w:tcW w:w="0" w:type="auto"/>
            <w:tcBorders>
              <w:bottom w:val="single" w:sz="4" w:space="0" w:color="auto"/>
            </w:tcBorders>
            <w:vAlign w:val="bottom"/>
          </w:tcPr>
          <w:p w14:paraId="5CFBCA93"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Cash</w:t>
            </w:r>
          </w:p>
        </w:tc>
        <w:tc>
          <w:tcPr>
            <w:tcW w:w="0" w:type="auto"/>
            <w:tcBorders>
              <w:bottom w:val="single" w:sz="4" w:space="0" w:color="auto"/>
            </w:tcBorders>
            <w:vAlign w:val="bottom"/>
          </w:tcPr>
          <w:p w14:paraId="42975EBD"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tcBorders>
              <w:bottom w:val="single" w:sz="4" w:space="0" w:color="auto"/>
            </w:tcBorders>
            <w:vAlign w:val="bottom"/>
          </w:tcPr>
          <w:p w14:paraId="441A63BC"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Accts Rec.</w:t>
            </w:r>
          </w:p>
        </w:tc>
        <w:tc>
          <w:tcPr>
            <w:tcW w:w="0" w:type="auto"/>
            <w:tcBorders>
              <w:bottom w:val="single" w:sz="4" w:space="0" w:color="auto"/>
            </w:tcBorders>
            <w:vAlign w:val="bottom"/>
          </w:tcPr>
          <w:p w14:paraId="4370EC6D"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tcBorders>
              <w:bottom w:val="single" w:sz="4" w:space="0" w:color="auto"/>
            </w:tcBorders>
            <w:vAlign w:val="bottom"/>
          </w:tcPr>
          <w:p w14:paraId="5E2AF63A"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Office Supplies</w:t>
            </w:r>
          </w:p>
        </w:tc>
        <w:tc>
          <w:tcPr>
            <w:tcW w:w="0" w:type="auto"/>
            <w:tcBorders>
              <w:bottom w:val="single" w:sz="4" w:space="0" w:color="auto"/>
            </w:tcBorders>
            <w:vAlign w:val="bottom"/>
          </w:tcPr>
          <w:p w14:paraId="3134E6BD"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tcBorders>
              <w:bottom w:val="single" w:sz="4" w:space="0" w:color="auto"/>
            </w:tcBorders>
            <w:vAlign w:val="bottom"/>
          </w:tcPr>
          <w:p w14:paraId="5584A811"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Canoes</w:t>
            </w:r>
          </w:p>
        </w:tc>
        <w:tc>
          <w:tcPr>
            <w:tcW w:w="0" w:type="auto"/>
            <w:tcBorders>
              <w:bottom w:val="single" w:sz="4" w:space="0" w:color="auto"/>
            </w:tcBorders>
            <w:vAlign w:val="bottom"/>
          </w:tcPr>
          <w:p w14:paraId="5D3071FC"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tcBorders>
              <w:bottom w:val="single" w:sz="4" w:space="0" w:color="auto"/>
            </w:tcBorders>
            <w:vAlign w:val="bottom"/>
          </w:tcPr>
          <w:p w14:paraId="2691BA46"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Accounts Payable</w:t>
            </w:r>
          </w:p>
        </w:tc>
        <w:tc>
          <w:tcPr>
            <w:tcW w:w="0" w:type="auto"/>
            <w:tcBorders>
              <w:bottom w:val="single" w:sz="4" w:space="0" w:color="auto"/>
            </w:tcBorders>
            <w:vAlign w:val="bottom"/>
          </w:tcPr>
          <w:p w14:paraId="3FA3CE38"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tcBorders>
              <w:top w:val="single" w:sz="4" w:space="0" w:color="auto"/>
              <w:bottom w:val="single" w:sz="4" w:space="0" w:color="auto"/>
            </w:tcBorders>
            <w:vAlign w:val="bottom"/>
          </w:tcPr>
          <w:p w14:paraId="0A2B1C6E" w14:textId="77777777" w:rsidR="003A13F9" w:rsidRPr="00F9362D" w:rsidRDefault="003A13F9" w:rsidP="005138A2">
            <w:pPr>
              <w:jc w:val="center"/>
              <w:rPr>
                <w:rFonts w:ascii="Arial MT Pro" w:hAnsi="Arial MT Pro" w:cs="Arial"/>
                <w:b/>
                <w:color w:val="000000"/>
                <w:sz w:val="16"/>
                <w:szCs w:val="16"/>
              </w:rPr>
            </w:pPr>
            <w:r w:rsidRPr="00F9362D">
              <w:rPr>
                <w:rFonts w:ascii="Arial MT Pro" w:hAnsi="Arial MT Pro" w:cs="Arial"/>
                <w:b/>
                <w:color w:val="000000"/>
                <w:sz w:val="16"/>
                <w:szCs w:val="16"/>
              </w:rPr>
              <w:t>Amber</w:t>
            </w:r>
          </w:p>
          <w:p w14:paraId="32EE5285"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Wilson, Capital</w:t>
            </w:r>
          </w:p>
        </w:tc>
        <w:tc>
          <w:tcPr>
            <w:tcW w:w="0" w:type="auto"/>
            <w:tcBorders>
              <w:top w:val="single" w:sz="4" w:space="0" w:color="auto"/>
              <w:bottom w:val="single" w:sz="4" w:space="0" w:color="auto"/>
            </w:tcBorders>
            <w:vAlign w:val="bottom"/>
          </w:tcPr>
          <w:p w14:paraId="7BE098BF"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1152" w:type="dxa"/>
            <w:tcBorders>
              <w:top w:val="single" w:sz="4" w:space="0" w:color="auto"/>
              <w:bottom w:val="single" w:sz="4" w:space="0" w:color="auto"/>
            </w:tcBorders>
          </w:tcPr>
          <w:p w14:paraId="7250CED2" w14:textId="77777777" w:rsidR="003A13F9" w:rsidRPr="00F9362D" w:rsidRDefault="003A13F9" w:rsidP="005138A2">
            <w:pPr>
              <w:jc w:val="center"/>
              <w:rPr>
                <w:rFonts w:ascii="Arial MT Pro" w:hAnsi="Arial MT Pro" w:cs="Arial"/>
                <w:b/>
                <w:color w:val="000000"/>
                <w:sz w:val="16"/>
                <w:szCs w:val="16"/>
              </w:rPr>
            </w:pPr>
            <w:r w:rsidRPr="00F9362D">
              <w:rPr>
                <w:rFonts w:ascii="Arial MT Pro" w:hAnsi="Arial MT Pro" w:cs="Arial"/>
                <w:b/>
                <w:color w:val="000000"/>
                <w:sz w:val="16"/>
                <w:szCs w:val="16"/>
              </w:rPr>
              <w:t>Amber</w:t>
            </w:r>
          </w:p>
          <w:p w14:paraId="211B3CCF"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Wilson, Withdrawals</w:t>
            </w:r>
          </w:p>
        </w:tc>
        <w:tc>
          <w:tcPr>
            <w:tcW w:w="308" w:type="dxa"/>
            <w:tcBorders>
              <w:top w:val="single" w:sz="4" w:space="0" w:color="auto"/>
              <w:bottom w:val="single" w:sz="4" w:space="0" w:color="auto"/>
            </w:tcBorders>
          </w:tcPr>
          <w:p w14:paraId="2CF8A80B" w14:textId="77777777" w:rsidR="003A13F9" w:rsidRPr="00F9362D" w:rsidRDefault="003A13F9" w:rsidP="005138A2">
            <w:pPr>
              <w:jc w:val="center"/>
              <w:rPr>
                <w:rFonts w:ascii="Arial MT Pro" w:hAnsi="Arial MT Pro" w:cs="Arial"/>
                <w:b/>
                <w:color w:val="000000"/>
                <w:sz w:val="16"/>
                <w:szCs w:val="16"/>
              </w:rPr>
            </w:pPr>
          </w:p>
          <w:p w14:paraId="5A53757A" w14:textId="77777777" w:rsidR="003A13F9" w:rsidRPr="00F9362D" w:rsidRDefault="003A13F9" w:rsidP="005138A2">
            <w:pPr>
              <w:jc w:val="center"/>
              <w:rPr>
                <w:rFonts w:ascii="Arial MT Pro" w:hAnsi="Arial MT Pro" w:cs="Arial"/>
                <w:b/>
                <w:color w:val="000000"/>
                <w:sz w:val="16"/>
                <w:szCs w:val="16"/>
              </w:rPr>
            </w:pPr>
          </w:p>
          <w:p w14:paraId="4ECEAE19"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tcBorders>
              <w:top w:val="single" w:sz="4" w:space="0" w:color="auto"/>
              <w:bottom w:val="single" w:sz="4" w:space="0" w:color="auto"/>
            </w:tcBorders>
            <w:vAlign w:val="bottom"/>
          </w:tcPr>
          <w:p w14:paraId="69F9DAAF"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Canoe Rental Revenue</w:t>
            </w:r>
          </w:p>
        </w:tc>
        <w:tc>
          <w:tcPr>
            <w:tcW w:w="0" w:type="auto"/>
            <w:tcBorders>
              <w:top w:val="single" w:sz="4" w:space="0" w:color="auto"/>
              <w:bottom w:val="single" w:sz="4" w:space="0" w:color="auto"/>
            </w:tcBorders>
          </w:tcPr>
          <w:p w14:paraId="3147511A" w14:textId="77777777" w:rsidR="003A13F9" w:rsidRPr="00F9362D" w:rsidRDefault="003A13F9" w:rsidP="005138A2">
            <w:pPr>
              <w:jc w:val="center"/>
              <w:rPr>
                <w:rFonts w:ascii="Arial MT Pro" w:hAnsi="Arial MT Pro" w:cs="Arial"/>
                <w:b/>
                <w:color w:val="000000"/>
                <w:sz w:val="16"/>
                <w:szCs w:val="16"/>
              </w:rPr>
            </w:pPr>
          </w:p>
          <w:p w14:paraId="17FF3102" w14:textId="77777777" w:rsidR="003A13F9" w:rsidRPr="00F9362D" w:rsidRDefault="003A13F9" w:rsidP="005138A2">
            <w:pPr>
              <w:jc w:val="center"/>
              <w:rPr>
                <w:rFonts w:ascii="Arial MT Pro" w:hAnsi="Arial MT Pro" w:cs="Arial"/>
                <w:b/>
                <w:color w:val="000000"/>
                <w:sz w:val="16"/>
                <w:szCs w:val="16"/>
              </w:rPr>
            </w:pPr>
          </w:p>
          <w:p w14:paraId="3407D60B"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tcBorders>
              <w:top w:val="single" w:sz="4" w:space="0" w:color="auto"/>
              <w:bottom w:val="single" w:sz="4" w:space="0" w:color="auto"/>
            </w:tcBorders>
            <w:vAlign w:val="bottom"/>
          </w:tcPr>
          <w:p w14:paraId="2BAB464E"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Rent Expense</w:t>
            </w:r>
          </w:p>
        </w:tc>
        <w:tc>
          <w:tcPr>
            <w:tcW w:w="0" w:type="auto"/>
            <w:tcBorders>
              <w:top w:val="single" w:sz="4" w:space="0" w:color="auto"/>
              <w:bottom w:val="single" w:sz="4" w:space="0" w:color="auto"/>
            </w:tcBorders>
          </w:tcPr>
          <w:p w14:paraId="64B4DDCC" w14:textId="77777777" w:rsidR="003A13F9" w:rsidRPr="00F9362D" w:rsidRDefault="003A13F9" w:rsidP="005138A2">
            <w:pPr>
              <w:jc w:val="center"/>
              <w:rPr>
                <w:rFonts w:ascii="Arial MT Pro" w:hAnsi="Arial MT Pro" w:cs="Arial"/>
                <w:b/>
                <w:color w:val="000000"/>
                <w:sz w:val="16"/>
                <w:szCs w:val="16"/>
              </w:rPr>
            </w:pPr>
          </w:p>
          <w:p w14:paraId="09ADD58C" w14:textId="77777777" w:rsidR="003A13F9" w:rsidRPr="00F9362D" w:rsidRDefault="003A13F9" w:rsidP="005138A2">
            <w:pPr>
              <w:jc w:val="center"/>
              <w:rPr>
                <w:rFonts w:ascii="Arial MT Pro" w:hAnsi="Arial MT Pro" w:cs="Arial"/>
                <w:b/>
                <w:color w:val="000000"/>
                <w:sz w:val="16"/>
                <w:szCs w:val="16"/>
              </w:rPr>
            </w:pPr>
          </w:p>
          <w:p w14:paraId="6CE607B1"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tcBorders>
              <w:top w:val="single" w:sz="4" w:space="0" w:color="auto"/>
              <w:bottom w:val="single" w:sz="4" w:space="0" w:color="auto"/>
            </w:tcBorders>
            <w:vAlign w:val="bottom"/>
          </w:tcPr>
          <w:p w14:paraId="4FC1F51B"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Salaries Expense</w:t>
            </w:r>
          </w:p>
        </w:tc>
        <w:tc>
          <w:tcPr>
            <w:tcW w:w="0" w:type="auto"/>
            <w:tcBorders>
              <w:top w:val="single" w:sz="4" w:space="0" w:color="auto"/>
              <w:bottom w:val="single" w:sz="4" w:space="0" w:color="auto"/>
            </w:tcBorders>
          </w:tcPr>
          <w:p w14:paraId="5EE4E48C" w14:textId="77777777" w:rsidR="003A13F9" w:rsidRPr="00F9362D" w:rsidRDefault="003A13F9" w:rsidP="005138A2">
            <w:pPr>
              <w:jc w:val="center"/>
              <w:rPr>
                <w:rFonts w:ascii="Arial MT Pro" w:hAnsi="Arial MT Pro" w:cs="Arial"/>
                <w:b/>
                <w:color w:val="000000"/>
                <w:sz w:val="16"/>
                <w:szCs w:val="16"/>
              </w:rPr>
            </w:pPr>
          </w:p>
          <w:p w14:paraId="0E20C39A" w14:textId="77777777" w:rsidR="003A13F9" w:rsidRPr="00F9362D" w:rsidRDefault="003A13F9" w:rsidP="005138A2">
            <w:pPr>
              <w:jc w:val="center"/>
              <w:rPr>
                <w:rFonts w:ascii="Arial MT Pro" w:hAnsi="Arial MT Pro" w:cs="Arial"/>
                <w:b/>
                <w:color w:val="000000"/>
                <w:sz w:val="16"/>
                <w:szCs w:val="16"/>
              </w:rPr>
            </w:pPr>
          </w:p>
          <w:p w14:paraId="19FC9E46"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tcBorders>
              <w:top w:val="single" w:sz="4" w:space="0" w:color="auto"/>
              <w:bottom w:val="single" w:sz="4" w:space="0" w:color="auto"/>
            </w:tcBorders>
            <w:vAlign w:val="bottom"/>
          </w:tcPr>
          <w:p w14:paraId="0B50A72B"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Utilities Expense</w:t>
            </w:r>
          </w:p>
        </w:tc>
        <w:tc>
          <w:tcPr>
            <w:tcW w:w="0" w:type="auto"/>
            <w:tcBorders>
              <w:top w:val="single" w:sz="4" w:space="0" w:color="auto"/>
              <w:bottom w:val="single" w:sz="4" w:space="0" w:color="auto"/>
            </w:tcBorders>
          </w:tcPr>
          <w:p w14:paraId="3029D7E4" w14:textId="77777777" w:rsidR="003A13F9" w:rsidRPr="00F9362D" w:rsidRDefault="003A13F9" w:rsidP="005138A2">
            <w:pPr>
              <w:jc w:val="center"/>
              <w:rPr>
                <w:rFonts w:ascii="Arial MT Pro" w:hAnsi="Arial MT Pro" w:cs="Arial"/>
                <w:b/>
                <w:color w:val="000000"/>
                <w:sz w:val="16"/>
                <w:szCs w:val="16"/>
              </w:rPr>
            </w:pPr>
          </w:p>
          <w:p w14:paraId="504C134E" w14:textId="77777777" w:rsidR="003A13F9" w:rsidRPr="00F9362D" w:rsidRDefault="003A13F9" w:rsidP="005138A2">
            <w:pPr>
              <w:jc w:val="center"/>
              <w:rPr>
                <w:rFonts w:ascii="Arial MT Pro" w:hAnsi="Arial MT Pro" w:cs="Arial"/>
                <w:b/>
                <w:color w:val="000000"/>
                <w:sz w:val="16"/>
                <w:szCs w:val="16"/>
              </w:rPr>
            </w:pPr>
          </w:p>
          <w:p w14:paraId="118D6A23" w14:textId="77777777" w:rsidR="003A13F9" w:rsidRPr="00762DD6" w:rsidRDefault="003A13F9" w:rsidP="005138A2">
            <w:pPr>
              <w:jc w:val="center"/>
              <w:rPr>
                <w:rFonts w:ascii="Arial" w:hAnsi="Arial" w:cs="Arial"/>
                <w:b/>
                <w:color w:val="000000"/>
                <w:sz w:val="16"/>
                <w:szCs w:val="16"/>
              </w:rPr>
            </w:pPr>
            <w:r w:rsidRPr="00F9362D">
              <w:rPr>
                <w:rFonts w:ascii="Arial MT Pro" w:hAnsi="Arial MT Pro" w:cs="Arial"/>
                <w:b/>
                <w:color w:val="000000"/>
                <w:sz w:val="16"/>
                <w:szCs w:val="16"/>
              </w:rPr>
              <w:t>-</w:t>
            </w:r>
          </w:p>
        </w:tc>
        <w:tc>
          <w:tcPr>
            <w:tcW w:w="0" w:type="auto"/>
            <w:tcBorders>
              <w:top w:val="single" w:sz="4" w:space="0" w:color="auto"/>
              <w:bottom w:val="single" w:sz="4" w:space="0" w:color="auto"/>
            </w:tcBorders>
          </w:tcPr>
          <w:p w14:paraId="792D692C" w14:textId="77777777" w:rsidR="003A13F9" w:rsidRPr="00F9362D" w:rsidRDefault="003A13F9" w:rsidP="005138A2">
            <w:pPr>
              <w:jc w:val="center"/>
              <w:rPr>
                <w:rFonts w:ascii="Arial MT Pro" w:hAnsi="Arial MT Pro" w:cs="Arial"/>
                <w:b/>
                <w:color w:val="000000"/>
                <w:sz w:val="16"/>
                <w:szCs w:val="16"/>
              </w:rPr>
            </w:pPr>
          </w:p>
          <w:p w14:paraId="5E28C07B" w14:textId="77777777" w:rsidR="003A13F9" w:rsidRPr="00F9362D" w:rsidRDefault="003A13F9" w:rsidP="005138A2">
            <w:pPr>
              <w:jc w:val="center"/>
              <w:rPr>
                <w:rFonts w:ascii="Arial MT Pro" w:hAnsi="Arial MT Pro" w:cs="Arial"/>
                <w:b/>
                <w:color w:val="000000"/>
                <w:sz w:val="16"/>
                <w:szCs w:val="16"/>
              </w:rPr>
            </w:pPr>
            <w:r w:rsidRPr="00F9362D">
              <w:rPr>
                <w:rFonts w:ascii="Arial MT Pro" w:hAnsi="Arial MT Pro" w:cs="Arial"/>
                <w:b/>
                <w:color w:val="000000"/>
                <w:sz w:val="16"/>
                <w:szCs w:val="16"/>
              </w:rPr>
              <w:t>Telephone</w:t>
            </w:r>
          </w:p>
          <w:p w14:paraId="5C6D267E" w14:textId="77777777" w:rsidR="003A13F9" w:rsidRPr="00F9362D" w:rsidRDefault="003A13F9" w:rsidP="005138A2">
            <w:pPr>
              <w:jc w:val="center"/>
              <w:rPr>
                <w:rFonts w:ascii="Arial MT Pro" w:hAnsi="Arial MT Pro" w:cs="Arial"/>
                <w:b/>
                <w:color w:val="000000"/>
                <w:sz w:val="16"/>
                <w:szCs w:val="16"/>
              </w:rPr>
            </w:pPr>
            <w:r w:rsidRPr="00F9362D">
              <w:rPr>
                <w:rFonts w:ascii="Arial MT Pro" w:hAnsi="Arial MT Pro" w:cs="Arial"/>
                <w:b/>
                <w:color w:val="000000"/>
                <w:sz w:val="16"/>
                <w:szCs w:val="16"/>
              </w:rPr>
              <w:t>Expense</w:t>
            </w:r>
          </w:p>
        </w:tc>
      </w:tr>
      <w:tr w:rsidR="003A13F9" w:rsidRPr="00CE70F1" w14:paraId="0320C45F" w14:textId="77777777" w:rsidTr="005138A2">
        <w:trPr>
          <w:trHeight w:val="60"/>
        </w:trPr>
        <w:tc>
          <w:tcPr>
            <w:tcW w:w="0" w:type="auto"/>
            <w:tcBorders>
              <w:top w:val="single" w:sz="4" w:space="0" w:color="auto"/>
            </w:tcBorders>
            <w:noWrap/>
            <w:vAlign w:val="bottom"/>
          </w:tcPr>
          <w:p w14:paraId="2EBAA05A"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tcPr>
          <w:p w14:paraId="48A6675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w:t>
            </w:r>
          </w:p>
        </w:tc>
        <w:tc>
          <w:tcPr>
            <w:tcW w:w="0" w:type="auto"/>
            <w:tcBorders>
              <w:top w:val="single" w:sz="4" w:space="0" w:color="auto"/>
            </w:tcBorders>
            <w:vAlign w:val="bottom"/>
          </w:tcPr>
          <w:p w14:paraId="32D6B1B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tcBorders>
              <w:top w:val="single" w:sz="4" w:space="0" w:color="auto"/>
            </w:tcBorders>
            <w:vAlign w:val="bottom"/>
          </w:tcPr>
          <w:p w14:paraId="716BCBA2"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4F6FFB1D"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16016BB8"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4F8E1FB3"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1A62F62A"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618A5E75"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145686FF"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5685ABF8"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61231FEF"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1B8D01A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tcBorders>
              <w:top w:val="single" w:sz="4" w:space="0" w:color="auto"/>
            </w:tcBorders>
            <w:vAlign w:val="bottom"/>
          </w:tcPr>
          <w:p w14:paraId="0B85E1E7" w14:textId="77777777" w:rsidR="003A13F9" w:rsidRPr="00762DD6" w:rsidRDefault="003A13F9" w:rsidP="005138A2">
            <w:pPr>
              <w:jc w:val="right"/>
              <w:rPr>
                <w:rFonts w:ascii="Arial" w:hAnsi="Arial" w:cs="Arial"/>
                <w:color w:val="000000"/>
                <w:sz w:val="16"/>
                <w:szCs w:val="16"/>
              </w:rPr>
            </w:pPr>
          </w:p>
        </w:tc>
        <w:tc>
          <w:tcPr>
            <w:tcW w:w="1152" w:type="dxa"/>
            <w:tcBorders>
              <w:top w:val="single" w:sz="4" w:space="0" w:color="auto"/>
            </w:tcBorders>
            <w:vAlign w:val="bottom"/>
          </w:tcPr>
          <w:p w14:paraId="2A381A29" w14:textId="77777777" w:rsidR="003A13F9" w:rsidRPr="00762DD6" w:rsidRDefault="003A13F9" w:rsidP="005138A2">
            <w:pPr>
              <w:jc w:val="right"/>
              <w:rPr>
                <w:rFonts w:ascii="Arial" w:hAnsi="Arial" w:cs="Arial"/>
                <w:color w:val="000000"/>
                <w:sz w:val="16"/>
                <w:szCs w:val="16"/>
              </w:rPr>
            </w:pPr>
          </w:p>
        </w:tc>
        <w:tc>
          <w:tcPr>
            <w:tcW w:w="308" w:type="dxa"/>
            <w:tcBorders>
              <w:top w:val="single" w:sz="4" w:space="0" w:color="auto"/>
            </w:tcBorders>
            <w:vAlign w:val="bottom"/>
          </w:tcPr>
          <w:p w14:paraId="4550560F"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36025C02"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13909B69"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2DA6C717"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72307CD1"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4931585C"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051793C6"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748CB7F1"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tcPr>
          <w:p w14:paraId="55798E69"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tcPr>
          <w:p w14:paraId="335947B5" w14:textId="77777777" w:rsidR="003A13F9" w:rsidRPr="00F9362D" w:rsidRDefault="003A13F9" w:rsidP="005138A2">
            <w:pPr>
              <w:jc w:val="right"/>
              <w:rPr>
                <w:rFonts w:ascii="Arial MT Pro" w:hAnsi="Arial MT Pro" w:cs="Arial"/>
                <w:color w:val="000000"/>
                <w:sz w:val="16"/>
                <w:szCs w:val="16"/>
              </w:rPr>
            </w:pPr>
          </w:p>
        </w:tc>
      </w:tr>
      <w:tr w:rsidR="003A13F9" w:rsidRPr="00CE70F1" w14:paraId="5EABA309" w14:textId="77777777" w:rsidTr="005138A2">
        <w:trPr>
          <w:trHeight w:val="190"/>
        </w:trPr>
        <w:tc>
          <w:tcPr>
            <w:tcW w:w="0" w:type="auto"/>
            <w:noWrap/>
            <w:vAlign w:val="bottom"/>
          </w:tcPr>
          <w:p w14:paraId="1B1A2D48" w14:textId="77777777" w:rsidR="003A13F9" w:rsidRPr="00762DD6" w:rsidRDefault="003A13F9" w:rsidP="005138A2">
            <w:pPr>
              <w:jc w:val="right"/>
              <w:rPr>
                <w:rFonts w:ascii="Arial" w:hAnsi="Arial" w:cs="Arial"/>
                <w:color w:val="000000"/>
                <w:sz w:val="16"/>
                <w:szCs w:val="16"/>
              </w:rPr>
            </w:pPr>
          </w:p>
        </w:tc>
        <w:tc>
          <w:tcPr>
            <w:tcW w:w="0" w:type="auto"/>
          </w:tcPr>
          <w:p w14:paraId="5647E28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2</w:t>
            </w:r>
          </w:p>
        </w:tc>
        <w:tc>
          <w:tcPr>
            <w:tcW w:w="0" w:type="auto"/>
            <w:tcBorders>
              <w:bottom w:val="single" w:sz="4" w:space="0" w:color="auto"/>
            </w:tcBorders>
            <w:vAlign w:val="bottom"/>
          </w:tcPr>
          <w:p w14:paraId="1ECAF8F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6BBDE8FB" w14:textId="77777777" w:rsidR="003A13F9" w:rsidRPr="00762DD6" w:rsidRDefault="003A13F9" w:rsidP="005138A2">
            <w:pPr>
              <w:jc w:val="right"/>
              <w:rPr>
                <w:rFonts w:ascii="Arial" w:hAnsi="Arial" w:cs="Arial"/>
                <w:color w:val="000000"/>
                <w:sz w:val="16"/>
                <w:szCs w:val="16"/>
              </w:rPr>
            </w:pPr>
          </w:p>
        </w:tc>
        <w:tc>
          <w:tcPr>
            <w:tcW w:w="0" w:type="auto"/>
            <w:vAlign w:val="bottom"/>
          </w:tcPr>
          <w:p w14:paraId="6F9FC96F" w14:textId="77777777" w:rsidR="003A13F9" w:rsidRPr="00762DD6" w:rsidRDefault="003A13F9" w:rsidP="005138A2">
            <w:pPr>
              <w:jc w:val="right"/>
              <w:rPr>
                <w:rFonts w:ascii="Arial" w:hAnsi="Arial" w:cs="Arial"/>
                <w:color w:val="000000"/>
                <w:sz w:val="16"/>
                <w:szCs w:val="16"/>
              </w:rPr>
            </w:pPr>
          </w:p>
        </w:tc>
        <w:tc>
          <w:tcPr>
            <w:tcW w:w="0" w:type="auto"/>
            <w:vAlign w:val="bottom"/>
          </w:tcPr>
          <w:p w14:paraId="5FFFA906" w14:textId="77777777" w:rsidR="003A13F9" w:rsidRPr="00762DD6" w:rsidRDefault="003A13F9" w:rsidP="005138A2">
            <w:pPr>
              <w:jc w:val="right"/>
              <w:rPr>
                <w:rFonts w:ascii="Arial" w:hAnsi="Arial" w:cs="Arial"/>
                <w:color w:val="000000"/>
                <w:sz w:val="16"/>
                <w:szCs w:val="16"/>
              </w:rPr>
            </w:pPr>
          </w:p>
        </w:tc>
        <w:tc>
          <w:tcPr>
            <w:tcW w:w="0" w:type="auto"/>
            <w:vAlign w:val="bottom"/>
          </w:tcPr>
          <w:p w14:paraId="6E043533" w14:textId="77777777" w:rsidR="003A13F9" w:rsidRPr="00762DD6" w:rsidRDefault="003A13F9" w:rsidP="005138A2">
            <w:pPr>
              <w:jc w:val="right"/>
              <w:rPr>
                <w:rFonts w:ascii="Arial" w:hAnsi="Arial" w:cs="Arial"/>
                <w:color w:val="000000"/>
                <w:sz w:val="16"/>
                <w:szCs w:val="16"/>
              </w:rPr>
            </w:pPr>
          </w:p>
        </w:tc>
        <w:tc>
          <w:tcPr>
            <w:tcW w:w="0" w:type="auto"/>
            <w:vAlign w:val="bottom"/>
          </w:tcPr>
          <w:p w14:paraId="3279E68E" w14:textId="77777777" w:rsidR="003A13F9" w:rsidRPr="00762DD6" w:rsidRDefault="003A13F9" w:rsidP="005138A2">
            <w:pPr>
              <w:jc w:val="right"/>
              <w:rPr>
                <w:rFonts w:ascii="Arial" w:hAnsi="Arial" w:cs="Arial"/>
                <w:color w:val="000000"/>
                <w:sz w:val="16"/>
                <w:szCs w:val="16"/>
              </w:rPr>
            </w:pPr>
          </w:p>
        </w:tc>
        <w:tc>
          <w:tcPr>
            <w:tcW w:w="0" w:type="auto"/>
            <w:vAlign w:val="bottom"/>
          </w:tcPr>
          <w:p w14:paraId="098EA756" w14:textId="77777777" w:rsidR="003A13F9" w:rsidRPr="00762DD6" w:rsidRDefault="003A13F9" w:rsidP="005138A2">
            <w:pPr>
              <w:jc w:val="right"/>
              <w:rPr>
                <w:rFonts w:ascii="Arial" w:hAnsi="Arial" w:cs="Arial"/>
                <w:color w:val="000000"/>
                <w:sz w:val="16"/>
                <w:szCs w:val="16"/>
              </w:rPr>
            </w:pPr>
          </w:p>
        </w:tc>
        <w:tc>
          <w:tcPr>
            <w:tcW w:w="0" w:type="auto"/>
            <w:vAlign w:val="bottom"/>
          </w:tcPr>
          <w:p w14:paraId="40B6483D" w14:textId="77777777" w:rsidR="003A13F9" w:rsidRPr="00762DD6" w:rsidRDefault="003A13F9" w:rsidP="005138A2">
            <w:pPr>
              <w:jc w:val="right"/>
              <w:rPr>
                <w:rFonts w:ascii="Arial" w:hAnsi="Arial" w:cs="Arial"/>
                <w:color w:val="000000"/>
                <w:sz w:val="16"/>
                <w:szCs w:val="16"/>
              </w:rPr>
            </w:pPr>
          </w:p>
        </w:tc>
        <w:tc>
          <w:tcPr>
            <w:tcW w:w="0" w:type="auto"/>
            <w:vAlign w:val="bottom"/>
          </w:tcPr>
          <w:p w14:paraId="2BFE1644" w14:textId="77777777" w:rsidR="003A13F9" w:rsidRPr="00762DD6" w:rsidRDefault="003A13F9" w:rsidP="005138A2">
            <w:pPr>
              <w:jc w:val="right"/>
              <w:rPr>
                <w:rFonts w:ascii="Arial" w:hAnsi="Arial" w:cs="Arial"/>
                <w:color w:val="000000"/>
                <w:sz w:val="16"/>
                <w:szCs w:val="16"/>
              </w:rPr>
            </w:pPr>
          </w:p>
        </w:tc>
        <w:tc>
          <w:tcPr>
            <w:tcW w:w="0" w:type="auto"/>
            <w:vAlign w:val="bottom"/>
          </w:tcPr>
          <w:p w14:paraId="4DA8FAD4"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66AB85D5" w14:textId="77777777" w:rsidR="003A13F9" w:rsidRPr="00762DD6" w:rsidRDefault="003A13F9" w:rsidP="005138A2">
            <w:pPr>
              <w:jc w:val="right"/>
              <w:rPr>
                <w:rFonts w:ascii="Arial" w:hAnsi="Arial" w:cs="Arial"/>
                <w:color w:val="000000"/>
                <w:sz w:val="16"/>
                <w:szCs w:val="16"/>
              </w:rPr>
            </w:pPr>
          </w:p>
        </w:tc>
        <w:tc>
          <w:tcPr>
            <w:tcW w:w="0" w:type="auto"/>
            <w:vAlign w:val="bottom"/>
          </w:tcPr>
          <w:p w14:paraId="5D3A2F05" w14:textId="77777777" w:rsidR="003A13F9" w:rsidRPr="00762DD6" w:rsidRDefault="003A13F9" w:rsidP="005138A2">
            <w:pPr>
              <w:jc w:val="right"/>
              <w:rPr>
                <w:rFonts w:ascii="Arial" w:hAnsi="Arial" w:cs="Arial"/>
                <w:color w:val="000000"/>
                <w:sz w:val="16"/>
                <w:szCs w:val="16"/>
              </w:rPr>
            </w:pPr>
          </w:p>
        </w:tc>
        <w:tc>
          <w:tcPr>
            <w:tcW w:w="1152" w:type="dxa"/>
            <w:vAlign w:val="bottom"/>
          </w:tcPr>
          <w:p w14:paraId="1C2AA936" w14:textId="77777777" w:rsidR="003A13F9" w:rsidRPr="00762DD6" w:rsidRDefault="003A13F9" w:rsidP="005138A2">
            <w:pPr>
              <w:jc w:val="right"/>
              <w:rPr>
                <w:rFonts w:ascii="Arial" w:hAnsi="Arial" w:cs="Arial"/>
                <w:color w:val="000000"/>
                <w:sz w:val="16"/>
                <w:szCs w:val="16"/>
              </w:rPr>
            </w:pPr>
          </w:p>
        </w:tc>
        <w:tc>
          <w:tcPr>
            <w:tcW w:w="308" w:type="dxa"/>
            <w:vAlign w:val="bottom"/>
          </w:tcPr>
          <w:p w14:paraId="2BAA40A7" w14:textId="77777777" w:rsidR="003A13F9" w:rsidRPr="00762DD6" w:rsidRDefault="003A13F9" w:rsidP="005138A2">
            <w:pPr>
              <w:jc w:val="right"/>
              <w:rPr>
                <w:rFonts w:ascii="Arial" w:hAnsi="Arial" w:cs="Arial"/>
                <w:color w:val="000000"/>
                <w:sz w:val="16"/>
                <w:szCs w:val="16"/>
              </w:rPr>
            </w:pPr>
          </w:p>
        </w:tc>
        <w:tc>
          <w:tcPr>
            <w:tcW w:w="0" w:type="auto"/>
            <w:vAlign w:val="bottom"/>
          </w:tcPr>
          <w:p w14:paraId="3D7F1DCF" w14:textId="77777777" w:rsidR="003A13F9" w:rsidRPr="00762DD6" w:rsidRDefault="003A13F9" w:rsidP="005138A2">
            <w:pPr>
              <w:jc w:val="right"/>
              <w:rPr>
                <w:rFonts w:ascii="Arial" w:hAnsi="Arial" w:cs="Arial"/>
                <w:color w:val="000000"/>
                <w:sz w:val="16"/>
                <w:szCs w:val="16"/>
              </w:rPr>
            </w:pPr>
          </w:p>
        </w:tc>
        <w:tc>
          <w:tcPr>
            <w:tcW w:w="0" w:type="auto"/>
            <w:vAlign w:val="bottom"/>
          </w:tcPr>
          <w:p w14:paraId="50A7718E"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2BC28E1" w14:textId="5183B1F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477926D7" w14:textId="77777777" w:rsidR="003A13F9" w:rsidRPr="00762DD6" w:rsidRDefault="003A13F9" w:rsidP="005138A2">
            <w:pPr>
              <w:jc w:val="right"/>
              <w:rPr>
                <w:rFonts w:ascii="Arial" w:hAnsi="Arial" w:cs="Arial"/>
                <w:color w:val="000000"/>
                <w:sz w:val="16"/>
                <w:szCs w:val="16"/>
              </w:rPr>
            </w:pPr>
          </w:p>
        </w:tc>
        <w:tc>
          <w:tcPr>
            <w:tcW w:w="0" w:type="auto"/>
            <w:vAlign w:val="bottom"/>
          </w:tcPr>
          <w:p w14:paraId="0DD3DD8D" w14:textId="77777777" w:rsidR="003A13F9" w:rsidRPr="00762DD6" w:rsidRDefault="003A13F9" w:rsidP="005138A2">
            <w:pPr>
              <w:jc w:val="right"/>
              <w:rPr>
                <w:rFonts w:ascii="Arial" w:hAnsi="Arial" w:cs="Arial"/>
                <w:color w:val="000000"/>
                <w:sz w:val="16"/>
                <w:szCs w:val="16"/>
              </w:rPr>
            </w:pPr>
          </w:p>
        </w:tc>
        <w:tc>
          <w:tcPr>
            <w:tcW w:w="0" w:type="auto"/>
            <w:vAlign w:val="bottom"/>
          </w:tcPr>
          <w:p w14:paraId="13E71CBA" w14:textId="77777777" w:rsidR="003A13F9" w:rsidRPr="00762DD6" w:rsidRDefault="003A13F9" w:rsidP="005138A2">
            <w:pPr>
              <w:jc w:val="right"/>
              <w:rPr>
                <w:rFonts w:ascii="Arial" w:hAnsi="Arial" w:cs="Arial"/>
                <w:color w:val="000000"/>
                <w:sz w:val="16"/>
                <w:szCs w:val="16"/>
              </w:rPr>
            </w:pPr>
          </w:p>
        </w:tc>
        <w:tc>
          <w:tcPr>
            <w:tcW w:w="0" w:type="auto"/>
            <w:vAlign w:val="bottom"/>
          </w:tcPr>
          <w:p w14:paraId="2445CF62" w14:textId="77777777" w:rsidR="003A13F9" w:rsidRPr="00762DD6" w:rsidRDefault="003A13F9" w:rsidP="005138A2">
            <w:pPr>
              <w:jc w:val="right"/>
              <w:rPr>
                <w:rFonts w:ascii="Arial" w:hAnsi="Arial" w:cs="Arial"/>
                <w:color w:val="000000"/>
                <w:sz w:val="16"/>
                <w:szCs w:val="16"/>
              </w:rPr>
            </w:pPr>
          </w:p>
        </w:tc>
        <w:tc>
          <w:tcPr>
            <w:tcW w:w="0" w:type="auto"/>
          </w:tcPr>
          <w:p w14:paraId="2531A4D7" w14:textId="77777777" w:rsidR="003A13F9" w:rsidRPr="00762DD6" w:rsidRDefault="003A13F9" w:rsidP="005138A2">
            <w:pPr>
              <w:jc w:val="right"/>
              <w:rPr>
                <w:rFonts w:ascii="Arial" w:hAnsi="Arial" w:cs="Arial"/>
                <w:color w:val="000000"/>
                <w:sz w:val="16"/>
                <w:szCs w:val="16"/>
              </w:rPr>
            </w:pPr>
          </w:p>
        </w:tc>
        <w:tc>
          <w:tcPr>
            <w:tcW w:w="0" w:type="auto"/>
          </w:tcPr>
          <w:p w14:paraId="7C8D9575" w14:textId="77777777" w:rsidR="003A13F9" w:rsidRPr="00F9362D" w:rsidRDefault="003A13F9" w:rsidP="005138A2">
            <w:pPr>
              <w:jc w:val="right"/>
              <w:rPr>
                <w:rFonts w:ascii="Arial MT Pro" w:hAnsi="Arial MT Pro" w:cs="Arial"/>
                <w:color w:val="000000"/>
                <w:sz w:val="16"/>
                <w:szCs w:val="16"/>
              </w:rPr>
            </w:pPr>
          </w:p>
        </w:tc>
      </w:tr>
      <w:tr w:rsidR="003A13F9" w:rsidRPr="00CE70F1" w14:paraId="57493634" w14:textId="77777777" w:rsidTr="005138A2">
        <w:trPr>
          <w:trHeight w:val="60"/>
        </w:trPr>
        <w:tc>
          <w:tcPr>
            <w:tcW w:w="0" w:type="auto"/>
            <w:noWrap/>
            <w:vAlign w:val="bottom"/>
          </w:tcPr>
          <w:p w14:paraId="799A821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377D5C76"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5F50E60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$14,800</w:t>
            </w:r>
          </w:p>
        </w:tc>
        <w:tc>
          <w:tcPr>
            <w:tcW w:w="0" w:type="auto"/>
            <w:vAlign w:val="bottom"/>
          </w:tcPr>
          <w:p w14:paraId="3D952EC6" w14:textId="77777777" w:rsidR="003A13F9" w:rsidRPr="00762DD6" w:rsidRDefault="003A13F9" w:rsidP="005138A2">
            <w:pPr>
              <w:jc w:val="right"/>
              <w:rPr>
                <w:rFonts w:ascii="Arial" w:hAnsi="Arial" w:cs="Arial"/>
                <w:color w:val="000000"/>
                <w:sz w:val="16"/>
                <w:szCs w:val="16"/>
              </w:rPr>
            </w:pPr>
          </w:p>
        </w:tc>
        <w:tc>
          <w:tcPr>
            <w:tcW w:w="0" w:type="auto"/>
            <w:vAlign w:val="bottom"/>
          </w:tcPr>
          <w:p w14:paraId="1F303D6B" w14:textId="77777777" w:rsidR="003A13F9" w:rsidRPr="00762DD6" w:rsidRDefault="003A13F9" w:rsidP="005138A2">
            <w:pPr>
              <w:jc w:val="right"/>
              <w:rPr>
                <w:rFonts w:ascii="Arial" w:hAnsi="Arial" w:cs="Arial"/>
                <w:color w:val="000000"/>
                <w:sz w:val="16"/>
                <w:szCs w:val="16"/>
              </w:rPr>
            </w:pPr>
          </w:p>
        </w:tc>
        <w:tc>
          <w:tcPr>
            <w:tcW w:w="0" w:type="auto"/>
            <w:vAlign w:val="bottom"/>
          </w:tcPr>
          <w:p w14:paraId="18B10365" w14:textId="77777777" w:rsidR="003A13F9" w:rsidRPr="00762DD6" w:rsidRDefault="003A13F9" w:rsidP="005138A2">
            <w:pPr>
              <w:jc w:val="right"/>
              <w:rPr>
                <w:rFonts w:ascii="Arial" w:hAnsi="Arial" w:cs="Arial"/>
                <w:color w:val="000000"/>
                <w:sz w:val="16"/>
                <w:szCs w:val="16"/>
              </w:rPr>
            </w:pPr>
          </w:p>
        </w:tc>
        <w:tc>
          <w:tcPr>
            <w:tcW w:w="0" w:type="auto"/>
            <w:vAlign w:val="bottom"/>
          </w:tcPr>
          <w:p w14:paraId="59DC0525" w14:textId="77777777" w:rsidR="003A13F9" w:rsidRPr="00762DD6" w:rsidRDefault="003A13F9" w:rsidP="005138A2">
            <w:pPr>
              <w:jc w:val="right"/>
              <w:rPr>
                <w:rFonts w:ascii="Arial" w:hAnsi="Arial" w:cs="Arial"/>
                <w:color w:val="000000"/>
                <w:sz w:val="16"/>
                <w:szCs w:val="16"/>
              </w:rPr>
            </w:pPr>
          </w:p>
        </w:tc>
        <w:tc>
          <w:tcPr>
            <w:tcW w:w="0" w:type="auto"/>
            <w:vAlign w:val="bottom"/>
          </w:tcPr>
          <w:p w14:paraId="68BE32E8" w14:textId="77777777" w:rsidR="003A13F9" w:rsidRPr="00762DD6" w:rsidRDefault="003A13F9" w:rsidP="005138A2">
            <w:pPr>
              <w:jc w:val="right"/>
              <w:rPr>
                <w:rFonts w:ascii="Arial" w:hAnsi="Arial" w:cs="Arial"/>
                <w:color w:val="000000"/>
                <w:sz w:val="16"/>
                <w:szCs w:val="16"/>
              </w:rPr>
            </w:pPr>
          </w:p>
        </w:tc>
        <w:tc>
          <w:tcPr>
            <w:tcW w:w="0" w:type="auto"/>
            <w:vAlign w:val="bottom"/>
          </w:tcPr>
          <w:p w14:paraId="63B3DFA5" w14:textId="77777777" w:rsidR="003A13F9" w:rsidRPr="00762DD6" w:rsidRDefault="003A13F9" w:rsidP="005138A2">
            <w:pPr>
              <w:jc w:val="right"/>
              <w:rPr>
                <w:rFonts w:ascii="Arial" w:hAnsi="Arial" w:cs="Arial"/>
                <w:color w:val="000000"/>
                <w:sz w:val="16"/>
                <w:szCs w:val="16"/>
              </w:rPr>
            </w:pPr>
          </w:p>
        </w:tc>
        <w:tc>
          <w:tcPr>
            <w:tcW w:w="0" w:type="auto"/>
            <w:vAlign w:val="bottom"/>
          </w:tcPr>
          <w:p w14:paraId="0697B65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vAlign w:val="bottom"/>
          </w:tcPr>
          <w:p w14:paraId="053A71E3" w14:textId="77777777" w:rsidR="003A13F9" w:rsidRPr="00762DD6" w:rsidRDefault="003A13F9" w:rsidP="005138A2">
            <w:pPr>
              <w:jc w:val="right"/>
              <w:rPr>
                <w:rFonts w:ascii="Arial" w:hAnsi="Arial" w:cs="Arial"/>
                <w:color w:val="000000"/>
                <w:sz w:val="16"/>
                <w:szCs w:val="16"/>
              </w:rPr>
            </w:pPr>
          </w:p>
        </w:tc>
        <w:tc>
          <w:tcPr>
            <w:tcW w:w="0" w:type="auto"/>
            <w:vAlign w:val="bottom"/>
          </w:tcPr>
          <w:p w14:paraId="2E2FBBE0"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84752D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63430E53" w14:textId="77777777" w:rsidR="003A13F9" w:rsidRPr="00762DD6" w:rsidRDefault="003A13F9" w:rsidP="005138A2">
            <w:pPr>
              <w:jc w:val="right"/>
              <w:rPr>
                <w:rFonts w:ascii="Arial" w:hAnsi="Arial" w:cs="Arial"/>
                <w:color w:val="000000"/>
                <w:sz w:val="16"/>
                <w:szCs w:val="16"/>
              </w:rPr>
            </w:pPr>
          </w:p>
        </w:tc>
        <w:tc>
          <w:tcPr>
            <w:tcW w:w="1152" w:type="dxa"/>
            <w:vAlign w:val="bottom"/>
          </w:tcPr>
          <w:p w14:paraId="1E8973C6" w14:textId="77777777" w:rsidR="003A13F9" w:rsidRPr="00762DD6" w:rsidRDefault="003A13F9" w:rsidP="005138A2">
            <w:pPr>
              <w:jc w:val="right"/>
              <w:rPr>
                <w:rFonts w:ascii="Arial" w:hAnsi="Arial" w:cs="Arial"/>
                <w:color w:val="000000"/>
                <w:sz w:val="16"/>
                <w:szCs w:val="16"/>
              </w:rPr>
            </w:pPr>
          </w:p>
        </w:tc>
        <w:tc>
          <w:tcPr>
            <w:tcW w:w="308" w:type="dxa"/>
            <w:vAlign w:val="bottom"/>
          </w:tcPr>
          <w:p w14:paraId="1A2B42CE" w14:textId="77777777" w:rsidR="003A13F9" w:rsidRPr="00762DD6" w:rsidRDefault="003A13F9" w:rsidP="005138A2">
            <w:pPr>
              <w:jc w:val="right"/>
              <w:rPr>
                <w:rFonts w:ascii="Arial" w:hAnsi="Arial" w:cs="Arial"/>
                <w:color w:val="000000"/>
                <w:sz w:val="16"/>
                <w:szCs w:val="16"/>
              </w:rPr>
            </w:pPr>
          </w:p>
        </w:tc>
        <w:tc>
          <w:tcPr>
            <w:tcW w:w="0" w:type="auto"/>
            <w:vAlign w:val="bottom"/>
          </w:tcPr>
          <w:p w14:paraId="08AEA471" w14:textId="77777777" w:rsidR="003A13F9" w:rsidRPr="00762DD6" w:rsidRDefault="003A13F9" w:rsidP="005138A2">
            <w:pPr>
              <w:jc w:val="right"/>
              <w:rPr>
                <w:rFonts w:ascii="Arial" w:hAnsi="Arial" w:cs="Arial"/>
                <w:color w:val="000000"/>
                <w:sz w:val="16"/>
                <w:szCs w:val="16"/>
              </w:rPr>
            </w:pPr>
          </w:p>
        </w:tc>
        <w:tc>
          <w:tcPr>
            <w:tcW w:w="0" w:type="auto"/>
            <w:vAlign w:val="bottom"/>
          </w:tcPr>
          <w:p w14:paraId="2EE7411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8B8F87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6B215A73" w14:textId="77777777" w:rsidR="003A13F9" w:rsidRPr="00762DD6" w:rsidRDefault="003A13F9" w:rsidP="005138A2">
            <w:pPr>
              <w:jc w:val="right"/>
              <w:rPr>
                <w:rFonts w:ascii="Arial" w:hAnsi="Arial" w:cs="Arial"/>
                <w:color w:val="000000"/>
                <w:sz w:val="16"/>
                <w:szCs w:val="16"/>
              </w:rPr>
            </w:pPr>
          </w:p>
        </w:tc>
        <w:tc>
          <w:tcPr>
            <w:tcW w:w="0" w:type="auto"/>
            <w:vAlign w:val="bottom"/>
          </w:tcPr>
          <w:p w14:paraId="7997F0F9" w14:textId="77777777" w:rsidR="003A13F9" w:rsidRPr="00762DD6" w:rsidRDefault="003A13F9" w:rsidP="005138A2">
            <w:pPr>
              <w:jc w:val="right"/>
              <w:rPr>
                <w:rFonts w:ascii="Arial" w:hAnsi="Arial" w:cs="Arial"/>
                <w:color w:val="000000"/>
                <w:sz w:val="16"/>
                <w:szCs w:val="16"/>
              </w:rPr>
            </w:pPr>
          </w:p>
        </w:tc>
        <w:tc>
          <w:tcPr>
            <w:tcW w:w="0" w:type="auto"/>
            <w:vAlign w:val="bottom"/>
          </w:tcPr>
          <w:p w14:paraId="550482C2" w14:textId="77777777" w:rsidR="003A13F9" w:rsidRPr="00762DD6" w:rsidRDefault="003A13F9" w:rsidP="005138A2">
            <w:pPr>
              <w:jc w:val="right"/>
              <w:rPr>
                <w:rFonts w:ascii="Arial" w:hAnsi="Arial" w:cs="Arial"/>
                <w:color w:val="000000"/>
                <w:sz w:val="16"/>
                <w:szCs w:val="16"/>
              </w:rPr>
            </w:pPr>
          </w:p>
        </w:tc>
        <w:tc>
          <w:tcPr>
            <w:tcW w:w="0" w:type="auto"/>
            <w:vAlign w:val="bottom"/>
          </w:tcPr>
          <w:p w14:paraId="29192186" w14:textId="77777777" w:rsidR="003A13F9" w:rsidRPr="00762DD6" w:rsidRDefault="003A13F9" w:rsidP="005138A2">
            <w:pPr>
              <w:jc w:val="right"/>
              <w:rPr>
                <w:rFonts w:ascii="Arial" w:hAnsi="Arial" w:cs="Arial"/>
                <w:color w:val="000000"/>
                <w:sz w:val="16"/>
                <w:szCs w:val="16"/>
              </w:rPr>
            </w:pPr>
          </w:p>
        </w:tc>
        <w:tc>
          <w:tcPr>
            <w:tcW w:w="0" w:type="auto"/>
          </w:tcPr>
          <w:p w14:paraId="4427CB60" w14:textId="77777777" w:rsidR="003A13F9" w:rsidRPr="00762DD6" w:rsidRDefault="003A13F9" w:rsidP="005138A2">
            <w:pPr>
              <w:jc w:val="right"/>
              <w:rPr>
                <w:rFonts w:ascii="Arial" w:hAnsi="Arial" w:cs="Arial"/>
                <w:color w:val="000000"/>
                <w:sz w:val="16"/>
                <w:szCs w:val="16"/>
              </w:rPr>
            </w:pPr>
          </w:p>
        </w:tc>
        <w:tc>
          <w:tcPr>
            <w:tcW w:w="0" w:type="auto"/>
          </w:tcPr>
          <w:p w14:paraId="45B1F678" w14:textId="77777777" w:rsidR="003A13F9" w:rsidRPr="00F9362D" w:rsidRDefault="003A13F9" w:rsidP="005138A2">
            <w:pPr>
              <w:jc w:val="right"/>
              <w:rPr>
                <w:rFonts w:ascii="Arial MT Pro" w:hAnsi="Arial MT Pro" w:cs="Arial"/>
                <w:color w:val="000000"/>
                <w:sz w:val="16"/>
                <w:szCs w:val="16"/>
              </w:rPr>
            </w:pPr>
          </w:p>
        </w:tc>
      </w:tr>
      <w:tr w:rsidR="003A13F9" w:rsidRPr="00CE70F1" w14:paraId="3D8FE2EA" w14:textId="77777777" w:rsidTr="005138A2">
        <w:trPr>
          <w:trHeight w:val="60"/>
        </w:trPr>
        <w:tc>
          <w:tcPr>
            <w:tcW w:w="0" w:type="auto"/>
            <w:noWrap/>
            <w:vAlign w:val="bottom"/>
          </w:tcPr>
          <w:p w14:paraId="2EB15636" w14:textId="77777777" w:rsidR="003A13F9" w:rsidRPr="00762DD6" w:rsidRDefault="003A13F9" w:rsidP="005138A2">
            <w:pPr>
              <w:jc w:val="right"/>
              <w:rPr>
                <w:rFonts w:ascii="Arial" w:hAnsi="Arial" w:cs="Arial"/>
                <w:color w:val="000000"/>
                <w:sz w:val="16"/>
                <w:szCs w:val="16"/>
              </w:rPr>
            </w:pPr>
          </w:p>
        </w:tc>
        <w:tc>
          <w:tcPr>
            <w:tcW w:w="0" w:type="auto"/>
          </w:tcPr>
          <w:p w14:paraId="64452FF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3</w:t>
            </w:r>
          </w:p>
        </w:tc>
        <w:tc>
          <w:tcPr>
            <w:tcW w:w="0" w:type="auto"/>
            <w:tcBorders>
              <w:bottom w:val="single" w:sz="4" w:space="0" w:color="auto"/>
            </w:tcBorders>
            <w:vAlign w:val="bottom"/>
          </w:tcPr>
          <w:p w14:paraId="4D4E8C45" w14:textId="77777777" w:rsidR="003A13F9" w:rsidRPr="00762DD6" w:rsidRDefault="003A13F9" w:rsidP="005138A2">
            <w:pPr>
              <w:jc w:val="right"/>
              <w:rPr>
                <w:rFonts w:ascii="Arial" w:hAnsi="Arial" w:cs="Arial"/>
                <w:color w:val="000000"/>
                <w:sz w:val="16"/>
                <w:szCs w:val="16"/>
              </w:rPr>
            </w:pPr>
          </w:p>
        </w:tc>
        <w:tc>
          <w:tcPr>
            <w:tcW w:w="0" w:type="auto"/>
            <w:vAlign w:val="bottom"/>
          </w:tcPr>
          <w:p w14:paraId="596815F8" w14:textId="77777777" w:rsidR="003A13F9" w:rsidRPr="00762DD6" w:rsidRDefault="003A13F9" w:rsidP="005138A2">
            <w:pPr>
              <w:jc w:val="right"/>
              <w:rPr>
                <w:rFonts w:ascii="Arial" w:hAnsi="Arial" w:cs="Arial"/>
                <w:color w:val="000000"/>
                <w:sz w:val="16"/>
                <w:szCs w:val="16"/>
              </w:rPr>
            </w:pPr>
          </w:p>
        </w:tc>
        <w:tc>
          <w:tcPr>
            <w:tcW w:w="0" w:type="auto"/>
            <w:vAlign w:val="bottom"/>
          </w:tcPr>
          <w:p w14:paraId="091FC24F" w14:textId="77777777" w:rsidR="003A13F9" w:rsidRPr="00762DD6" w:rsidRDefault="003A13F9" w:rsidP="005138A2">
            <w:pPr>
              <w:jc w:val="right"/>
              <w:rPr>
                <w:rFonts w:ascii="Arial" w:hAnsi="Arial" w:cs="Arial"/>
                <w:color w:val="000000"/>
                <w:sz w:val="16"/>
                <w:szCs w:val="16"/>
              </w:rPr>
            </w:pPr>
          </w:p>
        </w:tc>
        <w:tc>
          <w:tcPr>
            <w:tcW w:w="0" w:type="auto"/>
            <w:vAlign w:val="bottom"/>
          </w:tcPr>
          <w:p w14:paraId="226E03CD" w14:textId="77777777" w:rsidR="003A13F9" w:rsidRPr="00762DD6" w:rsidRDefault="003A13F9" w:rsidP="005138A2">
            <w:pPr>
              <w:jc w:val="right"/>
              <w:rPr>
                <w:rFonts w:ascii="Arial" w:hAnsi="Arial" w:cs="Arial"/>
                <w:color w:val="000000"/>
                <w:sz w:val="16"/>
                <w:szCs w:val="16"/>
              </w:rPr>
            </w:pPr>
          </w:p>
        </w:tc>
        <w:tc>
          <w:tcPr>
            <w:tcW w:w="0" w:type="auto"/>
            <w:vAlign w:val="bottom"/>
          </w:tcPr>
          <w:p w14:paraId="7194A4AA" w14:textId="77777777" w:rsidR="003A13F9" w:rsidRPr="003B1DA1" w:rsidRDefault="003A13F9" w:rsidP="005138A2">
            <w:pPr>
              <w:jc w:val="right"/>
              <w:rPr>
                <w:rFonts w:ascii="Arial" w:hAnsi="Arial" w:cs="Arial"/>
                <w:color w:val="000000"/>
                <w:sz w:val="16"/>
                <w:szCs w:val="16"/>
              </w:rPr>
            </w:pPr>
          </w:p>
        </w:tc>
        <w:tc>
          <w:tcPr>
            <w:tcW w:w="0" w:type="auto"/>
            <w:vAlign w:val="bottom"/>
          </w:tcPr>
          <w:p w14:paraId="6E7DFBC0"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722FE77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32CF9DAB"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61E0701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7A3889A0"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6604C193" w14:textId="77777777" w:rsidR="003A13F9" w:rsidRPr="00762DD6" w:rsidRDefault="003A13F9" w:rsidP="005138A2">
            <w:pPr>
              <w:jc w:val="right"/>
              <w:rPr>
                <w:rFonts w:ascii="Arial" w:hAnsi="Arial" w:cs="Arial"/>
                <w:color w:val="000000"/>
                <w:sz w:val="16"/>
                <w:szCs w:val="16"/>
              </w:rPr>
            </w:pPr>
          </w:p>
        </w:tc>
        <w:tc>
          <w:tcPr>
            <w:tcW w:w="0" w:type="auto"/>
            <w:vAlign w:val="bottom"/>
          </w:tcPr>
          <w:p w14:paraId="5F830762" w14:textId="77777777" w:rsidR="003A13F9" w:rsidRPr="00762DD6" w:rsidRDefault="003A13F9" w:rsidP="005138A2">
            <w:pPr>
              <w:jc w:val="right"/>
              <w:rPr>
                <w:rFonts w:ascii="Arial" w:hAnsi="Arial" w:cs="Arial"/>
                <w:color w:val="000000"/>
                <w:sz w:val="16"/>
                <w:szCs w:val="16"/>
              </w:rPr>
            </w:pPr>
          </w:p>
        </w:tc>
        <w:tc>
          <w:tcPr>
            <w:tcW w:w="1152" w:type="dxa"/>
            <w:vAlign w:val="bottom"/>
          </w:tcPr>
          <w:p w14:paraId="40BF126B" w14:textId="77777777" w:rsidR="003A13F9" w:rsidRPr="00762DD6" w:rsidRDefault="003A13F9" w:rsidP="005138A2">
            <w:pPr>
              <w:jc w:val="right"/>
              <w:rPr>
                <w:rFonts w:ascii="Arial" w:hAnsi="Arial" w:cs="Arial"/>
                <w:color w:val="000000"/>
                <w:sz w:val="16"/>
                <w:szCs w:val="16"/>
              </w:rPr>
            </w:pPr>
          </w:p>
        </w:tc>
        <w:tc>
          <w:tcPr>
            <w:tcW w:w="308" w:type="dxa"/>
            <w:vAlign w:val="bottom"/>
          </w:tcPr>
          <w:p w14:paraId="7D326836" w14:textId="77777777" w:rsidR="003A13F9" w:rsidRPr="00762DD6" w:rsidRDefault="003A13F9" w:rsidP="005138A2">
            <w:pPr>
              <w:jc w:val="right"/>
              <w:rPr>
                <w:rFonts w:ascii="Arial" w:hAnsi="Arial" w:cs="Arial"/>
                <w:color w:val="000000"/>
                <w:sz w:val="16"/>
                <w:szCs w:val="16"/>
              </w:rPr>
            </w:pPr>
          </w:p>
        </w:tc>
        <w:tc>
          <w:tcPr>
            <w:tcW w:w="0" w:type="auto"/>
            <w:vAlign w:val="bottom"/>
          </w:tcPr>
          <w:p w14:paraId="11D4DB8D" w14:textId="77777777" w:rsidR="003A13F9" w:rsidRPr="00762DD6" w:rsidRDefault="003A13F9" w:rsidP="005138A2">
            <w:pPr>
              <w:jc w:val="right"/>
              <w:rPr>
                <w:rFonts w:ascii="Arial" w:hAnsi="Arial" w:cs="Arial"/>
                <w:color w:val="000000"/>
                <w:sz w:val="16"/>
                <w:szCs w:val="16"/>
              </w:rPr>
            </w:pPr>
          </w:p>
        </w:tc>
        <w:tc>
          <w:tcPr>
            <w:tcW w:w="0" w:type="auto"/>
            <w:vAlign w:val="bottom"/>
          </w:tcPr>
          <w:p w14:paraId="2DF7747C"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093C7EBC" w14:textId="77777777" w:rsidR="003A13F9" w:rsidRPr="00762DD6" w:rsidRDefault="003A13F9" w:rsidP="005138A2">
            <w:pPr>
              <w:jc w:val="right"/>
              <w:rPr>
                <w:rFonts w:ascii="Arial" w:hAnsi="Arial" w:cs="Arial"/>
                <w:color w:val="000000"/>
                <w:sz w:val="16"/>
                <w:szCs w:val="16"/>
              </w:rPr>
            </w:pPr>
          </w:p>
        </w:tc>
        <w:tc>
          <w:tcPr>
            <w:tcW w:w="0" w:type="auto"/>
            <w:vAlign w:val="bottom"/>
          </w:tcPr>
          <w:p w14:paraId="70D6A2EC" w14:textId="77777777" w:rsidR="003A13F9" w:rsidRPr="00762DD6" w:rsidRDefault="003A13F9" w:rsidP="005138A2">
            <w:pPr>
              <w:jc w:val="right"/>
              <w:rPr>
                <w:rFonts w:ascii="Arial" w:hAnsi="Arial" w:cs="Arial"/>
                <w:color w:val="000000"/>
                <w:sz w:val="16"/>
                <w:szCs w:val="16"/>
              </w:rPr>
            </w:pPr>
          </w:p>
        </w:tc>
        <w:tc>
          <w:tcPr>
            <w:tcW w:w="0" w:type="auto"/>
            <w:vAlign w:val="bottom"/>
          </w:tcPr>
          <w:p w14:paraId="75353383" w14:textId="77777777" w:rsidR="003A13F9" w:rsidRPr="00762DD6" w:rsidRDefault="003A13F9" w:rsidP="005138A2">
            <w:pPr>
              <w:jc w:val="right"/>
              <w:rPr>
                <w:rFonts w:ascii="Arial" w:hAnsi="Arial" w:cs="Arial"/>
                <w:color w:val="000000"/>
                <w:sz w:val="16"/>
                <w:szCs w:val="16"/>
              </w:rPr>
            </w:pPr>
          </w:p>
        </w:tc>
        <w:tc>
          <w:tcPr>
            <w:tcW w:w="0" w:type="auto"/>
            <w:vAlign w:val="bottom"/>
          </w:tcPr>
          <w:p w14:paraId="15062B7E" w14:textId="77777777" w:rsidR="003A13F9" w:rsidRPr="00762DD6" w:rsidRDefault="003A13F9" w:rsidP="005138A2">
            <w:pPr>
              <w:jc w:val="right"/>
              <w:rPr>
                <w:rFonts w:ascii="Arial" w:hAnsi="Arial" w:cs="Arial"/>
                <w:color w:val="000000"/>
                <w:sz w:val="16"/>
                <w:szCs w:val="16"/>
              </w:rPr>
            </w:pPr>
          </w:p>
        </w:tc>
        <w:tc>
          <w:tcPr>
            <w:tcW w:w="0" w:type="auto"/>
            <w:vAlign w:val="bottom"/>
          </w:tcPr>
          <w:p w14:paraId="28BF40D7" w14:textId="77777777" w:rsidR="003A13F9" w:rsidRPr="00762DD6" w:rsidRDefault="003A13F9" w:rsidP="005138A2">
            <w:pPr>
              <w:jc w:val="right"/>
              <w:rPr>
                <w:rFonts w:ascii="Arial" w:hAnsi="Arial" w:cs="Arial"/>
                <w:color w:val="000000"/>
                <w:sz w:val="16"/>
                <w:szCs w:val="16"/>
              </w:rPr>
            </w:pPr>
          </w:p>
        </w:tc>
        <w:tc>
          <w:tcPr>
            <w:tcW w:w="0" w:type="auto"/>
          </w:tcPr>
          <w:p w14:paraId="4C273732" w14:textId="77777777" w:rsidR="003A13F9" w:rsidRPr="00762DD6" w:rsidRDefault="003A13F9" w:rsidP="005138A2">
            <w:pPr>
              <w:jc w:val="right"/>
              <w:rPr>
                <w:rFonts w:ascii="Arial" w:hAnsi="Arial" w:cs="Arial"/>
                <w:color w:val="000000"/>
                <w:sz w:val="16"/>
                <w:szCs w:val="16"/>
              </w:rPr>
            </w:pPr>
          </w:p>
        </w:tc>
        <w:tc>
          <w:tcPr>
            <w:tcW w:w="0" w:type="auto"/>
          </w:tcPr>
          <w:p w14:paraId="177D50C2" w14:textId="77777777" w:rsidR="003A13F9" w:rsidRPr="00F9362D" w:rsidRDefault="003A13F9" w:rsidP="005138A2">
            <w:pPr>
              <w:jc w:val="right"/>
              <w:rPr>
                <w:rFonts w:ascii="Arial MT Pro" w:hAnsi="Arial MT Pro" w:cs="Arial"/>
                <w:color w:val="000000"/>
                <w:sz w:val="16"/>
                <w:szCs w:val="16"/>
              </w:rPr>
            </w:pPr>
          </w:p>
        </w:tc>
      </w:tr>
      <w:tr w:rsidR="003A13F9" w:rsidRPr="00CE70F1" w14:paraId="3A4A44FB" w14:textId="77777777" w:rsidTr="005138A2">
        <w:trPr>
          <w:trHeight w:val="60"/>
        </w:trPr>
        <w:tc>
          <w:tcPr>
            <w:tcW w:w="0" w:type="auto"/>
            <w:noWrap/>
            <w:vAlign w:val="bottom"/>
          </w:tcPr>
          <w:p w14:paraId="54010CF0"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475A3C89"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6BD13C7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$14,800</w:t>
            </w:r>
          </w:p>
        </w:tc>
        <w:tc>
          <w:tcPr>
            <w:tcW w:w="0" w:type="auto"/>
            <w:vAlign w:val="bottom"/>
          </w:tcPr>
          <w:p w14:paraId="5508B1BC" w14:textId="77777777" w:rsidR="003A13F9" w:rsidRPr="00762DD6" w:rsidRDefault="003A13F9" w:rsidP="005138A2">
            <w:pPr>
              <w:jc w:val="right"/>
              <w:rPr>
                <w:rFonts w:ascii="Arial" w:hAnsi="Arial" w:cs="Arial"/>
                <w:color w:val="000000"/>
                <w:sz w:val="16"/>
                <w:szCs w:val="16"/>
              </w:rPr>
            </w:pPr>
          </w:p>
        </w:tc>
        <w:tc>
          <w:tcPr>
            <w:tcW w:w="0" w:type="auto"/>
            <w:vAlign w:val="bottom"/>
          </w:tcPr>
          <w:p w14:paraId="49976EB6" w14:textId="77777777" w:rsidR="003A13F9" w:rsidRPr="00762DD6" w:rsidRDefault="003A13F9" w:rsidP="005138A2">
            <w:pPr>
              <w:jc w:val="right"/>
              <w:rPr>
                <w:rFonts w:ascii="Arial" w:hAnsi="Arial" w:cs="Arial"/>
                <w:color w:val="000000"/>
                <w:sz w:val="16"/>
                <w:szCs w:val="16"/>
              </w:rPr>
            </w:pPr>
          </w:p>
        </w:tc>
        <w:tc>
          <w:tcPr>
            <w:tcW w:w="0" w:type="auto"/>
            <w:vAlign w:val="bottom"/>
          </w:tcPr>
          <w:p w14:paraId="517F07CB" w14:textId="77777777" w:rsidR="003A13F9" w:rsidRPr="00762DD6" w:rsidRDefault="003A13F9" w:rsidP="005138A2">
            <w:pPr>
              <w:jc w:val="right"/>
              <w:rPr>
                <w:rFonts w:ascii="Arial" w:hAnsi="Arial" w:cs="Arial"/>
                <w:color w:val="000000"/>
                <w:sz w:val="16"/>
                <w:szCs w:val="16"/>
              </w:rPr>
            </w:pPr>
          </w:p>
        </w:tc>
        <w:tc>
          <w:tcPr>
            <w:tcW w:w="0" w:type="auto"/>
            <w:vAlign w:val="bottom"/>
          </w:tcPr>
          <w:p w14:paraId="115AE21F" w14:textId="77777777" w:rsidR="003A13F9" w:rsidRPr="00762DD6" w:rsidRDefault="003A13F9" w:rsidP="005138A2">
            <w:pPr>
              <w:jc w:val="right"/>
              <w:rPr>
                <w:rFonts w:ascii="Arial" w:hAnsi="Arial" w:cs="Arial"/>
                <w:color w:val="000000"/>
                <w:sz w:val="16"/>
                <w:szCs w:val="16"/>
              </w:rPr>
            </w:pPr>
          </w:p>
        </w:tc>
        <w:tc>
          <w:tcPr>
            <w:tcW w:w="0" w:type="auto"/>
            <w:vAlign w:val="bottom"/>
          </w:tcPr>
          <w:p w14:paraId="66A17DE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C67DB10"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174BCDF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229CF8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290A5FF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0E10EB0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3A15A3B8" w14:textId="77777777" w:rsidR="003A13F9" w:rsidRPr="00762DD6" w:rsidRDefault="003A13F9" w:rsidP="005138A2">
            <w:pPr>
              <w:jc w:val="right"/>
              <w:rPr>
                <w:rFonts w:ascii="Arial" w:hAnsi="Arial" w:cs="Arial"/>
                <w:color w:val="000000"/>
                <w:sz w:val="16"/>
                <w:szCs w:val="16"/>
              </w:rPr>
            </w:pPr>
          </w:p>
        </w:tc>
        <w:tc>
          <w:tcPr>
            <w:tcW w:w="1152" w:type="dxa"/>
            <w:vAlign w:val="bottom"/>
          </w:tcPr>
          <w:p w14:paraId="6B368F73" w14:textId="77777777" w:rsidR="003A13F9" w:rsidRPr="00762DD6" w:rsidRDefault="003A13F9" w:rsidP="005138A2">
            <w:pPr>
              <w:jc w:val="right"/>
              <w:rPr>
                <w:rFonts w:ascii="Arial" w:hAnsi="Arial" w:cs="Arial"/>
                <w:color w:val="000000"/>
                <w:sz w:val="16"/>
                <w:szCs w:val="16"/>
              </w:rPr>
            </w:pPr>
          </w:p>
        </w:tc>
        <w:tc>
          <w:tcPr>
            <w:tcW w:w="308" w:type="dxa"/>
            <w:vAlign w:val="bottom"/>
          </w:tcPr>
          <w:p w14:paraId="272A252A" w14:textId="77777777" w:rsidR="003A13F9" w:rsidRPr="00762DD6" w:rsidRDefault="003A13F9" w:rsidP="005138A2">
            <w:pPr>
              <w:jc w:val="right"/>
              <w:rPr>
                <w:rFonts w:ascii="Arial" w:hAnsi="Arial" w:cs="Arial"/>
                <w:color w:val="000000"/>
                <w:sz w:val="16"/>
                <w:szCs w:val="16"/>
              </w:rPr>
            </w:pPr>
          </w:p>
        </w:tc>
        <w:tc>
          <w:tcPr>
            <w:tcW w:w="0" w:type="auto"/>
            <w:vAlign w:val="bottom"/>
          </w:tcPr>
          <w:p w14:paraId="16E095CD" w14:textId="77777777" w:rsidR="003A13F9" w:rsidRPr="00762DD6" w:rsidRDefault="003A13F9" w:rsidP="005138A2">
            <w:pPr>
              <w:jc w:val="right"/>
              <w:rPr>
                <w:rFonts w:ascii="Arial" w:hAnsi="Arial" w:cs="Arial"/>
                <w:color w:val="000000"/>
                <w:sz w:val="16"/>
                <w:szCs w:val="16"/>
              </w:rPr>
            </w:pPr>
          </w:p>
        </w:tc>
        <w:tc>
          <w:tcPr>
            <w:tcW w:w="0" w:type="auto"/>
            <w:vAlign w:val="bottom"/>
          </w:tcPr>
          <w:p w14:paraId="40DF8F4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B8833F0"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133D7148" w14:textId="77777777" w:rsidR="003A13F9" w:rsidRPr="00762DD6" w:rsidRDefault="003A13F9" w:rsidP="005138A2">
            <w:pPr>
              <w:jc w:val="right"/>
              <w:rPr>
                <w:rFonts w:ascii="Arial" w:hAnsi="Arial" w:cs="Arial"/>
                <w:color w:val="000000"/>
                <w:sz w:val="16"/>
                <w:szCs w:val="16"/>
              </w:rPr>
            </w:pPr>
          </w:p>
        </w:tc>
        <w:tc>
          <w:tcPr>
            <w:tcW w:w="0" w:type="auto"/>
            <w:vAlign w:val="bottom"/>
          </w:tcPr>
          <w:p w14:paraId="372F8AA2" w14:textId="77777777" w:rsidR="003A13F9" w:rsidRPr="00762DD6" w:rsidRDefault="003A13F9" w:rsidP="005138A2">
            <w:pPr>
              <w:jc w:val="right"/>
              <w:rPr>
                <w:rFonts w:ascii="Arial" w:hAnsi="Arial" w:cs="Arial"/>
                <w:color w:val="000000"/>
                <w:sz w:val="16"/>
                <w:szCs w:val="16"/>
              </w:rPr>
            </w:pPr>
          </w:p>
        </w:tc>
        <w:tc>
          <w:tcPr>
            <w:tcW w:w="0" w:type="auto"/>
            <w:vAlign w:val="bottom"/>
          </w:tcPr>
          <w:p w14:paraId="35E63A86" w14:textId="77777777" w:rsidR="003A13F9" w:rsidRPr="00762DD6" w:rsidRDefault="003A13F9" w:rsidP="005138A2">
            <w:pPr>
              <w:jc w:val="right"/>
              <w:rPr>
                <w:rFonts w:ascii="Arial" w:hAnsi="Arial" w:cs="Arial"/>
                <w:color w:val="000000"/>
                <w:sz w:val="16"/>
                <w:szCs w:val="16"/>
              </w:rPr>
            </w:pPr>
          </w:p>
        </w:tc>
        <w:tc>
          <w:tcPr>
            <w:tcW w:w="0" w:type="auto"/>
            <w:vAlign w:val="bottom"/>
          </w:tcPr>
          <w:p w14:paraId="5C600011" w14:textId="77777777" w:rsidR="003A13F9" w:rsidRPr="00762DD6" w:rsidRDefault="003A13F9" w:rsidP="005138A2">
            <w:pPr>
              <w:jc w:val="right"/>
              <w:rPr>
                <w:rFonts w:ascii="Arial" w:hAnsi="Arial" w:cs="Arial"/>
                <w:color w:val="000000"/>
                <w:sz w:val="16"/>
                <w:szCs w:val="16"/>
              </w:rPr>
            </w:pPr>
          </w:p>
        </w:tc>
        <w:tc>
          <w:tcPr>
            <w:tcW w:w="0" w:type="auto"/>
          </w:tcPr>
          <w:p w14:paraId="69EF80C3" w14:textId="77777777" w:rsidR="003A13F9" w:rsidRPr="00762DD6" w:rsidRDefault="003A13F9" w:rsidP="005138A2">
            <w:pPr>
              <w:jc w:val="right"/>
              <w:rPr>
                <w:rFonts w:ascii="Arial" w:hAnsi="Arial" w:cs="Arial"/>
                <w:color w:val="000000"/>
                <w:sz w:val="16"/>
                <w:szCs w:val="16"/>
              </w:rPr>
            </w:pPr>
          </w:p>
        </w:tc>
        <w:tc>
          <w:tcPr>
            <w:tcW w:w="0" w:type="auto"/>
          </w:tcPr>
          <w:p w14:paraId="242BAAF5" w14:textId="77777777" w:rsidR="003A13F9" w:rsidRPr="00F9362D" w:rsidRDefault="003A13F9" w:rsidP="005138A2">
            <w:pPr>
              <w:jc w:val="right"/>
              <w:rPr>
                <w:rFonts w:ascii="Arial MT Pro" w:hAnsi="Arial MT Pro" w:cs="Arial"/>
                <w:color w:val="000000"/>
                <w:sz w:val="16"/>
                <w:szCs w:val="16"/>
              </w:rPr>
            </w:pPr>
          </w:p>
        </w:tc>
      </w:tr>
      <w:tr w:rsidR="003A13F9" w:rsidRPr="00CE70F1" w14:paraId="742E5EA8" w14:textId="77777777" w:rsidTr="005138A2">
        <w:trPr>
          <w:trHeight w:val="60"/>
        </w:trPr>
        <w:tc>
          <w:tcPr>
            <w:tcW w:w="0" w:type="auto"/>
            <w:noWrap/>
            <w:vAlign w:val="bottom"/>
          </w:tcPr>
          <w:p w14:paraId="4E453211" w14:textId="77777777" w:rsidR="003A13F9" w:rsidRPr="00762DD6" w:rsidRDefault="003A13F9" w:rsidP="005138A2">
            <w:pPr>
              <w:jc w:val="right"/>
              <w:rPr>
                <w:rFonts w:ascii="Arial" w:hAnsi="Arial" w:cs="Arial"/>
                <w:color w:val="000000"/>
                <w:sz w:val="16"/>
                <w:szCs w:val="16"/>
              </w:rPr>
            </w:pPr>
          </w:p>
        </w:tc>
        <w:tc>
          <w:tcPr>
            <w:tcW w:w="0" w:type="auto"/>
          </w:tcPr>
          <w:p w14:paraId="4F9E8AB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w:t>
            </w:r>
          </w:p>
        </w:tc>
        <w:tc>
          <w:tcPr>
            <w:tcW w:w="0" w:type="auto"/>
            <w:tcBorders>
              <w:bottom w:val="single" w:sz="4" w:space="0" w:color="auto"/>
            </w:tcBorders>
            <w:vAlign w:val="bottom"/>
          </w:tcPr>
          <w:p w14:paraId="103BA44F" w14:textId="77777777" w:rsidR="003A13F9" w:rsidRPr="00762DD6" w:rsidRDefault="003A13F9" w:rsidP="005138A2">
            <w:pPr>
              <w:jc w:val="right"/>
              <w:rPr>
                <w:rFonts w:ascii="Arial" w:hAnsi="Arial" w:cs="Arial"/>
                <w:color w:val="000000"/>
                <w:sz w:val="16"/>
                <w:szCs w:val="16"/>
              </w:rPr>
            </w:pPr>
          </w:p>
        </w:tc>
        <w:tc>
          <w:tcPr>
            <w:tcW w:w="0" w:type="auto"/>
            <w:vAlign w:val="bottom"/>
          </w:tcPr>
          <w:p w14:paraId="5B1B35C7" w14:textId="77777777" w:rsidR="003A13F9" w:rsidRPr="00762DD6" w:rsidRDefault="003A13F9" w:rsidP="005138A2">
            <w:pPr>
              <w:jc w:val="right"/>
              <w:rPr>
                <w:rFonts w:ascii="Arial" w:hAnsi="Arial" w:cs="Arial"/>
                <w:color w:val="000000"/>
                <w:sz w:val="16"/>
                <w:szCs w:val="16"/>
              </w:rPr>
            </w:pPr>
          </w:p>
        </w:tc>
        <w:tc>
          <w:tcPr>
            <w:tcW w:w="0" w:type="auto"/>
            <w:vAlign w:val="bottom"/>
          </w:tcPr>
          <w:p w14:paraId="3DEAED48" w14:textId="77777777" w:rsidR="003A13F9" w:rsidRPr="00762DD6" w:rsidRDefault="003A13F9" w:rsidP="005138A2">
            <w:pPr>
              <w:jc w:val="right"/>
              <w:rPr>
                <w:rFonts w:ascii="Arial" w:hAnsi="Arial" w:cs="Arial"/>
                <w:color w:val="000000"/>
                <w:sz w:val="16"/>
                <w:szCs w:val="16"/>
              </w:rPr>
            </w:pPr>
          </w:p>
        </w:tc>
        <w:tc>
          <w:tcPr>
            <w:tcW w:w="0" w:type="auto"/>
            <w:vAlign w:val="bottom"/>
          </w:tcPr>
          <w:p w14:paraId="789DC2C3"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745AA5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26A50DBF"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250D2411" w14:textId="77777777" w:rsidR="003A13F9" w:rsidRPr="00762DD6" w:rsidRDefault="003A13F9" w:rsidP="005138A2">
            <w:pPr>
              <w:jc w:val="right"/>
              <w:rPr>
                <w:rFonts w:ascii="Arial" w:hAnsi="Arial" w:cs="Arial"/>
                <w:color w:val="000000"/>
                <w:sz w:val="16"/>
                <w:szCs w:val="16"/>
              </w:rPr>
            </w:pPr>
          </w:p>
        </w:tc>
        <w:tc>
          <w:tcPr>
            <w:tcW w:w="0" w:type="auto"/>
            <w:vAlign w:val="bottom"/>
          </w:tcPr>
          <w:p w14:paraId="042D6530"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C8FA11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0D23506A"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1ED0A550" w14:textId="77777777" w:rsidR="003A13F9" w:rsidRPr="00762DD6" w:rsidRDefault="003A13F9" w:rsidP="005138A2">
            <w:pPr>
              <w:jc w:val="right"/>
              <w:rPr>
                <w:rFonts w:ascii="Arial" w:hAnsi="Arial" w:cs="Arial"/>
                <w:color w:val="000000"/>
                <w:sz w:val="16"/>
                <w:szCs w:val="16"/>
              </w:rPr>
            </w:pPr>
          </w:p>
        </w:tc>
        <w:tc>
          <w:tcPr>
            <w:tcW w:w="0" w:type="auto"/>
            <w:vAlign w:val="bottom"/>
          </w:tcPr>
          <w:p w14:paraId="4562A762" w14:textId="77777777" w:rsidR="003A13F9" w:rsidRPr="00762DD6" w:rsidRDefault="003A13F9" w:rsidP="005138A2">
            <w:pPr>
              <w:jc w:val="right"/>
              <w:rPr>
                <w:rFonts w:ascii="Arial" w:hAnsi="Arial" w:cs="Arial"/>
                <w:color w:val="000000"/>
                <w:sz w:val="16"/>
                <w:szCs w:val="16"/>
              </w:rPr>
            </w:pPr>
          </w:p>
        </w:tc>
        <w:tc>
          <w:tcPr>
            <w:tcW w:w="1152" w:type="dxa"/>
            <w:vAlign w:val="bottom"/>
          </w:tcPr>
          <w:p w14:paraId="74BC32B7" w14:textId="77777777" w:rsidR="003A13F9" w:rsidRPr="00762DD6" w:rsidRDefault="003A13F9" w:rsidP="005138A2">
            <w:pPr>
              <w:jc w:val="right"/>
              <w:rPr>
                <w:rFonts w:ascii="Arial" w:hAnsi="Arial" w:cs="Arial"/>
                <w:color w:val="000000"/>
                <w:sz w:val="16"/>
                <w:szCs w:val="16"/>
              </w:rPr>
            </w:pPr>
          </w:p>
        </w:tc>
        <w:tc>
          <w:tcPr>
            <w:tcW w:w="308" w:type="dxa"/>
            <w:vAlign w:val="bottom"/>
          </w:tcPr>
          <w:p w14:paraId="72F287B2" w14:textId="77777777" w:rsidR="003A13F9" w:rsidRPr="00762DD6" w:rsidRDefault="003A13F9" w:rsidP="005138A2">
            <w:pPr>
              <w:jc w:val="right"/>
              <w:rPr>
                <w:rFonts w:ascii="Arial" w:hAnsi="Arial" w:cs="Arial"/>
                <w:color w:val="000000"/>
                <w:sz w:val="16"/>
                <w:szCs w:val="16"/>
              </w:rPr>
            </w:pPr>
          </w:p>
        </w:tc>
        <w:tc>
          <w:tcPr>
            <w:tcW w:w="0" w:type="auto"/>
            <w:vAlign w:val="bottom"/>
          </w:tcPr>
          <w:p w14:paraId="5D4CA32F" w14:textId="77777777" w:rsidR="003A13F9" w:rsidRPr="00762DD6" w:rsidRDefault="003A13F9" w:rsidP="005138A2">
            <w:pPr>
              <w:jc w:val="right"/>
              <w:rPr>
                <w:rFonts w:ascii="Arial" w:hAnsi="Arial" w:cs="Arial"/>
                <w:color w:val="000000"/>
                <w:sz w:val="16"/>
                <w:szCs w:val="16"/>
              </w:rPr>
            </w:pPr>
          </w:p>
        </w:tc>
        <w:tc>
          <w:tcPr>
            <w:tcW w:w="0" w:type="auto"/>
            <w:vAlign w:val="bottom"/>
          </w:tcPr>
          <w:p w14:paraId="601D3516"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B8A863A" w14:textId="77777777" w:rsidR="003A13F9" w:rsidRPr="00762DD6" w:rsidRDefault="003A13F9" w:rsidP="005138A2">
            <w:pPr>
              <w:jc w:val="right"/>
              <w:rPr>
                <w:rFonts w:ascii="Arial" w:hAnsi="Arial" w:cs="Arial"/>
                <w:color w:val="000000"/>
                <w:sz w:val="16"/>
                <w:szCs w:val="16"/>
              </w:rPr>
            </w:pPr>
          </w:p>
        </w:tc>
        <w:tc>
          <w:tcPr>
            <w:tcW w:w="0" w:type="auto"/>
            <w:vAlign w:val="bottom"/>
          </w:tcPr>
          <w:p w14:paraId="6C4C34DC" w14:textId="77777777" w:rsidR="003A13F9" w:rsidRPr="00762DD6" w:rsidRDefault="003A13F9" w:rsidP="005138A2">
            <w:pPr>
              <w:jc w:val="right"/>
              <w:rPr>
                <w:rFonts w:ascii="Arial" w:hAnsi="Arial" w:cs="Arial"/>
                <w:color w:val="000000"/>
                <w:sz w:val="16"/>
                <w:szCs w:val="16"/>
              </w:rPr>
            </w:pPr>
          </w:p>
        </w:tc>
        <w:tc>
          <w:tcPr>
            <w:tcW w:w="0" w:type="auto"/>
            <w:vAlign w:val="bottom"/>
          </w:tcPr>
          <w:p w14:paraId="4294DB4D" w14:textId="77777777" w:rsidR="003A13F9" w:rsidRPr="00762DD6" w:rsidRDefault="003A13F9" w:rsidP="005138A2">
            <w:pPr>
              <w:jc w:val="right"/>
              <w:rPr>
                <w:rFonts w:ascii="Arial" w:hAnsi="Arial" w:cs="Arial"/>
                <w:color w:val="000000"/>
                <w:sz w:val="16"/>
                <w:szCs w:val="16"/>
              </w:rPr>
            </w:pPr>
          </w:p>
        </w:tc>
        <w:tc>
          <w:tcPr>
            <w:tcW w:w="0" w:type="auto"/>
            <w:vAlign w:val="bottom"/>
          </w:tcPr>
          <w:p w14:paraId="63ADEAB8" w14:textId="77777777" w:rsidR="003A13F9" w:rsidRPr="00762DD6" w:rsidRDefault="003A13F9" w:rsidP="005138A2">
            <w:pPr>
              <w:jc w:val="right"/>
              <w:rPr>
                <w:rFonts w:ascii="Arial" w:hAnsi="Arial" w:cs="Arial"/>
                <w:color w:val="000000"/>
                <w:sz w:val="16"/>
                <w:szCs w:val="16"/>
              </w:rPr>
            </w:pPr>
          </w:p>
        </w:tc>
        <w:tc>
          <w:tcPr>
            <w:tcW w:w="0" w:type="auto"/>
            <w:vAlign w:val="bottom"/>
          </w:tcPr>
          <w:p w14:paraId="22127534" w14:textId="77777777" w:rsidR="003A13F9" w:rsidRPr="00762DD6" w:rsidRDefault="003A13F9" w:rsidP="005138A2">
            <w:pPr>
              <w:jc w:val="right"/>
              <w:rPr>
                <w:rFonts w:ascii="Arial" w:hAnsi="Arial" w:cs="Arial"/>
                <w:color w:val="000000"/>
                <w:sz w:val="16"/>
                <w:szCs w:val="16"/>
              </w:rPr>
            </w:pPr>
          </w:p>
        </w:tc>
        <w:tc>
          <w:tcPr>
            <w:tcW w:w="0" w:type="auto"/>
          </w:tcPr>
          <w:p w14:paraId="392715FF" w14:textId="77777777" w:rsidR="003A13F9" w:rsidRPr="00762DD6" w:rsidRDefault="003A13F9" w:rsidP="005138A2">
            <w:pPr>
              <w:jc w:val="right"/>
              <w:rPr>
                <w:rFonts w:ascii="Arial" w:hAnsi="Arial" w:cs="Arial"/>
                <w:color w:val="000000"/>
                <w:sz w:val="16"/>
                <w:szCs w:val="16"/>
              </w:rPr>
            </w:pPr>
          </w:p>
        </w:tc>
        <w:tc>
          <w:tcPr>
            <w:tcW w:w="0" w:type="auto"/>
          </w:tcPr>
          <w:p w14:paraId="2B83A3C4" w14:textId="77777777" w:rsidR="003A13F9" w:rsidRPr="00F9362D" w:rsidRDefault="003A13F9" w:rsidP="005138A2">
            <w:pPr>
              <w:jc w:val="right"/>
              <w:rPr>
                <w:rFonts w:ascii="Arial MT Pro" w:hAnsi="Arial MT Pro" w:cs="Arial"/>
                <w:color w:val="000000"/>
                <w:sz w:val="16"/>
                <w:szCs w:val="16"/>
              </w:rPr>
            </w:pPr>
          </w:p>
        </w:tc>
      </w:tr>
      <w:tr w:rsidR="003A13F9" w:rsidRPr="00CE70F1" w14:paraId="5959C37A" w14:textId="77777777" w:rsidTr="005138A2">
        <w:trPr>
          <w:trHeight w:val="60"/>
        </w:trPr>
        <w:tc>
          <w:tcPr>
            <w:tcW w:w="0" w:type="auto"/>
            <w:noWrap/>
            <w:vAlign w:val="bottom"/>
          </w:tcPr>
          <w:p w14:paraId="31F245A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3667AE07"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428C148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$14,800</w:t>
            </w:r>
          </w:p>
        </w:tc>
        <w:tc>
          <w:tcPr>
            <w:tcW w:w="0" w:type="auto"/>
            <w:vAlign w:val="bottom"/>
          </w:tcPr>
          <w:p w14:paraId="12FBDADB" w14:textId="77777777" w:rsidR="003A13F9" w:rsidRPr="00762DD6" w:rsidRDefault="003A13F9" w:rsidP="005138A2">
            <w:pPr>
              <w:jc w:val="right"/>
              <w:rPr>
                <w:rFonts w:ascii="Arial" w:hAnsi="Arial" w:cs="Arial"/>
                <w:color w:val="000000"/>
                <w:sz w:val="16"/>
                <w:szCs w:val="16"/>
              </w:rPr>
            </w:pPr>
          </w:p>
        </w:tc>
        <w:tc>
          <w:tcPr>
            <w:tcW w:w="0" w:type="auto"/>
            <w:vAlign w:val="bottom"/>
          </w:tcPr>
          <w:p w14:paraId="6307C14C" w14:textId="77777777" w:rsidR="003A13F9" w:rsidRPr="00762DD6" w:rsidRDefault="003A13F9" w:rsidP="005138A2">
            <w:pPr>
              <w:jc w:val="right"/>
              <w:rPr>
                <w:rFonts w:ascii="Arial" w:hAnsi="Arial" w:cs="Arial"/>
                <w:color w:val="000000"/>
                <w:sz w:val="16"/>
                <w:szCs w:val="16"/>
              </w:rPr>
            </w:pPr>
          </w:p>
        </w:tc>
        <w:tc>
          <w:tcPr>
            <w:tcW w:w="0" w:type="auto"/>
            <w:vAlign w:val="bottom"/>
          </w:tcPr>
          <w:p w14:paraId="3B8F7439"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096A92F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5894C28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DF89D9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25C2D28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3E130D4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$5,550</w:t>
            </w:r>
          </w:p>
        </w:tc>
        <w:tc>
          <w:tcPr>
            <w:tcW w:w="0" w:type="auto"/>
            <w:vAlign w:val="bottom"/>
          </w:tcPr>
          <w:p w14:paraId="7BF1829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B2C736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73537933" w14:textId="77777777" w:rsidR="003A13F9" w:rsidRPr="00762DD6" w:rsidRDefault="003A13F9" w:rsidP="005138A2">
            <w:pPr>
              <w:jc w:val="right"/>
              <w:rPr>
                <w:rFonts w:ascii="Arial" w:hAnsi="Arial" w:cs="Arial"/>
                <w:color w:val="000000"/>
                <w:sz w:val="16"/>
                <w:szCs w:val="16"/>
              </w:rPr>
            </w:pPr>
          </w:p>
        </w:tc>
        <w:tc>
          <w:tcPr>
            <w:tcW w:w="1152" w:type="dxa"/>
            <w:vAlign w:val="bottom"/>
          </w:tcPr>
          <w:p w14:paraId="645D8A71" w14:textId="77777777" w:rsidR="003A13F9" w:rsidRPr="00762DD6" w:rsidRDefault="003A13F9" w:rsidP="005138A2">
            <w:pPr>
              <w:jc w:val="right"/>
              <w:rPr>
                <w:rFonts w:ascii="Arial" w:hAnsi="Arial" w:cs="Arial"/>
                <w:color w:val="000000"/>
                <w:sz w:val="16"/>
                <w:szCs w:val="16"/>
              </w:rPr>
            </w:pPr>
          </w:p>
        </w:tc>
        <w:tc>
          <w:tcPr>
            <w:tcW w:w="308" w:type="dxa"/>
            <w:vAlign w:val="bottom"/>
          </w:tcPr>
          <w:p w14:paraId="7395070F" w14:textId="77777777" w:rsidR="003A13F9" w:rsidRPr="00762DD6" w:rsidRDefault="003A13F9" w:rsidP="005138A2">
            <w:pPr>
              <w:jc w:val="right"/>
              <w:rPr>
                <w:rFonts w:ascii="Arial" w:hAnsi="Arial" w:cs="Arial"/>
                <w:color w:val="000000"/>
                <w:sz w:val="16"/>
                <w:szCs w:val="16"/>
              </w:rPr>
            </w:pPr>
          </w:p>
        </w:tc>
        <w:tc>
          <w:tcPr>
            <w:tcW w:w="0" w:type="auto"/>
            <w:vAlign w:val="bottom"/>
          </w:tcPr>
          <w:p w14:paraId="373CCDE0" w14:textId="77777777" w:rsidR="003A13F9" w:rsidRPr="00762DD6" w:rsidRDefault="003A13F9" w:rsidP="005138A2">
            <w:pPr>
              <w:jc w:val="right"/>
              <w:rPr>
                <w:rFonts w:ascii="Arial" w:hAnsi="Arial" w:cs="Arial"/>
                <w:color w:val="000000"/>
                <w:sz w:val="16"/>
                <w:szCs w:val="16"/>
              </w:rPr>
            </w:pPr>
          </w:p>
        </w:tc>
        <w:tc>
          <w:tcPr>
            <w:tcW w:w="0" w:type="auto"/>
            <w:vAlign w:val="bottom"/>
          </w:tcPr>
          <w:p w14:paraId="32B2D4E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19F7E0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2EB2F55D" w14:textId="77777777" w:rsidR="003A13F9" w:rsidRPr="00762DD6" w:rsidRDefault="003A13F9" w:rsidP="005138A2">
            <w:pPr>
              <w:jc w:val="right"/>
              <w:rPr>
                <w:rFonts w:ascii="Arial" w:hAnsi="Arial" w:cs="Arial"/>
                <w:color w:val="000000"/>
                <w:sz w:val="16"/>
                <w:szCs w:val="16"/>
              </w:rPr>
            </w:pPr>
          </w:p>
        </w:tc>
        <w:tc>
          <w:tcPr>
            <w:tcW w:w="0" w:type="auto"/>
            <w:vAlign w:val="bottom"/>
          </w:tcPr>
          <w:p w14:paraId="227BBF50" w14:textId="77777777" w:rsidR="003A13F9" w:rsidRPr="00762DD6" w:rsidRDefault="003A13F9" w:rsidP="005138A2">
            <w:pPr>
              <w:jc w:val="right"/>
              <w:rPr>
                <w:rFonts w:ascii="Arial" w:hAnsi="Arial" w:cs="Arial"/>
                <w:color w:val="000000"/>
                <w:sz w:val="16"/>
                <w:szCs w:val="16"/>
              </w:rPr>
            </w:pPr>
          </w:p>
        </w:tc>
        <w:tc>
          <w:tcPr>
            <w:tcW w:w="0" w:type="auto"/>
            <w:vAlign w:val="bottom"/>
          </w:tcPr>
          <w:p w14:paraId="00672154" w14:textId="77777777" w:rsidR="003A13F9" w:rsidRPr="00762DD6" w:rsidRDefault="003A13F9" w:rsidP="005138A2">
            <w:pPr>
              <w:jc w:val="right"/>
              <w:rPr>
                <w:rFonts w:ascii="Arial" w:hAnsi="Arial" w:cs="Arial"/>
                <w:color w:val="000000"/>
                <w:sz w:val="16"/>
                <w:szCs w:val="16"/>
              </w:rPr>
            </w:pPr>
          </w:p>
        </w:tc>
        <w:tc>
          <w:tcPr>
            <w:tcW w:w="0" w:type="auto"/>
            <w:vAlign w:val="bottom"/>
          </w:tcPr>
          <w:p w14:paraId="0F764F03" w14:textId="77777777" w:rsidR="003A13F9" w:rsidRPr="00762DD6" w:rsidRDefault="003A13F9" w:rsidP="005138A2">
            <w:pPr>
              <w:jc w:val="right"/>
              <w:rPr>
                <w:rFonts w:ascii="Arial" w:hAnsi="Arial" w:cs="Arial"/>
                <w:color w:val="000000"/>
                <w:sz w:val="16"/>
                <w:szCs w:val="16"/>
              </w:rPr>
            </w:pPr>
          </w:p>
        </w:tc>
        <w:tc>
          <w:tcPr>
            <w:tcW w:w="0" w:type="auto"/>
          </w:tcPr>
          <w:p w14:paraId="48C1E21C" w14:textId="77777777" w:rsidR="003A13F9" w:rsidRPr="00762DD6" w:rsidRDefault="003A13F9" w:rsidP="005138A2">
            <w:pPr>
              <w:jc w:val="right"/>
              <w:rPr>
                <w:rFonts w:ascii="Arial" w:hAnsi="Arial" w:cs="Arial"/>
                <w:color w:val="000000"/>
                <w:sz w:val="16"/>
                <w:szCs w:val="16"/>
              </w:rPr>
            </w:pPr>
          </w:p>
        </w:tc>
        <w:tc>
          <w:tcPr>
            <w:tcW w:w="0" w:type="auto"/>
          </w:tcPr>
          <w:p w14:paraId="510C20F9" w14:textId="77777777" w:rsidR="003A13F9" w:rsidRPr="00F9362D" w:rsidRDefault="003A13F9" w:rsidP="005138A2">
            <w:pPr>
              <w:jc w:val="right"/>
              <w:rPr>
                <w:rFonts w:ascii="Arial MT Pro" w:hAnsi="Arial MT Pro" w:cs="Arial"/>
                <w:color w:val="000000"/>
                <w:sz w:val="16"/>
                <w:szCs w:val="16"/>
              </w:rPr>
            </w:pPr>
          </w:p>
        </w:tc>
      </w:tr>
      <w:tr w:rsidR="003A13F9" w:rsidRPr="00CE70F1" w14:paraId="03DA014E" w14:textId="77777777" w:rsidTr="005138A2">
        <w:trPr>
          <w:trHeight w:val="60"/>
        </w:trPr>
        <w:tc>
          <w:tcPr>
            <w:tcW w:w="0" w:type="auto"/>
            <w:noWrap/>
            <w:vAlign w:val="bottom"/>
          </w:tcPr>
          <w:p w14:paraId="63AD030C" w14:textId="77777777" w:rsidR="003A13F9" w:rsidRPr="00762DD6" w:rsidRDefault="003A13F9" w:rsidP="005138A2">
            <w:pPr>
              <w:jc w:val="right"/>
              <w:rPr>
                <w:rFonts w:ascii="Arial" w:hAnsi="Arial" w:cs="Arial"/>
                <w:color w:val="000000"/>
                <w:sz w:val="16"/>
                <w:szCs w:val="16"/>
              </w:rPr>
            </w:pPr>
          </w:p>
        </w:tc>
        <w:tc>
          <w:tcPr>
            <w:tcW w:w="0" w:type="auto"/>
          </w:tcPr>
          <w:p w14:paraId="7F5ADA7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w:t>
            </w:r>
          </w:p>
        </w:tc>
        <w:tc>
          <w:tcPr>
            <w:tcW w:w="0" w:type="auto"/>
            <w:tcBorders>
              <w:bottom w:val="single" w:sz="4" w:space="0" w:color="auto"/>
            </w:tcBorders>
            <w:vAlign w:val="bottom"/>
          </w:tcPr>
          <w:p w14:paraId="5B7D0CA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+1,400</w:t>
            </w:r>
          </w:p>
        </w:tc>
        <w:tc>
          <w:tcPr>
            <w:tcW w:w="0" w:type="auto"/>
            <w:vAlign w:val="bottom"/>
          </w:tcPr>
          <w:p w14:paraId="675A7C3D" w14:textId="77777777" w:rsidR="003A13F9" w:rsidRPr="00762DD6" w:rsidRDefault="003A13F9" w:rsidP="005138A2">
            <w:pPr>
              <w:jc w:val="right"/>
              <w:rPr>
                <w:rFonts w:ascii="Arial" w:hAnsi="Arial" w:cs="Arial"/>
                <w:color w:val="000000"/>
                <w:sz w:val="16"/>
                <w:szCs w:val="16"/>
              </w:rPr>
            </w:pPr>
          </w:p>
        </w:tc>
        <w:tc>
          <w:tcPr>
            <w:tcW w:w="0" w:type="auto"/>
            <w:vAlign w:val="bottom"/>
          </w:tcPr>
          <w:p w14:paraId="155D24C0" w14:textId="77777777" w:rsidR="003A13F9" w:rsidRPr="00762DD6" w:rsidRDefault="003A13F9" w:rsidP="005138A2">
            <w:pPr>
              <w:jc w:val="right"/>
              <w:rPr>
                <w:rFonts w:ascii="Arial" w:hAnsi="Arial" w:cs="Arial"/>
                <w:color w:val="000000"/>
                <w:sz w:val="16"/>
                <w:szCs w:val="16"/>
              </w:rPr>
            </w:pPr>
          </w:p>
        </w:tc>
        <w:tc>
          <w:tcPr>
            <w:tcW w:w="0" w:type="auto"/>
            <w:vAlign w:val="bottom"/>
          </w:tcPr>
          <w:p w14:paraId="3157A581"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0A7511D8" w14:textId="77777777" w:rsidR="003A13F9" w:rsidRPr="00762DD6" w:rsidRDefault="003A13F9" w:rsidP="005138A2">
            <w:pPr>
              <w:jc w:val="right"/>
              <w:rPr>
                <w:rFonts w:ascii="Arial" w:hAnsi="Arial" w:cs="Arial"/>
                <w:color w:val="000000"/>
                <w:sz w:val="16"/>
                <w:szCs w:val="16"/>
              </w:rPr>
            </w:pPr>
          </w:p>
        </w:tc>
        <w:tc>
          <w:tcPr>
            <w:tcW w:w="0" w:type="auto"/>
            <w:vAlign w:val="bottom"/>
          </w:tcPr>
          <w:p w14:paraId="483A45FD"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7E9BCF6D" w14:textId="77777777" w:rsidR="003A13F9" w:rsidRPr="00762DD6" w:rsidRDefault="003A13F9" w:rsidP="005138A2">
            <w:pPr>
              <w:jc w:val="right"/>
              <w:rPr>
                <w:rFonts w:ascii="Arial" w:hAnsi="Arial" w:cs="Arial"/>
                <w:color w:val="000000"/>
                <w:sz w:val="16"/>
                <w:szCs w:val="16"/>
              </w:rPr>
            </w:pPr>
          </w:p>
        </w:tc>
        <w:tc>
          <w:tcPr>
            <w:tcW w:w="0" w:type="auto"/>
            <w:vAlign w:val="bottom"/>
          </w:tcPr>
          <w:p w14:paraId="3A71849B"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2FF8F977" w14:textId="77777777" w:rsidR="003A13F9" w:rsidRPr="00762DD6" w:rsidRDefault="003A13F9" w:rsidP="005138A2">
            <w:pPr>
              <w:jc w:val="right"/>
              <w:rPr>
                <w:rFonts w:ascii="Arial" w:hAnsi="Arial" w:cs="Arial"/>
                <w:color w:val="000000"/>
                <w:sz w:val="16"/>
                <w:szCs w:val="16"/>
              </w:rPr>
            </w:pPr>
          </w:p>
        </w:tc>
        <w:tc>
          <w:tcPr>
            <w:tcW w:w="0" w:type="auto"/>
            <w:vAlign w:val="bottom"/>
          </w:tcPr>
          <w:p w14:paraId="7D8704D2"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3FD0EE24" w14:textId="77777777" w:rsidR="003A13F9" w:rsidRPr="00762DD6" w:rsidRDefault="003A13F9" w:rsidP="005138A2">
            <w:pPr>
              <w:jc w:val="right"/>
              <w:rPr>
                <w:rFonts w:ascii="Arial" w:hAnsi="Arial" w:cs="Arial"/>
                <w:color w:val="000000"/>
                <w:sz w:val="16"/>
                <w:szCs w:val="16"/>
              </w:rPr>
            </w:pPr>
          </w:p>
        </w:tc>
        <w:tc>
          <w:tcPr>
            <w:tcW w:w="0" w:type="auto"/>
            <w:vAlign w:val="bottom"/>
          </w:tcPr>
          <w:p w14:paraId="4D4CACAD" w14:textId="77777777" w:rsidR="003A13F9" w:rsidRPr="00762DD6" w:rsidRDefault="003A13F9" w:rsidP="005138A2">
            <w:pPr>
              <w:jc w:val="right"/>
              <w:rPr>
                <w:rFonts w:ascii="Arial" w:hAnsi="Arial" w:cs="Arial"/>
                <w:color w:val="000000"/>
                <w:sz w:val="16"/>
                <w:szCs w:val="16"/>
              </w:rPr>
            </w:pPr>
          </w:p>
        </w:tc>
        <w:tc>
          <w:tcPr>
            <w:tcW w:w="1152" w:type="dxa"/>
            <w:vAlign w:val="bottom"/>
          </w:tcPr>
          <w:p w14:paraId="11893B46" w14:textId="77777777" w:rsidR="003A13F9" w:rsidRPr="00762DD6" w:rsidRDefault="003A13F9" w:rsidP="005138A2">
            <w:pPr>
              <w:jc w:val="right"/>
              <w:rPr>
                <w:rFonts w:ascii="Arial" w:hAnsi="Arial" w:cs="Arial"/>
                <w:color w:val="000000"/>
                <w:sz w:val="16"/>
                <w:szCs w:val="16"/>
              </w:rPr>
            </w:pPr>
          </w:p>
        </w:tc>
        <w:tc>
          <w:tcPr>
            <w:tcW w:w="308" w:type="dxa"/>
            <w:vAlign w:val="bottom"/>
          </w:tcPr>
          <w:p w14:paraId="58B39869"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7CEAE5E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+1,400</w:t>
            </w:r>
          </w:p>
        </w:tc>
        <w:tc>
          <w:tcPr>
            <w:tcW w:w="0" w:type="auto"/>
            <w:vAlign w:val="bottom"/>
          </w:tcPr>
          <w:p w14:paraId="5A8204F6"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90546EE" w14:textId="77777777" w:rsidR="003A13F9" w:rsidRPr="00762DD6" w:rsidRDefault="003A13F9" w:rsidP="005138A2">
            <w:pPr>
              <w:jc w:val="right"/>
              <w:rPr>
                <w:rFonts w:ascii="Arial" w:hAnsi="Arial" w:cs="Arial"/>
                <w:color w:val="000000"/>
                <w:sz w:val="16"/>
                <w:szCs w:val="16"/>
              </w:rPr>
            </w:pPr>
          </w:p>
        </w:tc>
        <w:tc>
          <w:tcPr>
            <w:tcW w:w="0" w:type="auto"/>
            <w:vAlign w:val="bottom"/>
          </w:tcPr>
          <w:p w14:paraId="6A7EF213" w14:textId="77777777" w:rsidR="003A13F9" w:rsidRPr="00762DD6" w:rsidRDefault="003A13F9" w:rsidP="005138A2">
            <w:pPr>
              <w:jc w:val="right"/>
              <w:rPr>
                <w:rFonts w:ascii="Arial" w:hAnsi="Arial" w:cs="Arial"/>
                <w:color w:val="000000"/>
                <w:sz w:val="16"/>
                <w:szCs w:val="16"/>
              </w:rPr>
            </w:pPr>
          </w:p>
        </w:tc>
        <w:tc>
          <w:tcPr>
            <w:tcW w:w="0" w:type="auto"/>
            <w:vAlign w:val="bottom"/>
          </w:tcPr>
          <w:p w14:paraId="2319A609" w14:textId="77777777" w:rsidR="003A13F9" w:rsidRPr="00762DD6" w:rsidRDefault="003A13F9" w:rsidP="005138A2">
            <w:pPr>
              <w:jc w:val="right"/>
              <w:rPr>
                <w:rFonts w:ascii="Arial" w:hAnsi="Arial" w:cs="Arial"/>
                <w:color w:val="000000"/>
                <w:sz w:val="16"/>
                <w:szCs w:val="16"/>
              </w:rPr>
            </w:pPr>
          </w:p>
        </w:tc>
        <w:tc>
          <w:tcPr>
            <w:tcW w:w="0" w:type="auto"/>
            <w:vAlign w:val="bottom"/>
          </w:tcPr>
          <w:p w14:paraId="2A0366A9" w14:textId="77777777" w:rsidR="003A13F9" w:rsidRPr="00762DD6" w:rsidRDefault="003A13F9" w:rsidP="005138A2">
            <w:pPr>
              <w:jc w:val="right"/>
              <w:rPr>
                <w:rFonts w:ascii="Arial" w:hAnsi="Arial" w:cs="Arial"/>
                <w:color w:val="000000"/>
                <w:sz w:val="16"/>
                <w:szCs w:val="16"/>
              </w:rPr>
            </w:pPr>
          </w:p>
        </w:tc>
        <w:tc>
          <w:tcPr>
            <w:tcW w:w="0" w:type="auto"/>
            <w:vAlign w:val="bottom"/>
          </w:tcPr>
          <w:p w14:paraId="5F862E7F" w14:textId="77777777" w:rsidR="003A13F9" w:rsidRPr="00762DD6" w:rsidRDefault="003A13F9" w:rsidP="005138A2">
            <w:pPr>
              <w:jc w:val="right"/>
              <w:rPr>
                <w:rFonts w:ascii="Arial" w:hAnsi="Arial" w:cs="Arial"/>
                <w:color w:val="000000"/>
                <w:sz w:val="16"/>
                <w:szCs w:val="16"/>
              </w:rPr>
            </w:pPr>
          </w:p>
        </w:tc>
        <w:tc>
          <w:tcPr>
            <w:tcW w:w="0" w:type="auto"/>
          </w:tcPr>
          <w:p w14:paraId="39B29474" w14:textId="77777777" w:rsidR="003A13F9" w:rsidRPr="00762DD6" w:rsidRDefault="003A13F9" w:rsidP="005138A2">
            <w:pPr>
              <w:jc w:val="right"/>
              <w:rPr>
                <w:rFonts w:ascii="Arial" w:hAnsi="Arial" w:cs="Arial"/>
                <w:color w:val="000000"/>
                <w:sz w:val="16"/>
                <w:szCs w:val="16"/>
              </w:rPr>
            </w:pPr>
          </w:p>
        </w:tc>
        <w:tc>
          <w:tcPr>
            <w:tcW w:w="0" w:type="auto"/>
          </w:tcPr>
          <w:p w14:paraId="12F60993" w14:textId="77777777" w:rsidR="003A13F9" w:rsidRPr="00F9362D" w:rsidRDefault="003A13F9" w:rsidP="005138A2">
            <w:pPr>
              <w:jc w:val="right"/>
              <w:rPr>
                <w:rFonts w:ascii="Arial MT Pro" w:hAnsi="Arial MT Pro" w:cs="Arial"/>
                <w:color w:val="000000"/>
                <w:sz w:val="16"/>
                <w:szCs w:val="16"/>
              </w:rPr>
            </w:pPr>
          </w:p>
        </w:tc>
      </w:tr>
      <w:tr w:rsidR="003A13F9" w:rsidRPr="00CE70F1" w14:paraId="29731437" w14:textId="77777777" w:rsidTr="005138A2">
        <w:trPr>
          <w:trHeight w:val="60"/>
        </w:trPr>
        <w:tc>
          <w:tcPr>
            <w:tcW w:w="0" w:type="auto"/>
            <w:noWrap/>
            <w:vAlign w:val="bottom"/>
          </w:tcPr>
          <w:p w14:paraId="5D70C9F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4B006D75"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6A73F6D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$16,200</w:t>
            </w:r>
          </w:p>
        </w:tc>
        <w:tc>
          <w:tcPr>
            <w:tcW w:w="0" w:type="auto"/>
            <w:vAlign w:val="bottom"/>
          </w:tcPr>
          <w:p w14:paraId="7DD1B866" w14:textId="77777777" w:rsidR="003A13F9" w:rsidRPr="00762DD6" w:rsidRDefault="003A13F9" w:rsidP="005138A2">
            <w:pPr>
              <w:jc w:val="right"/>
              <w:rPr>
                <w:rFonts w:ascii="Arial" w:hAnsi="Arial" w:cs="Arial"/>
                <w:color w:val="000000"/>
                <w:sz w:val="16"/>
                <w:szCs w:val="16"/>
              </w:rPr>
            </w:pPr>
          </w:p>
        </w:tc>
        <w:tc>
          <w:tcPr>
            <w:tcW w:w="0" w:type="auto"/>
            <w:vAlign w:val="bottom"/>
          </w:tcPr>
          <w:p w14:paraId="719C0B86" w14:textId="77777777" w:rsidR="003A13F9" w:rsidRPr="00762DD6" w:rsidRDefault="003A13F9" w:rsidP="005138A2">
            <w:pPr>
              <w:jc w:val="right"/>
              <w:rPr>
                <w:rFonts w:ascii="Arial" w:hAnsi="Arial" w:cs="Arial"/>
                <w:color w:val="000000"/>
                <w:sz w:val="16"/>
                <w:szCs w:val="16"/>
              </w:rPr>
            </w:pPr>
          </w:p>
        </w:tc>
        <w:tc>
          <w:tcPr>
            <w:tcW w:w="0" w:type="auto"/>
            <w:vAlign w:val="bottom"/>
          </w:tcPr>
          <w:p w14:paraId="0A73183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C754F5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3B71E0D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ACBC4A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164493D0"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FE7552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$5,550</w:t>
            </w:r>
          </w:p>
        </w:tc>
        <w:tc>
          <w:tcPr>
            <w:tcW w:w="0" w:type="auto"/>
            <w:vAlign w:val="bottom"/>
          </w:tcPr>
          <w:p w14:paraId="48BB652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8257AA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30DEB2C1" w14:textId="77777777" w:rsidR="003A13F9" w:rsidRPr="00762DD6" w:rsidRDefault="003A13F9" w:rsidP="005138A2">
            <w:pPr>
              <w:jc w:val="right"/>
              <w:rPr>
                <w:rFonts w:ascii="Arial" w:hAnsi="Arial" w:cs="Arial"/>
                <w:color w:val="000000"/>
                <w:sz w:val="16"/>
                <w:szCs w:val="16"/>
              </w:rPr>
            </w:pPr>
          </w:p>
        </w:tc>
        <w:tc>
          <w:tcPr>
            <w:tcW w:w="1152" w:type="dxa"/>
            <w:vAlign w:val="bottom"/>
          </w:tcPr>
          <w:p w14:paraId="6A7C7366" w14:textId="77777777" w:rsidR="003A13F9" w:rsidRPr="00762DD6" w:rsidRDefault="003A13F9" w:rsidP="005138A2">
            <w:pPr>
              <w:jc w:val="right"/>
              <w:rPr>
                <w:rFonts w:ascii="Arial" w:hAnsi="Arial" w:cs="Arial"/>
                <w:color w:val="000000"/>
                <w:sz w:val="16"/>
                <w:szCs w:val="16"/>
              </w:rPr>
            </w:pPr>
          </w:p>
        </w:tc>
        <w:tc>
          <w:tcPr>
            <w:tcW w:w="308" w:type="dxa"/>
            <w:vAlign w:val="bottom"/>
          </w:tcPr>
          <w:p w14:paraId="4363EF5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6BE29E6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1,400</w:t>
            </w:r>
          </w:p>
        </w:tc>
        <w:tc>
          <w:tcPr>
            <w:tcW w:w="0" w:type="auto"/>
            <w:vAlign w:val="bottom"/>
          </w:tcPr>
          <w:p w14:paraId="6FE474B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2A5D940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63048F68" w14:textId="77777777" w:rsidR="003A13F9" w:rsidRPr="00762DD6" w:rsidRDefault="003A13F9" w:rsidP="005138A2">
            <w:pPr>
              <w:jc w:val="right"/>
              <w:rPr>
                <w:rFonts w:ascii="Arial" w:hAnsi="Arial" w:cs="Arial"/>
                <w:color w:val="000000"/>
                <w:sz w:val="16"/>
                <w:szCs w:val="16"/>
              </w:rPr>
            </w:pPr>
          </w:p>
        </w:tc>
        <w:tc>
          <w:tcPr>
            <w:tcW w:w="0" w:type="auto"/>
            <w:vAlign w:val="bottom"/>
          </w:tcPr>
          <w:p w14:paraId="40FE71D5" w14:textId="77777777" w:rsidR="003A13F9" w:rsidRPr="00762DD6" w:rsidRDefault="003A13F9" w:rsidP="005138A2">
            <w:pPr>
              <w:jc w:val="right"/>
              <w:rPr>
                <w:rFonts w:ascii="Arial" w:hAnsi="Arial" w:cs="Arial"/>
                <w:color w:val="000000"/>
                <w:sz w:val="16"/>
                <w:szCs w:val="16"/>
              </w:rPr>
            </w:pPr>
          </w:p>
        </w:tc>
        <w:tc>
          <w:tcPr>
            <w:tcW w:w="0" w:type="auto"/>
            <w:vAlign w:val="bottom"/>
          </w:tcPr>
          <w:p w14:paraId="7C61C52D" w14:textId="77777777" w:rsidR="003A13F9" w:rsidRPr="00762DD6" w:rsidRDefault="003A13F9" w:rsidP="005138A2">
            <w:pPr>
              <w:jc w:val="right"/>
              <w:rPr>
                <w:rFonts w:ascii="Arial" w:hAnsi="Arial" w:cs="Arial"/>
                <w:color w:val="000000"/>
                <w:sz w:val="16"/>
                <w:szCs w:val="16"/>
              </w:rPr>
            </w:pPr>
          </w:p>
        </w:tc>
        <w:tc>
          <w:tcPr>
            <w:tcW w:w="0" w:type="auto"/>
            <w:vAlign w:val="bottom"/>
          </w:tcPr>
          <w:p w14:paraId="4DD65685" w14:textId="77777777" w:rsidR="003A13F9" w:rsidRPr="00762DD6" w:rsidRDefault="003A13F9" w:rsidP="005138A2">
            <w:pPr>
              <w:jc w:val="right"/>
              <w:rPr>
                <w:rFonts w:ascii="Arial" w:hAnsi="Arial" w:cs="Arial"/>
                <w:color w:val="000000"/>
                <w:sz w:val="16"/>
                <w:szCs w:val="16"/>
              </w:rPr>
            </w:pPr>
          </w:p>
        </w:tc>
        <w:tc>
          <w:tcPr>
            <w:tcW w:w="0" w:type="auto"/>
          </w:tcPr>
          <w:p w14:paraId="32C1F9DE" w14:textId="77777777" w:rsidR="003A13F9" w:rsidRPr="00762DD6" w:rsidRDefault="003A13F9" w:rsidP="005138A2">
            <w:pPr>
              <w:jc w:val="right"/>
              <w:rPr>
                <w:rFonts w:ascii="Arial" w:hAnsi="Arial" w:cs="Arial"/>
                <w:color w:val="000000"/>
                <w:sz w:val="16"/>
                <w:szCs w:val="16"/>
              </w:rPr>
            </w:pPr>
          </w:p>
        </w:tc>
        <w:tc>
          <w:tcPr>
            <w:tcW w:w="0" w:type="auto"/>
          </w:tcPr>
          <w:p w14:paraId="569B9369" w14:textId="77777777" w:rsidR="003A13F9" w:rsidRPr="00F9362D" w:rsidRDefault="003A13F9" w:rsidP="005138A2">
            <w:pPr>
              <w:jc w:val="right"/>
              <w:rPr>
                <w:rFonts w:ascii="Arial MT Pro" w:hAnsi="Arial MT Pro" w:cs="Arial"/>
                <w:color w:val="000000"/>
                <w:sz w:val="16"/>
                <w:szCs w:val="16"/>
              </w:rPr>
            </w:pPr>
          </w:p>
        </w:tc>
      </w:tr>
      <w:tr w:rsidR="003A13F9" w:rsidRPr="00CE70F1" w14:paraId="4EC0C4C4" w14:textId="77777777" w:rsidTr="005138A2">
        <w:trPr>
          <w:trHeight w:val="60"/>
        </w:trPr>
        <w:tc>
          <w:tcPr>
            <w:tcW w:w="0" w:type="auto"/>
            <w:noWrap/>
            <w:vAlign w:val="bottom"/>
          </w:tcPr>
          <w:p w14:paraId="3EDB3921" w14:textId="77777777" w:rsidR="003A13F9" w:rsidRPr="00762DD6" w:rsidRDefault="003A13F9" w:rsidP="005138A2">
            <w:pPr>
              <w:jc w:val="right"/>
              <w:rPr>
                <w:rFonts w:ascii="Arial" w:hAnsi="Arial" w:cs="Arial"/>
                <w:color w:val="000000"/>
                <w:sz w:val="16"/>
                <w:szCs w:val="16"/>
              </w:rPr>
            </w:pPr>
          </w:p>
        </w:tc>
        <w:tc>
          <w:tcPr>
            <w:tcW w:w="0" w:type="auto"/>
          </w:tcPr>
          <w:p w14:paraId="7B2B74D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13</w:t>
            </w:r>
          </w:p>
        </w:tc>
        <w:tc>
          <w:tcPr>
            <w:tcW w:w="0" w:type="auto"/>
            <w:tcBorders>
              <w:bottom w:val="single" w:sz="4" w:space="0" w:color="auto"/>
            </w:tcBorders>
            <w:vAlign w:val="bottom"/>
          </w:tcPr>
          <w:p w14:paraId="4D2E2B6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–1,500</w:t>
            </w:r>
          </w:p>
        </w:tc>
        <w:tc>
          <w:tcPr>
            <w:tcW w:w="0" w:type="auto"/>
            <w:vAlign w:val="bottom"/>
          </w:tcPr>
          <w:p w14:paraId="7F4308F8" w14:textId="77777777" w:rsidR="003A13F9" w:rsidRPr="00762DD6" w:rsidRDefault="003A13F9" w:rsidP="005138A2">
            <w:pPr>
              <w:jc w:val="right"/>
              <w:rPr>
                <w:rFonts w:ascii="Arial" w:hAnsi="Arial" w:cs="Arial"/>
                <w:color w:val="000000"/>
                <w:sz w:val="16"/>
                <w:szCs w:val="16"/>
              </w:rPr>
            </w:pPr>
          </w:p>
        </w:tc>
        <w:tc>
          <w:tcPr>
            <w:tcW w:w="0" w:type="auto"/>
            <w:vAlign w:val="bottom"/>
          </w:tcPr>
          <w:p w14:paraId="49BBFF0A" w14:textId="77777777" w:rsidR="003A13F9" w:rsidRPr="00762DD6" w:rsidRDefault="003A13F9" w:rsidP="005138A2">
            <w:pPr>
              <w:jc w:val="right"/>
              <w:rPr>
                <w:rFonts w:ascii="Arial" w:hAnsi="Arial" w:cs="Arial"/>
                <w:color w:val="000000"/>
                <w:sz w:val="16"/>
                <w:szCs w:val="16"/>
              </w:rPr>
            </w:pPr>
          </w:p>
        </w:tc>
        <w:tc>
          <w:tcPr>
            <w:tcW w:w="0" w:type="auto"/>
            <w:vAlign w:val="bottom"/>
          </w:tcPr>
          <w:p w14:paraId="4C3400AB"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020A7864" w14:textId="77777777" w:rsidR="003A13F9" w:rsidRPr="00762DD6" w:rsidRDefault="003A13F9" w:rsidP="005138A2">
            <w:pPr>
              <w:jc w:val="right"/>
              <w:rPr>
                <w:rFonts w:ascii="Arial" w:hAnsi="Arial" w:cs="Arial"/>
                <w:color w:val="000000"/>
                <w:sz w:val="16"/>
                <w:szCs w:val="16"/>
              </w:rPr>
            </w:pPr>
          </w:p>
        </w:tc>
        <w:tc>
          <w:tcPr>
            <w:tcW w:w="0" w:type="auto"/>
            <w:vAlign w:val="bottom"/>
          </w:tcPr>
          <w:p w14:paraId="66B946C1"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6CDC3D51" w14:textId="77777777" w:rsidR="003A13F9" w:rsidRPr="00762DD6" w:rsidRDefault="003A13F9" w:rsidP="005138A2">
            <w:pPr>
              <w:jc w:val="right"/>
              <w:rPr>
                <w:rFonts w:ascii="Arial" w:hAnsi="Arial" w:cs="Arial"/>
                <w:color w:val="000000"/>
                <w:sz w:val="16"/>
                <w:szCs w:val="16"/>
              </w:rPr>
            </w:pPr>
          </w:p>
        </w:tc>
        <w:tc>
          <w:tcPr>
            <w:tcW w:w="0" w:type="auto"/>
            <w:vAlign w:val="bottom"/>
          </w:tcPr>
          <w:p w14:paraId="58295026"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3F4A83B" w14:textId="77777777" w:rsidR="003A13F9" w:rsidRPr="00762DD6" w:rsidRDefault="003A13F9" w:rsidP="005138A2">
            <w:pPr>
              <w:jc w:val="right"/>
              <w:rPr>
                <w:rFonts w:ascii="Arial" w:hAnsi="Arial" w:cs="Arial"/>
                <w:color w:val="000000"/>
                <w:sz w:val="16"/>
                <w:szCs w:val="16"/>
              </w:rPr>
            </w:pPr>
          </w:p>
        </w:tc>
        <w:tc>
          <w:tcPr>
            <w:tcW w:w="0" w:type="auto"/>
            <w:vAlign w:val="bottom"/>
          </w:tcPr>
          <w:p w14:paraId="1BE6C4E4"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7F1C100D" w14:textId="77777777" w:rsidR="003A13F9" w:rsidRPr="00762DD6" w:rsidRDefault="003A13F9" w:rsidP="005138A2">
            <w:pPr>
              <w:jc w:val="right"/>
              <w:rPr>
                <w:rFonts w:ascii="Arial" w:hAnsi="Arial" w:cs="Arial"/>
                <w:color w:val="000000"/>
                <w:sz w:val="16"/>
                <w:szCs w:val="16"/>
              </w:rPr>
            </w:pPr>
          </w:p>
        </w:tc>
        <w:tc>
          <w:tcPr>
            <w:tcW w:w="0" w:type="auto"/>
            <w:vAlign w:val="bottom"/>
          </w:tcPr>
          <w:p w14:paraId="72A0CFE3" w14:textId="77777777" w:rsidR="003A13F9" w:rsidRPr="00762DD6" w:rsidRDefault="003A13F9" w:rsidP="005138A2">
            <w:pPr>
              <w:jc w:val="right"/>
              <w:rPr>
                <w:rFonts w:ascii="Arial" w:hAnsi="Arial" w:cs="Arial"/>
                <w:color w:val="000000"/>
                <w:sz w:val="16"/>
                <w:szCs w:val="16"/>
              </w:rPr>
            </w:pPr>
          </w:p>
        </w:tc>
        <w:tc>
          <w:tcPr>
            <w:tcW w:w="1152" w:type="dxa"/>
            <w:vAlign w:val="bottom"/>
          </w:tcPr>
          <w:p w14:paraId="1E541966" w14:textId="77777777" w:rsidR="003A13F9" w:rsidRPr="00762DD6" w:rsidRDefault="003A13F9" w:rsidP="005138A2">
            <w:pPr>
              <w:jc w:val="right"/>
              <w:rPr>
                <w:rFonts w:ascii="Arial" w:hAnsi="Arial" w:cs="Arial"/>
                <w:color w:val="000000"/>
                <w:sz w:val="16"/>
                <w:szCs w:val="16"/>
              </w:rPr>
            </w:pPr>
          </w:p>
        </w:tc>
        <w:tc>
          <w:tcPr>
            <w:tcW w:w="308" w:type="dxa"/>
            <w:vAlign w:val="bottom"/>
          </w:tcPr>
          <w:p w14:paraId="1B5F211E"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2B86452E" w14:textId="77777777" w:rsidR="003A13F9" w:rsidRPr="00762DD6" w:rsidRDefault="003A13F9" w:rsidP="005138A2">
            <w:pPr>
              <w:jc w:val="right"/>
              <w:rPr>
                <w:rFonts w:ascii="Arial" w:hAnsi="Arial" w:cs="Arial"/>
                <w:color w:val="000000"/>
                <w:sz w:val="16"/>
                <w:szCs w:val="16"/>
              </w:rPr>
            </w:pPr>
          </w:p>
        </w:tc>
        <w:tc>
          <w:tcPr>
            <w:tcW w:w="0" w:type="auto"/>
            <w:vAlign w:val="bottom"/>
          </w:tcPr>
          <w:p w14:paraId="5918C1E9"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25D3FD6F" w14:textId="77777777" w:rsidR="003A13F9" w:rsidRPr="00762DD6" w:rsidRDefault="003A13F9" w:rsidP="005138A2">
            <w:pPr>
              <w:jc w:val="right"/>
              <w:rPr>
                <w:rFonts w:ascii="Arial" w:hAnsi="Arial" w:cs="Arial"/>
                <w:color w:val="000000"/>
                <w:sz w:val="16"/>
                <w:szCs w:val="16"/>
              </w:rPr>
            </w:pPr>
          </w:p>
        </w:tc>
        <w:tc>
          <w:tcPr>
            <w:tcW w:w="0" w:type="auto"/>
            <w:vAlign w:val="bottom"/>
          </w:tcPr>
          <w:p w14:paraId="50AE537B"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AC56C73" w14:textId="444F3B94"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1,500</w:t>
            </w:r>
          </w:p>
        </w:tc>
        <w:tc>
          <w:tcPr>
            <w:tcW w:w="0" w:type="auto"/>
            <w:vAlign w:val="bottom"/>
          </w:tcPr>
          <w:p w14:paraId="12DE5EA8" w14:textId="77777777" w:rsidR="003A13F9" w:rsidRPr="00762DD6" w:rsidRDefault="003A13F9" w:rsidP="005138A2">
            <w:pPr>
              <w:jc w:val="right"/>
              <w:rPr>
                <w:rFonts w:ascii="Arial" w:hAnsi="Arial" w:cs="Arial"/>
                <w:color w:val="000000"/>
                <w:sz w:val="16"/>
                <w:szCs w:val="16"/>
              </w:rPr>
            </w:pPr>
          </w:p>
        </w:tc>
        <w:tc>
          <w:tcPr>
            <w:tcW w:w="0" w:type="auto"/>
            <w:vAlign w:val="bottom"/>
          </w:tcPr>
          <w:p w14:paraId="77E21591" w14:textId="77777777" w:rsidR="003A13F9" w:rsidRPr="00762DD6" w:rsidRDefault="003A13F9" w:rsidP="005138A2">
            <w:pPr>
              <w:jc w:val="right"/>
              <w:rPr>
                <w:rFonts w:ascii="Arial" w:hAnsi="Arial" w:cs="Arial"/>
                <w:color w:val="000000"/>
                <w:sz w:val="16"/>
                <w:szCs w:val="16"/>
              </w:rPr>
            </w:pPr>
          </w:p>
        </w:tc>
        <w:tc>
          <w:tcPr>
            <w:tcW w:w="0" w:type="auto"/>
          </w:tcPr>
          <w:p w14:paraId="376240E8" w14:textId="77777777" w:rsidR="003A13F9" w:rsidRPr="00762DD6" w:rsidRDefault="003A13F9" w:rsidP="005138A2">
            <w:pPr>
              <w:jc w:val="right"/>
              <w:rPr>
                <w:rFonts w:ascii="Arial" w:hAnsi="Arial" w:cs="Arial"/>
                <w:color w:val="000000"/>
                <w:sz w:val="16"/>
                <w:szCs w:val="16"/>
              </w:rPr>
            </w:pPr>
          </w:p>
        </w:tc>
        <w:tc>
          <w:tcPr>
            <w:tcW w:w="0" w:type="auto"/>
          </w:tcPr>
          <w:p w14:paraId="4F60C70B" w14:textId="77777777" w:rsidR="003A13F9" w:rsidRPr="00F9362D" w:rsidRDefault="003A13F9" w:rsidP="005138A2">
            <w:pPr>
              <w:jc w:val="right"/>
              <w:rPr>
                <w:rFonts w:ascii="Arial MT Pro" w:hAnsi="Arial MT Pro" w:cs="Arial"/>
                <w:color w:val="000000"/>
                <w:sz w:val="16"/>
                <w:szCs w:val="16"/>
              </w:rPr>
            </w:pPr>
          </w:p>
        </w:tc>
      </w:tr>
      <w:tr w:rsidR="003A13F9" w:rsidRPr="00CE70F1" w14:paraId="6453D269" w14:textId="77777777" w:rsidTr="005138A2">
        <w:trPr>
          <w:trHeight w:val="60"/>
        </w:trPr>
        <w:tc>
          <w:tcPr>
            <w:tcW w:w="0" w:type="auto"/>
            <w:noWrap/>
            <w:vAlign w:val="bottom"/>
          </w:tcPr>
          <w:p w14:paraId="54496FE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20564BC1"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29A5015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$14,700</w:t>
            </w:r>
          </w:p>
        </w:tc>
        <w:tc>
          <w:tcPr>
            <w:tcW w:w="0" w:type="auto"/>
            <w:vAlign w:val="bottom"/>
          </w:tcPr>
          <w:p w14:paraId="3A31DC85" w14:textId="77777777" w:rsidR="003A13F9" w:rsidRPr="00762DD6" w:rsidRDefault="003A13F9" w:rsidP="005138A2">
            <w:pPr>
              <w:jc w:val="right"/>
              <w:rPr>
                <w:rFonts w:ascii="Arial" w:hAnsi="Arial" w:cs="Arial"/>
                <w:color w:val="000000"/>
                <w:sz w:val="16"/>
                <w:szCs w:val="16"/>
              </w:rPr>
            </w:pPr>
          </w:p>
        </w:tc>
        <w:tc>
          <w:tcPr>
            <w:tcW w:w="0" w:type="auto"/>
            <w:vAlign w:val="bottom"/>
          </w:tcPr>
          <w:p w14:paraId="25E5B9B4" w14:textId="77777777" w:rsidR="003A13F9" w:rsidRPr="00762DD6" w:rsidRDefault="003A13F9" w:rsidP="005138A2">
            <w:pPr>
              <w:jc w:val="right"/>
              <w:rPr>
                <w:rFonts w:ascii="Arial" w:hAnsi="Arial" w:cs="Arial"/>
                <w:color w:val="000000"/>
                <w:sz w:val="16"/>
                <w:szCs w:val="16"/>
              </w:rPr>
            </w:pPr>
          </w:p>
        </w:tc>
        <w:tc>
          <w:tcPr>
            <w:tcW w:w="0" w:type="auto"/>
            <w:vAlign w:val="bottom"/>
          </w:tcPr>
          <w:p w14:paraId="7911EAA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3F63243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59702F7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3FD99C8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1A56DF0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1B5FBC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$5,550</w:t>
            </w:r>
          </w:p>
        </w:tc>
        <w:tc>
          <w:tcPr>
            <w:tcW w:w="0" w:type="auto"/>
            <w:vAlign w:val="bottom"/>
          </w:tcPr>
          <w:p w14:paraId="0D89205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60AB818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2E94E78B" w14:textId="77777777" w:rsidR="003A13F9" w:rsidRPr="00762DD6" w:rsidRDefault="003A13F9" w:rsidP="005138A2">
            <w:pPr>
              <w:jc w:val="right"/>
              <w:rPr>
                <w:rFonts w:ascii="Arial" w:hAnsi="Arial" w:cs="Arial"/>
                <w:color w:val="000000"/>
                <w:sz w:val="16"/>
                <w:szCs w:val="16"/>
              </w:rPr>
            </w:pPr>
          </w:p>
        </w:tc>
        <w:tc>
          <w:tcPr>
            <w:tcW w:w="1152" w:type="dxa"/>
            <w:vAlign w:val="bottom"/>
          </w:tcPr>
          <w:p w14:paraId="21838E9F" w14:textId="77777777" w:rsidR="003A13F9" w:rsidRPr="00762DD6" w:rsidRDefault="003A13F9" w:rsidP="005138A2">
            <w:pPr>
              <w:jc w:val="right"/>
              <w:rPr>
                <w:rFonts w:ascii="Arial" w:hAnsi="Arial" w:cs="Arial"/>
                <w:color w:val="000000"/>
                <w:sz w:val="16"/>
                <w:szCs w:val="16"/>
              </w:rPr>
            </w:pPr>
          </w:p>
        </w:tc>
        <w:tc>
          <w:tcPr>
            <w:tcW w:w="308" w:type="dxa"/>
            <w:vAlign w:val="bottom"/>
          </w:tcPr>
          <w:p w14:paraId="4F033C6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4A31490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1,400</w:t>
            </w:r>
          </w:p>
        </w:tc>
        <w:tc>
          <w:tcPr>
            <w:tcW w:w="0" w:type="auto"/>
            <w:vAlign w:val="bottom"/>
          </w:tcPr>
          <w:p w14:paraId="5FCB9D4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215DCA2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2620B20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4F598B8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1,500</w:t>
            </w:r>
          </w:p>
        </w:tc>
        <w:tc>
          <w:tcPr>
            <w:tcW w:w="0" w:type="auto"/>
            <w:vAlign w:val="bottom"/>
          </w:tcPr>
          <w:p w14:paraId="394BB375" w14:textId="77777777" w:rsidR="003A13F9" w:rsidRPr="00762DD6" w:rsidRDefault="003A13F9" w:rsidP="005138A2">
            <w:pPr>
              <w:jc w:val="right"/>
              <w:rPr>
                <w:rFonts w:ascii="Arial" w:hAnsi="Arial" w:cs="Arial"/>
                <w:color w:val="000000"/>
                <w:sz w:val="16"/>
                <w:szCs w:val="16"/>
              </w:rPr>
            </w:pPr>
          </w:p>
        </w:tc>
        <w:tc>
          <w:tcPr>
            <w:tcW w:w="0" w:type="auto"/>
            <w:vAlign w:val="bottom"/>
          </w:tcPr>
          <w:p w14:paraId="2830666C" w14:textId="77777777" w:rsidR="003A13F9" w:rsidRPr="00762DD6" w:rsidRDefault="003A13F9" w:rsidP="005138A2">
            <w:pPr>
              <w:jc w:val="right"/>
              <w:rPr>
                <w:rFonts w:ascii="Arial" w:hAnsi="Arial" w:cs="Arial"/>
                <w:color w:val="000000"/>
                <w:sz w:val="16"/>
                <w:szCs w:val="16"/>
              </w:rPr>
            </w:pPr>
          </w:p>
        </w:tc>
        <w:tc>
          <w:tcPr>
            <w:tcW w:w="0" w:type="auto"/>
          </w:tcPr>
          <w:p w14:paraId="63D60BAF" w14:textId="77777777" w:rsidR="003A13F9" w:rsidRPr="00762DD6" w:rsidRDefault="003A13F9" w:rsidP="005138A2">
            <w:pPr>
              <w:jc w:val="right"/>
              <w:rPr>
                <w:rFonts w:ascii="Arial" w:hAnsi="Arial" w:cs="Arial"/>
                <w:color w:val="000000"/>
                <w:sz w:val="16"/>
                <w:szCs w:val="16"/>
              </w:rPr>
            </w:pPr>
          </w:p>
        </w:tc>
        <w:tc>
          <w:tcPr>
            <w:tcW w:w="0" w:type="auto"/>
          </w:tcPr>
          <w:p w14:paraId="258B193C" w14:textId="77777777" w:rsidR="003A13F9" w:rsidRPr="00F9362D" w:rsidRDefault="003A13F9" w:rsidP="005138A2">
            <w:pPr>
              <w:jc w:val="right"/>
              <w:rPr>
                <w:rFonts w:ascii="Arial MT Pro" w:hAnsi="Arial MT Pro" w:cs="Arial"/>
                <w:color w:val="000000"/>
                <w:sz w:val="16"/>
                <w:szCs w:val="16"/>
              </w:rPr>
            </w:pPr>
          </w:p>
        </w:tc>
      </w:tr>
      <w:tr w:rsidR="003A13F9" w:rsidRPr="00CE70F1" w14:paraId="6592B86F" w14:textId="77777777" w:rsidTr="005138A2">
        <w:trPr>
          <w:trHeight w:val="60"/>
        </w:trPr>
        <w:tc>
          <w:tcPr>
            <w:tcW w:w="0" w:type="auto"/>
            <w:noWrap/>
            <w:vAlign w:val="bottom"/>
          </w:tcPr>
          <w:p w14:paraId="7EBBE826" w14:textId="77777777" w:rsidR="003A13F9" w:rsidRPr="00762DD6" w:rsidRDefault="003A13F9" w:rsidP="005138A2">
            <w:pPr>
              <w:jc w:val="right"/>
              <w:rPr>
                <w:rFonts w:ascii="Arial" w:hAnsi="Arial" w:cs="Arial"/>
                <w:color w:val="000000"/>
                <w:sz w:val="16"/>
                <w:szCs w:val="16"/>
              </w:rPr>
            </w:pPr>
          </w:p>
        </w:tc>
        <w:tc>
          <w:tcPr>
            <w:tcW w:w="0" w:type="auto"/>
          </w:tcPr>
          <w:p w14:paraId="09C5EA20"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w:t>
            </w:r>
          </w:p>
        </w:tc>
        <w:tc>
          <w:tcPr>
            <w:tcW w:w="0" w:type="auto"/>
            <w:tcBorders>
              <w:bottom w:val="single" w:sz="4" w:space="0" w:color="auto"/>
            </w:tcBorders>
            <w:vAlign w:val="bottom"/>
          </w:tcPr>
          <w:p w14:paraId="08B38BE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–50</w:t>
            </w:r>
          </w:p>
        </w:tc>
        <w:tc>
          <w:tcPr>
            <w:tcW w:w="0" w:type="auto"/>
            <w:vAlign w:val="bottom"/>
          </w:tcPr>
          <w:p w14:paraId="6B0A817E" w14:textId="77777777" w:rsidR="003A13F9" w:rsidRPr="00762DD6" w:rsidRDefault="003A13F9" w:rsidP="005138A2">
            <w:pPr>
              <w:jc w:val="right"/>
              <w:rPr>
                <w:rFonts w:ascii="Arial" w:hAnsi="Arial" w:cs="Arial"/>
                <w:color w:val="000000"/>
                <w:sz w:val="16"/>
                <w:szCs w:val="16"/>
              </w:rPr>
            </w:pPr>
          </w:p>
        </w:tc>
        <w:tc>
          <w:tcPr>
            <w:tcW w:w="0" w:type="auto"/>
            <w:vAlign w:val="bottom"/>
          </w:tcPr>
          <w:p w14:paraId="0D16AC8C" w14:textId="77777777" w:rsidR="003A13F9" w:rsidRPr="00762DD6" w:rsidRDefault="003A13F9" w:rsidP="005138A2">
            <w:pPr>
              <w:jc w:val="right"/>
              <w:rPr>
                <w:rFonts w:ascii="Arial" w:hAnsi="Arial" w:cs="Arial"/>
                <w:color w:val="000000"/>
                <w:sz w:val="16"/>
                <w:szCs w:val="16"/>
              </w:rPr>
            </w:pPr>
          </w:p>
        </w:tc>
        <w:tc>
          <w:tcPr>
            <w:tcW w:w="0" w:type="auto"/>
            <w:vAlign w:val="bottom"/>
          </w:tcPr>
          <w:p w14:paraId="39E62E62"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E8E2FEE" w14:textId="77777777" w:rsidR="003A13F9" w:rsidRPr="00762DD6" w:rsidRDefault="003A13F9" w:rsidP="005138A2">
            <w:pPr>
              <w:jc w:val="right"/>
              <w:rPr>
                <w:rFonts w:ascii="Arial" w:hAnsi="Arial" w:cs="Arial"/>
                <w:color w:val="000000"/>
                <w:sz w:val="16"/>
                <w:szCs w:val="16"/>
              </w:rPr>
            </w:pPr>
          </w:p>
        </w:tc>
        <w:tc>
          <w:tcPr>
            <w:tcW w:w="0" w:type="auto"/>
            <w:vAlign w:val="bottom"/>
          </w:tcPr>
          <w:p w14:paraId="3FD19E7E"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67BA2A3A" w14:textId="77777777" w:rsidR="003A13F9" w:rsidRPr="00762DD6" w:rsidRDefault="003A13F9" w:rsidP="005138A2">
            <w:pPr>
              <w:jc w:val="right"/>
              <w:rPr>
                <w:rFonts w:ascii="Arial" w:hAnsi="Arial" w:cs="Arial"/>
                <w:color w:val="000000"/>
                <w:sz w:val="16"/>
                <w:szCs w:val="16"/>
              </w:rPr>
            </w:pPr>
          </w:p>
        </w:tc>
        <w:tc>
          <w:tcPr>
            <w:tcW w:w="0" w:type="auto"/>
            <w:vAlign w:val="bottom"/>
          </w:tcPr>
          <w:p w14:paraId="6BF2E6D5"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608E6B91" w14:textId="77777777" w:rsidR="003A13F9" w:rsidRPr="00762DD6" w:rsidRDefault="003A13F9" w:rsidP="005138A2">
            <w:pPr>
              <w:jc w:val="right"/>
              <w:rPr>
                <w:rFonts w:ascii="Arial" w:hAnsi="Arial" w:cs="Arial"/>
                <w:color w:val="000000"/>
                <w:sz w:val="16"/>
                <w:szCs w:val="16"/>
              </w:rPr>
            </w:pPr>
          </w:p>
        </w:tc>
        <w:tc>
          <w:tcPr>
            <w:tcW w:w="0" w:type="auto"/>
            <w:vAlign w:val="bottom"/>
          </w:tcPr>
          <w:p w14:paraId="52C192FC"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6730AA4E" w14:textId="77777777" w:rsidR="003A13F9" w:rsidRPr="00762DD6" w:rsidRDefault="003A13F9" w:rsidP="005138A2">
            <w:pPr>
              <w:jc w:val="right"/>
              <w:rPr>
                <w:rFonts w:ascii="Arial" w:hAnsi="Arial" w:cs="Arial"/>
                <w:color w:val="000000"/>
                <w:sz w:val="16"/>
                <w:szCs w:val="16"/>
              </w:rPr>
            </w:pPr>
          </w:p>
        </w:tc>
        <w:tc>
          <w:tcPr>
            <w:tcW w:w="0" w:type="auto"/>
            <w:vAlign w:val="bottom"/>
          </w:tcPr>
          <w:p w14:paraId="51026D98" w14:textId="77777777" w:rsidR="003A13F9" w:rsidRPr="00762DD6" w:rsidRDefault="003A13F9" w:rsidP="005138A2">
            <w:pPr>
              <w:jc w:val="right"/>
              <w:rPr>
                <w:rFonts w:ascii="Arial" w:hAnsi="Arial" w:cs="Arial"/>
                <w:color w:val="000000"/>
                <w:sz w:val="16"/>
                <w:szCs w:val="16"/>
              </w:rPr>
            </w:pPr>
          </w:p>
        </w:tc>
        <w:tc>
          <w:tcPr>
            <w:tcW w:w="1152" w:type="dxa"/>
            <w:tcBorders>
              <w:bottom w:val="single" w:sz="4" w:space="0" w:color="auto"/>
            </w:tcBorders>
            <w:vAlign w:val="bottom"/>
          </w:tcPr>
          <w:p w14:paraId="65333257" w14:textId="2EAD775B"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50</w:t>
            </w:r>
          </w:p>
        </w:tc>
        <w:tc>
          <w:tcPr>
            <w:tcW w:w="308" w:type="dxa"/>
            <w:vAlign w:val="bottom"/>
          </w:tcPr>
          <w:p w14:paraId="781F1070"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AC69AE9" w14:textId="77777777" w:rsidR="003A13F9" w:rsidRPr="00762DD6" w:rsidRDefault="003A13F9" w:rsidP="005138A2">
            <w:pPr>
              <w:jc w:val="right"/>
              <w:rPr>
                <w:rFonts w:ascii="Arial" w:hAnsi="Arial" w:cs="Arial"/>
                <w:color w:val="000000"/>
                <w:sz w:val="16"/>
                <w:szCs w:val="16"/>
              </w:rPr>
            </w:pPr>
          </w:p>
        </w:tc>
        <w:tc>
          <w:tcPr>
            <w:tcW w:w="0" w:type="auto"/>
            <w:vAlign w:val="bottom"/>
          </w:tcPr>
          <w:p w14:paraId="1031D129"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6231D6AD" w14:textId="77777777" w:rsidR="003A13F9" w:rsidRPr="00762DD6" w:rsidRDefault="003A13F9" w:rsidP="005138A2">
            <w:pPr>
              <w:jc w:val="right"/>
              <w:rPr>
                <w:rFonts w:ascii="Arial" w:hAnsi="Arial" w:cs="Arial"/>
                <w:color w:val="000000"/>
                <w:sz w:val="16"/>
                <w:szCs w:val="16"/>
              </w:rPr>
            </w:pPr>
          </w:p>
        </w:tc>
        <w:tc>
          <w:tcPr>
            <w:tcW w:w="0" w:type="auto"/>
            <w:vAlign w:val="bottom"/>
          </w:tcPr>
          <w:p w14:paraId="2D05A150"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C0A3435" w14:textId="77777777" w:rsidR="003A13F9" w:rsidRPr="00762DD6" w:rsidRDefault="003A13F9" w:rsidP="005138A2">
            <w:pPr>
              <w:jc w:val="right"/>
              <w:rPr>
                <w:rFonts w:ascii="Arial" w:hAnsi="Arial" w:cs="Arial"/>
                <w:color w:val="000000"/>
                <w:sz w:val="16"/>
                <w:szCs w:val="16"/>
              </w:rPr>
            </w:pPr>
          </w:p>
        </w:tc>
        <w:tc>
          <w:tcPr>
            <w:tcW w:w="0" w:type="auto"/>
            <w:vAlign w:val="bottom"/>
          </w:tcPr>
          <w:p w14:paraId="3E81AD4C" w14:textId="77777777" w:rsidR="003A13F9" w:rsidRPr="00762DD6" w:rsidRDefault="003A13F9" w:rsidP="005138A2">
            <w:pPr>
              <w:jc w:val="right"/>
              <w:rPr>
                <w:rFonts w:ascii="Arial" w:hAnsi="Arial" w:cs="Arial"/>
                <w:color w:val="000000"/>
                <w:sz w:val="16"/>
                <w:szCs w:val="16"/>
              </w:rPr>
            </w:pPr>
          </w:p>
        </w:tc>
        <w:tc>
          <w:tcPr>
            <w:tcW w:w="0" w:type="auto"/>
            <w:vAlign w:val="bottom"/>
          </w:tcPr>
          <w:p w14:paraId="0FE2007F" w14:textId="77777777" w:rsidR="003A13F9" w:rsidRPr="00762DD6" w:rsidRDefault="003A13F9" w:rsidP="005138A2">
            <w:pPr>
              <w:jc w:val="right"/>
              <w:rPr>
                <w:rFonts w:ascii="Arial" w:hAnsi="Arial" w:cs="Arial"/>
                <w:color w:val="000000"/>
                <w:sz w:val="16"/>
                <w:szCs w:val="16"/>
              </w:rPr>
            </w:pPr>
          </w:p>
        </w:tc>
        <w:tc>
          <w:tcPr>
            <w:tcW w:w="0" w:type="auto"/>
          </w:tcPr>
          <w:p w14:paraId="6C39D157" w14:textId="77777777" w:rsidR="003A13F9" w:rsidRPr="00762DD6" w:rsidRDefault="003A13F9" w:rsidP="005138A2">
            <w:pPr>
              <w:jc w:val="right"/>
              <w:rPr>
                <w:rFonts w:ascii="Arial" w:hAnsi="Arial" w:cs="Arial"/>
                <w:color w:val="000000"/>
                <w:sz w:val="16"/>
                <w:szCs w:val="16"/>
              </w:rPr>
            </w:pPr>
          </w:p>
        </w:tc>
        <w:tc>
          <w:tcPr>
            <w:tcW w:w="0" w:type="auto"/>
          </w:tcPr>
          <w:p w14:paraId="0120E235" w14:textId="77777777" w:rsidR="003A13F9" w:rsidRPr="00F9362D" w:rsidRDefault="003A13F9" w:rsidP="005138A2">
            <w:pPr>
              <w:jc w:val="right"/>
              <w:rPr>
                <w:rFonts w:ascii="Arial MT Pro" w:hAnsi="Arial MT Pro" w:cs="Arial"/>
                <w:color w:val="000000"/>
                <w:sz w:val="16"/>
                <w:szCs w:val="16"/>
              </w:rPr>
            </w:pPr>
          </w:p>
        </w:tc>
      </w:tr>
      <w:tr w:rsidR="003A13F9" w:rsidRPr="00CE70F1" w14:paraId="17B08771" w14:textId="77777777" w:rsidTr="005138A2">
        <w:trPr>
          <w:trHeight w:val="60"/>
        </w:trPr>
        <w:tc>
          <w:tcPr>
            <w:tcW w:w="0" w:type="auto"/>
            <w:noWrap/>
            <w:vAlign w:val="bottom"/>
          </w:tcPr>
          <w:p w14:paraId="48BA687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3246A959"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5BDB886F"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$14,650</w:t>
            </w:r>
          </w:p>
        </w:tc>
        <w:tc>
          <w:tcPr>
            <w:tcW w:w="0" w:type="auto"/>
            <w:vAlign w:val="bottom"/>
          </w:tcPr>
          <w:p w14:paraId="100DE0A5" w14:textId="77777777" w:rsidR="003A13F9" w:rsidRPr="00762DD6" w:rsidRDefault="003A13F9" w:rsidP="005138A2">
            <w:pPr>
              <w:jc w:val="right"/>
              <w:rPr>
                <w:rFonts w:ascii="Arial" w:hAnsi="Arial" w:cs="Arial"/>
                <w:color w:val="000000"/>
                <w:sz w:val="16"/>
                <w:szCs w:val="16"/>
              </w:rPr>
            </w:pPr>
          </w:p>
        </w:tc>
        <w:tc>
          <w:tcPr>
            <w:tcW w:w="0" w:type="auto"/>
            <w:vAlign w:val="bottom"/>
          </w:tcPr>
          <w:p w14:paraId="7F6FD701" w14:textId="77777777" w:rsidR="003A13F9" w:rsidRPr="00762DD6" w:rsidRDefault="003A13F9" w:rsidP="005138A2">
            <w:pPr>
              <w:jc w:val="right"/>
              <w:rPr>
                <w:rFonts w:ascii="Arial" w:hAnsi="Arial" w:cs="Arial"/>
                <w:color w:val="000000"/>
                <w:sz w:val="16"/>
                <w:szCs w:val="16"/>
              </w:rPr>
            </w:pPr>
          </w:p>
        </w:tc>
        <w:tc>
          <w:tcPr>
            <w:tcW w:w="0" w:type="auto"/>
            <w:vAlign w:val="bottom"/>
          </w:tcPr>
          <w:p w14:paraId="009842F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6C4EC70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2536B06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3E199E9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77E6759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F397D5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$5,550</w:t>
            </w:r>
          </w:p>
        </w:tc>
        <w:tc>
          <w:tcPr>
            <w:tcW w:w="0" w:type="auto"/>
            <w:vAlign w:val="bottom"/>
          </w:tcPr>
          <w:p w14:paraId="3B8B477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694111D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00566A1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1152" w:type="dxa"/>
            <w:tcBorders>
              <w:top w:val="single" w:sz="4" w:space="0" w:color="auto"/>
            </w:tcBorders>
            <w:vAlign w:val="bottom"/>
          </w:tcPr>
          <w:p w14:paraId="0E31511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50</w:t>
            </w:r>
          </w:p>
        </w:tc>
        <w:tc>
          <w:tcPr>
            <w:tcW w:w="308" w:type="dxa"/>
            <w:vAlign w:val="bottom"/>
          </w:tcPr>
          <w:p w14:paraId="1500E3E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E34097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1,400</w:t>
            </w:r>
          </w:p>
        </w:tc>
        <w:tc>
          <w:tcPr>
            <w:tcW w:w="0" w:type="auto"/>
            <w:vAlign w:val="bottom"/>
          </w:tcPr>
          <w:p w14:paraId="0D5CD40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3D3E4DB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1A37F1B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6F40047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1,500</w:t>
            </w:r>
          </w:p>
        </w:tc>
        <w:tc>
          <w:tcPr>
            <w:tcW w:w="0" w:type="auto"/>
            <w:vAlign w:val="bottom"/>
          </w:tcPr>
          <w:p w14:paraId="05F74789" w14:textId="77777777" w:rsidR="003A13F9" w:rsidRPr="00762DD6" w:rsidRDefault="003A13F9" w:rsidP="005138A2">
            <w:pPr>
              <w:jc w:val="right"/>
              <w:rPr>
                <w:rFonts w:ascii="Arial" w:hAnsi="Arial" w:cs="Arial"/>
                <w:color w:val="000000"/>
                <w:sz w:val="16"/>
                <w:szCs w:val="16"/>
              </w:rPr>
            </w:pPr>
          </w:p>
        </w:tc>
        <w:tc>
          <w:tcPr>
            <w:tcW w:w="0" w:type="auto"/>
            <w:vAlign w:val="bottom"/>
          </w:tcPr>
          <w:p w14:paraId="7A7FF635" w14:textId="77777777" w:rsidR="003A13F9" w:rsidRPr="00762DD6" w:rsidRDefault="003A13F9" w:rsidP="005138A2">
            <w:pPr>
              <w:jc w:val="right"/>
              <w:rPr>
                <w:rFonts w:ascii="Arial" w:hAnsi="Arial" w:cs="Arial"/>
                <w:color w:val="000000"/>
                <w:sz w:val="16"/>
                <w:szCs w:val="16"/>
              </w:rPr>
            </w:pPr>
          </w:p>
        </w:tc>
        <w:tc>
          <w:tcPr>
            <w:tcW w:w="0" w:type="auto"/>
          </w:tcPr>
          <w:p w14:paraId="1A154C3D" w14:textId="77777777" w:rsidR="003A13F9" w:rsidRPr="00762DD6" w:rsidRDefault="003A13F9" w:rsidP="005138A2">
            <w:pPr>
              <w:jc w:val="right"/>
              <w:rPr>
                <w:rFonts w:ascii="Arial" w:hAnsi="Arial" w:cs="Arial"/>
                <w:color w:val="000000"/>
                <w:sz w:val="16"/>
                <w:szCs w:val="16"/>
              </w:rPr>
            </w:pPr>
          </w:p>
        </w:tc>
        <w:tc>
          <w:tcPr>
            <w:tcW w:w="0" w:type="auto"/>
          </w:tcPr>
          <w:p w14:paraId="3E1A72BD" w14:textId="77777777" w:rsidR="003A13F9" w:rsidRPr="00F9362D" w:rsidRDefault="003A13F9" w:rsidP="005138A2">
            <w:pPr>
              <w:jc w:val="right"/>
              <w:rPr>
                <w:rFonts w:ascii="Arial MT Pro" w:hAnsi="Arial MT Pro" w:cs="Arial"/>
                <w:color w:val="000000"/>
                <w:sz w:val="16"/>
                <w:szCs w:val="16"/>
              </w:rPr>
            </w:pPr>
          </w:p>
        </w:tc>
      </w:tr>
      <w:tr w:rsidR="003A13F9" w:rsidRPr="00CE70F1" w14:paraId="1CB91FE1" w14:textId="77777777" w:rsidTr="005138A2">
        <w:trPr>
          <w:trHeight w:val="60"/>
        </w:trPr>
        <w:tc>
          <w:tcPr>
            <w:tcW w:w="0" w:type="auto"/>
            <w:noWrap/>
            <w:vAlign w:val="bottom"/>
          </w:tcPr>
          <w:p w14:paraId="6A48B82A" w14:textId="77777777" w:rsidR="003A13F9" w:rsidRPr="00762DD6" w:rsidRDefault="003A13F9" w:rsidP="005138A2">
            <w:pPr>
              <w:jc w:val="right"/>
              <w:rPr>
                <w:rFonts w:ascii="Arial" w:hAnsi="Arial" w:cs="Arial"/>
                <w:color w:val="000000"/>
                <w:sz w:val="16"/>
                <w:szCs w:val="16"/>
              </w:rPr>
            </w:pPr>
          </w:p>
        </w:tc>
        <w:tc>
          <w:tcPr>
            <w:tcW w:w="0" w:type="auto"/>
          </w:tcPr>
          <w:p w14:paraId="02CE135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w:t>
            </w:r>
          </w:p>
        </w:tc>
        <w:tc>
          <w:tcPr>
            <w:tcW w:w="0" w:type="auto"/>
            <w:tcBorders>
              <w:bottom w:val="single" w:sz="4" w:space="0" w:color="auto"/>
            </w:tcBorders>
            <w:vAlign w:val="bottom"/>
          </w:tcPr>
          <w:p w14:paraId="36C93358" w14:textId="77777777" w:rsidR="003A13F9" w:rsidRPr="00762DD6" w:rsidRDefault="003A13F9" w:rsidP="005138A2">
            <w:pPr>
              <w:jc w:val="right"/>
              <w:rPr>
                <w:rFonts w:ascii="Arial" w:hAnsi="Arial" w:cs="Arial"/>
                <w:color w:val="000000"/>
                <w:sz w:val="16"/>
                <w:szCs w:val="16"/>
              </w:rPr>
            </w:pPr>
          </w:p>
        </w:tc>
        <w:tc>
          <w:tcPr>
            <w:tcW w:w="0" w:type="auto"/>
            <w:vAlign w:val="bottom"/>
          </w:tcPr>
          <w:p w14:paraId="5FC39408" w14:textId="77777777" w:rsidR="003A13F9" w:rsidRPr="00762DD6" w:rsidRDefault="003A13F9" w:rsidP="005138A2">
            <w:pPr>
              <w:jc w:val="right"/>
              <w:rPr>
                <w:rFonts w:ascii="Arial" w:hAnsi="Arial" w:cs="Arial"/>
                <w:color w:val="000000"/>
                <w:sz w:val="16"/>
                <w:szCs w:val="16"/>
              </w:rPr>
            </w:pPr>
          </w:p>
        </w:tc>
        <w:tc>
          <w:tcPr>
            <w:tcW w:w="0" w:type="auto"/>
            <w:vAlign w:val="bottom"/>
          </w:tcPr>
          <w:p w14:paraId="6D12D850" w14:textId="77777777" w:rsidR="003A13F9" w:rsidRPr="00762DD6" w:rsidRDefault="003A13F9" w:rsidP="005138A2">
            <w:pPr>
              <w:jc w:val="right"/>
              <w:rPr>
                <w:rFonts w:ascii="Arial" w:hAnsi="Arial" w:cs="Arial"/>
                <w:color w:val="000000"/>
                <w:sz w:val="16"/>
                <w:szCs w:val="16"/>
              </w:rPr>
            </w:pPr>
          </w:p>
        </w:tc>
        <w:tc>
          <w:tcPr>
            <w:tcW w:w="0" w:type="auto"/>
            <w:vAlign w:val="bottom"/>
          </w:tcPr>
          <w:p w14:paraId="07015400"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9003CDF" w14:textId="77777777" w:rsidR="003A13F9" w:rsidRPr="00762DD6" w:rsidRDefault="003A13F9" w:rsidP="005138A2">
            <w:pPr>
              <w:jc w:val="right"/>
              <w:rPr>
                <w:rFonts w:ascii="Arial" w:hAnsi="Arial" w:cs="Arial"/>
                <w:color w:val="000000"/>
                <w:sz w:val="16"/>
                <w:szCs w:val="16"/>
              </w:rPr>
            </w:pPr>
          </w:p>
        </w:tc>
        <w:tc>
          <w:tcPr>
            <w:tcW w:w="0" w:type="auto"/>
            <w:vAlign w:val="bottom"/>
          </w:tcPr>
          <w:p w14:paraId="792C0BAD"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29C8F5CB" w14:textId="77777777" w:rsidR="003A13F9" w:rsidRPr="00762DD6" w:rsidRDefault="003A13F9" w:rsidP="005138A2">
            <w:pPr>
              <w:jc w:val="right"/>
              <w:rPr>
                <w:rFonts w:ascii="Arial" w:hAnsi="Arial" w:cs="Arial"/>
                <w:color w:val="000000"/>
                <w:sz w:val="16"/>
                <w:szCs w:val="16"/>
              </w:rPr>
            </w:pPr>
          </w:p>
        </w:tc>
        <w:tc>
          <w:tcPr>
            <w:tcW w:w="0" w:type="auto"/>
            <w:vAlign w:val="bottom"/>
          </w:tcPr>
          <w:p w14:paraId="1D8A2FA9"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95321B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w:t>
            </w:r>
          </w:p>
        </w:tc>
        <w:tc>
          <w:tcPr>
            <w:tcW w:w="0" w:type="auto"/>
            <w:vAlign w:val="bottom"/>
          </w:tcPr>
          <w:p w14:paraId="6542241A"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356FEE7C" w14:textId="77777777" w:rsidR="003A13F9" w:rsidRPr="00762DD6" w:rsidRDefault="003A13F9" w:rsidP="005138A2">
            <w:pPr>
              <w:jc w:val="right"/>
              <w:rPr>
                <w:rFonts w:ascii="Arial" w:hAnsi="Arial" w:cs="Arial"/>
                <w:color w:val="000000"/>
                <w:sz w:val="16"/>
                <w:szCs w:val="16"/>
              </w:rPr>
            </w:pPr>
          </w:p>
        </w:tc>
        <w:tc>
          <w:tcPr>
            <w:tcW w:w="0" w:type="auto"/>
            <w:vAlign w:val="bottom"/>
          </w:tcPr>
          <w:p w14:paraId="221CDA40" w14:textId="77777777" w:rsidR="003A13F9" w:rsidRPr="00762DD6" w:rsidRDefault="003A13F9" w:rsidP="005138A2">
            <w:pPr>
              <w:jc w:val="right"/>
              <w:rPr>
                <w:rFonts w:ascii="Arial" w:hAnsi="Arial" w:cs="Arial"/>
                <w:color w:val="000000"/>
                <w:sz w:val="16"/>
                <w:szCs w:val="16"/>
              </w:rPr>
            </w:pPr>
          </w:p>
        </w:tc>
        <w:tc>
          <w:tcPr>
            <w:tcW w:w="1152" w:type="dxa"/>
            <w:tcBorders>
              <w:bottom w:val="single" w:sz="4" w:space="0" w:color="auto"/>
            </w:tcBorders>
            <w:vAlign w:val="bottom"/>
          </w:tcPr>
          <w:p w14:paraId="47ED7C80" w14:textId="77777777" w:rsidR="003A13F9" w:rsidRPr="00762DD6" w:rsidRDefault="003A13F9" w:rsidP="005138A2">
            <w:pPr>
              <w:jc w:val="right"/>
              <w:rPr>
                <w:rFonts w:ascii="Arial" w:hAnsi="Arial" w:cs="Arial"/>
                <w:color w:val="000000"/>
                <w:sz w:val="16"/>
                <w:szCs w:val="16"/>
              </w:rPr>
            </w:pPr>
          </w:p>
        </w:tc>
        <w:tc>
          <w:tcPr>
            <w:tcW w:w="308" w:type="dxa"/>
            <w:vAlign w:val="bottom"/>
          </w:tcPr>
          <w:p w14:paraId="7CCE1DA0"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0A538F3F" w14:textId="77777777" w:rsidR="003A13F9" w:rsidRPr="00762DD6" w:rsidRDefault="003A13F9" w:rsidP="005138A2">
            <w:pPr>
              <w:jc w:val="right"/>
              <w:rPr>
                <w:rFonts w:ascii="Arial" w:hAnsi="Arial" w:cs="Arial"/>
                <w:color w:val="000000"/>
                <w:sz w:val="16"/>
                <w:szCs w:val="16"/>
              </w:rPr>
            </w:pPr>
          </w:p>
        </w:tc>
        <w:tc>
          <w:tcPr>
            <w:tcW w:w="0" w:type="auto"/>
            <w:vAlign w:val="bottom"/>
          </w:tcPr>
          <w:p w14:paraId="42AB0AC6"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36C9322F" w14:textId="77777777" w:rsidR="003A13F9" w:rsidRPr="00762DD6" w:rsidRDefault="003A13F9" w:rsidP="005138A2">
            <w:pPr>
              <w:jc w:val="right"/>
              <w:rPr>
                <w:rFonts w:ascii="Arial" w:hAnsi="Arial" w:cs="Arial"/>
                <w:color w:val="000000"/>
                <w:sz w:val="16"/>
                <w:szCs w:val="16"/>
              </w:rPr>
            </w:pPr>
          </w:p>
        </w:tc>
        <w:tc>
          <w:tcPr>
            <w:tcW w:w="0" w:type="auto"/>
            <w:vAlign w:val="bottom"/>
          </w:tcPr>
          <w:p w14:paraId="5F971043"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157B65A" w14:textId="77777777" w:rsidR="003A13F9" w:rsidRPr="00762DD6" w:rsidRDefault="003A13F9" w:rsidP="005138A2">
            <w:pPr>
              <w:jc w:val="right"/>
              <w:rPr>
                <w:rFonts w:ascii="Arial" w:hAnsi="Arial" w:cs="Arial"/>
                <w:color w:val="000000"/>
                <w:sz w:val="16"/>
                <w:szCs w:val="16"/>
              </w:rPr>
            </w:pPr>
          </w:p>
        </w:tc>
        <w:tc>
          <w:tcPr>
            <w:tcW w:w="0" w:type="auto"/>
            <w:vAlign w:val="bottom"/>
          </w:tcPr>
          <w:p w14:paraId="5CFB76A2"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3602F9D2" w14:textId="4FC8A8B0"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w:t>
            </w:r>
          </w:p>
        </w:tc>
        <w:tc>
          <w:tcPr>
            <w:tcW w:w="0" w:type="auto"/>
          </w:tcPr>
          <w:p w14:paraId="2B36C661" w14:textId="77777777" w:rsidR="003A13F9" w:rsidRPr="00762DD6" w:rsidRDefault="003A13F9" w:rsidP="005138A2">
            <w:pPr>
              <w:jc w:val="right"/>
              <w:rPr>
                <w:rFonts w:ascii="Arial" w:hAnsi="Arial" w:cs="Arial"/>
                <w:color w:val="000000"/>
                <w:sz w:val="16"/>
                <w:szCs w:val="16"/>
              </w:rPr>
            </w:pPr>
          </w:p>
        </w:tc>
        <w:tc>
          <w:tcPr>
            <w:tcW w:w="0" w:type="auto"/>
          </w:tcPr>
          <w:p w14:paraId="6F654FF3" w14:textId="77777777" w:rsidR="003A13F9" w:rsidRPr="00F9362D" w:rsidRDefault="003A13F9" w:rsidP="005138A2">
            <w:pPr>
              <w:jc w:val="right"/>
              <w:rPr>
                <w:rFonts w:ascii="Arial MT Pro" w:hAnsi="Arial MT Pro" w:cs="Arial"/>
                <w:color w:val="000000"/>
                <w:sz w:val="16"/>
                <w:szCs w:val="16"/>
              </w:rPr>
            </w:pPr>
          </w:p>
        </w:tc>
      </w:tr>
      <w:tr w:rsidR="003A13F9" w:rsidRPr="00CE70F1" w14:paraId="0888A749" w14:textId="77777777" w:rsidTr="005138A2">
        <w:trPr>
          <w:trHeight w:val="60"/>
        </w:trPr>
        <w:tc>
          <w:tcPr>
            <w:tcW w:w="0" w:type="auto"/>
            <w:noWrap/>
            <w:vAlign w:val="bottom"/>
          </w:tcPr>
          <w:p w14:paraId="0508C54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3C859DD2"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6D04576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$14,650</w:t>
            </w:r>
          </w:p>
        </w:tc>
        <w:tc>
          <w:tcPr>
            <w:tcW w:w="0" w:type="auto"/>
            <w:vAlign w:val="bottom"/>
          </w:tcPr>
          <w:p w14:paraId="5A991920" w14:textId="77777777" w:rsidR="003A13F9" w:rsidRPr="00762DD6" w:rsidRDefault="003A13F9" w:rsidP="005138A2">
            <w:pPr>
              <w:jc w:val="right"/>
              <w:rPr>
                <w:rFonts w:ascii="Arial" w:hAnsi="Arial" w:cs="Arial"/>
                <w:color w:val="000000"/>
                <w:sz w:val="16"/>
                <w:szCs w:val="16"/>
              </w:rPr>
            </w:pPr>
          </w:p>
        </w:tc>
        <w:tc>
          <w:tcPr>
            <w:tcW w:w="0" w:type="auto"/>
            <w:vAlign w:val="bottom"/>
          </w:tcPr>
          <w:p w14:paraId="3E65C840" w14:textId="77777777" w:rsidR="003A13F9" w:rsidRPr="00762DD6" w:rsidRDefault="003A13F9" w:rsidP="005138A2">
            <w:pPr>
              <w:jc w:val="right"/>
              <w:rPr>
                <w:rFonts w:ascii="Arial" w:hAnsi="Arial" w:cs="Arial"/>
                <w:color w:val="000000"/>
                <w:sz w:val="16"/>
                <w:szCs w:val="16"/>
              </w:rPr>
            </w:pPr>
          </w:p>
        </w:tc>
        <w:tc>
          <w:tcPr>
            <w:tcW w:w="0" w:type="auto"/>
            <w:vAlign w:val="bottom"/>
          </w:tcPr>
          <w:p w14:paraId="61C0211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22C2EB3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2AC57D3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56236B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53DB0FF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6000A7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$5,700</w:t>
            </w:r>
          </w:p>
        </w:tc>
        <w:tc>
          <w:tcPr>
            <w:tcW w:w="0" w:type="auto"/>
            <w:vAlign w:val="bottom"/>
          </w:tcPr>
          <w:p w14:paraId="1A9D3BC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D0A6FD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3471A0A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1152" w:type="dxa"/>
            <w:tcBorders>
              <w:top w:val="single" w:sz="4" w:space="0" w:color="auto"/>
            </w:tcBorders>
            <w:vAlign w:val="bottom"/>
          </w:tcPr>
          <w:p w14:paraId="062D628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50</w:t>
            </w:r>
          </w:p>
        </w:tc>
        <w:tc>
          <w:tcPr>
            <w:tcW w:w="308" w:type="dxa"/>
            <w:vAlign w:val="bottom"/>
          </w:tcPr>
          <w:p w14:paraId="162923B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434CF5EF"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1,400</w:t>
            </w:r>
          </w:p>
        </w:tc>
        <w:tc>
          <w:tcPr>
            <w:tcW w:w="0" w:type="auto"/>
            <w:vAlign w:val="bottom"/>
          </w:tcPr>
          <w:p w14:paraId="7A83975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25526D7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663EBF0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0345ED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1,500</w:t>
            </w:r>
          </w:p>
        </w:tc>
        <w:tc>
          <w:tcPr>
            <w:tcW w:w="0" w:type="auto"/>
            <w:vAlign w:val="bottom"/>
          </w:tcPr>
          <w:p w14:paraId="4427476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31EA35F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w:t>
            </w:r>
          </w:p>
        </w:tc>
        <w:tc>
          <w:tcPr>
            <w:tcW w:w="0" w:type="auto"/>
          </w:tcPr>
          <w:p w14:paraId="0124595D" w14:textId="77777777" w:rsidR="003A13F9" w:rsidRPr="00762DD6" w:rsidRDefault="003A13F9" w:rsidP="005138A2">
            <w:pPr>
              <w:jc w:val="right"/>
              <w:rPr>
                <w:rFonts w:ascii="Arial" w:hAnsi="Arial" w:cs="Arial"/>
                <w:color w:val="000000"/>
                <w:sz w:val="16"/>
                <w:szCs w:val="16"/>
              </w:rPr>
            </w:pPr>
          </w:p>
        </w:tc>
        <w:tc>
          <w:tcPr>
            <w:tcW w:w="0" w:type="auto"/>
          </w:tcPr>
          <w:p w14:paraId="6A84ED18" w14:textId="77777777" w:rsidR="003A13F9" w:rsidRPr="00F9362D" w:rsidRDefault="003A13F9" w:rsidP="005138A2">
            <w:pPr>
              <w:jc w:val="right"/>
              <w:rPr>
                <w:rFonts w:ascii="Arial MT Pro" w:hAnsi="Arial MT Pro" w:cs="Arial"/>
                <w:color w:val="000000"/>
                <w:sz w:val="16"/>
                <w:szCs w:val="16"/>
              </w:rPr>
            </w:pPr>
          </w:p>
        </w:tc>
      </w:tr>
      <w:tr w:rsidR="003A13F9" w:rsidRPr="00CE70F1" w14:paraId="35CDF426" w14:textId="77777777" w:rsidTr="005138A2">
        <w:trPr>
          <w:trHeight w:val="60"/>
        </w:trPr>
        <w:tc>
          <w:tcPr>
            <w:tcW w:w="0" w:type="auto"/>
            <w:noWrap/>
            <w:vAlign w:val="bottom"/>
          </w:tcPr>
          <w:p w14:paraId="7D865A3B" w14:textId="77777777" w:rsidR="003A13F9" w:rsidRPr="00762DD6" w:rsidRDefault="003A13F9" w:rsidP="005138A2">
            <w:pPr>
              <w:jc w:val="right"/>
              <w:rPr>
                <w:rFonts w:ascii="Arial" w:hAnsi="Arial" w:cs="Arial"/>
                <w:color w:val="000000"/>
                <w:sz w:val="16"/>
                <w:szCs w:val="16"/>
              </w:rPr>
            </w:pPr>
          </w:p>
        </w:tc>
        <w:tc>
          <w:tcPr>
            <w:tcW w:w="0" w:type="auto"/>
          </w:tcPr>
          <w:p w14:paraId="26408AE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20</w:t>
            </w:r>
          </w:p>
        </w:tc>
        <w:tc>
          <w:tcPr>
            <w:tcW w:w="0" w:type="auto"/>
            <w:tcBorders>
              <w:bottom w:val="single" w:sz="4" w:space="0" w:color="auto"/>
            </w:tcBorders>
            <w:vAlign w:val="bottom"/>
          </w:tcPr>
          <w:p w14:paraId="151DE1B1" w14:textId="77777777" w:rsidR="003A13F9" w:rsidRPr="00762DD6" w:rsidRDefault="003A13F9" w:rsidP="005138A2">
            <w:pPr>
              <w:jc w:val="right"/>
              <w:rPr>
                <w:rFonts w:ascii="Arial" w:hAnsi="Arial" w:cs="Arial"/>
                <w:color w:val="000000"/>
                <w:sz w:val="16"/>
                <w:szCs w:val="16"/>
              </w:rPr>
            </w:pPr>
          </w:p>
        </w:tc>
        <w:tc>
          <w:tcPr>
            <w:tcW w:w="0" w:type="auto"/>
            <w:vAlign w:val="bottom"/>
          </w:tcPr>
          <w:p w14:paraId="3667FCFF" w14:textId="77777777" w:rsidR="003A13F9" w:rsidRPr="00762DD6" w:rsidRDefault="003A13F9" w:rsidP="005138A2">
            <w:pPr>
              <w:jc w:val="right"/>
              <w:rPr>
                <w:rFonts w:ascii="Arial" w:hAnsi="Arial" w:cs="Arial"/>
                <w:color w:val="000000"/>
                <w:sz w:val="16"/>
                <w:szCs w:val="16"/>
              </w:rPr>
            </w:pPr>
          </w:p>
        </w:tc>
        <w:tc>
          <w:tcPr>
            <w:tcW w:w="0" w:type="auto"/>
            <w:vAlign w:val="bottom"/>
          </w:tcPr>
          <w:p w14:paraId="4E61973B" w14:textId="77777777" w:rsidR="003A13F9" w:rsidRPr="00762DD6" w:rsidRDefault="003A13F9" w:rsidP="005138A2">
            <w:pPr>
              <w:jc w:val="right"/>
              <w:rPr>
                <w:rFonts w:ascii="Arial" w:hAnsi="Arial" w:cs="Arial"/>
                <w:color w:val="000000"/>
                <w:sz w:val="16"/>
                <w:szCs w:val="16"/>
              </w:rPr>
            </w:pPr>
          </w:p>
        </w:tc>
        <w:tc>
          <w:tcPr>
            <w:tcW w:w="0" w:type="auto"/>
            <w:vAlign w:val="bottom"/>
          </w:tcPr>
          <w:p w14:paraId="10F38F0C"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6AC38650" w14:textId="77777777" w:rsidR="003A13F9" w:rsidRPr="00762DD6" w:rsidRDefault="003A13F9" w:rsidP="005138A2">
            <w:pPr>
              <w:jc w:val="right"/>
              <w:rPr>
                <w:rFonts w:ascii="Arial" w:hAnsi="Arial" w:cs="Arial"/>
                <w:color w:val="000000"/>
                <w:sz w:val="16"/>
                <w:szCs w:val="16"/>
              </w:rPr>
            </w:pPr>
          </w:p>
        </w:tc>
        <w:tc>
          <w:tcPr>
            <w:tcW w:w="0" w:type="auto"/>
            <w:vAlign w:val="bottom"/>
          </w:tcPr>
          <w:p w14:paraId="6A04ABC9"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03F4078" w14:textId="77777777" w:rsidR="003A13F9" w:rsidRPr="00762DD6" w:rsidRDefault="003A13F9" w:rsidP="005138A2">
            <w:pPr>
              <w:jc w:val="right"/>
              <w:rPr>
                <w:rFonts w:ascii="Arial" w:hAnsi="Arial" w:cs="Arial"/>
                <w:color w:val="000000"/>
                <w:sz w:val="16"/>
                <w:szCs w:val="16"/>
              </w:rPr>
            </w:pPr>
          </w:p>
        </w:tc>
        <w:tc>
          <w:tcPr>
            <w:tcW w:w="0" w:type="auto"/>
            <w:vAlign w:val="bottom"/>
          </w:tcPr>
          <w:p w14:paraId="25991E80"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7E33E55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+175</w:t>
            </w:r>
          </w:p>
        </w:tc>
        <w:tc>
          <w:tcPr>
            <w:tcW w:w="0" w:type="auto"/>
            <w:vAlign w:val="bottom"/>
          </w:tcPr>
          <w:p w14:paraId="27F260CC"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18784775" w14:textId="77777777" w:rsidR="003A13F9" w:rsidRPr="00762DD6" w:rsidRDefault="003A13F9" w:rsidP="005138A2">
            <w:pPr>
              <w:jc w:val="right"/>
              <w:rPr>
                <w:rFonts w:ascii="Arial" w:hAnsi="Arial" w:cs="Arial"/>
                <w:color w:val="000000"/>
                <w:sz w:val="16"/>
                <w:szCs w:val="16"/>
              </w:rPr>
            </w:pPr>
          </w:p>
        </w:tc>
        <w:tc>
          <w:tcPr>
            <w:tcW w:w="0" w:type="auto"/>
            <w:vAlign w:val="bottom"/>
          </w:tcPr>
          <w:p w14:paraId="595A02B5" w14:textId="77777777" w:rsidR="003A13F9" w:rsidRPr="00762DD6" w:rsidRDefault="003A13F9" w:rsidP="005138A2">
            <w:pPr>
              <w:jc w:val="right"/>
              <w:rPr>
                <w:rFonts w:ascii="Arial" w:hAnsi="Arial" w:cs="Arial"/>
                <w:color w:val="000000"/>
                <w:sz w:val="16"/>
                <w:szCs w:val="16"/>
              </w:rPr>
            </w:pPr>
          </w:p>
        </w:tc>
        <w:tc>
          <w:tcPr>
            <w:tcW w:w="1152" w:type="dxa"/>
            <w:tcBorders>
              <w:bottom w:val="single" w:sz="4" w:space="0" w:color="auto"/>
            </w:tcBorders>
            <w:vAlign w:val="bottom"/>
          </w:tcPr>
          <w:p w14:paraId="6D26C439" w14:textId="77777777" w:rsidR="003A13F9" w:rsidRPr="00762DD6" w:rsidRDefault="003A13F9" w:rsidP="005138A2">
            <w:pPr>
              <w:jc w:val="right"/>
              <w:rPr>
                <w:rFonts w:ascii="Arial" w:hAnsi="Arial" w:cs="Arial"/>
                <w:color w:val="000000"/>
                <w:sz w:val="16"/>
                <w:szCs w:val="16"/>
              </w:rPr>
            </w:pPr>
          </w:p>
        </w:tc>
        <w:tc>
          <w:tcPr>
            <w:tcW w:w="308" w:type="dxa"/>
            <w:vAlign w:val="bottom"/>
          </w:tcPr>
          <w:p w14:paraId="0342C32F"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33469AF2" w14:textId="77777777" w:rsidR="003A13F9" w:rsidRPr="00762DD6" w:rsidRDefault="003A13F9" w:rsidP="005138A2">
            <w:pPr>
              <w:jc w:val="right"/>
              <w:rPr>
                <w:rFonts w:ascii="Arial" w:hAnsi="Arial" w:cs="Arial"/>
                <w:color w:val="000000"/>
                <w:sz w:val="16"/>
                <w:szCs w:val="16"/>
              </w:rPr>
            </w:pPr>
          </w:p>
        </w:tc>
        <w:tc>
          <w:tcPr>
            <w:tcW w:w="0" w:type="auto"/>
            <w:vAlign w:val="bottom"/>
          </w:tcPr>
          <w:p w14:paraId="36B30A96"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0DA9F0B7" w14:textId="77777777" w:rsidR="003A13F9" w:rsidRPr="00762DD6" w:rsidRDefault="003A13F9" w:rsidP="005138A2">
            <w:pPr>
              <w:jc w:val="right"/>
              <w:rPr>
                <w:rFonts w:ascii="Arial" w:hAnsi="Arial" w:cs="Arial"/>
                <w:color w:val="000000"/>
                <w:sz w:val="16"/>
                <w:szCs w:val="16"/>
              </w:rPr>
            </w:pPr>
          </w:p>
        </w:tc>
        <w:tc>
          <w:tcPr>
            <w:tcW w:w="0" w:type="auto"/>
            <w:vAlign w:val="bottom"/>
          </w:tcPr>
          <w:p w14:paraId="4B845640"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2EEDB0D0" w14:textId="77777777" w:rsidR="003A13F9" w:rsidRPr="00762DD6" w:rsidRDefault="003A13F9" w:rsidP="005138A2">
            <w:pPr>
              <w:jc w:val="right"/>
              <w:rPr>
                <w:rFonts w:ascii="Arial" w:hAnsi="Arial" w:cs="Arial"/>
                <w:color w:val="000000"/>
                <w:sz w:val="16"/>
                <w:szCs w:val="16"/>
              </w:rPr>
            </w:pPr>
          </w:p>
        </w:tc>
        <w:tc>
          <w:tcPr>
            <w:tcW w:w="0" w:type="auto"/>
            <w:vAlign w:val="bottom"/>
          </w:tcPr>
          <w:p w14:paraId="6FA4F40D"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2633846B" w14:textId="77777777" w:rsidR="003A13F9" w:rsidRPr="00762DD6" w:rsidRDefault="003A13F9" w:rsidP="005138A2">
            <w:pPr>
              <w:jc w:val="right"/>
              <w:rPr>
                <w:rFonts w:ascii="Arial" w:hAnsi="Arial" w:cs="Arial"/>
                <w:color w:val="000000"/>
                <w:sz w:val="16"/>
                <w:szCs w:val="16"/>
              </w:rPr>
            </w:pPr>
          </w:p>
        </w:tc>
        <w:tc>
          <w:tcPr>
            <w:tcW w:w="0" w:type="auto"/>
          </w:tcPr>
          <w:p w14:paraId="216BD3B7"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tcPr>
          <w:p w14:paraId="40A5DAF6" w14:textId="5FFC3E7A" w:rsidR="003A13F9" w:rsidRPr="00F9362D" w:rsidRDefault="003A13F9" w:rsidP="005138A2">
            <w:pPr>
              <w:jc w:val="right"/>
              <w:rPr>
                <w:rFonts w:ascii="Arial MT Pro" w:hAnsi="Arial MT Pro" w:cs="Arial"/>
                <w:color w:val="000000"/>
                <w:sz w:val="16"/>
                <w:szCs w:val="16"/>
              </w:rPr>
            </w:pPr>
            <w:r w:rsidRPr="00F9362D">
              <w:rPr>
                <w:rFonts w:ascii="Arial MT Pro" w:hAnsi="Arial MT Pro" w:cs="Arial"/>
                <w:color w:val="000000"/>
                <w:sz w:val="16"/>
                <w:szCs w:val="16"/>
              </w:rPr>
              <w:t>175</w:t>
            </w:r>
          </w:p>
        </w:tc>
      </w:tr>
      <w:tr w:rsidR="003A13F9" w:rsidRPr="00CE70F1" w14:paraId="4FF46BC7" w14:textId="77777777" w:rsidTr="005138A2">
        <w:trPr>
          <w:trHeight w:val="60"/>
        </w:trPr>
        <w:tc>
          <w:tcPr>
            <w:tcW w:w="0" w:type="auto"/>
            <w:noWrap/>
            <w:vAlign w:val="bottom"/>
          </w:tcPr>
          <w:p w14:paraId="391C150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05602C87"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5598EF3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$14,650</w:t>
            </w:r>
          </w:p>
        </w:tc>
        <w:tc>
          <w:tcPr>
            <w:tcW w:w="0" w:type="auto"/>
            <w:vAlign w:val="bottom"/>
          </w:tcPr>
          <w:p w14:paraId="671ED9D7" w14:textId="77777777" w:rsidR="003A13F9" w:rsidRPr="00762DD6" w:rsidRDefault="003A13F9" w:rsidP="005138A2">
            <w:pPr>
              <w:jc w:val="right"/>
              <w:rPr>
                <w:rFonts w:ascii="Arial" w:hAnsi="Arial" w:cs="Arial"/>
                <w:color w:val="000000"/>
                <w:sz w:val="16"/>
                <w:szCs w:val="16"/>
              </w:rPr>
            </w:pPr>
          </w:p>
        </w:tc>
        <w:tc>
          <w:tcPr>
            <w:tcW w:w="0" w:type="auto"/>
            <w:vAlign w:val="bottom"/>
          </w:tcPr>
          <w:p w14:paraId="2597EF6A" w14:textId="77777777" w:rsidR="003A13F9" w:rsidRPr="00762DD6" w:rsidRDefault="003A13F9" w:rsidP="005138A2">
            <w:pPr>
              <w:jc w:val="right"/>
              <w:rPr>
                <w:rFonts w:ascii="Arial" w:hAnsi="Arial" w:cs="Arial"/>
                <w:color w:val="000000"/>
                <w:sz w:val="16"/>
                <w:szCs w:val="16"/>
              </w:rPr>
            </w:pPr>
          </w:p>
        </w:tc>
        <w:tc>
          <w:tcPr>
            <w:tcW w:w="0" w:type="auto"/>
            <w:vAlign w:val="bottom"/>
          </w:tcPr>
          <w:p w14:paraId="50C874F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353C488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64B7353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638248F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1836037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6B30075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$5,875</w:t>
            </w:r>
          </w:p>
        </w:tc>
        <w:tc>
          <w:tcPr>
            <w:tcW w:w="0" w:type="auto"/>
            <w:vAlign w:val="bottom"/>
          </w:tcPr>
          <w:p w14:paraId="2C96219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692A1D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1257EA6F"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1152" w:type="dxa"/>
            <w:tcBorders>
              <w:top w:val="single" w:sz="4" w:space="0" w:color="auto"/>
            </w:tcBorders>
            <w:vAlign w:val="bottom"/>
          </w:tcPr>
          <w:p w14:paraId="51C96DA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50</w:t>
            </w:r>
          </w:p>
        </w:tc>
        <w:tc>
          <w:tcPr>
            <w:tcW w:w="308" w:type="dxa"/>
            <w:vAlign w:val="bottom"/>
          </w:tcPr>
          <w:p w14:paraId="37817F6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E009DE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1,400</w:t>
            </w:r>
          </w:p>
        </w:tc>
        <w:tc>
          <w:tcPr>
            <w:tcW w:w="0" w:type="auto"/>
            <w:vAlign w:val="bottom"/>
          </w:tcPr>
          <w:p w14:paraId="78B695CF"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0F9E1FD0"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40371A8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D02383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1,500</w:t>
            </w:r>
          </w:p>
        </w:tc>
        <w:tc>
          <w:tcPr>
            <w:tcW w:w="0" w:type="auto"/>
            <w:vAlign w:val="bottom"/>
          </w:tcPr>
          <w:p w14:paraId="79344BA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6647618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w:t>
            </w:r>
          </w:p>
        </w:tc>
        <w:tc>
          <w:tcPr>
            <w:tcW w:w="0" w:type="auto"/>
          </w:tcPr>
          <w:p w14:paraId="5B74FDF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tcPr>
          <w:p w14:paraId="323FAD9F" w14:textId="77777777" w:rsidR="003A13F9" w:rsidRPr="00F9362D" w:rsidRDefault="003A13F9" w:rsidP="005138A2">
            <w:pPr>
              <w:jc w:val="right"/>
              <w:rPr>
                <w:rFonts w:ascii="Arial MT Pro" w:hAnsi="Arial MT Pro" w:cs="Arial"/>
                <w:color w:val="000000"/>
                <w:sz w:val="16"/>
                <w:szCs w:val="16"/>
              </w:rPr>
            </w:pPr>
            <w:r w:rsidRPr="00F9362D">
              <w:rPr>
                <w:rFonts w:ascii="Arial MT Pro" w:hAnsi="Arial MT Pro" w:cs="Arial"/>
                <w:color w:val="000000"/>
                <w:sz w:val="16"/>
                <w:szCs w:val="16"/>
              </w:rPr>
              <w:t>175</w:t>
            </w:r>
          </w:p>
        </w:tc>
      </w:tr>
      <w:tr w:rsidR="003A13F9" w:rsidRPr="00CE70F1" w14:paraId="7F3306D7" w14:textId="77777777" w:rsidTr="005138A2">
        <w:trPr>
          <w:trHeight w:val="60"/>
        </w:trPr>
        <w:tc>
          <w:tcPr>
            <w:tcW w:w="0" w:type="auto"/>
            <w:noWrap/>
            <w:vAlign w:val="bottom"/>
          </w:tcPr>
          <w:p w14:paraId="6ED781EA" w14:textId="77777777" w:rsidR="003A13F9" w:rsidRPr="00762DD6" w:rsidRDefault="003A13F9" w:rsidP="005138A2">
            <w:pPr>
              <w:jc w:val="right"/>
              <w:rPr>
                <w:rFonts w:ascii="Arial" w:hAnsi="Arial" w:cs="Arial"/>
                <w:color w:val="000000"/>
                <w:sz w:val="16"/>
                <w:szCs w:val="16"/>
              </w:rPr>
            </w:pPr>
          </w:p>
        </w:tc>
        <w:tc>
          <w:tcPr>
            <w:tcW w:w="0" w:type="auto"/>
          </w:tcPr>
          <w:p w14:paraId="5C9FD8E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22</w:t>
            </w:r>
          </w:p>
        </w:tc>
        <w:tc>
          <w:tcPr>
            <w:tcW w:w="0" w:type="auto"/>
            <w:tcBorders>
              <w:bottom w:val="single" w:sz="4" w:space="0" w:color="auto"/>
            </w:tcBorders>
            <w:vAlign w:val="bottom"/>
          </w:tcPr>
          <w:p w14:paraId="7B520417" w14:textId="77777777" w:rsidR="003A13F9" w:rsidRPr="00762DD6" w:rsidRDefault="003A13F9" w:rsidP="005138A2">
            <w:pPr>
              <w:jc w:val="right"/>
              <w:rPr>
                <w:rFonts w:ascii="Arial" w:hAnsi="Arial" w:cs="Arial"/>
                <w:color w:val="000000"/>
                <w:sz w:val="16"/>
                <w:szCs w:val="16"/>
              </w:rPr>
            </w:pPr>
          </w:p>
        </w:tc>
        <w:tc>
          <w:tcPr>
            <w:tcW w:w="0" w:type="auto"/>
            <w:vAlign w:val="bottom"/>
          </w:tcPr>
          <w:p w14:paraId="1473DA33"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3B86831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+3,000</w:t>
            </w:r>
          </w:p>
        </w:tc>
        <w:tc>
          <w:tcPr>
            <w:tcW w:w="0" w:type="auto"/>
            <w:vAlign w:val="bottom"/>
          </w:tcPr>
          <w:p w14:paraId="3260A5EF"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0CA96B8" w14:textId="77777777" w:rsidR="003A13F9" w:rsidRPr="00762DD6" w:rsidRDefault="003A13F9" w:rsidP="005138A2">
            <w:pPr>
              <w:jc w:val="right"/>
              <w:rPr>
                <w:rFonts w:ascii="Arial" w:hAnsi="Arial" w:cs="Arial"/>
                <w:color w:val="000000"/>
                <w:sz w:val="16"/>
                <w:szCs w:val="16"/>
              </w:rPr>
            </w:pPr>
          </w:p>
        </w:tc>
        <w:tc>
          <w:tcPr>
            <w:tcW w:w="0" w:type="auto"/>
            <w:vAlign w:val="bottom"/>
          </w:tcPr>
          <w:p w14:paraId="3704E2F7"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183FA91" w14:textId="77777777" w:rsidR="003A13F9" w:rsidRPr="00762DD6" w:rsidRDefault="003A13F9" w:rsidP="005138A2">
            <w:pPr>
              <w:jc w:val="right"/>
              <w:rPr>
                <w:rFonts w:ascii="Arial" w:hAnsi="Arial" w:cs="Arial"/>
                <w:color w:val="000000"/>
                <w:sz w:val="16"/>
                <w:szCs w:val="16"/>
              </w:rPr>
            </w:pPr>
          </w:p>
        </w:tc>
        <w:tc>
          <w:tcPr>
            <w:tcW w:w="0" w:type="auto"/>
            <w:vAlign w:val="bottom"/>
          </w:tcPr>
          <w:p w14:paraId="4F30688A"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0F274423" w14:textId="77777777" w:rsidR="003A13F9" w:rsidRPr="00762DD6" w:rsidRDefault="003A13F9" w:rsidP="005138A2">
            <w:pPr>
              <w:jc w:val="right"/>
              <w:rPr>
                <w:rFonts w:ascii="Arial" w:hAnsi="Arial" w:cs="Arial"/>
                <w:color w:val="000000"/>
                <w:sz w:val="16"/>
                <w:szCs w:val="16"/>
              </w:rPr>
            </w:pPr>
          </w:p>
        </w:tc>
        <w:tc>
          <w:tcPr>
            <w:tcW w:w="0" w:type="auto"/>
            <w:vAlign w:val="bottom"/>
          </w:tcPr>
          <w:p w14:paraId="706DA98F"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3A0ED1A7" w14:textId="77777777" w:rsidR="003A13F9" w:rsidRPr="00762DD6" w:rsidRDefault="003A13F9" w:rsidP="005138A2">
            <w:pPr>
              <w:jc w:val="right"/>
              <w:rPr>
                <w:rFonts w:ascii="Arial" w:hAnsi="Arial" w:cs="Arial"/>
                <w:color w:val="000000"/>
                <w:sz w:val="16"/>
                <w:szCs w:val="16"/>
              </w:rPr>
            </w:pPr>
          </w:p>
        </w:tc>
        <w:tc>
          <w:tcPr>
            <w:tcW w:w="0" w:type="auto"/>
            <w:vAlign w:val="bottom"/>
          </w:tcPr>
          <w:p w14:paraId="658DD380" w14:textId="77777777" w:rsidR="003A13F9" w:rsidRPr="00762DD6" w:rsidRDefault="003A13F9" w:rsidP="005138A2">
            <w:pPr>
              <w:jc w:val="right"/>
              <w:rPr>
                <w:rFonts w:ascii="Arial" w:hAnsi="Arial" w:cs="Arial"/>
                <w:color w:val="000000"/>
                <w:sz w:val="16"/>
                <w:szCs w:val="16"/>
              </w:rPr>
            </w:pPr>
          </w:p>
        </w:tc>
        <w:tc>
          <w:tcPr>
            <w:tcW w:w="1152" w:type="dxa"/>
            <w:tcBorders>
              <w:bottom w:val="single" w:sz="4" w:space="0" w:color="auto"/>
            </w:tcBorders>
            <w:vAlign w:val="bottom"/>
          </w:tcPr>
          <w:p w14:paraId="0CF7BB8E" w14:textId="77777777" w:rsidR="003A13F9" w:rsidRPr="00762DD6" w:rsidRDefault="003A13F9" w:rsidP="005138A2">
            <w:pPr>
              <w:jc w:val="right"/>
              <w:rPr>
                <w:rFonts w:ascii="Arial" w:hAnsi="Arial" w:cs="Arial"/>
                <w:color w:val="000000"/>
                <w:sz w:val="16"/>
                <w:szCs w:val="16"/>
              </w:rPr>
            </w:pPr>
          </w:p>
        </w:tc>
        <w:tc>
          <w:tcPr>
            <w:tcW w:w="308" w:type="dxa"/>
            <w:vAlign w:val="bottom"/>
          </w:tcPr>
          <w:p w14:paraId="16E2F933"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1C7EDF5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+3,000</w:t>
            </w:r>
          </w:p>
        </w:tc>
        <w:tc>
          <w:tcPr>
            <w:tcW w:w="0" w:type="auto"/>
            <w:vAlign w:val="bottom"/>
          </w:tcPr>
          <w:p w14:paraId="4A4BB15A"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4DF96DF" w14:textId="77777777" w:rsidR="003A13F9" w:rsidRPr="00762DD6" w:rsidRDefault="003A13F9" w:rsidP="005138A2">
            <w:pPr>
              <w:jc w:val="right"/>
              <w:rPr>
                <w:rFonts w:ascii="Arial" w:hAnsi="Arial" w:cs="Arial"/>
                <w:color w:val="000000"/>
                <w:sz w:val="16"/>
                <w:szCs w:val="16"/>
              </w:rPr>
            </w:pPr>
          </w:p>
        </w:tc>
        <w:tc>
          <w:tcPr>
            <w:tcW w:w="0" w:type="auto"/>
            <w:vAlign w:val="bottom"/>
          </w:tcPr>
          <w:p w14:paraId="20ABC64D"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78E330EA" w14:textId="77777777" w:rsidR="003A13F9" w:rsidRPr="00762DD6" w:rsidRDefault="003A13F9" w:rsidP="005138A2">
            <w:pPr>
              <w:jc w:val="right"/>
              <w:rPr>
                <w:rFonts w:ascii="Arial" w:hAnsi="Arial" w:cs="Arial"/>
                <w:color w:val="000000"/>
                <w:sz w:val="16"/>
                <w:szCs w:val="16"/>
              </w:rPr>
            </w:pPr>
          </w:p>
        </w:tc>
        <w:tc>
          <w:tcPr>
            <w:tcW w:w="0" w:type="auto"/>
            <w:vAlign w:val="bottom"/>
          </w:tcPr>
          <w:p w14:paraId="3ED88302"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1326C343" w14:textId="77777777" w:rsidR="003A13F9" w:rsidRPr="00762DD6" w:rsidRDefault="003A13F9" w:rsidP="005138A2">
            <w:pPr>
              <w:jc w:val="right"/>
              <w:rPr>
                <w:rFonts w:ascii="Arial" w:hAnsi="Arial" w:cs="Arial"/>
                <w:color w:val="000000"/>
                <w:sz w:val="16"/>
                <w:szCs w:val="16"/>
              </w:rPr>
            </w:pPr>
          </w:p>
        </w:tc>
        <w:tc>
          <w:tcPr>
            <w:tcW w:w="0" w:type="auto"/>
          </w:tcPr>
          <w:p w14:paraId="511DAB85"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tcPr>
          <w:p w14:paraId="7A49E069" w14:textId="77777777" w:rsidR="003A13F9" w:rsidRPr="00F9362D" w:rsidRDefault="003A13F9" w:rsidP="005138A2">
            <w:pPr>
              <w:jc w:val="right"/>
              <w:rPr>
                <w:rFonts w:ascii="Arial MT Pro" w:hAnsi="Arial MT Pro" w:cs="Arial"/>
                <w:color w:val="000000"/>
                <w:sz w:val="16"/>
                <w:szCs w:val="16"/>
              </w:rPr>
            </w:pPr>
          </w:p>
        </w:tc>
      </w:tr>
      <w:tr w:rsidR="003A13F9" w:rsidRPr="00CE70F1" w14:paraId="7BB3D7BE" w14:textId="77777777" w:rsidTr="005138A2">
        <w:trPr>
          <w:trHeight w:val="60"/>
        </w:trPr>
        <w:tc>
          <w:tcPr>
            <w:tcW w:w="0" w:type="auto"/>
            <w:noWrap/>
            <w:vAlign w:val="bottom"/>
          </w:tcPr>
          <w:p w14:paraId="639A591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3359CD35"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1722470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$14,650</w:t>
            </w:r>
          </w:p>
        </w:tc>
        <w:tc>
          <w:tcPr>
            <w:tcW w:w="0" w:type="auto"/>
            <w:vAlign w:val="bottom"/>
          </w:tcPr>
          <w:p w14:paraId="190B395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EA3DD7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$3,000</w:t>
            </w:r>
          </w:p>
        </w:tc>
        <w:tc>
          <w:tcPr>
            <w:tcW w:w="0" w:type="auto"/>
            <w:vAlign w:val="bottom"/>
          </w:tcPr>
          <w:p w14:paraId="4F7387F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E345DAF"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59FAD09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0620749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2626836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2E8AD9A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$5,875</w:t>
            </w:r>
          </w:p>
        </w:tc>
        <w:tc>
          <w:tcPr>
            <w:tcW w:w="0" w:type="auto"/>
            <w:vAlign w:val="bottom"/>
          </w:tcPr>
          <w:p w14:paraId="1FCBFAF0"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6F668FE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4CAC163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1152" w:type="dxa"/>
            <w:tcBorders>
              <w:top w:val="single" w:sz="4" w:space="0" w:color="auto"/>
            </w:tcBorders>
            <w:vAlign w:val="bottom"/>
          </w:tcPr>
          <w:p w14:paraId="00DC3E5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50</w:t>
            </w:r>
          </w:p>
        </w:tc>
        <w:tc>
          <w:tcPr>
            <w:tcW w:w="308" w:type="dxa"/>
            <w:vAlign w:val="bottom"/>
          </w:tcPr>
          <w:p w14:paraId="1C4FDEE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3F271B3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4,400</w:t>
            </w:r>
          </w:p>
        </w:tc>
        <w:tc>
          <w:tcPr>
            <w:tcW w:w="0" w:type="auto"/>
            <w:vAlign w:val="bottom"/>
          </w:tcPr>
          <w:p w14:paraId="5A4BBD0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26A0500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6F2AC7C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73EEFB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1,500</w:t>
            </w:r>
          </w:p>
        </w:tc>
        <w:tc>
          <w:tcPr>
            <w:tcW w:w="0" w:type="auto"/>
            <w:vAlign w:val="bottom"/>
          </w:tcPr>
          <w:p w14:paraId="247F11D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39DBBD6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w:t>
            </w:r>
          </w:p>
        </w:tc>
        <w:tc>
          <w:tcPr>
            <w:tcW w:w="0" w:type="auto"/>
          </w:tcPr>
          <w:p w14:paraId="3DFD9B3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tcPr>
          <w:p w14:paraId="453775ED" w14:textId="77777777" w:rsidR="003A13F9" w:rsidRPr="00F9362D" w:rsidRDefault="003A13F9" w:rsidP="005138A2">
            <w:pPr>
              <w:jc w:val="right"/>
              <w:rPr>
                <w:rFonts w:ascii="Arial MT Pro" w:hAnsi="Arial MT Pro" w:cs="Arial"/>
                <w:color w:val="000000"/>
                <w:sz w:val="16"/>
                <w:szCs w:val="16"/>
              </w:rPr>
            </w:pPr>
            <w:r w:rsidRPr="00F9362D">
              <w:rPr>
                <w:rFonts w:ascii="Arial MT Pro" w:hAnsi="Arial MT Pro" w:cs="Arial"/>
                <w:color w:val="000000"/>
                <w:sz w:val="16"/>
                <w:szCs w:val="16"/>
              </w:rPr>
              <w:t>175</w:t>
            </w:r>
          </w:p>
        </w:tc>
      </w:tr>
      <w:tr w:rsidR="003A13F9" w:rsidRPr="00CE70F1" w14:paraId="187D3ACB" w14:textId="77777777" w:rsidTr="005138A2">
        <w:trPr>
          <w:trHeight w:val="60"/>
        </w:trPr>
        <w:tc>
          <w:tcPr>
            <w:tcW w:w="0" w:type="auto"/>
            <w:noWrap/>
            <w:vAlign w:val="bottom"/>
          </w:tcPr>
          <w:p w14:paraId="3D687B46" w14:textId="77777777" w:rsidR="003A13F9" w:rsidRPr="00762DD6" w:rsidRDefault="003A13F9" w:rsidP="005138A2">
            <w:pPr>
              <w:jc w:val="right"/>
              <w:rPr>
                <w:rFonts w:ascii="Arial" w:hAnsi="Arial" w:cs="Arial"/>
                <w:color w:val="000000"/>
                <w:sz w:val="16"/>
                <w:szCs w:val="16"/>
              </w:rPr>
            </w:pPr>
          </w:p>
        </w:tc>
        <w:tc>
          <w:tcPr>
            <w:tcW w:w="0" w:type="auto"/>
          </w:tcPr>
          <w:p w14:paraId="6C4E11F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26</w:t>
            </w:r>
          </w:p>
        </w:tc>
        <w:tc>
          <w:tcPr>
            <w:tcW w:w="0" w:type="auto"/>
            <w:tcBorders>
              <w:bottom w:val="single" w:sz="4" w:space="0" w:color="auto"/>
            </w:tcBorders>
            <w:vAlign w:val="bottom"/>
          </w:tcPr>
          <w:p w14:paraId="0A13C29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–1,000</w:t>
            </w:r>
          </w:p>
        </w:tc>
        <w:tc>
          <w:tcPr>
            <w:tcW w:w="0" w:type="auto"/>
            <w:vAlign w:val="bottom"/>
          </w:tcPr>
          <w:p w14:paraId="331BF125"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1FEE252" w14:textId="77777777" w:rsidR="003A13F9" w:rsidRPr="00762DD6" w:rsidRDefault="003A13F9" w:rsidP="005138A2">
            <w:pPr>
              <w:jc w:val="right"/>
              <w:rPr>
                <w:rFonts w:ascii="Arial" w:hAnsi="Arial" w:cs="Arial"/>
                <w:color w:val="000000"/>
                <w:sz w:val="16"/>
                <w:szCs w:val="16"/>
              </w:rPr>
            </w:pPr>
          </w:p>
        </w:tc>
        <w:tc>
          <w:tcPr>
            <w:tcW w:w="0" w:type="auto"/>
            <w:vAlign w:val="bottom"/>
          </w:tcPr>
          <w:p w14:paraId="3A3D4160"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B01D4B1" w14:textId="77777777" w:rsidR="003A13F9" w:rsidRPr="00762DD6" w:rsidRDefault="003A13F9" w:rsidP="005138A2">
            <w:pPr>
              <w:jc w:val="right"/>
              <w:rPr>
                <w:rFonts w:ascii="Arial" w:hAnsi="Arial" w:cs="Arial"/>
                <w:color w:val="000000"/>
                <w:sz w:val="16"/>
                <w:szCs w:val="16"/>
              </w:rPr>
            </w:pPr>
          </w:p>
        </w:tc>
        <w:tc>
          <w:tcPr>
            <w:tcW w:w="0" w:type="auto"/>
            <w:vAlign w:val="bottom"/>
          </w:tcPr>
          <w:p w14:paraId="70497BD1"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E1FE1E2" w14:textId="77777777" w:rsidR="003A13F9" w:rsidRPr="00762DD6" w:rsidRDefault="003A13F9" w:rsidP="005138A2">
            <w:pPr>
              <w:jc w:val="right"/>
              <w:rPr>
                <w:rFonts w:ascii="Arial" w:hAnsi="Arial" w:cs="Arial"/>
                <w:color w:val="000000"/>
                <w:sz w:val="16"/>
                <w:szCs w:val="16"/>
              </w:rPr>
            </w:pPr>
          </w:p>
        </w:tc>
        <w:tc>
          <w:tcPr>
            <w:tcW w:w="0" w:type="auto"/>
            <w:vAlign w:val="bottom"/>
          </w:tcPr>
          <w:p w14:paraId="382976BD"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29BD101F"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–1,000</w:t>
            </w:r>
          </w:p>
        </w:tc>
        <w:tc>
          <w:tcPr>
            <w:tcW w:w="0" w:type="auto"/>
            <w:vAlign w:val="bottom"/>
          </w:tcPr>
          <w:p w14:paraId="55203879"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023512C" w14:textId="77777777" w:rsidR="003A13F9" w:rsidRPr="00762DD6" w:rsidRDefault="003A13F9" w:rsidP="005138A2">
            <w:pPr>
              <w:jc w:val="right"/>
              <w:rPr>
                <w:rFonts w:ascii="Arial" w:hAnsi="Arial" w:cs="Arial"/>
                <w:color w:val="000000"/>
                <w:sz w:val="16"/>
                <w:szCs w:val="16"/>
              </w:rPr>
            </w:pPr>
          </w:p>
        </w:tc>
        <w:tc>
          <w:tcPr>
            <w:tcW w:w="0" w:type="auto"/>
            <w:vAlign w:val="bottom"/>
          </w:tcPr>
          <w:p w14:paraId="75EDEF4E" w14:textId="77777777" w:rsidR="003A13F9" w:rsidRPr="00762DD6" w:rsidRDefault="003A13F9" w:rsidP="005138A2">
            <w:pPr>
              <w:jc w:val="right"/>
              <w:rPr>
                <w:rFonts w:ascii="Arial" w:hAnsi="Arial" w:cs="Arial"/>
                <w:color w:val="000000"/>
                <w:sz w:val="16"/>
                <w:szCs w:val="16"/>
              </w:rPr>
            </w:pPr>
          </w:p>
        </w:tc>
        <w:tc>
          <w:tcPr>
            <w:tcW w:w="1152" w:type="dxa"/>
            <w:tcBorders>
              <w:bottom w:val="single" w:sz="4" w:space="0" w:color="auto"/>
            </w:tcBorders>
            <w:vAlign w:val="bottom"/>
          </w:tcPr>
          <w:p w14:paraId="440279DF" w14:textId="77777777" w:rsidR="003A13F9" w:rsidRPr="00762DD6" w:rsidRDefault="003A13F9" w:rsidP="005138A2">
            <w:pPr>
              <w:jc w:val="right"/>
              <w:rPr>
                <w:rFonts w:ascii="Arial" w:hAnsi="Arial" w:cs="Arial"/>
                <w:color w:val="000000"/>
                <w:sz w:val="16"/>
                <w:szCs w:val="16"/>
              </w:rPr>
            </w:pPr>
          </w:p>
        </w:tc>
        <w:tc>
          <w:tcPr>
            <w:tcW w:w="308" w:type="dxa"/>
            <w:vAlign w:val="bottom"/>
          </w:tcPr>
          <w:p w14:paraId="2E0A47A4"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B6B1A12" w14:textId="77777777" w:rsidR="003A13F9" w:rsidRPr="00762DD6" w:rsidRDefault="003A13F9" w:rsidP="005138A2">
            <w:pPr>
              <w:jc w:val="right"/>
              <w:rPr>
                <w:rFonts w:ascii="Arial" w:hAnsi="Arial" w:cs="Arial"/>
                <w:color w:val="000000"/>
                <w:sz w:val="16"/>
                <w:szCs w:val="16"/>
              </w:rPr>
            </w:pPr>
          </w:p>
        </w:tc>
        <w:tc>
          <w:tcPr>
            <w:tcW w:w="0" w:type="auto"/>
            <w:vAlign w:val="bottom"/>
          </w:tcPr>
          <w:p w14:paraId="36D406EC"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7F1A522A" w14:textId="77777777" w:rsidR="003A13F9" w:rsidRPr="00762DD6" w:rsidRDefault="003A13F9" w:rsidP="005138A2">
            <w:pPr>
              <w:jc w:val="right"/>
              <w:rPr>
                <w:rFonts w:ascii="Arial" w:hAnsi="Arial" w:cs="Arial"/>
                <w:color w:val="000000"/>
                <w:sz w:val="16"/>
                <w:szCs w:val="16"/>
              </w:rPr>
            </w:pPr>
          </w:p>
        </w:tc>
        <w:tc>
          <w:tcPr>
            <w:tcW w:w="0" w:type="auto"/>
            <w:vAlign w:val="bottom"/>
          </w:tcPr>
          <w:p w14:paraId="2FCF0B92"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34FBB2B0" w14:textId="77777777" w:rsidR="003A13F9" w:rsidRPr="00762DD6" w:rsidRDefault="003A13F9" w:rsidP="005138A2">
            <w:pPr>
              <w:jc w:val="right"/>
              <w:rPr>
                <w:rFonts w:ascii="Arial" w:hAnsi="Arial" w:cs="Arial"/>
                <w:color w:val="000000"/>
                <w:sz w:val="16"/>
                <w:szCs w:val="16"/>
              </w:rPr>
            </w:pPr>
          </w:p>
        </w:tc>
        <w:tc>
          <w:tcPr>
            <w:tcW w:w="0" w:type="auto"/>
            <w:vAlign w:val="bottom"/>
          </w:tcPr>
          <w:p w14:paraId="3702CAD4"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012BE609" w14:textId="77777777" w:rsidR="003A13F9" w:rsidRPr="00762DD6" w:rsidRDefault="003A13F9" w:rsidP="005138A2">
            <w:pPr>
              <w:jc w:val="right"/>
              <w:rPr>
                <w:rFonts w:ascii="Arial" w:hAnsi="Arial" w:cs="Arial"/>
                <w:color w:val="000000"/>
                <w:sz w:val="16"/>
                <w:szCs w:val="16"/>
              </w:rPr>
            </w:pPr>
          </w:p>
        </w:tc>
        <w:tc>
          <w:tcPr>
            <w:tcW w:w="0" w:type="auto"/>
          </w:tcPr>
          <w:p w14:paraId="0C249188"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tcPr>
          <w:p w14:paraId="71EFD2F7" w14:textId="77777777" w:rsidR="003A13F9" w:rsidRPr="00F9362D" w:rsidRDefault="003A13F9" w:rsidP="005138A2">
            <w:pPr>
              <w:jc w:val="right"/>
              <w:rPr>
                <w:rFonts w:ascii="Arial MT Pro" w:hAnsi="Arial MT Pro" w:cs="Arial"/>
                <w:color w:val="000000"/>
                <w:sz w:val="16"/>
                <w:szCs w:val="16"/>
              </w:rPr>
            </w:pPr>
          </w:p>
        </w:tc>
      </w:tr>
      <w:tr w:rsidR="003A13F9" w:rsidRPr="00CE70F1" w14:paraId="7221120A" w14:textId="77777777" w:rsidTr="005138A2">
        <w:trPr>
          <w:trHeight w:val="60"/>
        </w:trPr>
        <w:tc>
          <w:tcPr>
            <w:tcW w:w="0" w:type="auto"/>
            <w:noWrap/>
            <w:vAlign w:val="bottom"/>
          </w:tcPr>
          <w:p w14:paraId="17452C9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53CBF165"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51F8A26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$13,650</w:t>
            </w:r>
          </w:p>
        </w:tc>
        <w:tc>
          <w:tcPr>
            <w:tcW w:w="0" w:type="auto"/>
            <w:vAlign w:val="bottom"/>
          </w:tcPr>
          <w:p w14:paraId="4A7B4D2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74B445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$3,000</w:t>
            </w:r>
          </w:p>
        </w:tc>
        <w:tc>
          <w:tcPr>
            <w:tcW w:w="0" w:type="auto"/>
            <w:vAlign w:val="bottom"/>
          </w:tcPr>
          <w:p w14:paraId="1D8A2E9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9299D3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2C81ECD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0F6829CF"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2A18B00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02607D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$4,875</w:t>
            </w:r>
          </w:p>
        </w:tc>
        <w:tc>
          <w:tcPr>
            <w:tcW w:w="0" w:type="auto"/>
            <w:vAlign w:val="bottom"/>
          </w:tcPr>
          <w:p w14:paraId="1E0769E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D7739A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01EBC15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1152" w:type="dxa"/>
            <w:tcBorders>
              <w:top w:val="single" w:sz="4" w:space="0" w:color="auto"/>
            </w:tcBorders>
            <w:vAlign w:val="bottom"/>
          </w:tcPr>
          <w:p w14:paraId="4C65023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50</w:t>
            </w:r>
          </w:p>
        </w:tc>
        <w:tc>
          <w:tcPr>
            <w:tcW w:w="308" w:type="dxa"/>
            <w:vAlign w:val="bottom"/>
          </w:tcPr>
          <w:p w14:paraId="5A13E3F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481E14C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4,400</w:t>
            </w:r>
          </w:p>
        </w:tc>
        <w:tc>
          <w:tcPr>
            <w:tcW w:w="0" w:type="auto"/>
            <w:vAlign w:val="bottom"/>
          </w:tcPr>
          <w:p w14:paraId="450F4AF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6BCB70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40C78A8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421AFD71"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1,500</w:t>
            </w:r>
          </w:p>
        </w:tc>
        <w:tc>
          <w:tcPr>
            <w:tcW w:w="0" w:type="auto"/>
            <w:vAlign w:val="bottom"/>
          </w:tcPr>
          <w:p w14:paraId="2079B710"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870A09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w:t>
            </w:r>
          </w:p>
        </w:tc>
        <w:tc>
          <w:tcPr>
            <w:tcW w:w="0" w:type="auto"/>
          </w:tcPr>
          <w:p w14:paraId="13CD175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tcPr>
          <w:p w14:paraId="3E057332" w14:textId="77777777" w:rsidR="003A13F9" w:rsidRPr="00F9362D" w:rsidRDefault="003A13F9" w:rsidP="005138A2">
            <w:pPr>
              <w:jc w:val="right"/>
              <w:rPr>
                <w:rFonts w:ascii="Arial MT Pro" w:hAnsi="Arial MT Pro" w:cs="Arial"/>
                <w:color w:val="000000"/>
                <w:sz w:val="16"/>
                <w:szCs w:val="16"/>
              </w:rPr>
            </w:pPr>
            <w:r w:rsidRPr="00F9362D">
              <w:rPr>
                <w:rFonts w:ascii="Arial MT Pro" w:hAnsi="Arial MT Pro" w:cs="Arial"/>
                <w:color w:val="000000"/>
                <w:sz w:val="16"/>
                <w:szCs w:val="16"/>
              </w:rPr>
              <w:t>175</w:t>
            </w:r>
          </w:p>
        </w:tc>
      </w:tr>
      <w:tr w:rsidR="003A13F9" w:rsidRPr="00CE70F1" w14:paraId="7DFBAF9B" w14:textId="77777777" w:rsidTr="005138A2">
        <w:trPr>
          <w:trHeight w:val="60"/>
        </w:trPr>
        <w:tc>
          <w:tcPr>
            <w:tcW w:w="0" w:type="auto"/>
            <w:noWrap/>
            <w:vAlign w:val="bottom"/>
          </w:tcPr>
          <w:p w14:paraId="79BDF168" w14:textId="77777777" w:rsidR="003A13F9" w:rsidRPr="00762DD6" w:rsidRDefault="003A13F9" w:rsidP="005138A2">
            <w:pPr>
              <w:jc w:val="right"/>
              <w:rPr>
                <w:rFonts w:ascii="Arial" w:hAnsi="Arial" w:cs="Arial"/>
                <w:color w:val="000000"/>
                <w:sz w:val="16"/>
                <w:szCs w:val="16"/>
              </w:rPr>
            </w:pPr>
          </w:p>
        </w:tc>
        <w:tc>
          <w:tcPr>
            <w:tcW w:w="0" w:type="auto"/>
          </w:tcPr>
          <w:p w14:paraId="06E312A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28</w:t>
            </w:r>
          </w:p>
        </w:tc>
        <w:tc>
          <w:tcPr>
            <w:tcW w:w="0" w:type="auto"/>
            <w:tcBorders>
              <w:bottom w:val="single" w:sz="4" w:space="0" w:color="auto"/>
            </w:tcBorders>
            <w:vAlign w:val="bottom"/>
          </w:tcPr>
          <w:p w14:paraId="504F4B7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0D0FC471"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30EFE83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7EAC2C31"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2E284611" w14:textId="77777777" w:rsidR="003A13F9" w:rsidRPr="00762DD6" w:rsidRDefault="003A13F9" w:rsidP="005138A2">
            <w:pPr>
              <w:jc w:val="right"/>
              <w:rPr>
                <w:rFonts w:ascii="Arial" w:hAnsi="Arial" w:cs="Arial"/>
                <w:color w:val="000000"/>
                <w:sz w:val="16"/>
                <w:szCs w:val="16"/>
              </w:rPr>
            </w:pPr>
          </w:p>
        </w:tc>
        <w:tc>
          <w:tcPr>
            <w:tcW w:w="0" w:type="auto"/>
            <w:vAlign w:val="bottom"/>
          </w:tcPr>
          <w:p w14:paraId="5A14D42A"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6C1C2EDD" w14:textId="77777777" w:rsidR="003A13F9" w:rsidRPr="00762DD6" w:rsidRDefault="003A13F9" w:rsidP="005138A2">
            <w:pPr>
              <w:jc w:val="right"/>
              <w:rPr>
                <w:rFonts w:ascii="Arial" w:hAnsi="Arial" w:cs="Arial"/>
                <w:color w:val="000000"/>
                <w:sz w:val="16"/>
                <w:szCs w:val="16"/>
              </w:rPr>
            </w:pPr>
          </w:p>
        </w:tc>
        <w:tc>
          <w:tcPr>
            <w:tcW w:w="0" w:type="auto"/>
            <w:vAlign w:val="bottom"/>
          </w:tcPr>
          <w:p w14:paraId="103ECBCD"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41D2028" w14:textId="77777777" w:rsidR="003A13F9" w:rsidRPr="00762DD6" w:rsidRDefault="003A13F9" w:rsidP="005138A2">
            <w:pPr>
              <w:jc w:val="right"/>
              <w:rPr>
                <w:rFonts w:ascii="Arial" w:hAnsi="Arial" w:cs="Arial"/>
                <w:color w:val="000000"/>
                <w:sz w:val="16"/>
                <w:szCs w:val="16"/>
              </w:rPr>
            </w:pPr>
          </w:p>
        </w:tc>
        <w:tc>
          <w:tcPr>
            <w:tcW w:w="0" w:type="auto"/>
            <w:vAlign w:val="bottom"/>
          </w:tcPr>
          <w:p w14:paraId="7C679092"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2C221C6A" w14:textId="77777777" w:rsidR="003A13F9" w:rsidRPr="00762DD6" w:rsidRDefault="003A13F9" w:rsidP="005138A2">
            <w:pPr>
              <w:jc w:val="right"/>
              <w:rPr>
                <w:rFonts w:ascii="Arial" w:hAnsi="Arial" w:cs="Arial"/>
                <w:color w:val="000000"/>
                <w:sz w:val="16"/>
                <w:szCs w:val="16"/>
              </w:rPr>
            </w:pPr>
          </w:p>
        </w:tc>
        <w:tc>
          <w:tcPr>
            <w:tcW w:w="0" w:type="auto"/>
            <w:vAlign w:val="bottom"/>
          </w:tcPr>
          <w:p w14:paraId="33A8CD39" w14:textId="77777777" w:rsidR="003A13F9" w:rsidRPr="00762DD6" w:rsidRDefault="003A13F9" w:rsidP="005138A2">
            <w:pPr>
              <w:jc w:val="right"/>
              <w:rPr>
                <w:rFonts w:ascii="Arial" w:hAnsi="Arial" w:cs="Arial"/>
                <w:color w:val="000000"/>
                <w:sz w:val="16"/>
                <w:szCs w:val="16"/>
              </w:rPr>
            </w:pPr>
          </w:p>
        </w:tc>
        <w:tc>
          <w:tcPr>
            <w:tcW w:w="1152" w:type="dxa"/>
            <w:tcBorders>
              <w:bottom w:val="single" w:sz="4" w:space="0" w:color="auto"/>
            </w:tcBorders>
            <w:vAlign w:val="bottom"/>
          </w:tcPr>
          <w:p w14:paraId="6DD5DED1" w14:textId="77777777" w:rsidR="003A13F9" w:rsidRPr="00762DD6" w:rsidRDefault="003A13F9" w:rsidP="005138A2">
            <w:pPr>
              <w:jc w:val="right"/>
              <w:rPr>
                <w:rFonts w:ascii="Arial" w:hAnsi="Arial" w:cs="Arial"/>
                <w:color w:val="000000"/>
                <w:sz w:val="16"/>
                <w:szCs w:val="16"/>
              </w:rPr>
            </w:pPr>
          </w:p>
        </w:tc>
        <w:tc>
          <w:tcPr>
            <w:tcW w:w="308" w:type="dxa"/>
            <w:vAlign w:val="bottom"/>
          </w:tcPr>
          <w:p w14:paraId="40D1F355"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170E403" w14:textId="77777777" w:rsidR="003A13F9" w:rsidRPr="00762DD6" w:rsidRDefault="003A13F9" w:rsidP="005138A2">
            <w:pPr>
              <w:jc w:val="right"/>
              <w:rPr>
                <w:rFonts w:ascii="Arial" w:hAnsi="Arial" w:cs="Arial"/>
                <w:color w:val="000000"/>
                <w:sz w:val="16"/>
                <w:szCs w:val="16"/>
              </w:rPr>
            </w:pPr>
          </w:p>
        </w:tc>
        <w:tc>
          <w:tcPr>
            <w:tcW w:w="0" w:type="auto"/>
            <w:vAlign w:val="bottom"/>
          </w:tcPr>
          <w:p w14:paraId="72E822A6"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E863928" w14:textId="77777777" w:rsidR="003A13F9" w:rsidRPr="00762DD6" w:rsidRDefault="003A13F9" w:rsidP="005138A2">
            <w:pPr>
              <w:jc w:val="right"/>
              <w:rPr>
                <w:rFonts w:ascii="Arial" w:hAnsi="Arial" w:cs="Arial"/>
                <w:color w:val="000000"/>
                <w:sz w:val="16"/>
                <w:szCs w:val="16"/>
              </w:rPr>
            </w:pPr>
          </w:p>
        </w:tc>
        <w:tc>
          <w:tcPr>
            <w:tcW w:w="0" w:type="auto"/>
            <w:vAlign w:val="bottom"/>
          </w:tcPr>
          <w:p w14:paraId="0E4BA14E"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0677E4C9" w14:textId="77777777" w:rsidR="003A13F9" w:rsidRPr="00762DD6" w:rsidRDefault="003A13F9" w:rsidP="005138A2">
            <w:pPr>
              <w:jc w:val="right"/>
              <w:rPr>
                <w:rFonts w:ascii="Arial" w:hAnsi="Arial" w:cs="Arial"/>
                <w:color w:val="000000"/>
                <w:sz w:val="16"/>
                <w:szCs w:val="16"/>
              </w:rPr>
            </w:pPr>
          </w:p>
        </w:tc>
        <w:tc>
          <w:tcPr>
            <w:tcW w:w="0" w:type="auto"/>
            <w:vAlign w:val="bottom"/>
          </w:tcPr>
          <w:p w14:paraId="4090B661"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0AB18C65" w14:textId="77777777" w:rsidR="003A13F9" w:rsidRPr="00762DD6" w:rsidRDefault="003A13F9" w:rsidP="005138A2">
            <w:pPr>
              <w:jc w:val="right"/>
              <w:rPr>
                <w:rFonts w:ascii="Arial" w:hAnsi="Arial" w:cs="Arial"/>
                <w:color w:val="000000"/>
                <w:sz w:val="16"/>
                <w:szCs w:val="16"/>
              </w:rPr>
            </w:pPr>
          </w:p>
        </w:tc>
        <w:tc>
          <w:tcPr>
            <w:tcW w:w="0" w:type="auto"/>
          </w:tcPr>
          <w:p w14:paraId="5863BA68"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tcPr>
          <w:p w14:paraId="04F31F12" w14:textId="77777777" w:rsidR="003A13F9" w:rsidRPr="00F9362D" w:rsidRDefault="003A13F9" w:rsidP="005138A2">
            <w:pPr>
              <w:jc w:val="right"/>
              <w:rPr>
                <w:rFonts w:ascii="Arial MT Pro" w:hAnsi="Arial MT Pro" w:cs="Arial"/>
                <w:color w:val="000000"/>
                <w:sz w:val="16"/>
                <w:szCs w:val="16"/>
              </w:rPr>
            </w:pPr>
          </w:p>
        </w:tc>
      </w:tr>
      <w:tr w:rsidR="003A13F9" w:rsidRPr="00CE70F1" w14:paraId="63FB32DB" w14:textId="77777777" w:rsidTr="005138A2">
        <w:trPr>
          <w:trHeight w:val="60"/>
        </w:trPr>
        <w:tc>
          <w:tcPr>
            <w:tcW w:w="0" w:type="auto"/>
            <w:noWrap/>
            <w:vAlign w:val="bottom"/>
          </w:tcPr>
          <w:p w14:paraId="3B8CC4BF"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22649B8B"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tcBorders>
            <w:vAlign w:val="bottom"/>
          </w:tcPr>
          <w:p w14:paraId="08AFFA44"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$14,400</w:t>
            </w:r>
          </w:p>
        </w:tc>
        <w:tc>
          <w:tcPr>
            <w:tcW w:w="0" w:type="auto"/>
            <w:vAlign w:val="bottom"/>
          </w:tcPr>
          <w:p w14:paraId="6220C33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DEDFDE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$2,250</w:t>
            </w:r>
          </w:p>
        </w:tc>
        <w:tc>
          <w:tcPr>
            <w:tcW w:w="0" w:type="auto"/>
            <w:vAlign w:val="bottom"/>
          </w:tcPr>
          <w:p w14:paraId="4E3185F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CED3DC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1467EE7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233DF4F"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4B0ACD9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87ED9DF"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$4,875</w:t>
            </w:r>
          </w:p>
        </w:tc>
        <w:tc>
          <w:tcPr>
            <w:tcW w:w="0" w:type="auto"/>
            <w:vAlign w:val="bottom"/>
          </w:tcPr>
          <w:p w14:paraId="3579380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0667FDE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5E843CB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1152" w:type="dxa"/>
            <w:tcBorders>
              <w:top w:val="single" w:sz="4" w:space="0" w:color="auto"/>
            </w:tcBorders>
            <w:vAlign w:val="bottom"/>
          </w:tcPr>
          <w:p w14:paraId="121A225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50</w:t>
            </w:r>
          </w:p>
        </w:tc>
        <w:tc>
          <w:tcPr>
            <w:tcW w:w="308" w:type="dxa"/>
            <w:vAlign w:val="bottom"/>
          </w:tcPr>
          <w:p w14:paraId="0FA4C9C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3FDDFDD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4,400</w:t>
            </w:r>
          </w:p>
        </w:tc>
        <w:tc>
          <w:tcPr>
            <w:tcW w:w="0" w:type="auto"/>
            <w:vAlign w:val="bottom"/>
          </w:tcPr>
          <w:p w14:paraId="4260B29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12B04A9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102B10E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5F34134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1,500</w:t>
            </w:r>
          </w:p>
        </w:tc>
        <w:tc>
          <w:tcPr>
            <w:tcW w:w="0" w:type="auto"/>
            <w:vAlign w:val="bottom"/>
          </w:tcPr>
          <w:p w14:paraId="6BD589A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vAlign w:val="bottom"/>
          </w:tcPr>
          <w:p w14:paraId="7A0F92B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w:t>
            </w:r>
          </w:p>
        </w:tc>
        <w:tc>
          <w:tcPr>
            <w:tcW w:w="0" w:type="auto"/>
          </w:tcPr>
          <w:p w14:paraId="427CE48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tcBorders>
          </w:tcPr>
          <w:p w14:paraId="4C57EBBB" w14:textId="77777777" w:rsidR="003A13F9" w:rsidRPr="00F9362D" w:rsidRDefault="003A13F9" w:rsidP="005138A2">
            <w:pPr>
              <w:jc w:val="right"/>
              <w:rPr>
                <w:rFonts w:ascii="Arial MT Pro" w:hAnsi="Arial MT Pro" w:cs="Arial"/>
                <w:color w:val="000000"/>
                <w:sz w:val="16"/>
                <w:szCs w:val="16"/>
              </w:rPr>
            </w:pPr>
            <w:r w:rsidRPr="00F9362D">
              <w:rPr>
                <w:rFonts w:ascii="Arial MT Pro" w:hAnsi="Arial MT Pro" w:cs="Arial"/>
                <w:color w:val="000000"/>
                <w:sz w:val="16"/>
                <w:szCs w:val="16"/>
              </w:rPr>
              <w:t>175</w:t>
            </w:r>
          </w:p>
        </w:tc>
      </w:tr>
      <w:tr w:rsidR="003A13F9" w:rsidRPr="00CE70F1" w14:paraId="58AA8615" w14:textId="77777777" w:rsidTr="005138A2">
        <w:trPr>
          <w:trHeight w:val="60"/>
        </w:trPr>
        <w:tc>
          <w:tcPr>
            <w:tcW w:w="0" w:type="auto"/>
            <w:noWrap/>
            <w:vAlign w:val="bottom"/>
          </w:tcPr>
          <w:p w14:paraId="36DAF82A" w14:textId="77777777" w:rsidR="003A13F9" w:rsidRPr="00762DD6" w:rsidRDefault="003A13F9" w:rsidP="005138A2">
            <w:pPr>
              <w:jc w:val="right"/>
              <w:rPr>
                <w:rFonts w:ascii="Arial" w:hAnsi="Arial" w:cs="Arial"/>
                <w:color w:val="000000"/>
                <w:sz w:val="16"/>
                <w:szCs w:val="16"/>
              </w:rPr>
            </w:pPr>
          </w:p>
        </w:tc>
        <w:tc>
          <w:tcPr>
            <w:tcW w:w="0" w:type="auto"/>
          </w:tcPr>
          <w:p w14:paraId="096F3FB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30</w:t>
            </w:r>
          </w:p>
        </w:tc>
        <w:tc>
          <w:tcPr>
            <w:tcW w:w="0" w:type="auto"/>
            <w:tcBorders>
              <w:bottom w:val="single" w:sz="4" w:space="0" w:color="auto"/>
            </w:tcBorders>
            <w:vAlign w:val="bottom"/>
          </w:tcPr>
          <w:p w14:paraId="0BEC553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–100</w:t>
            </w:r>
          </w:p>
        </w:tc>
        <w:tc>
          <w:tcPr>
            <w:tcW w:w="0" w:type="auto"/>
            <w:vAlign w:val="bottom"/>
          </w:tcPr>
          <w:p w14:paraId="048E74AE"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681EEC2F" w14:textId="77777777" w:rsidR="003A13F9" w:rsidRPr="00762DD6" w:rsidRDefault="003A13F9" w:rsidP="005138A2">
            <w:pPr>
              <w:jc w:val="right"/>
              <w:rPr>
                <w:rFonts w:ascii="Arial" w:hAnsi="Arial" w:cs="Arial"/>
                <w:color w:val="000000"/>
                <w:sz w:val="16"/>
                <w:szCs w:val="16"/>
              </w:rPr>
            </w:pPr>
          </w:p>
        </w:tc>
        <w:tc>
          <w:tcPr>
            <w:tcW w:w="0" w:type="auto"/>
            <w:vAlign w:val="bottom"/>
          </w:tcPr>
          <w:p w14:paraId="0557B107"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102F06E1" w14:textId="77777777" w:rsidR="003A13F9" w:rsidRPr="00762DD6" w:rsidRDefault="003A13F9" w:rsidP="005138A2">
            <w:pPr>
              <w:jc w:val="right"/>
              <w:rPr>
                <w:rFonts w:ascii="Arial" w:hAnsi="Arial" w:cs="Arial"/>
                <w:color w:val="000000"/>
                <w:sz w:val="16"/>
                <w:szCs w:val="16"/>
              </w:rPr>
            </w:pPr>
          </w:p>
        </w:tc>
        <w:tc>
          <w:tcPr>
            <w:tcW w:w="0" w:type="auto"/>
            <w:vAlign w:val="bottom"/>
          </w:tcPr>
          <w:p w14:paraId="77279517"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48F8BC4" w14:textId="77777777" w:rsidR="003A13F9" w:rsidRPr="00762DD6" w:rsidRDefault="003A13F9" w:rsidP="005138A2">
            <w:pPr>
              <w:jc w:val="right"/>
              <w:rPr>
                <w:rFonts w:ascii="Arial" w:hAnsi="Arial" w:cs="Arial"/>
                <w:color w:val="000000"/>
                <w:sz w:val="16"/>
                <w:szCs w:val="16"/>
              </w:rPr>
            </w:pPr>
          </w:p>
        </w:tc>
        <w:tc>
          <w:tcPr>
            <w:tcW w:w="0" w:type="auto"/>
            <w:vAlign w:val="bottom"/>
          </w:tcPr>
          <w:p w14:paraId="51F1B425"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098D665" w14:textId="77777777" w:rsidR="003A13F9" w:rsidRPr="00762DD6" w:rsidRDefault="003A13F9" w:rsidP="005138A2">
            <w:pPr>
              <w:jc w:val="right"/>
              <w:rPr>
                <w:rFonts w:ascii="Arial" w:hAnsi="Arial" w:cs="Arial"/>
                <w:color w:val="000000"/>
                <w:sz w:val="16"/>
                <w:szCs w:val="16"/>
              </w:rPr>
            </w:pPr>
          </w:p>
        </w:tc>
        <w:tc>
          <w:tcPr>
            <w:tcW w:w="0" w:type="auto"/>
            <w:vAlign w:val="bottom"/>
          </w:tcPr>
          <w:p w14:paraId="4265AA32"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513F2145" w14:textId="77777777" w:rsidR="003A13F9" w:rsidRPr="00762DD6" w:rsidRDefault="003A13F9" w:rsidP="005138A2">
            <w:pPr>
              <w:jc w:val="right"/>
              <w:rPr>
                <w:rFonts w:ascii="Arial" w:hAnsi="Arial" w:cs="Arial"/>
                <w:color w:val="000000"/>
                <w:sz w:val="16"/>
                <w:szCs w:val="16"/>
              </w:rPr>
            </w:pPr>
          </w:p>
        </w:tc>
        <w:tc>
          <w:tcPr>
            <w:tcW w:w="0" w:type="auto"/>
            <w:vAlign w:val="bottom"/>
          </w:tcPr>
          <w:p w14:paraId="7DEC3D7D" w14:textId="77777777" w:rsidR="003A13F9" w:rsidRPr="00762DD6" w:rsidRDefault="003A13F9" w:rsidP="005138A2">
            <w:pPr>
              <w:jc w:val="right"/>
              <w:rPr>
                <w:rFonts w:ascii="Arial" w:hAnsi="Arial" w:cs="Arial"/>
                <w:color w:val="000000"/>
                <w:sz w:val="16"/>
                <w:szCs w:val="16"/>
              </w:rPr>
            </w:pPr>
          </w:p>
        </w:tc>
        <w:tc>
          <w:tcPr>
            <w:tcW w:w="1152" w:type="dxa"/>
            <w:tcBorders>
              <w:bottom w:val="single" w:sz="4" w:space="0" w:color="auto"/>
            </w:tcBorders>
            <w:vAlign w:val="bottom"/>
          </w:tcPr>
          <w:p w14:paraId="6AFFD40D" w14:textId="6AF5C6A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100</w:t>
            </w:r>
          </w:p>
        </w:tc>
        <w:tc>
          <w:tcPr>
            <w:tcW w:w="308" w:type="dxa"/>
            <w:vAlign w:val="bottom"/>
          </w:tcPr>
          <w:p w14:paraId="7376E96F"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33E64B20" w14:textId="77777777" w:rsidR="003A13F9" w:rsidRPr="00762DD6" w:rsidRDefault="003A13F9" w:rsidP="005138A2">
            <w:pPr>
              <w:jc w:val="right"/>
              <w:rPr>
                <w:rFonts w:ascii="Arial" w:hAnsi="Arial" w:cs="Arial"/>
                <w:color w:val="000000"/>
                <w:sz w:val="16"/>
                <w:szCs w:val="16"/>
              </w:rPr>
            </w:pPr>
          </w:p>
        </w:tc>
        <w:tc>
          <w:tcPr>
            <w:tcW w:w="0" w:type="auto"/>
            <w:vAlign w:val="bottom"/>
          </w:tcPr>
          <w:p w14:paraId="24DCD196"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6611B7E" w14:textId="77777777" w:rsidR="003A13F9" w:rsidRPr="00762DD6" w:rsidRDefault="003A13F9" w:rsidP="005138A2">
            <w:pPr>
              <w:jc w:val="right"/>
              <w:rPr>
                <w:rFonts w:ascii="Arial" w:hAnsi="Arial" w:cs="Arial"/>
                <w:color w:val="000000"/>
                <w:sz w:val="16"/>
                <w:szCs w:val="16"/>
              </w:rPr>
            </w:pPr>
          </w:p>
        </w:tc>
        <w:tc>
          <w:tcPr>
            <w:tcW w:w="0" w:type="auto"/>
            <w:vAlign w:val="bottom"/>
          </w:tcPr>
          <w:p w14:paraId="16688CDD"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43F0B6D4" w14:textId="77777777" w:rsidR="003A13F9" w:rsidRPr="00762DD6" w:rsidRDefault="003A13F9" w:rsidP="005138A2">
            <w:pPr>
              <w:jc w:val="right"/>
              <w:rPr>
                <w:rFonts w:ascii="Arial" w:hAnsi="Arial" w:cs="Arial"/>
                <w:color w:val="000000"/>
                <w:sz w:val="16"/>
                <w:szCs w:val="16"/>
              </w:rPr>
            </w:pPr>
          </w:p>
        </w:tc>
        <w:tc>
          <w:tcPr>
            <w:tcW w:w="0" w:type="auto"/>
            <w:vAlign w:val="bottom"/>
          </w:tcPr>
          <w:p w14:paraId="04A2B3DE"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vAlign w:val="bottom"/>
          </w:tcPr>
          <w:p w14:paraId="70DAFEBF" w14:textId="77777777" w:rsidR="003A13F9" w:rsidRPr="00762DD6" w:rsidRDefault="003A13F9" w:rsidP="005138A2">
            <w:pPr>
              <w:jc w:val="right"/>
              <w:rPr>
                <w:rFonts w:ascii="Arial" w:hAnsi="Arial" w:cs="Arial"/>
                <w:color w:val="000000"/>
                <w:sz w:val="16"/>
                <w:szCs w:val="16"/>
              </w:rPr>
            </w:pPr>
          </w:p>
        </w:tc>
        <w:tc>
          <w:tcPr>
            <w:tcW w:w="0" w:type="auto"/>
          </w:tcPr>
          <w:p w14:paraId="1C6BE0F2" w14:textId="77777777" w:rsidR="003A13F9" w:rsidRPr="00762DD6" w:rsidRDefault="003A13F9" w:rsidP="005138A2">
            <w:pPr>
              <w:jc w:val="right"/>
              <w:rPr>
                <w:rFonts w:ascii="Arial" w:hAnsi="Arial" w:cs="Arial"/>
                <w:color w:val="000000"/>
                <w:sz w:val="16"/>
                <w:szCs w:val="16"/>
              </w:rPr>
            </w:pPr>
          </w:p>
        </w:tc>
        <w:tc>
          <w:tcPr>
            <w:tcW w:w="0" w:type="auto"/>
            <w:tcBorders>
              <w:bottom w:val="single" w:sz="4" w:space="0" w:color="auto"/>
            </w:tcBorders>
          </w:tcPr>
          <w:p w14:paraId="71A16B9E" w14:textId="77777777" w:rsidR="003A13F9" w:rsidRPr="00F9362D" w:rsidRDefault="003A13F9" w:rsidP="005138A2">
            <w:pPr>
              <w:jc w:val="right"/>
              <w:rPr>
                <w:rFonts w:ascii="Arial MT Pro" w:hAnsi="Arial MT Pro" w:cs="Arial"/>
                <w:color w:val="000000"/>
                <w:sz w:val="16"/>
                <w:szCs w:val="16"/>
              </w:rPr>
            </w:pPr>
          </w:p>
        </w:tc>
      </w:tr>
      <w:tr w:rsidR="003A13F9" w:rsidRPr="00CE70F1" w14:paraId="114DA306" w14:textId="77777777" w:rsidTr="005138A2">
        <w:trPr>
          <w:trHeight w:val="60"/>
        </w:trPr>
        <w:tc>
          <w:tcPr>
            <w:tcW w:w="0" w:type="auto"/>
            <w:noWrap/>
            <w:vAlign w:val="bottom"/>
          </w:tcPr>
          <w:p w14:paraId="20E6ACDF"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Bal.</w:t>
            </w:r>
          </w:p>
        </w:tc>
        <w:tc>
          <w:tcPr>
            <w:tcW w:w="0" w:type="auto"/>
          </w:tcPr>
          <w:p w14:paraId="4C82A74D" w14:textId="77777777" w:rsidR="003A13F9" w:rsidRPr="00762DD6" w:rsidRDefault="003A13F9" w:rsidP="005138A2">
            <w:pPr>
              <w:jc w:val="right"/>
              <w:rPr>
                <w:rFonts w:ascii="Arial" w:hAnsi="Arial" w:cs="Arial"/>
                <w:color w:val="000000"/>
                <w:sz w:val="16"/>
                <w:szCs w:val="16"/>
              </w:rPr>
            </w:pPr>
          </w:p>
        </w:tc>
        <w:tc>
          <w:tcPr>
            <w:tcW w:w="0" w:type="auto"/>
            <w:tcBorders>
              <w:top w:val="single" w:sz="4" w:space="0" w:color="auto"/>
              <w:bottom w:val="double" w:sz="4" w:space="0" w:color="auto"/>
            </w:tcBorders>
            <w:vAlign w:val="bottom"/>
          </w:tcPr>
          <w:p w14:paraId="4B5908F8"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$14,300</w:t>
            </w:r>
          </w:p>
        </w:tc>
        <w:tc>
          <w:tcPr>
            <w:tcW w:w="0" w:type="auto"/>
            <w:vAlign w:val="bottom"/>
          </w:tcPr>
          <w:p w14:paraId="31B9DD5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bottom w:val="double" w:sz="4" w:space="0" w:color="auto"/>
            </w:tcBorders>
            <w:vAlign w:val="bottom"/>
          </w:tcPr>
          <w:p w14:paraId="426C7AB7"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$2,250</w:t>
            </w:r>
          </w:p>
        </w:tc>
        <w:tc>
          <w:tcPr>
            <w:tcW w:w="0" w:type="auto"/>
            <w:vAlign w:val="bottom"/>
          </w:tcPr>
          <w:p w14:paraId="56AC95D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bottom w:val="double" w:sz="4" w:space="0" w:color="auto"/>
            </w:tcBorders>
            <w:vAlign w:val="bottom"/>
          </w:tcPr>
          <w:p w14:paraId="35FD77B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$750</w:t>
            </w:r>
          </w:p>
        </w:tc>
        <w:tc>
          <w:tcPr>
            <w:tcW w:w="0" w:type="auto"/>
            <w:vAlign w:val="bottom"/>
          </w:tcPr>
          <w:p w14:paraId="57E708D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bottom w:val="double" w:sz="4" w:space="0" w:color="auto"/>
            </w:tcBorders>
            <w:vAlign w:val="bottom"/>
          </w:tcPr>
          <w:p w14:paraId="554BEE82"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$4,800</w:t>
            </w:r>
          </w:p>
        </w:tc>
        <w:tc>
          <w:tcPr>
            <w:tcW w:w="0" w:type="auto"/>
            <w:vAlign w:val="bottom"/>
          </w:tcPr>
          <w:p w14:paraId="5D09E477" w14:textId="77777777" w:rsidR="003A13F9" w:rsidRPr="00762DD6" w:rsidRDefault="003A13F9" w:rsidP="005138A2">
            <w:pPr>
              <w:jc w:val="right"/>
              <w:rPr>
                <w:rFonts w:ascii="Arial" w:hAnsi="Arial" w:cs="Arial"/>
                <w:b/>
                <w:bCs/>
                <w:i/>
                <w:iCs/>
                <w:color w:val="000000"/>
                <w:sz w:val="16"/>
                <w:szCs w:val="16"/>
              </w:rPr>
            </w:pPr>
            <w:r w:rsidRPr="00F9362D">
              <w:rPr>
                <w:rFonts w:ascii="Arial MT Pro" w:hAnsi="Arial MT Pro" w:cs="Arial"/>
                <w:color w:val="000000"/>
                <w:sz w:val="16"/>
                <w:szCs w:val="16"/>
              </w:rPr>
              <w:t>=</w:t>
            </w:r>
          </w:p>
        </w:tc>
        <w:tc>
          <w:tcPr>
            <w:tcW w:w="0" w:type="auto"/>
            <w:tcBorders>
              <w:top w:val="single" w:sz="4" w:space="0" w:color="auto"/>
              <w:bottom w:val="double" w:sz="4" w:space="0" w:color="auto"/>
            </w:tcBorders>
            <w:vAlign w:val="bottom"/>
          </w:tcPr>
          <w:p w14:paraId="5F8E9101" w14:textId="77777777" w:rsidR="003A13F9" w:rsidRPr="00762DD6" w:rsidRDefault="003A13F9" w:rsidP="005138A2">
            <w:pPr>
              <w:jc w:val="right"/>
              <w:rPr>
                <w:rFonts w:ascii="Arial" w:hAnsi="Arial" w:cs="Arial"/>
                <w:b/>
                <w:bCs/>
                <w:i/>
                <w:iCs/>
                <w:color w:val="000000"/>
                <w:sz w:val="16"/>
                <w:szCs w:val="16"/>
              </w:rPr>
            </w:pPr>
            <w:r w:rsidRPr="00F9362D">
              <w:rPr>
                <w:rFonts w:ascii="Arial MT Pro" w:hAnsi="Arial MT Pro" w:cs="Arial"/>
                <w:color w:val="000000"/>
                <w:sz w:val="16"/>
                <w:szCs w:val="16"/>
              </w:rPr>
              <w:t>$4,875</w:t>
            </w:r>
          </w:p>
        </w:tc>
        <w:tc>
          <w:tcPr>
            <w:tcW w:w="0" w:type="auto"/>
            <w:vAlign w:val="bottom"/>
          </w:tcPr>
          <w:p w14:paraId="7B5DC327" w14:textId="77777777" w:rsidR="003A13F9" w:rsidRPr="00762DD6" w:rsidRDefault="003A13F9" w:rsidP="005138A2">
            <w:pPr>
              <w:jc w:val="right"/>
              <w:rPr>
                <w:rFonts w:ascii="Arial" w:hAnsi="Arial" w:cs="Arial"/>
                <w:b/>
                <w:bCs/>
                <w:i/>
                <w:iCs/>
                <w:color w:val="000000"/>
                <w:sz w:val="16"/>
                <w:szCs w:val="16"/>
              </w:rPr>
            </w:pPr>
            <w:r w:rsidRPr="00F9362D">
              <w:rPr>
                <w:rFonts w:ascii="Arial MT Pro" w:hAnsi="Arial MT Pro" w:cs="Arial"/>
                <w:color w:val="000000"/>
                <w:sz w:val="16"/>
                <w:szCs w:val="16"/>
              </w:rPr>
              <w:t>+</w:t>
            </w:r>
          </w:p>
        </w:tc>
        <w:tc>
          <w:tcPr>
            <w:tcW w:w="0" w:type="auto"/>
            <w:tcBorders>
              <w:top w:val="single" w:sz="4" w:space="0" w:color="auto"/>
              <w:bottom w:val="double" w:sz="4" w:space="0" w:color="auto"/>
            </w:tcBorders>
            <w:vAlign w:val="bottom"/>
          </w:tcPr>
          <w:p w14:paraId="5714AFA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$16,000</w:t>
            </w:r>
          </w:p>
        </w:tc>
        <w:tc>
          <w:tcPr>
            <w:tcW w:w="0" w:type="auto"/>
            <w:vAlign w:val="bottom"/>
          </w:tcPr>
          <w:p w14:paraId="4FA420BE"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1152" w:type="dxa"/>
            <w:tcBorders>
              <w:top w:val="single" w:sz="4" w:space="0" w:color="auto"/>
              <w:bottom w:val="double" w:sz="4" w:space="0" w:color="auto"/>
            </w:tcBorders>
            <w:vAlign w:val="bottom"/>
          </w:tcPr>
          <w:p w14:paraId="6688E8E5"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w:t>
            </w:r>
          </w:p>
        </w:tc>
        <w:tc>
          <w:tcPr>
            <w:tcW w:w="308" w:type="dxa"/>
            <w:vAlign w:val="bottom"/>
          </w:tcPr>
          <w:p w14:paraId="2D5B8B2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bottom w:val="double" w:sz="4" w:space="0" w:color="auto"/>
            </w:tcBorders>
            <w:vAlign w:val="bottom"/>
          </w:tcPr>
          <w:p w14:paraId="2BF661F0"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4,400</w:t>
            </w:r>
          </w:p>
        </w:tc>
        <w:tc>
          <w:tcPr>
            <w:tcW w:w="0" w:type="auto"/>
            <w:vAlign w:val="bottom"/>
          </w:tcPr>
          <w:p w14:paraId="2617F6F3"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bottom w:val="double" w:sz="4" w:space="0" w:color="auto"/>
            </w:tcBorders>
            <w:vAlign w:val="bottom"/>
          </w:tcPr>
          <w:p w14:paraId="00699C0D"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1,200</w:t>
            </w:r>
          </w:p>
        </w:tc>
        <w:tc>
          <w:tcPr>
            <w:tcW w:w="0" w:type="auto"/>
            <w:vAlign w:val="bottom"/>
          </w:tcPr>
          <w:p w14:paraId="6E94550B"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bottom w:val="double" w:sz="4" w:space="0" w:color="auto"/>
            </w:tcBorders>
            <w:vAlign w:val="bottom"/>
          </w:tcPr>
          <w:p w14:paraId="4B8F7B49"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1,500</w:t>
            </w:r>
          </w:p>
        </w:tc>
        <w:tc>
          <w:tcPr>
            <w:tcW w:w="0" w:type="auto"/>
            <w:vAlign w:val="bottom"/>
          </w:tcPr>
          <w:p w14:paraId="5A798426"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bottom w:val="double" w:sz="4" w:space="0" w:color="auto"/>
            </w:tcBorders>
            <w:vAlign w:val="bottom"/>
          </w:tcPr>
          <w:p w14:paraId="02CF7D7A"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150</w:t>
            </w:r>
          </w:p>
        </w:tc>
        <w:tc>
          <w:tcPr>
            <w:tcW w:w="0" w:type="auto"/>
          </w:tcPr>
          <w:p w14:paraId="6D0D525C" w14:textId="77777777" w:rsidR="003A13F9" w:rsidRPr="00762DD6" w:rsidRDefault="003A13F9" w:rsidP="005138A2">
            <w:pPr>
              <w:jc w:val="right"/>
              <w:rPr>
                <w:rFonts w:ascii="Arial" w:hAnsi="Arial" w:cs="Arial"/>
                <w:color w:val="000000"/>
                <w:sz w:val="16"/>
                <w:szCs w:val="16"/>
              </w:rPr>
            </w:pPr>
            <w:r w:rsidRPr="00F9362D">
              <w:rPr>
                <w:rFonts w:ascii="Arial MT Pro" w:hAnsi="Arial MT Pro" w:cs="Arial"/>
                <w:color w:val="000000"/>
                <w:sz w:val="16"/>
                <w:szCs w:val="16"/>
              </w:rPr>
              <w:t>-</w:t>
            </w:r>
          </w:p>
        </w:tc>
        <w:tc>
          <w:tcPr>
            <w:tcW w:w="0" w:type="auto"/>
            <w:tcBorders>
              <w:top w:val="single" w:sz="4" w:space="0" w:color="auto"/>
              <w:bottom w:val="double" w:sz="4" w:space="0" w:color="auto"/>
            </w:tcBorders>
          </w:tcPr>
          <w:p w14:paraId="331D9799" w14:textId="77777777" w:rsidR="003A13F9" w:rsidRPr="00F9362D" w:rsidRDefault="003A13F9" w:rsidP="005138A2">
            <w:pPr>
              <w:jc w:val="right"/>
              <w:rPr>
                <w:rFonts w:ascii="Arial MT Pro" w:hAnsi="Arial MT Pro" w:cs="Arial"/>
                <w:color w:val="000000"/>
                <w:sz w:val="16"/>
                <w:szCs w:val="16"/>
              </w:rPr>
            </w:pPr>
            <w:r w:rsidRPr="00F9362D">
              <w:rPr>
                <w:rFonts w:ascii="Arial MT Pro" w:hAnsi="Arial MT Pro" w:cs="Arial"/>
                <w:color w:val="000000"/>
                <w:sz w:val="16"/>
                <w:szCs w:val="16"/>
              </w:rPr>
              <w:t>175</w:t>
            </w:r>
          </w:p>
        </w:tc>
      </w:tr>
      <w:tr w:rsidR="003A13F9" w:rsidRPr="00CE70F1" w14:paraId="2A8260AF" w14:textId="77777777" w:rsidTr="005138A2">
        <w:trPr>
          <w:trHeight w:val="60"/>
        </w:trPr>
        <w:tc>
          <w:tcPr>
            <w:tcW w:w="0" w:type="auto"/>
            <w:noWrap/>
            <w:vAlign w:val="bottom"/>
          </w:tcPr>
          <w:p w14:paraId="6A73D9DF" w14:textId="77777777" w:rsidR="003A13F9" w:rsidRPr="00762DD6" w:rsidRDefault="003A13F9" w:rsidP="005138A2">
            <w:pPr>
              <w:jc w:val="right"/>
              <w:rPr>
                <w:rFonts w:ascii="Arial" w:hAnsi="Arial" w:cs="Arial"/>
                <w:color w:val="000000"/>
                <w:sz w:val="16"/>
                <w:szCs w:val="16"/>
              </w:rPr>
            </w:pPr>
          </w:p>
        </w:tc>
        <w:tc>
          <w:tcPr>
            <w:tcW w:w="0" w:type="auto"/>
          </w:tcPr>
          <w:p w14:paraId="797A1ECB" w14:textId="77777777" w:rsidR="003A13F9" w:rsidRPr="00762DD6" w:rsidRDefault="003A13F9" w:rsidP="005138A2">
            <w:pPr>
              <w:jc w:val="center"/>
              <w:rPr>
                <w:rFonts w:ascii="Arial" w:hAnsi="Arial" w:cs="Arial"/>
                <w:color w:val="000000"/>
                <w:sz w:val="16"/>
                <w:szCs w:val="16"/>
              </w:rPr>
            </w:pPr>
          </w:p>
        </w:tc>
        <w:tc>
          <w:tcPr>
            <w:tcW w:w="0" w:type="auto"/>
            <w:tcBorders>
              <w:top w:val="double" w:sz="4" w:space="0" w:color="auto"/>
            </w:tcBorders>
            <w:vAlign w:val="bottom"/>
          </w:tcPr>
          <w:p w14:paraId="5CFC4955" w14:textId="77777777" w:rsidR="003A13F9" w:rsidRPr="00762DD6" w:rsidRDefault="003A13F9" w:rsidP="005138A2">
            <w:pPr>
              <w:jc w:val="center"/>
              <w:rPr>
                <w:rFonts w:ascii="Arial" w:hAnsi="Arial" w:cs="Arial"/>
                <w:color w:val="000000"/>
                <w:sz w:val="16"/>
                <w:szCs w:val="16"/>
              </w:rPr>
            </w:pPr>
          </w:p>
        </w:tc>
        <w:tc>
          <w:tcPr>
            <w:tcW w:w="0" w:type="auto"/>
            <w:vAlign w:val="bottom"/>
          </w:tcPr>
          <w:p w14:paraId="559617D2" w14:textId="77777777" w:rsidR="003A13F9" w:rsidRPr="00762DD6" w:rsidRDefault="003A13F9" w:rsidP="005138A2">
            <w:pPr>
              <w:jc w:val="center"/>
              <w:rPr>
                <w:rFonts w:ascii="Arial" w:hAnsi="Arial" w:cs="Arial"/>
                <w:color w:val="000000"/>
                <w:sz w:val="16"/>
                <w:szCs w:val="16"/>
              </w:rPr>
            </w:pPr>
          </w:p>
        </w:tc>
        <w:tc>
          <w:tcPr>
            <w:tcW w:w="0" w:type="auto"/>
            <w:tcBorders>
              <w:top w:val="double" w:sz="4" w:space="0" w:color="auto"/>
            </w:tcBorders>
            <w:vAlign w:val="bottom"/>
          </w:tcPr>
          <w:p w14:paraId="7A1CBA3D" w14:textId="77777777" w:rsidR="003A13F9" w:rsidRPr="00762DD6" w:rsidRDefault="003A13F9" w:rsidP="005138A2">
            <w:pPr>
              <w:jc w:val="center"/>
              <w:rPr>
                <w:rFonts w:ascii="Arial" w:hAnsi="Arial" w:cs="Arial"/>
                <w:color w:val="000000"/>
                <w:sz w:val="16"/>
                <w:szCs w:val="16"/>
              </w:rPr>
            </w:pPr>
          </w:p>
        </w:tc>
        <w:tc>
          <w:tcPr>
            <w:tcW w:w="0" w:type="auto"/>
            <w:vAlign w:val="bottom"/>
          </w:tcPr>
          <w:p w14:paraId="3B21A607" w14:textId="77777777" w:rsidR="003A13F9" w:rsidRPr="00762DD6" w:rsidRDefault="003A13F9" w:rsidP="005138A2">
            <w:pPr>
              <w:jc w:val="center"/>
              <w:rPr>
                <w:rFonts w:ascii="Arial" w:hAnsi="Arial" w:cs="Arial"/>
                <w:color w:val="000000"/>
                <w:sz w:val="16"/>
                <w:szCs w:val="16"/>
              </w:rPr>
            </w:pPr>
          </w:p>
        </w:tc>
        <w:tc>
          <w:tcPr>
            <w:tcW w:w="0" w:type="auto"/>
            <w:tcBorders>
              <w:top w:val="double" w:sz="4" w:space="0" w:color="auto"/>
            </w:tcBorders>
            <w:vAlign w:val="bottom"/>
          </w:tcPr>
          <w:p w14:paraId="14EB3BBA" w14:textId="77777777" w:rsidR="003A13F9" w:rsidRPr="00762DD6" w:rsidRDefault="003A13F9" w:rsidP="005138A2">
            <w:pPr>
              <w:jc w:val="center"/>
              <w:rPr>
                <w:rFonts w:ascii="Arial" w:hAnsi="Arial" w:cs="Arial"/>
                <w:color w:val="000000"/>
                <w:sz w:val="16"/>
                <w:szCs w:val="16"/>
              </w:rPr>
            </w:pPr>
          </w:p>
        </w:tc>
        <w:tc>
          <w:tcPr>
            <w:tcW w:w="0" w:type="auto"/>
            <w:vAlign w:val="bottom"/>
          </w:tcPr>
          <w:p w14:paraId="1F5F189A" w14:textId="77777777" w:rsidR="003A13F9" w:rsidRPr="00762DD6" w:rsidRDefault="003A13F9" w:rsidP="005138A2">
            <w:pPr>
              <w:jc w:val="center"/>
              <w:rPr>
                <w:rFonts w:ascii="Arial" w:hAnsi="Arial" w:cs="Arial"/>
                <w:color w:val="000000"/>
                <w:sz w:val="16"/>
                <w:szCs w:val="16"/>
              </w:rPr>
            </w:pPr>
          </w:p>
        </w:tc>
        <w:tc>
          <w:tcPr>
            <w:tcW w:w="0" w:type="auto"/>
            <w:tcBorders>
              <w:top w:val="double" w:sz="4" w:space="0" w:color="auto"/>
            </w:tcBorders>
            <w:vAlign w:val="bottom"/>
          </w:tcPr>
          <w:p w14:paraId="1E3F911B" w14:textId="77777777" w:rsidR="003A13F9" w:rsidRPr="00762DD6" w:rsidRDefault="003A13F9" w:rsidP="005138A2">
            <w:pPr>
              <w:jc w:val="center"/>
              <w:rPr>
                <w:rFonts w:ascii="Arial" w:hAnsi="Arial" w:cs="Arial"/>
                <w:color w:val="000000"/>
                <w:sz w:val="16"/>
                <w:szCs w:val="16"/>
              </w:rPr>
            </w:pPr>
          </w:p>
        </w:tc>
        <w:tc>
          <w:tcPr>
            <w:tcW w:w="0" w:type="auto"/>
            <w:vAlign w:val="bottom"/>
          </w:tcPr>
          <w:p w14:paraId="07AE8564" w14:textId="77777777" w:rsidR="003A13F9" w:rsidRPr="00762DD6" w:rsidRDefault="003A13F9" w:rsidP="005138A2">
            <w:pPr>
              <w:jc w:val="center"/>
              <w:rPr>
                <w:rFonts w:ascii="Arial" w:hAnsi="Arial" w:cs="Arial"/>
                <w:color w:val="000000"/>
                <w:sz w:val="16"/>
                <w:szCs w:val="16"/>
              </w:rPr>
            </w:pPr>
          </w:p>
        </w:tc>
        <w:tc>
          <w:tcPr>
            <w:tcW w:w="0" w:type="auto"/>
            <w:tcBorders>
              <w:top w:val="double" w:sz="4" w:space="0" w:color="auto"/>
            </w:tcBorders>
            <w:vAlign w:val="bottom"/>
          </w:tcPr>
          <w:p w14:paraId="4D3FF2DE" w14:textId="77777777" w:rsidR="003A13F9" w:rsidRPr="00762DD6" w:rsidRDefault="003A13F9" w:rsidP="005138A2">
            <w:pPr>
              <w:jc w:val="center"/>
              <w:rPr>
                <w:rFonts w:ascii="Arial" w:hAnsi="Arial" w:cs="Arial"/>
                <w:color w:val="000000"/>
                <w:sz w:val="16"/>
                <w:szCs w:val="16"/>
              </w:rPr>
            </w:pPr>
          </w:p>
        </w:tc>
        <w:tc>
          <w:tcPr>
            <w:tcW w:w="0" w:type="auto"/>
            <w:vAlign w:val="bottom"/>
          </w:tcPr>
          <w:p w14:paraId="29550890" w14:textId="77777777" w:rsidR="003A13F9" w:rsidRPr="00762DD6" w:rsidRDefault="003A13F9" w:rsidP="005138A2">
            <w:pPr>
              <w:jc w:val="center"/>
              <w:rPr>
                <w:rFonts w:ascii="Arial" w:hAnsi="Arial" w:cs="Arial"/>
                <w:color w:val="000000"/>
                <w:sz w:val="16"/>
                <w:szCs w:val="16"/>
              </w:rPr>
            </w:pPr>
          </w:p>
        </w:tc>
        <w:tc>
          <w:tcPr>
            <w:tcW w:w="0" w:type="auto"/>
            <w:tcBorders>
              <w:top w:val="double" w:sz="4" w:space="0" w:color="auto"/>
            </w:tcBorders>
            <w:vAlign w:val="bottom"/>
          </w:tcPr>
          <w:p w14:paraId="3E3654F4" w14:textId="77777777" w:rsidR="003A13F9" w:rsidRPr="00762DD6" w:rsidRDefault="003A13F9" w:rsidP="005138A2">
            <w:pPr>
              <w:jc w:val="center"/>
              <w:rPr>
                <w:rFonts w:ascii="Arial" w:hAnsi="Arial" w:cs="Arial"/>
                <w:color w:val="000000"/>
                <w:sz w:val="16"/>
                <w:szCs w:val="16"/>
              </w:rPr>
            </w:pPr>
          </w:p>
        </w:tc>
        <w:tc>
          <w:tcPr>
            <w:tcW w:w="0" w:type="auto"/>
            <w:vAlign w:val="bottom"/>
          </w:tcPr>
          <w:p w14:paraId="4565E9E9" w14:textId="77777777" w:rsidR="003A13F9" w:rsidRPr="00762DD6" w:rsidRDefault="003A13F9" w:rsidP="005138A2">
            <w:pPr>
              <w:jc w:val="center"/>
              <w:rPr>
                <w:rFonts w:ascii="Arial" w:hAnsi="Arial" w:cs="Arial"/>
                <w:color w:val="000000"/>
                <w:sz w:val="16"/>
                <w:szCs w:val="16"/>
              </w:rPr>
            </w:pPr>
          </w:p>
        </w:tc>
        <w:tc>
          <w:tcPr>
            <w:tcW w:w="1152" w:type="dxa"/>
            <w:tcBorders>
              <w:top w:val="double" w:sz="4" w:space="0" w:color="auto"/>
            </w:tcBorders>
            <w:vAlign w:val="bottom"/>
          </w:tcPr>
          <w:p w14:paraId="71CB5E3E" w14:textId="77777777" w:rsidR="003A13F9" w:rsidRPr="00762DD6" w:rsidRDefault="003A13F9" w:rsidP="005138A2">
            <w:pPr>
              <w:jc w:val="center"/>
              <w:rPr>
                <w:rFonts w:ascii="Arial" w:hAnsi="Arial" w:cs="Arial"/>
                <w:color w:val="000000"/>
                <w:sz w:val="16"/>
                <w:szCs w:val="16"/>
              </w:rPr>
            </w:pPr>
          </w:p>
        </w:tc>
        <w:tc>
          <w:tcPr>
            <w:tcW w:w="308" w:type="dxa"/>
            <w:vAlign w:val="bottom"/>
          </w:tcPr>
          <w:p w14:paraId="21EB5F1F" w14:textId="77777777" w:rsidR="003A13F9" w:rsidRPr="00762DD6" w:rsidRDefault="003A13F9" w:rsidP="005138A2">
            <w:pPr>
              <w:jc w:val="center"/>
              <w:rPr>
                <w:rFonts w:ascii="Arial" w:hAnsi="Arial" w:cs="Arial"/>
                <w:color w:val="000000"/>
                <w:sz w:val="16"/>
                <w:szCs w:val="16"/>
              </w:rPr>
            </w:pPr>
          </w:p>
        </w:tc>
        <w:tc>
          <w:tcPr>
            <w:tcW w:w="0" w:type="auto"/>
            <w:tcBorders>
              <w:top w:val="double" w:sz="4" w:space="0" w:color="auto"/>
            </w:tcBorders>
            <w:vAlign w:val="bottom"/>
          </w:tcPr>
          <w:p w14:paraId="5DACDFA2" w14:textId="77777777" w:rsidR="003A13F9" w:rsidRPr="00762DD6" w:rsidRDefault="003A13F9" w:rsidP="005138A2">
            <w:pPr>
              <w:jc w:val="center"/>
              <w:rPr>
                <w:rFonts w:ascii="Arial" w:hAnsi="Arial" w:cs="Arial"/>
                <w:color w:val="000000"/>
                <w:sz w:val="16"/>
                <w:szCs w:val="16"/>
              </w:rPr>
            </w:pPr>
          </w:p>
        </w:tc>
        <w:tc>
          <w:tcPr>
            <w:tcW w:w="0" w:type="auto"/>
            <w:vAlign w:val="bottom"/>
          </w:tcPr>
          <w:p w14:paraId="4C0C2C9B" w14:textId="77777777" w:rsidR="003A13F9" w:rsidRPr="00762DD6" w:rsidRDefault="003A13F9" w:rsidP="005138A2">
            <w:pPr>
              <w:jc w:val="center"/>
              <w:rPr>
                <w:rFonts w:ascii="Arial" w:hAnsi="Arial" w:cs="Arial"/>
                <w:color w:val="000000"/>
                <w:sz w:val="16"/>
                <w:szCs w:val="16"/>
              </w:rPr>
            </w:pPr>
          </w:p>
        </w:tc>
        <w:tc>
          <w:tcPr>
            <w:tcW w:w="0" w:type="auto"/>
            <w:tcBorders>
              <w:top w:val="double" w:sz="4" w:space="0" w:color="auto"/>
            </w:tcBorders>
            <w:vAlign w:val="bottom"/>
          </w:tcPr>
          <w:p w14:paraId="0A181F96" w14:textId="77777777" w:rsidR="003A13F9" w:rsidRPr="00762DD6" w:rsidRDefault="003A13F9" w:rsidP="005138A2">
            <w:pPr>
              <w:jc w:val="center"/>
              <w:rPr>
                <w:rFonts w:ascii="Arial" w:hAnsi="Arial" w:cs="Arial"/>
                <w:color w:val="000000"/>
                <w:sz w:val="16"/>
                <w:szCs w:val="16"/>
              </w:rPr>
            </w:pPr>
          </w:p>
        </w:tc>
        <w:tc>
          <w:tcPr>
            <w:tcW w:w="0" w:type="auto"/>
            <w:vAlign w:val="bottom"/>
          </w:tcPr>
          <w:p w14:paraId="5A8078D6" w14:textId="77777777" w:rsidR="003A13F9" w:rsidRPr="00762DD6" w:rsidRDefault="003A13F9" w:rsidP="005138A2">
            <w:pPr>
              <w:jc w:val="center"/>
              <w:rPr>
                <w:rFonts w:ascii="Arial" w:hAnsi="Arial" w:cs="Arial"/>
                <w:color w:val="000000"/>
                <w:sz w:val="16"/>
                <w:szCs w:val="16"/>
              </w:rPr>
            </w:pPr>
          </w:p>
        </w:tc>
        <w:tc>
          <w:tcPr>
            <w:tcW w:w="0" w:type="auto"/>
            <w:tcBorders>
              <w:top w:val="double" w:sz="4" w:space="0" w:color="auto"/>
            </w:tcBorders>
            <w:vAlign w:val="bottom"/>
          </w:tcPr>
          <w:p w14:paraId="0DA87E31" w14:textId="77777777" w:rsidR="003A13F9" w:rsidRPr="00762DD6" w:rsidRDefault="003A13F9" w:rsidP="005138A2">
            <w:pPr>
              <w:jc w:val="center"/>
              <w:rPr>
                <w:rFonts w:ascii="Arial" w:hAnsi="Arial" w:cs="Arial"/>
                <w:color w:val="000000"/>
                <w:sz w:val="16"/>
                <w:szCs w:val="16"/>
              </w:rPr>
            </w:pPr>
          </w:p>
        </w:tc>
        <w:tc>
          <w:tcPr>
            <w:tcW w:w="0" w:type="auto"/>
            <w:vAlign w:val="bottom"/>
          </w:tcPr>
          <w:p w14:paraId="13FDC61D" w14:textId="77777777" w:rsidR="003A13F9" w:rsidRPr="00762DD6" w:rsidRDefault="003A13F9" w:rsidP="005138A2">
            <w:pPr>
              <w:jc w:val="center"/>
              <w:rPr>
                <w:rFonts w:ascii="Arial" w:hAnsi="Arial" w:cs="Arial"/>
                <w:color w:val="000000"/>
                <w:sz w:val="16"/>
                <w:szCs w:val="16"/>
              </w:rPr>
            </w:pPr>
          </w:p>
        </w:tc>
        <w:tc>
          <w:tcPr>
            <w:tcW w:w="0" w:type="auto"/>
            <w:tcBorders>
              <w:top w:val="double" w:sz="4" w:space="0" w:color="auto"/>
            </w:tcBorders>
            <w:vAlign w:val="bottom"/>
          </w:tcPr>
          <w:p w14:paraId="09A615BD" w14:textId="77777777" w:rsidR="003A13F9" w:rsidRPr="00762DD6" w:rsidRDefault="003A13F9" w:rsidP="005138A2">
            <w:pPr>
              <w:jc w:val="center"/>
              <w:rPr>
                <w:rFonts w:ascii="Arial" w:hAnsi="Arial" w:cs="Arial"/>
                <w:color w:val="000000"/>
                <w:sz w:val="16"/>
                <w:szCs w:val="16"/>
              </w:rPr>
            </w:pPr>
          </w:p>
        </w:tc>
        <w:tc>
          <w:tcPr>
            <w:tcW w:w="0" w:type="auto"/>
          </w:tcPr>
          <w:p w14:paraId="439CA6E9" w14:textId="77777777" w:rsidR="003A13F9" w:rsidRPr="00762DD6" w:rsidRDefault="003A13F9" w:rsidP="005138A2">
            <w:pPr>
              <w:jc w:val="center"/>
              <w:rPr>
                <w:rFonts w:ascii="Arial" w:hAnsi="Arial" w:cs="Arial"/>
                <w:color w:val="000000"/>
                <w:sz w:val="16"/>
                <w:szCs w:val="16"/>
              </w:rPr>
            </w:pPr>
          </w:p>
        </w:tc>
        <w:tc>
          <w:tcPr>
            <w:tcW w:w="0" w:type="auto"/>
            <w:tcBorders>
              <w:top w:val="double" w:sz="4" w:space="0" w:color="auto"/>
            </w:tcBorders>
          </w:tcPr>
          <w:p w14:paraId="6BBC1BC6" w14:textId="77777777" w:rsidR="003A13F9" w:rsidRPr="00F9362D" w:rsidRDefault="003A13F9" w:rsidP="005138A2">
            <w:pPr>
              <w:jc w:val="center"/>
              <w:rPr>
                <w:rFonts w:ascii="Arial MT Pro" w:hAnsi="Arial MT Pro" w:cs="Arial"/>
                <w:color w:val="000000"/>
                <w:sz w:val="16"/>
                <w:szCs w:val="16"/>
              </w:rPr>
            </w:pPr>
          </w:p>
        </w:tc>
      </w:tr>
    </w:tbl>
    <w:p w14:paraId="66C3E6D3" w14:textId="77777777" w:rsidR="003A13F9" w:rsidRPr="009138D8" w:rsidRDefault="003A13F9" w:rsidP="003A13F9">
      <w:pPr>
        <w:pStyle w:val="CRGENQNLMID"/>
        <w:keepLines w:val="0"/>
        <w:widowControl w:val="0"/>
        <w:spacing w:before="0" w:line="480" w:lineRule="auto"/>
        <w:ind w:left="1259" w:hanging="1259"/>
        <w:jc w:val="left"/>
        <w:rPr>
          <w:rFonts w:ascii="Calibri" w:hAnsi="Calibri"/>
          <w:b/>
          <w:sz w:val="24"/>
          <w:szCs w:val="24"/>
        </w:rPr>
      </w:pPr>
      <w:r w:rsidRPr="009138D8">
        <w:rPr>
          <w:rFonts w:ascii="Calibri" w:hAnsi="Calibri"/>
          <w:b/>
          <w:sz w:val="24"/>
          <w:szCs w:val="24"/>
        </w:rPr>
        <w:br w:type="textWrapping" w:clear="all"/>
      </w:r>
    </w:p>
    <w:p w14:paraId="40764C3E" w14:textId="77777777" w:rsidR="003A13F9" w:rsidRPr="00762DD6" w:rsidRDefault="003A13F9" w:rsidP="003A13F9">
      <w:pPr>
        <w:sectPr w:rsidR="003A13F9" w:rsidRPr="00762DD6" w:rsidSect="00762DD6">
          <w:headerReference w:type="even" r:id="rId53"/>
          <w:headerReference w:type="default" r:id="rId54"/>
          <w:footerReference w:type="even" r:id="rId55"/>
          <w:footerReference w:type="default" r:id="rId56"/>
          <w:pgSz w:w="15841" w:h="12241" w:orient="landscape" w:code="1"/>
          <w:pgMar w:top="1138" w:right="1440" w:bottom="1195" w:left="720" w:header="720" w:footer="720" w:gutter="0"/>
          <w:cols w:space="720"/>
          <w:noEndnote/>
          <w:docGrid w:linePitch="326"/>
        </w:sectPr>
      </w:pPr>
    </w:p>
    <w:p w14:paraId="1557BAD2" w14:textId="77777777" w:rsidR="003A13F9" w:rsidRPr="00F9362D" w:rsidRDefault="003A13F9" w:rsidP="00414797">
      <w:pPr>
        <w:pStyle w:val="ph3ns"/>
        <w:tabs>
          <w:tab w:val="right" w:pos="8855"/>
        </w:tabs>
        <w:rPr>
          <w:rFonts w:ascii="Arial MT Pro" w:hAnsi="Arial MT Pro" w:cs="Arial"/>
          <w:b/>
          <w:bCs/>
          <w:i w:val="0"/>
          <w:iCs w:val="0"/>
          <w:color w:val="auto"/>
          <w:sz w:val="32"/>
          <w:szCs w:val="32"/>
        </w:rPr>
      </w:pPr>
      <w:r w:rsidRPr="00F9362D">
        <w:rPr>
          <w:rFonts w:ascii="Arial MT Pro" w:hAnsi="Arial MT Pro" w:cs="Arial"/>
          <w:color w:val="auto"/>
        </w:rPr>
        <w:lastRenderedPageBreak/>
        <w:t xml:space="preserve">(continued) </w:t>
      </w:r>
    </w:p>
    <w:p w14:paraId="56C7A2FC" w14:textId="77777777" w:rsidR="003A13F9" w:rsidRDefault="003A13F9" w:rsidP="005F6255">
      <w:pPr>
        <w:outlineLvl w:val="0"/>
        <w:rPr>
          <w:rFonts w:cs="Arial"/>
          <w:i/>
        </w:rPr>
      </w:pPr>
      <w:r w:rsidRPr="00CE70F1">
        <w:rPr>
          <w:rFonts w:cs="Arial"/>
          <w:i/>
        </w:rPr>
        <w:t>Req. 2</w:t>
      </w:r>
    </w:p>
    <w:p w14:paraId="10484AE5" w14:textId="77777777" w:rsidR="005F6255" w:rsidRPr="00CE70F1" w:rsidRDefault="005F6255" w:rsidP="005F6255">
      <w:pPr>
        <w:outlineLvl w:val="0"/>
        <w:rPr>
          <w:rFonts w:cs="Arial"/>
          <w:i/>
        </w:rPr>
      </w:pPr>
    </w:p>
    <w:tbl>
      <w:tblPr>
        <w:tblW w:w="9747" w:type="dxa"/>
        <w:tblInd w:w="140" w:type="dxa"/>
        <w:tblLook w:val="0000" w:firstRow="0" w:lastRow="0" w:firstColumn="0" w:lastColumn="0" w:noHBand="0" w:noVBand="0"/>
      </w:tblPr>
      <w:tblGrid>
        <w:gridCol w:w="6507"/>
        <w:gridCol w:w="1579"/>
        <w:gridCol w:w="1661"/>
      </w:tblGrid>
      <w:tr w:rsidR="003A13F9" w:rsidRPr="00CE70F1" w14:paraId="62FF8451" w14:textId="77777777" w:rsidTr="00E728AD">
        <w:trPr>
          <w:trHeight w:val="20"/>
        </w:trPr>
        <w:tc>
          <w:tcPr>
            <w:tcW w:w="9747" w:type="dxa"/>
            <w:gridSpan w:val="3"/>
            <w:tcBorders>
              <w:top w:val="double" w:sz="4" w:space="0" w:color="auto"/>
              <w:left w:val="double" w:sz="4" w:space="0" w:color="auto"/>
              <w:bottom w:val="single" w:sz="4" w:space="0" w:color="auto"/>
              <w:right w:val="double" w:sz="4" w:space="0" w:color="auto"/>
            </w:tcBorders>
          </w:tcPr>
          <w:p w14:paraId="43C47669" w14:textId="77777777" w:rsidR="003A13F9" w:rsidRPr="00F9362D" w:rsidRDefault="003A13F9" w:rsidP="005138A2">
            <w:pPr>
              <w:jc w:val="center"/>
              <w:rPr>
                <w:rFonts w:ascii="Arial MT Pro" w:hAnsi="Arial MT Pro" w:cs="Arial"/>
                <w:b/>
                <w:sz w:val="20"/>
              </w:rPr>
            </w:pPr>
            <w:r w:rsidRPr="00F9362D">
              <w:rPr>
                <w:rFonts w:ascii="Arial MT Pro" w:hAnsi="Arial MT Pro" w:cs="Arial"/>
                <w:b/>
                <w:sz w:val="20"/>
              </w:rPr>
              <w:t>CANYON CANOE COMPANY</w:t>
            </w:r>
          </w:p>
        </w:tc>
      </w:tr>
      <w:tr w:rsidR="003A13F9" w:rsidRPr="00CE70F1" w14:paraId="0601D5E7" w14:textId="77777777" w:rsidTr="00E728AD">
        <w:trPr>
          <w:trHeight w:val="20"/>
        </w:trPr>
        <w:tc>
          <w:tcPr>
            <w:tcW w:w="9747" w:type="dxa"/>
            <w:gridSpan w:val="3"/>
            <w:tcBorders>
              <w:top w:val="single" w:sz="4" w:space="0" w:color="auto"/>
              <w:left w:val="double" w:sz="4" w:space="0" w:color="auto"/>
              <w:bottom w:val="single" w:sz="4" w:space="0" w:color="auto"/>
              <w:right w:val="double" w:sz="4" w:space="0" w:color="auto"/>
            </w:tcBorders>
          </w:tcPr>
          <w:p w14:paraId="7F840006" w14:textId="77777777" w:rsidR="003A13F9" w:rsidRPr="00F9362D" w:rsidRDefault="003A13F9" w:rsidP="005138A2">
            <w:pPr>
              <w:jc w:val="center"/>
              <w:rPr>
                <w:rFonts w:ascii="Arial MT Pro" w:hAnsi="Arial MT Pro" w:cs="Arial"/>
                <w:sz w:val="20"/>
              </w:rPr>
            </w:pPr>
            <w:r w:rsidRPr="00F9362D">
              <w:rPr>
                <w:rFonts w:ascii="Arial MT Pro" w:hAnsi="Arial MT Pro" w:cs="Arial"/>
                <w:sz w:val="20"/>
              </w:rPr>
              <w:t>Income Statement</w:t>
            </w:r>
          </w:p>
        </w:tc>
      </w:tr>
      <w:tr w:rsidR="003A13F9" w:rsidRPr="00CE70F1" w14:paraId="7D06A9BE" w14:textId="77777777" w:rsidTr="00E728AD">
        <w:trPr>
          <w:trHeight w:val="20"/>
        </w:trPr>
        <w:tc>
          <w:tcPr>
            <w:tcW w:w="9747" w:type="dxa"/>
            <w:gridSpan w:val="3"/>
            <w:tcBorders>
              <w:top w:val="single" w:sz="4" w:space="0" w:color="auto"/>
              <w:left w:val="double" w:sz="4" w:space="0" w:color="auto"/>
              <w:bottom w:val="double" w:sz="4" w:space="0" w:color="auto"/>
              <w:right w:val="double" w:sz="4" w:space="0" w:color="auto"/>
            </w:tcBorders>
          </w:tcPr>
          <w:p w14:paraId="0F77ABCE" w14:textId="77777777" w:rsidR="003A13F9" w:rsidRPr="00F9362D" w:rsidRDefault="003A13F9" w:rsidP="005138A2">
            <w:pPr>
              <w:jc w:val="center"/>
              <w:rPr>
                <w:rFonts w:ascii="Arial MT Pro" w:hAnsi="Arial MT Pro" w:cs="Arial"/>
                <w:sz w:val="20"/>
              </w:rPr>
            </w:pPr>
            <w:r w:rsidRPr="00F9362D">
              <w:rPr>
                <w:rFonts w:ascii="Arial MT Pro" w:hAnsi="Arial MT Pro" w:cs="Arial"/>
                <w:sz w:val="20"/>
              </w:rPr>
              <w:t>For the Month Ended November 30, 2023</w:t>
            </w:r>
          </w:p>
        </w:tc>
      </w:tr>
      <w:tr w:rsidR="003A13F9" w:rsidRPr="00CE70F1" w14:paraId="06F3B2A3" w14:textId="77777777" w:rsidTr="00E728AD">
        <w:trPr>
          <w:trHeight w:val="20"/>
        </w:trPr>
        <w:tc>
          <w:tcPr>
            <w:tcW w:w="6507" w:type="dxa"/>
            <w:tcBorders>
              <w:left w:val="double" w:sz="4" w:space="0" w:color="auto"/>
              <w:bottom w:val="single" w:sz="4" w:space="0" w:color="auto"/>
              <w:right w:val="double" w:sz="4" w:space="0" w:color="auto"/>
            </w:tcBorders>
          </w:tcPr>
          <w:p w14:paraId="03AAC8CD" w14:textId="77777777" w:rsidR="003A13F9" w:rsidRPr="00762DD6" w:rsidRDefault="003A13F9" w:rsidP="005138A2">
            <w:pPr>
              <w:rPr>
                <w:rFonts w:ascii="Arial" w:hAnsi="Arial" w:cs="Arial"/>
                <w:sz w:val="20"/>
              </w:rPr>
            </w:pPr>
            <w:r w:rsidRPr="00F9362D">
              <w:rPr>
                <w:rFonts w:ascii="Arial MT Pro" w:hAnsi="Arial MT Pro" w:cs="Arial"/>
                <w:b/>
                <w:sz w:val="20"/>
              </w:rPr>
              <w:t>Revenue</w:t>
            </w:r>
          </w:p>
        </w:tc>
        <w:tc>
          <w:tcPr>
            <w:tcW w:w="1579" w:type="dxa"/>
            <w:tcBorders>
              <w:left w:val="double" w:sz="4" w:space="0" w:color="auto"/>
              <w:bottom w:val="single" w:sz="4" w:space="0" w:color="auto"/>
              <w:right w:val="double" w:sz="4" w:space="0" w:color="auto"/>
            </w:tcBorders>
          </w:tcPr>
          <w:p w14:paraId="49E60DCE" w14:textId="77777777" w:rsidR="003A13F9" w:rsidRPr="00762DD6" w:rsidRDefault="003A13F9" w:rsidP="005138A2">
            <w:pPr>
              <w:jc w:val="right"/>
              <w:rPr>
                <w:rFonts w:ascii="Arial" w:hAnsi="Arial" w:cs="Arial"/>
                <w:sz w:val="20"/>
              </w:rPr>
            </w:pPr>
          </w:p>
        </w:tc>
        <w:tc>
          <w:tcPr>
            <w:tcW w:w="1661" w:type="dxa"/>
            <w:tcBorders>
              <w:left w:val="double" w:sz="4" w:space="0" w:color="auto"/>
              <w:bottom w:val="single" w:sz="4" w:space="0" w:color="auto"/>
              <w:right w:val="double" w:sz="4" w:space="0" w:color="auto"/>
            </w:tcBorders>
          </w:tcPr>
          <w:p w14:paraId="19AC6D8E" w14:textId="77777777" w:rsidR="003A13F9" w:rsidRPr="00F9362D" w:rsidRDefault="003A13F9" w:rsidP="005138A2">
            <w:pPr>
              <w:jc w:val="right"/>
              <w:rPr>
                <w:rFonts w:ascii="Arial MT Pro" w:hAnsi="Arial MT Pro" w:cs="Arial"/>
                <w:sz w:val="20"/>
              </w:rPr>
            </w:pPr>
          </w:p>
        </w:tc>
      </w:tr>
      <w:tr w:rsidR="003A13F9" w:rsidRPr="00CE70F1" w14:paraId="6819DE4F" w14:textId="77777777" w:rsidTr="00E728AD">
        <w:trPr>
          <w:trHeight w:val="20"/>
        </w:trPr>
        <w:tc>
          <w:tcPr>
            <w:tcW w:w="6507" w:type="dxa"/>
            <w:tcBorders>
              <w:top w:val="single" w:sz="4" w:space="0" w:color="auto"/>
              <w:left w:val="double" w:sz="4" w:space="0" w:color="auto"/>
              <w:bottom w:val="single" w:sz="4" w:space="0" w:color="auto"/>
              <w:right w:val="double" w:sz="4" w:space="0" w:color="auto"/>
            </w:tcBorders>
          </w:tcPr>
          <w:p w14:paraId="4E18C6B8" w14:textId="77777777" w:rsidR="003A13F9" w:rsidRPr="00762DD6" w:rsidRDefault="003A13F9" w:rsidP="005138A2">
            <w:pPr>
              <w:rPr>
                <w:rFonts w:ascii="Arial" w:hAnsi="Arial" w:cs="Arial"/>
                <w:sz w:val="20"/>
              </w:rPr>
            </w:pPr>
            <w:r w:rsidRPr="00F9362D">
              <w:rPr>
                <w:rFonts w:ascii="Arial MT Pro" w:hAnsi="Arial MT Pro" w:cs="Arial"/>
                <w:sz w:val="20"/>
              </w:rPr>
              <w:tab/>
              <w:t>Canoe rental revenue</w:t>
            </w:r>
          </w:p>
        </w:tc>
        <w:tc>
          <w:tcPr>
            <w:tcW w:w="1579" w:type="dxa"/>
            <w:tcBorders>
              <w:top w:val="single" w:sz="4" w:space="0" w:color="auto"/>
              <w:left w:val="double" w:sz="4" w:space="0" w:color="auto"/>
              <w:bottom w:val="single" w:sz="4" w:space="0" w:color="auto"/>
              <w:right w:val="double" w:sz="4" w:space="0" w:color="auto"/>
            </w:tcBorders>
          </w:tcPr>
          <w:p w14:paraId="278C60D4" w14:textId="77777777" w:rsidR="003A13F9" w:rsidRPr="00762DD6" w:rsidRDefault="003A13F9" w:rsidP="005138A2">
            <w:pPr>
              <w:jc w:val="right"/>
              <w:rPr>
                <w:rFonts w:ascii="Arial" w:hAnsi="Arial" w:cs="Arial"/>
                <w:sz w:val="20"/>
              </w:rPr>
            </w:pPr>
          </w:p>
        </w:tc>
        <w:tc>
          <w:tcPr>
            <w:tcW w:w="1661" w:type="dxa"/>
            <w:tcBorders>
              <w:top w:val="single" w:sz="4" w:space="0" w:color="auto"/>
              <w:left w:val="double" w:sz="4" w:space="0" w:color="auto"/>
              <w:bottom w:val="single" w:sz="4" w:space="0" w:color="auto"/>
              <w:right w:val="double" w:sz="4" w:space="0" w:color="auto"/>
            </w:tcBorders>
          </w:tcPr>
          <w:p w14:paraId="4F6B72A4" w14:textId="77777777" w:rsidR="003A13F9" w:rsidRPr="00F9362D" w:rsidRDefault="003A13F9" w:rsidP="005138A2">
            <w:pPr>
              <w:jc w:val="right"/>
              <w:rPr>
                <w:rFonts w:ascii="Arial MT Pro" w:hAnsi="Arial MT Pro" w:cs="Arial"/>
                <w:sz w:val="20"/>
              </w:rPr>
            </w:pPr>
            <w:r w:rsidRPr="00F9362D">
              <w:rPr>
                <w:rFonts w:ascii="Arial MT Pro" w:hAnsi="Arial MT Pro" w:cs="Arial"/>
                <w:sz w:val="20"/>
              </w:rPr>
              <w:t>$4,400</w:t>
            </w:r>
          </w:p>
        </w:tc>
      </w:tr>
      <w:tr w:rsidR="003A13F9" w:rsidRPr="00CE70F1" w14:paraId="0FC6A001" w14:textId="77777777" w:rsidTr="00E728AD">
        <w:trPr>
          <w:trHeight w:val="20"/>
        </w:trPr>
        <w:tc>
          <w:tcPr>
            <w:tcW w:w="6507" w:type="dxa"/>
            <w:tcBorders>
              <w:top w:val="single" w:sz="4" w:space="0" w:color="auto"/>
              <w:left w:val="double" w:sz="4" w:space="0" w:color="auto"/>
              <w:bottom w:val="single" w:sz="4" w:space="0" w:color="auto"/>
              <w:right w:val="double" w:sz="4" w:space="0" w:color="auto"/>
            </w:tcBorders>
          </w:tcPr>
          <w:p w14:paraId="437269A5" w14:textId="77777777" w:rsidR="003A13F9" w:rsidRPr="00762DD6" w:rsidRDefault="003A13F9" w:rsidP="005138A2">
            <w:pPr>
              <w:rPr>
                <w:rFonts w:ascii="Arial" w:hAnsi="Arial" w:cs="Arial"/>
                <w:sz w:val="20"/>
              </w:rPr>
            </w:pPr>
            <w:r w:rsidRPr="00F9362D">
              <w:rPr>
                <w:rFonts w:ascii="Arial MT Pro" w:hAnsi="Arial MT Pro" w:cs="Arial"/>
                <w:b/>
                <w:sz w:val="20"/>
              </w:rPr>
              <w:t>Expenses</w:t>
            </w:r>
          </w:p>
        </w:tc>
        <w:tc>
          <w:tcPr>
            <w:tcW w:w="1579" w:type="dxa"/>
            <w:tcBorders>
              <w:top w:val="single" w:sz="4" w:space="0" w:color="auto"/>
              <w:left w:val="double" w:sz="4" w:space="0" w:color="auto"/>
              <w:bottom w:val="single" w:sz="4" w:space="0" w:color="auto"/>
              <w:right w:val="double" w:sz="4" w:space="0" w:color="auto"/>
            </w:tcBorders>
          </w:tcPr>
          <w:p w14:paraId="174BBCD4" w14:textId="77777777" w:rsidR="003A13F9" w:rsidRPr="00762DD6" w:rsidRDefault="003A13F9" w:rsidP="005138A2">
            <w:pPr>
              <w:jc w:val="right"/>
              <w:rPr>
                <w:rFonts w:ascii="Arial" w:hAnsi="Arial" w:cs="Arial"/>
                <w:sz w:val="20"/>
              </w:rPr>
            </w:pPr>
          </w:p>
        </w:tc>
        <w:tc>
          <w:tcPr>
            <w:tcW w:w="1661" w:type="dxa"/>
            <w:tcBorders>
              <w:top w:val="single" w:sz="4" w:space="0" w:color="auto"/>
              <w:left w:val="double" w:sz="4" w:space="0" w:color="auto"/>
              <w:bottom w:val="single" w:sz="4" w:space="0" w:color="auto"/>
              <w:right w:val="double" w:sz="4" w:space="0" w:color="auto"/>
            </w:tcBorders>
          </w:tcPr>
          <w:p w14:paraId="4F97DB58" w14:textId="77777777" w:rsidR="003A13F9" w:rsidRPr="00F9362D" w:rsidRDefault="003A13F9" w:rsidP="005138A2">
            <w:pPr>
              <w:jc w:val="right"/>
              <w:rPr>
                <w:rFonts w:ascii="Arial MT Pro" w:hAnsi="Arial MT Pro" w:cs="Arial"/>
                <w:sz w:val="20"/>
              </w:rPr>
            </w:pPr>
          </w:p>
        </w:tc>
      </w:tr>
      <w:tr w:rsidR="003A13F9" w:rsidRPr="00CE70F1" w14:paraId="4EA31C1E" w14:textId="77777777" w:rsidTr="00E728AD">
        <w:trPr>
          <w:trHeight w:val="20"/>
        </w:trPr>
        <w:tc>
          <w:tcPr>
            <w:tcW w:w="6507" w:type="dxa"/>
            <w:tcBorders>
              <w:top w:val="single" w:sz="4" w:space="0" w:color="auto"/>
              <w:left w:val="double" w:sz="4" w:space="0" w:color="auto"/>
              <w:bottom w:val="single" w:sz="4" w:space="0" w:color="auto"/>
              <w:right w:val="double" w:sz="4" w:space="0" w:color="auto"/>
            </w:tcBorders>
          </w:tcPr>
          <w:p w14:paraId="51F50274" w14:textId="77777777" w:rsidR="003A13F9" w:rsidRPr="00762DD6" w:rsidRDefault="003A13F9" w:rsidP="005138A2">
            <w:pPr>
              <w:rPr>
                <w:rFonts w:ascii="Arial" w:hAnsi="Arial" w:cs="Arial"/>
                <w:b/>
                <w:sz w:val="20"/>
              </w:rPr>
            </w:pPr>
            <w:r w:rsidRPr="00F9362D">
              <w:rPr>
                <w:rFonts w:ascii="Arial MT Pro" w:hAnsi="Arial MT Pro" w:cs="Arial"/>
                <w:sz w:val="20"/>
              </w:rPr>
              <w:tab/>
              <w:t>Rent expense</w:t>
            </w:r>
          </w:p>
        </w:tc>
        <w:tc>
          <w:tcPr>
            <w:tcW w:w="1579" w:type="dxa"/>
            <w:tcBorders>
              <w:top w:val="single" w:sz="4" w:space="0" w:color="auto"/>
              <w:left w:val="double" w:sz="4" w:space="0" w:color="auto"/>
              <w:bottom w:val="single" w:sz="4" w:space="0" w:color="auto"/>
              <w:right w:val="double" w:sz="4" w:space="0" w:color="auto"/>
            </w:tcBorders>
          </w:tcPr>
          <w:p w14:paraId="3F6C0FE8" w14:textId="77777777" w:rsidR="003A13F9" w:rsidRPr="00762DD6" w:rsidRDefault="003A13F9" w:rsidP="005138A2">
            <w:pPr>
              <w:jc w:val="right"/>
              <w:rPr>
                <w:rFonts w:ascii="Arial" w:hAnsi="Arial" w:cs="Arial"/>
                <w:sz w:val="20"/>
              </w:rPr>
            </w:pPr>
            <w:r w:rsidRPr="00F9362D">
              <w:rPr>
                <w:rFonts w:ascii="Arial MT Pro" w:hAnsi="Arial MT Pro" w:cs="Arial"/>
                <w:sz w:val="20"/>
              </w:rPr>
              <w:t>$1,200</w:t>
            </w:r>
          </w:p>
        </w:tc>
        <w:tc>
          <w:tcPr>
            <w:tcW w:w="1661" w:type="dxa"/>
            <w:tcBorders>
              <w:top w:val="single" w:sz="4" w:space="0" w:color="auto"/>
              <w:left w:val="double" w:sz="4" w:space="0" w:color="auto"/>
              <w:bottom w:val="single" w:sz="4" w:space="0" w:color="auto"/>
              <w:right w:val="double" w:sz="4" w:space="0" w:color="auto"/>
            </w:tcBorders>
          </w:tcPr>
          <w:p w14:paraId="2FAB031C" w14:textId="77777777" w:rsidR="003A13F9" w:rsidRPr="00F9362D" w:rsidRDefault="003A13F9" w:rsidP="005138A2">
            <w:pPr>
              <w:jc w:val="right"/>
              <w:rPr>
                <w:rFonts w:ascii="Arial MT Pro" w:hAnsi="Arial MT Pro" w:cs="Arial"/>
                <w:sz w:val="20"/>
              </w:rPr>
            </w:pPr>
          </w:p>
        </w:tc>
      </w:tr>
      <w:tr w:rsidR="003A13F9" w:rsidRPr="00CE70F1" w14:paraId="3EACB333" w14:textId="77777777" w:rsidTr="00E728AD">
        <w:trPr>
          <w:trHeight w:val="20"/>
        </w:trPr>
        <w:tc>
          <w:tcPr>
            <w:tcW w:w="6507" w:type="dxa"/>
            <w:tcBorders>
              <w:top w:val="single" w:sz="4" w:space="0" w:color="auto"/>
              <w:left w:val="double" w:sz="4" w:space="0" w:color="auto"/>
              <w:bottom w:val="single" w:sz="4" w:space="0" w:color="auto"/>
              <w:right w:val="double" w:sz="4" w:space="0" w:color="auto"/>
            </w:tcBorders>
          </w:tcPr>
          <w:p w14:paraId="627A87A8" w14:textId="77777777" w:rsidR="003A13F9" w:rsidRPr="00762DD6" w:rsidRDefault="003A13F9" w:rsidP="005138A2">
            <w:pPr>
              <w:rPr>
                <w:rFonts w:ascii="Arial" w:hAnsi="Arial" w:cs="Arial"/>
                <w:sz w:val="20"/>
              </w:rPr>
            </w:pPr>
            <w:r w:rsidRPr="00F9362D">
              <w:rPr>
                <w:rFonts w:ascii="Arial MT Pro" w:hAnsi="Arial MT Pro" w:cs="Arial"/>
                <w:sz w:val="20"/>
              </w:rPr>
              <w:tab/>
              <w:t>Salaries expense</w:t>
            </w:r>
          </w:p>
        </w:tc>
        <w:tc>
          <w:tcPr>
            <w:tcW w:w="1579" w:type="dxa"/>
            <w:tcBorders>
              <w:top w:val="single" w:sz="4" w:space="0" w:color="auto"/>
              <w:left w:val="double" w:sz="4" w:space="0" w:color="auto"/>
              <w:bottom w:val="single" w:sz="4" w:space="0" w:color="auto"/>
              <w:right w:val="double" w:sz="4" w:space="0" w:color="auto"/>
            </w:tcBorders>
          </w:tcPr>
          <w:p w14:paraId="11B3334B" w14:textId="77777777" w:rsidR="003A13F9" w:rsidRPr="00762DD6" w:rsidRDefault="003A13F9" w:rsidP="005138A2">
            <w:pPr>
              <w:jc w:val="right"/>
              <w:rPr>
                <w:rFonts w:ascii="Arial" w:hAnsi="Arial" w:cs="Arial"/>
                <w:sz w:val="20"/>
              </w:rPr>
            </w:pPr>
            <w:r w:rsidRPr="00F9362D">
              <w:rPr>
                <w:rFonts w:ascii="Arial MT Pro" w:hAnsi="Arial MT Pro" w:cs="Arial"/>
                <w:sz w:val="20"/>
              </w:rPr>
              <w:t>1,500</w:t>
            </w:r>
          </w:p>
        </w:tc>
        <w:tc>
          <w:tcPr>
            <w:tcW w:w="1661" w:type="dxa"/>
            <w:tcBorders>
              <w:top w:val="single" w:sz="4" w:space="0" w:color="auto"/>
              <w:left w:val="double" w:sz="4" w:space="0" w:color="auto"/>
              <w:bottom w:val="single" w:sz="4" w:space="0" w:color="auto"/>
              <w:right w:val="double" w:sz="4" w:space="0" w:color="auto"/>
            </w:tcBorders>
          </w:tcPr>
          <w:p w14:paraId="22C37002" w14:textId="77777777" w:rsidR="003A13F9" w:rsidRPr="00F9362D" w:rsidRDefault="003A13F9" w:rsidP="005138A2">
            <w:pPr>
              <w:jc w:val="right"/>
              <w:rPr>
                <w:rFonts w:ascii="Arial MT Pro" w:hAnsi="Arial MT Pro" w:cs="Arial"/>
                <w:sz w:val="20"/>
              </w:rPr>
            </w:pPr>
          </w:p>
        </w:tc>
      </w:tr>
      <w:tr w:rsidR="003A13F9" w:rsidRPr="00CE70F1" w14:paraId="4FD6D2EA" w14:textId="77777777" w:rsidTr="00E728AD">
        <w:trPr>
          <w:trHeight w:val="20"/>
        </w:trPr>
        <w:tc>
          <w:tcPr>
            <w:tcW w:w="6507" w:type="dxa"/>
            <w:tcBorders>
              <w:top w:val="single" w:sz="4" w:space="0" w:color="auto"/>
              <w:left w:val="double" w:sz="4" w:space="0" w:color="auto"/>
              <w:bottom w:val="single" w:sz="4" w:space="0" w:color="auto"/>
              <w:right w:val="double" w:sz="4" w:space="0" w:color="auto"/>
            </w:tcBorders>
          </w:tcPr>
          <w:p w14:paraId="02638765" w14:textId="77777777" w:rsidR="003A13F9" w:rsidRPr="00762DD6" w:rsidRDefault="003A13F9" w:rsidP="005138A2">
            <w:pPr>
              <w:rPr>
                <w:rFonts w:ascii="Arial" w:hAnsi="Arial" w:cs="Arial"/>
                <w:sz w:val="20"/>
              </w:rPr>
            </w:pPr>
            <w:r w:rsidRPr="00F9362D">
              <w:rPr>
                <w:rFonts w:ascii="Arial MT Pro" w:hAnsi="Arial MT Pro" w:cs="Arial"/>
                <w:sz w:val="20"/>
              </w:rPr>
              <w:tab/>
              <w:t>Utilities expense</w:t>
            </w:r>
          </w:p>
        </w:tc>
        <w:tc>
          <w:tcPr>
            <w:tcW w:w="1579" w:type="dxa"/>
            <w:tcBorders>
              <w:top w:val="single" w:sz="4" w:space="0" w:color="auto"/>
              <w:left w:val="double" w:sz="4" w:space="0" w:color="auto"/>
              <w:bottom w:val="single" w:sz="4" w:space="0" w:color="auto"/>
              <w:right w:val="double" w:sz="4" w:space="0" w:color="auto"/>
            </w:tcBorders>
          </w:tcPr>
          <w:p w14:paraId="3F4DD554" w14:textId="77777777" w:rsidR="003A13F9" w:rsidRPr="00762DD6" w:rsidRDefault="003A13F9" w:rsidP="005138A2">
            <w:pPr>
              <w:jc w:val="right"/>
              <w:rPr>
                <w:rFonts w:ascii="Arial" w:hAnsi="Arial" w:cs="Arial"/>
                <w:sz w:val="20"/>
              </w:rPr>
            </w:pPr>
            <w:r w:rsidRPr="00F9362D">
              <w:rPr>
                <w:rFonts w:ascii="Arial MT Pro" w:hAnsi="Arial MT Pro" w:cs="Arial"/>
                <w:sz w:val="20"/>
              </w:rPr>
              <w:t>150</w:t>
            </w:r>
          </w:p>
        </w:tc>
        <w:tc>
          <w:tcPr>
            <w:tcW w:w="1661" w:type="dxa"/>
            <w:tcBorders>
              <w:top w:val="single" w:sz="4" w:space="0" w:color="auto"/>
              <w:left w:val="double" w:sz="4" w:space="0" w:color="auto"/>
              <w:bottom w:val="single" w:sz="4" w:space="0" w:color="auto"/>
              <w:right w:val="double" w:sz="4" w:space="0" w:color="auto"/>
            </w:tcBorders>
          </w:tcPr>
          <w:p w14:paraId="27FDD4BB" w14:textId="77777777" w:rsidR="003A13F9" w:rsidRPr="00F9362D" w:rsidRDefault="003A13F9" w:rsidP="005138A2">
            <w:pPr>
              <w:jc w:val="right"/>
              <w:rPr>
                <w:rFonts w:ascii="Arial MT Pro" w:hAnsi="Arial MT Pro" w:cs="Arial"/>
                <w:sz w:val="20"/>
              </w:rPr>
            </w:pPr>
          </w:p>
        </w:tc>
      </w:tr>
      <w:tr w:rsidR="003A13F9" w:rsidRPr="00CE70F1" w14:paraId="5CCBA352" w14:textId="77777777" w:rsidTr="00E728AD">
        <w:trPr>
          <w:trHeight w:val="20"/>
        </w:trPr>
        <w:tc>
          <w:tcPr>
            <w:tcW w:w="6507" w:type="dxa"/>
            <w:tcBorders>
              <w:top w:val="single" w:sz="4" w:space="0" w:color="auto"/>
              <w:left w:val="double" w:sz="4" w:space="0" w:color="auto"/>
              <w:bottom w:val="single" w:sz="4" w:space="0" w:color="auto"/>
              <w:right w:val="double" w:sz="4" w:space="0" w:color="auto"/>
            </w:tcBorders>
          </w:tcPr>
          <w:p w14:paraId="7F6631B2" w14:textId="77777777" w:rsidR="003A13F9" w:rsidRPr="00762DD6" w:rsidRDefault="003A13F9" w:rsidP="005138A2">
            <w:pPr>
              <w:rPr>
                <w:rFonts w:ascii="Arial" w:hAnsi="Arial" w:cs="Arial"/>
                <w:sz w:val="20"/>
              </w:rPr>
            </w:pPr>
            <w:r w:rsidRPr="00F9362D">
              <w:rPr>
                <w:rFonts w:ascii="Arial MT Pro" w:hAnsi="Arial MT Pro" w:cs="Arial"/>
                <w:sz w:val="20"/>
              </w:rPr>
              <w:tab/>
              <w:t>Telephone expense</w:t>
            </w:r>
          </w:p>
        </w:tc>
        <w:tc>
          <w:tcPr>
            <w:tcW w:w="1579" w:type="dxa"/>
            <w:tcBorders>
              <w:top w:val="single" w:sz="4" w:space="0" w:color="auto"/>
              <w:left w:val="double" w:sz="4" w:space="0" w:color="auto"/>
              <w:bottom w:val="single" w:sz="4" w:space="0" w:color="auto"/>
              <w:right w:val="double" w:sz="4" w:space="0" w:color="auto"/>
            </w:tcBorders>
          </w:tcPr>
          <w:p w14:paraId="0E8D7FF0" w14:textId="77777777" w:rsidR="003A13F9" w:rsidRPr="00762DD6" w:rsidRDefault="003A13F9" w:rsidP="005138A2">
            <w:pPr>
              <w:jc w:val="right"/>
              <w:rPr>
                <w:rFonts w:ascii="Arial" w:hAnsi="Arial" w:cs="Arial"/>
                <w:sz w:val="20"/>
                <w:u w:val="single"/>
              </w:rPr>
            </w:pPr>
            <w:r w:rsidRPr="00F9362D">
              <w:rPr>
                <w:rFonts w:ascii="Arial MT Pro" w:hAnsi="Arial MT Pro" w:cs="Arial"/>
                <w:sz w:val="20"/>
                <w:u w:val="single"/>
              </w:rPr>
              <w:t xml:space="preserve">     175</w:t>
            </w:r>
          </w:p>
        </w:tc>
        <w:tc>
          <w:tcPr>
            <w:tcW w:w="1661" w:type="dxa"/>
            <w:tcBorders>
              <w:top w:val="single" w:sz="4" w:space="0" w:color="auto"/>
              <w:left w:val="double" w:sz="4" w:space="0" w:color="auto"/>
              <w:bottom w:val="single" w:sz="4" w:space="0" w:color="auto"/>
              <w:right w:val="double" w:sz="4" w:space="0" w:color="auto"/>
            </w:tcBorders>
          </w:tcPr>
          <w:p w14:paraId="6571E0D8" w14:textId="77777777" w:rsidR="003A13F9" w:rsidRPr="00F9362D" w:rsidRDefault="003A13F9" w:rsidP="005138A2">
            <w:pPr>
              <w:jc w:val="right"/>
              <w:rPr>
                <w:rFonts w:ascii="Arial MT Pro" w:hAnsi="Arial MT Pro" w:cs="Arial"/>
                <w:sz w:val="20"/>
              </w:rPr>
            </w:pPr>
          </w:p>
        </w:tc>
      </w:tr>
      <w:tr w:rsidR="003A13F9" w:rsidRPr="00CE70F1" w14:paraId="348F1B70" w14:textId="77777777" w:rsidTr="00E728AD">
        <w:trPr>
          <w:trHeight w:val="20"/>
        </w:trPr>
        <w:tc>
          <w:tcPr>
            <w:tcW w:w="6507" w:type="dxa"/>
            <w:tcBorders>
              <w:top w:val="single" w:sz="4" w:space="0" w:color="auto"/>
              <w:left w:val="double" w:sz="4" w:space="0" w:color="auto"/>
              <w:bottom w:val="single" w:sz="4" w:space="0" w:color="auto"/>
              <w:right w:val="double" w:sz="4" w:space="0" w:color="auto"/>
            </w:tcBorders>
          </w:tcPr>
          <w:p w14:paraId="0B456D5D" w14:textId="77777777" w:rsidR="003A13F9" w:rsidRPr="00762DD6" w:rsidRDefault="003A13F9" w:rsidP="005138A2">
            <w:pPr>
              <w:rPr>
                <w:rFonts w:ascii="Arial" w:hAnsi="Arial" w:cs="Arial"/>
                <w:sz w:val="20"/>
              </w:rPr>
            </w:pPr>
            <w:r w:rsidRPr="00F9362D">
              <w:rPr>
                <w:rFonts w:ascii="Arial MT Pro" w:hAnsi="Arial MT Pro" w:cs="Arial"/>
                <w:sz w:val="20"/>
              </w:rPr>
              <w:tab/>
              <w:t>Total expenses</w:t>
            </w:r>
          </w:p>
        </w:tc>
        <w:tc>
          <w:tcPr>
            <w:tcW w:w="1579" w:type="dxa"/>
            <w:tcBorders>
              <w:top w:val="single" w:sz="4" w:space="0" w:color="auto"/>
              <w:left w:val="double" w:sz="4" w:space="0" w:color="auto"/>
              <w:bottom w:val="single" w:sz="4" w:space="0" w:color="auto"/>
              <w:right w:val="double" w:sz="4" w:space="0" w:color="auto"/>
            </w:tcBorders>
          </w:tcPr>
          <w:p w14:paraId="018143D5" w14:textId="77777777" w:rsidR="003A13F9" w:rsidRPr="00762DD6" w:rsidRDefault="003A13F9" w:rsidP="005138A2">
            <w:pPr>
              <w:jc w:val="right"/>
              <w:rPr>
                <w:rFonts w:ascii="Arial" w:hAnsi="Arial" w:cs="Arial"/>
                <w:sz w:val="20"/>
              </w:rPr>
            </w:pPr>
          </w:p>
        </w:tc>
        <w:tc>
          <w:tcPr>
            <w:tcW w:w="1661" w:type="dxa"/>
            <w:tcBorders>
              <w:top w:val="single" w:sz="4" w:space="0" w:color="auto"/>
              <w:left w:val="double" w:sz="4" w:space="0" w:color="auto"/>
              <w:bottom w:val="single" w:sz="4" w:space="0" w:color="auto"/>
              <w:right w:val="double" w:sz="4" w:space="0" w:color="auto"/>
            </w:tcBorders>
          </w:tcPr>
          <w:p w14:paraId="5713FAF3" w14:textId="77777777" w:rsidR="003A13F9" w:rsidRPr="00F9362D" w:rsidRDefault="003A13F9" w:rsidP="005138A2">
            <w:pPr>
              <w:jc w:val="right"/>
              <w:rPr>
                <w:rFonts w:ascii="Arial MT Pro" w:hAnsi="Arial MT Pro" w:cs="Arial"/>
                <w:sz w:val="20"/>
                <w:u w:val="single"/>
              </w:rPr>
            </w:pPr>
            <w:r w:rsidRPr="00F9362D">
              <w:rPr>
                <w:rFonts w:ascii="Arial MT Pro" w:hAnsi="Arial MT Pro" w:cs="Arial"/>
                <w:sz w:val="20"/>
                <w:u w:val="single"/>
              </w:rPr>
              <w:t xml:space="preserve">  3,025</w:t>
            </w:r>
          </w:p>
        </w:tc>
      </w:tr>
      <w:tr w:rsidR="003A13F9" w:rsidRPr="00CE70F1" w14:paraId="0D05F95C" w14:textId="77777777" w:rsidTr="00E728AD">
        <w:trPr>
          <w:trHeight w:val="20"/>
        </w:trPr>
        <w:tc>
          <w:tcPr>
            <w:tcW w:w="6507" w:type="dxa"/>
            <w:tcBorders>
              <w:top w:val="single" w:sz="4" w:space="0" w:color="auto"/>
              <w:left w:val="double" w:sz="4" w:space="0" w:color="auto"/>
              <w:bottom w:val="double" w:sz="4" w:space="0" w:color="auto"/>
              <w:right w:val="double" w:sz="4" w:space="0" w:color="auto"/>
            </w:tcBorders>
          </w:tcPr>
          <w:p w14:paraId="711C70D9" w14:textId="77777777" w:rsidR="003A13F9" w:rsidRPr="00762DD6" w:rsidRDefault="003A13F9" w:rsidP="005138A2">
            <w:pPr>
              <w:rPr>
                <w:rFonts w:ascii="Arial" w:hAnsi="Arial" w:cs="Arial"/>
                <w:sz w:val="20"/>
              </w:rPr>
            </w:pPr>
            <w:r w:rsidRPr="00F9362D">
              <w:rPr>
                <w:rFonts w:ascii="Arial MT Pro" w:hAnsi="Arial MT Pro" w:cs="Arial"/>
                <w:sz w:val="20"/>
              </w:rPr>
              <w:t>Net income</w:t>
            </w:r>
          </w:p>
        </w:tc>
        <w:tc>
          <w:tcPr>
            <w:tcW w:w="1579" w:type="dxa"/>
            <w:tcBorders>
              <w:top w:val="single" w:sz="4" w:space="0" w:color="auto"/>
              <w:left w:val="double" w:sz="4" w:space="0" w:color="auto"/>
              <w:bottom w:val="double" w:sz="4" w:space="0" w:color="auto"/>
              <w:right w:val="double" w:sz="4" w:space="0" w:color="auto"/>
            </w:tcBorders>
          </w:tcPr>
          <w:p w14:paraId="6B223AE0" w14:textId="77777777" w:rsidR="003A13F9" w:rsidRPr="00762DD6" w:rsidRDefault="003A13F9" w:rsidP="005138A2">
            <w:pPr>
              <w:jc w:val="right"/>
              <w:rPr>
                <w:rFonts w:ascii="Arial" w:hAnsi="Arial" w:cs="Arial"/>
                <w:sz w:val="20"/>
              </w:rPr>
            </w:pPr>
          </w:p>
        </w:tc>
        <w:tc>
          <w:tcPr>
            <w:tcW w:w="1661" w:type="dxa"/>
            <w:tcBorders>
              <w:top w:val="single" w:sz="4" w:space="0" w:color="auto"/>
              <w:left w:val="double" w:sz="4" w:space="0" w:color="auto"/>
              <w:bottom w:val="double" w:sz="4" w:space="0" w:color="auto"/>
              <w:right w:val="double" w:sz="4" w:space="0" w:color="auto"/>
            </w:tcBorders>
          </w:tcPr>
          <w:p w14:paraId="1B39A1EE" w14:textId="77777777" w:rsidR="003A13F9" w:rsidRPr="00F9362D" w:rsidRDefault="003A13F9" w:rsidP="005138A2">
            <w:pPr>
              <w:jc w:val="right"/>
              <w:rPr>
                <w:rFonts w:ascii="Arial MT Pro" w:hAnsi="Arial MT Pro" w:cs="Arial"/>
                <w:sz w:val="20"/>
                <w:u w:val="double"/>
              </w:rPr>
            </w:pPr>
            <w:r w:rsidRPr="00F9362D">
              <w:rPr>
                <w:rFonts w:ascii="Arial MT Pro" w:hAnsi="Arial MT Pro" w:cs="Arial"/>
                <w:sz w:val="20"/>
                <w:u w:val="double"/>
              </w:rPr>
              <w:t>$1,375</w:t>
            </w:r>
          </w:p>
        </w:tc>
      </w:tr>
    </w:tbl>
    <w:p w14:paraId="393C065B" w14:textId="77777777" w:rsidR="003A13F9" w:rsidRPr="00CE70F1" w:rsidRDefault="003A13F9" w:rsidP="003A13F9"/>
    <w:p w14:paraId="4ECC92EC" w14:textId="77777777" w:rsidR="003A13F9" w:rsidRDefault="003A13F9" w:rsidP="005F6255">
      <w:pPr>
        <w:outlineLvl w:val="0"/>
        <w:rPr>
          <w:i/>
        </w:rPr>
      </w:pPr>
      <w:r w:rsidRPr="00DE0488">
        <w:rPr>
          <w:i/>
        </w:rPr>
        <w:t>Req. 3</w:t>
      </w:r>
    </w:p>
    <w:p w14:paraId="627FA252" w14:textId="77777777" w:rsidR="005F6255" w:rsidRPr="00DE0488" w:rsidRDefault="005F6255" w:rsidP="005F6255">
      <w:pPr>
        <w:outlineLvl w:val="0"/>
        <w:rPr>
          <w:i/>
        </w:rPr>
      </w:pPr>
    </w:p>
    <w:tbl>
      <w:tblPr>
        <w:tblW w:w="9748" w:type="dxa"/>
        <w:tblInd w:w="140" w:type="dxa"/>
        <w:tblLayout w:type="fixed"/>
        <w:tblLook w:val="0000" w:firstRow="0" w:lastRow="0" w:firstColumn="0" w:lastColumn="0" w:noHBand="0" w:noVBand="0"/>
      </w:tblPr>
      <w:tblGrid>
        <w:gridCol w:w="7848"/>
        <w:gridCol w:w="1900"/>
      </w:tblGrid>
      <w:tr w:rsidR="003A13F9" w:rsidRPr="00CE70F1" w14:paraId="76482C72" w14:textId="77777777" w:rsidTr="00E728AD">
        <w:tc>
          <w:tcPr>
            <w:tcW w:w="9748" w:type="dxa"/>
            <w:gridSpan w:val="2"/>
            <w:tcBorders>
              <w:top w:val="double" w:sz="4" w:space="0" w:color="auto"/>
              <w:left w:val="double" w:sz="4" w:space="0" w:color="auto"/>
              <w:bottom w:val="single" w:sz="4" w:space="0" w:color="auto"/>
              <w:right w:val="double" w:sz="4" w:space="0" w:color="auto"/>
            </w:tcBorders>
          </w:tcPr>
          <w:p w14:paraId="192D349D" w14:textId="77777777" w:rsidR="003A13F9" w:rsidRPr="00F9362D" w:rsidRDefault="003A13F9" w:rsidP="005138A2">
            <w:pPr>
              <w:tabs>
                <w:tab w:val="left" w:pos="360"/>
              </w:tabs>
              <w:jc w:val="center"/>
              <w:rPr>
                <w:rFonts w:ascii="Arial MT Pro" w:hAnsi="Arial MT Pro" w:cs="Arial"/>
                <w:b/>
                <w:sz w:val="20"/>
              </w:rPr>
            </w:pPr>
            <w:r w:rsidRPr="00F9362D">
              <w:rPr>
                <w:rFonts w:ascii="Arial MT Pro" w:hAnsi="Arial MT Pro" w:cs="Arial"/>
                <w:b/>
                <w:sz w:val="20"/>
              </w:rPr>
              <w:t>CANYON CANOE COMPANY</w:t>
            </w:r>
          </w:p>
        </w:tc>
      </w:tr>
      <w:tr w:rsidR="003A13F9" w:rsidRPr="00CE70F1" w14:paraId="64E12864" w14:textId="77777777" w:rsidTr="00E728AD">
        <w:tc>
          <w:tcPr>
            <w:tcW w:w="9748" w:type="dxa"/>
            <w:gridSpan w:val="2"/>
            <w:tcBorders>
              <w:top w:val="single" w:sz="4" w:space="0" w:color="auto"/>
              <w:left w:val="double" w:sz="4" w:space="0" w:color="auto"/>
              <w:bottom w:val="single" w:sz="4" w:space="0" w:color="auto"/>
              <w:right w:val="double" w:sz="4" w:space="0" w:color="auto"/>
            </w:tcBorders>
          </w:tcPr>
          <w:p w14:paraId="49DE0135" w14:textId="77777777" w:rsidR="003A13F9" w:rsidRPr="00F9362D" w:rsidRDefault="003A13F9" w:rsidP="005138A2">
            <w:pPr>
              <w:jc w:val="center"/>
              <w:rPr>
                <w:rFonts w:ascii="Arial MT Pro" w:hAnsi="Arial MT Pro" w:cs="Arial"/>
                <w:sz w:val="20"/>
              </w:rPr>
            </w:pPr>
            <w:r w:rsidRPr="00F9362D">
              <w:rPr>
                <w:rFonts w:ascii="Arial MT Pro" w:hAnsi="Arial MT Pro" w:cs="Arial"/>
                <w:sz w:val="20"/>
              </w:rPr>
              <w:t>Statement of Owner’s Equity</w:t>
            </w:r>
          </w:p>
        </w:tc>
      </w:tr>
      <w:tr w:rsidR="003A13F9" w:rsidRPr="00CE70F1" w14:paraId="60386747" w14:textId="77777777" w:rsidTr="00E728AD">
        <w:tc>
          <w:tcPr>
            <w:tcW w:w="9748" w:type="dxa"/>
            <w:gridSpan w:val="2"/>
            <w:tcBorders>
              <w:top w:val="single" w:sz="4" w:space="0" w:color="auto"/>
              <w:left w:val="double" w:sz="4" w:space="0" w:color="auto"/>
              <w:bottom w:val="double" w:sz="4" w:space="0" w:color="auto"/>
              <w:right w:val="double" w:sz="4" w:space="0" w:color="auto"/>
            </w:tcBorders>
          </w:tcPr>
          <w:p w14:paraId="2CD771E0" w14:textId="77777777" w:rsidR="003A13F9" w:rsidRPr="00F9362D" w:rsidRDefault="003A13F9" w:rsidP="005138A2">
            <w:pPr>
              <w:tabs>
                <w:tab w:val="left" w:pos="360"/>
              </w:tabs>
              <w:jc w:val="center"/>
              <w:rPr>
                <w:rFonts w:ascii="Arial MT Pro" w:hAnsi="Arial MT Pro" w:cs="Arial"/>
                <w:sz w:val="20"/>
              </w:rPr>
            </w:pPr>
            <w:r w:rsidRPr="00F9362D">
              <w:rPr>
                <w:rFonts w:ascii="Arial MT Pro" w:hAnsi="Arial MT Pro" w:cs="Arial"/>
                <w:sz w:val="20"/>
              </w:rPr>
              <w:t>For the Month Ended November 30, 2023</w:t>
            </w:r>
          </w:p>
        </w:tc>
      </w:tr>
      <w:tr w:rsidR="003A13F9" w:rsidRPr="00CE70F1" w14:paraId="1528BEED" w14:textId="77777777" w:rsidTr="00E728AD">
        <w:tc>
          <w:tcPr>
            <w:tcW w:w="7848" w:type="dxa"/>
            <w:tcBorders>
              <w:top w:val="double" w:sz="4" w:space="0" w:color="auto"/>
              <w:left w:val="double" w:sz="4" w:space="0" w:color="auto"/>
              <w:bottom w:val="single" w:sz="4" w:space="0" w:color="auto"/>
              <w:right w:val="double" w:sz="4" w:space="0" w:color="auto"/>
            </w:tcBorders>
          </w:tcPr>
          <w:p w14:paraId="6EDF04E1" w14:textId="77777777" w:rsidR="003A13F9" w:rsidRPr="00C71285" w:rsidRDefault="003A13F9" w:rsidP="005138A2">
            <w:pPr>
              <w:tabs>
                <w:tab w:val="left" w:pos="360"/>
              </w:tabs>
              <w:rPr>
                <w:rFonts w:ascii="Arial" w:hAnsi="Arial" w:cs="Arial"/>
                <w:sz w:val="20"/>
              </w:rPr>
            </w:pPr>
            <w:r w:rsidRPr="00F9362D">
              <w:rPr>
                <w:rFonts w:ascii="Arial MT Pro" w:hAnsi="Arial MT Pro" w:cs="Arial"/>
                <w:sz w:val="20"/>
              </w:rPr>
              <w:t>Amber Wilson, capital, November 1, 2023</w:t>
            </w:r>
          </w:p>
        </w:tc>
        <w:tc>
          <w:tcPr>
            <w:tcW w:w="1900" w:type="dxa"/>
            <w:tcBorders>
              <w:top w:val="double" w:sz="4" w:space="0" w:color="auto"/>
              <w:left w:val="double" w:sz="4" w:space="0" w:color="auto"/>
              <w:bottom w:val="single" w:sz="4" w:space="0" w:color="auto"/>
              <w:right w:val="double" w:sz="4" w:space="0" w:color="auto"/>
            </w:tcBorders>
          </w:tcPr>
          <w:p w14:paraId="7CCB0FC4" w14:textId="77777777" w:rsidR="003A13F9" w:rsidRPr="00F9362D" w:rsidRDefault="003A13F9" w:rsidP="005138A2">
            <w:pPr>
              <w:tabs>
                <w:tab w:val="decimal" w:pos="702"/>
              </w:tabs>
              <w:jc w:val="right"/>
              <w:rPr>
                <w:rFonts w:ascii="Arial MT Pro" w:hAnsi="Arial MT Pro" w:cs="Arial"/>
                <w:sz w:val="20"/>
              </w:rPr>
            </w:pPr>
            <w:r w:rsidRPr="00F9362D">
              <w:rPr>
                <w:rFonts w:ascii="Arial MT Pro" w:hAnsi="Arial MT Pro" w:cs="Arial"/>
                <w:sz w:val="20"/>
              </w:rPr>
              <w:t>$         0</w:t>
            </w:r>
          </w:p>
        </w:tc>
      </w:tr>
      <w:tr w:rsidR="003A13F9" w:rsidRPr="00CE70F1" w14:paraId="04D78CCF" w14:textId="77777777" w:rsidTr="00E728AD">
        <w:tc>
          <w:tcPr>
            <w:tcW w:w="7848" w:type="dxa"/>
            <w:tcBorders>
              <w:top w:val="single" w:sz="4" w:space="0" w:color="auto"/>
              <w:left w:val="double" w:sz="4" w:space="0" w:color="auto"/>
              <w:bottom w:val="single" w:sz="4" w:space="0" w:color="auto"/>
              <w:right w:val="double" w:sz="4" w:space="0" w:color="auto"/>
            </w:tcBorders>
          </w:tcPr>
          <w:p w14:paraId="57315327" w14:textId="77777777" w:rsidR="003A13F9" w:rsidRPr="00C71285" w:rsidDel="00B633CE" w:rsidRDefault="003A13F9" w:rsidP="005138A2">
            <w:pPr>
              <w:tabs>
                <w:tab w:val="left" w:pos="360"/>
              </w:tabs>
              <w:rPr>
                <w:rFonts w:ascii="Arial" w:hAnsi="Arial" w:cs="Arial"/>
                <w:sz w:val="20"/>
              </w:rPr>
            </w:pPr>
            <w:r w:rsidRPr="00F9362D">
              <w:rPr>
                <w:rFonts w:ascii="Arial MT Pro" w:hAnsi="Arial MT Pro" w:cs="Arial"/>
                <w:sz w:val="20"/>
              </w:rPr>
              <w:t xml:space="preserve">Add: Investment by owner </w:t>
            </w:r>
          </w:p>
        </w:tc>
        <w:tc>
          <w:tcPr>
            <w:tcW w:w="1900" w:type="dxa"/>
            <w:tcBorders>
              <w:top w:val="single" w:sz="4" w:space="0" w:color="auto"/>
              <w:left w:val="double" w:sz="4" w:space="0" w:color="auto"/>
              <w:bottom w:val="single" w:sz="4" w:space="0" w:color="auto"/>
              <w:right w:val="double" w:sz="4" w:space="0" w:color="auto"/>
            </w:tcBorders>
          </w:tcPr>
          <w:p w14:paraId="1A4FDCD5" w14:textId="77777777" w:rsidR="003A13F9" w:rsidRPr="00F9362D" w:rsidRDefault="003A13F9" w:rsidP="005138A2">
            <w:pPr>
              <w:jc w:val="right"/>
              <w:rPr>
                <w:rFonts w:ascii="Arial MT Pro" w:hAnsi="Arial MT Pro" w:cs="Arial"/>
                <w:sz w:val="20"/>
              </w:rPr>
            </w:pPr>
            <w:r w:rsidRPr="00F9362D">
              <w:rPr>
                <w:rFonts w:ascii="Arial MT Pro" w:hAnsi="Arial MT Pro" w:cs="Arial"/>
                <w:sz w:val="20"/>
              </w:rPr>
              <w:t>16,000</w:t>
            </w:r>
          </w:p>
        </w:tc>
      </w:tr>
      <w:tr w:rsidR="003A13F9" w:rsidRPr="00CE70F1" w14:paraId="5F1F2F26" w14:textId="77777777" w:rsidTr="00E728AD">
        <w:tc>
          <w:tcPr>
            <w:tcW w:w="7848" w:type="dxa"/>
            <w:tcBorders>
              <w:top w:val="single" w:sz="4" w:space="0" w:color="auto"/>
              <w:left w:val="double" w:sz="4" w:space="0" w:color="auto"/>
              <w:bottom w:val="single" w:sz="4" w:space="0" w:color="auto"/>
              <w:right w:val="double" w:sz="4" w:space="0" w:color="auto"/>
            </w:tcBorders>
          </w:tcPr>
          <w:p w14:paraId="5C4181DE" w14:textId="77777777" w:rsidR="003A13F9" w:rsidRPr="00C71285" w:rsidRDefault="003A13F9" w:rsidP="005138A2">
            <w:pPr>
              <w:tabs>
                <w:tab w:val="left" w:pos="360"/>
              </w:tabs>
              <w:rPr>
                <w:rFonts w:ascii="Arial" w:hAnsi="Arial" w:cs="Arial"/>
                <w:sz w:val="20"/>
              </w:rPr>
            </w:pPr>
            <w:r w:rsidRPr="00F9362D">
              <w:rPr>
                <w:rFonts w:ascii="Arial MT Pro" w:hAnsi="Arial MT Pro" w:cs="Arial"/>
                <w:sz w:val="20"/>
              </w:rPr>
              <w:t>Net income for the month</w:t>
            </w:r>
          </w:p>
        </w:tc>
        <w:tc>
          <w:tcPr>
            <w:tcW w:w="1900" w:type="dxa"/>
            <w:tcBorders>
              <w:top w:val="single" w:sz="4" w:space="0" w:color="auto"/>
              <w:left w:val="double" w:sz="4" w:space="0" w:color="auto"/>
              <w:bottom w:val="single" w:sz="4" w:space="0" w:color="auto"/>
              <w:right w:val="double" w:sz="4" w:space="0" w:color="auto"/>
            </w:tcBorders>
          </w:tcPr>
          <w:p w14:paraId="582002FB" w14:textId="77777777" w:rsidR="003A13F9" w:rsidRPr="00F9362D" w:rsidRDefault="003A13F9" w:rsidP="005138A2">
            <w:pPr>
              <w:tabs>
                <w:tab w:val="decimal" w:pos="552"/>
              </w:tabs>
              <w:jc w:val="right"/>
              <w:rPr>
                <w:rFonts w:ascii="Arial MT Pro" w:hAnsi="Arial MT Pro" w:cs="Arial"/>
                <w:sz w:val="20"/>
                <w:u w:val="single"/>
              </w:rPr>
            </w:pPr>
            <w:r w:rsidRPr="00F9362D">
              <w:rPr>
                <w:rFonts w:ascii="Arial MT Pro" w:hAnsi="Arial MT Pro" w:cs="Arial"/>
                <w:sz w:val="20"/>
                <w:u w:val="single"/>
              </w:rPr>
              <w:t xml:space="preserve">    1,375</w:t>
            </w:r>
          </w:p>
        </w:tc>
      </w:tr>
      <w:tr w:rsidR="003A13F9" w:rsidRPr="00CE70F1" w14:paraId="6D940BA5" w14:textId="77777777" w:rsidTr="00E728AD">
        <w:tc>
          <w:tcPr>
            <w:tcW w:w="7848" w:type="dxa"/>
            <w:tcBorders>
              <w:top w:val="single" w:sz="4" w:space="0" w:color="auto"/>
              <w:left w:val="double" w:sz="4" w:space="0" w:color="auto"/>
              <w:bottom w:val="single" w:sz="4" w:space="0" w:color="auto"/>
              <w:right w:val="double" w:sz="4" w:space="0" w:color="auto"/>
            </w:tcBorders>
          </w:tcPr>
          <w:p w14:paraId="4A60A816" w14:textId="77777777" w:rsidR="003A13F9" w:rsidRPr="00C71285" w:rsidRDefault="003A13F9" w:rsidP="005138A2">
            <w:pPr>
              <w:tabs>
                <w:tab w:val="left" w:pos="360"/>
              </w:tabs>
              <w:rPr>
                <w:rFonts w:ascii="Arial" w:hAnsi="Arial" w:cs="Arial"/>
                <w:sz w:val="20"/>
              </w:rPr>
            </w:pPr>
          </w:p>
        </w:tc>
        <w:tc>
          <w:tcPr>
            <w:tcW w:w="1900" w:type="dxa"/>
            <w:tcBorders>
              <w:top w:val="single" w:sz="4" w:space="0" w:color="auto"/>
              <w:left w:val="double" w:sz="4" w:space="0" w:color="auto"/>
              <w:bottom w:val="single" w:sz="4" w:space="0" w:color="auto"/>
              <w:right w:val="double" w:sz="4" w:space="0" w:color="auto"/>
            </w:tcBorders>
          </w:tcPr>
          <w:p w14:paraId="791D2151" w14:textId="77777777" w:rsidR="003A13F9" w:rsidRPr="00F9362D" w:rsidRDefault="003A13F9" w:rsidP="005138A2">
            <w:pPr>
              <w:jc w:val="right"/>
              <w:rPr>
                <w:rFonts w:ascii="Arial MT Pro" w:hAnsi="Arial MT Pro" w:cs="Arial"/>
                <w:noProof/>
                <w:sz w:val="20"/>
              </w:rPr>
            </w:pPr>
            <w:r w:rsidRPr="00F9362D">
              <w:rPr>
                <w:rFonts w:ascii="Arial MT Pro" w:hAnsi="Arial MT Pro" w:cs="Arial"/>
                <w:sz w:val="20"/>
              </w:rPr>
              <w:t>17,375</w:t>
            </w:r>
          </w:p>
        </w:tc>
      </w:tr>
      <w:tr w:rsidR="003A13F9" w:rsidRPr="00CE70F1" w14:paraId="771437BA" w14:textId="77777777" w:rsidTr="00E728AD">
        <w:trPr>
          <w:trHeight w:val="215"/>
        </w:trPr>
        <w:tc>
          <w:tcPr>
            <w:tcW w:w="7848" w:type="dxa"/>
            <w:tcBorders>
              <w:top w:val="single" w:sz="4" w:space="0" w:color="auto"/>
              <w:left w:val="double" w:sz="4" w:space="0" w:color="auto"/>
              <w:bottom w:val="single" w:sz="4" w:space="0" w:color="auto"/>
              <w:right w:val="double" w:sz="4" w:space="0" w:color="auto"/>
            </w:tcBorders>
          </w:tcPr>
          <w:p w14:paraId="638FB672" w14:textId="77777777" w:rsidR="003A13F9" w:rsidRPr="00C71285" w:rsidRDefault="003A13F9" w:rsidP="005138A2">
            <w:pPr>
              <w:tabs>
                <w:tab w:val="left" w:pos="360"/>
              </w:tabs>
              <w:rPr>
                <w:rFonts w:ascii="Arial" w:hAnsi="Arial" w:cs="Arial"/>
                <w:sz w:val="20"/>
              </w:rPr>
            </w:pPr>
            <w:r w:rsidRPr="00F9362D">
              <w:rPr>
                <w:rFonts w:ascii="Arial MT Pro" w:hAnsi="Arial MT Pro" w:cs="Arial"/>
                <w:sz w:val="20"/>
              </w:rPr>
              <w:t>Less: Withdrawals by owner</w:t>
            </w:r>
          </w:p>
        </w:tc>
        <w:tc>
          <w:tcPr>
            <w:tcW w:w="1900" w:type="dxa"/>
            <w:tcBorders>
              <w:top w:val="single" w:sz="4" w:space="0" w:color="auto"/>
              <w:left w:val="double" w:sz="4" w:space="0" w:color="auto"/>
              <w:bottom w:val="single" w:sz="4" w:space="0" w:color="auto"/>
              <w:right w:val="double" w:sz="4" w:space="0" w:color="auto"/>
            </w:tcBorders>
            <w:vAlign w:val="bottom"/>
          </w:tcPr>
          <w:p w14:paraId="1B5716D9" w14:textId="77777777" w:rsidR="003A13F9" w:rsidRPr="00F9362D" w:rsidRDefault="003A13F9" w:rsidP="005138A2">
            <w:pPr>
              <w:jc w:val="right"/>
              <w:rPr>
                <w:rFonts w:ascii="Arial MT Pro" w:hAnsi="Arial MT Pro" w:cs="Arial"/>
                <w:sz w:val="20"/>
                <w:u w:val="single"/>
              </w:rPr>
            </w:pPr>
            <w:r w:rsidRPr="00F9362D">
              <w:rPr>
                <w:rFonts w:ascii="Arial MT Pro" w:hAnsi="Arial MT Pro" w:cs="Arial"/>
                <w:sz w:val="20"/>
                <w:u w:val="single"/>
              </w:rPr>
              <w:t xml:space="preserve">       150</w:t>
            </w:r>
          </w:p>
        </w:tc>
      </w:tr>
      <w:tr w:rsidR="003A13F9" w:rsidRPr="00CE70F1" w14:paraId="29C9D6DE" w14:textId="77777777" w:rsidTr="00E728AD">
        <w:trPr>
          <w:trHeight w:val="288"/>
        </w:trPr>
        <w:tc>
          <w:tcPr>
            <w:tcW w:w="7848" w:type="dxa"/>
            <w:tcBorders>
              <w:top w:val="single" w:sz="4" w:space="0" w:color="auto"/>
              <w:left w:val="double" w:sz="4" w:space="0" w:color="auto"/>
              <w:bottom w:val="double" w:sz="4" w:space="0" w:color="auto"/>
              <w:right w:val="double" w:sz="4" w:space="0" w:color="auto"/>
            </w:tcBorders>
          </w:tcPr>
          <w:p w14:paraId="5DAAE3EA" w14:textId="77777777" w:rsidR="003A13F9" w:rsidRPr="00C71285" w:rsidRDefault="003A13F9" w:rsidP="005138A2">
            <w:pPr>
              <w:tabs>
                <w:tab w:val="left" w:pos="360"/>
              </w:tabs>
              <w:rPr>
                <w:rFonts w:ascii="Arial" w:hAnsi="Arial" w:cs="Arial"/>
                <w:sz w:val="20"/>
              </w:rPr>
            </w:pPr>
            <w:r w:rsidRPr="00F9362D">
              <w:rPr>
                <w:rFonts w:ascii="Arial MT Pro" w:hAnsi="Arial MT Pro" w:cs="Arial"/>
                <w:sz w:val="20"/>
              </w:rPr>
              <w:t>Amber Wilson, capital, November 30, 2023</w:t>
            </w:r>
          </w:p>
        </w:tc>
        <w:tc>
          <w:tcPr>
            <w:tcW w:w="1900" w:type="dxa"/>
            <w:tcBorders>
              <w:top w:val="single" w:sz="4" w:space="0" w:color="auto"/>
              <w:left w:val="double" w:sz="4" w:space="0" w:color="auto"/>
              <w:bottom w:val="double" w:sz="4" w:space="0" w:color="auto"/>
              <w:right w:val="double" w:sz="4" w:space="0" w:color="auto"/>
            </w:tcBorders>
          </w:tcPr>
          <w:p w14:paraId="7FF65FE5" w14:textId="77777777" w:rsidR="003A13F9" w:rsidRPr="00F9362D" w:rsidRDefault="003A13F9" w:rsidP="005138A2">
            <w:pPr>
              <w:jc w:val="right"/>
              <w:rPr>
                <w:rFonts w:ascii="Arial MT Pro" w:hAnsi="Arial MT Pro" w:cs="Arial"/>
                <w:noProof/>
                <w:sz w:val="20"/>
                <w:u w:val="double"/>
              </w:rPr>
            </w:pPr>
            <w:r w:rsidRPr="00F9362D">
              <w:rPr>
                <w:rFonts w:ascii="Arial MT Pro" w:hAnsi="Arial MT Pro" w:cs="Arial"/>
                <w:sz w:val="20"/>
                <w:u w:val="double"/>
              </w:rPr>
              <w:t>$17,225</w:t>
            </w:r>
          </w:p>
        </w:tc>
      </w:tr>
    </w:tbl>
    <w:p w14:paraId="046B1B56" w14:textId="77777777" w:rsidR="003A13F9" w:rsidRPr="00CE70F1" w:rsidRDefault="003A13F9" w:rsidP="003A13F9"/>
    <w:p w14:paraId="2CFA2A03" w14:textId="77777777" w:rsidR="005F6255" w:rsidRDefault="003A13F9" w:rsidP="005F6255">
      <w:pPr>
        <w:outlineLvl w:val="0"/>
        <w:rPr>
          <w:i/>
        </w:rPr>
      </w:pPr>
      <w:r w:rsidRPr="00CE70F1">
        <w:rPr>
          <w:rFonts w:cs="Arial"/>
          <w:i/>
        </w:rPr>
        <w:t>Req. 4</w:t>
      </w:r>
    </w:p>
    <w:p w14:paraId="1C04626C" w14:textId="77777777" w:rsidR="003A13F9" w:rsidRPr="00CE70F1" w:rsidRDefault="003A13F9" w:rsidP="005F6255"/>
    <w:tbl>
      <w:tblPr>
        <w:tblW w:w="9800" w:type="dxa"/>
        <w:tblInd w:w="1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397"/>
        <w:gridCol w:w="1177"/>
        <w:gridCol w:w="3953"/>
        <w:gridCol w:w="1273"/>
      </w:tblGrid>
      <w:tr w:rsidR="003A13F9" w:rsidRPr="00CE70F1" w14:paraId="1C8F0F28" w14:textId="77777777" w:rsidTr="00E728AD">
        <w:trPr>
          <w:cantSplit/>
        </w:trPr>
        <w:tc>
          <w:tcPr>
            <w:tcW w:w="9800" w:type="dxa"/>
            <w:gridSpan w:val="4"/>
          </w:tcPr>
          <w:p w14:paraId="6F409B34" w14:textId="77777777" w:rsidR="003A13F9" w:rsidRPr="00F9362D" w:rsidRDefault="003A13F9" w:rsidP="005138A2">
            <w:pPr>
              <w:jc w:val="center"/>
              <w:rPr>
                <w:rFonts w:ascii="Arial MT Pro" w:hAnsi="Arial MT Pro" w:cs="Arial"/>
                <w:b/>
                <w:sz w:val="20"/>
              </w:rPr>
            </w:pPr>
            <w:r w:rsidRPr="00F9362D">
              <w:rPr>
                <w:rFonts w:ascii="Arial MT Pro" w:hAnsi="Arial MT Pro" w:cs="Arial"/>
                <w:b/>
                <w:sz w:val="20"/>
              </w:rPr>
              <w:t>CANYON CANOE COMPANY</w:t>
            </w:r>
          </w:p>
        </w:tc>
      </w:tr>
      <w:tr w:rsidR="003A13F9" w:rsidRPr="00CE70F1" w14:paraId="74363D8C" w14:textId="77777777" w:rsidTr="00E728AD">
        <w:trPr>
          <w:cantSplit/>
        </w:trPr>
        <w:tc>
          <w:tcPr>
            <w:tcW w:w="9800" w:type="dxa"/>
            <w:gridSpan w:val="4"/>
          </w:tcPr>
          <w:p w14:paraId="37452F59" w14:textId="77777777" w:rsidR="003A13F9" w:rsidRPr="00F9362D" w:rsidRDefault="003A13F9" w:rsidP="005138A2">
            <w:pPr>
              <w:jc w:val="center"/>
              <w:rPr>
                <w:rFonts w:ascii="Arial MT Pro" w:hAnsi="Arial MT Pro" w:cs="Arial"/>
                <w:sz w:val="20"/>
              </w:rPr>
            </w:pPr>
            <w:r w:rsidRPr="00F9362D">
              <w:rPr>
                <w:rFonts w:ascii="Arial MT Pro" w:hAnsi="Arial MT Pro" w:cs="Arial"/>
                <w:sz w:val="20"/>
              </w:rPr>
              <w:t>Balance Sheet</w:t>
            </w:r>
          </w:p>
        </w:tc>
      </w:tr>
      <w:tr w:rsidR="003A13F9" w:rsidRPr="00CE70F1" w14:paraId="4F39C0B2" w14:textId="77777777" w:rsidTr="00E728AD">
        <w:trPr>
          <w:cantSplit/>
          <w:trHeight w:val="299"/>
        </w:trPr>
        <w:tc>
          <w:tcPr>
            <w:tcW w:w="9800" w:type="dxa"/>
            <w:gridSpan w:val="4"/>
            <w:tcBorders>
              <w:bottom w:val="double" w:sz="4" w:space="0" w:color="auto"/>
            </w:tcBorders>
          </w:tcPr>
          <w:p w14:paraId="5FE42A5B" w14:textId="77777777" w:rsidR="003A13F9" w:rsidRPr="00F9362D" w:rsidRDefault="003A13F9" w:rsidP="005138A2">
            <w:pPr>
              <w:jc w:val="center"/>
              <w:rPr>
                <w:rFonts w:ascii="Arial MT Pro" w:hAnsi="Arial MT Pro" w:cs="Arial"/>
                <w:sz w:val="20"/>
              </w:rPr>
            </w:pPr>
            <w:r w:rsidRPr="00F9362D">
              <w:rPr>
                <w:rFonts w:ascii="Arial MT Pro" w:hAnsi="Arial MT Pro" w:cs="Arial"/>
                <w:sz w:val="20"/>
              </w:rPr>
              <w:t>November 30, 2023</w:t>
            </w:r>
          </w:p>
        </w:tc>
      </w:tr>
      <w:tr w:rsidR="003A13F9" w:rsidRPr="00CE70F1" w14:paraId="7C362786" w14:textId="77777777" w:rsidTr="00E728AD">
        <w:trPr>
          <w:cantSplit/>
        </w:trPr>
        <w:tc>
          <w:tcPr>
            <w:tcW w:w="3397" w:type="dxa"/>
            <w:tcBorders>
              <w:top w:val="double" w:sz="4" w:space="0" w:color="auto"/>
              <w:bottom w:val="single" w:sz="4" w:space="0" w:color="auto"/>
              <w:right w:val="double" w:sz="4" w:space="0" w:color="auto"/>
            </w:tcBorders>
          </w:tcPr>
          <w:p w14:paraId="75A24C1F" w14:textId="77777777" w:rsidR="003A13F9" w:rsidRPr="00C71285" w:rsidRDefault="003A13F9" w:rsidP="005138A2">
            <w:pPr>
              <w:rPr>
                <w:rFonts w:ascii="Arial" w:hAnsi="Arial" w:cs="Arial"/>
                <w:b/>
                <w:sz w:val="20"/>
              </w:rPr>
            </w:pPr>
            <w:r w:rsidRPr="00F9362D">
              <w:rPr>
                <w:rFonts w:ascii="Arial MT Pro" w:hAnsi="Arial MT Pro" w:cs="Arial"/>
                <w:b/>
                <w:sz w:val="20"/>
              </w:rPr>
              <w:t>Assets</w:t>
            </w:r>
          </w:p>
        </w:tc>
        <w:tc>
          <w:tcPr>
            <w:tcW w:w="1177" w:type="dxa"/>
            <w:tcBorders>
              <w:top w:val="double" w:sz="4" w:space="0" w:color="auto"/>
              <w:bottom w:val="single" w:sz="4" w:space="0" w:color="auto"/>
              <w:right w:val="double" w:sz="4" w:space="0" w:color="auto"/>
            </w:tcBorders>
          </w:tcPr>
          <w:p w14:paraId="6E4F2AD5" w14:textId="77777777" w:rsidR="003A13F9" w:rsidRPr="00C71285" w:rsidRDefault="003A13F9" w:rsidP="005138A2">
            <w:pPr>
              <w:rPr>
                <w:rFonts w:ascii="Arial" w:hAnsi="Arial" w:cs="Arial"/>
                <w:b/>
                <w:sz w:val="20"/>
              </w:rPr>
            </w:pPr>
          </w:p>
        </w:tc>
        <w:tc>
          <w:tcPr>
            <w:tcW w:w="3953" w:type="dxa"/>
            <w:tcBorders>
              <w:top w:val="double" w:sz="4" w:space="0" w:color="auto"/>
              <w:left w:val="double" w:sz="4" w:space="0" w:color="auto"/>
              <w:bottom w:val="single" w:sz="4" w:space="0" w:color="auto"/>
            </w:tcBorders>
          </w:tcPr>
          <w:p w14:paraId="6E2B2B08" w14:textId="77777777" w:rsidR="003A13F9" w:rsidRPr="00C71285" w:rsidRDefault="003A13F9" w:rsidP="005138A2">
            <w:pPr>
              <w:rPr>
                <w:rFonts w:ascii="Arial" w:hAnsi="Arial" w:cs="Arial"/>
                <w:b/>
                <w:sz w:val="20"/>
              </w:rPr>
            </w:pPr>
            <w:r w:rsidRPr="00F9362D">
              <w:rPr>
                <w:rFonts w:ascii="Arial MT Pro" w:hAnsi="Arial MT Pro" w:cs="Arial"/>
                <w:b/>
                <w:sz w:val="20"/>
              </w:rPr>
              <w:t>Liabilities</w:t>
            </w:r>
          </w:p>
        </w:tc>
        <w:tc>
          <w:tcPr>
            <w:tcW w:w="1273" w:type="dxa"/>
            <w:tcBorders>
              <w:top w:val="double" w:sz="4" w:space="0" w:color="auto"/>
              <w:left w:val="double" w:sz="4" w:space="0" w:color="auto"/>
              <w:bottom w:val="single" w:sz="4" w:space="0" w:color="auto"/>
            </w:tcBorders>
          </w:tcPr>
          <w:p w14:paraId="091EC347" w14:textId="77777777" w:rsidR="003A13F9" w:rsidRPr="00F9362D" w:rsidRDefault="003A13F9" w:rsidP="005138A2">
            <w:pPr>
              <w:rPr>
                <w:rFonts w:ascii="Arial MT Pro" w:hAnsi="Arial MT Pro" w:cs="Arial"/>
                <w:b/>
                <w:sz w:val="20"/>
              </w:rPr>
            </w:pPr>
          </w:p>
        </w:tc>
      </w:tr>
      <w:tr w:rsidR="003A13F9" w:rsidRPr="00CE70F1" w14:paraId="2977B10C" w14:textId="77777777" w:rsidTr="00E728AD">
        <w:trPr>
          <w:cantSplit/>
        </w:trPr>
        <w:tc>
          <w:tcPr>
            <w:tcW w:w="3397" w:type="dxa"/>
            <w:tcBorders>
              <w:top w:val="single" w:sz="4" w:space="0" w:color="auto"/>
              <w:right w:val="double" w:sz="4" w:space="0" w:color="auto"/>
            </w:tcBorders>
          </w:tcPr>
          <w:p w14:paraId="44972A61" w14:textId="77777777" w:rsidR="003A13F9" w:rsidRPr="00C71285" w:rsidRDefault="003A13F9" w:rsidP="005138A2">
            <w:pPr>
              <w:rPr>
                <w:rFonts w:ascii="Arial" w:hAnsi="Arial" w:cs="Arial"/>
                <w:sz w:val="20"/>
              </w:rPr>
            </w:pPr>
            <w:r w:rsidRPr="00F9362D">
              <w:rPr>
                <w:rFonts w:ascii="Arial MT Pro" w:hAnsi="Arial MT Pro" w:cs="Arial"/>
                <w:sz w:val="20"/>
              </w:rPr>
              <w:t>Cash</w:t>
            </w:r>
          </w:p>
        </w:tc>
        <w:tc>
          <w:tcPr>
            <w:tcW w:w="1177" w:type="dxa"/>
            <w:tcBorders>
              <w:top w:val="single" w:sz="4" w:space="0" w:color="auto"/>
              <w:left w:val="double" w:sz="4" w:space="0" w:color="auto"/>
              <w:bottom w:val="single" w:sz="4" w:space="0" w:color="auto"/>
              <w:right w:val="double" w:sz="4" w:space="0" w:color="auto"/>
            </w:tcBorders>
          </w:tcPr>
          <w:p w14:paraId="764197E3" w14:textId="77777777" w:rsidR="003A13F9" w:rsidRPr="00C71285" w:rsidRDefault="003A13F9" w:rsidP="005138A2">
            <w:pPr>
              <w:ind w:right="46"/>
              <w:jc w:val="right"/>
              <w:rPr>
                <w:rFonts w:ascii="Arial" w:hAnsi="Arial" w:cs="Arial"/>
                <w:sz w:val="20"/>
              </w:rPr>
            </w:pPr>
            <w:r w:rsidRPr="00F9362D">
              <w:rPr>
                <w:rFonts w:ascii="Arial MT Pro" w:hAnsi="Arial MT Pro" w:cs="Arial"/>
                <w:sz w:val="20"/>
              </w:rPr>
              <w:t>$14,300</w:t>
            </w:r>
          </w:p>
        </w:tc>
        <w:tc>
          <w:tcPr>
            <w:tcW w:w="3953" w:type="dxa"/>
            <w:tcBorders>
              <w:top w:val="single" w:sz="4" w:space="0" w:color="auto"/>
              <w:left w:val="double" w:sz="4" w:space="0" w:color="auto"/>
              <w:bottom w:val="single" w:sz="4" w:space="0" w:color="auto"/>
              <w:right w:val="double" w:sz="4" w:space="0" w:color="auto"/>
            </w:tcBorders>
          </w:tcPr>
          <w:p w14:paraId="4D6CD8B3" w14:textId="77777777" w:rsidR="003A13F9" w:rsidRPr="00C71285" w:rsidRDefault="003A13F9" w:rsidP="005138A2">
            <w:pPr>
              <w:rPr>
                <w:rFonts w:ascii="Arial" w:hAnsi="Arial" w:cs="Arial"/>
                <w:sz w:val="20"/>
              </w:rPr>
            </w:pPr>
            <w:r w:rsidRPr="00F9362D">
              <w:rPr>
                <w:rFonts w:ascii="Arial MT Pro" w:hAnsi="Arial MT Pro" w:cs="Arial"/>
                <w:sz w:val="20"/>
              </w:rPr>
              <w:t>Accounts payable</w:t>
            </w:r>
          </w:p>
        </w:tc>
        <w:tc>
          <w:tcPr>
            <w:tcW w:w="1273" w:type="dxa"/>
            <w:tcBorders>
              <w:top w:val="single" w:sz="4" w:space="0" w:color="auto"/>
              <w:left w:val="double" w:sz="4" w:space="0" w:color="auto"/>
              <w:bottom w:val="single" w:sz="4" w:space="0" w:color="auto"/>
            </w:tcBorders>
          </w:tcPr>
          <w:p w14:paraId="63C220F8" w14:textId="77777777" w:rsidR="003A13F9" w:rsidRPr="00F9362D" w:rsidRDefault="003A13F9" w:rsidP="005138A2">
            <w:pPr>
              <w:jc w:val="right"/>
              <w:rPr>
                <w:rFonts w:ascii="Arial MT Pro" w:hAnsi="Arial MT Pro" w:cs="Arial"/>
                <w:sz w:val="20"/>
              </w:rPr>
            </w:pPr>
            <w:r w:rsidRPr="00F9362D">
              <w:rPr>
                <w:rFonts w:ascii="Arial MT Pro" w:hAnsi="Arial MT Pro" w:cs="Arial"/>
                <w:sz w:val="20"/>
              </w:rPr>
              <w:t>$  4,875</w:t>
            </w:r>
          </w:p>
        </w:tc>
      </w:tr>
      <w:tr w:rsidR="003A13F9" w:rsidRPr="00CE70F1" w14:paraId="36DBF9E5" w14:textId="77777777" w:rsidTr="00E728AD">
        <w:trPr>
          <w:cantSplit/>
          <w:trHeight w:val="180"/>
        </w:trPr>
        <w:tc>
          <w:tcPr>
            <w:tcW w:w="3397" w:type="dxa"/>
            <w:tcBorders>
              <w:right w:val="double" w:sz="4" w:space="0" w:color="auto"/>
            </w:tcBorders>
          </w:tcPr>
          <w:p w14:paraId="6FCFE2DD" w14:textId="77777777" w:rsidR="003A13F9" w:rsidRPr="00C71285" w:rsidRDefault="003A13F9" w:rsidP="005138A2">
            <w:pPr>
              <w:rPr>
                <w:rFonts w:ascii="Arial" w:hAnsi="Arial" w:cs="Arial"/>
                <w:sz w:val="20"/>
              </w:rPr>
            </w:pPr>
            <w:r w:rsidRPr="00F9362D">
              <w:rPr>
                <w:rFonts w:ascii="Arial MT Pro" w:hAnsi="Arial MT Pro" w:cs="Arial"/>
                <w:sz w:val="20"/>
              </w:rPr>
              <w:t>Accounts receivable</w:t>
            </w:r>
          </w:p>
        </w:tc>
        <w:tc>
          <w:tcPr>
            <w:tcW w:w="1177" w:type="dxa"/>
            <w:tcBorders>
              <w:top w:val="single" w:sz="4" w:space="0" w:color="auto"/>
              <w:left w:val="double" w:sz="4" w:space="0" w:color="auto"/>
              <w:bottom w:val="single" w:sz="4" w:space="0" w:color="auto"/>
              <w:right w:val="double" w:sz="4" w:space="0" w:color="auto"/>
            </w:tcBorders>
          </w:tcPr>
          <w:p w14:paraId="153F1965" w14:textId="77777777" w:rsidR="003A13F9" w:rsidRPr="00C71285" w:rsidRDefault="003A13F9" w:rsidP="005138A2">
            <w:pPr>
              <w:tabs>
                <w:tab w:val="left" w:pos="795"/>
              </w:tabs>
              <w:ind w:right="46"/>
              <w:jc w:val="right"/>
              <w:rPr>
                <w:rFonts w:ascii="Arial" w:hAnsi="Arial" w:cs="Arial"/>
                <w:sz w:val="20"/>
              </w:rPr>
            </w:pPr>
            <w:r w:rsidRPr="00F9362D">
              <w:rPr>
                <w:rFonts w:ascii="Arial MT Pro" w:hAnsi="Arial MT Pro" w:cs="Arial"/>
                <w:sz w:val="20"/>
              </w:rPr>
              <w:t>2,250</w:t>
            </w:r>
          </w:p>
        </w:tc>
        <w:tc>
          <w:tcPr>
            <w:tcW w:w="3953" w:type="dxa"/>
            <w:tcBorders>
              <w:top w:val="single" w:sz="4" w:space="0" w:color="auto"/>
              <w:left w:val="double" w:sz="4" w:space="0" w:color="auto"/>
              <w:bottom w:val="single" w:sz="4" w:space="0" w:color="auto"/>
              <w:right w:val="double" w:sz="4" w:space="0" w:color="auto"/>
            </w:tcBorders>
          </w:tcPr>
          <w:p w14:paraId="30BDFAC1" w14:textId="77777777" w:rsidR="003A13F9" w:rsidRPr="00C71285" w:rsidRDefault="003A13F9" w:rsidP="005138A2">
            <w:pPr>
              <w:rPr>
                <w:rFonts w:ascii="Arial" w:hAnsi="Arial" w:cs="Arial"/>
                <w:sz w:val="20"/>
              </w:rPr>
            </w:pPr>
          </w:p>
        </w:tc>
        <w:tc>
          <w:tcPr>
            <w:tcW w:w="1273" w:type="dxa"/>
            <w:tcBorders>
              <w:top w:val="single" w:sz="4" w:space="0" w:color="auto"/>
              <w:left w:val="double" w:sz="4" w:space="0" w:color="auto"/>
              <w:bottom w:val="single" w:sz="4" w:space="0" w:color="auto"/>
            </w:tcBorders>
          </w:tcPr>
          <w:p w14:paraId="03498766" w14:textId="77777777" w:rsidR="003A13F9" w:rsidRPr="00F9362D" w:rsidRDefault="003A13F9" w:rsidP="005138A2">
            <w:pPr>
              <w:jc w:val="right"/>
              <w:rPr>
                <w:rFonts w:ascii="Arial MT Pro" w:hAnsi="Arial MT Pro" w:cs="Arial"/>
                <w:sz w:val="20"/>
              </w:rPr>
            </w:pPr>
          </w:p>
        </w:tc>
      </w:tr>
      <w:tr w:rsidR="003A13F9" w:rsidRPr="00CE70F1" w14:paraId="5ED76B30" w14:textId="77777777" w:rsidTr="00E728AD">
        <w:trPr>
          <w:cantSplit/>
        </w:trPr>
        <w:tc>
          <w:tcPr>
            <w:tcW w:w="3397" w:type="dxa"/>
            <w:tcBorders>
              <w:right w:val="double" w:sz="4" w:space="0" w:color="auto"/>
            </w:tcBorders>
          </w:tcPr>
          <w:p w14:paraId="300E959E" w14:textId="77777777" w:rsidR="003A13F9" w:rsidRPr="00C71285" w:rsidRDefault="003A13F9" w:rsidP="005138A2">
            <w:pPr>
              <w:rPr>
                <w:rFonts w:ascii="Arial" w:hAnsi="Arial" w:cs="Arial"/>
                <w:sz w:val="20"/>
              </w:rPr>
            </w:pPr>
            <w:r w:rsidRPr="00F9362D">
              <w:rPr>
                <w:rFonts w:ascii="Arial MT Pro" w:hAnsi="Arial MT Pro" w:cs="Arial"/>
                <w:sz w:val="20"/>
              </w:rPr>
              <w:t>Office supplies</w:t>
            </w:r>
          </w:p>
        </w:tc>
        <w:tc>
          <w:tcPr>
            <w:tcW w:w="1177" w:type="dxa"/>
            <w:tcBorders>
              <w:top w:val="single" w:sz="4" w:space="0" w:color="auto"/>
              <w:left w:val="double" w:sz="4" w:space="0" w:color="auto"/>
              <w:bottom w:val="single" w:sz="4" w:space="0" w:color="auto"/>
              <w:right w:val="double" w:sz="4" w:space="0" w:color="auto"/>
            </w:tcBorders>
          </w:tcPr>
          <w:p w14:paraId="3A8EAD8F" w14:textId="77777777" w:rsidR="003A13F9" w:rsidRPr="00C71285" w:rsidRDefault="003A13F9" w:rsidP="005138A2">
            <w:pPr>
              <w:ind w:right="46"/>
              <w:jc w:val="right"/>
              <w:rPr>
                <w:rFonts w:ascii="Arial" w:hAnsi="Arial" w:cs="Arial"/>
                <w:sz w:val="20"/>
              </w:rPr>
            </w:pPr>
            <w:r w:rsidRPr="00F9362D">
              <w:rPr>
                <w:rFonts w:ascii="Arial MT Pro" w:hAnsi="Arial MT Pro" w:cs="Arial"/>
                <w:sz w:val="20"/>
              </w:rPr>
              <w:t>750</w:t>
            </w:r>
          </w:p>
        </w:tc>
        <w:tc>
          <w:tcPr>
            <w:tcW w:w="3953" w:type="dxa"/>
            <w:tcBorders>
              <w:top w:val="single" w:sz="4" w:space="0" w:color="auto"/>
              <w:left w:val="double" w:sz="4" w:space="0" w:color="auto"/>
              <w:bottom w:val="single" w:sz="4" w:space="0" w:color="auto"/>
              <w:right w:val="double" w:sz="4" w:space="0" w:color="auto"/>
            </w:tcBorders>
            <w:vAlign w:val="center"/>
          </w:tcPr>
          <w:p w14:paraId="0EA514A7" w14:textId="77777777" w:rsidR="003A13F9" w:rsidRPr="00C71285" w:rsidRDefault="003A13F9" w:rsidP="005138A2">
            <w:pPr>
              <w:rPr>
                <w:rFonts w:ascii="Arial" w:hAnsi="Arial" w:cs="Arial"/>
                <w:sz w:val="20"/>
              </w:rPr>
            </w:pPr>
            <w:r w:rsidRPr="00F9362D">
              <w:rPr>
                <w:rFonts w:ascii="Arial MT Pro" w:hAnsi="Arial MT Pro" w:cs="Arial"/>
                <w:b/>
                <w:sz w:val="20"/>
              </w:rPr>
              <w:t>Owner’s Equity</w:t>
            </w:r>
          </w:p>
        </w:tc>
        <w:tc>
          <w:tcPr>
            <w:tcW w:w="1273" w:type="dxa"/>
            <w:tcBorders>
              <w:top w:val="single" w:sz="4" w:space="0" w:color="auto"/>
              <w:left w:val="double" w:sz="4" w:space="0" w:color="auto"/>
              <w:bottom w:val="single" w:sz="4" w:space="0" w:color="auto"/>
            </w:tcBorders>
            <w:vAlign w:val="center"/>
          </w:tcPr>
          <w:p w14:paraId="6E160C01" w14:textId="77777777" w:rsidR="003A13F9" w:rsidRPr="00F9362D" w:rsidRDefault="003A13F9" w:rsidP="005138A2">
            <w:pPr>
              <w:keepNext/>
              <w:jc w:val="right"/>
              <w:outlineLvl w:val="1"/>
              <w:rPr>
                <w:rFonts w:ascii="Arial MT Pro" w:hAnsi="Arial MT Pro" w:cs="Arial"/>
                <w:sz w:val="20"/>
                <w:u w:val="single"/>
              </w:rPr>
            </w:pPr>
          </w:p>
        </w:tc>
      </w:tr>
      <w:tr w:rsidR="003A13F9" w:rsidRPr="00CE70F1" w14:paraId="484F9DCD" w14:textId="77777777" w:rsidTr="00E728AD">
        <w:trPr>
          <w:cantSplit/>
        </w:trPr>
        <w:tc>
          <w:tcPr>
            <w:tcW w:w="3397" w:type="dxa"/>
            <w:tcBorders>
              <w:right w:val="double" w:sz="4" w:space="0" w:color="auto"/>
            </w:tcBorders>
          </w:tcPr>
          <w:p w14:paraId="0937EEC7" w14:textId="77777777" w:rsidR="003A13F9" w:rsidRPr="00C71285" w:rsidRDefault="003A13F9" w:rsidP="005138A2">
            <w:pPr>
              <w:rPr>
                <w:rFonts w:ascii="Arial" w:hAnsi="Arial" w:cs="Arial"/>
                <w:sz w:val="20"/>
              </w:rPr>
            </w:pPr>
            <w:r w:rsidRPr="00F9362D">
              <w:rPr>
                <w:rFonts w:ascii="Arial MT Pro" w:hAnsi="Arial MT Pro" w:cs="Arial"/>
                <w:sz w:val="20"/>
              </w:rPr>
              <w:t>Canoes</w:t>
            </w:r>
          </w:p>
        </w:tc>
        <w:tc>
          <w:tcPr>
            <w:tcW w:w="1177" w:type="dxa"/>
            <w:tcBorders>
              <w:top w:val="single" w:sz="4" w:space="0" w:color="auto"/>
              <w:left w:val="double" w:sz="4" w:space="0" w:color="auto"/>
              <w:bottom w:val="single" w:sz="4" w:space="0" w:color="auto"/>
              <w:right w:val="double" w:sz="4" w:space="0" w:color="auto"/>
            </w:tcBorders>
          </w:tcPr>
          <w:p w14:paraId="41CFEFB5" w14:textId="77777777" w:rsidR="003A13F9" w:rsidRPr="00C71285" w:rsidDel="00F062F6" w:rsidRDefault="003A13F9" w:rsidP="005138A2">
            <w:pPr>
              <w:ind w:right="46"/>
              <w:jc w:val="right"/>
              <w:rPr>
                <w:rFonts w:ascii="Arial" w:hAnsi="Arial" w:cs="Arial"/>
                <w:sz w:val="20"/>
                <w:u w:val="single"/>
              </w:rPr>
            </w:pPr>
            <w:r w:rsidRPr="00F9362D">
              <w:rPr>
                <w:rFonts w:ascii="Arial MT Pro" w:hAnsi="Arial MT Pro" w:cs="Arial"/>
                <w:sz w:val="20"/>
                <w:u w:val="single"/>
              </w:rPr>
              <w:t xml:space="preserve">    4,800</w:t>
            </w:r>
          </w:p>
        </w:tc>
        <w:tc>
          <w:tcPr>
            <w:tcW w:w="3953" w:type="dxa"/>
            <w:tcBorders>
              <w:top w:val="single" w:sz="4" w:space="0" w:color="auto"/>
              <w:left w:val="double" w:sz="4" w:space="0" w:color="auto"/>
              <w:bottom w:val="single" w:sz="4" w:space="0" w:color="auto"/>
              <w:right w:val="double" w:sz="4" w:space="0" w:color="auto"/>
            </w:tcBorders>
          </w:tcPr>
          <w:p w14:paraId="612BBB0F" w14:textId="77777777" w:rsidR="003A13F9" w:rsidRPr="00C71285" w:rsidDel="00F062F6" w:rsidRDefault="003A13F9" w:rsidP="005138A2">
            <w:pPr>
              <w:rPr>
                <w:rFonts w:ascii="Arial" w:hAnsi="Arial" w:cs="Arial"/>
                <w:sz w:val="20"/>
              </w:rPr>
            </w:pPr>
            <w:r w:rsidRPr="00F9362D">
              <w:rPr>
                <w:rFonts w:ascii="Arial MT Pro" w:hAnsi="Arial MT Pro" w:cs="Arial"/>
                <w:sz w:val="20"/>
              </w:rPr>
              <w:t>Amber Wilson, capital</w:t>
            </w:r>
          </w:p>
        </w:tc>
        <w:tc>
          <w:tcPr>
            <w:tcW w:w="1273" w:type="dxa"/>
            <w:tcBorders>
              <w:top w:val="single" w:sz="4" w:space="0" w:color="auto"/>
              <w:left w:val="double" w:sz="4" w:space="0" w:color="auto"/>
              <w:bottom w:val="single" w:sz="4" w:space="0" w:color="auto"/>
            </w:tcBorders>
          </w:tcPr>
          <w:p w14:paraId="65B41327" w14:textId="77777777" w:rsidR="003A13F9" w:rsidRPr="00F9362D" w:rsidDel="00F062F6" w:rsidRDefault="003A13F9" w:rsidP="005138A2">
            <w:pPr>
              <w:keepNext/>
              <w:jc w:val="right"/>
              <w:outlineLvl w:val="1"/>
              <w:rPr>
                <w:rFonts w:ascii="Arial MT Pro" w:hAnsi="Arial MT Pro" w:cs="Arial"/>
                <w:sz w:val="20"/>
              </w:rPr>
            </w:pPr>
            <w:r w:rsidRPr="00F9362D">
              <w:rPr>
                <w:rFonts w:ascii="Arial MT Pro" w:hAnsi="Arial MT Pro" w:cs="Arial"/>
                <w:sz w:val="20"/>
                <w:u w:val="single"/>
              </w:rPr>
              <w:t xml:space="preserve">  17,225</w:t>
            </w:r>
          </w:p>
        </w:tc>
      </w:tr>
      <w:tr w:rsidR="003A13F9" w:rsidRPr="00CE70F1" w14:paraId="5E56CDF1" w14:textId="77777777" w:rsidTr="00E728AD">
        <w:trPr>
          <w:cantSplit/>
          <w:trHeight w:val="305"/>
        </w:trPr>
        <w:tc>
          <w:tcPr>
            <w:tcW w:w="3397" w:type="dxa"/>
            <w:tcBorders>
              <w:right w:val="double" w:sz="4" w:space="0" w:color="auto"/>
            </w:tcBorders>
          </w:tcPr>
          <w:p w14:paraId="3165AB1F" w14:textId="77777777" w:rsidR="003A13F9" w:rsidRPr="00C71285" w:rsidRDefault="003A13F9" w:rsidP="005138A2">
            <w:pPr>
              <w:rPr>
                <w:rFonts w:ascii="Arial" w:hAnsi="Arial" w:cs="Arial"/>
                <w:sz w:val="20"/>
              </w:rPr>
            </w:pPr>
            <w:r w:rsidRPr="00F9362D">
              <w:rPr>
                <w:rFonts w:ascii="Arial MT Pro" w:hAnsi="Arial MT Pro" w:cs="Arial"/>
                <w:sz w:val="20"/>
              </w:rPr>
              <w:t>Total assets</w:t>
            </w:r>
          </w:p>
        </w:tc>
        <w:tc>
          <w:tcPr>
            <w:tcW w:w="1177" w:type="dxa"/>
            <w:tcBorders>
              <w:top w:val="single" w:sz="4" w:space="0" w:color="auto"/>
              <w:left w:val="double" w:sz="4" w:space="0" w:color="auto"/>
              <w:bottom w:val="double" w:sz="4" w:space="0" w:color="auto"/>
              <w:right w:val="double" w:sz="4" w:space="0" w:color="auto"/>
            </w:tcBorders>
          </w:tcPr>
          <w:p w14:paraId="2462A273" w14:textId="77777777" w:rsidR="003A13F9" w:rsidRPr="00C71285" w:rsidRDefault="003A13F9" w:rsidP="005138A2">
            <w:pPr>
              <w:ind w:left="75" w:right="-50"/>
              <w:jc w:val="center"/>
              <w:rPr>
                <w:rFonts w:ascii="Arial" w:hAnsi="Arial" w:cs="Arial"/>
                <w:sz w:val="20"/>
                <w:u w:val="double"/>
              </w:rPr>
            </w:pPr>
            <w:r w:rsidRPr="00F9362D">
              <w:rPr>
                <w:rFonts w:ascii="Arial MT Pro" w:hAnsi="Arial MT Pro" w:cs="Arial"/>
                <w:sz w:val="20"/>
                <w:u w:val="double"/>
              </w:rPr>
              <w:t>$22,100</w:t>
            </w:r>
          </w:p>
        </w:tc>
        <w:tc>
          <w:tcPr>
            <w:tcW w:w="3953" w:type="dxa"/>
            <w:tcBorders>
              <w:top w:val="single" w:sz="4" w:space="0" w:color="auto"/>
              <w:left w:val="double" w:sz="4" w:space="0" w:color="auto"/>
              <w:bottom w:val="double" w:sz="4" w:space="0" w:color="auto"/>
              <w:right w:val="double" w:sz="4" w:space="0" w:color="auto"/>
            </w:tcBorders>
            <w:vAlign w:val="bottom"/>
          </w:tcPr>
          <w:p w14:paraId="76FED59D" w14:textId="77777777" w:rsidR="003A13F9" w:rsidRPr="00C71285" w:rsidRDefault="003A13F9" w:rsidP="005138A2">
            <w:pPr>
              <w:rPr>
                <w:rFonts w:ascii="Arial" w:hAnsi="Arial" w:cs="Arial"/>
                <w:sz w:val="20"/>
              </w:rPr>
            </w:pPr>
            <w:r w:rsidRPr="00F9362D">
              <w:rPr>
                <w:rFonts w:ascii="Arial MT Pro" w:hAnsi="Arial MT Pro" w:cs="Arial"/>
                <w:sz w:val="20"/>
              </w:rPr>
              <w:t>Total liabilities and owner’s equity</w:t>
            </w:r>
          </w:p>
        </w:tc>
        <w:tc>
          <w:tcPr>
            <w:tcW w:w="1273" w:type="dxa"/>
            <w:tcBorders>
              <w:top w:val="single" w:sz="4" w:space="0" w:color="auto"/>
              <w:left w:val="double" w:sz="4" w:space="0" w:color="auto"/>
              <w:bottom w:val="double" w:sz="4" w:space="0" w:color="auto"/>
            </w:tcBorders>
            <w:vAlign w:val="bottom"/>
          </w:tcPr>
          <w:p w14:paraId="2955DEF3" w14:textId="77777777" w:rsidR="003A13F9" w:rsidRPr="00F9362D" w:rsidRDefault="003A13F9" w:rsidP="005138A2">
            <w:pPr>
              <w:jc w:val="right"/>
              <w:rPr>
                <w:rFonts w:ascii="Arial MT Pro" w:hAnsi="Arial MT Pro" w:cs="Arial"/>
                <w:sz w:val="20"/>
                <w:u w:val="double"/>
              </w:rPr>
            </w:pPr>
            <w:r w:rsidRPr="00F9362D">
              <w:rPr>
                <w:rFonts w:ascii="Arial MT Pro" w:hAnsi="Arial MT Pro" w:cs="Arial"/>
                <w:sz w:val="20"/>
                <w:u w:val="double"/>
              </w:rPr>
              <w:t>$22,100</w:t>
            </w:r>
          </w:p>
        </w:tc>
      </w:tr>
    </w:tbl>
    <w:p w14:paraId="43278332" w14:textId="77777777" w:rsidR="003A13F9" w:rsidRDefault="003A13F9" w:rsidP="003A13F9">
      <w:pPr>
        <w:rPr>
          <w:b/>
        </w:rPr>
      </w:pPr>
    </w:p>
    <w:p w14:paraId="5DE0FD8A" w14:textId="77777777" w:rsidR="003A13F9" w:rsidRDefault="003A13F9" w:rsidP="003A13F9">
      <w:pPr>
        <w:rPr>
          <w:b/>
        </w:rPr>
      </w:pPr>
    </w:p>
    <w:p w14:paraId="1B6B71F3" w14:textId="77777777" w:rsidR="003A13F9" w:rsidRDefault="003A13F9" w:rsidP="003A13F9">
      <w:pPr>
        <w:sectPr w:rsidR="003A13F9" w:rsidSect="00695FE0">
          <w:headerReference w:type="default" r:id="rId57"/>
          <w:footerReference w:type="default" r:id="rId58"/>
          <w:pgSz w:w="12241" w:h="15841" w:code="1"/>
          <w:pgMar w:top="1440" w:right="1135" w:bottom="1440" w:left="1200" w:header="720" w:footer="720" w:gutter="0"/>
          <w:cols w:space="720"/>
          <w:noEndnote/>
          <w:docGrid w:linePitch="326"/>
        </w:sectPr>
      </w:pPr>
    </w:p>
    <w:p w14:paraId="03FF3074" w14:textId="77777777" w:rsidR="003A13F9" w:rsidRPr="00F9362D" w:rsidRDefault="003A13F9" w:rsidP="000633ED">
      <w:pPr>
        <w:pStyle w:val="ph2full"/>
        <w:spacing w:before="0"/>
        <w:outlineLvl w:val="0"/>
        <w:rPr>
          <w:rFonts w:ascii="Arial MT Pro" w:hAnsi="Arial MT Pro"/>
          <w:color w:val="auto"/>
        </w:rPr>
      </w:pPr>
      <w:r w:rsidRPr="00F9362D">
        <w:rPr>
          <w:rFonts w:ascii="Arial MT Pro" w:hAnsi="Arial MT Pro"/>
          <w:color w:val="auto"/>
        </w:rPr>
        <w:lastRenderedPageBreak/>
        <w:t>Challenge Exercises</w:t>
      </w:r>
    </w:p>
    <w:p w14:paraId="26AAC099" w14:textId="7680292B" w:rsidR="003A13F9" w:rsidRPr="00F9362D" w:rsidRDefault="003A13F9" w:rsidP="008237A1">
      <w:pPr>
        <w:pStyle w:val="ph3full"/>
        <w:shd w:val="clear" w:color="auto" w:fill="FFFFFF"/>
        <w:tabs>
          <w:tab w:val="right" w:pos="9396"/>
        </w:tabs>
        <w:spacing w:after="120"/>
        <w:jc w:val="left"/>
        <w:rPr>
          <w:rFonts w:ascii="Arial MT Pro" w:hAnsi="Arial MT Pro"/>
          <w:color w:val="auto"/>
          <w:lang w:val="en-CA"/>
        </w:rPr>
      </w:pPr>
      <w:r w:rsidRPr="00F9362D">
        <w:rPr>
          <w:rFonts w:ascii="Arial MT Pro" w:hAnsi="Arial MT Pro"/>
          <w:color w:val="auto"/>
        </w:rPr>
        <w:t xml:space="preserve">Computed amounts are shown in </w:t>
      </w:r>
      <w:r w:rsidRPr="00F9362D">
        <w:rPr>
          <w:rFonts w:ascii="Arial MT Pro" w:hAnsi="Arial MT Pro"/>
          <w:color w:val="auto"/>
          <w:bdr w:val="single" w:sz="4" w:space="0" w:color="auto"/>
        </w:rPr>
        <w:t>boxes.</w:t>
      </w:r>
      <w:r w:rsidRPr="00F9362D">
        <w:rPr>
          <w:rFonts w:ascii="Arial MT Pro" w:hAnsi="Arial MT Pro"/>
          <w:color w:val="auto"/>
        </w:rPr>
        <w:tab/>
      </w:r>
      <w:r w:rsidRPr="00F9362D">
        <w:rPr>
          <w:rFonts w:ascii="Arial MT Pro" w:hAnsi="Arial MT Pro"/>
          <w:color w:val="auto"/>
          <w:lang w:val="en-CA"/>
        </w:rPr>
        <w:t>(30</w:t>
      </w:r>
      <w:r w:rsidR="00DD0951" w:rsidRPr="00F9362D">
        <w:rPr>
          <w:rFonts w:ascii="Arial MT Pro" w:hAnsi="Arial MT Pro"/>
          <w:color w:val="auto"/>
          <w:lang w:val="en-CA"/>
        </w:rPr>
        <w:t>–</w:t>
      </w:r>
      <w:r w:rsidRPr="00F9362D">
        <w:rPr>
          <w:rFonts w:ascii="Arial MT Pro" w:hAnsi="Arial MT Pro"/>
          <w:color w:val="auto"/>
          <w:lang w:val="en-CA"/>
        </w:rPr>
        <w:t xml:space="preserve">40 min.) </w:t>
      </w:r>
      <w:r w:rsidRPr="00F9362D">
        <w:rPr>
          <w:rFonts w:ascii="Arial MT Pro" w:hAnsi="Arial MT Pro" w:cs="Helvetica"/>
          <w:b/>
          <w:bCs/>
          <w:i w:val="0"/>
          <w:iCs w:val="0"/>
          <w:color w:val="auto"/>
          <w:sz w:val="36"/>
          <w:szCs w:val="36"/>
          <w:lang w:val="en-CA"/>
        </w:rPr>
        <w:t>CE1-</w:t>
      </w:r>
      <w:r w:rsidR="00A12BB8" w:rsidRPr="00F9362D">
        <w:rPr>
          <w:rFonts w:ascii="Arial MT Pro" w:hAnsi="Arial MT Pro" w:cs="Helvetica"/>
          <w:b/>
          <w:bCs/>
          <w:i w:val="0"/>
          <w:iCs w:val="0"/>
          <w:color w:val="auto"/>
          <w:sz w:val="36"/>
          <w:szCs w:val="36"/>
          <w:lang w:val="en-CA"/>
        </w:rPr>
        <w:t>1</w:t>
      </w:r>
    </w:p>
    <w:p w14:paraId="7099E15F" w14:textId="77777777" w:rsidR="003A13F9" w:rsidRDefault="003A13F9" w:rsidP="003A13F9">
      <w:pPr>
        <w:pStyle w:val="ptffullns"/>
        <w:pBdr>
          <w:bottom w:val="single" w:sz="4" w:space="1" w:color="auto"/>
        </w:pBdr>
        <w:shd w:val="clear" w:color="auto" w:fill="FFFFFF"/>
        <w:tabs>
          <w:tab w:val="center" w:pos="3960"/>
          <w:tab w:val="center" w:pos="6105"/>
          <w:tab w:val="center" w:pos="8250"/>
        </w:tabs>
        <w:spacing w:before="240"/>
        <w:ind w:left="3410" w:right="584"/>
        <w:rPr>
          <w:color w:val="auto"/>
        </w:rPr>
      </w:pPr>
      <w:r w:rsidRPr="00D43412">
        <w:rPr>
          <w:color w:val="auto"/>
          <w:lang w:val="en-CA"/>
        </w:rPr>
        <w:tab/>
        <w:t>Fraser Co.</w:t>
      </w:r>
      <w:r w:rsidRPr="00D43412">
        <w:rPr>
          <w:color w:val="auto"/>
          <w:lang w:val="en-CA"/>
        </w:rPr>
        <w:tab/>
        <w:t>Delta Co.</w:t>
      </w:r>
      <w:r w:rsidRPr="00D43412">
        <w:rPr>
          <w:color w:val="auto"/>
          <w:lang w:val="en-CA"/>
        </w:rPr>
        <w:tab/>
      </w:r>
      <w:r>
        <w:rPr>
          <w:color w:val="auto"/>
        </w:rPr>
        <w:t>Pine Co.</w:t>
      </w:r>
    </w:p>
    <w:p w14:paraId="5A67F2D2" w14:textId="1AE80182" w:rsidR="003A13F9" w:rsidRDefault="003A13F9" w:rsidP="003A13F9">
      <w:pPr>
        <w:pStyle w:val="ptffullns"/>
        <w:shd w:val="clear" w:color="auto" w:fill="FFFFFF"/>
        <w:tabs>
          <w:tab w:val="left" w:pos="495"/>
          <w:tab w:val="decimal" w:pos="4345"/>
          <w:tab w:val="decimal" w:pos="6490"/>
          <w:tab w:val="decimal" w:pos="8635"/>
        </w:tabs>
        <w:spacing w:after="80"/>
        <w:outlineLvl w:val="0"/>
        <w:rPr>
          <w:b/>
          <w:bCs/>
          <w:color w:val="auto"/>
        </w:rPr>
      </w:pPr>
      <w:r>
        <w:rPr>
          <w:b/>
          <w:bCs/>
          <w:color w:val="auto"/>
        </w:rPr>
        <w:t>Beginning</w:t>
      </w:r>
    </w:p>
    <w:p w14:paraId="60DB3F20" w14:textId="53B56C3A" w:rsidR="003A13F9" w:rsidRDefault="003A13F9" w:rsidP="003A13F9">
      <w:pPr>
        <w:shd w:val="clear" w:color="auto" w:fill="FFFFFF"/>
        <w:tabs>
          <w:tab w:val="left" w:pos="495"/>
          <w:tab w:val="decimal" w:pos="4345"/>
          <w:tab w:val="decimal" w:pos="6490"/>
          <w:tab w:val="decimal" w:pos="8635"/>
        </w:tabs>
        <w:spacing w:after="80"/>
      </w:pPr>
      <w:r>
        <w:tab/>
        <w:t>Assets</w:t>
      </w:r>
      <w:r>
        <w:tab/>
        <w:t>$350,000</w:t>
      </w:r>
      <w:r>
        <w:tab/>
        <w:t>$300,000</w:t>
      </w:r>
      <w:r>
        <w:tab/>
        <w:t>$540,000</w:t>
      </w:r>
    </w:p>
    <w:p w14:paraId="56118A7C" w14:textId="77777777" w:rsidR="003A13F9" w:rsidRDefault="003A13F9" w:rsidP="003A13F9">
      <w:pPr>
        <w:shd w:val="clear" w:color="auto" w:fill="FFFFFF"/>
        <w:tabs>
          <w:tab w:val="left" w:pos="495"/>
          <w:tab w:val="decimal" w:pos="4345"/>
          <w:tab w:val="decimal" w:pos="6490"/>
          <w:tab w:val="decimal" w:pos="8635"/>
        </w:tabs>
        <w:spacing w:after="80"/>
      </w:pPr>
      <w:r>
        <w:t>–</w:t>
      </w:r>
      <w:r>
        <w:tab/>
        <w:t>Liabilities</w:t>
      </w:r>
      <w:r>
        <w:tab/>
      </w:r>
      <w:r>
        <w:rPr>
          <w:u w:val="single"/>
        </w:rPr>
        <w:t xml:space="preserve"> (200,000</w:t>
      </w:r>
      <w:r>
        <w:t>)</w:t>
      </w:r>
      <w:r>
        <w:tab/>
      </w:r>
      <w:r>
        <w:rPr>
          <w:u w:val="single"/>
        </w:rPr>
        <w:t> (120,000</w:t>
      </w:r>
      <w:r>
        <w:t>)</w:t>
      </w:r>
      <w:r>
        <w:tab/>
      </w:r>
      <w:r>
        <w:rPr>
          <w:u w:val="single"/>
        </w:rPr>
        <w:t xml:space="preserve"> (360,000</w:t>
      </w:r>
      <w:r>
        <w:t>)</w:t>
      </w:r>
    </w:p>
    <w:p w14:paraId="79FAAB68" w14:textId="77777777" w:rsidR="003A13F9" w:rsidRDefault="003A13F9" w:rsidP="003A13F9">
      <w:pPr>
        <w:shd w:val="clear" w:color="auto" w:fill="FFFFFF"/>
        <w:tabs>
          <w:tab w:val="left" w:pos="495"/>
          <w:tab w:val="decimal" w:pos="4345"/>
          <w:tab w:val="decimal" w:pos="6490"/>
          <w:tab w:val="decimal" w:pos="8635"/>
        </w:tabs>
        <w:spacing w:after="80"/>
      </w:pPr>
      <w:r>
        <w:t>=</w:t>
      </w:r>
      <w:r>
        <w:tab/>
        <w:t>Owner’s equity</w:t>
      </w:r>
      <w:r>
        <w:tab/>
      </w:r>
      <w:r>
        <w:rPr>
          <w:u w:val="double"/>
        </w:rPr>
        <w:t>$150,000</w:t>
      </w:r>
      <w:r>
        <w:tab/>
      </w:r>
      <w:r>
        <w:rPr>
          <w:u w:val="double"/>
        </w:rPr>
        <w:t>$180,000</w:t>
      </w:r>
      <w:r>
        <w:tab/>
      </w:r>
      <w:r>
        <w:rPr>
          <w:u w:val="double"/>
        </w:rPr>
        <w:t>$180,000</w:t>
      </w:r>
    </w:p>
    <w:p w14:paraId="208EB85C" w14:textId="77777777" w:rsidR="003A13F9" w:rsidRDefault="003A13F9" w:rsidP="003A13F9">
      <w:pPr>
        <w:shd w:val="clear" w:color="auto" w:fill="FFFFFF"/>
        <w:tabs>
          <w:tab w:val="left" w:pos="495"/>
          <w:tab w:val="decimal" w:pos="4345"/>
          <w:tab w:val="decimal" w:pos="6490"/>
          <w:tab w:val="decimal" w:pos="8635"/>
        </w:tabs>
        <w:spacing w:after="80"/>
        <w:outlineLvl w:val="0"/>
        <w:rPr>
          <w:b/>
          <w:bCs/>
        </w:rPr>
      </w:pPr>
      <w:r>
        <w:rPr>
          <w:b/>
          <w:bCs/>
        </w:rPr>
        <w:t>Ending</w:t>
      </w:r>
    </w:p>
    <w:p w14:paraId="1E435367" w14:textId="77777777" w:rsidR="003A13F9" w:rsidRDefault="003A13F9" w:rsidP="005012C8">
      <w:pPr>
        <w:shd w:val="clear" w:color="auto" w:fill="FFFFFF"/>
        <w:tabs>
          <w:tab w:val="left" w:pos="495"/>
          <w:tab w:val="decimal" w:pos="4345"/>
          <w:tab w:val="decimal" w:pos="6490"/>
          <w:tab w:val="decimal" w:pos="8700"/>
        </w:tabs>
        <w:spacing w:after="80"/>
      </w:pPr>
      <w:r>
        <w:tab/>
        <w:t>Assets</w:t>
      </w:r>
      <w:r>
        <w:tab/>
        <w:t>$500,000</w:t>
      </w:r>
      <w:r>
        <w:tab/>
        <w:t>$360,000</w:t>
      </w:r>
      <w:r>
        <w:tab/>
      </w:r>
      <w:r>
        <w:rPr>
          <w:bdr w:val="single" w:sz="4" w:space="0" w:color="auto"/>
        </w:rPr>
        <w:t>$715,000</w:t>
      </w:r>
      <w:r>
        <w:rPr>
          <w:bdr w:val="single" w:sz="4" w:space="0" w:color="auto"/>
          <w:vertAlign w:val="superscript"/>
        </w:rPr>
        <w:t>5</w:t>
      </w:r>
    </w:p>
    <w:p w14:paraId="17E34FD1" w14:textId="77777777" w:rsidR="003A13F9" w:rsidRDefault="003A13F9" w:rsidP="003A13F9">
      <w:pPr>
        <w:shd w:val="clear" w:color="auto" w:fill="FFFFFF"/>
        <w:tabs>
          <w:tab w:val="left" w:pos="495"/>
          <w:tab w:val="decimal" w:pos="4345"/>
          <w:tab w:val="decimal" w:pos="6490"/>
          <w:tab w:val="decimal" w:pos="8635"/>
        </w:tabs>
        <w:spacing w:after="80"/>
      </w:pPr>
      <w:r>
        <w:t>–</w:t>
      </w:r>
      <w:r>
        <w:tab/>
        <w:t>Liabilities</w:t>
      </w:r>
      <w:r>
        <w:tab/>
        <w:t xml:space="preserve">     </w:t>
      </w:r>
      <w:r>
        <w:rPr>
          <w:u w:val="single"/>
        </w:rPr>
        <w:t>(250,000</w:t>
      </w:r>
      <w:r>
        <w:t>)</w:t>
      </w:r>
      <w:r>
        <w:tab/>
      </w:r>
      <w:r>
        <w:rPr>
          <w:u w:val="single"/>
        </w:rPr>
        <w:t> (160,000</w:t>
      </w:r>
      <w:r>
        <w:t>)</w:t>
      </w:r>
      <w:r>
        <w:tab/>
      </w:r>
      <w:r>
        <w:rPr>
          <w:u w:val="single"/>
        </w:rPr>
        <w:t xml:space="preserve"> (480,000</w:t>
      </w:r>
      <w:r>
        <w:t>)</w:t>
      </w:r>
    </w:p>
    <w:p w14:paraId="0679BDA6" w14:textId="77777777" w:rsidR="003A13F9" w:rsidRDefault="003A13F9" w:rsidP="003A13F9">
      <w:pPr>
        <w:shd w:val="clear" w:color="auto" w:fill="FFFFFF"/>
        <w:tabs>
          <w:tab w:val="left" w:pos="495"/>
          <w:tab w:val="decimal" w:pos="4345"/>
          <w:tab w:val="decimal" w:pos="6490"/>
          <w:tab w:val="decimal" w:pos="8635"/>
        </w:tabs>
        <w:spacing w:after="80"/>
      </w:pPr>
      <w:r>
        <w:t>=</w:t>
      </w:r>
      <w:r>
        <w:tab/>
        <w:t>Owner’s equity</w:t>
      </w:r>
      <w:r>
        <w:tab/>
      </w:r>
      <w:r>
        <w:rPr>
          <w:u w:val="double"/>
        </w:rPr>
        <w:t>$250,000</w:t>
      </w:r>
      <w:r>
        <w:tab/>
      </w:r>
      <w:r>
        <w:rPr>
          <w:u w:val="double"/>
        </w:rPr>
        <w:t>$200,000</w:t>
      </w:r>
      <w:r>
        <w:tab/>
      </w:r>
      <w:r>
        <w:rPr>
          <w:u w:val="double"/>
        </w:rPr>
        <w:t>$235,000</w:t>
      </w:r>
    </w:p>
    <w:p w14:paraId="5BDF689E" w14:textId="77777777" w:rsidR="00DE012E" w:rsidRDefault="00DE012E" w:rsidP="00DE012E">
      <w:pPr>
        <w:shd w:val="clear" w:color="auto" w:fill="FFFFFF"/>
        <w:tabs>
          <w:tab w:val="left" w:pos="495"/>
          <w:tab w:val="decimal" w:pos="4345"/>
          <w:tab w:val="decimal" w:pos="6490"/>
          <w:tab w:val="decimal" w:pos="8635"/>
        </w:tabs>
        <w:spacing w:after="80"/>
        <w:outlineLvl w:val="0"/>
        <w:rPr>
          <w:b/>
          <w:bCs/>
        </w:rPr>
      </w:pPr>
      <w:r>
        <w:rPr>
          <w:b/>
          <w:bCs/>
        </w:rPr>
        <w:t>Owner’s Equity</w:t>
      </w:r>
    </w:p>
    <w:p w14:paraId="24BD5323" w14:textId="77777777" w:rsidR="00DE012E" w:rsidRDefault="00DE012E" w:rsidP="00DE012E">
      <w:pPr>
        <w:shd w:val="clear" w:color="auto" w:fill="FFFFFF"/>
        <w:tabs>
          <w:tab w:val="left" w:pos="495"/>
          <w:tab w:val="decimal" w:pos="4345"/>
          <w:tab w:val="decimal" w:pos="6490"/>
          <w:tab w:val="decimal" w:pos="8635"/>
        </w:tabs>
        <w:spacing w:after="80"/>
      </w:pPr>
      <w:r>
        <w:tab/>
        <w:t>Beginning owner’s equity</w:t>
      </w:r>
      <w:r>
        <w:tab/>
        <w:t>$150,000</w:t>
      </w:r>
      <w:r>
        <w:tab/>
        <w:t>$180,000</w:t>
      </w:r>
      <w:r>
        <w:tab/>
        <w:t>$180,000</w:t>
      </w:r>
    </w:p>
    <w:p w14:paraId="0E2B221C" w14:textId="77777777" w:rsidR="00DE012E" w:rsidRDefault="00DE012E" w:rsidP="00DE012E">
      <w:pPr>
        <w:shd w:val="clear" w:color="auto" w:fill="FFFFFF"/>
        <w:tabs>
          <w:tab w:val="left" w:pos="495"/>
          <w:tab w:val="decimal" w:pos="4440"/>
          <w:tab w:val="decimal" w:pos="6490"/>
          <w:tab w:val="decimal" w:pos="8635"/>
        </w:tabs>
        <w:spacing w:after="80"/>
      </w:pPr>
      <w:r>
        <w:t>+</w:t>
      </w:r>
      <w:r>
        <w:tab/>
        <w:t>Investments by owner</w:t>
      </w:r>
      <w:r>
        <w:tab/>
      </w:r>
      <w:r>
        <w:rPr>
          <w:bdr w:val="single" w:sz="4" w:space="0" w:color="auto"/>
        </w:rPr>
        <w:t>150,000</w:t>
      </w:r>
      <w:r>
        <w:rPr>
          <w:bdr w:val="single" w:sz="4" w:space="0" w:color="auto"/>
          <w:vertAlign w:val="superscript"/>
        </w:rPr>
        <w:t>1</w:t>
      </w:r>
      <w:r>
        <w:tab/>
        <w:t>0</w:t>
      </w:r>
      <w:r>
        <w:tab/>
        <w:t>50,000</w:t>
      </w:r>
    </w:p>
    <w:p w14:paraId="27C84F16" w14:textId="77777777" w:rsidR="00DE012E" w:rsidRDefault="00DE012E" w:rsidP="00DE012E">
      <w:pPr>
        <w:shd w:val="clear" w:color="auto" w:fill="FFFFFF"/>
        <w:tabs>
          <w:tab w:val="left" w:pos="495"/>
          <w:tab w:val="decimal" w:pos="4345"/>
          <w:tab w:val="decimal" w:pos="6564"/>
          <w:tab w:val="decimal" w:pos="8635"/>
        </w:tabs>
        <w:spacing w:after="80"/>
      </w:pPr>
      <w:r>
        <w:t>+</w:t>
      </w:r>
      <w:r>
        <w:tab/>
        <w:t>Net income</w:t>
      </w:r>
      <w:r>
        <w:tab/>
        <w:t>200,000</w:t>
      </w:r>
      <w:r>
        <w:tab/>
      </w:r>
      <w:r w:rsidRPr="008456C5">
        <w:rPr>
          <w:bdr w:val="single" w:sz="4" w:space="0" w:color="auto"/>
        </w:rPr>
        <w:t>170,000</w:t>
      </w:r>
      <w:r w:rsidRPr="008456C5">
        <w:rPr>
          <w:bdr w:val="single" w:sz="4" w:space="0" w:color="auto"/>
          <w:vertAlign w:val="superscript"/>
        </w:rPr>
        <w:t>2</w:t>
      </w:r>
      <w:r>
        <w:tab/>
        <w:t>225,000</w:t>
      </w:r>
    </w:p>
    <w:p w14:paraId="4A8EBA56" w14:textId="77777777" w:rsidR="00DE012E" w:rsidRDefault="00DE012E" w:rsidP="00DE012E">
      <w:pPr>
        <w:shd w:val="clear" w:color="auto" w:fill="FFFFFF"/>
        <w:tabs>
          <w:tab w:val="left" w:pos="495"/>
          <w:tab w:val="decimal" w:pos="4345"/>
          <w:tab w:val="decimal" w:pos="6490"/>
          <w:tab w:val="decimal" w:pos="8635"/>
        </w:tabs>
        <w:spacing w:after="80"/>
      </w:pPr>
      <w:r>
        <w:t>–</w:t>
      </w:r>
      <w:r>
        <w:tab/>
        <w:t>Withdrawals by owner</w:t>
      </w:r>
      <w:r>
        <w:tab/>
      </w:r>
      <w:r>
        <w:rPr>
          <w:u w:val="single"/>
        </w:rPr>
        <w:t xml:space="preserve"> (250,000</w:t>
      </w:r>
      <w:r>
        <w:t>)</w:t>
      </w:r>
      <w:r>
        <w:tab/>
      </w:r>
      <w:r>
        <w:rPr>
          <w:u w:val="single"/>
        </w:rPr>
        <w:t> (150,000</w:t>
      </w:r>
      <w:r>
        <w:t>)</w:t>
      </w:r>
      <w:r>
        <w:tab/>
      </w:r>
      <w:r>
        <w:rPr>
          <w:u w:val="single"/>
        </w:rPr>
        <w:t xml:space="preserve"> (220,000</w:t>
      </w:r>
      <w:r>
        <w:t>)</w:t>
      </w:r>
    </w:p>
    <w:p w14:paraId="608F49AF" w14:textId="77777777" w:rsidR="00DE012E" w:rsidRDefault="00DE012E" w:rsidP="00DE012E">
      <w:pPr>
        <w:shd w:val="clear" w:color="auto" w:fill="FFFFFF"/>
        <w:tabs>
          <w:tab w:val="left" w:pos="495"/>
          <w:tab w:val="decimal" w:pos="4345"/>
          <w:tab w:val="decimal" w:pos="6490"/>
          <w:tab w:val="decimal" w:pos="8724"/>
        </w:tabs>
        <w:spacing w:after="80"/>
      </w:pPr>
      <w:r>
        <w:t>=</w:t>
      </w:r>
      <w:r>
        <w:tab/>
        <w:t>Ending owner’s equity</w:t>
      </w:r>
      <w:r>
        <w:tab/>
      </w:r>
      <w:r>
        <w:rPr>
          <w:u w:val="double"/>
        </w:rPr>
        <w:t>$250,000</w:t>
      </w:r>
      <w:r>
        <w:tab/>
      </w:r>
      <w:r>
        <w:rPr>
          <w:u w:val="double"/>
        </w:rPr>
        <w:t>$200,000</w:t>
      </w:r>
      <w:r>
        <w:tab/>
      </w:r>
      <w:r w:rsidRPr="008456C5">
        <w:rPr>
          <w:u w:val="double"/>
          <w:bdr w:val="single" w:sz="4" w:space="0" w:color="auto"/>
        </w:rPr>
        <w:t>$235,000</w:t>
      </w:r>
      <w:r w:rsidRPr="008456C5">
        <w:rPr>
          <w:bdr w:val="single" w:sz="4" w:space="0" w:color="auto"/>
          <w:vertAlign w:val="superscript"/>
        </w:rPr>
        <w:t>4</w:t>
      </w:r>
    </w:p>
    <w:p w14:paraId="076D500A" w14:textId="44253FDB" w:rsidR="003A13F9" w:rsidRDefault="003A13F9" w:rsidP="003A13F9">
      <w:pPr>
        <w:shd w:val="clear" w:color="auto" w:fill="FFFFFF"/>
        <w:tabs>
          <w:tab w:val="left" w:pos="495"/>
          <w:tab w:val="decimal" w:pos="4345"/>
          <w:tab w:val="decimal" w:pos="6490"/>
          <w:tab w:val="decimal" w:pos="8635"/>
        </w:tabs>
        <w:spacing w:after="80"/>
        <w:outlineLvl w:val="0"/>
        <w:rPr>
          <w:b/>
          <w:bCs/>
        </w:rPr>
      </w:pPr>
      <w:r>
        <w:rPr>
          <w:b/>
          <w:bCs/>
        </w:rPr>
        <w:t>Income Statement</w:t>
      </w:r>
    </w:p>
    <w:p w14:paraId="07A45518" w14:textId="77777777" w:rsidR="003A13F9" w:rsidRDefault="003A13F9" w:rsidP="003A13F9">
      <w:pPr>
        <w:shd w:val="clear" w:color="auto" w:fill="FFFFFF"/>
        <w:tabs>
          <w:tab w:val="left" w:pos="495"/>
          <w:tab w:val="decimal" w:pos="4345"/>
          <w:tab w:val="decimal" w:pos="6490"/>
          <w:tab w:val="decimal" w:pos="8635"/>
        </w:tabs>
        <w:spacing w:after="80"/>
      </w:pPr>
      <w:r>
        <w:tab/>
        <w:t>Revenues</w:t>
      </w:r>
      <w:r>
        <w:tab/>
        <w:t>$660,000</w:t>
      </w:r>
      <w:r>
        <w:tab/>
        <w:t>$350,000</w:t>
      </w:r>
      <w:r>
        <w:tab/>
        <w:t>$900,000</w:t>
      </w:r>
    </w:p>
    <w:p w14:paraId="46613BCE" w14:textId="77777777" w:rsidR="003A13F9" w:rsidRDefault="003A13F9" w:rsidP="005012C8">
      <w:pPr>
        <w:shd w:val="clear" w:color="auto" w:fill="FFFFFF"/>
        <w:tabs>
          <w:tab w:val="left" w:pos="495"/>
          <w:tab w:val="decimal" w:pos="4345"/>
          <w:tab w:val="decimal" w:pos="6564"/>
          <w:tab w:val="decimal" w:pos="8635"/>
        </w:tabs>
        <w:spacing w:after="80"/>
      </w:pPr>
      <w:r>
        <w:t>–</w:t>
      </w:r>
      <w:r>
        <w:tab/>
        <w:t>Expenses</w:t>
      </w:r>
      <w:r>
        <w:tab/>
      </w:r>
      <w:r>
        <w:rPr>
          <w:u w:val="single"/>
        </w:rPr>
        <w:t>  460,000</w:t>
      </w:r>
      <w:r>
        <w:tab/>
      </w:r>
      <w:r>
        <w:rPr>
          <w:u w:val="single"/>
          <w:bdr w:val="single" w:sz="4" w:space="0" w:color="auto"/>
        </w:rPr>
        <w:t>  180,000</w:t>
      </w:r>
      <w:r>
        <w:rPr>
          <w:u w:val="single"/>
          <w:bdr w:val="single" w:sz="4" w:space="0" w:color="auto"/>
          <w:vertAlign w:val="superscript"/>
        </w:rPr>
        <w:t>3</w:t>
      </w:r>
      <w:r>
        <w:tab/>
      </w:r>
      <w:r>
        <w:rPr>
          <w:u w:val="single"/>
        </w:rPr>
        <w:t>  675,000</w:t>
      </w:r>
    </w:p>
    <w:p w14:paraId="1B402F9F" w14:textId="77777777" w:rsidR="003A13F9" w:rsidRDefault="003A13F9" w:rsidP="003A13F9">
      <w:pPr>
        <w:shd w:val="clear" w:color="auto" w:fill="FFFFFF"/>
        <w:tabs>
          <w:tab w:val="left" w:pos="495"/>
          <w:tab w:val="decimal" w:pos="4345"/>
          <w:tab w:val="decimal" w:pos="6490"/>
          <w:tab w:val="decimal" w:pos="8635"/>
        </w:tabs>
        <w:spacing w:after="80"/>
      </w:pPr>
      <w:r>
        <w:t>=</w:t>
      </w:r>
      <w:r>
        <w:tab/>
        <w:t>Net income</w:t>
      </w:r>
      <w:r>
        <w:tab/>
      </w:r>
      <w:r>
        <w:rPr>
          <w:u w:val="double"/>
        </w:rPr>
        <w:t>$200,000</w:t>
      </w:r>
      <w:r>
        <w:tab/>
      </w:r>
      <w:r>
        <w:rPr>
          <w:u w:val="double"/>
        </w:rPr>
        <w:t>$170,000</w:t>
      </w:r>
      <w:r>
        <w:tab/>
      </w:r>
      <w:r>
        <w:rPr>
          <w:u w:val="double"/>
        </w:rPr>
        <w:t>$225,000</w:t>
      </w:r>
    </w:p>
    <w:p w14:paraId="026F6B73" w14:textId="77777777" w:rsidR="003A13F9" w:rsidRDefault="003A13F9" w:rsidP="003A13F9">
      <w:pPr>
        <w:shd w:val="clear" w:color="auto" w:fill="FFFFFF"/>
        <w:tabs>
          <w:tab w:val="left" w:pos="495"/>
          <w:tab w:val="decimal" w:pos="4345"/>
          <w:tab w:val="decimal" w:pos="6490"/>
          <w:tab w:val="decimal" w:pos="8635"/>
        </w:tabs>
        <w:spacing w:after="80"/>
      </w:pPr>
    </w:p>
    <w:p w14:paraId="0779D6CC" w14:textId="060CE282" w:rsidR="003A13F9" w:rsidRPr="00CA13BA" w:rsidRDefault="003A13F9" w:rsidP="000633ED">
      <w:pPr>
        <w:pStyle w:val="pfootnote"/>
        <w:ind w:left="220" w:hanging="220"/>
        <w:rPr>
          <w:rFonts w:ascii="Times New Roman" w:hAnsi="Times New Roman"/>
          <w:color w:val="auto"/>
          <w:sz w:val="24"/>
          <w:szCs w:val="24"/>
        </w:rPr>
      </w:pPr>
      <w:r w:rsidRPr="00E56B34">
        <w:rPr>
          <w:rFonts w:ascii="Times New Roman" w:hAnsi="Times New Roman"/>
          <w:color w:val="auto"/>
          <w:sz w:val="24"/>
          <w:szCs w:val="24"/>
          <w:vertAlign w:val="superscript"/>
        </w:rPr>
        <w:t>1</w:t>
      </w:r>
      <w:r w:rsidR="000633ED">
        <w:rPr>
          <w:rFonts w:ascii="Times New Roman" w:hAnsi="Times New Roman"/>
          <w:color w:val="auto"/>
          <w:sz w:val="24"/>
          <w:szCs w:val="24"/>
          <w:vertAlign w:val="superscript"/>
        </w:rPr>
        <w:tab/>
      </w:r>
      <w:r w:rsidRPr="00CA13BA">
        <w:rPr>
          <w:rFonts w:ascii="Times New Roman" w:hAnsi="Times New Roman"/>
          <w:color w:val="auto"/>
          <w:sz w:val="24"/>
          <w:szCs w:val="24"/>
        </w:rPr>
        <w:t>$150,000 + Investments + $200,000 – $250,000</w:t>
      </w:r>
      <w:r w:rsidR="00202104">
        <w:rPr>
          <w:rFonts w:ascii="Times New Roman" w:hAnsi="Times New Roman"/>
          <w:color w:val="auto"/>
          <w:sz w:val="24"/>
          <w:szCs w:val="24"/>
        </w:rPr>
        <w:t xml:space="preserve"> </w:t>
      </w:r>
      <w:r w:rsidRPr="00CA13BA">
        <w:rPr>
          <w:rFonts w:ascii="Times New Roman" w:hAnsi="Times New Roman"/>
          <w:color w:val="auto"/>
          <w:sz w:val="24"/>
          <w:szCs w:val="24"/>
        </w:rPr>
        <w:t>= $250,000</w:t>
      </w:r>
    </w:p>
    <w:p w14:paraId="6832168B" w14:textId="77777777" w:rsidR="003A13F9" w:rsidRPr="00CA13BA" w:rsidRDefault="003A13F9" w:rsidP="003A13F9">
      <w:pPr>
        <w:pStyle w:val="pfootnote"/>
        <w:rPr>
          <w:rFonts w:ascii="Times New Roman" w:hAnsi="Times New Roman"/>
          <w:color w:val="auto"/>
          <w:sz w:val="24"/>
          <w:szCs w:val="24"/>
        </w:rPr>
      </w:pPr>
      <w:r w:rsidRPr="00CA13BA">
        <w:rPr>
          <w:rFonts w:ascii="Times New Roman" w:hAnsi="Times New Roman"/>
          <w:color w:val="auto"/>
          <w:sz w:val="24"/>
          <w:szCs w:val="24"/>
        </w:rPr>
        <w:tab/>
        <w:t>Investments = $150,000</w:t>
      </w:r>
    </w:p>
    <w:p w14:paraId="6497B970" w14:textId="2BE0D4AB" w:rsidR="003A13F9" w:rsidRDefault="003A13F9" w:rsidP="003A13F9">
      <w:pPr>
        <w:pStyle w:val="pfootnote"/>
        <w:rPr>
          <w:rFonts w:ascii="Times New Roman" w:hAnsi="Times New Roman"/>
          <w:color w:val="auto"/>
          <w:sz w:val="24"/>
          <w:szCs w:val="24"/>
        </w:rPr>
      </w:pPr>
      <w:r w:rsidRPr="00E56B34">
        <w:rPr>
          <w:rFonts w:ascii="Times New Roman" w:hAnsi="Times New Roman"/>
          <w:color w:val="auto"/>
          <w:sz w:val="24"/>
          <w:szCs w:val="24"/>
          <w:vertAlign w:val="superscript"/>
        </w:rPr>
        <w:t>2</w:t>
      </w:r>
      <w:r w:rsidR="000633ED">
        <w:rPr>
          <w:rFonts w:ascii="Times New Roman" w:hAnsi="Times New Roman"/>
          <w:color w:val="auto"/>
          <w:sz w:val="24"/>
          <w:szCs w:val="24"/>
          <w:vertAlign w:val="superscript"/>
        </w:rPr>
        <w:tab/>
      </w:r>
      <w:r w:rsidRPr="00CA13BA">
        <w:rPr>
          <w:rFonts w:ascii="Times New Roman" w:hAnsi="Times New Roman"/>
          <w:color w:val="auto"/>
          <w:sz w:val="24"/>
          <w:szCs w:val="24"/>
        </w:rPr>
        <w:t>180,000 + 0 + N</w:t>
      </w:r>
      <w:r>
        <w:rPr>
          <w:rFonts w:ascii="Times New Roman" w:hAnsi="Times New Roman"/>
          <w:color w:val="auto"/>
          <w:sz w:val="24"/>
          <w:szCs w:val="24"/>
        </w:rPr>
        <w:t>et Income</w:t>
      </w:r>
      <w:r w:rsidRPr="00CA13BA">
        <w:rPr>
          <w:rFonts w:ascii="Times New Roman" w:hAnsi="Times New Roman"/>
          <w:color w:val="auto"/>
          <w:sz w:val="24"/>
          <w:szCs w:val="24"/>
        </w:rPr>
        <w:t xml:space="preserve"> – 150,000 = 200,000</w:t>
      </w:r>
    </w:p>
    <w:p w14:paraId="2BB1DE46" w14:textId="77777777" w:rsidR="003A13F9" w:rsidRPr="00CA13BA" w:rsidRDefault="003A13F9" w:rsidP="003A13F9">
      <w:pPr>
        <w:pStyle w:val="pfootnote"/>
        <w:rPr>
          <w:rFonts w:ascii="Times New Roman" w:hAnsi="Times New Roman"/>
          <w:color w:val="auto"/>
          <w:sz w:val="24"/>
          <w:szCs w:val="24"/>
        </w:rPr>
      </w:pPr>
      <w:r>
        <w:rPr>
          <w:rFonts w:ascii="Times New Roman" w:hAnsi="Times New Roman"/>
          <w:color w:val="auto"/>
          <w:sz w:val="24"/>
          <w:szCs w:val="24"/>
        </w:rPr>
        <w:tab/>
      </w:r>
      <w:r w:rsidRPr="00CA13BA">
        <w:rPr>
          <w:rFonts w:ascii="Times New Roman" w:hAnsi="Times New Roman"/>
          <w:color w:val="auto"/>
          <w:sz w:val="24"/>
          <w:szCs w:val="24"/>
        </w:rPr>
        <w:t>Net income = $170,000</w:t>
      </w:r>
    </w:p>
    <w:p w14:paraId="61A8DC13" w14:textId="6B4B738B" w:rsidR="003A13F9" w:rsidRPr="00CA13BA" w:rsidRDefault="003A13F9" w:rsidP="003A13F9">
      <w:pPr>
        <w:pStyle w:val="pfootnote"/>
        <w:rPr>
          <w:rFonts w:ascii="Times New Roman" w:hAnsi="Times New Roman"/>
          <w:color w:val="auto"/>
          <w:sz w:val="24"/>
          <w:szCs w:val="24"/>
        </w:rPr>
      </w:pPr>
      <w:r w:rsidRPr="00E56B34">
        <w:rPr>
          <w:rFonts w:ascii="Times New Roman" w:hAnsi="Times New Roman"/>
          <w:color w:val="auto"/>
          <w:sz w:val="24"/>
          <w:szCs w:val="24"/>
          <w:vertAlign w:val="superscript"/>
        </w:rPr>
        <w:t>3</w:t>
      </w:r>
      <w:r w:rsidR="000633ED">
        <w:rPr>
          <w:rFonts w:ascii="Times New Roman" w:hAnsi="Times New Roman"/>
          <w:color w:val="auto"/>
          <w:sz w:val="24"/>
          <w:szCs w:val="24"/>
          <w:vertAlign w:val="superscript"/>
        </w:rPr>
        <w:tab/>
      </w:r>
      <w:r w:rsidRPr="00CA13BA">
        <w:rPr>
          <w:rFonts w:ascii="Times New Roman" w:hAnsi="Times New Roman"/>
          <w:color w:val="auto"/>
          <w:sz w:val="24"/>
          <w:szCs w:val="24"/>
        </w:rPr>
        <w:t>Revenues – Expenses = Net Income</w:t>
      </w:r>
    </w:p>
    <w:p w14:paraId="260FAB08" w14:textId="77777777" w:rsidR="003A13F9" w:rsidRPr="00CA13BA" w:rsidRDefault="003A13F9" w:rsidP="003A13F9">
      <w:pPr>
        <w:pStyle w:val="pfootnote"/>
        <w:rPr>
          <w:rFonts w:ascii="Times New Roman" w:hAnsi="Times New Roman"/>
          <w:color w:val="auto"/>
          <w:sz w:val="24"/>
          <w:szCs w:val="24"/>
        </w:rPr>
      </w:pPr>
      <w:r w:rsidRPr="00CA13BA">
        <w:rPr>
          <w:rFonts w:ascii="Times New Roman" w:hAnsi="Times New Roman"/>
          <w:color w:val="auto"/>
          <w:sz w:val="24"/>
          <w:szCs w:val="24"/>
        </w:rPr>
        <w:tab/>
        <w:t>$350,000 – Expenses = $170,000</w:t>
      </w:r>
    </w:p>
    <w:p w14:paraId="42211B7C" w14:textId="77777777" w:rsidR="003A13F9" w:rsidRPr="00CA13BA" w:rsidRDefault="003A13F9" w:rsidP="003A13F9">
      <w:pPr>
        <w:pStyle w:val="pfootnote"/>
        <w:rPr>
          <w:rFonts w:ascii="Times New Roman" w:hAnsi="Times New Roman"/>
          <w:color w:val="auto"/>
          <w:sz w:val="24"/>
          <w:szCs w:val="24"/>
        </w:rPr>
      </w:pPr>
      <w:r w:rsidRPr="00CA13BA">
        <w:rPr>
          <w:rFonts w:ascii="Times New Roman" w:hAnsi="Times New Roman"/>
          <w:color w:val="auto"/>
          <w:sz w:val="24"/>
          <w:szCs w:val="24"/>
        </w:rPr>
        <w:tab/>
        <w:t>Expenses = $180,000</w:t>
      </w:r>
    </w:p>
    <w:p w14:paraId="0B284C20" w14:textId="489C8A04" w:rsidR="003A13F9" w:rsidRPr="00CA13BA" w:rsidRDefault="003A13F9" w:rsidP="003A13F9">
      <w:pPr>
        <w:pStyle w:val="pfootnote"/>
        <w:rPr>
          <w:rFonts w:ascii="Times New Roman" w:hAnsi="Times New Roman"/>
          <w:color w:val="auto"/>
          <w:sz w:val="24"/>
          <w:szCs w:val="24"/>
        </w:rPr>
      </w:pPr>
      <w:r w:rsidRPr="00E56B34">
        <w:rPr>
          <w:rFonts w:ascii="Times New Roman" w:hAnsi="Times New Roman"/>
          <w:color w:val="auto"/>
          <w:sz w:val="24"/>
          <w:szCs w:val="24"/>
          <w:vertAlign w:val="superscript"/>
        </w:rPr>
        <w:t>4</w:t>
      </w:r>
      <w:r w:rsidR="000633ED">
        <w:rPr>
          <w:rFonts w:ascii="Times New Roman" w:hAnsi="Times New Roman"/>
          <w:color w:val="auto"/>
          <w:sz w:val="24"/>
          <w:szCs w:val="24"/>
          <w:vertAlign w:val="superscript"/>
        </w:rPr>
        <w:tab/>
      </w:r>
      <w:r w:rsidRPr="00CA13BA">
        <w:rPr>
          <w:rFonts w:ascii="Times New Roman" w:hAnsi="Times New Roman"/>
          <w:color w:val="auto"/>
          <w:sz w:val="24"/>
          <w:szCs w:val="24"/>
        </w:rPr>
        <w:t>Owner’s Equity = Beginning Equity + Investments + Net Income – Withdrawals</w:t>
      </w:r>
    </w:p>
    <w:p w14:paraId="23FD2691" w14:textId="77777777" w:rsidR="003A13F9" w:rsidRPr="00CA13BA" w:rsidRDefault="003A13F9" w:rsidP="003A13F9">
      <w:pPr>
        <w:pStyle w:val="pfootnote"/>
        <w:rPr>
          <w:rFonts w:ascii="Times New Roman" w:hAnsi="Times New Roman"/>
          <w:color w:val="auto"/>
          <w:sz w:val="24"/>
          <w:szCs w:val="24"/>
        </w:rPr>
      </w:pPr>
      <w:r w:rsidRPr="00CA13BA">
        <w:rPr>
          <w:rFonts w:ascii="Times New Roman" w:hAnsi="Times New Roman"/>
          <w:color w:val="auto"/>
          <w:sz w:val="24"/>
          <w:szCs w:val="24"/>
        </w:rPr>
        <w:tab/>
        <w:t>Owner’s Equity = $180,000 + $50,000 + $225,000 – $220,000</w:t>
      </w:r>
    </w:p>
    <w:p w14:paraId="41BD5255" w14:textId="77777777" w:rsidR="003A13F9" w:rsidRPr="00CA13BA" w:rsidRDefault="003A13F9" w:rsidP="003A13F9">
      <w:pPr>
        <w:pStyle w:val="pfootnote"/>
        <w:rPr>
          <w:rFonts w:ascii="Times New Roman" w:hAnsi="Times New Roman"/>
          <w:color w:val="auto"/>
          <w:sz w:val="24"/>
          <w:szCs w:val="24"/>
        </w:rPr>
      </w:pPr>
      <w:r w:rsidRPr="00CA13BA">
        <w:rPr>
          <w:rFonts w:ascii="Times New Roman" w:hAnsi="Times New Roman"/>
          <w:color w:val="auto"/>
          <w:sz w:val="24"/>
          <w:szCs w:val="24"/>
        </w:rPr>
        <w:tab/>
        <w:t>Owner’s Equity = $235,000</w:t>
      </w:r>
    </w:p>
    <w:p w14:paraId="170C4F90" w14:textId="3867924C" w:rsidR="003A13F9" w:rsidRPr="00CA13BA" w:rsidRDefault="003A13F9" w:rsidP="003A13F9">
      <w:pPr>
        <w:pStyle w:val="pfootnote"/>
        <w:rPr>
          <w:rFonts w:ascii="Times New Roman" w:hAnsi="Times New Roman"/>
          <w:color w:val="auto"/>
          <w:sz w:val="24"/>
          <w:szCs w:val="24"/>
        </w:rPr>
      </w:pPr>
      <w:r w:rsidRPr="00E56B34">
        <w:rPr>
          <w:rFonts w:ascii="Times New Roman" w:hAnsi="Times New Roman"/>
          <w:color w:val="auto"/>
          <w:sz w:val="24"/>
          <w:szCs w:val="24"/>
          <w:vertAlign w:val="superscript"/>
        </w:rPr>
        <w:t>5</w:t>
      </w:r>
      <w:r w:rsidR="000633ED">
        <w:rPr>
          <w:rFonts w:ascii="Times New Roman" w:hAnsi="Times New Roman"/>
          <w:color w:val="auto"/>
          <w:sz w:val="24"/>
          <w:szCs w:val="24"/>
          <w:vertAlign w:val="superscript"/>
        </w:rPr>
        <w:tab/>
      </w:r>
      <w:r w:rsidRPr="00CA13BA">
        <w:rPr>
          <w:rFonts w:ascii="Times New Roman" w:hAnsi="Times New Roman"/>
          <w:color w:val="auto"/>
          <w:sz w:val="24"/>
          <w:szCs w:val="24"/>
        </w:rPr>
        <w:t>Assets – Liabilities = OE</w:t>
      </w:r>
    </w:p>
    <w:p w14:paraId="4E550221" w14:textId="77777777" w:rsidR="003A13F9" w:rsidRPr="00CA13BA" w:rsidRDefault="003A13F9" w:rsidP="003A13F9">
      <w:pPr>
        <w:pStyle w:val="pfootnote"/>
        <w:rPr>
          <w:rFonts w:ascii="Times New Roman" w:hAnsi="Times New Roman"/>
          <w:color w:val="auto"/>
          <w:sz w:val="24"/>
          <w:szCs w:val="24"/>
          <w:lang w:val="da-DK"/>
        </w:rPr>
      </w:pPr>
      <w:r w:rsidRPr="00CA13BA">
        <w:rPr>
          <w:rFonts w:ascii="Times New Roman" w:hAnsi="Times New Roman"/>
          <w:color w:val="auto"/>
          <w:sz w:val="24"/>
          <w:szCs w:val="24"/>
        </w:rPr>
        <w:tab/>
      </w:r>
      <w:r w:rsidRPr="00CA13BA">
        <w:rPr>
          <w:rFonts w:ascii="Times New Roman" w:hAnsi="Times New Roman"/>
          <w:color w:val="auto"/>
          <w:sz w:val="24"/>
          <w:szCs w:val="24"/>
          <w:lang w:val="da-DK"/>
        </w:rPr>
        <w:t>Assets – $480,000 = $235,000</w:t>
      </w:r>
    </w:p>
    <w:p w14:paraId="2E3F9C62" w14:textId="77777777" w:rsidR="003A13F9" w:rsidRPr="00CA13BA" w:rsidRDefault="003A13F9" w:rsidP="003A13F9">
      <w:pPr>
        <w:pStyle w:val="pfootnote"/>
        <w:rPr>
          <w:rFonts w:ascii="Times New Roman" w:hAnsi="Times New Roman"/>
          <w:color w:val="auto"/>
          <w:sz w:val="24"/>
          <w:szCs w:val="24"/>
          <w:lang w:val="da-DK"/>
        </w:rPr>
      </w:pPr>
      <w:r w:rsidRPr="00CA13BA">
        <w:rPr>
          <w:rFonts w:ascii="Times New Roman" w:hAnsi="Times New Roman"/>
          <w:color w:val="auto"/>
          <w:sz w:val="24"/>
          <w:szCs w:val="24"/>
          <w:lang w:val="da-DK"/>
        </w:rPr>
        <w:tab/>
        <w:t>Assets = $715,000</w:t>
      </w:r>
    </w:p>
    <w:p w14:paraId="595F20C2" w14:textId="77777777" w:rsidR="003A13F9" w:rsidRPr="00F9362D" w:rsidRDefault="003A13F9" w:rsidP="003A13F9">
      <w:pPr>
        <w:pStyle w:val="ph2"/>
        <w:spacing w:before="0"/>
        <w:rPr>
          <w:rFonts w:ascii="Arial MT Pro" w:hAnsi="Arial MT Pro"/>
          <w:b w:val="0"/>
          <w:bCs w:val="0"/>
          <w:color w:val="auto"/>
          <w:sz w:val="24"/>
          <w:szCs w:val="24"/>
          <w:lang w:val="da-DK"/>
        </w:rPr>
      </w:pPr>
    </w:p>
    <w:p w14:paraId="191B6015" w14:textId="77777777" w:rsidR="00A12BB8" w:rsidRDefault="00A12BB8" w:rsidP="000633ED">
      <w:pPr>
        <w:keepNext/>
        <w:keepLines/>
        <w:spacing w:after="120"/>
        <w:jc w:val="right"/>
        <w:rPr>
          <w:b/>
          <w:lang w:val="da-DK"/>
        </w:rPr>
      </w:pPr>
      <w:r w:rsidRPr="00F9362D">
        <w:rPr>
          <w:rFonts w:ascii="Arial MT Pro" w:hAnsi="Arial MT Pro" w:cs="Arial"/>
          <w:bCs/>
          <w:i/>
          <w:iCs/>
          <w:sz w:val="20"/>
          <w:lang w:val="da-DK"/>
        </w:rPr>
        <w:lastRenderedPageBreak/>
        <w:t>(15–20 min.)</w:t>
      </w:r>
      <w:r>
        <w:rPr>
          <w:bCs/>
          <w:lang w:val="da-DK"/>
        </w:rPr>
        <w:t xml:space="preserve"> </w:t>
      </w:r>
      <w:r w:rsidRPr="00F9362D">
        <w:rPr>
          <w:rFonts w:ascii="Arial MT Pro" w:hAnsi="Arial MT Pro" w:cs="Arial"/>
          <w:b/>
          <w:sz w:val="36"/>
          <w:lang w:val="da-DK"/>
        </w:rPr>
        <w:t>CE1-2</w:t>
      </w:r>
    </w:p>
    <w:p w14:paraId="4A41B38F" w14:textId="77777777" w:rsidR="00A12BB8" w:rsidRDefault="00A12BB8" w:rsidP="00A12BB8">
      <w:pPr>
        <w:keepNext/>
        <w:keepLines/>
        <w:outlineLvl w:val="0"/>
        <w:rPr>
          <w:b/>
          <w:i/>
          <w:iCs/>
          <w:u w:val="single"/>
          <w:lang w:val="da-DK"/>
        </w:rPr>
      </w:pPr>
      <w:r w:rsidRPr="001C6BAA">
        <w:rPr>
          <w:rFonts w:cs="Helvetica"/>
          <w:i/>
          <w:iCs/>
          <w:szCs w:val="24"/>
          <w:lang w:val="da-DK"/>
        </w:rPr>
        <w:t>Req. 1</w:t>
      </w:r>
    </w:p>
    <w:p w14:paraId="55925C0D" w14:textId="77777777" w:rsidR="00A12BB8" w:rsidRDefault="00A12BB8" w:rsidP="00A12BB8">
      <w:pPr>
        <w:keepNext/>
        <w:keepLines/>
        <w:tabs>
          <w:tab w:val="right" w:pos="4895"/>
          <w:tab w:val="right" w:pos="7865"/>
        </w:tabs>
        <w:ind w:left="1100"/>
        <w:rPr>
          <w:b/>
          <w:u w:val="single"/>
        </w:rPr>
      </w:pPr>
      <w:r>
        <w:rPr>
          <w:b/>
          <w:lang w:val="da-DK"/>
        </w:rPr>
        <w:tab/>
      </w:r>
      <w:r>
        <w:rPr>
          <w:b/>
          <w:u w:val="single"/>
        </w:rPr>
        <w:t>January 1, 2023</w:t>
      </w:r>
      <w:r>
        <w:tab/>
      </w:r>
      <w:r>
        <w:rPr>
          <w:b/>
          <w:u w:val="single"/>
        </w:rPr>
        <w:t>December 31, 2023</w:t>
      </w:r>
    </w:p>
    <w:p w14:paraId="6AE23629" w14:textId="77777777" w:rsidR="00A12BB8" w:rsidRDefault="00A12BB8" w:rsidP="00A12BB8">
      <w:pPr>
        <w:pStyle w:val="Heading1"/>
        <w:tabs>
          <w:tab w:val="right" w:pos="4620"/>
          <w:tab w:val="right" w:pos="7480"/>
        </w:tabs>
        <w:ind w:left="1100"/>
        <w:jc w:val="left"/>
        <w:rPr>
          <w:b w:val="0"/>
          <w:bCs/>
          <w:szCs w:val="24"/>
        </w:rPr>
      </w:pPr>
      <w:r>
        <w:rPr>
          <w:b w:val="0"/>
          <w:bCs/>
          <w:szCs w:val="24"/>
        </w:rPr>
        <w:t>Total assets</w:t>
      </w:r>
      <w:r>
        <w:rPr>
          <w:b w:val="0"/>
          <w:bCs/>
          <w:szCs w:val="24"/>
        </w:rPr>
        <w:tab/>
        <w:t>$300,000</w:t>
      </w:r>
      <w:r>
        <w:rPr>
          <w:b w:val="0"/>
          <w:bCs/>
          <w:szCs w:val="24"/>
        </w:rPr>
        <w:tab/>
        <w:t>$410,000</w:t>
      </w:r>
    </w:p>
    <w:p w14:paraId="0344C220" w14:textId="77777777" w:rsidR="00A12BB8" w:rsidRDefault="00A12BB8" w:rsidP="00A12BB8">
      <w:pPr>
        <w:tabs>
          <w:tab w:val="right" w:pos="4620"/>
          <w:tab w:val="right" w:pos="7480"/>
        </w:tabs>
        <w:ind w:left="1100"/>
        <w:rPr>
          <w:u w:val="single"/>
        </w:rPr>
      </w:pPr>
      <w:r>
        <w:t>Total liabilities</w:t>
      </w:r>
      <w:r>
        <w:tab/>
      </w:r>
      <w:r>
        <w:rPr>
          <w:u w:val="single"/>
        </w:rPr>
        <w:t xml:space="preserve">  260,000</w:t>
      </w:r>
      <w:r>
        <w:tab/>
      </w:r>
      <w:r>
        <w:rPr>
          <w:u w:val="single"/>
        </w:rPr>
        <w:t xml:space="preserve">   340,000</w:t>
      </w:r>
    </w:p>
    <w:p w14:paraId="7FD80995" w14:textId="77777777" w:rsidR="00A12BB8" w:rsidRDefault="00A12BB8" w:rsidP="00A12BB8">
      <w:pPr>
        <w:tabs>
          <w:tab w:val="right" w:pos="4620"/>
          <w:tab w:val="right" w:pos="7480"/>
        </w:tabs>
        <w:ind w:left="1100"/>
        <w:rPr>
          <w:u w:val="double"/>
        </w:rPr>
      </w:pPr>
      <w:r>
        <w:t>Total owner’s equity</w:t>
      </w:r>
      <w:r>
        <w:tab/>
      </w:r>
      <w:r>
        <w:rPr>
          <w:u w:val="double"/>
        </w:rPr>
        <w:t xml:space="preserve">$  </w:t>
      </w:r>
      <w:r>
        <w:rPr>
          <w:bCs/>
          <w:u w:val="double"/>
        </w:rPr>
        <w:t>40,000</w:t>
      </w:r>
      <w:r>
        <w:tab/>
      </w:r>
      <w:r>
        <w:rPr>
          <w:u w:val="double"/>
        </w:rPr>
        <w:t>$  70,000</w:t>
      </w:r>
    </w:p>
    <w:p w14:paraId="1DF48FAC" w14:textId="77777777" w:rsidR="00A12BB8" w:rsidRDefault="00A12BB8" w:rsidP="00A12BB8">
      <w:pPr>
        <w:tabs>
          <w:tab w:val="right" w:pos="4620"/>
          <w:tab w:val="right" w:pos="7480"/>
        </w:tabs>
        <w:ind w:left="1100"/>
      </w:pPr>
    </w:p>
    <w:p w14:paraId="4A386B50" w14:textId="77777777" w:rsidR="00A12BB8" w:rsidRDefault="00A12BB8" w:rsidP="00A12BB8">
      <w:pPr>
        <w:ind w:left="1080"/>
        <w:jc w:val="center"/>
      </w:pPr>
    </w:p>
    <w:tbl>
      <w:tblPr>
        <w:tblW w:w="9288" w:type="dxa"/>
        <w:tblInd w:w="360" w:type="dxa"/>
        <w:tblLayout w:type="fixed"/>
        <w:tblLook w:val="04A0" w:firstRow="1" w:lastRow="0" w:firstColumn="1" w:lastColumn="0" w:noHBand="0" w:noVBand="1"/>
      </w:tblPr>
      <w:tblGrid>
        <w:gridCol w:w="1548"/>
        <w:gridCol w:w="360"/>
        <w:gridCol w:w="1534"/>
        <w:gridCol w:w="342"/>
        <w:gridCol w:w="1808"/>
        <w:gridCol w:w="326"/>
        <w:gridCol w:w="1355"/>
        <w:gridCol w:w="326"/>
        <w:gridCol w:w="1689"/>
      </w:tblGrid>
      <w:tr w:rsidR="00A12BB8" w14:paraId="41313C1D" w14:textId="77777777" w:rsidTr="00D43412">
        <w:trPr>
          <w:trHeight w:val="160"/>
        </w:trPr>
        <w:tc>
          <w:tcPr>
            <w:tcW w:w="1548" w:type="dxa"/>
            <w:vMerge w:val="restart"/>
            <w:shd w:val="clear" w:color="auto" w:fill="auto"/>
          </w:tcPr>
          <w:p w14:paraId="7179ADE2" w14:textId="77777777" w:rsidR="00A12BB8" w:rsidRPr="00762DD6" w:rsidRDefault="00A12BB8" w:rsidP="00D43412">
            <w:pPr>
              <w:jc w:val="center"/>
              <w:rPr>
                <w:rFonts w:eastAsia="Calibri"/>
                <w:sz w:val="22"/>
                <w:szCs w:val="22"/>
              </w:rPr>
            </w:pPr>
            <w:r w:rsidRPr="00762DD6">
              <w:rPr>
                <w:rFonts w:eastAsia="Calibri"/>
                <w:sz w:val="22"/>
                <w:szCs w:val="22"/>
              </w:rPr>
              <w:t>Beginning owner’s equity</w:t>
            </w:r>
          </w:p>
        </w:tc>
        <w:tc>
          <w:tcPr>
            <w:tcW w:w="360" w:type="dxa"/>
            <w:vMerge w:val="restart"/>
            <w:shd w:val="clear" w:color="auto" w:fill="auto"/>
            <w:vAlign w:val="bottom"/>
          </w:tcPr>
          <w:p w14:paraId="64109E6D" w14:textId="77777777" w:rsidR="00A12BB8" w:rsidRPr="00762DD6" w:rsidRDefault="00A12BB8" w:rsidP="00D43412">
            <w:pPr>
              <w:rPr>
                <w:rFonts w:eastAsia="Calibri"/>
                <w:sz w:val="22"/>
                <w:szCs w:val="22"/>
              </w:rPr>
            </w:pPr>
            <w:r w:rsidRPr="00762DD6">
              <w:rPr>
                <w:rFonts w:eastAsia="Calibri"/>
                <w:b/>
                <w:bCs/>
                <w:sz w:val="22"/>
                <w:szCs w:val="22"/>
              </w:rPr>
              <w:t>+</w:t>
            </w:r>
          </w:p>
        </w:tc>
        <w:tc>
          <w:tcPr>
            <w:tcW w:w="1534" w:type="dxa"/>
            <w:vMerge w:val="restart"/>
            <w:shd w:val="clear" w:color="auto" w:fill="auto"/>
            <w:vAlign w:val="bottom"/>
          </w:tcPr>
          <w:p w14:paraId="6C9AA804" w14:textId="77777777" w:rsidR="00A12BB8" w:rsidRPr="00762DD6" w:rsidRDefault="00A12BB8" w:rsidP="00D43412">
            <w:pPr>
              <w:jc w:val="center"/>
              <w:rPr>
                <w:rFonts w:eastAsia="Calibri"/>
                <w:sz w:val="22"/>
                <w:szCs w:val="22"/>
              </w:rPr>
            </w:pPr>
            <w:r w:rsidRPr="00993F42">
              <w:rPr>
                <w:rFonts w:eastAsia="Calibri"/>
                <w:sz w:val="22"/>
                <w:szCs w:val="22"/>
              </w:rPr>
              <w:t>Investment</w:t>
            </w:r>
          </w:p>
        </w:tc>
        <w:tc>
          <w:tcPr>
            <w:tcW w:w="342" w:type="dxa"/>
            <w:shd w:val="clear" w:color="auto" w:fill="auto"/>
            <w:vAlign w:val="bottom"/>
          </w:tcPr>
          <w:p w14:paraId="042C9B4A" w14:textId="77777777" w:rsidR="00A12BB8" w:rsidRPr="00762DD6" w:rsidRDefault="00A12BB8" w:rsidP="00D43412">
            <w:pPr>
              <w:jc w:val="center"/>
              <w:rPr>
                <w:rFonts w:eastAsia="Calibri"/>
                <w:sz w:val="22"/>
                <w:szCs w:val="22"/>
              </w:rPr>
            </w:pPr>
            <w:r w:rsidRPr="00993F42">
              <w:rPr>
                <w:rFonts w:eastAsia="Calibri"/>
                <w:b/>
                <w:bCs/>
                <w:sz w:val="22"/>
                <w:szCs w:val="22"/>
              </w:rPr>
              <w:t>+</w:t>
            </w:r>
          </w:p>
        </w:tc>
        <w:tc>
          <w:tcPr>
            <w:tcW w:w="1808" w:type="dxa"/>
            <w:vMerge w:val="restart"/>
            <w:shd w:val="clear" w:color="auto" w:fill="auto"/>
          </w:tcPr>
          <w:p w14:paraId="3E4E26D9" w14:textId="77777777" w:rsidR="00A12BB8" w:rsidRPr="00993F42" w:rsidRDefault="00A12BB8" w:rsidP="00D43412">
            <w:pPr>
              <w:jc w:val="center"/>
              <w:rPr>
                <w:rFonts w:eastAsia="Calibri"/>
                <w:sz w:val="22"/>
                <w:szCs w:val="22"/>
              </w:rPr>
            </w:pPr>
            <w:r w:rsidRPr="00993F42">
              <w:rPr>
                <w:rFonts w:eastAsia="Calibri"/>
                <w:sz w:val="22"/>
                <w:szCs w:val="22"/>
              </w:rPr>
              <w:t>Net Income or</w:t>
            </w:r>
          </w:p>
          <w:p w14:paraId="573518D0" w14:textId="77777777" w:rsidR="00A12BB8" w:rsidRPr="00762DD6" w:rsidRDefault="00A12BB8" w:rsidP="00D43412">
            <w:pPr>
              <w:jc w:val="center"/>
              <w:rPr>
                <w:rFonts w:eastAsia="Calibri"/>
                <w:sz w:val="22"/>
                <w:szCs w:val="22"/>
              </w:rPr>
            </w:pPr>
            <w:r w:rsidRPr="00993F42">
              <w:rPr>
                <w:rFonts w:eastAsia="Calibri"/>
                <w:sz w:val="22"/>
                <w:szCs w:val="22"/>
              </w:rPr>
              <w:t>Net Loss</w:t>
            </w:r>
          </w:p>
        </w:tc>
        <w:tc>
          <w:tcPr>
            <w:tcW w:w="326" w:type="dxa"/>
            <w:vMerge w:val="restart"/>
            <w:shd w:val="clear" w:color="auto" w:fill="auto"/>
            <w:vAlign w:val="bottom"/>
          </w:tcPr>
          <w:p w14:paraId="2B05D66E" w14:textId="77777777" w:rsidR="00A12BB8" w:rsidRPr="00762DD6" w:rsidRDefault="00A12BB8" w:rsidP="00D43412">
            <w:pPr>
              <w:jc w:val="center"/>
              <w:rPr>
                <w:rFonts w:eastAsia="Calibri"/>
                <w:sz w:val="22"/>
                <w:szCs w:val="22"/>
              </w:rPr>
            </w:pPr>
            <w:r w:rsidRPr="00762DD6">
              <w:rPr>
                <w:rFonts w:eastAsia="Calibri"/>
                <w:bCs/>
                <w:sz w:val="22"/>
                <w:szCs w:val="22"/>
              </w:rPr>
              <w:t>–</w:t>
            </w:r>
          </w:p>
        </w:tc>
        <w:tc>
          <w:tcPr>
            <w:tcW w:w="1355" w:type="dxa"/>
            <w:vMerge w:val="restart"/>
            <w:shd w:val="clear" w:color="auto" w:fill="auto"/>
            <w:vAlign w:val="bottom"/>
          </w:tcPr>
          <w:p w14:paraId="19FFFEE6" w14:textId="77777777" w:rsidR="00A12BB8" w:rsidRPr="00762DD6" w:rsidRDefault="00A12BB8" w:rsidP="00D43412">
            <w:pPr>
              <w:jc w:val="center"/>
              <w:rPr>
                <w:rFonts w:eastAsia="Calibri"/>
                <w:sz w:val="22"/>
                <w:szCs w:val="22"/>
              </w:rPr>
            </w:pPr>
            <w:r w:rsidRPr="00993F42">
              <w:rPr>
                <w:rFonts w:eastAsia="Calibri"/>
                <w:sz w:val="22"/>
                <w:szCs w:val="22"/>
              </w:rPr>
              <w:t>Withdrawals</w:t>
            </w:r>
          </w:p>
        </w:tc>
        <w:tc>
          <w:tcPr>
            <w:tcW w:w="326" w:type="dxa"/>
            <w:vMerge w:val="restart"/>
            <w:shd w:val="clear" w:color="auto" w:fill="auto"/>
            <w:vAlign w:val="bottom"/>
          </w:tcPr>
          <w:p w14:paraId="0CE2753B" w14:textId="77777777" w:rsidR="00A12BB8" w:rsidRPr="00762DD6" w:rsidRDefault="00A12BB8" w:rsidP="00D43412">
            <w:pPr>
              <w:jc w:val="center"/>
              <w:rPr>
                <w:rFonts w:eastAsia="Calibri"/>
                <w:sz w:val="22"/>
                <w:szCs w:val="22"/>
              </w:rPr>
            </w:pPr>
            <w:r w:rsidRPr="00762DD6">
              <w:rPr>
                <w:rFonts w:eastAsia="Calibri"/>
                <w:bCs/>
                <w:sz w:val="22"/>
                <w:szCs w:val="22"/>
              </w:rPr>
              <w:t>=</w:t>
            </w:r>
          </w:p>
        </w:tc>
        <w:tc>
          <w:tcPr>
            <w:tcW w:w="1689" w:type="dxa"/>
            <w:vMerge w:val="restart"/>
            <w:shd w:val="clear" w:color="auto" w:fill="auto"/>
          </w:tcPr>
          <w:p w14:paraId="66B80A55" w14:textId="77777777" w:rsidR="00A12BB8" w:rsidRPr="00762DD6" w:rsidRDefault="00A12BB8" w:rsidP="00D43412">
            <w:pPr>
              <w:jc w:val="center"/>
              <w:rPr>
                <w:rFonts w:eastAsia="Calibri"/>
                <w:bCs/>
                <w:sz w:val="22"/>
                <w:szCs w:val="22"/>
              </w:rPr>
            </w:pPr>
            <w:r w:rsidRPr="00762DD6">
              <w:rPr>
                <w:rFonts w:eastAsia="Calibri"/>
                <w:bCs/>
                <w:sz w:val="22"/>
                <w:szCs w:val="22"/>
              </w:rPr>
              <w:t xml:space="preserve">Ending </w:t>
            </w:r>
          </w:p>
          <w:p w14:paraId="3D715E08" w14:textId="77777777" w:rsidR="00A12BB8" w:rsidRPr="00762DD6" w:rsidRDefault="00A12BB8" w:rsidP="00D43412">
            <w:pPr>
              <w:jc w:val="center"/>
              <w:rPr>
                <w:rFonts w:eastAsia="Calibri"/>
                <w:bCs/>
                <w:sz w:val="22"/>
                <w:szCs w:val="22"/>
              </w:rPr>
            </w:pPr>
            <w:r w:rsidRPr="00762DD6">
              <w:rPr>
                <w:rFonts w:eastAsia="Calibri"/>
                <w:bCs/>
                <w:sz w:val="22"/>
                <w:szCs w:val="22"/>
              </w:rPr>
              <w:t>owner’s equity</w:t>
            </w:r>
          </w:p>
        </w:tc>
      </w:tr>
      <w:tr w:rsidR="00A12BB8" w14:paraId="55BA6501" w14:textId="77777777" w:rsidTr="00D43412">
        <w:trPr>
          <w:trHeight w:val="160"/>
        </w:trPr>
        <w:tc>
          <w:tcPr>
            <w:tcW w:w="1548" w:type="dxa"/>
            <w:vMerge/>
            <w:tcBorders>
              <w:bottom w:val="single" w:sz="4" w:space="0" w:color="000000"/>
            </w:tcBorders>
            <w:shd w:val="clear" w:color="auto" w:fill="auto"/>
          </w:tcPr>
          <w:p w14:paraId="18DBEAE5" w14:textId="77777777" w:rsidR="00A12BB8" w:rsidRPr="00762DD6" w:rsidRDefault="00A12BB8" w:rsidP="00D43412">
            <w:pPr>
              <w:jc w:val="center"/>
              <w:rPr>
                <w:rFonts w:eastAsia="Calibri"/>
                <w:sz w:val="22"/>
                <w:szCs w:val="22"/>
              </w:rPr>
            </w:pPr>
          </w:p>
        </w:tc>
        <w:tc>
          <w:tcPr>
            <w:tcW w:w="360" w:type="dxa"/>
            <w:vMerge/>
            <w:tcBorders>
              <w:bottom w:val="single" w:sz="4" w:space="0" w:color="000000"/>
            </w:tcBorders>
            <w:shd w:val="clear" w:color="auto" w:fill="auto"/>
            <w:vAlign w:val="bottom"/>
          </w:tcPr>
          <w:p w14:paraId="47CF1C2C" w14:textId="77777777" w:rsidR="00A12BB8" w:rsidRPr="00762DD6" w:rsidRDefault="00A12BB8" w:rsidP="00D43412">
            <w:pPr>
              <w:jc w:val="center"/>
              <w:rPr>
                <w:rFonts w:eastAsia="Calibri"/>
                <w:b/>
                <w:bCs/>
                <w:sz w:val="22"/>
                <w:szCs w:val="22"/>
              </w:rPr>
            </w:pPr>
          </w:p>
        </w:tc>
        <w:tc>
          <w:tcPr>
            <w:tcW w:w="1534" w:type="dxa"/>
            <w:vMerge/>
            <w:tcBorders>
              <w:bottom w:val="single" w:sz="4" w:space="0" w:color="000000"/>
            </w:tcBorders>
            <w:shd w:val="clear" w:color="auto" w:fill="auto"/>
            <w:vAlign w:val="bottom"/>
          </w:tcPr>
          <w:p w14:paraId="6F789AAD" w14:textId="77777777" w:rsidR="00A12BB8" w:rsidRPr="00762DD6" w:rsidRDefault="00A12BB8" w:rsidP="00D43412">
            <w:pPr>
              <w:jc w:val="center"/>
              <w:rPr>
                <w:rFonts w:eastAsia="Calibri"/>
                <w:sz w:val="22"/>
                <w:szCs w:val="22"/>
              </w:rPr>
            </w:pPr>
          </w:p>
        </w:tc>
        <w:tc>
          <w:tcPr>
            <w:tcW w:w="342" w:type="dxa"/>
            <w:tcBorders>
              <w:bottom w:val="single" w:sz="4" w:space="0" w:color="000000"/>
            </w:tcBorders>
            <w:shd w:val="clear" w:color="auto" w:fill="auto"/>
            <w:vAlign w:val="bottom"/>
          </w:tcPr>
          <w:p w14:paraId="00D2BEC3" w14:textId="77777777" w:rsidR="00A12BB8" w:rsidRPr="00762DD6" w:rsidRDefault="00A12BB8" w:rsidP="00D43412">
            <w:pPr>
              <w:jc w:val="center"/>
              <w:rPr>
                <w:rFonts w:eastAsia="Calibri"/>
                <w:bCs/>
                <w:sz w:val="22"/>
                <w:szCs w:val="22"/>
              </w:rPr>
            </w:pPr>
            <w:r w:rsidRPr="00762DD6">
              <w:rPr>
                <w:rFonts w:eastAsia="Calibri"/>
                <w:bCs/>
                <w:sz w:val="22"/>
                <w:szCs w:val="22"/>
              </w:rPr>
              <w:t xml:space="preserve">– </w:t>
            </w:r>
            <w:r w:rsidRPr="00762DD6">
              <w:rPr>
                <w:rFonts w:eastAsia="Calibri"/>
                <w:bCs/>
                <w:sz w:val="22"/>
                <w:szCs w:val="22"/>
                <w:u w:val="single"/>
              </w:rPr>
              <w:t xml:space="preserve">  </w:t>
            </w:r>
          </w:p>
        </w:tc>
        <w:tc>
          <w:tcPr>
            <w:tcW w:w="1808" w:type="dxa"/>
            <w:vMerge/>
            <w:tcBorders>
              <w:bottom w:val="single" w:sz="4" w:space="0" w:color="000000"/>
            </w:tcBorders>
            <w:shd w:val="clear" w:color="auto" w:fill="auto"/>
          </w:tcPr>
          <w:p w14:paraId="2FECDF23" w14:textId="77777777" w:rsidR="00A12BB8" w:rsidRPr="00762DD6" w:rsidRDefault="00A12BB8" w:rsidP="00D43412">
            <w:pPr>
              <w:jc w:val="center"/>
              <w:rPr>
                <w:rFonts w:eastAsia="Calibri"/>
                <w:sz w:val="22"/>
                <w:szCs w:val="22"/>
              </w:rPr>
            </w:pPr>
          </w:p>
        </w:tc>
        <w:tc>
          <w:tcPr>
            <w:tcW w:w="326" w:type="dxa"/>
            <w:vMerge/>
            <w:tcBorders>
              <w:bottom w:val="single" w:sz="4" w:space="0" w:color="000000"/>
            </w:tcBorders>
            <w:shd w:val="clear" w:color="auto" w:fill="auto"/>
          </w:tcPr>
          <w:p w14:paraId="2D390035" w14:textId="77777777" w:rsidR="00A12BB8" w:rsidRPr="00762DD6" w:rsidRDefault="00A12BB8" w:rsidP="00D43412">
            <w:pPr>
              <w:jc w:val="center"/>
              <w:rPr>
                <w:rFonts w:eastAsia="Calibri"/>
                <w:sz w:val="22"/>
                <w:szCs w:val="22"/>
              </w:rPr>
            </w:pPr>
          </w:p>
        </w:tc>
        <w:tc>
          <w:tcPr>
            <w:tcW w:w="1355" w:type="dxa"/>
            <w:vMerge/>
            <w:tcBorders>
              <w:bottom w:val="single" w:sz="4" w:space="0" w:color="000000"/>
            </w:tcBorders>
            <w:shd w:val="clear" w:color="auto" w:fill="auto"/>
          </w:tcPr>
          <w:p w14:paraId="7EC9C2F6" w14:textId="77777777" w:rsidR="00A12BB8" w:rsidRPr="00762DD6" w:rsidRDefault="00A12BB8" w:rsidP="00D43412">
            <w:pPr>
              <w:jc w:val="center"/>
              <w:rPr>
                <w:rFonts w:eastAsia="Calibri"/>
                <w:sz w:val="22"/>
                <w:szCs w:val="22"/>
              </w:rPr>
            </w:pPr>
          </w:p>
        </w:tc>
        <w:tc>
          <w:tcPr>
            <w:tcW w:w="326" w:type="dxa"/>
            <w:vMerge/>
            <w:tcBorders>
              <w:bottom w:val="single" w:sz="4" w:space="0" w:color="000000"/>
            </w:tcBorders>
            <w:shd w:val="clear" w:color="auto" w:fill="auto"/>
          </w:tcPr>
          <w:p w14:paraId="1D49476D" w14:textId="77777777" w:rsidR="00A12BB8" w:rsidRPr="00762DD6" w:rsidRDefault="00A12BB8" w:rsidP="00D43412">
            <w:pPr>
              <w:jc w:val="center"/>
              <w:rPr>
                <w:rFonts w:eastAsia="Calibri"/>
                <w:sz w:val="22"/>
                <w:szCs w:val="22"/>
              </w:rPr>
            </w:pPr>
          </w:p>
        </w:tc>
        <w:tc>
          <w:tcPr>
            <w:tcW w:w="1689" w:type="dxa"/>
            <w:vMerge/>
            <w:tcBorders>
              <w:bottom w:val="single" w:sz="4" w:space="0" w:color="000000"/>
            </w:tcBorders>
            <w:shd w:val="clear" w:color="auto" w:fill="auto"/>
          </w:tcPr>
          <w:p w14:paraId="1F45D99F" w14:textId="77777777" w:rsidR="00A12BB8" w:rsidRPr="00762DD6" w:rsidRDefault="00A12BB8" w:rsidP="00D43412">
            <w:pPr>
              <w:jc w:val="center"/>
              <w:rPr>
                <w:rFonts w:eastAsia="Calibri"/>
                <w:sz w:val="22"/>
                <w:szCs w:val="22"/>
              </w:rPr>
            </w:pPr>
          </w:p>
        </w:tc>
      </w:tr>
      <w:tr w:rsidR="00A12BB8" w14:paraId="3BF18BF2" w14:textId="77777777" w:rsidTr="00D43412">
        <w:tc>
          <w:tcPr>
            <w:tcW w:w="1548" w:type="dxa"/>
            <w:tcBorders>
              <w:top w:val="single" w:sz="4" w:space="0" w:color="000000"/>
            </w:tcBorders>
            <w:shd w:val="clear" w:color="auto" w:fill="auto"/>
          </w:tcPr>
          <w:p w14:paraId="6AC1B2B3" w14:textId="77777777" w:rsidR="00A12BB8" w:rsidRPr="00762DD6" w:rsidRDefault="00A12BB8" w:rsidP="00D43412">
            <w:pPr>
              <w:rPr>
                <w:rFonts w:eastAsia="Calibri"/>
                <w:sz w:val="22"/>
                <w:szCs w:val="22"/>
              </w:rPr>
            </w:pPr>
            <w:r w:rsidRPr="00993F42">
              <w:rPr>
                <w:rFonts w:eastAsia="Calibri"/>
                <w:sz w:val="22"/>
                <w:szCs w:val="22"/>
              </w:rPr>
              <w:t>$40,000</w:t>
            </w:r>
          </w:p>
        </w:tc>
        <w:tc>
          <w:tcPr>
            <w:tcW w:w="360" w:type="dxa"/>
            <w:tcBorders>
              <w:top w:val="single" w:sz="4" w:space="0" w:color="000000"/>
            </w:tcBorders>
            <w:shd w:val="clear" w:color="auto" w:fill="auto"/>
          </w:tcPr>
          <w:p w14:paraId="23F166FA" w14:textId="77777777" w:rsidR="00A12BB8" w:rsidRPr="00762DD6" w:rsidRDefault="00A12BB8" w:rsidP="00D43412">
            <w:pPr>
              <w:rPr>
                <w:rFonts w:eastAsia="Calibri"/>
                <w:sz w:val="22"/>
                <w:szCs w:val="22"/>
              </w:rPr>
            </w:pPr>
            <w:r w:rsidRPr="00993F42">
              <w:rPr>
                <w:rFonts w:eastAsia="Calibri"/>
                <w:b/>
                <w:bCs/>
                <w:sz w:val="22"/>
                <w:szCs w:val="22"/>
              </w:rPr>
              <w:t>+</w:t>
            </w:r>
          </w:p>
        </w:tc>
        <w:tc>
          <w:tcPr>
            <w:tcW w:w="1534" w:type="dxa"/>
            <w:tcBorders>
              <w:top w:val="single" w:sz="4" w:space="0" w:color="000000"/>
            </w:tcBorders>
            <w:shd w:val="clear" w:color="auto" w:fill="auto"/>
          </w:tcPr>
          <w:p w14:paraId="7F085883" w14:textId="77777777" w:rsidR="00A12BB8" w:rsidRPr="00762DD6" w:rsidRDefault="00A12BB8" w:rsidP="00D43412">
            <w:pPr>
              <w:jc w:val="center"/>
              <w:rPr>
                <w:rFonts w:eastAsia="Calibri"/>
                <w:sz w:val="22"/>
                <w:szCs w:val="22"/>
              </w:rPr>
            </w:pPr>
            <w:r w:rsidRPr="00993F42">
              <w:rPr>
                <w:rFonts w:eastAsia="Calibri"/>
                <w:sz w:val="22"/>
                <w:szCs w:val="22"/>
              </w:rPr>
              <w:t>$50,000</w:t>
            </w:r>
          </w:p>
        </w:tc>
        <w:tc>
          <w:tcPr>
            <w:tcW w:w="342" w:type="dxa"/>
            <w:tcBorders>
              <w:top w:val="single" w:sz="4" w:space="0" w:color="000000"/>
            </w:tcBorders>
            <w:shd w:val="clear" w:color="auto" w:fill="auto"/>
          </w:tcPr>
          <w:p w14:paraId="7E3895AB" w14:textId="77777777" w:rsidR="00A12BB8" w:rsidRPr="00762DD6" w:rsidRDefault="00A12BB8" w:rsidP="00D43412">
            <w:pPr>
              <w:rPr>
                <w:rFonts w:eastAsia="Calibri"/>
                <w:sz w:val="22"/>
                <w:szCs w:val="22"/>
              </w:rPr>
            </w:pPr>
            <w:r w:rsidRPr="00993F42">
              <w:rPr>
                <w:rFonts w:eastAsia="Calibri"/>
                <w:b/>
                <w:bCs/>
                <w:sz w:val="22"/>
                <w:szCs w:val="22"/>
              </w:rPr>
              <w:t>+</w:t>
            </w:r>
          </w:p>
        </w:tc>
        <w:tc>
          <w:tcPr>
            <w:tcW w:w="1808" w:type="dxa"/>
            <w:tcBorders>
              <w:top w:val="single" w:sz="4" w:space="0" w:color="000000"/>
            </w:tcBorders>
            <w:shd w:val="clear" w:color="auto" w:fill="auto"/>
          </w:tcPr>
          <w:p w14:paraId="5BD2B988" w14:textId="77777777" w:rsidR="00A12BB8" w:rsidRPr="00762DD6" w:rsidRDefault="00A12BB8" w:rsidP="00D43412">
            <w:pPr>
              <w:jc w:val="center"/>
              <w:rPr>
                <w:rFonts w:eastAsia="Calibri"/>
                <w:sz w:val="22"/>
                <w:szCs w:val="22"/>
              </w:rPr>
            </w:pPr>
            <w:r w:rsidRPr="00993F42">
              <w:rPr>
                <w:rFonts w:eastAsia="Calibri"/>
                <w:sz w:val="22"/>
                <w:szCs w:val="22"/>
              </w:rPr>
              <w:t>X</w:t>
            </w:r>
          </w:p>
        </w:tc>
        <w:tc>
          <w:tcPr>
            <w:tcW w:w="326" w:type="dxa"/>
            <w:tcBorders>
              <w:top w:val="single" w:sz="4" w:space="0" w:color="000000"/>
            </w:tcBorders>
            <w:shd w:val="clear" w:color="auto" w:fill="auto"/>
          </w:tcPr>
          <w:p w14:paraId="3E246C59" w14:textId="77777777" w:rsidR="00A12BB8" w:rsidRPr="00762DD6" w:rsidRDefault="00A12BB8" w:rsidP="00D43412">
            <w:pPr>
              <w:rPr>
                <w:rFonts w:eastAsia="Calibri"/>
                <w:sz w:val="22"/>
                <w:szCs w:val="22"/>
              </w:rPr>
            </w:pPr>
            <w:r w:rsidRPr="00762DD6">
              <w:rPr>
                <w:rFonts w:eastAsia="Calibri"/>
                <w:bCs/>
                <w:sz w:val="22"/>
                <w:szCs w:val="22"/>
              </w:rPr>
              <w:t>–</w:t>
            </w:r>
          </w:p>
        </w:tc>
        <w:tc>
          <w:tcPr>
            <w:tcW w:w="1355" w:type="dxa"/>
            <w:tcBorders>
              <w:top w:val="single" w:sz="4" w:space="0" w:color="000000"/>
            </w:tcBorders>
            <w:shd w:val="clear" w:color="auto" w:fill="auto"/>
          </w:tcPr>
          <w:p w14:paraId="165D7949" w14:textId="77777777" w:rsidR="00A12BB8" w:rsidRPr="00762DD6" w:rsidRDefault="00A12BB8" w:rsidP="00D43412">
            <w:pPr>
              <w:jc w:val="center"/>
              <w:rPr>
                <w:rFonts w:eastAsia="Calibri"/>
                <w:sz w:val="22"/>
                <w:szCs w:val="22"/>
              </w:rPr>
            </w:pPr>
            <w:r w:rsidRPr="00993F42">
              <w:rPr>
                <w:rFonts w:eastAsia="Calibri"/>
                <w:sz w:val="22"/>
                <w:szCs w:val="22"/>
              </w:rPr>
              <w:t>$30,000</w:t>
            </w:r>
          </w:p>
        </w:tc>
        <w:tc>
          <w:tcPr>
            <w:tcW w:w="326" w:type="dxa"/>
            <w:tcBorders>
              <w:top w:val="single" w:sz="4" w:space="0" w:color="000000"/>
            </w:tcBorders>
            <w:shd w:val="clear" w:color="auto" w:fill="auto"/>
          </w:tcPr>
          <w:p w14:paraId="1B02AF07" w14:textId="77777777" w:rsidR="00A12BB8" w:rsidRPr="00762DD6" w:rsidRDefault="00A12BB8" w:rsidP="00D43412">
            <w:pPr>
              <w:rPr>
                <w:rFonts w:eastAsia="Calibri"/>
                <w:sz w:val="22"/>
                <w:szCs w:val="22"/>
              </w:rPr>
            </w:pPr>
            <w:r w:rsidRPr="00762DD6">
              <w:rPr>
                <w:rFonts w:eastAsia="Calibri"/>
                <w:bCs/>
                <w:sz w:val="22"/>
                <w:szCs w:val="22"/>
              </w:rPr>
              <w:t>=</w:t>
            </w:r>
          </w:p>
        </w:tc>
        <w:tc>
          <w:tcPr>
            <w:tcW w:w="1689" w:type="dxa"/>
            <w:tcBorders>
              <w:top w:val="single" w:sz="4" w:space="0" w:color="000000"/>
            </w:tcBorders>
            <w:shd w:val="clear" w:color="auto" w:fill="auto"/>
          </w:tcPr>
          <w:p w14:paraId="51015A49" w14:textId="77777777" w:rsidR="00A12BB8" w:rsidRPr="00762DD6" w:rsidRDefault="00A12BB8" w:rsidP="00D43412">
            <w:pPr>
              <w:jc w:val="center"/>
              <w:rPr>
                <w:rFonts w:eastAsia="Calibri"/>
                <w:sz w:val="22"/>
                <w:szCs w:val="22"/>
              </w:rPr>
            </w:pPr>
            <w:r w:rsidRPr="00762DD6">
              <w:rPr>
                <w:rFonts w:eastAsia="Calibri"/>
                <w:sz w:val="22"/>
                <w:szCs w:val="22"/>
              </w:rPr>
              <w:t>$70,000</w:t>
            </w:r>
          </w:p>
        </w:tc>
      </w:tr>
    </w:tbl>
    <w:p w14:paraId="3C928C32" w14:textId="77777777" w:rsidR="00A12BB8" w:rsidRDefault="00A12BB8" w:rsidP="00A12BB8">
      <w:pPr>
        <w:rPr>
          <w:bCs/>
        </w:rPr>
      </w:pPr>
    </w:p>
    <w:p w14:paraId="5D19265D" w14:textId="25A7DE16" w:rsidR="00A12BB8" w:rsidRDefault="00A12BB8" w:rsidP="00A12BB8">
      <w:pPr>
        <w:ind w:left="360"/>
        <w:outlineLvl w:val="0"/>
        <w:rPr>
          <w:b/>
        </w:rPr>
      </w:pPr>
      <w:r>
        <w:rPr>
          <w:bCs/>
        </w:rPr>
        <w:t>X =  $10,000 net income</w:t>
      </w:r>
    </w:p>
    <w:p w14:paraId="28E1B393" w14:textId="77777777" w:rsidR="00A12BB8" w:rsidRPr="001C6BAA" w:rsidRDefault="00A12BB8" w:rsidP="00A12BB8">
      <w:pPr>
        <w:keepNext/>
        <w:keepLines/>
        <w:rPr>
          <w:rFonts w:cs="Helvetica"/>
          <w:i/>
          <w:iCs/>
          <w:szCs w:val="24"/>
        </w:rPr>
      </w:pPr>
    </w:p>
    <w:p w14:paraId="75B2D68E" w14:textId="77777777" w:rsidR="00A12BB8" w:rsidRDefault="00A12BB8" w:rsidP="00A12BB8">
      <w:pPr>
        <w:keepNext/>
        <w:keepLines/>
        <w:outlineLvl w:val="0"/>
        <w:rPr>
          <w:rFonts w:cs="Helvetica"/>
          <w:i/>
          <w:iCs/>
          <w:szCs w:val="24"/>
        </w:rPr>
      </w:pPr>
      <w:r w:rsidRPr="001C6BAA">
        <w:rPr>
          <w:rFonts w:cs="Helvetica"/>
          <w:i/>
          <w:iCs/>
          <w:szCs w:val="24"/>
        </w:rPr>
        <w:t>Req. 2</w:t>
      </w:r>
    </w:p>
    <w:p w14:paraId="68DE02B7" w14:textId="77777777" w:rsidR="00A12BB8" w:rsidRPr="001C6BAA" w:rsidRDefault="00A12BB8" w:rsidP="00A12BB8">
      <w:pPr>
        <w:keepNext/>
        <w:keepLines/>
        <w:outlineLvl w:val="0"/>
        <w:rPr>
          <w:rFonts w:cs="Helvetica"/>
          <w:i/>
          <w:iCs/>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70"/>
        <w:gridCol w:w="1440"/>
      </w:tblGrid>
      <w:tr w:rsidR="00A12BB8" w14:paraId="30E204B3" w14:textId="77777777" w:rsidTr="00D43412">
        <w:trPr>
          <w:cantSplit/>
        </w:trPr>
        <w:tc>
          <w:tcPr>
            <w:tcW w:w="8910" w:type="dxa"/>
            <w:gridSpan w:val="2"/>
            <w:tcBorders>
              <w:top w:val="double" w:sz="4" w:space="0" w:color="auto"/>
            </w:tcBorders>
            <w:shd w:val="clear" w:color="auto" w:fill="FFFFFF"/>
            <w:vAlign w:val="bottom"/>
          </w:tcPr>
          <w:p w14:paraId="281B0D82" w14:textId="77777777" w:rsidR="00A12BB8" w:rsidRPr="00F9362D" w:rsidRDefault="00A12BB8" w:rsidP="00D43412">
            <w:pPr>
              <w:pStyle w:val="pformhead"/>
              <w:shd w:val="clear" w:color="auto" w:fill="FFFFFF"/>
              <w:spacing w:before="40" w:after="40"/>
              <w:rPr>
                <w:rFonts w:ascii="Arial MT Pro" w:hAnsi="Arial MT Pro"/>
                <w:b/>
                <w:color w:val="auto"/>
                <w:sz w:val="20"/>
              </w:rPr>
            </w:pPr>
            <w:r w:rsidRPr="00F9362D">
              <w:rPr>
                <w:rFonts w:ascii="Arial MT Pro" w:hAnsi="Arial MT Pro"/>
                <w:b/>
                <w:color w:val="auto"/>
                <w:sz w:val="20"/>
              </w:rPr>
              <w:t>STAR ESPORTS</w:t>
            </w:r>
          </w:p>
        </w:tc>
      </w:tr>
      <w:tr w:rsidR="00A12BB8" w14:paraId="170170E4" w14:textId="77777777" w:rsidTr="00D43412">
        <w:trPr>
          <w:cantSplit/>
        </w:trPr>
        <w:tc>
          <w:tcPr>
            <w:tcW w:w="8910" w:type="dxa"/>
            <w:gridSpan w:val="2"/>
            <w:tcBorders>
              <w:bottom w:val="single" w:sz="4" w:space="0" w:color="auto"/>
            </w:tcBorders>
            <w:shd w:val="clear" w:color="auto" w:fill="FFFFFF"/>
            <w:vAlign w:val="bottom"/>
          </w:tcPr>
          <w:p w14:paraId="69DB2403" w14:textId="77777777" w:rsidR="00A12BB8" w:rsidRPr="00F9362D" w:rsidRDefault="00A12BB8" w:rsidP="00D43412">
            <w:pPr>
              <w:pStyle w:val="pformhead"/>
              <w:shd w:val="clear" w:color="auto" w:fill="FFFFFF"/>
              <w:spacing w:before="40" w:after="40"/>
              <w:rPr>
                <w:rFonts w:ascii="Arial MT Pro" w:hAnsi="Arial MT Pro"/>
                <w:color w:val="auto"/>
                <w:sz w:val="20"/>
              </w:rPr>
            </w:pPr>
            <w:r w:rsidRPr="00F9362D">
              <w:rPr>
                <w:rFonts w:ascii="Arial MT Pro" w:hAnsi="Arial MT Pro"/>
                <w:color w:val="auto"/>
                <w:sz w:val="20"/>
              </w:rPr>
              <w:t>Statement of Owner’s Equity</w:t>
            </w:r>
          </w:p>
        </w:tc>
      </w:tr>
      <w:tr w:rsidR="00A12BB8" w14:paraId="22A17874" w14:textId="77777777" w:rsidTr="00D43412">
        <w:trPr>
          <w:cantSplit/>
        </w:trPr>
        <w:tc>
          <w:tcPr>
            <w:tcW w:w="8910" w:type="dxa"/>
            <w:gridSpan w:val="2"/>
            <w:tcBorders>
              <w:top w:val="single" w:sz="4" w:space="0" w:color="auto"/>
              <w:bottom w:val="double" w:sz="4" w:space="0" w:color="auto"/>
            </w:tcBorders>
            <w:shd w:val="clear" w:color="auto" w:fill="FFFFFF"/>
            <w:vAlign w:val="bottom"/>
          </w:tcPr>
          <w:p w14:paraId="2D54A096" w14:textId="77777777" w:rsidR="00A12BB8" w:rsidRPr="00F9362D" w:rsidRDefault="00A12BB8" w:rsidP="00D43412">
            <w:pPr>
              <w:pStyle w:val="pformheaddr"/>
              <w:shd w:val="clear" w:color="auto" w:fill="FFFFFF"/>
              <w:spacing w:before="40" w:after="40"/>
              <w:rPr>
                <w:rFonts w:ascii="Arial MT Pro" w:hAnsi="Arial MT Pro"/>
                <w:color w:val="auto"/>
                <w:sz w:val="20"/>
              </w:rPr>
            </w:pPr>
            <w:r w:rsidRPr="00F9362D">
              <w:rPr>
                <w:rFonts w:ascii="Arial MT Pro" w:hAnsi="Arial MT Pro"/>
                <w:color w:val="auto"/>
                <w:sz w:val="20"/>
              </w:rPr>
              <w:t>For the Year Ended December 31, 2023</w:t>
            </w:r>
          </w:p>
        </w:tc>
      </w:tr>
      <w:tr w:rsidR="00A12BB8" w14:paraId="39AB246A" w14:textId="77777777" w:rsidTr="00D43412">
        <w:trPr>
          <w:cantSplit/>
        </w:trPr>
        <w:tc>
          <w:tcPr>
            <w:tcW w:w="7470" w:type="dxa"/>
            <w:tcBorders>
              <w:right w:val="double" w:sz="4" w:space="0" w:color="auto"/>
            </w:tcBorders>
            <w:shd w:val="clear" w:color="auto" w:fill="FFFFFF"/>
            <w:vAlign w:val="bottom"/>
          </w:tcPr>
          <w:p w14:paraId="2796CB71" w14:textId="77777777" w:rsidR="00A12BB8" w:rsidRDefault="00A12BB8" w:rsidP="00D4341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Duncan Shields, capital, January 1, 2023</w:t>
            </w:r>
          </w:p>
        </w:tc>
        <w:tc>
          <w:tcPr>
            <w:tcW w:w="1440" w:type="dxa"/>
            <w:tcBorders>
              <w:left w:val="double" w:sz="4" w:space="0" w:color="auto"/>
            </w:tcBorders>
            <w:shd w:val="clear" w:color="auto" w:fill="FFFFFF"/>
            <w:vAlign w:val="bottom"/>
          </w:tcPr>
          <w:p w14:paraId="5F076499" w14:textId="77777777" w:rsidR="00A12BB8" w:rsidRPr="00F9362D" w:rsidRDefault="00A12BB8" w:rsidP="00F225AD">
            <w:pPr>
              <w:pStyle w:val="pformab"/>
              <w:shd w:val="clear" w:color="auto" w:fill="FFFFFF"/>
              <w:spacing w:before="0" w:after="40"/>
              <w:ind w:right="60"/>
              <w:jc w:val="right"/>
              <w:rPr>
                <w:rFonts w:ascii="Arial MT Pro" w:hAnsi="Arial MT Pro"/>
                <w:color w:val="auto"/>
                <w:sz w:val="20"/>
              </w:rPr>
            </w:pPr>
            <w:r w:rsidRPr="00F9362D">
              <w:rPr>
                <w:rFonts w:ascii="Arial MT Pro" w:hAnsi="Arial MT Pro"/>
                <w:color w:val="auto"/>
                <w:sz w:val="20"/>
              </w:rPr>
              <w:t>$ 40,000</w:t>
            </w:r>
          </w:p>
        </w:tc>
      </w:tr>
      <w:tr w:rsidR="00A12BB8" w14:paraId="59BABD1D" w14:textId="77777777" w:rsidTr="00D43412">
        <w:trPr>
          <w:cantSplit/>
        </w:trPr>
        <w:tc>
          <w:tcPr>
            <w:tcW w:w="7470" w:type="dxa"/>
            <w:tcBorders>
              <w:right w:val="double" w:sz="4" w:space="0" w:color="auto"/>
            </w:tcBorders>
            <w:shd w:val="clear" w:color="auto" w:fill="FFFFFF"/>
            <w:vAlign w:val="bottom"/>
          </w:tcPr>
          <w:p w14:paraId="75A0C062" w14:textId="77777777" w:rsidR="00A12BB8" w:rsidRDefault="00A12BB8" w:rsidP="00D4341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Add:</w:t>
            </w:r>
            <w:r w:rsidRPr="00F9362D">
              <w:rPr>
                <w:rFonts w:ascii="Arial MT Pro" w:hAnsi="Arial MT Pro"/>
                <w:color w:val="auto"/>
                <w:sz w:val="20"/>
              </w:rPr>
              <w:tab/>
              <w:t>Investment by owner</w:t>
            </w:r>
          </w:p>
        </w:tc>
        <w:tc>
          <w:tcPr>
            <w:tcW w:w="1440" w:type="dxa"/>
            <w:tcBorders>
              <w:left w:val="double" w:sz="4" w:space="0" w:color="auto"/>
            </w:tcBorders>
            <w:shd w:val="clear" w:color="auto" w:fill="FFFFFF"/>
            <w:vAlign w:val="bottom"/>
          </w:tcPr>
          <w:p w14:paraId="3301738D" w14:textId="77777777" w:rsidR="00A12BB8" w:rsidRPr="00F9362D" w:rsidRDefault="00A12BB8" w:rsidP="00F225AD">
            <w:pPr>
              <w:pStyle w:val="pformab"/>
              <w:shd w:val="clear" w:color="auto" w:fill="FFFFFF"/>
              <w:spacing w:before="0" w:after="40"/>
              <w:ind w:right="60"/>
              <w:jc w:val="right"/>
              <w:rPr>
                <w:rFonts w:ascii="Arial MT Pro" w:hAnsi="Arial MT Pro"/>
                <w:color w:val="auto"/>
                <w:sz w:val="20"/>
              </w:rPr>
            </w:pPr>
            <w:r w:rsidRPr="00F9362D">
              <w:rPr>
                <w:rFonts w:ascii="Arial MT Pro" w:hAnsi="Arial MT Pro"/>
                <w:color w:val="auto"/>
                <w:sz w:val="20"/>
              </w:rPr>
              <w:t>50,000</w:t>
            </w:r>
          </w:p>
        </w:tc>
      </w:tr>
      <w:tr w:rsidR="00A12BB8" w14:paraId="57F2D89B" w14:textId="77777777" w:rsidTr="00D43412">
        <w:trPr>
          <w:cantSplit/>
        </w:trPr>
        <w:tc>
          <w:tcPr>
            <w:tcW w:w="7470" w:type="dxa"/>
            <w:tcBorders>
              <w:right w:val="double" w:sz="4" w:space="0" w:color="auto"/>
            </w:tcBorders>
            <w:shd w:val="clear" w:color="auto" w:fill="FFFFFF"/>
            <w:vAlign w:val="bottom"/>
          </w:tcPr>
          <w:p w14:paraId="6BF5FA04" w14:textId="77777777" w:rsidR="00A12BB8" w:rsidRDefault="00A12BB8" w:rsidP="00D4341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ab/>
            </w:r>
            <w:r w:rsidRPr="00F9362D">
              <w:rPr>
                <w:rFonts w:ascii="Arial MT Pro" w:hAnsi="Arial MT Pro"/>
                <w:color w:val="auto"/>
                <w:sz w:val="20"/>
              </w:rPr>
              <w:tab/>
              <w:t>Net income</w:t>
            </w:r>
          </w:p>
        </w:tc>
        <w:tc>
          <w:tcPr>
            <w:tcW w:w="1440" w:type="dxa"/>
            <w:tcBorders>
              <w:left w:val="double" w:sz="4" w:space="0" w:color="auto"/>
            </w:tcBorders>
            <w:shd w:val="clear" w:color="auto" w:fill="FFFFFF"/>
            <w:vAlign w:val="bottom"/>
          </w:tcPr>
          <w:p w14:paraId="56856EA7" w14:textId="77777777" w:rsidR="00A12BB8" w:rsidRPr="00F9362D" w:rsidRDefault="00A12BB8" w:rsidP="00F225AD">
            <w:pPr>
              <w:pStyle w:val="pformab"/>
              <w:shd w:val="clear" w:color="auto" w:fill="FFFFFF"/>
              <w:spacing w:before="0" w:after="40"/>
              <w:ind w:right="60"/>
              <w:jc w:val="right"/>
              <w:rPr>
                <w:rFonts w:ascii="Arial MT Pro" w:hAnsi="Arial MT Pro"/>
                <w:color w:val="auto"/>
                <w:sz w:val="20"/>
              </w:rPr>
            </w:pPr>
            <w:r w:rsidRPr="00F9362D">
              <w:rPr>
                <w:rFonts w:ascii="Arial MT Pro" w:hAnsi="Arial MT Pro"/>
                <w:color w:val="auto"/>
                <w:sz w:val="20"/>
              </w:rPr>
              <w:t xml:space="preserve">       </w:t>
            </w:r>
            <w:r w:rsidRPr="00F9362D">
              <w:rPr>
                <w:rFonts w:ascii="Arial MT Pro" w:hAnsi="Arial MT Pro"/>
                <w:color w:val="auto"/>
                <w:sz w:val="20"/>
                <w:u w:val="single"/>
              </w:rPr>
              <w:t>10,000</w:t>
            </w:r>
          </w:p>
        </w:tc>
      </w:tr>
      <w:tr w:rsidR="00A12BB8" w14:paraId="06FFC1D2" w14:textId="77777777" w:rsidTr="00D43412">
        <w:trPr>
          <w:cantSplit/>
        </w:trPr>
        <w:tc>
          <w:tcPr>
            <w:tcW w:w="7470" w:type="dxa"/>
            <w:tcBorders>
              <w:right w:val="double" w:sz="4" w:space="0" w:color="auto"/>
            </w:tcBorders>
            <w:shd w:val="clear" w:color="auto" w:fill="FFFFFF"/>
            <w:vAlign w:val="bottom"/>
          </w:tcPr>
          <w:p w14:paraId="1A6C8748" w14:textId="77777777" w:rsidR="00A12BB8" w:rsidRDefault="00A12BB8" w:rsidP="00D43412">
            <w:pPr>
              <w:pStyle w:val="pformab"/>
              <w:shd w:val="clear" w:color="auto" w:fill="FFFFFF"/>
              <w:tabs>
                <w:tab w:val="left" w:pos="332"/>
                <w:tab w:val="left" w:pos="717"/>
              </w:tabs>
              <w:spacing w:before="40" w:after="40"/>
              <w:ind w:right="167"/>
              <w:rPr>
                <w:rFonts w:ascii="Arial" w:hAnsi="Arial"/>
                <w:color w:val="auto"/>
                <w:sz w:val="20"/>
              </w:rPr>
            </w:pPr>
          </w:p>
        </w:tc>
        <w:tc>
          <w:tcPr>
            <w:tcW w:w="1440" w:type="dxa"/>
            <w:tcBorders>
              <w:left w:val="double" w:sz="4" w:space="0" w:color="auto"/>
            </w:tcBorders>
            <w:shd w:val="clear" w:color="auto" w:fill="FFFFFF"/>
            <w:vAlign w:val="bottom"/>
          </w:tcPr>
          <w:p w14:paraId="508E87E2" w14:textId="77777777" w:rsidR="00A12BB8" w:rsidRPr="00F9362D" w:rsidRDefault="00A12BB8" w:rsidP="00F225AD">
            <w:pPr>
              <w:pStyle w:val="pformab"/>
              <w:shd w:val="clear" w:color="auto" w:fill="FFFFFF"/>
              <w:spacing w:before="0" w:after="40"/>
              <w:ind w:right="60"/>
              <w:jc w:val="right"/>
              <w:rPr>
                <w:rFonts w:ascii="Arial MT Pro" w:hAnsi="Arial MT Pro"/>
                <w:color w:val="auto"/>
                <w:sz w:val="20"/>
              </w:rPr>
            </w:pPr>
            <w:r w:rsidRPr="00F9362D">
              <w:rPr>
                <w:rFonts w:ascii="Arial MT Pro" w:hAnsi="Arial MT Pro"/>
                <w:color w:val="auto"/>
                <w:sz w:val="20"/>
              </w:rPr>
              <w:t>100,000</w:t>
            </w:r>
          </w:p>
        </w:tc>
      </w:tr>
      <w:tr w:rsidR="00A12BB8" w14:paraId="10A29F45" w14:textId="77777777" w:rsidTr="00D43412">
        <w:trPr>
          <w:cantSplit/>
        </w:trPr>
        <w:tc>
          <w:tcPr>
            <w:tcW w:w="7470" w:type="dxa"/>
            <w:tcBorders>
              <w:right w:val="double" w:sz="4" w:space="0" w:color="auto"/>
            </w:tcBorders>
            <w:shd w:val="clear" w:color="auto" w:fill="FFFFFF"/>
            <w:vAlign w:val="bottom"/>
          </w:tcPr>
          <w:p w14:paraId="1CBB4B2A" w14:textId="77777777" w:rsidR="00A12BB8" w:rsidRDefault="00A12BB8" w:rsidP="00D4341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Less: Withdrawal by owner</w:t>
            </w:r>
          </w:p>
        </w:tc>
        <w:tc>
          <w:tcPr>
            <w:tcW w:w="1440" w:type="dxa"/>
            <w:tcBorders>
              <w:left w:val="double" w:sz="4" w:space="0" w:color="auto"/>
            </w:tcBorders>
            <w:shd w:val="clear" w:color="auto" w:fill="FFFFFF"/>
            <w:vAlign w:val="bottom"/>
          </w:tcPr>
          <w:p w14:paraId="583F54BC" w14:textId="77777777" w:rsidR="00A12BB8" w:rsidRPr="00F9362D" w:rsidRDefault="00A12BB8" w:rsidP="00F225AD">
            <w:pPr>
              <w:pStyle w:val="pformab"/>
              <w:shd w:val="clear" w:color="auto" w:fill="FFFFFF"/>
              <w:spacing w:before="0" w:after="40"/>
              <w:jc w:val="right"/>
              <w:rPr>
                <w:rFonts w:ascii="Arial MT Pro" w:hAnsi="Arial MT Pro"/>
                <w:color w:val="auto"/>
                <w:sz w:val="20"/>
                <w:u w:val="single"/>
              </w:rPr>
            </w:pPr>
            <w:r w:rsidRPr="00F9362D">
              <w:rPr>
                <w:rFonts w:ascii="Arial MT Pro" w:hAnsi="Arial MT Pro"/>
                <w:color w:val="auto"/>
                <w:sz w:val="20"/>
                <w:u w:val="single"/>
              </w:rPr>
              <w:t>(30,000)</w:t>
            </w:r>
          </w:p>
        </w:tc>
      </w:tr>
      <w:tr w:rsidR="00A12BB8" w14:paraId="462E9F77" w14:textId="77777777" w:rsidTr="00D43412">
        <w:trPr>
          <w:cantSplit/>
        </w:trPr>
        <w:tc>
          <w:tcPr>
            <w:tcW w:w="7470" w:type="dxa"/>
            <w:tcBorders>
              <w:right w:val="double" w:sz="4" w:space="0" w:color="auto"/>
            </w:tcBorders>
            <w:shd w:val="clear" w:color="auto" w:fill="FFFFFF"/>
            <w:vAlign w:val="bottom"/>
          </w:tcPr>
          <w:p w14:paraId="49C4CDEB" w14:textId="77777777" w:rsidR="00A12BB8" w:rsidRDefault="00A12BB8" w:rsidP="00D43412">
            <w:pPr>
              <w:pStyle w:val="pformab"/>
              <w:shd w:val="clear" w:color="auto" w:fill="FFFFFF"/>
              <w:tabs>
                <w:tab w:val="left" w:pos="332"/>
                <w:tab w:val="left" w:pos="717"/>
              </w:tabs>
              <w:spacing w:before="40" w:after="40"/>
              <w:ind w:right="167"/>
              <w:rPr>
                <w:rFonts w:ascii="Arial" w:hAnsi="Arial"/>
                <w:color w:val="auto"/>
                <w:sz w:val="20"/>
              </w:rPr>
            </w:pPr>
            <w:r w:rsidRPr="00F9362D">
              <w:rPr>
                <w:rFonts w:ascii="Arial MT Pro" w:hAnsi="Arial MT Pro"/>
                <w:color w:val="auto"/>
                <w:sz w:val="20"/>
              </w:rPr>
              <w:t>Duncan Shields, capital, December 31, 2023</w:t>
            </w:r>
          </w:p>
        </w:tc>
        <w:tc>
          <w:tcPr>
            <w:tcW w:w="1440" w:type="dxa"/>
            <w:tcBorders>
              <w:left w:val="double" w:sz="4" w:space="0" w:color="auto"/>
            </w:tcBorders>
            <w:shd w:val="clear" w:color="auto" w:fill="FFFFFF"/>
            <w:vAlign w:val="bottom"/>
          </w:tcPr>
          <w:p w14:paraId="1E1C7E86" w14:textId="77777777" w:rsidR="00A12BB8" w:rsidRPr="00F9362D" w:rsidRDefault="00A12BB8" w:rsidP="00F225AD">
            <w:pPr>
              <w:pStyle w:val="pformab"/>
              <w:shd w:val="clear" w:color="auto" w:fill="FFFFFF"/>
              <w:spacing w:before="0" w:after="40"/>
              <w:ind w:right="60"/>
              <w:jc w:val="right"/>
              <w:rPr>
                <w:rFonts w:ascii="Arial MT Pro" w:hAnsi="Arial MT Pro"/>
                <w:color w:val="auto"/>
                <w:sz w:val="20"/>
                <w:u w:val="double"/>
              </w:rPr>
            </w:pPr>
            <w:r w:rsidRPr="00F9362D">
              <w:rPr>
                <w:rFonts w:ascii="Arial MT Pro" w:hAnsi="Arial MT Pro"/>
                <w:color w:val="auto"/>
                <w:sz w:val="20"/>
                <w:u w:val="double"/>
              </w:rPr>
              <w:t>$ 70,000</w:t>
            </w:r>
          </w:p>
        </w:tc>
      </w:tr>
    </w:tbl>
    <w:p w14:paraId="05A86855" w14:textId="77777777" w:rsidR="00A12BB8" w:rsidRDefault="00A12BB8" w:rsidP="00A12BB8">
      <w:pPr>
        <w:keepNext/>
        <w:keepLines/>
        <w:rPr>
          <w:b/>
          <w:i/>
          <w:iCs/>
          <w:u w:val="single"/>
        </w:rPr>
      </w:pPr>
    </w:p>
    <w:p w14:paraId="3178A56B" w14:textId="22514F6D" w:rsidR="003A13F9" w:rsidRPr="00F9362D" w:rsidRDefault="003A13F9" w:rsidP="00D43412">
      <w:pPr>
        <w:widowControl/>
        <w:rPr>
          <w:rFonts w:ascii="Arial MT Pro" w:hAnsi="Arial MT Pro"/>
          <w:i/>
          <w:iCs/>
          <w:sz w:val="20"/>
        </w:rPr>
      </w:pPr>
    </w:p>
    <w:p w14:paraId="7C6EC5C5" w14:textId="77777777" w:rsidR="003A13F9" w:rsidRPr="00F9362D" w:rsidRDefault="003A13F9" w:rsidP="00AF14C5">
      <w:pPr>
        <w:pStyle w:val="ph2"/>
        <w:spacing w:before="0"/>
        <w:ind w:left="0"/>
        <w:outlineLvl w:val="0"/>
        <w:rPr>
          <w:rFonts w:ascii="Arial MT Pro" w:hAnsi="Arial MT Pro"/>
          <w:color w:val="auto"/>
        </w:rPr>
      </w:pPr>
      <w:r w:rsidRPr="00F9362D">
        <w:rPr>
          <w:rFonts w:ascii="Arial MT Pro" w:hAnsi="Arial MT Pro"/>
          <w:b w:val="0"/>
          <w:bCs w:val="0"/>
          <w:color w:val="auto"/>
          <w:sz w:val="24"/>
          <w:szCs w:val="24"/>
        </w:rPr>
        <w:br w:type="page"/>
      </w:r>
      <w:r w:rsidRPr="00F9362D">
        <w:rPr>
          <w:rFonts w:ascii="Arial MT Pro" w:hAnsi="Arial MT Pro"/>
          <w:color w:val="auto"/>
        </w:rPr>
        <w:lastRenderedPageBreak/>
        <w:t>Beyond the Numbers</w:t>
      </w:r>
    </w:p>
    <w:p w14:paraId="40A616D8" w14:textId="45EB168E" w:rsidR="003A13F9" w:rsidRDefault="003A13F9" w:rsidP="00AF14C5">
      <w:pPr>
        <w:pStyle w:val="ph3ns"/>
        <w:shd w:val="clear" w:color="auto" w:fill="FFFFFF"/>
        <w:rPr>
          <w:color w:val="auto"/>
        </w:rPr>
      </w:pPr>
      <w:r w:rsidRPr="00F9362D">
        <w:rPr>
          <w:rFonts w:ascii="Arial MT Pro" w:hAnsi="Arial MT Pro"/>
          <w:color w:val="auto"/>
        </w:rPr>
        <w:t>(15</w:t>
      </w:r>
      <w:r w:rsidR="00DD0951" w:rsidRPr="00F9362D">
        <w:rPr>
          <w:rFonts w:ascii="Arial MT Pro" w:hAnsi="Arial MT Pro"/>
          <w:color w:val="auto"/>
        </w:rPr>
        <w:t>–</w:t>
      </w:r>
      <w:r w:rsidRPr="00F9362D">
        <w:rPr>
          <w:rFonts w:ascii="Arial MT Pro" w:hAnsi="Arial MT Pro"/>
          <w:color w:val="auto"/>
        </w:rPr>
        <w:t>30 min.)</w:t>
      </w:r>
      <w:r>
        <w:rPr>
          <w:color w:val="auto"/>
        </w:rPr>
        <w:t xml:space="preserve"> </w:t>
      </w:r>
      <w:r w:rsidRPr="00F9362D">
        <w:rPr>
          <w:rFonts w:ascii="Arial MT Pro" w:hAnsi="Arial MT Pro" w:cs="Helvetica"/>
          <w:b/>
          <w:bCs/>
          <w:i w:val="0"/>
          <w:iCs w:val="0"/>
          <w:color w:val="auto"/>
          <w:sz w:val="36"/>
          <w:szCs w:val="36"/>
        </w:rPr>
        <w:t>BN1-1</w:t>
      </w:r>
    </w:p>
    <w:p w14:paraId="3EC7351C" w14:textId="77777777" w:rsidR="003A13F9" w:rsidRDefault="003A13F9" w:rsidP="005F6255">
      <w:pPr>
        <w:pStyle w:val="ptf"/>
        <w:spacing w:before="0"/>
        <w:ind w:left="0"/>
        <w:rPr>
          <w:color w:val="auto"/>
        </w:rPr>
      </w:pPr>
      <w:r>
        <w:rPr>
          <w:color w:val="auto"/>
        </w:rPr>
        <w:t>TO:</w:t>
      </w:r>
      <w:r>
        <w:rPr>
          <w:color w:val="auto"/>
        </w:rPr>
        <w:tab/>
        <w:t>Bank loan committee</w:t>
      </w:r>
    </w:p>
    <w:p w14:paraId="7B4D4870" w14:textId="77777777" w:rsidR="003A13F9" w:rsidRDefault="003A13F9" w:rsidP="003A13F9">
      <w:pPr>
        <w:pStyle w:val="ptf"/>
        <w:pBdr>
          <w:bottom w:val="single" w:sz="4" w:space="1" w:color="auto"/>
        </w:pBdr>
        <w:ind w:left="0" w:right="26"/>
        <w:rPr>
          <w:color w:val="auto"/>
        </w:rPr>
      </w:pPr>
      <w:r>
        <w:rPr>
          <w:color w:val="auto"/>
        </w:rPr>
        <w:t>SUBJECT:</w:t>
      </w:r>
      <w:r>
        <w:rPr>
          <w:color w:val="auto"/>
        </w:rPr>
        <w:tab/>
        <w:t>Vernon Engineering Co. loan recommendation</w:t>
      </w:r>
    </w:p>
    <w:p w14:paraId="5EE0E5A6" w14:textId="77777777" w:rsidR="003A13F9" w:rsidRDefault="003A13F9" w:rsidP="003A13F9">
      <w:pPr>
        <w:pStyle w:val="ptf"/>
        <w:ind w:left="0"/>
        <w:rPr>
          <w:color w:val="auto"/>
        </w:rPr>
      </w:pPr>
      <w:r>
        <w:rPr>
          <w:color w:val="auto"/>
        </w:rPr>
        <w:t>I recommend NOT lending $150,000 to Vernon Engineering Co. because</w:t>
      </w:r>
    </w:p>
    <w:p w14:paraId="74D6FFF9" w14:textId="66CD19F4" w:rsidR="003A13F9" w:rsidRDefault="003A13F9" w:rsidP="003A13F9">
      <w:pPr>
        <w:pStyle w:val="pl1"/>
        <w:spacing w:before="120"/>
        <w:ind w:left="450"/>
        <w:rPr>
          <w:color w:val="auto"/>
        </w:rPr>
      </w:pPr>
      <w:r>
        <w:rPr>
          <w:color w:val="auto"/>
        </w:rPr>
        <w:t>1.</w:t>
      </w:r>
      <w:r>
        <w:rPr>
          <w:color w:val="auto"/>
        </w:rPr>
        <w:tab/>
        <w:t xml:space="preserve">Net income has decreased slightly for the past </w:t>
      </w:r>
      <w:r w:rsidR="00202104">
        <w:rPr>
          <w:color w:val="auto"/>
        </w:rPr>
        <w:t>2</w:t>
      </w:r>
      <w:r>
        <w:rPr>
          <w:color w:val="auto"/>
        </w:rPr>
        <w:t xml:space="preserve"> years.</w:t>
      </w:r>
    </w:p>
    <w:p w14:paraId="7726D828" w14:textId="77777777" w:rsidR="003A13F9" w:rsidRDefault="003A13F9" w:rsidP="003A13F9">
      <w:pPr>
        <w:pStyle w:val="pl1"/>
        <w:ind w:left="450"/>
        <w:rPr>
          <w:color w:val="auto"/>
        </w:rPr>
      </w:pPr>
      <w:r>
        <w:rPr>
          <w:color w:val="auto"/>
        </w:rPr>
        <w:t>2.</w:t>
      </w:r>
      <w:r>
        <w:rPr>
          <w:color w:val="auto"/>
        </w:rPr>
        <w:tab/>
        <w:t>Total assets have increased from $375,000 to $450,000; however, total liabilities have increased as well.</w:t>
      </w:r>
    </w:p>
    <w:p w14:paraId="283F7B88" w14:textId="1E548071" w:rsidR="003A13F9" w:rsidRDefault="003A13F9" w:rsidP="003A13F9">
      <w:pPr>
        <w:pStyle w:val="pl1"/>
        <w:ind w:left="450"/>
        <w:rPr>
          <w:color w:val="auto"/>
        </w:rPr>
      </w:pPr>
      <w:r>
        <w:rPr>
          <w:color w:val="auto"/>
        </w:rPr>
        <w:t>3.</w:t>
      </w:r>
      <w:r>
        <w:rPr>
          <w:color w:val="auto"/>
        </w:rPr>
        <w:tab/>
        <w:t xml:space="preserve">Withdrawals have exceeded net income for </w:t>
      </w:r>
      <w:r w:rsidR="00202104">
        <w:rPr>
          <w:color w:val="auto"/>
        </w:rPr>
        <w:t>2</w:t>
      </w:r>
      <w:r>
        <w:rPr>
          <w:color w:val="auto"/>
        </w:rPr>
        <w:t xml:space="preserve"> of the past </w:t>
      </w:r>
      <w:r w:rsidR="00202104">
        <w:rPr>
          <w:color w:val="auto"/>
        </w:rPr>
        <w:t>3</w:t>
      </w:r>
      <w:r>
        <w:rPr>
          <w:color w:val="auto"/>
        </w:rPr>
        <w:t xml:space="preserve"> years. As a result, owner’s equity has decreased from $230,000 to $205,000 in the past year.</w:t>
      </w:r>
    </w:p>
    <w:p w14:paraId="2672D3C5" w14:textId="77777777" w:rsidR="003A13F9" w:rsidRDefault="003A13F9" w:rsidP="003A13F9">
      <w:pPr>
        <w:pStyle w:val="pl1"/>
        <w:ind w:left="450"/>
        <w:rPr>
          <w:color w:val="auto"/>
        </w:rPr>
      </w:pPr>
      <w:r>
        <w:rPr>
          <w:color w:val="auto"/>
        </w:rPr>
        <w:t>4.</w:t>
      </w:r>
      <w:r>
        <w:rPr>
          <w:color w:val="auto"/>
        </w:rPr>
        <w:tab/>
        <w:t>A $150,000 loan to Vernon Engineering Co. would result in liabilities far exceeding owner’s equity.</w:t>
      </w:r>
    </w:p>
    <w:p w14:paraId="1E32EB5C" w14:textId="77777777" w:rsidR="003A13F9" w:rsidRDefault="003A13F9" w:rsidP="00F225AD">
      <w:pPr>
        <w:pStyle w:val="ptf"/>
        <w:spacing w:before="0"/>
        <w:ind w:left="0"/>
        <w:rPr>
          <w:color w:val="auto"/>
        </w:rPr>
      </w:pPr>
      <w:r>
        <w:rPr>
          <w:color w:val="auto"/>
        </w:rPr>
        <w:t>It would be unlikely that Vernon Engineering Co. could repay the loan.</w:t>
      </w:r>
    </w:p>
    <w:p w14:paraId="227BE424" w14:textId="77777777" w:rsidR="003A13F9" w:rsidRDefault="003A13F9" w:rsidP="00F225AD">
      <w:pPr>
        <w:pStyle w:val="ptf"/>
        <w:spacing w:before="0"/>
        <w:ind w:left="0"/>
        <w:rPr>
          <w:color w:val="auto"/>
        </w:rPr>
      </w:pPr>
    </w:p>
    <w:p w14:paraId="05EC0A01" w14:textId="104304BF" w:rsidR="003A13F9" w:rsidRPr="00423258" w:rsidRDefault="003A13F9" w:rsidP="003A13F9">
      <w:pPr>
        <w:pStyle w:val="CommentText"/>
        <w:rPr>
          <w:sz w:val="24"/>
          <w:szCs w:val="24"/>
        </w:rPr>
      </w:pPr>
      <w:r w:rsidRPr="00423258">
        <w:rPr>
          <w:i/>
          <w:iCs/>
          <w:sz w:val="24"/>
          <w:szCs w:val="24"/>
        </w:rPr>
        <w:t>Instructional Note:</w:t>
      </w:r>
      <w:r w:rsidRPr="00423258">
        <w:rPr>
          <w:sz w:val="24"/>
          <w:szCs w:val="24"/>
        </w:rPr>
        <w:t xml:space="preserve"> Student responses may vary. Faculty may wish to discuss some ethical concerns: Unless these financial statements have been audited, there’s no guarantee that the numbers presented to us are correct and not inflated. Note that the owner would have some incentive to inflate the numbers to make it appear as though the business </w:t>
      </w:r>
      <w:r w:rsidR="009A71CF">
        <w:rPr>
          <w:sz w:val="24"/>
          <w:szCs w:val="24"/>
        </w:rPr>
        <w:t>is</w:t>
      </w:r>
      <w:r w:rsidRPr="00423258">
        <w:rPr>
          <w:sz w:val="24"/>
          <w:szCs w:val="24"/>
        </w:rPr>
        <w:t xml:space="preserve"> in </w:t>
      </w:r>
      <w:r w:rsidR="009A71CF">
        <w:rPr>
          <w:sz w:val="24"/>
          <w:szCs w:val="24"/>
        </w:rPr>
        <w:t xml:space="preserve">a </w:t>
      </w:r>
      <w:r w:rsidRPr="00423258">
        <w:rPr>
          <w:sz w:val="24"/>
          <w:szCs w:val="24"/>
        </w:rPr>
        <w:t xml:space="preserve">better financial position than </w:t>
      </w:r>
      <w:r w:rsidR="009A71CF">
        <w:rPr>
          <w:sz w:val="24"/>
          <w:szCs w:val="24"/>
        </w:rPr>
        <w:t>it is</w:t>
      </w:r>
      <w:r w:rsidRPr="00423258">
        <w:rPr>
          <w:sz w:val="24"/>
          <w:szCs w:val="24"/>
        </w:rPr>
        <w:t xml:space="preserve"> in reality in order to help secure o</w:t>
      </w:r>
      <w:r w:rsidRPr="00921808">
        <w:rPr>
          <w:sz w:val="24"/>
          <w:szCs w:val="24"/>
        </w:rPr>
        <w:t>ur loan.</w:t>
      </w:r>
    </w:p>
    <w:p w14:paraId="4B48826F" w14:textId="77777777" w:rsidR="003A13F9" w:rsidRPr="00F9362D" w:rsidRDefault="003A13F9" w:rsidP="003A13F9">
      <w:pPr>
        <w:pStyle w:val="ph2"/>
        <w:spacing w:before="0"/>
        <w:ind w:left="0"/>
        <w:rPr>
          <w:rFonts w:ascii="Arial MT Pro" w:hAnsi="Arial MT Pro"/>
          <w:b w:val="0"/>
          <w:bCs w:val="0"/>
          <w:color w:val="auto"/>
          <w:sz w:val="24"/>
          <w:szCs w:val="24"/>
        </w:rPr>
      </w:pPr>
    </w:p>
    <w:p w14:paraId="37C0AD66" w14:textId="77777777" w:rsidR="003A13F9" w:rsidRPr="00F9362D" w:rsidRDefault="003A13F9" w:rsidP="003A13F9">
      <w:pPr>
        <w:pStyle w:val="ph2"/>
        <w:spacing w:before="0"/>
        <w:ind w:left="0"/>
        <w:rPr>
          <w:rFonts w:ascii="Arial MT Pro" w:hAnsi="Arial MT Pro"/>
          <w:b w:val="0"/>
          <w:bCs w:val="0"/>
          <w:color w:val="auto"/>
          <w:sz w:val="24"/>
          <w:szCs w:val="24"/>
        </w:rPr>
      </w:pPr>
    </w:p>
    <w:p w14:paraId="75C8EA0F" w14:textId="7619DE9D" w:rsidR="003A13F9" w:rsidRPr="00F9362D" w:rsidRDefault="003A13F9" w:rsidP="003A13F9">
      <w:pPr>
        <w:pStyle w:val="ph2"/>
        <w:tabs>
          <w:tab w:val="right" w:pos="9404"/>
        </w:tabs>
        <w:spacing w:before="0"/>
        <w:ind w:left="0" w:right="-46"/>
        <w:rPr>
          <w:rFonts w:ascii="Arial MT Pro" w:hAnsi="Arial MT Pro"/>
          <w:sz w:val="36"/>
          <w:szCs w:val="36"/>
        </w:rPr>
      </w:pPr>
      <w:r w:rsidRPr="00F9362D">
        <w:rPr>
          <w:rFonts w:ascii="Arial MT Pro" w:hAnsi="Arial MT Pro"/>
        </w:rPr>
        <w:t>Ethical Issue</w:t>
      </w:r>
      <w:r w:rsidRPr="00F9362D">
        <w:rPr>
          <w:rFonts w:ascii="Arial MT Pro" w:hAnsi="Arial MT Pro"/>
        </w:rPr>
        <w:tab/>
      </w:r>
      <w:r w:rsidRPr="00F9362D">
        <w:rPr>
          <w:rFonts w:ascii="Arial MT Pro" w:hAnsi="Arial MT Pro"/>
          <w:sz w:val="36"/>
          <w:szCs w:val="36"/>
        </w:rPr>
        <w:t>EI1-1</w:t>
      </w:r>
    </w:p>
    <w:p w14:paraId="37C830A5" w14:textId="77777777" w:rsidR="003A13F9" w:rsidRDefault="003A13F9" w:rsidP="00F225AD">
      <w:pPr>
        <w:pStyle w:val="pl1"/>
        <w:ind w:left="480" w:hanging="480"/>
        <w:rPr>
          <w:color w:val="auto"/>
        </w:rPr>
      </w:pPr>
      <w:r>
        <w:rPr>
          <w:color w:val="auto"/>
        </w:rPr>
        <w:t>1.</w:t>
      </w:r>
      <w:r>
        <w:rPr>
          <w:color w:val="auto"/>
        </w:rPr>
        <w:tab/>
        <w:t>The fundamental ethical issue in this situation is letting the financial statements tell the truth about the company’s performance for the past year. Performance was bad, and the financial statements should present the poor performance of the company.</w:t>
      </w:r>
    </w:p>
    <w:p w14:paraId="15FEF2B3" w14:textId="77777777" w:rsidR="003A13F9" w:rsidRDefault="003A13F9" w:rsidP="00F225AD">
      <w:pPr>
        <w:pStyle w:val="pl1"/>
        <w:ind w:left="480" w:hanging="480"/>
        <w:rPr>
          <w:color w:val="auto"/>
        </w:rPr>
      </w:pPr>
      <w:r>
        <w:rPr>
          <w:color w:val="auto"/>
        </w:rPr>
        <w:t>2.</w:t>
      </w:r>
      <w:r>
        <w:rPr>
          <w:color w:val="auto"/>
        </w:rPr>
        <w:tab/>
        <w:t xml:space="preserve">The proposal to transfer personal assets </w:t>
      </w:r>
      <w:r>
        <w:rPr>
          <w:i/>
          <w:iCs/>
          <w:color w:val="auto"/>
        </w:rPr>
        <w:t>temporarily</w:t>
      </w:r>
      <w:r>
        <w:rPr>
          <w:color w:val="auto"/>
        </w:rPr>
        <w:t xml:space="preserve"> to the company violates the spirit, if not the letter, of the </w:t>
      </w:r>
      <w:r w:rsidRPr="005E4349">
        <w:rPr>
          <w:i/>
          <w:color w:val="auto"/>
        </w:rPr>
        <w:t>economic</w:t>
      </w:r>
      <w:r>
        <w:rPr>
          <w:color w:val="auto"/>
        </w:rPr>
        <w:t xml:space="preserve"> </w:t>
      </w:r>
      <w:r>
        <w:rPr>
          <w:i/>
          <w:iCs/>
          <w:color w:val="auto"/>
        </w:rPr>
        <w:t>entity assumption</w:t>
      </w:r>
      <w:r>
        <w:rPr>
          <w:color w:val="auto"/>
        </w:rPr>
        <w:t>. The president implies that these assets can be transferred back to her at will, and the “investment” appears designed to make the company’s financial position appear better than it is. This is dishonest and unethical.</w:t>
      </w:r>
    </w:p>
    <w:p w14:paraId="70B17ED0" w14:textId="77777777" w:rsidR="003A13F9" w:rsidRDefault="003A13F9" w:rsidP="00F225AD">
      <w:pPr>
        <w:pStyle w:val="pl1"/>
        <w:ind w:left="475"/>
        <w:rPr>
          <w:color w:val="auto"/>
        </w:rPr>
      </w:pPr>
      <w:r>
        <w:rPr>
          <w:color w:val="auto"/>
        </w:rPr>
        <w:tab/>
        <w:t xml:space="preserve">The request to “shave expenses” violates the </w:t>
      </w:r>
      <w:r>
        <w:rPr>
          <w:i/>
          <w:iCs/>
          <w:color w:val="auto"/>
        </w:rPr>
        <w:t>reliability characteristic</w:t>
      </w:r>
      <w:r>
        <w:rPr>
          <w:color w:val="auto"/>
        </w:rPr>
        <w:t>. The president wants the accountant to understate expenses in order to convert a loss into a reported income. This will make the financial statements inaccurate. This is dishonest and unethical.</w:t>
      </w:r>
    </w:p>
    <w:p w14:paraId="645ADDD5" w14:textId="77777777" w:rsidR="003A13F9" w:rsidRDefault="003A13F9" w:rsidP="003A13F9">
      <w:pPr>
        <w:pStyle w:val="pl1"/>
        <w:ind w:left="450"/>
        <w:rPr>
          <w:color w:val="auto"/>
        </w:rPr>
      </w:pPr>
    </w:p>
    <w:p w14:paraId="0CFD205B" w14:textId="77777777" w:rsidR="003A13F9" w:rsidRPr="00F9362D" w:rsidRDefault="003A13F9" w:rsidP="003A13F9">
      <w:pPr>
        <w:widowControl/>
        <w:rPr>
          <w:rFonts w:ascii="Arial MT Pro" w:hAnsi="Arial MT Pro" w:cs="Arial"/>
          <w:b/>
          <w:bCs/>
          <w:color w:val="000000"/>
          <w:sz w:val="27"/>
          <w:szCs w:val="27"/>
        </w:rPr>
      </w:pPr>
      <w:r>
        <w:br w:type="page"/>
      </w:r>
    </w:p>
    <w:p w14:paraId="65CEECB7" w14:textId="597E14F6" w:rsidR="003A13F9" w:rsidRPr="00F9362D" w:rsidRDefault="003A13F9" w:rsidP="008237A1">
      <w:pPr>
        <w:pStyle w:val="ph2"/>
        <w:tabs>
          <w:tab w:val="right" w:pos="9420"/>
        </w:tabs>
        <w:spacing w:before="0"/>
        <w:ind w:left="0" w:right="-46"/>
        <w:rPr>
          <w:rFonts w:ascii="Arial MT Pro" w:hAnsi="Arial MT Pro"/>
          <w:b w:val="0"/>
          <w:sz w:val="36"/>
          <w:szCs w:val="36"/>
        </w:rPr>
      </w:pPr>
      <w:r w:rsidRPr="00F9362D">
        <w:rPr>
          <w:rFonts w:ascii="Arial MT Pro" w:hAnsi="Arial MT Pro"/>
        </w:rPr>
        <w:lastRenderedPageBreak/>
        <w:t>Fraud Case</w:t>
      </w:r>
      <w:r w:rsidRPr="00F9362D">
        <w:rPr>
          <w:rFonts w:ascii="Arial MT Pro" w:hAnsi="Arial MT Pro"/>
        </w:rPr>
        <w:tab/>
      </w:r>
      <w:r w:rsidRPr="00F9362D">
        <w:rPr>
          <w:rFonts w:ascii="Arial MT Pro" w:hAnsi="Arial MT Pro"/>
          <w:sz w:val="36"/>
          <w:szCs w:val="36"/>
        </w:rPr>
        <w:t>F1-1</w:t>
      </w:r>
    </w:p>
    <w:p w14:paraId="28A74B34" w14:textId="21B3F611" w:rsidR="003D5A4C" w:rsidRPr="00F225AD" w:rsidRDefault="003D5A4C" w:rsidP="00754FB1">
      <w:pPr>
        <w:pStyle w:val="CRPROBSETHEADFIRST"/>
        <w:keepLines w:val="0"/>
        <w:widowControl w:val="0"/>
        <w:spacing w:before="0" w:after="120" w:line="240" w:lineRule="auto"/>
        <w:jc w:val="left"/>
        <w:rPr>
          <w:rFonts w:ascii="Times New Roman" w:hAnsi="Times New Roman"/>
          <w:b/>
          <w:noProof w:val="0"/>
          <w:sz w:val="24"/>
          <w:szCs w:val="24"/>
        </w:rPr>
      </w:pPr>
      <w:r w:rsidRPr="00F225AD">
        <w:rPr>
          <w:rFonts w:ascii="Times New Roman" w:hAnsi="Times New Roman"/>
          <w:i/>
          <w:iCs/>
          <w:sz w:val="24"/>
          <w:szCs w:val="24"/>
        </w:rPr>
        <w:t>Req. 1</w:t>
      </w:r>
    </w:p>
    <w:p w14:paraId="72B109B6" w14:textId="0FF3ADFD" w:rsidR="003A13F9" w:rsidRPr="00166128" w:rsidRDefault="003A13F9" w:rsidP="003A13F9">
      <w:pPr>
        <w:pStyle w:val="Header"/>
        <w:tabs>
          <w:tab w:val="clear" w:pos="4320"/>
          <w:tab w:val="clear" w:pos="8640"/>
        </w:tabs>
        <w:rPr>
          <w:szCs w:val="24"/>
        </w:rPr>
      </w:pPr>
      <w:r w:rsidRPr="00166128">
        <w:rPr>
          <w:szCs w:val="24"/>
        </w:rPr>
        <w:t>The proposed action would increase net income by increasing revenues. It would distort the balance sheet by understating liabilities</w:t>
      </w:r>
      <w:r>
        <w:rPr>
          <w:szCs w:val="24"/>
        </w:rPr>
        <w:t xml:space="preserve"> and overstating equity</w:t>
      </w:r>
      <w:r w:rsidRPr="00166128">
        <w:rPr>
          <w:szCs w:val="24"/>
        </w:rPr>
        <w:t>.</w:t>
      </w:r>
    </w:p>
    <w:p w14:paraId="0CCE7E36" w14:textId="77777777" w:rsidR="003A13F9" w:rsidRDefault="003A13F9" w:rsidP="003A13F9">
      <w:pPr>
        <w:pStyle w:val="Header"/>
        <w:tabs>
          <w:tab w:val="clear" w:pos="4320"/>
          <w:tab w:val="clear" w:pos="8640"/>
        </w:tabs>
        <w:rPr>
          <w:b/>
          <w:szCs w:val="24"/>
        </w:rPr>
      </w:pPr>
    </w:p>
    <w:p w14:paraId="68CC9117" w14:textId="12668526" w:rsidR="003A13F9" w:rsidRDefault="003D5A4C" w:rsidP="003A13F9">
      <w:pPr>
        <w:pStyle w:val="Header"/>
        <w:tabs>
          <w:tab w:val="clear" w:pos="4320"/>
          <w:tab w:val="clear" w:pos="8640"/>
        </w:tabs>
        <w:rPr>
          <w:b/>
          <w:szCs w:val="24"/>
        </w:rPr>
      </w:pPr>
      <w:r w:rsidRPr="001C6BAA">
        <w:rPr>
          <w:rFonts w:cs="Helvetica"/>
          <w:i/>
          <w:iCs/>
          <w:szCs w:val="24"/>
        </w:rPr>
        <w:t xml:space="preserve">Req. </w:t>
      </w:r>
      <w:r>
        <w:rPr>
          <w:rFonts w:cs="Helvetica"/>
          <w:i/>
          <w:iCs/>
          <w:szCs w:val="24"/>
        </w:rPr>
        <w:t>2</w:t>
      </w:r>
    </w:p>
    <w:p w14:paraId="0AE71765" w14:textId="77777777" w:rsidR="003A13F9" w:rsidRPr="006173D7" w:rsidRDefault="003A13F9" w:rsidP="003A13F9">
      <w:pPr>
        <w:pStyle w:val="Header"/>
        <w:tabs>
          <w:tab w:val="clear" w:pos="4320"/>
          <w:tab w:val="clear" w:pos="8640"/>
        </w:tabs>
        <w:rPr>
          <w:b/>
          <w:szCs w:val="24"/>
        </w:rPr>
      </w:pPr>
    </w:p>
    <w:p w14:paraId="5E7930B7" w14:textId="3F429D35" w:rsidR="003A13F9" w:rsidRPr="00B01CF0" w:rsidRDefault="003472F6" w:rsidP="003A13F9">
      <w:pPr>
        <w:pStyle w:val="Heading2"/>
        <w:jc w:val="left"/>
        <w:rPr>
          <w:i/>
        </w:rPr>
      </w:pPr>
      <w:r>
        <w:rPr>
          <w:b w:val="0"/>
          <w:szCs w:val="24"/>
        </w:rPr>
        <w:t xml:space="preserve">If </w:t>
      </w:r>
      <w:r w:rsidR="003A13F9" w:rsidRPr="00B01CF0">
        <w:rPr>
          <w:b w:val="0"/>
          <w:szCs w:val="24"/>
        </w:rPr>
        <w:t>the company’s financial situation look</w:t>
      </w:r>
      <w:r>
        <w:rPr>
          <w:b w:val="0"/>
          <w:szCs w:val="24"/>
        </w:rPr>
        <w:t>s</w:t>
      </w:r>
      <w:r w:rsidR="003A13F9" w:rsidRPr="00B01CF0">
        <w:rPr>
          <w:b w:val="0"/>
          <w:szCs w:val="24"/>
        </w:rPr>
        <w:t xml:space="preserve"> better than it actually </w:t>
      </w:r>
      <w:r>
        <w:rPr>
          <w:b w:val="0"/>
          <w:szCs w:val="24"/>
        </w:rPr>
        <w:t>is</w:t>
      </w:r>
      <w:r w:rsidR="003A13F9" w:rsidRPr="00B01CF0">
        <w:rPr>
          <w:b w:val="0"/>
          <w:szCs w:val="24"/>
        </w:rPr>
        <w:t>, the company</w:t>
      </w:r>
      <w:r>
        <w:rPr>
          <w:b w:val="0"/>
          <w:szCs w:val="24"/>
        </w:rPr>
        <w:t>’</w:t>
      </w:r>
      <w:r w:rsidR="003A13F9" w:rsidRPr="00B01CF0">
        <w:rPr>
          <w:b w:val="0"/>
          <w:szCs w:val="24"/>
        </w:rPr>
        <w:t>s creditors would likely be more willing to extend credit to the company and offer the credit at a lower interest rate.</w:t>
      </w:r>
      <w:r w:rsidR="003A13F9" w:rsidRPr="00B01CF0" w:rsidDel="000A1998">
        <w:rPr>
          <w:b w:val="0"/>
          <w:highlight w:val="green"/>
        </w:rPr>
        <w:t xml:space="preserve"> </w:t>
      </w:r>
    </w:p>
    <w:p w14:paraId="6A4ED111" w14:textId="77777777" w:rsidR="00390093" w:rsidRPr="00F9362D" w:rsidRDefault="00390093" w:rsidP="003909EF">
      <w:pPr>
        <w:pStyle w:val="ph2"/>
        <w:spacing w:before="240" w:after="0"/>
        <w:ind w:left="0"/>
        <w:outlineLvl w:val="0"/>
        <w:rPr>
          <w:rFonts w:ascii="Arial MT Pro" w:hAnsi="Arial MT Pro"/>
          <w:color w:val="auto"/>
          <w:sz w:val="28"/>
          <w:szCs w:val="28"/>
        </w:rPr>
      </w:pPr>
      <w:r w:rsidRPr="00F9362D">
        <w:rPr>
          <w:rFonts w:ascii="Arial MT Pro" w:hAnsi="Arial MT Pro"/>
          <w:color w:val="auto"/>
          <w:sz w:val="28"/>
          <w:szCs w:val="28"/>
        </w:rPr>
        <w:t>Challenge Problems</w:t>
      </w:r>
    </w:p>
    <w:p w14:paraId="6CB76B4A" w14:textId="337728C9" w:rsidR="00390093" w:rsidRPr="00F9362D" w:rsidRDefault="00390093" w:rsidP="003909EF">
      <w:pPr>
        <w:pStyle w:val="ph3full"/>
        <w:shd w:val="clear" w:color="auto" w:fill="FFFFFF"/>
        <w:spacing w:before="240" w:after="120"/>
        <w:rPr>
          <w:rFonts w:ascii="Arial MT Pro" w:hAnsi="Arial MT Pro" w:cs="Arial"/>
          <w:color w:val="auto"/>
        </w:rPr>
      </w:pPr>
      <w:r w:rsidRPr="00F9362D">
        <w:rPr>
          <w:rFonts w:ascii="Arial MT Pro" w:hAnsi="Arial MT Pro" w:cs="Arial"/>
          <w:color w:val="auto"/>
        </w:rPr>
        <w:t>(15</w:t>
      </w:r>
      <w:r w:rsidR="00DD0951" w:rsidRPr="00F9362D">
        <w:rPr>
          <w:rFonts w:ascii="Arial MT Pro" w:hAnsi="Arial MT Pro" w:cs="Arial"/>
          <w:color w:val="auto"/>
        </w:rPr>
        <w:t>–</w:t>
      </w:r>
      <w:r w:rsidRPr="00F9362D">
        <w:rPr>
          <w:rFonts w:ascii="Arial MT Pro" w:hAnsi="Arial MT Pro" w:cs="Arial"/>
          <w:color w:val="auto"/>
        </w:rPr>
        <w:t xml:space="preserve">20 min.) </w:t>
      </w:r>
      <w:r w:rsidR="00687585" w:rsidRPr="00F9362D">
        <w:rPr>
          <w:rFonts w:ascii="Arial MT Pro" w:hAnsi="Arial MT Pro" w:cs="Arial"/>
          <w:b/>
          <w:bCs/>
          <w:i w:val="0"/>
          <w:iCs w:val="0"/>
          <w:color w:val="auto"/>
          <w:sz w:val="36"/>
          <w:szCs w:val="36"/>
        </w:rPr>
        <w:t>CP</w:t>
      </w:r>
      <w:r w:rsidRPr="00F9362D">
        <w:rPr>
          <w:rFonts w:ascii="Arial MT Pro" w:hAnsi="Arial MT Pro" w:cs="Arial"/>
          <w:b/>
          <w:bCs/>
          <w:i w:val="0"/>
          <w:iCs w:val="0"/>
          <w:color w:val="auto"/>
          <w:sz w:val="36"/>
          <w:szCs w:val="36"/>
        </w:rPr>
        <w:t>1-1</w:t>
      </w:r>
    </w:p>
    <w:p w14:paraId="539BE839" w14:textId="7D647458" w:rsidR="00390093" w:rsidRDefault="00390093" w:rsidP="003909EF">
      <w:pPr>
        <w:pStyle w:val="ptf"/>
        <w:spacing w:before="0"/>
        <w:ind w:left="0"/>
        <w:rPr>
          <w:rFonts w:ascii="docs-Proxima Nova" w:hAnsi="docs-Proxima Nova"/>
          <w:sz w:val="23"/>
          <w:szCs w:val="23"/>
          <w:shd w:val="clear" w:color="auto" w:fill="FFFFFF"/>
        </w:rPr>
      </w:pPr>
      <w:r>
        <w:rPr>
          <w:color w:val="auto"/>
        </w:rPr>
        <w:t>The student should explain that assets are valued on a going concern basis in the financial statements because the company expects to remain in operation into the foreseeable future. The company, therefore, expects to realize more than the cost value of its inventory (since selling price is set higher than the original cost of the inventory). It also expects it will collect the value of its receivables because customers will want to do business with the company</w:t>
      </w:r>
      <w:r w:rsidR="003C0635">
        <w:rPr>
          <w:color w:val="auto"/>
        </w:rPr>
        <w:t xml:space="preserve"> in the future</w:t>
      </w:r>
      <w:r>
        <w:rPr>
          <w:color w:val="auto"/>
        </w:rPr>
        <w:t>. Once the company goes out of business, the inventory becomes worth what it can be sold for under distress conditions</w:t>
      </w:r>
      <w:r w:rsidR="00694B41">
        <w:rPr>
          <w:color w:val="auto"/>
        </w:rPr>
        <w:t>,</w:t>
      </w:r>
      <w:r>
        <w:rPr>
          <w:color w:val="auto"/>
        </w:rPr>
        <w:t xml:space="preserve"> </w:t>
      </w:r>
      <w:r w:rsidR="00E55AEB">
        <w:rPr>
          <w:color w:val="auto"/>
        </w:rPr>
        <w:t xml:space="preserve">and </w:t>
      </w:r>
      <w:r w:rsidR="00E55AEB">
        <w:rPr>
          <w:rFonts w:ascii="docs-Proxima Nova" w:hAnsi="docs-Proxima Nova"/>
          <w:sz w:val="23"/>
          <w:szCs w:val="23"/>
          <w:shd w:val="clear" w:color="auto" w:fill="FFFFFF"/>
        </w:rPr>
        <w:t>customers are not in a hurry to pay the company because the company is about to not exist, which leads to the receivables being sold to a collection agency for less than their face value.</w:t>
      </w:r>
    </w:p>
    <w:p w14:paraId="77843C1D" w14:textId="2C5E2DE8" w:rsidR="00390093" w:rsidRPr="00F9362D" w:rsidRDefault="00390093" w:rsidP="003909EF">
      <w:pPr>
        <w:pStyle w:val="ph3full"/>
        <w:shd w:val="clear" w:color="auto" w:fill="FFFFFF"/>
        <w:spacing w:before="240"/>
        <w:rPr>
          <w:rFonts w:ascii="Arial MT Pro" w:hAnsi="Arial MT Pro" w:cs="Arial"/>
          <w:color w:val="auto"/>
        </w:rPr>
      </w:pPr>
      <w:r w:rsidRPr="00F9362D">
        <w:rPr>
          <w:rFonts w:ascii="Arial MT Pro" w:hAnsi="Arial MT Pro" w:cs="Arial"/>
          <w:color w:val="auto"/>
        </w:rPr>
        <w:t>(15</w:t>
      </w:r>
      <w:r w:rsidR="00DD0951" w:rsidRPr="00F9362D">
        <w:rPr>
          <w:rFonts w:ascii="Arial MT Pro" w:hAnsi="Arial MT Pro" w:cs="Arial"/>
          <w:color w:val="auto"/>
        </w:rPr>
        <w:t>–</w:t>
      </w:r>
      <w:r w:rsidRPr="00F9362D">
        <w:rPr>
          <w:rFonts w:ascii="Arial MT Pro" w:hAnsi="Arial MT Pro" w:cs="Arial"/>
          <w:color w:val="auto"/>
        </w:rPr>
        <w:t xml:space="preserve">20 min.) </w:t>
      </w:r>
      <w:r w:rsidR="00687585" w:rsidRPr="00F9362D">
        <w:rPr>
          <w:rFonts w:ascii="Arial MT Pro" w:hAnsi="Arial MT Pro" w:cs="Arial"/>
          <w:b/>
          <w:bCs/>
          <w:i w:val="0"/>
          <w:iCs w:val="0"/>
          <w:color w:val="auto"/>
          <w:sz w:val="36"/>
          <w:szCs w:val="36"/>
        </w:rPr>
        <w:t>CP</w:t>
      </w:r>
      <w:r w:rsidRPr="00F9362D">
        <w:rPr>
          <w:rFonts w:ascii="Arial MT Pro" w:hAnsi="Arial MT Pro" w:cs="Arial"/>
          <w:b/>
          <w:bCs/>
          <w:i w:val="0"/>
          <w:iCs w:val="0"/>
          <w:color w:val="auto"/>
          <w:sz w:val="36"/>
          <w:szCs w:val="36"/>
        </w:rPr>
        <w:t>1-2</w:t>
      </w:r>
    </w:p>
    <w:p w14:paraId="2703184D" w14:textId="77777777" w:rsidR="00390093" w:rsidRDefault="00390093" w:rsidP="00ED7541">
      <w:pPr>
        <w:pStyle w:val="ptf"/>
        <w:ind w:left="0"/>
        <w:rPr>
          <w:color w:val="auto"/>
        </w:rPr>
      </w:pPr>
      <w:r>
        <w:rPr>
          <w:color w:val="auto"/>
        </w:rPr>
        <w:t>A commitment (signed contract) is not a transaction. The group does have commitments from 200 families to pay them for the work they will do in the future. No transactions have occurred, so they cannot recognize the commitments as assets. A transaction must have occurred for an asset to be recorded.</w:t>
      </w:r>
    </w:p>
    <w:p w14:paraId="3CC80DE0" w14:textId="77777777" w:rsidR="00390093" w:rsidRDefault="00390093" w:rsidP="00ED7541">
      <w:pPr>
        <w:pStyle w:val="ptf"/>
        <w:ind w:left="0"/>
        <w:rPr>
          <w:color w:val="auto"/>
        </w:rPr>
      </w:pPr>
      <w:r>
        <w:rPr>
          <w:color w:val="auto"/>
        </w:rPr>
        <w:t>The group should make a list of the commitments for the bank to show the bank that they have carefully planned and that they have prospective revenues.</w:t>
      </w:r>
    </w:p>
    <w:p w14:paraId="61C9244A" w14:textId="542A606D" w:rsidR="00390093" w:rsidRDefault="00390093" w:rsidP="00ED7541">
      <w:pPr>
        <w:pStyle w:val="ptf"/>
        <w:ind w:left="0"/>
      </w:pPr>
      <w:r>
        <w:rPr>
          <w:color w:val="auto"/>
        </w:rPr>
        <w:t xml:space="preserve">The group should consider asking customers to pay in advance for the lawn-care work. </w:t>
      </w:r>
      <w:r>
        <w:t xml:space="preserve">This cash would have improved the balance sheet and reduced the need for a loan. The offsetting entry for this would be unearned revenue, which will be discussed in further detail in Chapter </w:t>
      </w:r>
      <w:r w:rsidR="00E55AEB">
        <w:t>3.</w:t>
      </w:r>
    </w:p>
    <w:p w14:paraId="7C820385" w14:textId="1390AA1E" w:rsidR="00390093" w:rsidRPr="00F9362D" w:rsidRDefault="00390093" w:rsidP="003909EF">
      <w:pPr>
        <w:pStyle w:val="ph2"/>
        <w:spacing w:before="0" w:after="0"/>
        <w:ind w:left="0"/>
        <w:outlineLvl w:val="0"/>
        <w:rPr>
          <w:rFonts w:ascii="Arial MT Pro" w:hAnsi="Arial MT Pro"/>
          <w:color w:val="auto"/>
          <w:sz w:val="28"/>
          <w:szCs w:val="28"/>
        </w:rPr>
      </w:pPr>
      <w:r>
        <w:rPr>
          <w:rFonts w:ascii="Times New Roman" w:hAnsi="Times New Roman" w:cs="Times New Roman"/>
          <w:b w:val="0"/>
          <w:bCs w:val="0"/>
          <w:color w:val="auto"/>
          <w:sz w:val="24"/>
          <w:szCs w:val="24"/>
        </w:rPr>
        <w:br w:type="page"/>
      </w:r>
      <w:r w:rsidRPr="00F9362D">
        <w:rPr>
          <w:rFonts w:ascii="Arial MT Pro" w:hAnsi="Arial MT Pro"/>
          <w:color w:val="auto"/>
          <w:sz w:val="28"/>
          <w:szCs w:val="28"/>
        </w:rPr>
        <w:lastRenderedPageBreak/>
        <w:t>Decision Problem</w:t>
      </w:r>
      <w:r w:rsidR="00F204CE" w:rsidRPr="00F9362D">
        <w:rPr>
          <w:rFonts w:ascii="Arial MT Pro" w:hAnsi="Arial MT Pro"/>
          <w:color w:val="auto"/>
          <w:sz w:val="28"/>
          <w:szCs w:val="28"/>
        </w:rPr>
        <w:t>s</w:t>
      </w:r>
    </w:p>
    <w:p w14:paraId="22CE00F3" w14:textId="3413F194" w:rsidR="00390093" w:rsidRPr="00F9362D" w:rsidRDefault="00390093" w:rsidP="008237A1">
      <w:pPr>
        <w:pStyle w:val="ph3"/>
        <w:shd w:val="clear" w:color="auto" w:fill="FFFFFF"/>
        <w:spacing w:before="240"/>
        <w:ind w:right="0"/>
        <w:rPr>
          <w:rFonts w:ascii="Arial MT Pro" w:hAnsi="Arial MT Pro"/>
          <w:color w:val="auto"/>
        </w:rPr>
      </w:pPr>
      <w:r w:rsidRPr="00F9362D">
        <w:rPr>
          <w:rFonts w:ascii="Arial MT Pro" w:hAnsi="Arial MT Pro"/>
          <w:color w:val="auto"/>
        </w:rPr>
        <w:t>(30</w:t>
      </w:r>
      <w:r w:rsidR="00DD0951" w:rsidRPr="00F9362D">
        <w:rPr>
          <w:rFonts w:ascii="Arial MT Pro" w:hAnsi="Arial MT Pro"/>
          <w:color w:val="auto"/>
        </w:rPr>
        <w:t>–</w:t>
      </w:r>
      <w:r w:rsidRPr="00F9362D">
        <w:rPr>
          <w:rFonts w:ascii="Arial MT Pro" w:hAnsi="Arial MT Pro"/>
          <w:color w:val="auto"/>
        </w:rPr>
        <w:t xml:space="preserve">40 min.) </w:t>
      </w:r>
      <w:r w:rsidRPr="00F9362D">
        <w:rPr>
          <w:rFonts w:ascii="Arial MT Pro" w:hAnsi="Arial MT Pro"/>
          <w:b/>
          <w:bCs/>
          <w:i w:val="0"/>
          <w:iCs w:val="0"/>
          <w:color w:val="auto"/>
          <w:sz w:val="36"/>
          <w:szCs w:val="36"/>
        </w:rPr>
        <w:t>DP1</w:t>
      </w:r>
      <w:r w:rsidR="003E76AF" w:rsidRPr="00F9362D">
        <w:rPr>
          <w:rFonts w:ascii="Arial MT Pro" w:hAnsi="Arial MT Pro"/>
          <w:b/>
          <w:bCs/>
          <w:i w:val="0"/>
          <w:iCs w:val="0"/>
          <w:color w:val="auto"/>
          <w:sz w:val="36"/>
          <w:szCs w:val="36"/>
        </w:rPr>
        <w:t>-1</w:t>
      </w:r>
    </w:p>
    <w:p w14:paraId="32FB2947" w14:textId="77777777" w:rsidR="00F225AD" w:rsidRDefault="00F225AD" w:rsidP="00F225AD">
      <w:pPr>
        <w:pStyle w:val="ph6"/>
        <w:spacing w:before="0"/>
        <w:ind w:left="0"/>
        <w:outlineLvl w:val="0"/>
        <w:rPr>
          <w:rFonts w:ascii="Times New Roman" w:hAnsi="Times New Roman"/>
          <w:color w:val="auto"/>
        </w:rPr>
      </w:pPr>
    </w:p>
    <w:p w14:paraId="54073907" w14:textId="77777777" w:rsidR="00390093" w:rsidRDefault="00390093" w:rsidP="00F225AD">
      <w:pPr>
        <w:pStyle w:val="ph6"/>
        <w:spacing w:before="0"/>
        <w:ind w:left="0"/>
        <w:outlineLvl w:val="0"/>
        <w:rPr>
          <w:rFonts w:ascii="Times New Roman" w:hAnsi="Times New Roman"/>
          <w:color w:val="auto"/>
        </w:rPr>
      </w:pPr>
      <w:r w:rsidRPr="001C6BAA">
        <w:rPr>
          <w:rFonts w:ascii="Times New Roman" w:hAnsi="Times New Roman"/>
          <w:color w:val="auto"/>
        </w:rPr>
        <w:t>Req. 1</w:t>
      </w:r>
    </w:p>
    <w:p w14:paraId="4FCBE773" w14:textId="77777777" w:rsidR="003909EF" w:rsidRPr="001C6BAA" w:rsidRDefault="003909EF" w:rsidP="00F225AD">
      <w:pPr>
        <w:pStyle w:val="ph6"/>
        <w:spacing w:before="0"/>
        <w:ind w:left="0"/>
        <w:outlineLvl w:val="0"/>
        <w:rPr>
          <w:rFonts w:ascii="Times New Roman" w:hAnsi="Times New Roman"/>
          <w:color w:val="auto"/>
        </w:rPr>
      </w:pPr>
    </w:p>
    <w:p w14:paraId="342397B6" w14:textId="77777777" w:rsidR="00390093" w:rsidRDefault="00390093" w:rsidP="003909EF">
      <w:pPr>
        <w:pStyle w:val="ptf"/>
        <w:spacing w:before="0"/>
        <w:ind w:left="0"/>
        <w:rPr>
          <w:color w:val="auto"/>
        </w:rPr>
      </w:pPr>
      <w:r>
        <w:rPr>
          <w:color w:val="auto"/>
        </w:rPr>
        <w:t>Based solely on these balance sheets, Ryan</w:t>
      </w:r>
      <w:r w:rsidR="00942890">
        <w:rPr>
          <w:color w:val="auto"/>
        </w:rPr>
        <w:t>’</w:t>
      </w:r>
      <w:r>
        <w:rPr>
          <w:color w:val="auto"/>
        </w:rPr>
        <w:t>s Catering appears to be the better credit risk because Ryan</w:t>
      </w:r>
      <w:r w:rsidR="00942890">
        <w:rPr>
          <w:color w:val="auto"/>
        </w:rPr>
        <w:t>’</w:t>
      </w:r>
      <w:r>
        <w:rPr>
          <w:color w:val="auto"/>
        </w:rPr>
        <w:t>s has only $213,000 of liabilities compared to $390,000 for Tyler</w:t>
      </w:r>
      <w:r w:rsidR="00942890">
        <w:rPr>
          <w:color w:val="auto"/>
        </w:rPr>
        <w:t>’</w:t>
      </w:r>
      <w:r>
        <w:rPr>
          <w:color w:val="auto"/>
        </w:rPr>
        <w:t>s Bicycle Centre. Ryan</w:t>
      </w:r>
      <w:r w:rsidR="00942890">
        <w:rPr>
          <w:color w:val="auto"/>
        </w:rPr>
        <w:t>’</w:t>
      </w:r>
      <w:r>
        <w:rPr>
          <w:color w:val="auto"/>
        </w:rPr>
        <w:t>s owner</w:t>
      </w:r>
      <w:r w:rsidR="00942890">
        <w:rPr>
          <w:color w:val="auto"/>
        </w:rPr>
        <w:t>’</w:t>
      </w:r>
      <w:r>
        <w:rPr>
          <w:color w:val="auto"/>
        </w:rPr>
        <w:t>s equity is far greater than that of Tyler</w:t>
      </w:r>
      <w:r w:rsidR="00942890">
        <w:rPr>
          <w:color w:val="auto"/>
        </w:rPr>
        <w:t>’</w:t>
      </w:r>
      <w:r>
        <w:rPr>
          <w:color w:val="auto"/>
        </w:rPr>
        <w:t>s ($510,000 compared to $230,000). Tyler</w:t>
      </w:r>
      <w:r w:rsidR="00942890">
        <w:rPr>
          <w:color w:val="auto"/>
        </w:rPr>
        <w:t>’</w:t>
      </w:r>
      <w:r>
        <w:rPr>
          <w:color w:val="auto"/>
        </w:rPr>
        <w:t>s is already heavily in debt. You would be better off granting the loan to Ryan</w:t>
      </w:r>
      <w:r w:rsidR="00942890">
        <w:rPr>
          <w:color w:val="auto"/>
        </w:rPr>
        <w:t>’</w:t>
      </w:r>
      <w:r>
        <w:rPr>
          <w:color w:val="auto"/>
        </w:rPr>
        <w:t>s Catering. You should consider what would happen if the borrower could not pay you back as planned. The two companies have about the same amount of assets to sell for cash if they need to come up with the money to pay you, but Ryan</w:t>
      </w:r>
      <w:r w:rsidR="00942890">
        <w:rPr>
          <w:color w:val="auto"/>
        </w:rPr>
        <w:t>’</w:t>
      </w:r>
      <w:r>
        <w:rPr>
          <w:color w:val="auto"/>
        </w:rPr>
        <w:t>s has far less debt to pay to others before paying you.</w:t>
      </w:r>
    </w:p>
    <w:p w14:paraId="686B4E19" w14:textId="77777777" w:rsidR="00F225AD" w:rsidRDefault="00F225AD" w:rsidP="00F225AD">
      <w:pPr>
        <w:pStyle w:val="ph6"/>
        <w:spacing w:before="0"/>
        <w:ind w:left="0"/>
        <w:outlineLvl w:val="0"/>
        <w:rPr>
          <w:rFonts w:ascii="Times New Roman" w:hAnsi="Times New Roman"/>
          <w:color w:val="auto"/>
        </w:rPr>
      </w:pPr>
    </w:p>
    <w:p w14:paraId="547FF69C" w14:textId="77777777" w:rsidR="00390093" w:rsidRDefault="00390093" w:rsidP="00F225AD">
      <w:pPr>
        <w:pStyle w:val="ph6"/>
        <w:spacing w:before="0"/>
        <w:ind w:left="0"/>
        <w:outlineLvl w:val="0"/>
        <w:rPr>
          <w:rFonts w:ascii="Times New Roman" w:hAnsi="Times New Roman"/>
          <w:color w:val="auto"/>
        </w:rPr>
      </w:pPr>
      <w:r w:rsidRPr="001C6BAA">
        <w:rPr>
          <w:rFonts w:ascii="Times New Roman" w:hAnsi="Times New Roman"/>
          <w:color w:val="auto"/>
        </w:rPr>
        <w:t>Req. 2</w:t>
      </w:r>
    </w:p>
    <w:p w14:paraId="5C7B0CAE" w14:textId="77777777" w:rsidR="003909EF" w:rsidRPr="001C6BAA" w:rsidRDefault="003909EF" w:rsidP="00F225AD">
      <w:pPr>
        <w:pStyle w:val="ph6"/>
        <w:spacing w:before="0"/>
        <w:ind w:left="0"/>
        <w:outlineLvl w:val="0"/>
        <w:rPr>
          <w:rFonts w:ascii="Times New Roman" w:hAnsi="Times New Roman"/>
          <w:color w:val="auto"/>
        </w:rPr>
      </w:pPr>
    </w:p>
    <w:p w14:paraId="4C24A22D" w14:textId="77777777" w:rsidR="00390093" w:rsidRDefault="00390093" w:rsidP="003909EF">
      <w:pPr>
        <w:pStyle w:val="ptf"/>
        <w:spacing w:before="0" w:after="120"/>
        <w:ind w:left="0"/>
        <w:rPr>
          <w:color w:val="auto"/>
        </w:rPr>
      </w:pPr>
      <w:r>
        <w:rPr>
          <w:color w:val="auto"/>
        </w:rPr>
        <w:t xml:space="preserve">Information </w:t>
      </w:r>
      <w:r w:rsidR="00366520">
        <w:rPr>
          <w:color w:val="auto"/>
        </w:rPr>
        <w:t xml:space="preserve">required </w:t>
      </w:r>
      <w:r>
        <w:rPr>
          <w:color w:val="auto"/>
        </w:rPr>
        <w:t>in addition to the balance sheet:</w:t>
      </w:r>
    </w:p>
    <w:p w14:paraId="346E7A94" w14:textId="77777777" w:rsidR="00390093" w:rsidRDefault="00390093" w:rsidP="00F225AD">
      <w:pPr>
        <w:pStyle w:val="pl1"/>
        <w:numPr>
          <w:ilvl w:val="0"/>
          <w:numId w:val="34"/>
        </w:numPr>
        <w:ind w:left="360" w:hanging="360"/>
        <w:rPr>
          <w:color w:val="auto"/>
        </w:rPr>
      </w:pPr>
      <w:r>
        <w:rPr>
          <w:color w:val="auto"/>
        </w:rPr>
        <w:t>Income statements for several recent periods to see the two companies</w:t>
      </w:r>
      <w:r w:rsidR="00942890">
        <w:rPr>
          <w:color w:val="auto"/>
        </w:rPr>
        <w:t>’</w:t>
      </w:r>
      <w:r>
        <w:rPr>
          <w:color w:val="auto"/>
        </w:rPr>
        <w:t xml:space="preserve"> profitability. Income statement data (especially the amount of net income or net loss) provide an important measure of business success or failure.</w:t>
      </w:r>
    </w:p>
    <w:p w14:paraId="0D615EA1" w14:textId="77777777" w:rsidR="00390093" w:rsidRDefault="00390093" w:rsidP="00F225AD">
      <w:pPr>
        <w:pStyle w:val="pl1"/>
        <w:numPr>
          <w:ilvl w:val="0"/>
          <w:numId w:val="34"/>
        </w:numPr>
        <w:ind w:left="360" w:hanging="360"/>
        <w:rPr>
          <w:color w:val="auto"/>
        </w:rPr>
      </w:pPr>
      <w:r>
        <w:rPr>
          <w:color w:val="auto"/>
        </w:rPr>
        <w:t>Forecasted income for the future.</w:t>
      </w:r>
    </w:p>
    <w:p w14:paraId="6B77F850" w14:textId="77777777" w:rsidR="00390093" w:rsidRDefault="00390093" w:rsidP="00F225AD">
      <w:pPr>
        <w:pStyle w:val="pl1"/>
        <w:numPr>
          <w:ilvl w:val="0"/>
          <w:numId w:val="34"/>
        </w:numPr>
        <w:ind w:left="360" w:hanging="360"/>
        <w:rPr>
          <w:color w:val="auto"/>
        </w:rPr>
      </w:pPr>
      <w:r>
        <w:rPr>
          <w:color w:val="auto"/>
        </w:rPr>
        <w:t>Valuations of the assets of each company. For Tyler</w:t>
      </w:r>
      <w:r w:rsidR="00942890">
        <w:rPr>
          <w:color w:val="auto"/>
        </w:rPr>
        <w:t>’</w:t>
      </w:r>
      <w:r>
        <w:rPr>
          <w:color w:val="auto"/>
        </w:rPr>
        <w:t xml:space="preserve">s Bicycle Centre, a report from an assessor should give the current market value of the land and building. </w:t>
      </w:r>
    </w:p>
    <w:p w14:paraId="747E0D3F" w14:textId="77777777" w:rsidR="00390093" w:rsidRDefault="00390093" w:rsidP="00F225AD">
      <w:pPr>
        <w:pStyle w:val="pl1"/>
        <w:numPr>
          <w:ilvl w:val="0"/>
          <w:numId w:val="34"/>
        </w:numPr>
        <w:ind w:left="360" w:hanging="360"/>
        <w:rPr>
          <w:color w:val="auto"/>
        </w:rPr>
      </w:pPr>
      <w:r>
        <w:rPr>
          <w:color w:val="auto"/>
        </w:rPr>
        <w:t>Statement of what they plan to do with the borrowed money and how they expect to pay it back.</w:t>
      </w:r>
    </w:p>
    <w:p w14:paraId="22CF1137" w14:textId="77777777" w:rsidR="00366520" w:rsidRDefault="00390093" w:rsidP="00F225AD">
      <w:pPr>
        <w:pStyle w:val="pl1"/>
        <w:numPr>
          <w:ilvl w:val="0"/>
          <w:numId w:val="34"/>
        </w:numPr>
        <w:ind w:left="360" w:hanging="360"/>
        <w:rPr>
          <w:color w:val="auto"/>
        </w:rPr>
      </w:pPr>
      <w:r>
        <w:rPr>
          <w:color w:val="auto"/>
        </w:rPr>
        <w:t>Credit ratings from an independent credit agency.</w:t>
      </w:r>
    </w:p>
    <w:p w14:paraId="7CD43109" w14:textId="4BA86163" w:rsidR="00390093" w:rsidRPr="00786C67" w:rsidRDefault="00366520" w:rsidP="00F225AD">
      <w:pPr>
        <w:pStyle w:val="pl1"/>
        <w:numPr>
          <w:ilvl w:val="0"/>
          <w:numId w:val="34"/>
        </w:numPr>
        <w:ind w:left="360" w:hanging="360"/>
        <w:rPr>
          <w:color w:val="auto"/>
        </w:rPr>
      </w:pPr>
      <w:r w:rsidRPr="00366520">
        <w:rPr>
          <w:color w:val="auto"/>
        </w:rPr>
        <w:t>F</w:t>
      </w:r>
      <w:r w:rsidR="00390093" w:rsidRPr="005E517F">
        <w:rPr>
          <w:color w:val="auto"/>
        </w:rPr>
        <w:t>inancial ratios, which will be examined in the coming chapters.</w:t>
      </w:r>
    </w:p>
    <w:p w14:paraId="736A201A" w14:textId="77777777" w:rsidR="00390093" w:rsidRPr="00F9362D" w:rsidRDefault="00390093" w:rsidP="003C38CF">
      <w:pPr>
        <w:pStyle w:val="ph3"/>
        <w:shd w:val="clear" w:color="auto" w:fill="FFFFFF"/>
        <w:spacing w:before="0"/>
        <w:ind w:left="0"/>
        <w:rPr>
          <w:rFonts w:ascii="Arial MT Pro" w:hAnsi="Arial MT Pro"/>
          <w:color w:val="auto"/>
        </w:rPr>
      </w:pPr>
      <w:r w:rsidRPr="00F9362D">
        <w:rPr>
          <w:rFonts w:ascii="Arial MT Pro" w:hAnsi="Arial MT Pro"/>
          <w:i w:val="0"/>
          <w:iCs w:val="0"/>
          <w:color w:val="auto"/>
          <w:sz w:val="24"/>
          <w:szCs w:val="24"/>
        </w:rPr>
        <w:br w:type="page"/>
      </w:r>
    </w:p>
    <w:p w14:paraId="495E6CC5" w14:textId="77777777" w:rsidR="00390093" w:rsidRPr="00F9362D" w:rsidRDefault="00390093" w:rsidP="00D531B9">
      <w:pPr>
        <w:pStyle w:val="ph2"/>
        <w:spacing w:before="0"/>
        <w:ind w:left="0"/>
        <w:outlineLvl w:val="0"/>
        <w:rPr>
          <w:rFonts w:ascii="Arial MT Pro" w:hAnsi="Arial MT Pro"/>
          <w:b w:val="0"/>
          <w:color w:val="auto"/>
          <w:sz w:val="28"/>
          <w:szCs w:val="28"/>
        </w:rPr>
      </w:pPr>
      <w:bookmarkStart w:id="0" w:name="_Hlk64457943"/>
      <w:r w:rsidRPr="00F9362D">
        <w:rPr>
          <w:rFonts w:ascii="Arial MT Pro" w:hAnsi="Arial MT Pro"/>
          <w:color w:val="auto"/>
          <w:sz w:val="28"/>
          <w:szCs w:val="28"/>
        </w:rPr>
        <w:lastRenderedPageBreak/>
        <w:t>Financial Statement Cases</w:t>
      </w:r>
    </w:p>
    <w:p w14:paraId="467FADFD" w14:textId="11B9DB4F" w:rsidR="00390093" w:rsidRPr="00F9362D" w:rsidRDefault="00390093" w:rsidP="00D531B9">
      <w:pPr>
        <w:ind w:left="360"/>
        <w:jc w:val="right"/>
        <w:rPr>
          <w:rFonts w:ascii="Arial MT Pro" w:hAnsi="Arial MT Pro" w:cs="Arial"/>
          <w:b/>
          <w:bCs/>
          <w:i/>
          <w:iCs/>
          <w:sz w:val="27"/>
          <w:szCs w:val="27"/>
        </w:rPr>
      </w:pPr>
      <w:r w:rsidRPr="00F9362D">
        <w:rPr>
          <w:rFonts w:ascii="Arial MT Pro" w:hAnsi="Arial MT Pro" w:cs="Arial"/>
          <w:i/>
          <w:iCs/>
          <w:sz w:val="20"/>
        </w:rPr>
        <w:t>(30</w:t>
      </w:r>
      <w:r w:rsidR="00DD0951" w:rsidRPr="00F9362D">
        <w:rPr>
          <w:rFonts w:ascii="Arial MT Pro" w:hAnsi="Arial MT Pro" w:cs="Arial"/>
          <w:i/>
          <w:iCs/>
          <w:sz w:val="20"/>
        </w:rPr>
        <w:t>–</w:t>
      </w:r>
      <w:r w:rsidRPr="00F9362D">
        <w:rPr>
          <w:rFonts w:ascii="Arial MT Pro" w:hAnsi="Arial MT Pro" w:cs="Arial"/>
          <w:i/>
          <w:iCs/>
          <w:sz w:val="20"/>
        </w:rPr>
        <w:t>40 min.)</w:t>
      </w:r>
      <w:r w:rsidRPr="00F9362D">
        <w:rPr>
          <w:rFonts w:ascii="Arial MT Pro" w:hAnsi="Arial MT Pro" w:cs="Arial"/>
        </w:rPr>
        <w:t xml:space="preserve"> </w:t>
      </w:r>
      <w:r w:rsidR="004746A0" w:rsidRPr="00F9362D">
        <w:rPr>
          <w:rFonts w:ascii="Arial MT Pro" w:hAnsi="Arial MT Pro" w:cs="Arial"/>
          <w:b/>
          <w:bCs/>
          <w:sz w:val="36"/>
          <w:szCs w:val="36"/>
        </w:rPr>
        <w:t>FSC1-1</w:t>
      </w:r>
    </w:p>
    <w:bookmarkEnd w:id="0"/>
    <w:p w14:paraId="2B429662" w14:textId="77777777" w:rsidR="00390093" w:rsidRDefault="00390093" w:rsidP="00390093">
      <w:pPr>
        <w:ind w:left="360"/>
        <w:jc w:val="both"/>
        <w:rPr>
          <w:szCs w:val="27"/>
        </w:rPr>
      </w:pPr>
    </w:p>
    <w:p w14:paraId="348FEE6A" w14:textId="77777777" w:rsidR="00390093" w:rsidRDefault="00366520" w:rsidP="003C38CF">
      <w:pPr>
        <w:ind w:left="360"/>
        <w:jc w:val="both"/>
        <w:outlineLvl w:val="0"/>
        <w:rPr>
          <w:szCs w:val="27"/>
        </w:rPr>
      </w:pPr>
      <w:r>
        <w:rPr>
          <w:szCs w:val="27"/>
        </w:rPr>
        <w:t>All amounts in thousands of Canadian dollars.</w:t>
      </w:r>
    </w:p>
    <w:p w14:paraId="10BA36EC" w14:textId="77777777" w:rsidR="00390093" w:rsidRDefault="00390093" w:rsidP="00390093">
      <w:pPr>
        <w:ind w:left="360"/>
        <w:jc w:val="both"/>
        <w:rPr>
          <w:szCs w:val="27"/>
        </w:rPr>
      </w:pPr>
    </w:p>
    <w:p w14:paraId="52D9AA1D" w14:textId="221F1847" w:rsidR="00390093" w:rsidRPr="001C6BAA" w:rsidRDefault="00390093" w:rsidP="003C38CF">
      <w:pPr>
        <w:ind w:left="360"/>
        <w:jc w:val="both"/>
        <w:outlineLvl w:val="0"/>
        <w:rPr>
          <w:rFonts w:cs="Arial"/>
          <w:i/>
          <w:iCs/>
          <w:szCs w:val="27"/>
        </w:rPr>
      </w:pPr>
      <w:r w:rsidRPr="001C6BAA">
        <w:rPr>
          <w:rFonts w:cs="Arial"/>
          <w:i/>
          <w:iCs/>
          <w:szCs w:val="27"/>
        </w:rPr>
        <w:t>Req. 1</w:t>
      </w:r>
    </w:p>
    <w:p w14:paraId="03600516" w14:textId="77777777" w:rsidR="001A65D8" w:rsidRDefault="001A65D8" w:rsidP="00390093">
      <w:pPr>
        <w:ind w:left="360"/>
        <w:jc w:val="both"/>
        <w:rPr>
          <w:szCs w:val="27"/>
        </w:rPr>
      </w:pPr>
    </w:p>
    <w:p w14:paraId="15AFDBB6" w14:textId="12082D72" w:rsidR="00390093" w:rsidRDefault="008279A5" w:rsidP="003C38CF">
      <w:pPr>
        <w:tabs>
          <w:tab w:val="right" w:pos="5060"/>
          <w:tab w:val="right" w:pos="8222"/>
        </w:tabs>
        <w:ind w:left="360"/>
        <w:jc w:val="both"/>
        <w:outlineLvl w:val="0"/>
        <w:rPr>
          <w:szCs w:val="27"/>
        </w:rPr>
      </w:pPr>
      <w:r w:rsidRPr="008279A5">
        <w:rPr>
          <w:szCs w:val="27"/>
        </w:rPr>
        <w:t>Accounts receivable at February 28, 2021, was $6,202.</w:t>
      </w:r>
    </w:p>
    <w:p w14:paraId="168C89DF" w14:textId="77777777" w:rsidR="00390093" w:rsidRDefault="00390093" w:rsidP="00390093">
      <w:pPr>
        <w:tabs>
          <w:tab w:val="right" w:pos="5060"/>
          <w:tab w:val="right" w:pos="8250"/>
        </w:tabs>
        <w:ind w:left="360"/>
        <w:jc w:val="both"/>
        <w:rPr>
          <w:szCs w:val="27"/>
        </w:rPr>
      </w:pPr>
    </w:p>
    <w:p w14:paraId="7F190C5B" w14:textId="77777777" w:rsidR="00390093" w:rsidRPr="00F9362D" w:rsidRDefault="00390093" w:rsidP="003C38CF">
      <w:pPr>
        <w:tabs>
          <w:tab w:val="right" w:pos="5060"/>
          <w:tab w:val="right" w:pos="8250"/>
        </w:tabs>
        <w:ind w:left="360"/>
        <w:jc w:val="both"/>
        <w:outlineLvl w:val="0"/>
        <w:rPr>
          <w:rFonts w:ascii="Arial MT Pro" w:hAnsi="Arial MT Pro"/>
          <w:szCs w:val="27"/>
        </w:rPr>
      </w:pPr>
      <w:r w:rsidRPr="001C6BAA">
        <w:rPr>
          <w:i/>
          <w:iCs/>
          <w:szCs w:val="27"/>
        </w:rPr>
        <w:t>Req. 2</w:t>
      </w:r>
    </w:p>
    <w:p w14:paraId="7EFBFA03" w14:textId="77777777" w:rsidR="00390093" w:rsidRDefault="00390093" w:rsidP="00390093">
      <w:pPr>
        <w:tabs>
          <w:tab w:val="right" w:pos="5060"/>
          <w:tab w:val="right" w:pos="8250"/>
        </w:tabs>
        <w:ind w:left="360"/>
        <w:jc w:val="both"/>
        <w:rPr>
          <w:szCs w:val="27"/>
        </w:rPr>
      </w:pPr>
    </w:p>
    <w:p w14:paraId="23B34824" w14:textId="18F737F6" w:rsidR="00390093" w:rsidRDefault="00390093" w:rsidP="00390093">
      <w:pPr>
        <w:tabs>
          <w:tab w:val="right" w:pos="5060"/>
          <w:tab w:val="right" w:pos="8250"/>
        </w:tabs>
        <w:ind w:left="360"/>
        <w:jc w:val="both"/>
        <w:rPr>
          <w:szCs w:val="27"/>
        </w:rPr>
      </w:pPr>
      <w:r>
        <w:rPr>
          <w:szCs w:val="27"/>
        </w:rPr>
        <w:tab/>
      </w:r>
      <w:r w:rsidR="008279A5" w:rsidRPr="008279A5">
        <w:rPr>
          <w:szCs w:val="27"/>
          <w:u w:val="single"/>
        </w:rPr>
        <w:t>February 28, 2021</w:t>
      </w:r>
      <w:r>
        <w:rPr>
          <w:szCs w:val="27"/>
        </w:rPr>
        <w:tab/>
      </w:r>
      <w:r w:rsidR="008279A5" w:rsidRPr="008279A5">
        <w:rPr>
          <w:szCs w:val="27"/>
          <w:u w:val="single"/>
        </w:rPr>
        <w:t>March 1, 2020</w:t>
      </w:r>
    </w:p>
    <w:p w14:paraId="2FE35B14" w14:textId="77777777" w:rsidR="00390093" w:rsidRDefault="00390093" w:rsidP="00390093">
      <w:pPr>
        <w:tabs>
          <w:tab w:val="right" w:pos="5060"/>
          <w:tab w:val="right" w:pos="8250"/>
        </w:tabs>
        <w:ind w:left="360"/>
        <w:jc w:val="both"/>
        <w:rPr>
          <w:szCs w:val="27"/>
        </w:rPr>
      </w:pPr>
    </w:p>
    <w:p w14:paraId="4029EB7A" w14:textId="2F030158" w:rsidR="00390093" w:rsidRDefault="00390093" w:rsidP="00EA6C2F">
      <w:pPr>
        <w:tabs>
          <w:tab w:val="right" w:pos="4860"/>
          <w:tab w:val="right" w:pos="8010"/>
        </w:tabs>
        <w:ind w:left="360"/>
        <w:rPr>
          <w:szCs w:val="27"/>
        </w:rPr>
      </w:pPr>
      <w:r>
        <w:rPr>
          <w:szCs w:val="27"/>
        </w:rPr>
        <w:t>Total assets</w:t>
      </w:r>
      <w:r>
        <w:rPr>
          <w:szCs w:val="27"/>
        </w:rPr>
        <w:tab/>
      </w:r>
      <w:r w:rsidR="008279A5" w:rsidRPr="008279A5">
        <w:rPr>
          <w:szCs w:val="27"/>
        </w:rPr>
        <w:t>$1,140,737</w:t>
      </w:r>
      <w:r>
        <w:rPr>
          <w:szCs w:val="27"/>
        </w:rPr>
        <w:tab/>
      </w:r>
      <w:r w:rsidR="008279A5" w:rsidRPr="008279A5">
        <w:rPr>
          <w:szCs w:val="27"/>
        </w:rPr>
        <w:t>$1,036,715</w:t>
      </w:r>
    </w:p>
    <w:p w14:paraId="3C9D5627" w14:textId="77777777" w:rsidR="00ED7541" w:rsidRPr="001C6BAA" w:rsidRDefault="00ED7541" w:rsidP="00390093">
      <w:pPr>
        <w:tabs>
          <w:tab w:val="right" w:pos="5060"/>
          <w:tab w:val="right" w:pos="8250"/>
        </w:tabs>
        <w:ind w:left="360"/>
        <w:jc w:val="both"/>
        <w:rPr>
          <w:i/>
          <w:iCs/>
          <w:szCs w:val="27"/>
        </w:rPr>
      </w:pPr>
    </w:p>
    <w:p w14:paraId="7AFEF540" w14:textId="77777777" w:rsidR="00390093" w:rsidRPr="00F9362D" w:rsidRDefault="00390093" w:rsidP="003C38CF">
      <w:pPr>
        <w:tabs>
          <w:tab w:val="right" w:pos="5060"/>
          <w:tab w:val="right" w:pos="8250"/>
        </w:tabs>
        <w:ind w:left="360"/>
        <w:jc w:val="both"/>
        <w:outlineLvl w:val="0"/>
        <w:rPr>
          <w:rFonts w:ascii="Arial MT Pro" w:hAnsi="Arial MT Pro"/>
          <w:szCs w:val="27"/>
        </w:rPr>
      </w:pPr>
      <w:r w:rsidRPr="001C6BAA">
        <w:rPr>
          <w:i/>
          <w:iCs/>
          <w:szCs w:val="27"/>
        </w:rPr>
        <w:t>Req. 3</w:t>
      </w:r>
    </w:p>
    <w:p w14:paraId="22138559" w14:textId="77777777" w:rsidR="00390093" w:rsidRDefault="00390093" w:rsidP="00390093">
      <w:pPr>
        <w:tabs>
          <w:tab w:val="right" w:pos="5060"/>
          <w:tab w:val="right" w:pos="8250"/>
        </w:tabs>
        <w:ind w:left="360"/>
        <w:jc w:val="both"/>
        <w:rPr>
          <w:szCs w:val="27"/>
        </w:rPr>
      </w:pPr>
    </w:p>
    <w:p w14:paraId="61EF6CCA" w14:textId="77777777" w:rsidR="00390093" w:rsidRDefault="00390093" w:rsidP="00390093">
      <w:pPr>
        <w:tabs>
          <w:tab w:val="center" w:pos="1760"/>
          <w:tab w:val="center" w:pos="3300"/>
          <w:tab w:val="center" w:pos="4510"/>
          <w:tab w:val="center" w:pos="5995"/>
          <w:tab w:val="center" w:pos="7645"/>
        </w:tabs>
        <w:ind w:left="360"/>
        <w:jc w:val="both"/>
        <w:rPr>
          <w:szCs w:val="27"/>
        </w:rPr>
      </w:pPr>
      <w:r>
        <w:rPr>
          <w:szCs w:val="27"/>
        </w:rPr>
        <w:tab/>
        <w:t>Assets</w:t>
      </w:r>
      <w:r>
        <w:rPr>
          <w:szCs w:val="27"/>
        </w:rPr>
        <w:tab/>
        <w:t>=</w:t>
      </w:r>
      <w:r>
        <w:rPr>
          <w:szCs w:val="27"/>
        </w:rPr>
        <w:tab/>
        <w:t>Liabilities</w:t>
      </w:r>
      <w:r>
        <w:rPr>
          <w:szCs w:val="27"/>
        </w:rPr>
        <w:tab/>
        <w:t>+</w:t>
      </w:r>
      <w:r>
        <w:rPr>
          <w:szCs w:val="27"/>
        </w:rPr>
        <w:tab/>
        <w:t>Equity</w:t>
      </w:r>
    </w:p>
    <w:p w14:paraId="392D69D5" w14:textId="3EE4516E" w:rsidR="00390093" w:rsidRDefault="00390093" w:rsidP="004A51C4">
      <w:pPr>
        <w:tabs>
          <w:tab w:val="center" w:pos="1760"/>
          <w:tab w:val="center" w:pos="3300"/>
          <w:tab w:val="center" w:pos="4510"/>
          <w:tab w:val="center" w:pos="5995"/>
          <w:tab w:val="center" w:pos="7800"/>
          <w:tab w:val="left" w:pos="8280"/>
        </w:tabs>
        <w:ind w:left="360"/>
        <w:jc w:val="both"/>
        <w:rPr>
          <w:szCs w:val="27"/>
        </w:rPr>
      </w:pPr>
      <w:r>
        <w:rPr>
          <w:szCs w:val="27"/>
        </w:rPr>
        <w:tab/>
      </w:r>
      <w:r w:rsidR="00E564F5" w:rsidRPr="00E564F5">
        <w:rPr>
          <w:szCs w:val="27"/>
        </w:rPr>
        <w:t>$1,140,737</w:t>
      </w:r>
      <w:r>
        <w:rPr>
          <w:szCs w:val="27"/>
        </w:rPr>
        <w:tab/>
        <w:t>=</w:t>
      </w:r>
      <w:r>
        <w:rPr>
          <w:szCs w:val="27"/>
        </w:rPr>
        <w:tab/>
      </w:r>
      <w:r w:rsidR="00E564F5" w:rsidRPr="00E564F5">
        <w:rPr>
          <w:szCs w:val="27"/>
        </w:rPr>
        <w:t>$780,474</w:t>
      </w:r>
      <w:r>
        <w:rPr>
          <w:szCs w:val="27"/>
        </w:rPr>
        <w:tab/>
        <w:t>+</w:t>
      </w:r>
      <w:r>
        <w:rPr>
          <w:szCs w:val="27"/>
        </w:rPr>
        <w:tab/>
      </w:r>
      <w:r w:rsidR="00E564F5" w:rsidRPr="00E564F5">
        <w:rPr>
          <w:szCs w:val="27"/>
        </w:rPr>
        <w:t>$360,263</w:t>
      </w:r>
    </w:p>
    <w:p w14:paraId="1E41F22A" w14:textId="77777777" w:rsidR="00390093" w:rsidRDefault="00390093" w:rsidP="00390093">
      <w:pPr>
        <w:tabs>
          <w:tab w:val="center" w:pos="990"/>
          <w:tab w:val="center" w:pos="2255"/>
          <w:tab w:val="center" w:pos="3245"/>
          <w:tab w:val="center" w:pos="5885"/>
          <w:tab w:val="center" w:pos="7645"/>
        </w:tabs>
        <w:ind w:left="360"/>
        <w:jc w:val="both"/>
        <w:rPr>
          <w:szCs w:val="27"/>
        </w:rPr>
      </w:pPr>
    </w:p>
    <w:p w14:paraId="4270A341" w14:textId="77777777" w:rsidR="00390093" w:rsidRPr="00F9362D" w:rsidRDefault="00390093" w:rsidP="003C38CF">
      <w:pPr>
        <w:tabs>
          <w:tab w:val="center" w:pos="990"/>
          <w:tab w:val="center" w:pos="2255"/>
          <w:tab w:val="center" w:pos="3245"/>
          <w:tab w:val="center" w:pos="5885"/>
          <w:tab w:val="center" w:pos="7645"/>
        </w:tabs>
        <w:ind w:left="360"/>
        <w:jc w:val="both"/>
        <w:outlineLvl w:val="0"/>
        <w:rPr>
          <w:rFonts w:ascii="Arial MT Pro" w:hAnsi="Arial MT Pro"/>
          <w:szCs w:val="27"/>
        </w:rPr>
      </w:pPr>
      <w:r w:rsidRPr="001C6BAA">
        <w:rPr>
          <w:i/>
          <w:iCs/>
          <w:szCs w:val="27"/>
        </w:rPr>
        <w:t>Req. 4</w:t>
      </w:r>
    </w:p>
    <w:p w14:paraId="7633C42F" w14:textId="77777777" w:rsidR="00390093" w:rsidRDefault="00390093" w:rsidP="00390093">
      <w:pPr>
        <w:tabs>
          <w:tab w:val="center" w:pos="990"/>
          <w:tab w:val="center" w:pos="2255"/>
          <w:tab w:val="center" w:pos="3245"/>
          <w:tab w:val="center" w:pos="5885"/>
          <w:tab w:val="center" w:pos="7645"/>
        </w:tabs>
        <w:ind w:left="360"/>
        <w:jc w:val="both"/>
        <w:rPr>
          <w:szCs w:val="27"/>
        </w:rPr>
      </w:pPr>
    </w:p>
    <w:p w14:paraId="3AFA3B88" w14:textId="781A47FF" w:rsidR="00390093" w:rsidRDefault="00390093" w:rsidP="00390093">
      <w:pPr>
        <w:tabs>
          <w:tab w:val="right" w:pos="5060"/>
          <w:tab w:val="right" w:pos="8250"/>
        </w:tabs>
        <w:ind w:left="360"/>
        <w:jc w:val="both"/>
        <w:rPr>
          <w:szCs w:val="27"/>
          <w:u w:val="single"/>
        </w:rPr>
      </w:pPr>
      <w:r>
        <w:rPr>
          <w:szCs w:val="27"/>
        </w:rPr>
        <w:tab/>
      </w:r>
      <w:r w:rsidR="00E564F5" w:rsidRPr="00E564F5">
        <w:rPr>
          <w:szCs w:val="27"/>
          <w:u w:val="single"/>
        </w:rPr>
        <w:t>Year ended</w:t>
      </w:r>
      <w:r>
        <w:rPr>
          <w:szCs w:val="27"/>
        </w:rPr>
        <w:tab/>
      </w:r>
      <w:r w:rsidR="00E564F5" w:rsidRPr="00E564F5">
        <w:rPr>
          <w:szCs w:val="27"/>
          <w:u w:val="single"/>
        </w:rPr>
        <w:t>Year ended</w:t>
      </w:r>
    </w:p>
    <w:p w14:paraId="2CCA9F02" w14:textId="2879444C" w:rsidR="00390093" w:rsidRDefault="00390093" w:rsidP="00390093">
      <w:pPr>
        <w:tabs>
          <w:tab w:val="right" w:pos="5060"/>
          <w:tab w:val="right" w:pos="8250"/>
        </w:tabs>
        <w:ind w:left="360"/>
        <w:jc w:val="both"/>
        <w:rPr>
          <w:szCs w:val="27"/>
        </w:rPr>
      </w:pPr>
      <w:r>
        <w:rPr>
          <w:szCs w:val="27"/>
        </w:rPr>
        <w:tab/>
      </w:r>
      <w:r w:rsidR="00E564F5" w:rsidRPr="00E564F5">
        <w:rPr>
          <w:szCs w:val="27"/>
          <w:u w:val="single"/>
        </w:rPr>
        <w:t>February 28, 2021</w:t>
      </w:r>
      <w:r>
        <w:rPr>
          <w:szCs w:val="27"/>
        </w:rPr>
        <w:tab/>
      </w:r>
      <w:r w:rsidR="00E564F5" w:rsidRPr="00E564F5">
        <w:rPr>
          <w:szCs w:val="27"/>
          <w:u w:val="single"/>
        </w:rPr>
        <w:t>March 1, 2020</w:t>
      </w:r>
    </w:p>
    <w:p w14:paraId="7442D7F4" w14:textId="77777777" w:rsidR="00390093" w:rsidRDefault="00390093" w:rsidP="00390093">
      <w:pPr>
        <w:tabs>
          <w:tab w:val="right" w:pos="5060"/>
          <w:tab w:val="right" w:pos="8250"/>
        </w:tabs>
        <w:ind w:left="360"/>
        <w:jc w:val="both"/>
        <w:rPr>
          <w:szCs w:val="27"/>
        </w:rPr>
      </w:pPr>
    </w:p>
    <w:p w14:paraId="4363AFBD" w14:textId="0F8E67EE" w:rsidR="00390093" w:rsidRDefault="00390093" w:rsidP="004A51C4">
      <w:pPr>
        <w:tabs>
          <w:tab w:val="right" w:pos="5060"/>
          <w:tab w:val="right" w:pos="8250"/>
        </w:tabs>
        <w:ind w:left="360"/>
        <w:jc w:val="both"/>
        <w:rPr>
          <w:szCs w:val="27"/>
        </w:rPr>
      </w:pPr>
      <w:r>
        <w:rPr>
          <w:szCs w:val="27"/>
        </w:rPr>
        <w:t>Revenue</w:t>
      </w:r>
      <w:r>
        <w:rPr>
          <w:szCs w:val="27"/>
        </w:rPr>
        <w:tab/>
      </w:r>
      <w:r w:rsidR="00E564F5" w:rsidRPr="00E564F5">
        <w:rPr>
          <w:szCs w:val="27"/>
        </w:rPr>
        <w:t>$857,323</w:t>
      </w:r>
      <w:r>
        <w:rPr>
          <w:szCs w:val="27"/>
        </w:rPr>
        <w:tab/>
      </w:r>
      <w:r w:rsidR="00E564F5" w:rsidRPr="00E564F5">
        <w:rPr>
          <w:szCs w:val="27"/>
        </w:rPr>
        <w:t>$980,589</w:t>
      </w:r>
    </w:p>
    <w:p w14:paraId="6259C87D" w14:textId="77777777" w:rsidR="00390093" w:rsidRDefault="00390093" w:rsidP="00390093">
      <w:pPr>
        <w:tabs>
          <w:tab w:val="right" w:pos="5060"/>
          <w:tab w:val="right" w:pos="8250"/>
        </w:tabs>
        <w:ind w:left="360"/>
        <w:jc w:val="both"/>
        <w:rPr>
          <w:szCs w:val="27"/>
        </w:rPr>
      </w:pPr>
      <w:r>
        <w:rPr>
          <w:szCs w:val="27"/>
        </w:rPr>
        <w:tab/>
      </w:r>
      <w:r>
        <w:rPr>
          <w:szCs w:val="27"/>
        </w:rPr>
        <w:tab/>
      </w:r>
    </w:p>
    <w:p w14:paraId="296D53A8" w14:textId="0A69E426" w:rsidR="00390093" w:rsidRDefault="00390093" w:rsidP="003C38CF">
      <w:pPr>
        <w:tabs>
          <w:tab w:val="center" w:pos="6050"/>
        </w:tabs>
        <w:ind w:left="360"/>
        <w:jc w:val="both"/>
        <w:outlineLvl w:val="0"/>
        <w:rPr>
          <w:szCs w:val="27"/>
        </w:rPr>
      </w:pPr>
      <w:r>
        <w:rPr>
          <w:szCs w:val="27"/>
        </w:rPr>
        <w:tab/>
      </w:r>
      <w:r w:rsidR="00E564F5" w:rsidRPr="00E564F5">
        <w:rPr>
          <w:szCs w:val="27"/>
        </w:rPr>
        <w:t>There was a decrease in revenues (sales)</w:t>
      </w:r>
      <w:r>
        <w:rPr>
          <w:szCs w:val="27"/>
        </w:rPr>
        <w:t>.</w:t>
      </w:r>
    </w:p>
    <w:p w14:paraId="622F0B40" w14:textId="77777777" w:rsidR="00ED7541" w:rsidRPr="001C6BAA" w:rsidRDefault="00ED7541" w:rsidP="00390093">
      <w:pPr>
        <w:tabs>
          <w:tab w:val="center" w:pos="6050"/>
        </w:tabs>
        <w:ind w:left="360"/>
        <w:jc w:val="both"/>
        <w:rPr>
          <w:i/>
          <w:iCs/>
          <w:szCs w:val="27"/>
        </w:rPr>
      </w:pPr>
    </w:p>
    <w:p w14:paraId="41CF916F" w14:textId="77777777" w:rsidR="00390093" w:rsidRPr="00F9362D" w:rsidRDefault="00390093" w:rsidP="003C38CF">
      <w:pPr>
        <w:tabs>
          <w:tab w:val="center" w:pos="6050"/>
        </w:tabs>
        <w:ind w:left="360"/>
        <w:jc w:val="both"/>
        <w:outlineLvl w:val="0"/>
        <w:rPr>
          <w:rFonts w:ascii="Arial MT Pro" w:hAnsi="Arial MT Pro"/>
          <w:szCs w:val="27"/>
        </w:rPr>
      </w:pPr>
      <w:r w:rsidRPr="001C6BAA">
        <w:rPr>
          <w:i/>
          <w:iCs/>
          <w:szCs w:val="27"/>
        </w:rPr>
        <w:t>Req. 5</w:t>
      </w:r>
    </w:p>
    <w:p w14:paraId="530B1A7A" w14:textId="77777777" w:rsidR="00390093" w:rsidRDefault="00390093" w:rsidP="00390093">
      <w:pPr>
        <w:tabs>
          <w:tab w:val="center" w:pos="6050"/>
        </w:tabs>
        <w:ind w:left="360"/>
        <w:jc w:val="both"/>
        <w:rPr>
          <w:szCs w:val="27"/>
        </w:rPr>
      </w:pPr>
    </w:p>
    <w:p w14:paraId="6C039B46" w14:textId="1E643D68" w:rsidR="00390093" w:rsidRDefault="00390093" w:rsidP="00390093">
      <w:pPr>
        <w:tabs>
          <w:tab w:val="right" w:pos="5060"/>
          <w:tab w:val="right" w:pos="8250"/>
        </w:tabs>
        <w:ind w:left="360"/>
        <w:jc w:val="both"/>
        <w:rPr>
          <w:szCs w:val="27"/>
        </w:rPr>
      </w:pPr>
      <w:r>
        <w:rPr>
          <w:szCs w:val="27"/>
        </w:rPr>
        <w:t xml:space="preserve">Net earnings </w:t>
      </w:r>
      <w:r>
        <w:rPr>
          <w:szCs w:val="27"/>
        </w:rPr>
        <w:tab/>
      </w:r>
      <w:r w:rsidR="00E564F5" w:rsidRPr="00E564F5">
        <w:rPr>
          <w:szCs w:val="27"/>
        </w:rPr>
        <w:t>$19,227</w:t>
      </w:r>
      <w:r>
        <w:rPr>
          <w:szCs w:val="27"/>
        </w:rPr>
        <w:tab/>
      </w:r>
    </w:p>
    <w:p w14:paraId="6168CE47" w14:textId="77777777" w:rsidR="00390093" w:rsidRDefault="00390093" w:rsidP="00390093">
      <w:pPr>
        <w:tabs>
          <w:tab w:val="right" w:pos="5060"/>
          <w:tab w:val="right" w:pos="8250"/>
        </w:tabs>
        <w:ind w:left="360"/>
        <w:jc w:val="both"/>
        <w:rPr>
          <w:szCs w:val="27"/>
        </w:rPr>
      </w:pPr>
    </w:p>
    <w:p w14:paraId="0CBE71C2" w14:textId="4650D15A" w:rsidR="00390093" w:rsidRDefault="00DE012E" w:rsidP="00BF2028">
      <w:pPr>
        <w:tabs>
          <w:tab w:val="center" w:pos="6050"/>
        </w:tabs>
        <w:ind w:left="360"/>
        <w:jc w:val="both"/>
        <w:rPr>
          <w:szCs w:val="27"/>
        </w:rPr>
      </w:pPr>
      <w:r>
        <w:rPr>
          <w:szCs w:val="27"/>
        </w:rPr>
        <w:t>This</w:t>
      </w:r>
      <w:r w:rsidR="00E564F5" w:rsidRPr="00E564F5">
        <w:rPr>
          <w:szCs w:val="27"/>
        </w:rPr>
        <w:t xml:space="preserve"> was a </w:t>
      </w:r>
      <w:r w:rsidRPr="00DE012E">
        <w:rPr>
          <w:szCs w:val="27"/>
        </w:rPr>
        <w:t>bad year</w:t>
      </w:r>
      <w:r w:rsidR="00E564F5" w:rsidRPr="00E564F5">
        <w:rPr>
          <w:szCs w:val="27"/>
        </w:rPr>
        <w:t xml:space="preserve"> in net income from the prior year of $71,367 ($90,594 </w:t>
      </w:r>
      <w:r w:rsidR="00E32539">
        <w:rPr>
          <w:szCs w:val="27"/>
        </w:rPr>
        <w:t>−</w:t>
      </w:r>
      <w:r w:rsidR="00E564F5" w:rsidRPr="00E564F5">
        <w:rPr>
          <w:szCs w:val="27"/>
        </w:rPr>
        <w:t xml:space="preserve"> $19,227).</w:t>
      </w:r>
    </w:p>
    <w:p w14:paraId="011ECB8A" w14:textId="77777777" w:rsidR="00390093" w:rsidRDefault="00390093" w:rsidP="00390093">
      <w:pPr>
        <w:tabs>
          <w:tab w:val="right" w:pos="5060"/>
          <w:tab w:val="right" w:pos="8250"/>
        </w:tabs>
        <w:ind w:left="360"/>
        <w:jc w:val="both"/>
        <w:rPr>
          <w:szCs w:val="27"/>
        </w:rPr>
      </w:pPr>
    </w:p>
    <w:p w14:paraId="1573191E" w14:textId="77777777" w:rsidR="00390093" w:rsidRDefault="00390093" w:rsidP="00390093">
      <w:pPr>
        <w:tabs>
          <w:tab w:val="right" w:pos="5060"/>
          <w:tab w:val="right" w:pos="8250"/>
        </w:tabs>
        <w:ind w:left="360"/>
        <w:jc w:val="both"/>
        <w:rPr>
          <w:szCs w:val="27"/>
        </w:rPr>
      </w:pPr>
    </w:p>
    <w:p w14:paraId="7B975F46" w14:textId="77777777" w:rsidR="00390093" w:rsidRDefault="00390093" w:rsidP="00390093">
      <w:pPr>
        <w:pStyle w:val="BodyTextIndent3"/>
      </w:pPr>
      <w:r>
        <w:t>.</w:t>
      </w:r>
    </w:p>
    <w:p w14:paraId="792F01CA" w14:textId="77777777" w:rsidR="00390093" w:rsidRPr="00F9362D" w:rsidRDefault="00390093" w:rsidP="00390093">
      <w:pPr>
        <w:ind w:left="360"/>
        <w:jc w:val="right"/>
        <w:rPr>
          <w:rFonts w:ascii="Arial MT Pro" w:hAnsi="Arial MT Pro" w:cs="Arial"/>
          <w:b/>
          <w:bCs/>
          <w:i/>
          <w:iCs/>
          <w:sz w:val="27"/>
          <w:szCs w:val="27"/>
        </w:rPr>
      </w:pPr>
      <w:r w:rsidRPr="00F9362D">
        <w:rPr>
          <w:rFonts w:ascii="Arial MT Pro" w:hAnsi="Arial MT Pro" w:cs="Arial"/>
          <w:b/>
          <w:bCs/>
          <w:i/>
          <w:iCs/>
          <w:sz w:val="27"/>
          <w:szCs w:val="27"/>
        </w:rPr>
        <w:br w:type="page"/>
      </w:r>
    </w:p>
    <w:p w14:paraId="1B64A6A2" w14:textId="141B9385" w:rsidR="00390093" w:rsidRPr="00F9362D" w:rsidRDefault="00390093" w:rsidP="003909EF">
      <w:pPr>
        <w:spacing w:after="120"/>
        <w:ind w:left="360"/>
        <w:jc w:val="right"/>
        <w:rPr>
          <w:rFonts w:ascii="Arial MT Pro" w:hAnsi="Arial MT Pro" w:cs="Arial"/>
          <w:b/>
          <w:bCs/>
          <w:i/>
          <w:iCs/>
          <w:sz w:val="27"/>
          <w:szCs w:val="27"/>
        </w:rPr>
      </w:pPr>
      <w:r w:rsidRPr="00F9362D">
        <w:rPr>
          <w:rFonts w:ascii="Arial MT Pro" w:hAnsi="Arial MT Pro" w:cs="Arial"/>
          <w:i/>
          <w:iCs/>
          <w:sz w:val="20"/>
        </w:rPr>
        <w:lastRenderedPageBreak/>
        <w:t>(30</w:t>
      </w:r>
      <w:r w:rsidR="00DD0951" w:rsidRPr="00F9362D">
        <w:rPr>
          <w:rFonts w:ascii="Arial MT Pro" w:hAnsi="Arial MT Pro" w:cs="Arial"/>
          <w:i/>
          <w:iCs/>
          <w:sz w:val="20"/>
        </w:rPr>
        <w:t>–</w:t>
      </w:r>
      <w:r w:rsidRPr="00F9362D">
        <w:rPr>
          <w:rFonts w:ascii="Arial MT Pro" w:hAnsi="Arial MT Pro" w:cs="Arial"/>
          <w:i/>
          <w:iCs/>
          <w:sz w:val="20"/>
        </w:rPr>
        <w:t>40 min.)</w:t>
      </w:r>
      <w:r w:rsidR="00ED7541">
        <w:t xml:space="preserve"> </w:t>
      </w:r>
      <w:r w:rsidR="004746A0" w:rsidRPr="00F9362D">
        <w:rPr>
          <w:rFonts w:ascii="Arial MT Pro" w:hAnsi="Arial MT Pro" w:cs="Arial"/>
          <w:b/>
          <w:bCs/>
          <w:sz w:val="36"/>
          <w:szCs w:val="36"/>
        </w:rPr>
        <w:t>FSC1-2</w:t>
      </w:r>
    </w:p>
    <w:p w14:paraId="282AED5F" w14:textId="655EDECE" w:rsidR="00390093" w:rsidRPr="0033415D" w:rsidRDefault="00E564F5" w:rsidP="003C38CF">
      <w:pPr>
        <w:ind w:left="360"/>
        <w:outlineLvl w:val="0"/>
      </w:pPr>
      <w:r w:rsidRPr="00E564F5">
        <w:t>All amounts in millions of Canadian dollars.</w:t>
      </w:r>
    </w:p>
    <w:p w14:paraId="05139631" w14:textId="77777777" w:rsidR="00390093" w:rsidRPr="001C6BAA" w:rsidRDefault="00390093" w:rsidP="00390093">
      <w:pPr>
        <w:ind w:left="360"/>
        <w:rPr>
          <w:i/>
        </w:rPr>
      </w:pPr>
    </w:p>
    <w:p w14:paraId="5B759424" w14:textId="77777777" w:rsidR="00390093" w:rsidRPr="001C6BAA" w:rsidRDefault="00390093" w:rsidP="003C38CF">
      <w:pPr>
        <w:ind w:left="360"/>
        <w:outlineLvl w:val="0"/>
        <w:rPr>
          <w:i/>
        </w:rPr>
      </w:pPr>
      <w:r w:rsidRPr="001C6BAA">
        <w:rPr>
          <w:i/>
        </w:rPr>
        <w:t>Req. 1</w:t>
      </w:r>
    </w:p>
    <w:p w14:paraId="48C107B6" w14:textId="77777777" w:rsidR="00390093" w:rsidRDefault="00390093" w:rsidP="00390093">
      <w:pPr>
        <w:ind w:left="360"/>
      </w:pPr>
    </w:p>
    <w:p w14:paraId="3051BAC4" w14:textId="1822363E" w:rsidR="00390093" w:rsidRDefault="00390093" w:rsidP="003C38CF">
      <w:pPr>
        <w:ind w:left="360"/>
        <w:outlineLvl w:val="0"/>
      </w:pPr>
      <w:r>
        <w:t>Accounts receivable, $</w:t>
      </w:r>
      <w:r w:rsidR="00DE012E" w:rsidRPr="00DE012E">
        <w:t>2,355</w:t>
      </w:r>
    </w:p>
    <w:p w14:paraId="4A76CF63" w14:textId="77777777" w:rsidR="00390093" w:rsidRDefault="00390093" w:rsidP="00390093">
      <w:pPr>
        <w:ind w:left="360"/>
      </w:pPr>
    </w:p>
    <w:p w14:paraId="312A152C" w14:textId="77777777" w:rsidR="00390093" w:rsidRDefault="00390093" w:rsidP="003C38CF">
      <w:pPr>
        <w:ind w:left="360"/>
        <w:outlineLvl w:val="0"/>
        <w:rPr>
          <w:i/>
        </w:rPr>
      </w:pPr>
      <w:r w:rsidRPr="001C6BAA">
        <w:rPr>
          <w:i/>
        </w:rPr>
        <w:t>Req. 2</w:t>
      </w:r>
    </w:p>
    <w:p w14:paraId="77A24A3F" w14:textId="77777777" w:rsidR="003909EF" w:rsidRPr="001C6BAA" w:rsidRDefault="003909EF" w:rsidP="003C38CF">
      <w:pPr>
        <w:ind w:left="360"/>
        <w:outlineLvl w:val="0"/>
        <w:rPr>
          <w:i/>
        </w:rPr>
      </w:pPr>
    </w:p>
    <w:p w14:paraId="367AF694" w14:textId="7D7F7640" w:rsidR="00390093" w:rsidRDefault="00390093" w:rsidP="00390093">
      <w:pPr>
        <w:ind w:left="360"/>
        <w:rPr>
          <w:u w:val="single"/>
        </w:rPr>
      </w:pPr>
      <w:r>
        <w:tab/>
      </w:r>
      <w:r>
        <w:tab/>
      </w:r>
      <w:r>
        <w:tab/>
      </w:r>
      <w:r>
        <w:tab/>
      </w:r>
      <w:r>
        <w:tab/>
      </w:r>
      <w:r w:rsidR="00E564F5" w:rsidRPr="00E564F5">
        <w:rPr>
          <w:u w:val="single"/>
        </w:rPr>
        <w:t>December 31, 2020</w:t>
      </w:r>
      <w:r>
        <w:tab/>
      </w:r>
      <w:r w:rsidR="00E564F5" w:rsidRPr="00E564F5">
        <w:rPr>
          <w:u w:val="single"/>
        </w:rPr>
        <w:t>December 31, 2019</w:t>
      </w:r>
    </w:p>
    <w:p w14:paraId="26524B15" w14:textId="2107D4F5" w:rsidR="00390093" w:rsidRDefault="00390093" w:rsidP="00390093">
      <w:pPr>
        <w:ind w:left="360"/>
      </w:pPr>
      <w:r>
        <w:t>Total assets</w:t>
      </w:r>
      <w:r>
        <w:tab/>
      </w:r>
      <w:r>
        <w:tab/>
      </w:r>
      <w:r w:rsidR="000878BB">
        <w:tab/>
      </w:r>
      <w:r w:rsidR="00E564F5" w:rsidRPr="00E564F5">
        <w:t>$43,332</w:t>
      </w:r>
      <w:r>
        <w:tab/>
      </w:r>
      <w:r>
        <w:tab/>
      </w:r>
      <w:r w:rsidR="00E564F5" w:rsidRPr="00E564F5">
        <w:t>$37,985</w:t>
      </w:r>
    </w:p>
    <w:p w14:paraId="686467D9" w14:textId="77777777" w:rsidR="00ED7541" w:rsidRPr="001C6BAA" w:rsidRDefault="00ED7541" w:rsidP="00390093">
      <w:pPr>
        <w:ind w:left="360"/>
        <w:rPr>
          <w:i/>
        </w:rPr>
      </w:pPr>
    </w:p>
    <w:p w14:paraId="6EF0CE9D" w14:textId="77777777" w:rsidR="00390093" w:rsidRDefault="00390093" w:rsidP="003C38CF">
      <w:pPr>
        <w:ind w:left="360"/>
        <w:outlineLvl w:val="0"/>
        <w:rPr>
          <w:i/>
        </w:rPr>
      </w:pPr>
      <w:r w:rsidRPr="001C6BAA">
        <w:rPr>
          <w:i/>
        </w:rPr>
        <w:t>Req. 3</w:t>
      </w:r>
    </w:p>
    <w:p w14:paraId="28074754" w14:textId="77777777" w:rsidR="003909EF" w:rsidRPr="001C6BAA" w:rsidRDefault="003909EF" w:rsidP="003C38CF">
      <w:pPr>
        <w:ind w:left="360"/>
        <w:outlineLvl w:val="0"/>
        <w:rPr>
          <w:i/>
        </w:rPr>
      </w:pPr>
    </w:p>
    <w:p w14:paraId="2733549F" w14:textId="77777777" w:rsidR="00390093" w:rsidRDefault="00390093" w:rsidP="00390093">
      <w:pPr>
        <w:ind w:left="1440"/>
      </w:pPr>
      <w:r>
        <w:t xml:space="preserve">Assets </w:t>
      </w:r>
      <w:r>
        <w:tab/>
        <w:t xml:space="preserve"> </w:t>
      </w:r>
      <w:r>
        <w:tab/>
        <w:t xml:space="preserve"> = </w:t>
      </w:r>
      <w:r>
        <w:tab/>
        <w:t xml:space="preserve">    Liabilities      +   Owners</w:t>
      </w:r>
      <w:r w:rsidR="00942890">
        <w:t>’</w:t>
      </w:r>
      <w:r>
        <w:t xml:space="preserve"> Equity</w:t>
      </w:r>
    </w:p>
    <w:p w14:paraId="77422DB4" w14:textId="59A5602C" w:rsidR="00390093" w:rsidRDefault="00390093" w:rsidP="00390093">
      <w:r>
        <w:tab/>
      </w:r>
      <w:r>
        <w:tab/>
      </w:r>
      <w:r w:rsidR="00E564F5" w:rsidRPr="00E564F5">
        <w:t>$43,332</w:t>
      </w:r>
      <w:r>
        <w:tab/>
        <w:t xml:space="preserve"> =</w:t>
      </w:r>
      <w:r>
        <w:tab/>
        <w:t xml:space="preserve">    </w:t>
      </w:r>
      <w:r w:rsidR="00E564F5" w:rsidRPr="00E564F5">
        <w:t>$30,730</w:t>
      </w:r>
      <w:r>
        <w:t xml:space="preserve"> </w:t>
      </w:r>
      <w:r>
        <w:tab/>
        <w:t xml:space="preserve">  +</w:t>
      </w:r>
      <w:r>
        <w:tab/>
      </w:r>
      <w:r w:rsidR="00E564F5" w:rsidRPr="00E564F5">
        <w:t>$12,602</w:t>
      </w:r>
    </w:p>
    <w:p w14:paraId="40E03958" w14:textId="77777777" w:rsidR="00390093" w:rsidRDefault="00390093" w:rsidP="00390093"/>
    <w:p w14:paraId="4FABF8CE" w14:textId="77777777" w:rsidR="00390093" w:rsidRDefault="00390093" w:rsidP="003C38CF">
      <w:pPr>
        <w:ind w:left="360"/>
        <w:outlineLvl w:val="0"/>
        <w:rPr>
          <w:i/>
        </w:rPr>
      </w:pPr>
      <w:r w:rsidRPr="001C6BAA">
        <w:rPr>
          <w:i/>
        </w:rPr>
        <w:t>Req. 4</w:t>
      </w:r>
    </w:p>
    <w:p w14:paraId="3A481F7B" w14:textId="77777777" w:rsidR="003909EF" w:rsidRPr="001C6BAA" w:rsidRDefault="003909EF" w:rsidP="003C38CF">
      <w:pPr>
        <w:ind w:left="360"/>
        <w:outlineLvl w:val="0"/>
        <w:rPr>
          <w:i/>
        </w:rPr>
      </w:pPr>
    </w:p>
    <w:p w14:paraId="1374D82C" w14:textId="72239813" w:rsidR="00390093" w:rsidRDefault="00390093" w:rsidP="00390093">
      <w:pPr>
        <w:ind w:left="360"/>
        <w:rPr>
          <w:u w:val="single"/>
        </w:rPr>
      </w:pPr>
      <w:r>
        <w:tab/>
      </w:r>
      <w:r>
        <w:tab/>
      </w:r>
      <w:r>
        <w:tab/>
      </w:r>
      <w:r>
        <w:tab/>
      </w:r>
      <w:r>
        <w:tab/>
      </w:r>
      <w:r>
        <w:rPr>
          <w:u w:val="single"/>
        </w:rPr>
        <w:t>December 31, 20</w:t>
      </w:r>
      <w:r w:rsidR="00DE012E">
        <w:rPr>
          <w:u w:val="single"/>
        </w:rPr>
        <w:t>20</w:t>
      </w:r>
      <w:r>
        <w:tab/>
      </w:r>
      <w:r>
        <w:rPr>
          <w:u w:val="single"/>
        </w:rPr>
        <w:t>December 31, 20</w:t>
      </w:r>
      <w:r w:rsidR="00DE012E">
        <w:rPr>
          <w:u w:val="single"/>
        </w:rPr>
        <w:t>19</w:t>
      </w:r>
    </w:p>
    <w:p w14:paraId="0495C197" w14:textId="4EC112DF" w:rsidR="00390093" w:rsidRDefault="00E564F5" w:rsidP="00390093">
      <w:pPr>
        <w:ind w:left="360"/>
      </w:pPr>
      <w:r w:rsidRPr="00E564F5">
        <w:t>Total operating revenue</w:t>
      </w:r>
      <w:r w:rsidR="00390093">
        <w:tab/>
      </w:r>
      <w:r w:rsidR="00390093">
        <w:tab/>
      </w:r>
      <w:r>
        <w:t xml:space="preserve"> </w:t>
      </w:r>
      <w:r w:rsidRPr="00E564F5">
        <w:t>$15,341</w:t>
      </w:r>
      <w:r>
        <w:t xml:space="preserve"> </w:t>
      </w:r>
      <w:r w:rsidR="00390093">
        <w:tab/>
      </w:r>
      <w:r w:rsidR="00390093">
        <w:tab/>
      </w:r>
      <w:r w:rsidRPr="00E564F5">
        <w:t>$14,589</w:t>
      </w:r>
    </w:p>
    <w:p w14:paraId="00307AC7" w14:textId="77777777" w:rsidR="00390093" w:rsidRDefault="00390093" w:rsidP="00390093">
      <w:pPr>
        <w:ind w:left="360"/>
      </w:pPr>
    </w:p>
    <w:p w14:paraId="5EE2CB41" w14:textId="028E6A80" w:rsidR="00390093" w:rsidRDefault="00910A5A" w:rsidP="003C38CF">
      <w:pPr>
        <w:ind w:left="360"/>
        <w:outlineLvl w:val="0"/>
      </w:pPr>
      <w:r w:rsidRPr="00910A5A">
        <w:t>There was an increase in revenue during 2020</w:t>
      </w:r>
      <w:r w:rsidR="00390093">
        <w:t>.</w:t>
      </w:r>
    </w:p>
    <w:p w14:paraId="34486232" w14:textId="77777777" w:rsidR="00ED7541" w:rsidRPr="001C6BAA" w:rsidRDefault="00ED7541" w:rsidP="00390093">
      <w:pPr>
        <w:ind w:left="360"/>
        <w:rPr>
          <w:i/>
        </w:rPr>
      </w:pPr>
    </w:p>
    <w:p w14:paraId="57EBEFC1" w14:textId="77777777" w:rsidR="00390093" w:rsidRPr="001C6BAA" w:rsidRDefault="00390093" w:rsidP="003C38CF">
      <w:pPr>
        <w:ind w:left="360"/>
        <w:outlineLvl w:val="0"/>
        <w:rPr>
          <w:i/>
        </w:rPr>
      </w:pPr>
      <w:r w:rsidRPr="001C6BAA">
        <w:rPr>
          <w:i/>
        </w:rPr>
        <w:t>Req. 5</w:t>
      </w:r>
    </w:p>
    <w:p w14:paraId="1159A5EB" w14:textId="3DF076FF" w:rsidR="00390093" w:rsidRDefault="00390093" w:rsidP="00390093">
      <w:pPr>
        <w:ind w:left="360"/>
      </w:pPr>
    </w:p>
    <w:p w14:paraId="373EE3F1" w14:textId="0BBECB32" w:rsidR="00390093" w:rsidRDefault="00390093" w:rsidP="00390093">
      <w:pPr>
        <w:ind w:left="360"/>
        <w:rPr>
          <w:u w:val="single"/>
        </w:rPr>
      </w:pPr>
      <w:r>
        <w:tab/>
      </w:r>
      <w:r>
        <w:tab/>
      </w:r>
      <w:r>
        <w:tab/>
      </w:r>
      <w:r>
        <w:tab/>
      </w:r>
      <w:r>
        <w:tab/>
      </w:r>
      <w:r w:rsidR="00910A5A" w:rsidRPr="00910A5A">
        <w:rPr>
          <w:u w:val="single"/>
        </w:rPr>
        <w:t>December 31, 2020</w:t>
      </w:r>
      <w:r>
        <w:tab/>
      </w:r>
      <w:r w:rsidR="00910A5A" w:rsidRPr="00910A5A">
        <w:rPr>
          <w:u w:val="single"/>
        </w:rPr>
        <w:t>December 31, 2019</w:t>
      </w:r>
    </w:p>
    <w:p w14:paraId="02BB578A" w14:textId="63A42E67" w:rsidR="00390093" w:rsidRDefault="00390093" w:rsidP="00390093">
      <w:pPr>
        <w:ind w:left="360"/>
      </w:pPr>
      <w:r>
        <w:t xml:space="preserve">Net income </w:t>
      </w:r>
      <w:r>
        <w:tab/>
      </w:r>
      <w:r>
        <w:tab/>
      </w:r>
      <w:r>
        <w:tab/>
      </w:r>
      <w:r w:rsidR="00910A5A" w:rsidRPr="00910A5A">
        <w:t>$1,260</w:t>
      </w:r>
      <w:r>
        <w:t xml:space="preserve">  </w:t>
      </w:r>
      <w:r>
        <w:tab/>
      </w:r>
      <w:r>
        <w:tab/>
      </w:r>
      <w:r w:rsidR="00910A5A" w:rsidRPr="00910A5A">
        <w:t>$ 1,776</w:t>
      </w:r>
    </w:p>
    <w:p w14:paraId="681A0B71" w14:textId="77777777" w:rsidR="00390093" w:rsidRDefault="00390093" w:rsidP="00390093">
      <w:pPr>
        <w:ind w:left="360"/>
      </w:pPr>
    </w:p>
    <w:p w14:paraId="4A35E4BD" w14:textId="7FC4CEC0" w:rsidR="00390093" w:rsidRDefault="00910A5A" w:rsidP="003C38CF">
      <w:pPr>
        <w:ind w:left="360"/>
        <w:outlineLvl w:val="0"/>
      </w:pPr>
      <w:r w:rsidRPr="00910A5A">
        <w:t>There was a decrease of $516 million during 2020. It was a worse year than 2019.</w:t>
      </w:r>
    </w:p>
    <w:p w14:paraId="41158B18" w14:textId="77777777" w:rsidR="00D11C9E" w:rsidRDefault="00D11C9E" w:rsidP="00390093">
      <w:pPr>
        <w:pStyle w:val="BodyTextIndent"/>
      </w:pPr>
    </w:p>
    <w:p w14:paraId="1FEF99C3" w14:textId="77777777" w:rsidR="008F393F" w:rsidRDefault="008F393F">
      <w:pPr>
        <w:widowControl/>
        <w:rPr>
          <w:rFonts w:ascii="Arial MT Pro" w:hAnsi="Arial MT Pro" w:cs="Arial"/>
          <w:b/>
          <w:bCs/>
          <w:sz w:val="28"/>
          <w:szCs w:val="28"/>
        </w:rPr>
      </w:pPr>
      <w:r>
        <w:rPr>
          <w:rFonts w:ascii="Arial MT Pro" w:hAnsi="Arial MT Pro"/>
          <w:sz w:val="28"/>
          <w:szCs w:val="28"/>
        </w:rPr>
        <w:br w:type="page"/>
      </w:r>
    </w:p>
    <w:p w14:paraId="1BDAE8A3" w14:textId="23A22EF1" w:rsidR="00687585" w:rsidRPr="00F9362D" w:rsidRDefault="00687585" w:rsidP="009C1454">
      <w:pPr>
        <w:pStyle w:val="ph2"/>
        <w:spacing w:before="0"/>
        <w:ind w:left="0"/>
        <w:outlineLvl w:val="0"/>
        <w:rPr>
          <w:rFonts w:ascii="Arial MT Pro" w:hAnsi="Arial MT Pro"/>
          <w:b w:val="0"/>
          <w:color w:val="auto"/>
          <w:sz w:val="28"/>
          <w:szCs w:val="28"/>
        </w:rPr>
      </w:pPr>
      <w:r w:rsidRPr="00F9362D">
        <w:rPr>
          <w:rFonts w:ascii="Arial MT Pro" w:hAnsi="Arial MT Pro"/>
          <w:color w:val="auto"/>
          <w:sz w:val="28"/>
          <w:szCs w:val="28"/>
        </w:rPr>
        <w:lastRenderedPageBreak/>
        <w:t>IFRS Mini-Case</w:t>
      </w:r>
    </w:p>
    <w:p w14:paraId="381B683E" w14:textId="6F6E2CC9" w:rsidR="00687585" w:rsidRPr="00F9362D" w:rsidRDefault="00687585" w:rsidP="009C1454">
      <w:pPr>
        <w:spacing w:after="120"/>
        <w:jc w:val="right"/>
        <w:rPr>
          <w:rFonts w:ascii="Arial MT Pro" w:hAnsi="Arial MT Pro" w:cs="Arial"/>
          <w:b/>
          <w:bCs/>
          <w:sz w:val="27"/>
          <w:szCs w:val="27"/>
        </w:rPr>
      </w:pPr>
      <w:r w:rsidRPr="00F9362D">
        <w:rPr>
          <w:rFonts w:ascii="Arial MT Pro" w:hAnsi="Arial MT Pro" w:cs="Arial"/>
          <w:i/>
          <w:iCs/>
          <w:sz w:val="20"/>
        </w:rPr>
        <w:t>(15</w:t>
      </w:r>
      <w:r w:rsidR="00DD0951" w:rsidRPr="00F9362D">
        <w:rPr>
          <w:rFonts w:ascii="Arial MT Pro" w:hAnsi="Arial MT Pro" w:cs="Arial"/>
          <w:i/>
          <w:iCs/>
          <w:sz w:val="20"/>
        </w:rPr>
        <w:t>–</w:t>
      </w:r>
      <w:r w:rsidRPr="00F9362D">
        <w:rPr>
          <w:rFonts w:ascii="Arial MT Pro" w:hAnsi="Arial MT Pro" w:cs="Arial"/>
          <w:i/>
          <w:iCs/>
          <w:sz w:val="20"/>
        </w:rPr>
        <w:t>20 min.)</w:t>
      </w:r>
      <w:r w:rsidRPr="00F9362D">
        <w:rPr>
          <w:rFonts w:ascii="Arial MT Pro" w:hAnsi="Arial MT Pro" w:cs="Arial"/>
        </w:rPr>
        <w:t xml:space="preserve"> </w:t>
      </w:r>
      <w:r w:rsidR="00BB5FBC" w:rsidRPr="00F9362D">
        <w:rPr>
          <w:rFonts w:ascii="Arial MT Pro" w:hAnsi="Arial MT Pro" w:cs="Arial"/>
          <w:b/>
          <w:bCs/>
          <w:sz w:val="36"/>
          <w:szCs w:val="36"/>
        </w:rPr>
        <w:t>IFRS</w:t>
      </w:r>
      <w:r w:rsidRPr="00F9362D">
        <w:rPr>
          <w:rFonts w:ascii="Arial MT Pro" w:hAnsi="Arial MT Pro" w:cs="Arial"/>
          <w:b/>
          <w:bCs/>
          <w:sz w:val="36"/>
          <w:szCs w:val="36"/>
        </w:rPr>
        <w:t>1-1</w:t>
      </w:r>
    </w:p>
    <w:p w14:paraId="13CAE521" w14:textId="77777777" w:rsidR="00A07998" w:rsidRPr="004257F2" w:rsidRDefault="00D11C9E" w:rsidP="00BF2028">
      <w:pPr>
        <w:widowControl/>
        <w:autoSpaceDE w:val="0"/>
        <w:autoSpaceDN w:val="0"/>
        <w:adjustRightInd w:val="0"/>
        <w:jc w:val="both"/>
        <w:rPr>
          <w:szCs w:val="24"/>
        </w:rPr>
      </w:pPr>
      <w:r w:rsidRPr="00D43412">
        <w:rPr>
          <w:szCs w:val="24"/>
          <w:lang w:val="en-CA"/>
        </w:rPr>
        <w:t>Many companies follow a similar path as Hunter Environmental Consulting (HEC)</w:t>
      </w:r>
      <w:r w:rsidR="00466025">
        <w:rPr>
          <w:szCs w:val="24"/>
          <w:lang w:val="en-CA"/>
        </w:rPr>
        <w:t xml:space="preserve"> </w:t>
      </w:r>
      <w:r w:rsidRPr="00D43412">
        <w:rPr>
          <w:szCs w:val="24"/>
          <w:lang w:val="en-CA"/>
        </w:rPr>
        <w:t>as they grow. These organizations typically start out as proprietorships. As they</w:t>
      </w:r>
      <w:r w:rsidR="00466025">
        <w:rPr>
          <w:szCs w:val="24"/>
          <w:lang w:val="en-CA"/>
        </w:rPr>
        <w:t xml:space="preserve"> </w:t>
      </w:r>
      <w:r w:rsidRPr="00D43412">
        <w:rPr>
          <w:szCs w:val="24"/>
          <w:lang w:val="en-CA"/>
        </w:rPr>
        <w:t>grow and need to raise more funds to operate and expand the business, the owner</w:t>
      </w:r>
      <w:r w:rsidR="00466025">
        <w:rPr>
          <w:szCs w:val="24"/>
          <w:lang w:val="en-CA"/>
        </w:rPr>
        <w:t xml:space="preserve"> </w:t>
      </w:r>
      <w:r w:rsidRPr="00D43412">
        <w:rPr>
          <w:szCs w:val="24"/>
          <w:lang w:val="en-CA"/>
        </w:rPr>
        <w:t>will incorporate the company. Typically, the shares of stock in the company will</w:t>
      </w:r>
      <w:r w:rsidR="00466025">
        <w:rPr>
          <w:szCs w:val="24"/>
          <w:lang w:val="en-CA"/>
        </w:rPr>
        <w:t xml:space="preserve"> </w:t>
      </w:r>
      <w:r w:rsidRPr="00D43412">
        <w:rPr>
          <w:szCs w:val="24"/>
          <w:lang w:val="en-CA"/>
        </w:rPr>
        <w:t>be held by the original owner and perhaps a few associates; it is referred to as</w:t>
      </w:r>
      <w:r w:rsidR="00466025">
        <w:rPr>
          <w:szCs w:val="24"/>
          <w:lang w:val="en-CA"/>
        </w:rPr>
        <w:t xml:space="preserve"> </w:t>
      </w:r>
      <w:r w:rsidRPr="00D43412">
        <w:rPr>
          <w:szCs w:val="24"/>
          <w:lang w:val="en-CA"/>
        </w:rPr>
        <w:t>a private company. This incorporation allows the owners to more easily borrow money from a bank or sell part of the business to other individuals or companies by issuing shares of stock in the company. Eventually, the company may decide to “go public,” allowing it to raise more funds by attracting more shareholders. To do this, the company registers on a security exchange, such as the Toronto Stock Exchange. Accounting standards vary depending on what type of organization the company is. Proprietorships and private companies will typically follow accounting standards for private enterprises (ASPE), as these standards are more readily applicable to these companies. The way of reporting financial information is somewhat more flexible, and the disclosure required is minimal compared to a public company, because the number of shareholders is quite small, and if a shareholder needs information about the company, they can get it directly from the company’s management. If a company, such as Hunter Environmental Consulting, decides to go public, it will have to follow international financial reporting standards (IFRS). Why? Once a company is public, it will have more shareholders, many of whom do not have a close relationship with the company, so cannot get information from the company’s managers. IFRS forces companies to provide more disclosure and provide more detailed financial information to overcome shareholders’ and creditors’ lack of direct access to the managers of the company.</w:t>
      </w:r>
    </w:p>
    <w:sectPr w:rsidR="00A07998" w:rsidRPr="004257F2" w:rsidSect="00AA1345">
      <w:headerReference w:type="even" r:id="rId59"/>
      <w:headerReference w:type="default" r:id="rId60"/>
      <w:footerReference w:type="even" r:id="rId61"/>
      <w:footerReference w:type="default" r:id="rId62"/>
      <w:pgSz w:w="12241" w:h="15841" w:code="1"/>
      <w:pgMar w:top="1440" w:right="1135" w:bottom="1440" w:left="170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60CD" w14:textId="77777777" w:rsidR="00174495" w:rsidRDefault="00174495">
      <w:r>
        <w:separator/>
      </w:r>
    </w:p>
  </w:endnote>
  <w:endnote w:type="continuationSeparator" w:id="0">
    <w:p w14:paraId="65428585" w14:textId="77777777" w:rsidR="00174495" w:rsidRDefault="0017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Frutiger-BoldCn">
    <w:altName w:val="Times New Roman"/>
    <w:panose1 w:val="00000000000000000000"/>
    <w:charset w:val="00"/>
    <w:family w:val="roman"/>
    <w:notTrueType/>
    <w:pitch w:val="default"/>
  </w:font>
  <w:font w:name="Palatino-BoldItalic">
    <w:charset w:val="4D"/>
    <w:family w:val="auto"/>
    <w:pitch w:val="variable"/>
    <w:sig w:usb0="A00002FF" w:usb1="7800205A" w:usb2="14600000" w:usb3="00000000" w:csb0="00000193" w:csb1="00000000"/>
  </w:font>
  <w:font w:name="Helvetica 75 Bold">
    <w:charset w:val="00"/>
    <w:family w:val="auto"/>
    <w:pitch w:val="variable"/>
    <w:sig w:usb0="E00002FF" w:usb1="5000785B" w:usb2="00000000" w:usb3="00000000" w:csb0="0000019F" w:csb1="00000000"/>
  </w:font>
  <w:font w:name="B Sabon Bold">
    <w:altName w:val="Times New Roman"/>
    <w:panose1 w:val="00000000000000000000"/>
    <w:charset w:val="00"/>
    <w:family w:val="auto"/>
    <w:notTrueType/>
    <w:pitch w:val="default"/>
    <w:sig w:usb0="00000003" w:usb1="00000000" w:usb2="00000000" w:usb3="00000000" w:csb0="00000001" w:csb1="00000000"/>
  </w:font>
  <w:font w:name="Sabon">
    <w:altName w:val="Times New Roman"/>
    <w:panose1 w:val="00000000000000000000"/>
    <w:charset w:val="00"/>
    <w:family w:val="auto"/>
    <w:notTrueType/>
    <w:pitch w:val="default"/>
    <w:sig w:usb0="00000003" w:usb1="00000000" w:usb2="00000000" w:usb3="00000000" w:csb0="00000001" w:csb1="00000000"/>
  </w:font>
  <w:font w:name="Arial MT Pro">
    <w:panose1 w:val="020B0502020202020204"/>
    <w:charset w:val="00"/>
    <w:family w:val="swiss"/>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docs-Proxima Nov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FB6D" w14:textId="7C83B6D7" w:rsidR="005D5D59" w:rsidRPr="003359DB" w:rsidRDefault="005D5D59" w:rsidP="00C91556">
    <w:pPr>
      <w:pStyle w:val="Footer"/>
      <w:tabs>
        <w:tab w:val="clear" w:pos="4320"/>
        <w:tab w:val="clear" w:pos="8640"/>
        <w:tab w:val="center" w:pos="7320"/>
        <w:tab w:val="right" w:pos="13512"/>
      </w:tabs>
    </w:pP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10</w:t>
    </w:r>
    <w:r w:rsidRPr="003359DB">
      <w:rPr>
        <w:noProof/>
        <w:sz w:val="20"/>
      </w:rPr>
      <w:fldChar w:fldCharType="end"/>
    </w:r>
    <w:r>
      <w:rPr>
        <w:noProof/>
      </w:rPr>
      <w:tab/>
    </w:r>
    <w:r>
      <w:rPr>
        <w:rStyle w:val="PageNumber"/>
        <w:i w:val="0"/>
      </w:rPr>
      <w:t>Copyright © 2023 Pearson Canada Inc.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429C" w14:textId="498DFBCF" w:rsidR="005D5D59" w:rsidRPr="003359DB" w:rsidRDefault="005D5D59" w:rsidP="00FE4C0B">
    <w:pPr>
      <w:pStyle w:val="Footer"/>
      <w:tabs>
        <w:tab w:val="clear" w:pos="8640"/>
        <w:tab w:val="right" w:pos="13800"/>
      </w:tabs>
    </w:pP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26</w:t>
    </w:r>
    <w:r w:rsidRPr="003359DB">
      <w:rPr>
        <w:noProof/>
        <w:sz w:val="20"/>
      </w:rPr>
      <w:fldChar w:fldCharType="end"/>
    </w:r>
    <w:r>
      <w:rPr>
        <w:noProof/>
        <w:sz w:val="20"/>
      </w:rPr>
      <w:tab/>
    </w:r>
    <w:r>
      <w:rPr>
        <w:noProof/>
        <w:sz w:val="20"/>
      </w:rPr>
      <w:tab/>
    </w:r>
    <w:r>
      <w:rPr>
        <w:rStyle w:val="PageNumber"/>
        <w:i w:val="0"/>
      </w:rPr>
      <w:t>Copyright © 2023 Pearson Canada Inc.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B804" w14:textId="04FB68F8" w:rsidR="005D5D59" w:rsidRPr="003359DB" w:rsidRDefault="005D5D59" w:rsidP="00C9089A">
    <w:pPr>
      <w:pStyle w:val="Footer"/>
      <w:tabs>
        <w:tab w:val="clear" w:pos="8640"/>
        <w:tab w:val="right" w:pos="9144"/>
      </w:tabs>
    </w:pP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28</w:t>
    </w:r>
    <w:r w:rsidRPr="003359DB">
      <w:rPr>
        <w:noProof/>
        <w:sz w:val="20"/>
      </w:rPr>
      <w:fldChar w:fldCharType="end"/>
    </w:r>
    <w:r>
      <w:rPr>
        <w:noProof/>
        <w:sz w:val="20"/>
      </w:rPr>
      <w:tab/>
    </w:r>
    <w:r>
      <w:rPr>
        <w:noProof/>
        <w:sz w:val="20"/>
      </w:rPr>
      <w:tab/>
    </w:r>
    <w:r>
      <w:rPr>
        <w:rStyle w:val="PageNumber"/>
        <w:i w:val="0"/>
      </w:rPr>
      <w:t>Copyright © 2023 Pearson Canada Inc.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CA76" w14:textId="77777777" w:rsidR="005D5D59" w:rsidRPr="003359DB" w:rsidRDefault="005D5D59" w:rsidP="00C9089A">
    <w:pPr>
      <w:pStyle w:val="Footer"/>
      <w:tabs>
        <w:tab w:val="clear" w:pos="8640"/>
        <w:tab w:val="right" w:pos="9420"/>
      </w:tabs>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27</w:t>
    </w:r>
    <w:r w:rsidRPr="003359DB">
      <w:rPr>
        <w:noProof/>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7985" w14:textId="77777777" w:rsidR="005D5D59" w:rsidRPr="003359DB" w:rsidRDefault="005D5D59" w:rsidP="007A0AFF">
    <w:pPr>
      <w:pStyle w:val="Footer"/>
      <w:tabs>
        <w:tab w:val="clear" w:pos="8640"/>
        <w:tab w:val="right" w:pos="9420"/>
      </w:tabs>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sz w:val="20"/>
      </w:rPr>
      <w:t>27</w:t>
    </w:r>
    <w:r w:rsidRPr="003359DB">
      <w:rPr>
        <w:noProof/>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B1C6" w14:textId="1187DCE5" w:rsidR="005D5D59" w:rsidRPr="003359DB" w:rsidRDefault="005D5D59" w:rsidP="005B3B09">
    <w:pPr>
      <w:pStyle w:val="Footer"/>
      <w:tabs>
        <w:tab w:val="clear" w:pos="8640"/>
        <w:tab w:val="right" w:pos="9384"/>
      </w:tabs>
    </w:pP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38</w:t>
    </w:r>
    <w:r w:rsidRPr="003359DB">
      <w:rPr>
        <w:noProof/>
        <w:sz w:val="20"/>
      </w:rPr>
      <w:fldChar w:fldCharType="end"/>
    </w:r>
    <w:r>
      <w:rPr>
        <w:noProof/>
        <w:sz w:val="20"/>
      </w:rPr>
      <w:tab/>
    </w:r>
    <w:r>
      <w:rPr>
        <w:noProof/>
        <w:sz w:val="20"/>
      </w:rPr>
      <w:tab/>
    </w:r>
    <w:r>
      <w:rPr>
        <w:rStyle w:val="PageNumber"/>
        <w:i w:val="0"/>
      </w:rPr>
      <w:t>Copyright © 2023 Pearson Canada Inc.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F545" w14:textId="0C7EE2C2" w:rsidR="005D5D59" w:rsidRPr="003359DB" w:rsidRDefault="005D5D59" w:rsidP="001F3956">
    <w:pPr>
      <w:pStyle w:val="Footer"/>
      <w:tabs>
        <w:tab w:val="clear" w:pos="8640"/>
        <w:tab w:val="right" w:pos="9396"/>
      </w:tabs>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31</w:t>
    </w:r>
    <w:r w:rsidRPr="003359DB">
      <w:rPr>
        <w:noProof/>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F3B3" w14:textId="77777777" w:rsidR="005D5D59" w:rsidRPr="003359DB" w:rsidRDefault="005D5D59" w:rsidP="007A0AFF">
    <w:pPr>
      <w:pStyle w:val="Footer"/>
      <w:tabs>
        <w:tab w:val="clear" w:pos="8640"/>
        <w:tab w:val="right" w:pos="9420"/>
      </w:tabs>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sz w:val="20"/>
      </w:rPr>
      <w:t>27</w:t>
    </w:r>
    <w:r w:rsidRPr="003359DB">
      <w:rPr>
        <w:noProof/>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4BE9" w14:textId="411A46E7" w:rsidR="005D5D59" w:rsidRPr="003359DB" w:rsidRDefault="005D5D59" w:rsidP="00881C71">
    <w:pPr>
      <w:pStyle w:val="Footer"/>
      <w:tabs>
        <w:tab w:val="clear" w:pos="8640"/>
        <w:tab w:val="right" w:pos="9420"/>
      </w:tabs>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37</w:t>
    </w:r>
    <w:r w:rsidRPr="003359DB">
      <w:rPr>
        <w:noProof/>
        <w:sz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A742" w14:textId="77777777" w:rsidR="005D5D59" w:rsidRPr="003359DB" w:rsidRDefault="005D5D59" w:rsidP="007A0AFF">
    <w:pPr>
      <w:pStyle w:val="Footer"/>
      <w:tabs>
        <w:tab w:val="clear" w:pos="8640"/>
        <w:tab w:val="right" w:pos="9420"/>
      </w:tabs>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sz w:val="20"/>
      </w:rPr>
      <w:t>27</w:t>
    </w:r>
    <w:r w:rsidRPr="003359DB">
      <w:rPr>
        <w:noProof/>
        <w:sz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5852" w14:textId="77777777" w:rsidR="005D5D59" w:rsidRPr="003359DB" w:rsidRDefault="005D5D59" w:rsidP="008237A1">
    <w:pPr>
      <w:pStyle w:val="Footer"/>
      <w:tabs>
        <w:tab w:val="clear" w:pos="8640"/>
        <w:tab w:val="right" w:pos="8952"/>
      </w:tabs>
    </w:pP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40</w:t>
    </w:r>
    <w:r w:rsidRPr="003359DB">
      <w:rPr>
        <w:noProof/>
        <w:sz w:val="20"/>
      </w:rPr>
      <w:fldChar w:fldCharType="end"/>
    </w:r>
    <w:r>
      <w:rPr>
        <w:noProof/>
        <w:sz w:val="20"/>
      </w:rPr>
      <w:tab/>
    </w:r>
    <w:r>
      <w:rPr>
        <w:noProof/>
        <w:sz w:val="20"/>
      </w:rPr>
      <w:tab/>
    </w:r>
    <w:r>
      <w:rPr>
        <w:rStyle w:val="PageNumber"/>
        <w:i w:val="0"/>
      </w:rPr>
      <w:t>Copyright © 2023 Pearson Canada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A662" w14:textId="6728841A" w:rsidR="005D5D59" w:rsidRPr="003359DB" w:rsidRDefault="005D5D59" w:rsidP="00C9089A">
    <w:pPr>
      <w:pStyle w:val="Footer"/>
      <w:tabs>
        <w:tab w:val="clear" w:pos="8640"/>
        <w:tab w:val="right" w:pos="8904"/>
      </w:tabs>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11</w:t>
    </w:r>
    <w:r w:rsidRPr="003359DB">
      <w:rPr>
        <w:noProof/>
        <w:sz w:val="2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5E39" w14:textId="3575B030" w:rsidR="005D5D59" w:rsidRPr="003359DB" w:rsidRDefault="005D5D59" w:rsidP="008237A1">
    <w:pPr>
      <w:pStyle w:val="Header"/>
      <w:tabs>
        <w:tab w:val="clear" w:pos="4320"/>
        <w:tab w:val="clear" w:pos="8640"/>
        <w:tab w:val="center" w:pos="4440"/>
        <w:tab w:val="right" w:pos="9420"/>
      </w:tabs>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41</w:t>
    </w:r>
    <w:r w:rsidRPr="003359DB">
      <w:rPr>
        <w:noProof/>
        <w:sz w:val="2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CBD6" w14:textId="77777777" w:rsidR="005D5D59" w:rsidRPr="003359DB" w:rsidRDefault="005D5D59" w:rsidP="007A0AFF">
    <w:pPr>
      <w:pStyle w:val="Footer"/>
      <w:tabs>
        <w:tab w:val="clear" w:pos="8640"/>
        <w:tab w:val="right" w:pos="8952"/>
      </w:tabs>
    </w:pP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sz w:val="20"/>
      </w:rPr>
      <w:t>40</w:t>
    </w:r>
    <w:r w:rsidRPr="003359DB">
      <w:rPr>
        <w:noProof/>
        <w:sz w:val="20"/>
      </w:rPr>
      <w:fldChar w:fldCharType="end"/>
    </w:r>
    <w:r>
      <w:rPr>
        <w:noProof/>
        <w:sz w:val="20"/>
      </w:rPr>
      <w:tab/>
    </w:r>
    <w:r>
      <w:rPr>
        <w:noProof/>
        <w:sz w:val="20"/>
      </w:rPr>
      <w:tab/>
    </w:r>
    <w:r>
      <w:rPr>
        <w:rStyle w:val="PageNumber"/>
        <w:i w:val="0"/>
      </w:rPr>
      <w:t>Copyright © 2023 Pearson Canada Inc.</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5517" w14:textId="77777777" w:rsidR="005D5D59" w:rsidRPr="003359DB" w:rsidRDefault="005D5D59" w:rsidP="008237A1">
    <w:pPr>
      <w:pStyle w:val="Footer"/>
      <w:tabs>
        <w:tab w:val="clear" w:pos="4320"/>
        <w:tab w:val="clear" w:pos="8640"/>
        <w:tab w:val="center" w:pos="10068"/>
      </w:tabs>
      <w:rPr>
        <w:rStyle w:val="PageNumber"/>
        <w:i w:val="0"/>
        <w:iCs w:val="0"/>
        <w:sz w:val="24"/>
      </w:rPr>
    </w:pPr>
    <w:r>
      <w:rPr>
        <w:rStyle w:val="PageNumber"/>
        <w:i w:val="0"/>
      </w:rPr>
      <w:t>Copyright © 2023 Pearson Canada Inc.</w:t>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43</w:t>
    </w:r>
    <w:r w:rsidRPr="003359DB">
      <w:rPr>
        <w:noProof/>
        <w:sz w:val="20"/>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61B5" w14:textId="77777777" w:rsidR="005D5D59" w:rsidRPr="003359DB" w:rsidRDefault="005D5D59" w:rsidP="001F339A">
    <w:pPr>
      <w:pStyle w:val="Footer"/>
      <w:tabs>
        <w:tab w:val="clear" w:pos="8640"/>
        <w:tab w:val="right" w:pos="8952"/>
      </w:tabs>
    </w:pP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sz w:val="20"/>
      </w:rPr>
      <w:t>40</w:t>
    </w:r>
    <w:r w:rsidRPr="003359DB">
      <w:rPr>
        <w:noProof/>
        <w:sz w:val="20"/>
      </w:rPr>
      <w:fldChar w:fldCharType="end"/>
    </w:r>
    <w:r>
      <w:rPr>
        <w:noProof/>
        <w:sz w:val="20"/>
      </w:rPr>
      <w:tab/>
    </w:r>
    <w:r>
      <w:rPr>
        <w:noProof/>
        <w:sz w:val="20"/>
      </w:rPr>
      <w:tab/>
    </w:r>
    <w:r>
      <w:rPr>
        <w:rStyle w:val="PageNumber"/>
        <w:i w:val="0"/>
      </w:rPr>
      <w:t>Copyright © 2023 Pearson Canada Inc.</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5840" w14:textId="62441FA4" w:rsidR="005D5D59" w:rsidRPr="003359DB" w:rsidRDefault="005D5D59" w:rsidP="00AC11F7">
    <w:pPr>
      <w:pStyle w:val="Footer"/>
      <w:ind w:right="3403"/>
      <w:jc w:val="center"/>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45</w:t>
    </w:r>
    <w:r w:rsidRPr="003359DB">
      <w:rPr>
        <w:noProof/>
        <w:sz w:val="20"/>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D164" w14:textId="77777777" w:rsidR="005D5D59" w:rsidRPr="003359DB" w:rsidRDefault="005D5D59" w:rsidP="008237A1">
    <w:pPr>
      <w:pStyle w:val="Footer"/>
      <w:tabs>
        <w:tab w:val="clear" w:pos="8640"/>
        <w:tab w:val="right" w:pos="9936"/>
      </w:tabs>
      <w:ind w:right="3403"/>
      <w:jc w:val="center"/>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45</w:t>
    </w:r>
    <w:r w:rsidRPr="003359DB">
      <w:rPr>
        <w:noProof/>
        <w:sz w:val="20"/>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997D" w14:textId="262D0762" w:rsidR="005D5D59" w:rsidRPr="003359DB" w:rsidRDefault="005D5D59" w:rsidP="00ED2705">
    <w:pPr>
      <w:pStyle w:val="Footer"/>
      <w:tabs>
        <w:tab w:val="clear" w:pos="8640"/>
        <w:tab w:val="right" w:pos="9372"/>
      </w:tabs>
    </w:pP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52</w:t>
    </w:r>
    <w:r w:rsidRPr="003359DB">
      <w:rPr>
        <w:noProof/>
        <w:sz w:val="20"/>
      </w:rPr>
      <w:fldChar w:fldCharType="end"/>
    </w:r>
    <w:r>
      <w:rPr>
        <w:noProof/>
        <w:sz w:val="20"/>
      </w:rPr>
      <w:tab/>
    </w:r>
    <w:r>
      <w:rPr>
        <w:noProof/>
        <w:sz w:val="20"/>
      </w:rPr>
      <w:tab/>
    </w:r>
    <w:r>
      <w:rPr>
        <w:rStyle w:val="PageNumber"/>
        <w:i w:val="0"/>
      </w:rPr>
      <w:t>Copyright © 2023 Pearson Canada Inc.</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A6C8" w14:textId="1A9A94AD" w:rsidR="005D5D59" w:rsidRPr="003359DB" w:rsidRDefault="005D5D59" w:rsidP="00754FB1">
    <w:pPr>
      <w:pStyle w:val="Footer"/>
      <w:tabs>
        <w:tab w:val="clear" w:pos="8640"/>
        <w:tab w:val="right" w:pos="9420"/>
      </w:tabs>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53</w:t>
    </w:r>
    <w:r w:rsidRPr="003359DB">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CC33" w14:textId="33B10C43" w:rsidR="005D5D59" w:rsidRPr="003359DB" w:rsidRDefault="005D5D59" w:rsidP="00695FE0">
    <w:pPr>
      <w:pStyle w:val="Footer"/>
      <w:tabs>
        <w:tab w:val="clear" w:pos="4320"/>
      </w:tabs>
      <w:jc w:val="center"/>
    </w:pPr>
    <w:r>
      <w:rPr>
        <w:rStyle w:val="PageNumber"/>
        <w:i w:val="0"/>
      </w:rPr>
      <w:t>Copyright © 2023 Pearson Canada Inc.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1CB1" w14:textId="77777777" w:rsidR="005D5D59" w:rsidRPr="003359DB" w:rsidRDefault="005D5D59" w:rsidP="006C6E1C">
    <w:pPr>
      <w:pStyle w:val="Footer"/>
      <w:tabs>
        <w:tab w:val="clear" w:pos="4320"/>
        <w:tab w:val="clear" w:pos="8640"/>
        <w:tab w:val="center" w:pos="7320"/>
        <w:tab w:val="right" w:pos="13512"/>
      </w:tabs>
    </w:pP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sz w:val="20"/>
      </w:rPr>
      <w:t>10</w:t>
    </w:r>
    <w:r w:rsidRPr="003359DB">
      <w:rPr>
        <w:noProof/>
        <w:sz w:val="20"/>
      </w:rPr>
      <w:fldChar w:fldCharType="end"/>
    </w:r>
    <w:r>
      <w:rPr>
        <w:noProof/>
      </w:rPr>
      <w:tab/>
    </w:r>
    <w:r>
      <w:rPr>
        <w:rStyle w:val="PageNumber"/>
        <w:i w:val="0"/>
      </w:rPr>
      <w:t>Copyright © 2023 Pearson Canada Inc.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239F" w14:textId="38AC683E" w:rsidR="005D5D59" w:rsidRDefault="005D5D59" w:rsidP="0007489D">
    <w:pPr>
      <w:pStyle w:val="Footer"/>
      <w:tabs>
        <w:tab w:val="clear" w:pos="4320"/>
        <w:tab w:val="clear" w:pos="8640"/>
        <w:tab w:val="center" w:pos="6480"/>
        <w:tab w:val="right" w:pos="8820"/>
        <w:tab w:val="right" w:pos="12600"/>
      </w:tabs>
      <w:rPr>
        <w:rStyle w:val="PageNumber"/>
      </w:rPr>
    </w:pPr>
    <w:r>
      <w:rPr>
        <w:rStyle w:val="PageNumber"/>
        <w:i w:val="0"/>
      </w:rPr>
      <w:t>Copyright © 2023 Pearson Canada Inc.</w:t>
    </w:r>
    <w:r>
      <w:rPr>
        <w:rStyle w:val="PageNumber"/>
        <w:i w:val="0"/>
      </w:rPr>
      <w:tab/>
    </w:r>
    <w:r>
      <w:rPr>
        <w:rStyle w:val="PageNumber"/>
        <w:i w:val="0"/>
      </w:rPr>
      <w:tab/>
    </w:r>
    <w:r>
      <w:rPr>
        <w:rStyle w:val="PageNumber"/>
        <w:i w:val="0"/>
      </w:rPr>
      <w:tab/>
      <w:t>1-</w:t>
    </w:r>
    <w:r w:rsidRPr="00605D56">
      <w:rPr>
        <w:rStyle w:val="PageNumber"/>
        <w:i w:val="0"/>
      </w:rPr>
      <w:fldChar w:fldCharType="begin"/>
    </w:r>
    <w:r w:rsidRPr="00605D56">
      <w:rPr>
        <w:rStyle w:val="PageNumber"/>
        <w:i w:val="0"/>
      </w:rPr>
      <w:instrText xml:space="preserve"> PAGE </w:instrText>
    </w:r>
    <w:r w:rsidRPr="00605D56">
      <w:rPr>
        <w:rStyle w:val="PageNumber"/>
        <w:i w:val="0"/>
      </w:rPr>
      <w:fldChar w:fldCharType="separate"/>
    </w:r>
    <w:r>
      <w:rPr>
        <w:rStyle w:val="PageNumber"/>
        <w:i w:val="0"/>
        <w:noProof/>
      </w:rPr>
      <w:t>12</w:t>
    </w:r>
    <w:r w:rsidRPr="00605D56">
      <w:rPr>
        <w:rStyle w:val="PageNumber"/>
        <w:i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6AA0" w14:textId="3908541A" w:rsidR="005D5D59" w:rsidRPr="003359DB" w:rsidRDefault="005D5D59" w:rsidP="00C9089A">
    <w:pPr>
      <w:pStyle w:val="Footer"/>
      <w:tabs>
        <w:tab w:val="clear" w:pos="8640"/>
        <w:tab w:val="right" w:pos="8916"/>
      </w:tabs>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13</w:t>
    </w:r>
    <w:r w:rsidRPr="003359DB">
      <w:rPr>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5B13" w14:textId="590A92A5" w:rsidR="005D5D59" w:rsidRPr="003359DB" w:rsidRDefault="005D5D59" w:rsidP="005250B8">
    <w:pPr>
      <w:pStyle w:val="Footer"/>
      <w:tabs>
        <w:tab w:val="clear" w:pos="4320"/>
        <w:tab w:val="clear" w:pos="8640"/>
        <w:tab w:val="right" w:pos="12972"/>
      </w:tabs>
      <w:ind w:right="5070"/>
      <w:jc w:val="center"/>
    </w:pPr>
    <w:r>
      <w:rPr>
        <w:rStyle w:val="PageNumber"/>
        <w:i w:val="0"/>
      </w:rPr>
      <w:t>1-20</w:t>
    </w:r>
    <w:r>
      <w:rPr>
        <w:rStyle w:val="PageNumber"/>
        <w:i w:val="0"/>
      </w:rPr>
      <w:tab/>
      <w:t>Copyright © 2023 Pearson Canada Inc.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6EF6" w14:textId="4E35BAF3" w:rsidR="005D5D59" w:rsidRPr="003359DB" w:rsidRDefault="005D5D59" w:rsidP="00C9089A">
    <w:pPr>
      <w:pStyle w:val="Footer"/>
      <w:tabs>
        <w:tab w:val="clear" w:pos="8640"/>
        <w:tab w:val="right" w:pos="9324"/>
      </w:tabs>
    </w:pP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24</w:t>
    </w:r>
    <w:r w:rsidRPr="003359DB">
      <w:rPr>
        <w:noProof/>
        <w:sz w:val="20"/>
      </w:rPr>
      <w:fldChar w:fldCharType="end"/>
    </w:r>
    <w:r>
      <w:rPr>
        <w:noProof/>
        <w:sz w:val="20"/>
      </w:rPr>
      <w:tab/>
    </w:r>
    <w:r>
      <w:rPr>
        <w:noProof/>
        <w:sz w:val="20"/>
      </w:rPr>
      <w:tab/>
    </w:r>
    <w:r>
      <w:rPr>
        <w:rStyle w:val="PageNumber"/>
        <w:i w:val="0"/>
      </w:rPr>
      <w:t>Copyright © 2023 Pearson Canada Inc.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F9E3" w14:textId="77777777" w:rsidR="005D5D59" w:rsidRPr="003359DB" w:rsidRDefault="005D5D59" w:rsidP="00C9089A">
    <w:pPr>
      <w:pStyle w:val="Footer"/>
      <w:tabs>
        <w:tab w:val="clear" w:pos="8640"/>
        <w:tab w:val="right" w:pos="9324"/>
      </w:tabs>
      <w:rPr>
        <w:rStyle w:val="PageNumber"/>
        <w:i w:val="0"/>
        <w:iCs w:val="0"/>
        <w:sz w:val="24"/>
      </w:rPr>
    </w:pPr>
    <w:r>
      <w:rPr>
        <w:rStyle w:val="PageNumber"/>
        <w:i w:val="0"/>
      </w:rPr>
      <w:t>Copyright © 2023 Pearson Canada Inc.</w:t>
    </w:r>
    <w:r>
      <w:rPr>
        <w:rStyle w:val="PageNumber"/>
        <w:i w:val="0"/>
      </w:rPr>
      <w:tab/>
    </w:r>
    <w:r>
      <w:rPr>
        <w:rStyle w:val="PageNumber"/>
        <w:i w:val="0"/>
      </w:rPr>
      <w:tab/>
    </w:r>
    <w:r w:rsidRPr="003359DB">
      <w:rPr>
        <w:sz w:val="20"/>
      </w:rPr>
      <w:t>1-</w:t>
    </w:r>
    <w:r w:rsidRPr="003359DB">
      <w:rPr>
        <w:sz w:val="20"/>
      </w:rPr>
      <w:fldChar w:fldCharType="begin"/>
    </w:r>
    <w:r w:rsidRPr="003359DB">
      <w:rPr>
        <w:sz w:val="20"/>
      </w:rPr>
      <w:instrText xml:space="preserve"> PAGE   \* MERGEFORMAT </w:instrText>
    </w:r>
    <w:r w:rsidRPr="003359DB">
      <w:rPr>
        <w:sz w:val="20"/>
      </w:rPr>
      <w:fldChar w:fldCharType="separate"/>
    </w:r>
    <w:r>
      <w:rPr>
        <w:noProof/>
        <w:sz w:val="20"/>
      </w:rPr>
      <w:t>25</w:t>
    </w:r>
    <w:r w:rsidRPr="003359D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F14A" w14:textId="77777777" w:rsidR="00174495" w:rsidRDefault="00174495">
      <w:r>
        <w:separator/>
      </w:r>
    </w:p>
  </w:footnote>
  <w:footnote w:type="continuationSeparator" w:id="0">
    <w:p w14:paraId="3AF20595" w14:textId="77777777" w:rsidR="00174495" w:rsidRDefault="0017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47C4" w14:textId="092E41FD" w:rsidR="005D5D59" w:rsidRPr="009E40A3" w:rsidRDefault="005D5D59" w:rsidP="00ED2705">
    <w:pPr>
      <w:pStyle w:val="Header"/>
      <w:tabs>
        <w:tab w:val="clear" w:pos="4320"/>
        <w:tab w:val="clear" w:pos="8640"/>
        <w:tab w:val="center" w:pos="4428"/>
        <w:tab w:val="right" w:pos="8880"/>
      </w:tabs>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4B4A" w14:textId="30297A82" w:rsidR="005D5D59" w:rsidRPr="004E3B86" w:rsidRDefault="005D5D59" w:rsidP="00A557D2">
    <w:pPr>
      <w:pStyle w:val="Header"/>
      <w:tabs>
        <w:tab w:val="clear" w:pos="4320"/>
        <w:tab w:val="clear" w:pos="8640"/>
        <w:tab w:val="center" w:pos="6732"/>
        <w:tab w:val="right" w:pos="13788"/>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8AE3" w14:textId="67004C35" w:rsidR="005D5D59" w:rsidRDefault="005D5D59" w:rsidP="00C9089A">
    <w:pPr>
      <w:pStyle w:val="Header"/>
      <w:tabs>
        <w:tab w:val="clear" w:pos="4320"/>
        <w:tab w:val="clear" w:pos="8640"/>
        <w:tab w:val="center" w:pos="4608"/>
        <w:tab w:val="right" w:pos="9108"/>
      </w:tabs>
      <w:rPr>
        <w:i/>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23B4" w14:textId="77777777" w:rsidR="005D5D59" w:rsidRPr="004E3B86" w:rsidRDefault="005D5D59" w:rsidP="00C9089A">
    <w:pPr>
      <w:pStyle w:val="Header"/>
      <w:tabs>
        <w:tab w:val="clear" w:pos="4320"/>
        <w:tab w:val="clear" w:pos="8640"/>
        <w:tab w:val="center" w:pos="4548"/>
        <w:tab w:val="right" w:pos="9360"/>
        <w:tab w:val="right" w:pos="9396"/>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C5E8" w14:textId="4C14BD1A" w:rsidR="005D5D59" w:rsidRPr="004E3B86" w:rsidRDefault="005D5D59" w:rsidP="00BD4E0D">
    <w:pPr>
      <w:pStyle w:val="Header"/>
      <w:tabs>
        <w:tab w:val="clear" w:pos="4320"/>
        <w:tab w:val="clear" w:pos="8640"/>
        <w:tab w:val="center" w:pos="6420"/>
        <w:tab w:val="right" w:pos="14148"/>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E064" w14:textId="765CAB36" w:rsidR="005D5D59" w:rsidRPr="004E3B86" w:rsidRDefault="005D5D59" w:rsidP="001F3956">
    <w:pPr>
      <w:pStyle w:val="Header"/>
      <w:tabs>
        <w:tab w:val="clear" w:pos="4320"/>
        <w:tab w:val="clear" w:pos="8640"/>
        <w:tab w:val="center" w:pos="4692"/>
        <w:tab w:val="right" w:pos="9384"/>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3759" w14:textId="77777777" w:rsidR="005D5D59" w:rsidRPr="004E3B86" w:rsidRDefault="005D5D59" w:rsidP="00646273">
    <w:pPr>
      <w:pStyle w:val="Header"/>
      <w:tabs>
        <w:tab w:val="clear" w:pos="4320"/>
        <w:tab w:val="clear" w:pos="8640"/>
        <w:tab w:val="center" w:pos="4692"/>
        <w:tab w:val="right" w:pos="9384"/>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E689" w14:textId="58A1952D" w:rsidR="005D5D59" w:rsidRPr="004E3B86" w:rsidRDefault="005D5D59" w:rsidP="001F3956">
    <w:pPr>
      <w:pStyle w:val="Header"/>
      <w:tabs>
        <w:tab w:val="clear" w:pos="4320"/>
        <w:tab w:val="clear" w:pos="8640"/>
        <w:tab w:val="center" w:pos="6456"/>
        <w:tab w:val="right" w:pos="1296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FF47" w14:textId="52151841" w:rsidR="005D5D59" w:rsidRPr="004E3B86" w:rsidRDefault="005D5D59" w:rsidP="005B3B09">
    <w:pPr>
      <w:pStyle w:val="Header"/>
      <w:tabs>
        <w:tab w:val="clear" w:pos="4320"/>
        <w:tab w:val="clear" w:pos="8640"/>
        <w:tab w:val="center" w:pos="4440"/>
        <w:tab w:val="right" w:pos="9360"/>
        <w:tab w:val="right" w:pos="10800"/>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F163" w14:textId="12524CFA" w:rsidR="005D5D59" w:rsidRPr="004E3B86" w:rsidRDefault="005D5D59" w:rsidP="001F3956">
    <w:pPr>
      <w:pStyle w:val="Header"/>
      <w:tabs>
        <w:tab w:val="clear" w:pos="4320"/>
        <w:tab w:val="clear" w:pos="8640"/>
        <w:tab w:val="center" w:pos="4704"/>
        <w:tab w:val="right" w:pos="9384"/>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67A5" w14:textId="11527366" w:rsidR="005D5D59" w:rsidRPr="004E3B86" w:rsidRDefault="005D5D59" w:rsidP="005B3B09">
    <w:pPr>
      <w:pStyle w:val="Header"/>
      <w:tabs>
        <w:tab w:val="clear" w:pos="4320"/>
        <w:tab w:val="clear" w:pos="8640"/>
        <w:tab w:val="center" w:pos="6240"/>
        <w:tab w:val="right" w:pos="12924"/>
        <w:tab w:val="right" w:pos="1332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7011" w14:textId="490BA233" w:rsidR="005D5D59" w:rsidRDefault="005D5D59" w:rsidP="00C9089A">
    <w:pPr>
      <w:pStyle w:val="Header"/>
      <w:tabs>
        <w:tab w:val="clear" w:pos="4320"/>
        <w:tab w:val="clear" w:pos="8640"/>
        <w:tab w:val="center" w:pos="4428"/>
        <w:tab w:val="right" w:pos="8892"/>
      </w:tabs>
      <w:rPr>
        <w:i/>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433E" w14:textId="3BC4A06F" w:rsidR="005D5D59" w:rsidRPr="004E3B86" w:rsidRDefault="005D5D59" w:rsidP="005B3B09">
    <w:pPr>
      <w:pStyle w:val="Header"/>
      <w:tabs>
        <w:tab w:val="clear" w:pos="4320"/>
        <w:tab w:val="clear" w:pos="8640"/>
        <w:tab w:val="center" w:pos="4344"/>
        <w:tab w:val="right" w:pos="8928"/>
        <w:tab w:val="right" w:pos="9360"/>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E260" w14:textId="42083DFB" w:rsidR="005D5D59" w:rsidRPr="004E3B86" w:rsidRDefault="005D5D59" w:rsidP="008237A1">
    <w:pPr>
      <w:pStyle w:val="Header"/>
      <w:tabs>
        <w:tab w:val="clear" w:pos="4320"/>
        <w:tab w:val="clear" w:pos="8640"/>
        <w:tab w:val="center" w:pos="4440"/>
        <w:tab w:val="right" w:pos="942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6689" w14:textId="7815BBE9" w:rsidR="005D5D59" w:rsidRPr="004E3B86" w:rsidRDefault="005D5D59" w:rsidP="00414797">
    <w:pPr>
      <w:pStyle w:val="Header"/>
      <w:tabs>
        <w:tab w:val="clear" w:pos="4320"/>
        <w:tab w:val="clear" w:pos="8640"/>
        <w:tab w:val="center" w:pos="6972"/>
        <w:tab w:val="right" w:pos="14436"/>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E96B" w14:textId="77777777" w:rsidR="005D5D59" w:rsidRPr="004E3B86" w:rsidRDefault="005D5D59" w:rsidP="008237A1">
    <w:pPr>
      <w:pStyle w:val="Header"/>
      <w:tabs>
        <w:tab w:val="clear" w:pos="4320"/>
        <w:tab w:val="clear" w:pos="8640"/>
        <w:tab w:val="center" w:pos="4440"/>
        <w:tab w:val="right" w:pos="10092"/>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7E6C" w14:textId="77777777" w:rsidR="005D5D59" w:rsidRPr="004E3B86" w:rsidRDefault="005D5D59" w:rsidP="00414797">
    <w:pPr>
      <w:pStyle w:val="Header"/>
      <w:tabs>
        <w:tab w:val="clear" w:pos="4320"/>
        <w:tab w:val="clear" w:pos="8640"/>
        <w:tab w:val="center" w:pos="6972"/>
        <w:tab w:val="right" w:pos="14244"/>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6F79" w14:textId="5E8B9579" w:rsidR="005D5D59" w:rsidRPr="004E3B86" w:rsidRDefault="005D5D59" w:rsidP="00414797">
    <w:pPr>
      <w:pStyle w:val="Header"/>
      <w:tabs>
        <w:tab w:val="clear" w:pos="4320"/>
        <w:tab w:val="clear" w:pos="8640"/>
        <w:tab w:val="center" w:pos="3996"/>
        <w:tab w:val="right" w:pos="9336"/>
        <w:tab w:val="right" w:pos="10680"/>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3B3B" w14:textId="77777777" w:rsidR="005D5D59" w:rsidRPr="004E3B86" w:rsidRDefault="005D5D59" w:rsidP="008237A1">
    <w:pPr>
      <w:pStyle w:val="Header"/>
      <w:tabs>
        <w:tab w:val="clear" w:pos="4320"/>
        <w:tab w:val="clear" w:pos="8640"/>
        <w:tab w:val="center" w:pos="4920"/>
        <w:tab w:val="right" w:pos="9924"/>
        <w:tab w:val="right" w:pos="10680"/>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2293" w14:textId="1652C808" w:rsidR="005D5D59" w:rsidRPr="004E3B86" w:rsidRDefault="005D5D59" w:rsidP="008237A1">
    <w:pPr>
      <w:pStyle w:val="Header"/>
      <w:tabs>
        <w:tab w:val="clear" w:pos="4320"/>
        <w:tab w:val="clear" w:pos="8640"/>
        <w:tab w:val="center" w:pos="4884"/>
        <w:tab w:val="right" w:pos="9360"/>
        <w:tab w:val="right" w:pos="10680"/>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9E82" w14:textId="77777777" w:rsidR="005D5D59" w:rsidRPr="004E3B86" w:rsidRDefault="005D5D59" w:rsidP="008237A1">
    <w:pPr>
      <w:pStyle w:val="Header"/>
      <w:tabs>
        <w:tab w:val="clear" w:pos="4320"/>
        <w:tab w:val="clear" w:pos="8640"/>
        <w:tab w:val="center" w:pos="4884"/>
        <w:tab w:val="right" w:pos="9420"/>
        <w:tab w:val="right" w:pos="10680"/>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EB0F" w14:textId="77777777" w:rsidR="005D5D59" w:rsidRPr="009E40A3" w:rsidRDefault="005D5D59" w:rsidP="00C9089A">
    <w:pPr>
      <w:pStyle w:val="Header"/>
      <w:tabs>
        <w:tab w:val="clear" w:pos="4320"/>
        <w:tab w:val="clear" w:pos="8640"/>
        <w:tab w:val="center" w:pos="6600"/>
        <w:tab w:val="right" w:pos="13536"/>
      </w:tabs>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619E" w14:textId="2A302548" w:rsidR="005D5D59" w:rsidRPr="004E3B86" w:rsidRDefault="005D5D59" w:rsidP="0007489D">
    <w:pPr>
      <w:pStyle w:val="Header"/>
      <w:tabs>
        <w:tab w:val="clear" w:pos="4320"/>
        <w:tab w:val="clear" w:pos="8640"/>
        <w:tab w:val="center" w:pos="6660"/>
        <w:tab w:val="right" w:pos="8886"/>
        <w:tab w:val="right" w:pos="9360"/>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r>
    <w:r>
      <w:rPr>
        <w:sz w:val="18"/>
        <w:szCs w:val="18"/>
      </w:rPr>
      <w:tab/>
    </w:r>
    <w:r>
      <w:rPr>
        <w:sz w:val="18"/>
        <w:szCs w:val="18"/>
      </w:rPr>
      <w:tab/>
      <w:t>Instructor’s Solutions Manual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D92C" w14:textId="77777777" w:rsidR="005D5D59" w:rsidRPr="004E3B86" w:rsidRDefault="005D5D59" w:rsidP="00C9089A">
    <w:pPr>
      <w:pStyle w:val="Header"/>
      <w:tabs>
        <w:tab w:val="clear" w:pos="4320"/>
        <w:tab w:val="clear" w:pos="8640"/>
        <w:tab w:val="center" w:pos="3996"/>
        <w:tab w:val="right" w:pos="8886"/>
        <w:tab w:val="right" w:pos="9360"/>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84D2" w14:textId="31DF732D" w:rsidR="005D5D59" w:rsidRPr="004E3B86" w:rsidRDefault="005D5D59" w:rsidP="00C9089A">
    <w:pPr>
      <w:pStyle w:val="Header"/>
      <w:tabs>
        <w:tab w:val="clear" w:pos="4320"/>
        <w:tab w:val="clear" w:pos="8640"/>
        <w:tab w:val="center" w:pos="3996"/>
        <w:tab w:val="right" w:pos="8886"/>
        <w:tab w:val="right" w:pos="9360"/>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20CC" w14:textId="77777777" w:rsidR="005D5D59" w:rsidRPr="004E3B86" w:rsidRDefault="005D5D59" w:rsidP="00DE1C82">
    <w:pPr>
      <w:pStyle w:val="Header"/>
      <w:tabs>
        <w:tab w:val="clear" w:pos="4320"/>
        <w:tab w:val="clear" w:pos="8640"/>
        <w:tab w:val="center" w:pos="6480"/>
        <w:tab w:val="right" w:pos="12960"/>
      </w:tabs>
      <w:rPr>
        <w:sz w:val="18"/>
        <w:szCs w:val="18"/>
      </w:rPr>
    </w:pPr>
    <w:r>
      <w:rPr>
        <w:i/>
        <w:sz w:val="18"/>
        <w:szCs w:val="18"/>
      </w:rPr>
      <w:t xml:space="preserve">Horngren’s Accounting, </w:t>
    </w:r>
    <w:r>
      <w:rPr>
        <w:sz w:val="18"/>
        <w:szCs w:val="18"/>
      </w:rPr>
      <w:t>11Ce</w:t>
    </w:r>
    <w:r>
      <w:rPr>
        <w:sz w:val="18"/>
        <w:szCs w:val="18"/>
      </w:rPr>
      <w:tab/>
      <w:t>Chapter 1</w:t>
    </w:r>
    <w:r>
      <w:rPr>
        <w:sz w:val="18"/>
        <w:szCs w:val="18"/>
      </w:rPr>
      <w:tab/>
      <w:t>Instructor’s Solutions Manual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2236" w14:textId="77777777" w:rsidR="005D5D59" w:rsidRPr="004E3B86" w:rsidRDefault="005D5D59" w:rsidP="00C9089A">
    <w:pPr>
      <w:pStyle w:val="Header"/>
      <w:tabs>
        <w:tab w:val="clear" w:pos="4320"/>
        <w:tab w:val="clear" w:pos="8640"/>
        <w:tab w:val="center" w:pos="4464"/>
        <w:tab w:val="right" w:pos="9300"/>
        <w:tab w:val="right" w:pos="9360"/>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98D6" w14:textId="124C0CE5" w:rsidR="005D5D59" w:rsidRPr="004E3B86" w:rsidRDefault="005D5D59" w:rsidP="00C9089A">
    <w:pPr>
      <w:pStyle w:val="Header"/>
      <w:tabs>
        <w:tab w:val="clear" w:pos="4320"/>
        <w:tab w:val="clear" w:pos="8640"/>
        <w:tab w:val="center" w:pos="4464"/>
        <w:tab w:val="right" w:pos="9300"/>
        <w:tab w:val="right" w:pos="9360"/>
        <w:tab w:val="right" w:pos="12600"/>
      </w:tabs>
      <w:rPr>
        <w:sz w:val="18"/>
        <w:szCs w:val="18"/>
      </w:rPr>
    </w:pPr>
    <w:r>
      <w:rPr>
        <w:i/>
        <w:sz w:val="18"/>
        <w:szCs w:val="18"/>
      </w:rPr>
      <w:t xml:space="preserve">Horngren’s Accounting, </w:t>
    </w:r>
    <w:r>
      <w:rPr>
        <w:sz w:val="18"/>
        <w:szCs w:val="18"/>
      </w:rPr>
      <w:t>12Ce</w:t>
    </w:r>
    <w:r>
      <w:rPr>
        <w:sz w:val="18"/>
        <w:szCs w:val="18"/>
      </w:rPr>
      <w:tab/>
      <w:t>Chapter 1</w:t>
    </w:r>
    <w:r>
      <w:rPr>
        <w:sz w:val="18"/>
        <w:szCs w:val="18"/>
      </w:rPr>
      <w:tab/>
      <w:t>Instructor’s Solutions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544B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A22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4C9E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0A51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2E0E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263C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3016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1877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4AAF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D23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2676B"/>
    <w:multiLevelType w:val="hybridMultilevel"/>
    <w:tmpl w:val="63F424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28C6714"/>
    <w:multiLevelType w:val="hybridMultilevel"/>
    <w:tmpl w:val="6B30AB3A"/>
    <w:lvl w:ilvl="0" w:tplc="0409000F">
      <w:start w:val="1"/>
      <w:numFmt w:val="decimal"/>
      <w:lvlText w:val="%1."/>
      <w:lvlJc w:val="left"/>
      <w:pPr>
        <w:ind w:left="695" w:hanging="360"/>
      </w:p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2" w15:restartNumberingAfterBreak="0">
    <w:nsid w:val="02EF2E42"/>
    <w:multiLevelType w:val="hybridMultilevel"/>
    <w:tmpl w:val="43523182"/>
    <w:lvl w:ilvl="0" w:tplc="10090001">
      <w:start w:val="10"/>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6F474B1"/>
    <w:multiLevelType w:val="hybridMultilevel"/>
    <w:tmpl w:val="915844DC"/>
    <w:lvl w:ilvl="0" w:tplc="A282036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7B30D45"/>
    <w:multiLevelType w:val="hybridMultilevel"/>
    <w:tmpl w:val="E08A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CC1B3A"/>
    <w:multiLevelType w:val="hybridMultilevel"/>
    <w:tmpl w:val="5DD06D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B811187"/>
    <w:multiLevelType w:val="hybridMultilevel"/>
    <w:tmpl w:val="E7A6648C"/>
    <w:lvl w:ilvl="0" w:tplc="C978930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0D193974"/>
    <w:multiLevelType w:val="hybridMultilevel"/>
    <w:tmpl w:val="B2DE77D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59D234E"/>
    <w:multiLevelType w:val="hybridMultilevel"/>
    <w:tmpl w:val="71F68A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FA2091D"/>
    <w:multiLevelType w:val="hybridMultilevel"/>
    <w:tmpl w:val="61927F68"/>
    <w:lvl w:ilvl="0" w:tplc="10090001">
      <w:start w:val="3"/>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06A20CD"/>
    <w:multiLevelType w:val="hybridMultilevel"/>
    <w:tmpl w:val="1CE255BC"/>
    <w:lvl w:ilvl="0" w:tplc="9BFCB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843273"/>
    <w:multiLevelType w:val="hybridMultilevel"/>
    <w:tmpl w:val="2802235E"/>
    <w:lvl w:ilvl="0" w:tplc="70C6D118">
      <w:start w:val="1"/>
      <w:numFmt w:val="decimal"/>
      <w:lvlText w:val="%1."/>
      <w:lvlJc w:val="left"/>
      <w:pPr>
        <w:ind w:left="455" w:hanging="48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22" w15:restartNumberingAfterBreak="0">
    <w:nsid w:val="342B1ED1"/>
    <w:multiLevelType w:val="hybridMultilevel"/>
    <w:tmpl w:val="451000EC"/>
    <w:lvl w:ilvl="0" w:tplc="CDFA6D08">
      <w:start w:val="1"/>
      <w:numFmt w:val="decimal"/>
      <w:lvlText w:val="%1."/>
      <w:lvlJc w:val="left"/>
      <w:pPr>
        <w:ind w:left="2760" w:hanging="360"/>
      </w:pPr>
      <w:rPr>
        <w:rFonts w:hint="default"/>
      </w:rPr>
    </w:lvl>
    <w:lvl w:ilvl="1" w:tplc="10090019" w:tentative="1">
      <w:start w:val="1"/>
      <w:numFmt w:val="lowerLetter"/>
      <w:lvlText w:val="%2."/>
      <w:lvlJc w:val="left"/>
      <w:pPr>
        <w:ind w:left="3480" w:hanging="360"/>
      </w:pPr>
    </w:lvl>
    <w:lvl w:ilvl="2" w:tplc="1009001B" w:tentative="1">
      <w:start w:val="1"/>
      <w:numFmt w:val="lowerRoman"/>
      <w:lvlText w:val="%3."/>
      <w:lvlJc w:val="right"/>
      <w:pPr>
        <w:ind w:left="4200" w:hanging="180"/>
      </w:pPr>
    </w:lvl>
    <w:lvl w:ilvl="3" w:tplc="1009000F" w:tentative="1">
      <w:start w:val="1"/>
      <w:numFmt w:val="decimal"/>
      <w:lvlText w:val="%4."/>
      <w:lvlJc w:val="left"/>
      <w:pPr>
        <w:ind w:left="4920" w:hanging="360"/>
      </w:pPr>
    </w:lvl>
    <w:lvl w:ilvl="4" w:tplc="10090019" w:tentative="1">
      <w:start w:val="1"/>
      <w:numFmt w:val="lowerLetter"/>
      <w:lvlText w:val="%5."/>
      <w:lvlJc w:val="left"/>
      <w:pPr>
        <w:ind w:left="5640" w:hanging="360"/>
      </w:pPr>
    </w:lvl>
    <w:lvl w:ilvl="5" w:tplc="1009001B" w:tentative="1">
      <w:start w:val="1"/>
      <w:numFmt w:val="lowerRoman"/>
      <w:lvlText w:val="%6."/>
      <w:lvlJc w:val="right"/>
      <w:pPr>
        <w:ind w:left="6360" w:hanging="180"/>
      </w:pPr>
    </w:lvl>
    <w:lvl w:ilvl="6" w:tplc="1009000F" w:tentative="1">
      <w:start w:val="1"/>
      <w:numFmt w:val="decimal"/>
      <w:lvlText w:val="%7."/>
      <w:lvlJc w:val="left"/>
      <w:pPr>
        <w:ind w:left="7080" w:hanging="360"/>
      </w:pPr>
    </w:lvl>
    <w:lvl w:ilvl="7" w:tplc="10090019" w:tentative="1">
      <w:start w:val="1"/>
      <w:numFmt w:val="lowerLetter"/>
      <w:lvlText w:val="%8."/>
      <w:lvlJc w:val="left"/>
      <w:pPr>
        <w:ind w:left="7800" w:hanging="360"/>
      </w:pPr>
    </w:lvl>
    <w:lvl w:ilvl="8" w:tplc="1009001B" w:tentative="1">
      <w:start w:val="1"/>
      <w:numFmt w:val="lowerRoman"/>
      <w:lvlText w:val="%9."/>
      <w:lvlJc w:val="right"/>
      <w:pPr>
        <w:ind w:left="8520" w:hanging="180"/>
      </w:pPr>
    </w:lvl>
  </w:abstractNum>
  <w:abstractNum w:abstractNumId="23" w15:restartNumberingAfterBreak="0">
    <w:nsid w:val="3643619C"/>
    <w:multiLevelType w:val="hybridMultilevel"/>
    <w:tmpl w:val="06765ED8"/>
    <w:lvl w:ilvl="0" w:tplc="311257DE">
      <w:start w:val="22"/>
      <w:numFmt w:val="decimal"/>
      <w:lvlText w:val="%1"/>
      <w:lvlJc w:val="left"/>
      <w:pPr>
        <w:tabs>
          <w:tab w:val="num" w:pos="2880"/>
        </w:tabs>
        <w:ind w:left="2880" w:hanging="720"/>
      </w:pPr>
      <w:rPr>
        <w:rFonts w:hint="default"/>
      </w:rPr>
    </w:lvl>
    <w:lvl w:ilvl="1" w:tplc="00190409" w:tentative="1">
      <w:start w:val="1"/>
      <w:numFmt w:val="lowerLetter"/>
      <w:lvlText w:val="%2."/>
      <w:lvlJc w:val="left"/>
      <w:pPr>
        <w:tabs>
          <w:tab w:val="num" w:pos="3240"/>
        </w:tabs>
        <w:ind w:left="3240" w:hanging="360"/>
      </w:pPr>
    </w:lvl>
    <w:lvl w:ilvl="2" w:tplc="001B0409" w:tentative="1">
      <w:start w:val="1"/>
      <w:numFmt w:val="lowerRoman"/>
      <w:lvlText w:val="%3."/>
      <w:lvlJc w:val="right"/>
      <w:pPr>
        <w:tabs>
          <w:tab w:val="num" w:pos="3960"/>
        </w:tabs>
        <w:ind w:left="3960" w:hanging="180"/>
      </w:pPr>
    </w:lvl>
    <w:lvl w:ilvl="3" w:tplc="000F0409" w:tentative="1">
      <w:start w:val="1"/>
      <w:numFmt w:val="decimal"/>
      <w:lvlText w:val="%4."/>
      <w:lvlJc w:val="left"/>
      <w:pPr>
        <w:tabs>
          <w:tab w:val="num" w:pos="4680"/>
        </w:tabs>
        <w:ind w:left="4680" w:hanging="360"/>
      </w:pPr>
    </w:lvl>
    <w:lvl w:ilvl="4" w:tplc="00190409" w:tentative="1">
      <w:start w:val="1"/>
      <w:numFmt w:val="lowerLetter"/>
      <w:lvlText w:val="%5."/>
      <w:lvlJc w:val="left"/>
      <w:pPr>
        <w:tabs>
          <w:tab w:val="num" w:pos="5400"/>
        </w:tabs>
        <w:ind w:left="5400" w:hanging="360"/>
      </w:pPr>
    </w:lvl>
    <w:lvl w:ilvl="5" w:tplc="001B0409" w:tentative="1">
      <w:start w:val="1"/>
      <w:numFmt w:val="lowerRoman"/>
      <w:lvlText w:val="%6."/>
      <w:lvlJc w:val="right"/>
      <w:pPr>
        <w:tabs>
          <w:tab w:val="num" w:pos="6120"/>
        </w:tabs>
        <w:ind w:left="6120" w:hanging="180"/>
      </w:pPr>
    </w:lvl>
    <w:lvl w:ilvl="6" w:tplc="000F0409" w:tentative="1">
      <w:start w:val="1"/>
      <w:numFmt w:val="decimal"/>
      <w:lvlText w:val="%7."/>
      <w:lvlJc w:val="left"/>
      <w:pPr>
        <w:tabs>
          <w:tab w:val="num" w:pos="6840"/>
        </w:tabs>
        <w:ind w:left="6840" w:hanging="360"/>
      </w:pPr>
    </w:lvl>
    <w:lvl w:ilvl="7" w:tplc="00190409" w:tentative="1">
      <w:start w:val="1"/>
      <w:numFmt w:val="lowerLetter"/>
      <w:lvlText w:val="%8."/>
      <w:lvlJc w:val="left"/>
      <w:pPr>
        <w:tabs>
          <w:tab w:val="num" w:pos="7560"/>
        </w:tabs>
        <w:ind w:left="7560" w:hanging="360"/>
      </w:pPr>
    </w:lvl>
    <w:lvl w:ilvl="8" w:tplc="001B0409" w:tentative="1">
      <w:start w:val="1"/>
      <w:numFmt w:val="lowerRoman"/>
      <w:lvlText w:val="%9."/>
      <w:lvlJc w:val="right"/>
      <w:pPr>
        <w:tabs>
          <w:tab w:val="num" w:pos="8280"/>
        </w:tabs>
        <w:ind w:left="8280" w:hanging="180"/>
      </w:pPr>
    </w:lvl>
  </w:abstractNum>
  <w:abstractNum w:abstractNumId="24" w15:restartNumberingAfterBreak="0">
    <w:nsid w:val="3CF00B18"/>
    <w:multiLevelType w:val="hybridMultilevel"/>
    <w:tmpl w:val="82463944"/>
    <w:lvl w:ilvl="0" w:tplc="04090001">
      <w:start w:val="1"/>
      <w:numFmt w:val="bullet"/>
      <w:lvlText w:val=""/>
      <w:lvlJc w:val="left"/>
      <w:pPr>
        <w:ind w:left="455" w:hanging="480"/>
      </w:pPr>
      <w:rPr>
        <w:rFonts w:ascii="Symbol" w:hAnsi="Symbol"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25" w15:restartNumberingAfterBreak="0">
    <w:nsid w:val="412447D3"/>
    <w:multiLevelType w:val="hybridMultilevel"/>
    <w:tmpl w:val="5DB8F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221FC"/>
    <w:multiLevelType w:val="hybridMultilevel"/>
    <w:tmpl w:val="BE60D8F4"/>
    <w:lvl w:ilvl="0" w:tplc="4A68DCD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4D720B6"/>
    <w:multiLevelType w:val="hybridMultilevel"/>
    <w:tmpl w:val="89027490"/>
    <w:lvl w:ilvl="0" w:tplc="AD6C8FA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A624848"/>
    <w:multiLevelType w:val="hybridMultilevel"/>
    <w:tmpl w:val="5D8AE7C8"/>
    <w:lvl w:ilvl="0" w:tplc="0C09000F">
      <w:start w:val="1"/>
      <w:numFmt w:val="decimal"/>
      <w:lvlText w:val="%1."/>
      <w:lvlJc w:val="left"/>
      <w:pPr>
        <w:ind w:left="720" w:hanging="360"/>
      </w:pPr>
    </w:lvl>
    <w:lvl w:ilvl="1" w:tplc="7BD0577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EE0986"/>
    <w:multiLevelType w:val="hybridMultilevel"/>
    <w:tmpl w:val="FDE4C92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D7D6E93"/>
    <w:multiLevelType w:val="hybridMultilevel"/>
    <w:tmpl w:val="038417B4"/>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B56924"/>
    <w:multiLevelType w:val="hybridMultilevel"/>
    <w:tmpl w:val="339EA3B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4F937D80"/>
    <w:multiLevelType w:val="hybridMultilevel"/>
    <w:tmpl w:val="468E1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DA1DD4"/>
    <w:multiLevelType w:val="hybridMultilevel"/>
    <w:tmpl w:val="269CA210"/>
    <w:lvl w:ilvl="0" w:tplc="2CA65714">
      <w:start w:val="5"/>
      <w:numFmt w:val="decimal"/>
      <w:lvlText w:val="(%1"/>
      <w:lvlJc w:val="left"/>
      <w:pPr>
        <w:ind w:left="2820" w:hanging="360"/>
      </w:pPr>
      <w:rPr>
        <w:rFonts w:hint="default"/>
        <w:b w:val="0"/>
      </w:rPr>
    </w:lvl>
    <w:lvl w:ilvl="1" w:tplc="10090019" w:tentative="1">
      <w:start w:val="1"/>
      <w:numFmt w:val="lowerLetter"/>
      <w:lvlText w:val="%2."/>
      <w:lvlJc w:val="left"/>
      <w:pPr>
        <w:ind w:left="3540" w:hanging="360"/>
      </w:pPr>
    </w:lvl>
    <w:lvl w:ilvl="2" w:tplc="1009001B" w:tentative="1">
      <w:start w:val="1"/>
      <w:numFmt w:val="lowerRoman"/>
      <w:lvlText w:val="%3."/>
      <w:lvlJc w:val="right"/>
      <w:pPr>
        <w:ind w:left="4260" w:hanging="180"/>
      </w:pPr>
    </w:lvl>
    <w:lvl w:ilvl="3" w:tplc="1009000F" w:tentative="1">
      <w:start w:val="1"/>
      <w:numFmt w:val="decimal"/>
      <w:lvlText w:val="%4."/>
      <w:lvlJc w:val="left"/>
      <w:pPr>
        <w:ind w:left="4980" w:hanging="360"/>
      </w:pPr>
    </w:lvl>
    <w:lvl w:ilvl="4" w:tplc="10090019" w:tentative="1">
      <w:start w:val="1"/>
      <w:numFmt w:val="lowerLetter"/>
      <w:lvlText w:val="%5."/>
      <w:lvlJc w:val="left"/>
      <w:pPr>
        <w:ind w:left="5700" w:hanging="360"/>
      </w:pPr>
    </w:lvl>
    <w:lvl w:ilvl="5" w:tplc="1009001B" w:tentative="1">
      <w:start w:val="1"/>
      <w:numFmt w:val="lowerRoman"/>
      <w:lvlText w:val="%6."/>
      <w:lvlJc w:val="right"/>
      <w:pPr>
        <w:ind w:left="6420" w:hanging="180"/>
      </w:pPr>
    </w:lvl>
    <w:lvl w:ilvl="6" w:tplc="1009000F" w:tentative="1">
      <w:start w:val="1"/>
      <w:numFmt w:val="decimal"/>
      <w:lvlText w:val="%7."/>
      <w:lvlJc w:val="left"/>
      <w:pPr>
        <w:ind w:left="7140" w:hanging="360"/>
      </w:pPr>
    </w:lvl>
    <w:lvl w:ilvl="7" w:tplc="10090019" w:tentative="1">
      <w:start w:val="1"/>
      <w:numFmt w:val="lowerLetter"/>
      <w:lvlText w:val="%8."/>
      <w:lvlJc w:val="left"/>
      <w:pPr>
        <w:ind w:left="7860" w:hanging="360"/>
      </w:pPr>
    </w:lvl>
    <w:lvl w:ilvl="8" w:tplc="1009001B" w:tentative="1">
      <w:start w:val="1"/>
      <w:numFmt w:val="lowerRoman"/>
      <w:lvlText w:val="%9."/>
      <w:lvlJc w:val="right"/>
      <w:pPr>
        <w:ind w:left="8580" w:hanging="180"/>
      </w:pPr>
    </w:lvl>
  </w:abstractNum>
  <w:abstractNum w:abstractNumId="34" w15:restartNumberingAfterBreak="0">
    <w:nsid w:val="51736987"/>
    <w:multiLevelType w:val="hybridMultilevel"/>
    <w:tmpl w:val="5A6C5C8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54E054E6"/>
    <w:multiLevelType w:val="hybridMultilevel"/>
    <w:tmpl w:val="F31AC9AA"/>
    <w:lvl w:ilvl="0" w:tplc="01E05206">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607369"/>
    <w:multiLevelType w:val="hybridMultilevel"/>
    <w:tmpl w:val="2BC81CA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84928"/>
    <w:multiLevelType w:val="hybridMultilevel"/>
    <w:tmpl w:val="C5EC8C6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BB544BE"/>
    <w:multiLevelType w:val="hybridMultilevel"/>
    <w:tmpl w:val="691A71FC"/>
    <w:lvl w:ilvl="0" w:tplc="10090001">
      <w:start w:val="30"/>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4C4EE1"/>
    <w:multiLevelType w:val="hybridMultilevel"/>
    <w:tmpl w:val="D152D366"/>
    <w:lvl w:ilvl="0" w:tplc="10090001">
      <w:start w:val="3"/>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2532A9A"/>
    <w:multiLevelType w:val="hybridMultilevel"/>
    <w:tmpl w:val="9904C914"/>
    <w:lvl w:ilvl="0" w:tplc="8B6E6254">
      <w:start w:val="2"/>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902B18"/>
    <w:multiLevelType w:val="hybridMultilevel"/>
    <w:tmpl w:val="0DC21F14"/>
    <w:lvl w:ilvl="0" w:tplc="7BA60AD6">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15:restartNumberingAfterBreak="0">
    <w:nsid w:val="76672495"/>
    <w:multiLevelType w:val="hybridMultilevel"/>
    <w:tmpl w:val="2EF24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E63FE"/>
    <w:multiLevelType w:val="hybridMultilevel"/>
    <w:tmpl w:val="E862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1"/>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8"/>
  </w:num>
  <w:num w:numId="15">
    <w:abstractNumId w:val="13"/>
  </w:num>
  <w:num w:numId="16">
    <w:abstractNumId w:val="27"/>
  </w:num>
  <w:num w:numId="17">
    <w:abstractNumId w:val="22"/>
  </w:num>
  <w:num w:numId="18">
    <w:abstractNumId w:val="26"/>
  </w:num>
  <w:num w:numId="19">
    <w:abstractNumId w:val="30"/>
  </w:num>
  <w:num w:numId="20">
    <w:abstractNumId w:val="40"/>
  </w:num>
  <w:num w:numId="21">
    <w:abstractNumId w:val="37"/>
  </w:num>
  <w:num w:numId="22">
    <w:abstractNumId w:val="31"/>
  </w:num>
  <w:num w:numId="23">
    <w:abstractNumId w:val="18"/>
  </w:num>
  <w:num w:numId="24">
    <w:abstractNumId w:val="16"/>
  </w:num>
  <w:num w:numId="25">
    <w:abstractNumId w:val="12"/>
  </w:num>
  <w:num w:numId="26">
    <w:abstractNumId w:val="19"/>
  </w:num>
  <w:num w:numId="27">
    <w:abstractNumId w:val="39"/>
  </w:num>
  <w:num w:numId="28">
    <w:abstractNumId w:val="15"/>
  </w:num>
  <w:num w:numId="29">
    <w:abstractNumId w:val="10"/>
  </w:num>
  <w:num w:numId="30">
    <w:abstractNumId w:val="33"/>
  </w:num>
  <w:num w:numId="31">
    <w:abstractNumId w:val="36"/>
  </w:num>
  <w:num w:numId="32">
    <w:abstractNumId w:val="11"/>
  </w:num>
  <w:num w:numId="33">
    <w:abstractNumId w:val="21"/>
  </w:num>
  <w:num w:numId="34">
    <w:abstractNumId w:val="24"/>
  </w:num>
  <w:num w:numId="35">
    <w:abstractNumId w:val="43"/>
  </w:num>
  <w:num w:numId="36">
    <w:abstractNumId w:val="14"/>
  </w:num>
  <w:num w:numId="37">
    <w:abstractNumId w:val="42"/>
  </w:num>
  <w:num w:numId="38">
    <w:abstractNumId w:val="32"/>
  </w:num>
  <w:num w:numId="39">
    <w:abstractNumId w:val="28"/>
  </w:num>
  <w:num w:numId="40">
    <w:abstractNumId w:val="29"/>
  </w:num>
  <w:num w:numId="41">
    <w:abstractNumId w:val="17"/>
  </w:num>
  <w:num w:numId="42">
    <w:abstractNumId w:val="25"/>
  </w:num>
  <w:num w:numId="43">
    <w:abstractNumId w:val="3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MX" w:vendorID="64" w:dllVersion="6"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s-MX"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s-MX" w:vendorID="64" w:dllVersion="4096" w:nlCheck="1" w:checkStyle="0"/>
  <w:defaultTabStop w:val="720"/>
  <w:evenAndOddHeaders/>
  <w:drawingGridHorizontalSpacing w:val="55"/>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993"/>
    <w:rsid w:val="0000069F"/>
    <w:rsid w:val="000008E0"/>
    <w:rsid w:val="00002D27"/>
    <w:rsid w:val="000030C4"/>
    <w:rsid w:val="00004862"/>
    <w:rsid w:val="0000535A"/>
    <w:rsid w:val="00006B0D"/>
    <w:rsid w:val="00011F34"/>
    <w:rsid w:val="00014D93"/>
    <w:rsid w:val="00017A92"/>
    <w:rsid w:val="00021BCC"/>
    <w:rsid w:val="00022ABF"/>
    <w:rsid w:val="000257E2"/>
    <w:rsid w:val="0002623C"/>
    <w:rsid w:val="00030D33"/>
    <w:rsid w:val="00032A85"/>
    <w:rsid w:val="00034343"/>
    <w:rsid w:val="00034984"/>
    <w:rsid w:val="00040E19"/>
    <w:rsid w:val="00042B23"/>
    <w:rsid w:val="00043971"/>
    <w:rsid w:val="000476E2"/>
    <w:rsid w:val="00052F57"/>
    <w:rsid w:val="0005315D"/>
    <w:rsid w:val="00054C16"/>
    <w:rsid w:val="00061A6C"/>
    <w:rsid w:val="000633ED"/>
    <w:rsid w:val="00065A86"/>
    <w:rsid w:val="000709D0"/>
    <w:rsid w:val="00073F88"/>
    <w:rsid w:val="0007489D"/>
    <w:rsid w:val="00075260"/>
    <w:rsid w:val="0007635D"/>
    <w:rsid w:val="00077088"/>
    <w:rsid w:val="00080C46"/>
    <w:rsid w:val="00086BD1"/>
    <w:rsid w:val="000878BB"/>
    <w:rsid w:val="000903E1"/>
    <w:rsid w:val="00090E25"/>
    <w:rsid w:val="00093D95"/>
    <w:rsid w:val="000940CC"/>
    <w:rsid w:val="00094111"/>
    <w:rsid w:val="00094F22"/>
    <w:rsid w:val="000956D7"/>
    <w:rsid w:val="000975BD"/>
    <w:rsid w:val="000A1130"/>
    <w:rsid w:val="000A1E34"/>
    <w:rsid w:val="000A7DD8"/>
    <w:rsid w:val="000B0739"/>
    <w:rsid w:val="000B18D6"/>
    <w:rsid w:val="000B4AB9"/>
    <w:rsid w:val="000B5A4C"/>
    <w:rsid w:val="000B718B"/>
    <w:rsid w:val="000C0363"/>
    <w:rsid w:val="000C74DE"/>
    <w:rsid w:val="000C7B82"/>
    <w:rsid w:val="000D03BF"/>
    <w:rsid w:val="000D2AC4"/>
    <w:rsid w:val="000D3792"/>
    <w:rsid w:val="000E2BC6"/>
    <w:rsid w:val="000E3B2A"/>
    <w:rsid w:val="000E6241"/>
    <w:rsid w:val="000F277F"/>
    <w:rsid w:val="001006E0"/>
    <w:rsid w:val="00102128"/>
    <w:rsid w:val="0010598D"/>
    <w:rsid w:val="00105A40"/>
    <w:rsid w:val="00106FE1"/>
    <w:rsid w:val="00107B04"/>
    <w:rsid w:val="00116A0D"/>
    <w:rsid w:val="0011729A"/>
    <w:rsid w:val="0012203B"/>
    <w:rsid w:val="00130776"/>
    <w:rsid w:val="00132A72"/>
    <w:rsid w:val="00133A4C"/>
    <w:rsid w:val="0014021D"/>
    <w:rsid w:val="001411DC"/>
    <w:rsid w:val="001426B1"/>
    <w:rsid w:val="001428E9"/>
    <w:rsid w:val="00143D77"/>
    <w:rsid w:val="00144EAE"/>
    <w:rsid w:val="00145AF6"/>
    <w:rsid w:val="001463F2"/>
    <w:rsid w:val="0015008F"/>
    <w:rsid w:val="00152C85"/>
    <w:rsid w:val="00153454"/>
    <w:rsid w:val="001555A5"/>
    <w:rsid w:val="001576E9"/>
    <w:rsid w:val="00160874"/>
    <w:rsid w:val="001620A3"/>
    <w:rsid w:val="00164EAF"/>
    <w:rsid w:val="00166626"/>
    <w:rsid w:val="00167311"/>
    <w:rsid w:val="00167A5B"/>
    <w:rsid w:val="0017305C"/>
    <w:rsid w:val="00173F00"/>
    <w:rsid w:val="00174495"/>
    <w:rsid w:val="00175826"/>
    <w:rsid w:val="00182626"/>
    <w:rsid w:val="00184B89"/>
    <w:rsid w:val="00187031"/>
    <w:rsid w:val="0019048B"/>
    <w:rsid w:val="00191928"/>
    <w:rsid w:val="001924EA"/>
    <w:rsid w:val="00195200"/>
    <w:rsid w:val="0019553A"/>
    <w:rsid w:val="00195F7E"/>
    <w:rsid w:val="0019721B"/>
    <w:rsid w:val="001A0612"/>
    <w:rsid w:val="001A38A9"/>
    <w:rsid w:val="001A65D8"/>
    <w:rsid w:val="001A70B4"/>
    <w:rsid w:val="001B178D"/>
    <w:rsid w:val="001B2D2E"/>
    <w:rsid w:val="001B423D"/>
    <w:rsid w:val="001B6CCF"/>
    <w:rsid w:val="001C2D3A"/>
    <w:rsid w:val="001C4D6F"/>
    <w:rsid w:val="001C52A3"/>
    <w:rsid w:val="001C5989"/>
    <w:rsid w:val="001C6BAA"/>
    <w:rsid w:val="001C784B"/>
    <w:rsid w:val="001C7DC6"/>
    <w:rsid w:val="001D0489"/>
    <w:rsid w:val="001D2B0E"/>
    <w:rsid w:val="001D7ADC"/>
    <w:rsid w:val="001E08DA"/>
    <w:rsid w:val="001E0FDC"/>
    <w:rsid w:val="001E35FD"/>
    <w:rsid w:val="001E43F4"/>
    <w:rsid w:val="001E6BE2"/>
    <w:rsid w:val="001F1DAF"/>
    <w:rsid w:val="001F339A"/>
    <w:rsid w:val="001F3956"/>
    <w:rsid w:val="001F4260"/>
    <w:rsid w:val="00202104"/>
    <w:rsid w:val="0020380C"/>
    <w:rsid w:val="00204EBF"/>
    <w:rsid w:val="00204F24"/>
    <w:rsid w:val="0021206E"/>
    <w:rsid w:val="00217263"/>
    <w:rsid w:val="00217C6C"/>
    <w:rsid w:val="00217C75"/>
    <w:rsid w:val="00220B0A"/>
    <w:rsid w:val="00223DFF"/>
    <w:rsid w:val="00224D73"/>
    <w:rsid w:val="00227D80"/>
    <w:rsid w:val="00231D4F"/>
    <w:rsid w:val="00232F80"/>
    <w:rsid w:val="002358A0"/>
    <w:rsid w:val="002409ED"/>
    <w:rsid w:val="00241673"/>
    <w:rsid w:val="0024395E"/>
    <w:rsid w:val="00243F7E"/>
    <w:rsid w:val="002471FE"/>
    <w:rsid w:val="00253B72"/>
    <w:rsid w:val="00253D43"/>
    <w:rsid w:val="002567B4"/>
    <w:rsid w:val="00262C77"/>
    <w:rsid w:val="00264FD9"/>
    <w:rsid w:val="00267B1C"/>
    <w:rsid w:val="00273A3F"/>
    <w:rsid w:val="00274569"/>
    <w:rsid w:val="0027686F"/>
    <w:rsid w:val="0028081A"/>
    <w:rsid w:val="00282ED9"/>
    <w:rsid w:val="002839ED"/>
    <w:rsid w:val="00283B60"/>
    <w:rsid w:val="0028692D"/>
    <w:rsid w:val="00287195"/>
    <w:rsid w:val="00290DDD"/>
    <w:rsid w:val="002922EE"/>
    <w:rsid w:val="00293C1D"/>
    <w:rsid w:val="002A03E6"/>
    <w:rsid w:val="002A568C"/>
    <w:rsid w:val="002A5C89"/>
    <w:rsid w:val="002B2E46"/>
    <w:rsid w:val="002C59CE"/>
    <w:rsid w:val="002C5B4D"/>
    <w:rsid w:val="002C6756"/>
    <w:rsid w:val="002C6E12"/>
    <w:rsid w:val="002D1E5B"/>
    <w:rsid w:val="002D26C2"/>
    <w:rsid w:val="002D2A9E"/>
    <w:rsid w:val="002E02D0"/>
    <w:rsid w:val="002E1148"/>
    <w:rsid w:val="002E3950"/>
    <w:rsid w:val="002E5AF3"/>
    <w:rsid w:val="002E66DC"/>
    <w:rsid w:val="002F3533"/>
    <w:rsid w:val="002F3915"/>
    <w:rsid w:val="003008A7"/>
    <w:rsid w:val="00301EE5"/>
    <w:rsid w:val="00306181"/>
    <w:rsid w:val="0032122C"/>
    <w:rsid w:val="003245F7"/>
    <w:rsid w:val="0032777F"/>
    <w:rsid w:val="00332012"/>
    <w:rsid w:val="00333778"/>
    <w:rsid w:val="003359DB"/>
    <w:rsid w:val="00335E7D"/>
    <w:rsid w:val="003423B3"/>
    <w:rsid w:val="003431AD"/>
    <w:rsid w:val="00344EB0"/>
    <w:rsid w:val="003472F6"/>
    <w:rsid w:val="003476D4"/>
    <w:rsid w:val="003514DE"/>
    <w:rsid w:val="0035205F"/>
    <w:rsid w:val="00354794"/>
    <w:rsid w:val="003550F9"/>
    <w:rsid w:val="00364141"/>
    <w:rsid w:val="00366520"/>
    <w:rsid w:val="00371A97"/>
    <w:rsid w:val="003735E3"/>
    <w:rsid w:val="0037497A"/>
    <w:rsid w:val="00377858"/>
    <w:rsid w:val="0038035E"/>
    <w:rsid w:val="00380C25"/>
    <w:rsid w:val="00380E4F"/>
    <w:rsid w:val="0038373E"/>
    <w:rsid w:val="00386046"/>
    <w:rsid w:val="00390093"/>
    <w:rsid w:val="003909EF"/>
    <w:rsid w:val="00391030"/>
    <w:rsid w:val="003919A7"/>
    <w:rsid w:val="003926FD"/>
    <w:rsid w:val="00394629"/>
    <w:rsid w:val="003954D5"/>
    <w:rsid w:val="003963BF"/>
    <w:rsid w:val="003A13F9"/>
    <w:rsid w:val="003A1AAD"/>
    <w:rsid w:val="003A4B86"/>
    <w:rsid w:val="003A5076"/>
    <w:rsid w:val="003A507E"/>
    <w:rsid w:val="003A744B"/>
    <w:rsid w:val="003A7998"/>
    <w:rsid w:val="003B0F28"/>
    <w:rsid w:val="003B1DA1"/>
    <w:rsid w:val="003B202F"/>
    <w:rsid w:val="003B2C46"/>
    <w:rsid w:val="003B3E96"/>
    <w:rsid w:val="003C0635"/>
    <w:rsid w:val="003C2D56"/>
    <w:rsid w:val="003C38CF"/>
    <w:rsid w:val="003C4121"/>
    <w:rsid w:val="003C7D1E"/>
    <w:rsid w:val="003D19AC"/>
    <w:rsid w:val="003D4106"/>
    <w:rsid w:val="003D4337"/>
    <w:rsid w:val="003D5A4C"/>
    <w:rsid w:val="003E0606"/>
    <w:rsid w:val="003E191A"/>
    <w:rsid w:val="003E19A7"/>
    <w:rsid w:val="003E45A0"/>
    <w:rsid w:val="003E76AF"/>
    <w:rsid w:val="003E7844"/>
    <w:rsid w:val="003F3DC1"/>
    <w:rsid w:val="003F403C"/>
    <w:rsid w:val="003F545B"/>
    <w:rsid w:val="003F648E"/>
    <w:rsid w:val="00400931"/>
    <w:rsid w:val="00401484"/>
    <w:rsid w:val="00402FDB"/>
    <w:rsid w:val="004051E7"/>
    <w:rsid w:val="00405B01"/>
    <w:rsid w:val="00406465"/>
    <w:rsid w:val="00406CE6"/>
    <w:rsid w:val="0040746E"/>
    <w:rsid w:val="00410EF1"/>
    <w:rsid w:val="0041166B"/>
    <w:rsid w:val="004132B7"/>
    <w:rsid w:val="00413A1F"/>
    <w:rsid w:val="00414797"/>
    <w:rsid w:val="00422C12"/>
    <w:rsid w:val="00423196"/>
    <w:rsid w:val="00423258"/>
    <w:rsid w:val="004257F2"/>
    <w:rsid w:val="00426143"/>
    <w:rsid w:val="0042722B"/>
    <w:rsid w:val="004324A3"/>
    <w:rsid w:val="0043421E"/>
    <w:rsid w:val="004342F5"/>
    <w:rsid w:val="0043573A"/>
    <w:rsid w:val="0044071C"/>
    <w:rsid w:val="00443B34"/>
    <w:rsid w:val="0044501F"/>
    <w:rsid w:val="00445872"/>
    <w:rsid w:val="00452D38"/>
    <w:rsid w:val="004542C4"/>
    <w:rsid w:val="00454BD7"/>
    <w:rsid w:val="004569DA"/>
    <w:rsid w:val="00457FC8"/>
    <w:rsid w:val="00461A8F"/>
    <w:rsid w:val="00462EAB"/>
    <w:rsid w:val="00464292"/>
    <w:rsid w:val="00465230"/>
    <w:rsid w:val="00466025"/>
    <w:rsid w:val="004746A0"/>
    <w:rsid w:val="00476F1C"/>
    <w:rsid w:val="00480020"/>
    <w:rsid w:val="00482F1A"/>
    <w:rsid w:val="00485F0E"/>
    <w:rsid w:val="00486225"/>
    <w:rsid w:val="00486B40"/>
    <w:rsid w:val="00487671"/>
    <w:rsid w:val="0049042D"/>
    <w:rsid w:val="004956BB"/>
    <w:rsid w:val="0049621E"/>
    <w:rsid w:val="004962B7"/>
    <w:rsid w:val="004A172B"/>
    <w:rsid w:val="004A49C0"/>
    <w:rsid w:val="004A5153"/>
    <w:rsid w:val="004A51C4"/>
    <w:rsid w:val="004A6C8A"/>
    <w:rsid w:val="004B1A8E"/>
    <w:rsid w:val="004B20C2"/>
    <w:rsid w:val="004B3278"/>
    <w:rsid w:val="004B4006"/>
    <w:rsid w:val="004B754F"/>
    <w:rsid w:val="004C2B4E"/>
    <w:rsid w:val="004C4A26"/>
    <w:rsid w:val="004C7322"/>
    <w:rsid w:val="004D3C9D"/>
    <w:rsid w:val="004D417A"/>
    <w:rsid w:val="004D45F0"/>
    <w:rsid w:val="004D6567"/>
    <w:rsid w:val="004D7EB6"/>
    <w:rsid w:val="004E1D21"/>
    <w:rsid w:val="004E2BDF"/>
    <w:rsid w:val="004E3B86"/>
    <w:rsid w:val="004F16E8"/>
    <w:rsid w:val="004F25AC"/>
    <w:rsid w:val="004F322E"/>
    <w:rsid w:val="004F6054"/>
    <w:rsid w:val="004F6248"/>
    <w:rsid w:val="004F7409"/>
    <w:rsid w:val="005012C8"/>
    <w:rsid w:val="00502D01"/>
    <w:rsid w:val="00505397"/>
    <w:rsid w:val="005057BC"/>
    <w:rsid w:val="00506E32"/>
    <w:rsid w:val="0051015B"/>
    <w:rsid w:val="0051049F"/>
    <w:rsid w:val="005106EB"/>
    <w:rsid w:val="005137DA"/>
    <w:rsid w:val="005138A2"/>
    <w:rsid w:val="00515A76"/>
    <w:rsid w:val="005175AD"/>
    <w:rsid w:val="00523F01"/>
    <w:rsid w:val="005250B8"/>
    <w:rsid w:val="0052603E"/>
    <w:rsid w:val="00532FDD"/>
    <w:rsid w:val="00534285"/>
    <w:rsid w:val="005364FC"/>
    <w:rsid w:val="0054471B"/>
    <w:rsid w:val="00546205"/>
    <w:rsid w:val="00547BED"/>
    <w:rsid w:val="00552513"/>
    <w:rsid w:val="00552B36"/>
    <w:rsid w:val="00552E26"/>
    <w:rsid w:val="0056072E"/>
    <w:rsid w:val="00562A19"/>
    <w:rsid w:val="00562AAF"/>
    <w:rsid w:val="00565744"/>
    <w:rsid w:val="00566F35"/>
    <w:rsid w:val="0057349A"/>
    <w:rsid w:val="005741CC"/>
    <w:rsid w:val="00576325"/>
    <w:rsid w:val="00577877"/>
    <w:rsid w:val="00577AED"/>
    <w:rsid w:val="0058053C"/>
    <w:rsid w:val="005817C3"/>
    <w:rsid w:val="00591C2E"/>
    <w:rsid w:val="0059404C"/>
    <w:rsid w:val="00597FB0"/>
    <w:rsid w:val="005A0CB0"/>
    <w:rsid w:val="005A3062"/>
    <w:rsid w:val="005A4557"/>
    <w:rsid w:val="005A57AD"/>
    <w:rsid w:val="005B083B"/>
    <w:rsid w:val="005B0CF7"/>
    <w:rsid w:val="005B3B09"/>
    <w:rsid w:val="005B3C29"/>
    <w:rsid w:val="005C0D91"/>
    <w:rsid w:val="005C3F04"/>
    <w:rsid w:val="005D075D"/>
    <w:rsid w:val="005D41C2"/>
    <w:rsid w:val="005D5979"/>
    <w:rsid w:val="005D5A56"/>
    <w:rsid w:val="005D5D59"/>
    <w:rsid w:val="005E19FF"/>
    <w:rsid w:val="005E31B6"/>
    <w:rsid w:val="005E33FF"/>
    <w:rsid w:val="005E397B"/>
    <w:rsid w:val="005E517F"/>
    <w:rsid w:val="005E6A3D"/>
    <w:rsid w:val="005F5082"/>
    <w:rsid w:val="005F6255"/>
    <w:rsid w:val="0060009A"/>
    <w:rsid w:val="006017E0"/>
    <w:rsid w:val="00603C86"/>
    <w:rsid w:val="00605D56"/>
    <w:rsid w:val="00606748"/>
    <w:rsid w:val="00606E9C"/>
    <w:rsid w:val="00612E2A"/>
    <w:rsid w:val="00615085"/>
    <w:rsid w:val="0061682F"/>
    <w:rsid w:val="00617DC8"/>
    <w:rsid w:val="00623A14"/>
    <w:rsid w:val="00624086"/>
    <w:rsid w:val="0062423D"/>
    <w:rsid w:val="00625FD9"/>
    <w:rsid w:val="006323DB"/>
    <w:rsid w:val="00632699"/>
    <w:rsid w:val="00634F8C"/>
    <w:rsid w:val="00635935"/>
    <w:rsid w:val="00636AA1"/>
    <w:rsid w:val="006379C8"/>
    <w:rsid w:val="0064185C"/>
    <w:rsid w:val="00645AD3"/>
    <w:rsid w:val="00646273"/>
    <w:rsid w:val="00650151"/>
    <w:rsid w:val="0065157B"/>
    <w:rsid w:val="00657E30"/>
    <w:rsid w:val="006607F1"/>
    <w:rsid w:val="006613B2"/>
    <w:rsid w:val="00661935"/>
    <w:rsid w:val="006626F0"/>
    <w:rsid w:val="006643E8"/>
    <w:rsid w:val="00666634"/>
    <w:rsid w:val="006703A0"/>
    <w:rsid w:val="006706F4"/>
    <w:rsid w:val="00670B56"/>
    <w:rsid w:val="006716F2"/>
    <w:rsid w:val="00675363"/>
    <w:rsid w:val="00684B78"/>
    <w:rsid w:val="00687585"/>
    <w:rsid w:val="00691673"/>
    <w:rsid w:val="00692904"/>
    <w:rsid w:val="00694479"/>
    <w:rsid w:val="00694B41"/>
    <w:rsid w:val="00695FE0"/>
    <w:rsid w:val="006A3410"/>
    <w:rsid w:val="006A4035"/>
    <w:rsid w:val="006A4B7E"/>
    <w:rsid w:val="006A55B8"/>
    <w:rsid w:val="006A682D"/>
    <w:rsid w:val="006A7132"/>
    <w:rsid w:val="006B03DF"/>
    <w:rsid w:val="006B1269"/>
    <w:rsid w:val="006B252A"/>
    <w:rsid w:val="006C17E9"/>
    <w:rsid w:val="006C3FC5"/>
    <w:rsid w:val="006C4028"/>
    <w:rsid w:val="006C4F96"/>
    <w:rsid w:val="006C5959"/>
    <w:rsid w:val="006C5FE2"/>
    <w:rsid w:val="006C6270"/>
    <w:rsid w:val="006C6E1C"/>
    <w:rsid w:val="006D07D4"/>
    <w:rsid w:val="006D0C59"/>
    <w:rsid w:val="006D1D19"/>
    <w:rsid w:val="006E6705"/>
    <w:rsid w:val="006E6F98"/>
    <w:rsid w:val="006F0917"/>
    <w:rsid w:val="006F23A7"/>
    <w:rsid w:val="006F35C2"/>
    <w:rsid w:val="006F3BBE"/>
    <w:rsid w:val="006F521E"/>
    <w:rsid w:val="006F7CD7"/>
    <w:rsid w:val="0070543C"/>
    <w:rsid w:val="00705F66"/>
    <w:rsid w:val="0070623E"/>
    <w:rsid w:val="00716613"/>
    <w:rsid w:val="00716975"/>
    <w:rsid w:val="00720286"/>
    <w:rsid w:val="00722027"/>
    <w:rsid w:val="0072415C"/>
    <w:rsid w:val="00725A69"/>
    <w:rsid w:val="00727FE5"/>
    <w:rsid w:val="00730167"/>
    <w:rsid w:val="00730C6D"/>
    <w:rsid w:val="00731714"/>
    <w:rsid w:val="0073743D"/>
    <w:rsid w:val="007374B1"/>
    <w:rsid w:val="0074532F"/>
    <w:rsid w:val="007467C0"/>
    <w:rsid w:val="007502F2"/>
    <w:rsid w:val="00750580"/>
    <w:rsid w:val="0075090F"/>
    <w:rsid w:val="00751ED6"/>
    <w:rsid w:val="00752DB7"/>
    <w:rsid w:val="00752FFC"/>
    <w:rsid w:val="00753B78"/>
    <w:rsid w:val="00754FB1"/>
    <w:rsid w:val="0075527C"/>
    <w:rsid w:val="00757511"/>
    <w:rsid w:val="007622C4"/>
    <w:rsid w:val="00762DD6"/>
    <w:rsid w:val="0076344C"/>
    <w:rsid w:val="007653D5"/>
    <w:rsid w:val="00765BD6"/>
    <w:rsid w:val="0076694C"/>
    <w:rsid w:val="00766975"/>
    <w:rsid w:val="00767C19"/>
    <w:rsid w:val="00772C7B"/>
    <w:rsid w:val="00773505"/>
    <w:rsid w:val="00776D91"/>
    <w:rsid w:val="00777CDC"/>
    <w:rsid w:val="007800E0"/>
    <w:rsid w:val="007800E6"/>
    <w:rsid w:val="00784EDB"/>
    <w:rsid w:val="00786C67"/>
    <w:rsid w:val="00791366"/>
    <w:rsid w:val="007A0AFF"/>
    <w:rsid w:val="007A1084"/>
    <w:rsid w:val="007A3D5E"/>
    <w:rsid w:val="007A49F4"/>
    <w:rsid w:val="007A7AB7"/>
    <w:rsid w:val="007B1C0C"/>
    <w:rsid w:val="007B2FF5"/>
    <w:rsid w:val="007B3EEB"/>
    <w:rsid w:val="007C3CF8"/>
    <w:rsid w:val="007C4ADD"/>
    <w:rsid w:val="007C65E6"/>
    <w:rsid w:val="007C7A6C"/>
    <w:rsid w:val="007D02E4"/>
    <w:rsid w:val="007D1720"/>
    <w:rsid w:val="007D4656"/>
    <w:rsid w:val="007D4818"/>
    <w:rsid w:val="007D5E01"/>
    <w:rsid w:val="007D5ECE"/>
    <w:rsid w:val="007D60CB"/>
    <w:rsid w:val="007E4F49"/>
    <w:rsid w:val="007E5069"/>
    <w:rsid w:val="007F5274"/>
    <w:rsid w:val="00800AFB"/>
    <w:rsid w:val="00800D9C"/>
    <w:rsid w:val="00801087"/>
    <w:rsid w:val="00803007"/>
    <w:rsid w:val="00806A20"/>
    <w:rsid w:val="00807C10"/>
    <w:rsid w:val="00811945"/>
    <w:rsid w:val="00813EDE"/>
    <w:rsid w:val="008146EC"/>
    <w:rsid w:val="00814C21"/>
    <w:rsid w:val="00817104"/>
    <w:rsid w:val="008174EB"/>
    <w:rsid w:val="00823108"/>
    <w:rsid w:val="008237A1"/>
    <w:rsid w:val="008279A5"/>
    <w:rsid w:val="00830807"/>
    <w:rsid w:val="00831C47"/>
    <w:rsid w:val="00831DC5"/>
    <w:rsid w:val="00833BD5"/>
    <w:rsid w:val="00834A3E"/>
    <w:rsid w:val="00834B03"/>
    <w:rsid w:val="00834C55"/>
    <w:rsid w:val="00837211"/>
    <w:rsid w:val="00837332"/>
    <w:rsid w:val="008410EB"/>
    <w:rsid w:val="008457F9"/>
    <w:rsid w:val="00846AEB"/>
    <w:rsid w:val="0084791A"/>
    <w:rsid w:val="00847E1C"/>
    <w:rsid w:val="00847EAF"/>
    <w:rsid w:val="00850053"/>
    <w:rsid w:val="00850BFA"/>
    <w:rsid w:val="00852502"/>
    <w:rsid w:val="0085408F"/>
    <w:rsid w:val="00861DB2"/>
    <w:rsid w:val="008623D4"/>
    <w:rsid w:val="0086281A"/>
    <w:rsid w:val="00862C70"/>
    <w:rsid w:val="008639C5"/>
    <w:rsid w:val="008662C6"/>
    <w:rsid w:val="00866BA1"/>
    <w:rsid w:val="00867B4D"/>
    <w:rsid w:val="00873D61"/>
    <w:rsid w:val="00875950"/>
    <w:rsid w:val="00876890"/>
    <w:rsid w:val="0088193F"/>
    <w:rsid w:val="00881C71"/>
    <w:rsid w:val="0088307E"/>
    <w:rsid w:val="00885078"/>
    <w:rsid w:val="0088684D"/>
    <w:rsid w:val="00887A4F"/>
    <w:rsid w:val="00892070"/>
    <w:rsid w:val="00892B17"/>
    <w:rsid w:val="00895456"/>
    <w:rsid w:val="0089772E"/>
    <w:rsid w:val="008A0047"/>
    <w:rsid w:val="008A1C3F"/>
    <w:rsid w:val="008A2856"/>
    <w:rsid w:val="008A2E3A"/>
    <w:rsid w:val="008A50F0"/>
    <w:rsid w:val="008A7C83"/>
    <w:rsid w:val="008B2F7E"/>
    <w:rsid w:val="008B4D1A"/>
    <w:rsid w:val="008B7CCE"/>
    <w:rsid w:val="008B7FD9"/>
    <w:rsid w:val="008C0456"/>
    <w:rsid w:val="008C0BD4"/>
    <w:rsid w:val="008C5A2F"/>
    <w:rsid w:val="008C6867"/>
    <w:rsid w:val="008D08D4"/>
    <w:rsid w:val="008D3462"/>
    <w:rsid w:val="008D4BF6"/>
    <w:rsid w:val="008D4C3B"/>
    <w:rsid w:val="008D67F4"/>
    <w:rsid w:val="008D7FC7"/>
    <w:rsid w:val="008E1A53"/>
    <w:rsid w:val="008E5072"/>
    <w:rsid w:val="008E56DD"/>
    <w:rsid w:val="008E6546"/>
    <w:rsid w:val="008E6832"/>
    <w:rsid w:val="008E69DC"/>
    <w:rsid w:val="008F0E91"/>
    <w:rsid w:val="008F1E0C"/>
    <w:rsid w:val="008F33B6"/>
    <w:rsid w:val="008F3834"/>
    <w:rsid w:val="008F393F"/>
    <w:rsid w:val="0090292B"/>
    <w:rsid w:val="009052D3"/>
    <w:rsid w:val="00910A5A"/>
    <w:rsid w:val="00912E0A"/>
    <w:rsid w:val="009138D8"/>
    <w:rsid w:val="0091503B"/>
    <w:rsid w:val="009165FA"/>
    <w:rsid w:val="00920133"/>
    <w:rsid w:val="00920386"/>
    <w:rsid w:val="00921808"/>
    <w:rsid w:val="009223DC"/>
    <w:rsid w:val="00922A14"/>
    <w:rsid w:val="00925303"/>
    <w:rsid w:val="00925FE6"/>
    <w:rsid w:val="00927288"/>
    <w:rsid w:val="00932B76"/>
    <w:rsid w:val="00937801"/>
    <w:rsid w:val="00937B1C"/>
    <w:rsid w:val="00942890"/>
    <w:rsid w:val="00943499"/>
    <w:rsid w:val="009434CA"/>
    <w:rsid w:val="009447B6"/>
    <w:rsid w:val="00951593"/>
    <w:rsid w:val="009520CC"/>
    <w:rsid w:val="00952689"/>
    <w:rsid w:val="00952C6C"/>
    <w:rsid w:val="0095493F"/>
    <w:rsid w:val="009606C3"/>
    <w:rsid w:val="00961F8A"/>
    <w:rsid w:val="00962369"/>
    <w:rsid w:val="00964B20"/>
    <w:rsid w:val="00965AF0"/>
    <w:rsid w:val="00966164"/>
    <w:rsid w:val="0096658D"/>
    <w:rsid w:val="009672CC"/>
    <w:rsid w:val="00970FE3"/>
    <w:rsid w:val="009713F6"/>
    <w:rsid w:val="00971739"/>
    <w:rsid w:val="0097581B"/>
    <w:rsid w:val="00976336"/>
    <w:rsid w:val="00987662"/>
    <w:rsid w:val="009903CE"/>
    <w:rsid w:val="009915B3"/>
    <w:rsid w:val="009931E1"/>
    <w:rsid w:val="00993F42"/>
    <w:rsid w:val="00993F90"/>
    <w:rsid w:val="00993FD6"/>
    <w:rsid w:val="009968A3"/>
    <w:rsid w:val="009A1EFD"/>
    <w:rsid w:val="009A5356"/>
    <w:rsid w:val="009A71CF"/>
    <w:rsid w:val="009B24A4"/>
    <w:rsid w:val="009B4F57"/>
    <w:rsid w:val="009C005A"/>
    <w:rsid w:val="009C1454"/>
    <w:rsid w:val="009C2993"/>
    <w:rsid w:val="009C2C7A"/>
    <w:rsid w:val="009C5115"/>
    <w:rsid w:val="009D1317"/>
    <w:rsid w:val="009D2E3E"/>
    <w:rsid w:val="009D4C4D"/>
    <w:rsid w:val="009E2B3C"/>
    <w:rsid w:val="009E2E60"/>
    <w:rsid w:val="009E3C4C"/>
    <w:rsid w:val="009E40A3"/>
    <w:rsid w:val="009E703A"/>
    <w:rsid w:val="009E74D7"/>
    <w:rsid w:val="009F051A"/>
    <w:rsid w:val="009F10B7"/>
    <w:rsid w:val="009F1AD0"/>
    <w:rsid w:val="009F2D98"/>
    <w:rsid w:val="009F458A"/>
    <w:rsid w:val="00A00FF1"/>
    <w:rsid w:val="00A01771"/>
    <w:rsid w:val="00A02F90"/>
    <w:rsid w:val="00A0480F"/>
    <w:rsid w:val="00A04DBF"/>
    <w:rsid w:val="00A06030"/>
    <w:rsid w:val="00A07998"/>
    <w:rsid w:val="00A127F8"/>
    <w:rsid w:val="00A12BB8"/>
    <w:rsid w:val="00A16275"/>
    <w:rsid w:val="00A2550C"/>
    <w:rsid w:val="00A318B8"/>
    <w:rsid w:val="00A321A9"/>
    <w:rsid w:val="00A34DF9"/>
    <w:rsid w:val="00A362A2"/>
    <w:rsid w:val="00A405E6"/>
    <w:rsid w:val="00A4196D"/>
    <w:rsid w:val="00A41CB6"/>
    <w:rsid w:val="00A42662"/>
    <w:rsid w:val="00A45271"/>
    <w:rsid w:val="00A46D20"/>
    <w:rsid w:val="00A51197"/>
    <w:rsid w:val="00A533A7"/>
    <w:rsid w:val="00A543FE"/>
    <w:rsid w:val="00A557D2"/>
    <w:rsid w:val="00A60D74"/>
    <w:rsid w:val="00A6136B"/>
    <w:rsid w:val="00A619EC"/>
    <w:rsid w:val="00A61D12"/>
    <w:rsid w:val="00A61DAD"/>
    <w:rsid w:val="00A6338F"/>
    <w:rsid w:val="00A7061A"/>
    <w:rsid w:val="00A7132E"/>
    <w:rsid w:val="00A72449"/>
    <w:rsid w:val="00A732EF"/>
    <w:rsid w:val="00A73D57"/>
    <w:rsid w:val="00A75EC9"/>
    <w:rsid w:val="00A77AA9"/>
    <w:rsid w:val="00A82D56"/>
    <w:rsid w:val="00A862FF"/>
    <w:rsid w:val="00A86D83"/>
    <w:rsid w:val="00A87A31"/>
    <w:rsid w:val="00A93982"/>
    <w:rsid w:val="00A9539B"/>
    <w:rsid w:val="00AA04AA"/>
    <w:rsid w:val="00AA1345"/>
    <w:rsid w:val="00AA587E"/>
    <w:rsid w:val="00AB01BE"/>
    <w:rsid w:val="00AB3738"/>
    <w:rsid w:val="00AB4C40"/>
    <w:rsid w:val="00AC04E3"/>
    <w:rsid w:val="00AC0D7F"/>
    <w:rsid w:val="00AC11F7"/>
    <w:rsid w:val="00AC2EAF"/>
    <w:rsid w:val="00AD0D9E"/>
    <w:rsid w:val="00AD2092"/>
    <w:rsid w:val="00AD2492"/>
    <w:rsid w:val="00AD25FE"/>
    <w:rsid w:val="00AD7D24"/>
    <w:rsid w:val="00AE0FDF"/>
    <w:rsid w:val="00AE13A3"/>
    <w:rsid w:val="00AE3D5F"/>
    <w:rsid w:val="00AE45C4"/>
    <w:rsid w:val="00AF14C5"/>
    <w:rsid w:val="00AF3F35"/>
    <w:rsid w:val="00AF4729"/>
    <w:rsid w:val="00AF62D2"/>
    <w:rsid w:val="00B00593"/>
    <w:rsid w:val="00B02FA5"/>
    <w:rsid w:val="00B03B79"/>
    <w:rsid w:val="00B04476"/>
    <w:rsid w:val="00B06D19"/>
    <w:rsid w:val="00B10D9B"/>
    <w:rsid w:val="00B10E17"/>
    <w:rsid w:val="00B11341"/>
    <w:rsid w:val="00B11FAE"/>
    <w:rsid w:val="00B12837"/>
    <w:rsid w:val="00B15936"/>
    <w:rsid w:val="00B16578"/>
    <w:rsid w:val="00B20F94"/>
    <w:rsid w:val="00B22D0D"/>
    <w:rsid w:val="00B232D0"/>
    <w:rsid w:val="00B2544A"/>
    <w:rsid w:val="00B26F3D"/>
    <w:rsid w:val="00B310E9"/>
    <w:rsid w:val="00B32629"/>
    <w:rsid w:val="00B32924"/>
    <w:rsid w:val="00B34E12"/>
    <w:rsid w:val="00B40AA5"/>
    <w:rsid w:val="00B41D45"/>
    <w:rsid w:val="00B42BB8"/>
    <w:rsid w:val="00B4307F"/>
    <w:rsid w:val="00B43A6D"/>
    <w:rsid w:val="00B46C29"/>
    <w:rsid w:val="00B47A79"/>
    <w:rsid w:val="00B504B8"/>
    <w:rsid w:val="00B52E74"/>
    <w:rsid w:val="00B5362C"/>
    <w:rsid w:val="00B55AAD"/>
    <w:rsid w:val="00B55B3B"/>
    <w:rsid w:val="00B5642B"/>
    <w:rsid w:val="00B60877"/>
    <w:rsid w:val="00B6163B"/>
    <w:rsid w:val="00B645F2"/>
    <w:rsid w:val="00B655A5"/>
    <w:rsid w:val="00B6696F"/>
    <w:rsid w:val="00B676EE"/>
    <w:rsid w:val="00B6792E"/>
    <w:rsid w:val="00B7524F"/>
    <w:rsid w:val="00B801B1"/>
    <w:rsid w:val="00B813E6"/>
    <w:rsid w:val="00B86BC4"/>
    <w:rsid w:val="00B91220"/>
    <w:rsid w:val="00BA1B01"/>
    <w:rsid w:val="00BA2F12"/>
    <w:rsid w:val="00BA5616"/>
    <w:rsid w:val="00BB0F5D"/>
    <w:rsid w:val="00BB14D2"/>
    <w:rsid w:val="00BB2526"/>
    <w:rsid w:val="00BB38A6"/>
    <w:rsid w:val="00BB5FBC"/>
    <w:rsid w:val="00BB75B7"/>
    <w:rsid w:val="00BC0837"/>
    <w:rsid w:val="00BC3632"/>
    <w:rsid w:val="00BC6E5F"/>
    <w:rsid w:val="00BC729C"/>
    <w:rsid w:val="00BD27D1"/>
    <w:rsid w:val="00BD3BA5"/>
    <w:rsid w:val="00BD4AA9"/>
    <w:rsid w:val="00BD4E0D"/>
    <w:rsid w:val="00BD4E5B"/>
    <w:rsid w:val="00BD511D"/>
    <w:rsid w:val="00BD63EA"/>
    <w:rsid w:val="00BE07FA"/>
    <w:rsid w:val="00BE1427"/>
    <w:rsid w:val="00BE34BB"/>
    <w:rsid w:val="00BE3EF5"/>
    <w:rsid w:val="00BE40B4"/>
    <w:rsid w:val="00BE488B"/>
    <w:rsid w:val="00BE4D7E"/>
    <w:rsid w:val="00BE51BD"/>
    <w:rsid w:val="00BF2028"/>
    <w:rsid w:val="00BF3247"/>
    <w:rsid w:val="00BF4E4C"/>
    <w:rsid w:val="00C00CB1"/>
    <w:rsid w:val="00C045A3"/>
    <w:rsid w:val="00C04986"/>
    <w:rsid w:val="00C111DD"/>
    <w:rsid w:val="00C15B6F"/>
    <w:rsid w:val="00C16627"/>
    <w:rsid w:val="00C20747"/>
    <w:rsid w:val="00C2079B"/>
    <w:rsid w:val="00C2178B"/>
    <w:rsid w:val="00C237E3"/>
    <w:rsid w:val="00C2557E"/>
    <w:rsid w:val="00C25B61"/>
    <w:rsid w:val="00C34426"/>
    <w:rsid w:val="00C3638A"/>
    <w:rsid w:val="00C37666"/>
    <w:rsid w:val="00C46EE1"/>
    <w:rsid w:val="00C47205"/>
    <w:rsid w:val="00C47548"/>
    <w:rsid w:val="00C4798D"/>
    <w:rsid w:val="00C520F3"/>
    <w:rsid w:val="00C627E9"/>
    <w:rsid w:val="00C6762B"/>
    <w:rsid w:val="00C71285"/>
    <w:rsid w:val="00C719A7"/>
    <w:rsid w:val="00C72C23"/>
    <w:rsid w:val="00C768E0"/>
    <w:rsid w:val="00C77622"/>
    <w:rsid w:val="00C816A1"/>
    <w:rsid w:val="00C81B47"/>
    <w:rsid w:val="00C86335"/>
    <w:rsid w:val="00C9089A"/>
    <w:rsid w:val="00C914C2"/>
    <w:rsid w:val="00C91556"/>
    <w:rsid w:val="00C91FC2"/>
    <w:rsid w:val="00C93696"/>
    <w:rsid w:val="00C94CE1"/>
    <w:rsid w:val="00C9602C"/>
    <w:rsid w:val="00CA13BA"/>
    <w:rsid w:val="00CA17EE"/>
    <w:rsid w:val="00CA3330"/>
    <w:rsid w:val="00CA4024"/>
    <w:rsid w:val="00CA4407"/>
    <w:rsid w:val="00CA45D2"/>
    <w:rsid w:val="00CB2D77"/>
    <w:rsid w:val="00CB52B6"/>
    <w:rsid w:val="00CC0544"/>
    <w:rsid w:val="00CC057D"/>
    <w:rsid w:val="00CC2885"/>
    <w:rsid w:val="00CC3BB5"/>
    <w:rsid w:val="00CC3BD5"/>
    <w:rsid w:val="00CC59DA"/>
    <w:rsid w:val="00CD3F20"/>
    <w:rsid w:val="00CD558C"/>
    <w:rsid w:val="00CD685C"/>
    <w:rsid w:val="00CE18B2"/>
    <w:rsid w:val="00CE3B29"/>
    <w:rsid w:val="00CE4EAA"/>
    <w:rsid w:val="00CF1F4D"/>
    <w:rsid w:val="00CF32ED"/>
    <w:rsid w:val="00CF4777"/>
    <w:rsid w:val="00CF48D9"/>
    <w:rsid w:val="00D00035"/>
    <w:rsid w:val="00D0294F"/>
    <w:rsid w:val="00D029AF"/>
    <w:rsid w:val="00D05CDA"/>
    <w:rsid w:val="00D05D73"/>
    <w:rsid w:val="00D114EC"/>
    <w:rsid w:val="00D11C9E"/>
    <w:rsid w:val="00D12604"/>
    <w:rsid w:val="00D12BEF"/>
    <w:rsid w:val="00D12C43"/>
    <w:rsid w:val="00D1359D"/>
    <w:rsid w:val="00D14212"/>
    <w:rsid w:val="00D176F2"/>
    <w:rsid w:val="00D22663"/>
    <w:rsid w:val="00D2382A"/>
    <w:rsid w:val="00D249BE"/>
    <w:rsid w:val="00D25C27"/>
    <w:rsid w:val="00D25CE5"/>
    <w:rsid w:val="00D37D9D"/>
    <w:rsid w:val="00D426BB"/>
    <w:rsid w:val="00D42D5B"/>
    <w:rsid w:val="00D4327E"/>
    <w:rsid w:val="00D43412"/>
    <w:rsid w:val="00D44095"/>
    <w:rsid w:val="00D45658"/>
    <w:rsid w:val="00D465D3"/>
    <w:rsid w:val="00D468AC"/>
    <w:rsid w:val="00D4749D"/>
    <w:rsid w:val="00D531B9"/>
    <w:rsid w:val="00D541AE"/>
    <w:rsid w:val="00D61195"/>
    <w:rsid w:val="00D6318C"/>
    <w:rsid w:val="00D644E2"/>
    <w:rsid w:val="00D64BE5"/>
    <w:rsid w:val="00D65642"/>
    <w:rsid w:val="00D66739"/>
    <w:rsid w:val="00D72523"/>
    <w:rsid w:val="00D7270D"/>
    <w:rsid w:val="00D75379"/>
    <w:rsid w:val="00D75FAA"/>
    <w:rsid w:val="00D8008C"/>
    <w:rsid w:val="00D904E7"/>
    <w:rsid w:val="00D90E63"/>
    <w:rsid w:val="00D96F26"/>
    <w:rsid w:val="00DA0D63"/>
    <w:rsid w:val="00DA3D5F"/>
    <w:rsid w:val="00DA4ABA"/>
    <w:rsid w:val="00DA6191"/>
    <w:rsid w:val="00DB1747"/>
    <w:rsid w:val="00DB205A"/>
    <w:rsid w:val="00DB2501"/>
    <w:rsid w:val="00DC16FF"/>
    <w:rsid w:val="00DC37EF"/>
    <w:rsid w:val="00DC4F9A"/>
    <w:rsid w:val="00DC51DA"/>
    <w:rsid w:val="00DC6D6C"/>
    <w:rsid w:val="00DD0951"/>
    <w:rsid w:val="00DD1824"/>
    <w:rsid w:val="00DD1906"/>
    <w:rsid w:val="00DD1BB7"/>
    <w:rsid w:val="00DD25D8"/>
    <w:rsid w:val="00DD47A6"/>
    <w:rsid w:val="00DD49F7"/>
    <w:rsid w:val="00DD5159"/>
    <w:rsid w:val="00DD525C"/>
    <w:rsid w:val="00DD655A"/>
    <w:rsid w:val="00DD6940"/>
    <w:rsid w:val="00DE012E"/>
    <w:rsid w:val="00DE0488"/>
    <w:rsid w:val="00DE1043"/>
    <w:rsid w:val="00DE1C82"/>
    <w:rsid w:val="00DE2FDD"/>
    <w:rsid w:val="00DE319A"/>
    <w:rsid w:val="00DE3E9F"/>
    <w:rsid w:val="00DE762D"/>
    <w:rsid w:val="00DF0E14"/>
    <w:rsid w:val="00DF1D57"/>
    <w:rsid w:val="00DF2ADB"/>
    <w:rsid w:val="00E02646"/>
    <w:rsid w:val="00E03A0A"/>
    <w:rsid w:val="00E10080"/>
    <w:rsid w:val="00E2168C"/>
    <w:rsid w:val="00E2515C"/>
    <w:rsid w:val="00E32539"/>
    <w:rsid w:val="00E3507C"/>
    <w:rsid w:val="00E362CB"/>
    <w:rsid w:val="00E37A86"/>
    <w:rsid w:val="00E37BF1"/>
    <w:rsid w:val="00E405EE"/>
    <w:rsid w:val="00E43CF2"/>
    <w:rsid w:val="00E445D6"/>
    <w:rsid w:val="00E454D5"/>
    <w:rsid w:val="00E50DDA"/>
    <w:rsid w:val="00E518CF"/>
    <w:rsid w:val="00E51AA6"/>
    <w:rsid w:val="00E51D0E"/>
    <w:rsid w:val="00E522BB"/>
    <w:rsid w:val="00E53002"/>
    <w:rsid w:val="00E53121"/>
    <w:rsid w:val="00E55AEB"/>
    <w:rsid w:val="00E564F5"/>
    <w:rsid w:val="00E56B34"/>
    <w:rsid w:val="00E56F25"/>
    <w:rsid w:val="00E611B5"/>
    <w:rsid w:val="00E63A5C"/>
    <w:rsid w:val="00E6527F"/>
    <w:rsid w:val="00E658B2"/>
    <w:rsid w:val="00E66086"/>
    <w:rsid w:val="00E672C5"/>
    <w:rsid w:val="00E728AD"/>
    <w:rsid w:val="00E74690"/>
    <w:rsid w:val="00E75B14"/>
    <w:rsid w:val="00E762E4"/>
    <w:rsid w:val="00E76E7B"/>
    <w:rsid w:val="00E77C29"/>
    <w:rsid w:val="00E77C2B"/>
    <w:rsid w:val="00E81623"/>
    <w:rsid w:val="00E84B18"/>
    <w:rsid w:val="00E90D99"/>
    <w:rsid w:val="00E93260"/>
    <w:rsid w:val="00E96779"/>
    <w:rsid w:val="00EA053D"/>
    <w:rsid w:val="00EA25A9"/>
    <w:rsid w:val="00EA3226"/>
    <w:rsid w:val="00EA41A6"/>
    <w:rsid w:val="00EA4F45"/>
    <w:rsid w:val="00EA597C"/>
    <w:rsid w:val="00EA5E6D"/>
    <w:rsid w:val="00EA5F6D"/>
    <w:rsid w:val="00EA6C2F"/>
    <w:rsid w:val="00EB229B"/>
    <w:rsid w:val="00EB272B"/>
    <w:rsid w:val="00EB409A"/>
    <w:rsid w:val="00EB4E48"/>
    <w:rsid w:val="00EB5B21"/>
    <w:rsid w:val="00EB694E"/>
    <w:rsid w:val="00EC0439"/>
    <w:rsid w:val="00ED1650"/>
    <w:rsid w:val="00ED1A01"/>
    <w:rsid w:val="00ED2705"/>
    <w:rsid w:val="00ED30E1"/>
    <w:rsid w:val="00ED4D71"/>
    <w:rsid w:val="00ED6036"/>
    <w:rsid w:val="00ED7541"/>
    <w:rsid w:val="00EE35A4"/>
    <w:rsid w:val="00EE5956"/>
    <w:rsid w:val="00EE62DF"/>
    <w:rsid w:val="00EE71F0"/>
    <w:rsid w:val="00EF4559"/>
    <w:rsid w:val="00EF6791"/>
    <w:rsid w:val="00EF79F3"/>
    <w:rsid w:val="00F024E9"/>
    <w:rsid w:val="00F029C1"/>
    <w:rsid w:val="00F03C2A"/>
    <w:rsid w:val="00F0450F"/>
    <w:rsid w:val="00F04582"/>
    <w:rsid w:val="00F10036"/>
    <w:rsid w:val="00F133C8"/>
    <w:rsid w:val="00F143AA"/>
    <w:rsid w:val="00F1742F"/>
    <w:rsid w:val="00F17A09"/>
    <w:rsid w:val="00F204CE"/>
    <w:rsid w:val="00F225AD"/>
    <w:rsid w:val="00F23607"/>
    <w:rsid w:val="00F26651"/>
    <w:rsid w:val="00F2777A"/>
    <w:rsid w:val="00F27D18"/>
    <w:rsid w:val="00F30E7A"/>
    <w:rsid w:val="00F374DD"/>
    <w:rsid w:val="00F40414"/>
    <w:rsid w:val="00F411C3"/>
    <w:rsid w:val="00F41D86"/>
    <w:rsid w:val="00F4445B"/>
    <w:rsid w:val="00F46E3C"/>
    <w:rsid w:val="00F47151"/>
    <w:rsid w:val="00F47A46"/>
    <w:rsid w:val="00F50B31"/>
    <w:rsid w:val="00F56061"/>
    <w:rsid w:val="00F6359E"/>
    <w:rsid w:val="00F63793"/>
    <w:rsid w:val="00F6556F"/>
    <w:rsid w:val="00F6638D"/>
    <w:rsid w:val="00F66490"/>
    <w:rsid w:val="00F71502"/>
    <w:rsid w:val="00F73346"/>
    <w:rsid w:val="00F7412D"/>
    <w:rsid w:val="00F7454B"/>
    <w:rsid w:val="00F748A7"/>
    <w:rsid w:val="00F77B0F"/>
    <w:rsid w:val="00F81801"/>
    <w:rsid w:val="00F836E4"/>
    <w:rsid w:val="00F84F3D"/>
    <w:rsid w:val="00F9362D"/>
    <w:rsid w:val="00F943BE"/>
    <w:rsid w:val="00F943FB"/>
    <w:rsid w:val="00F96CF0"/>
    <w:rsid w:val="00F97640"/>
    <w:rsid w:val="00FA0180"/>
    <w:rsid w:val="00FA0FB2"/>
    <w:rsid w:val="00FA1026"/>
    <w:rsid w:val="00FA1D76"/>
    <w:rsid w:val="00FA327E"/>
    <w:rsid w:val="00FA3A65"/>
    <w:rsid w:val="00FA5ECF"/>
    <w:rsid w:val="00FA6327"/>
    <w:rsid w:val="00FA7B02"/>
    <w:rsid w:val="00FB00C1"/>
    <w:rsid w:val="00FB1AE4"/>
    <w:rsid w:val="00FB5D67"/>
    <w:rsid w:val="00FB6E5A"/>
    <w:rsid w:val="00FC02AD"/>
    <w:rsid w:val="00FC2A27"/>
    <w:rsid w:val="00FC56C5"/>
    <w:rsid w:val="00FD1C2D"/>
    <w:rsid w:val="00FD1D38"/>
    <w:rsid w:val="00FD2C02"/>
    <w:rsid w:val="00FD57C5"/>
    <w:rsid w:val="00FD6F42"/>
    <w:rsid w:val="00FD74F3"/>
    <w:rsid w:val="00FD7EB7"/>
    <w:rsid w:val="00FE06F1"/>
    <w:rsid w:val="00FE2729"/>
    <w:rsid w:val="00FE33B0"/>
    <w:rsid w:val="00FE45B0"/>
    <w:rsid w:val="00FE4C0B"/>
    <w:rsid w:val="00FE4F5F"/>
    <w:rsid w:val="00FF1453"/>
    <w:rsid w:val="00FF3823"/>
    <w:rsid w:val="00FF49C0"/>
    <w:rsid w:val="00FF5978"/>
    <w:rsid w:val="00FF607E"/>
    <w:rsid w:val="00FF6C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B64A5"/>
  <w15:docId w15:val="{B0102127-13E0-480A-96A3-BE5EC9BE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585"/>
    <w:pPr>
      <w:widowControl w:val="0"/>
    </w:pPr>
    <w:rPr>
      <w:sz w:val="24"/>
    </w:rPr>
  </w:style>
  <w:style w:type="paragraph" w:styleId="Heading1">
    <w:name w:val="heading 1"/>
    <w:basedOn w:val="Normal"/>
    <w:next w:val="Normal"/>
    <w:qFormat/>
    <w:pPr>
      <w:keepNext/>
      <w:spacing w:after="58"/>
      <w:jc w:val="center"/>
      <w:outlineLvl w:val="0"/>
    </w:pPr>
    <w:rPr>
      <w:b/>
    </w:rPr>
  </w:style>
  <w:style w:type="paragraph" w:styleId="Heading2">
    <w:name w:val="heading 2"/>
    <w:basedOn w:val="Normal"/>
    <w:next w:val="Normal"/>
    <w:qFormat/>
    <w:pPr>
      <w:keepNext/>
      <w:spacing w:after="58"/>
      <w:jc w:val="center"/>
      <w:outlineLvl w:val="1"/>
    </w:pPr>
    <w:rPr>
      <w:b/>
    </w:rPr>
  </w:style>
  <w:style w:type="paragraph" w:styleId="Heading3">
    <w:name w:val="heading 3"/>
    <w:basedOn w:val="Normal"/>
    <w:next w:val="Normal"/>
    <w:qFormat/>
    <w:pPr>
      <w:keepNext/>
      <w:tabs>
        <w:tab w:val="center" w:pos="5276"/>
      </w:tabs>
      <w:outlineLvl w:val="2"/>
    </w:pPr>
    <w:rPr>
      <w:sz w:val="32"/>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sz w:val="26"/>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tabs>
        <w:tab w:val="center" w:pos="5276"/>
      </w:tabs>
      <w:jc w:val="both"/>
      <w:outlineLvl w:val="6"/>
    </w:p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ind w:left="720" w:hanging="720"/>
    </w:pPr>
  </w:style>
  <w:style w:type="paragraph" w:customStyle="1" w:styleId="H02">
    <w:name w:val="H02"/>
    <w:basedOn w:val="Normal"/>
    <w:pPr>
      <w:pBdr>
        <w:bottom w:val="single" w:sz="4" w:space="3" w:color="auto"/>
      </w:pBdr>
      <w:tabs>
        <w:tab w:val="right" w:pos="7740"/>
      </w:tabs>
      <w:ind w:left="1440" w:right="1440"/>
    </w:pPr>
    <w:rPr>
      <w:rFonts w:ascii="Helvetica" w:hAnsi="Helvetica"/>
      <w:b/>
      <w:smallCaps/>
      <w:sz w:val="32"/>
    </w:rPr>
  </w:style>
  <w:style w:type="paragraph" w:customStyle="1" w:styleId="List">
    <w:name w:val="#List"/>
    <w:basedOn w:val="Normal"/>
    <w:pPr>
      <w:spacing w:after="120"/>
      <w:ind w:left="547" w:hanging="547"/>
    </w:pPr>
    <w:rPr>
      <w:rFonts w:ascii="Times" w:hAnsi="Times"/>
    </w:rPr>
  </w:style>
  <w:style w:type="paragraph" w:styleId="BlockText">
    <w:name w:val="Block Text"/>
    <w:basedOn w:val="Normal"/>
    <w:pPr>
      <w:ind w:left="113" w:right="113"/>
    </w:pPr>
    <w:rPr>
      <w:b/>
      <w:sz w:val="32"/>
    </w:rPr>
  </w:style>
  <w:style w:type="paragraph" w:styleId="BodyText">
    <w:name w:val="Body Text"/>
    <w:basedOn w:val="Normal"/>
    <w:rPr>
      <w:sz w:val="18"/>
    </w:rPr>
  </w:style>
  <w:style w:type="paragraph" w:styleId="BodyText2">
    <w:name w:val="Body Text 2"/>
    <w:basedOn w:val="Normal"/>
    <w:rPr>
      <w:b/>
      <w:sz w:val="26"/>
    </w:rPr>
  </w:style>
  <w:style w:type="paragraph" w:styleId="BodyText3">
    <w:name w:val="Body Text 3"/>
    <w:basedOn w:val="Normal"/>
    <w:pPr>
      <w:tabs>
        <w:tab w:val="center" w:pos="5276"/>
      </w:tabs>
    </w:pPr>
    <w:rPr>
      <w:sz w:val="32"/>
    </w:rPr>
  </w:style>
  <w:style w:type="paragraph" w:styleId="BodyTextIndent">
    <w:name w:val="Body Text Indent"/>
    <w:basedOn w:val="Normal"/>
    <w:pPr>
      <w:spacing w:line="360" w:lineRule="auto"/>
      <w:ind w:firstLine="720"/>
    </w:pPr>
  </w:style>
  <w:style w:type="paragraph" w:customStyle="1" w:styleId="Bullet">
    <w:name w:val="Bullet"/>
    <w:basedOn w:val="Normal"/>
    <w:pPr>
      <w:tabs>
        <w:tab w:val="left" w:pos="360"/>
      </w:tabs>
      <w:ind w:left="360" w:hanging="360"/>
    </w:pPr>
    <w:rPr>
      <w:rFonts w:ascii="Times" w:hAnsi="Times"/>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style>
  <w:style w:type="paragraph" w:customStyle="1" w:styleId="H03">
    <w:name w:val="H03"/>
    <w:basedOn w:val="Normal"/>
    <w:pPr>
      <w:pBdr>
        <w:bottom w:val="single" w:sz="4" w:space="1" w:color="auto"/>
      </w:pBdr>
      <w:tabs>
        <w:tab w:val="right" w:pos="7920"/>
      </w:tabs>
      <w:ind w:left="720" w:right="1440"/>
    </w:pPr>
    <w:rPr>
      <w:rFonts w:ascii="Helvetica" w:hAnsi="Helvetica"/>
      <w:caps/>
    </w:rPr>
  </w:style>
  <w:style w:type="paragraph" w:customStyle="1" w:styleId="H04">
    <w:name w:val="H04"/>
    <w:basedOn w:val="Normal"/>
    <w:pPr>
      <w:spacing w:before="240" w:after="480"/>
      <w:ind w:left="720"/>
    </w:pPr>
    <w:rPr>
      <w:rFonts w:ascii="Helvetica" w:hAnsi="Helvetica"/>
      <w:b/>
      <w:smallCaps/>
      <w:sz w:val="32"/>
    </w:rPr>
  </w:style>
  <w:style w:type="paragraph" w:customStyle="1" w:styleId="H05">
    <w:name w:val="H05"/>
    <w:basedOn w:val="Normal"/>
    <w:pPr>
      <w:tabs>
        <w:tab w:val="left" w:pos="1800"/>
        <w:tab w:val="left" w:pos="2160"/>
        <w:tab w:val="right" w:leader="underscore" w:pos="5760"/>
        <w:tab w:val="left" w:pos="5940"/>
        <w:tab w:val="right" w:leader="underscore" w:pos="8640"/>
      </w:tabs>
      <w:ind w:left="720" w:right="720"/>
    </w:pPr>
    <w:rPr>
      <w:rFonts w:ascii="Helvetica" w:hAnsi="Helvetica"/>
      <w:i/>
    </w:rPr>
  </w:style>
  <w:style w:type="paragraph" w:customStyle="1" w:styleId="H1">
    <w:name w:val="H1"/>
    <w:basedOn w:val="Normal"/>
    <w:pPr>
      <w:spacing w:before="240"/>
      <w:ind w:right="720"/>
    </w:pPr>
    <w:rPr>
      <w:rFonts w:ascii="Helvetica" w:hAnsi="Helvetica"/>
      <w:b/>
      <w:caps/>
    </w:rPr>
  </w:style>
  <w:style w:type="paragraph" w:customStyle="1" w:styleId="H2">
    <w:name w:val="H2"/>
    <w:basedOn w:val="Normal"/>
    <w:pPr>
      <w:spacing w:before="240"/>
    </w:pPr>
    <w:rPr>
      <w:rFonts w:ascii="Helvetica" w:hAnsi="Helvetica"/>
      <w:b/>
    </w:rPr>
  </w:style>
  <w:style w:type="paragraph" w:customStyle="1" w:styleId="H3">
    <w:name w:val="H3"/>
    <w:basedOn w:val="H03"/>
    <w:pPr>
      <w:tabs>
        <w:tab w:val="right" w:pos="9360"/>
      </w:tabs>
      <w:ind w:right="0"/>
    </w:pPr>
  </w:style>
  <w:style w:type="paragraph" w:customStyle="1" w:styleId="H4">
    <w:name w:val="H4"/>
    <w:basedOn w:val="H04"/>
  </w:style>
  <w:style w:type="paragraph" w:customStyle="1" w:styleId="H5">
    <w:name w:val="H5"/>
    <w:basedOn w:val="H05"/>
    <w:pPr>
      <w:tabs>
        <w:tab w:val="clear" w:pos="8640"/>
        <w:tab w:val="right" w:leader="underscore" w:pos="9360"/>
      </w:tabs>
      <w:ind w:right="0"/>
    </w:p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customStyle="1" w:styleId="Level1">
    <w:name w:val="Level 1"/>
    <w:basedOn w:val="Normal"/>
    <w:pPr>
      <w:tabs>
        <w:tab w:val="left" w:pos="720"/>
      </w:tabs>
      <w:ind w:left="720" w:hanging="360"/>
    </w:pPr>
  </w:style>
  <w:style w:type="paragraph" w:customStyle="1" w:styleId="Level2">
    <w:name w:val="Level 2"/>
    <w:basedOn w:val="Normal"/>
    <w:pPr>
      <w:tabs>
        <w:tab w:val="left" w:pos="840"/>
      </w:tabs>
      <w:ind w:left="840" w:hanging="120"/>
    </w:pPr>
  </w:style>
  <w:style w:type="paragraph" w:customStyle="1" w:styleId="Name">
    <w:name w:val="Name"/>
    <w:basedOn w:val="H05"/>
    <w:pPr>
      <w:tabs>
        <w:tab w:val="clear" w:pos="2160"/>
        <w:tab w:val="clear" w:pos="5760"/>
        <w:tab w:val="clear" w:pos="5940"/>
        <w:tab w:val="right" w:leader="underscore" w:pos="5040"/>
        <w:tab w:val="left" w:pos="5400"/>
      </w:tabs>
    </w:pPr>
  </w:style>
  <w:style w:type="paragraph" w:customStyle="1" w:styleId="Name2">
    <w:name w:val="Name2"/>
    <w:basedOn w:val="Name"/>
    <w:pPr>
      <w:tabs>
        <w:tab w:val="clear" w:pos="8640"/>
        <w:tab w:val="right" w:leader="underscore" w:pos="9360"/>
      </w:tabs>
      <w:ind w:right="0"/>
    </w:pPr>
  </w:style>
  <w:style w:type="character" w:styleId="PageNumber">
    <w:name w:val="page number"/>
    <w:rPr>
      <w:i/>
      <w:iCs/>
      <w:sz w:val="20"/>
    </w:rPr>
  </w:style>
  <w:style w:type="paragraph" w:styleId="PlainText">
    <w:name w:val="Plain Text"/>
    <w:basedOn w:val="Normal"/>
    <w:pPr>
      <w:widowControl/>
    </w:pPr>
    <w:rPr>
      <w:rFonts w:ascii="Courier New" w:hAnsi="Courier New"/>
      <w:sz w:val="20"/>
    </w:rPr>
  </w:style>
  <w:style w:type="paragraph" w:customStyle="1" w:styleId="TextWork">
    <w:name w:val="Text Work"/>
    <w:basedOn w:val="Normal"/>
    <w:pPr>
      <w:widowControl/>
      <w:spacing w:before="60"/>
    </w:pPr>
    <w:rPr>
      <w:rFonts w:ascii="Times" w:hAnsi="Times"/>
      <w:sz w:val="28"/>
      <w:lang w:val="en-GB"/>
    </w:rPr>
  </w:style>
  <w:style w:type="paragraph" w:customStyle="1" w:styleId="TextWorkList">
    <w:name w:val="Text Work List"/>
    <w:basedOn w:val="TextWork"/>
    <w:pPr>
      <w:tabs>
        <w:tab w:val="left" w:pos="600"/>
      </w:tabs>
      <w:spacing w:before="120"/>
      <w:ind w:left="600" w:hanging="600"/>
    </w:pPr>
  </w:style>
  <w:style w:type="paragraph" w:customStyle="1" w:styleId="Rule">
    <w:name w:val="Rule"/>
    <w:basedOn w:val="TextWorkList"/>
    <w:pPr>
      <w:tabs>
        <w:tab w:val="right" w:leader="underscore" w:pos="9360"/>
      </w:tabs>
      <w:ind w:firstLine="0"/>
    </w:pPr>
    <w:rPr>
      <w:b/>
    </w:rPr>
  </w:style>
  <w:style w:type="paragraph" w:customStyle="1" w:styleId="Text">
    <w:name w:val="Text"/>
    <w:basedOn w:val="Normal"/>
    <w:pPr>
      <w:widowControl/>
      <w:spacing w:before="60"/>
    </w:pPr>
    <w:rPr>
      <w:rFonts w:ascii="Times" w:hAnsi="Times"/>
    </w:rPr>
  </w:style>
  <w:style w:type="paragraph" w:styleId="Title">
    <w:name w:val="Title"/>
    <w:basedOn w:val="Normal"/>
    <w:qFormat/>
    <w:pPr>
      <w:widowControl/>
      <w:jc w:val="center"/>
    </w:pPr>
    <w:rPr>
      <w:b/>
      <w:sz w:val="36"/>
    </w:rPr>
  </w:style>
  <w:style w:type="paragraph" w:customStyle="1" w:styleId="pcn">
    <w:name w:val="pcn"/>
    <w:basedOn w:val="Normal"/>
    <w:pPr>
      <w:widowControl/>
      <w:spacing w:after="960"/>
      <w:jc w:val="center"/>
    </w:pPr>
    <w:rPr>
      <w:b/>
      <w:bCs/>
      <w:color w:val="000000"/>
      <w:sz w:val="36"/>
      <w:szCs w:val="36"/>
    </w:rPr>
  </w:style>
  <w:style w:type="paragraph" w:customStyle="1" w:styleId="pct">
    <w:name w:val="pct"/>
    <w:basedOn w:val="Normal"/>
    <w:pPr>
      <w:widowControl/>
      <w:spacing w:after="600"/>
      <w:jc w:val="center"/>
    </w:pPr>
    <w:rPr>
      <w:b/>
      <w:bCs/>
      <w:color w:val="000000"/>
      <w:sz w:val="36"/>
      <w:szCs w:val="36"/>
    </w:rPr>
  </w:style>
  <w:style w:type="paragraph" w:customStyle="1" w:styleId="ph2">
    <w:name w:val="ph2"/>
    <w:basedOn w:val="Normal"/>
    <w:pPr>
      <w:widowControl/>
      <w:shd w:val="clear" w:color="auto" w:fill="FFFFFF"/>
      <w:spacing w:before="600" w:after="120"/>
      <w:ind w:left="1440"/>
    </w:pPr>
    <w:rPr>
      <w:rFonts w:ascii="Arial" w:hAnsi="Arial" w:cs="Arial"/>
      <w:b/>
      <w:bCs/>
      <w:color w:val="000000"/>
      <w:sz w:val="27"/>
      <w:szCs w:val="27"/>
    </w:rPr>
  </w:style>
  <w:style w:type="paragraph" w:customStyle="1" w:styleId="pl1">
    <w:name w:val="pl1"/>
    <w:basedOn w:val="Normal"/>
    <w:rsid w:val="003245F7"/>
    <w:pPr>
      <w:widowControl/>
      <w:shd w:val="clear" w:color="auto" w:fill="FFFFFF"/>
      <w:spacing w:after="120"/>
      <w:ind w:left="1915" w:hanging="475"/>
      <w:jc w:val="both"/>
    </w:pPr>
    <w:rPr>
      <w:color w:val="000000"/>
      <w:szCs w:val="24"/>
    </w:rPr>
  </w:style>
  <w:style w:type="paragraph" w:customStyle="1" w:styleId="pl1a">
    <w:name w:val="pl1a"/>
    <w:basedOn w:val="Normal"/>
    <w:pPr>
      <w:widowControl/>
      <w:shd w:val="clear" w:color="auto" w:fill="FFFFFF"/>
      <w:tabs>
        <w:tab w:val="left" w:pos="1920"/>
      </w:tabs>
      <w:ind w:left="2400" w:hanging="960"/>
      <w:jc w:val="both"/>
    </w:pPr>
    <w:rPr>
      <w:color w:val="000000"/>
      <w:szCs w:val="24"/>
    </w:rPr>
  </w:style>
  <w:style w:type="paragraph" w:customStyle="1" w:styleId="pla">
    <w:name w:val="pla"/>
    <w:basedOn w:val="Normal"/>
    <w:pPr>
      <w:widowControl/>
      <w:shd w:val="clear" w:color="auto" w:fill="FFFFFF"/>
      <w:ind w:left="2400" w:hanging="480"/>
      <w:jc w:val="both"/>
    </w:pPr>
    <w:rPr>
      <w:color w:val="000000"/>
      <w:szCs w:val="24"/>
    </w:rPr>
  </w:style>
  <w:style w:type="paragraph" w:customStyle="1" w:styleId="pageboundary">
    <w:name w:val="pageboundary"/>
    <w:basedOn w:val="Normal"/>
    <w:pPr>
      <w:widowControl/>
      <w:spacing w:before="100" w:beforeAutospacing="1" w:after="100" w:afterAutospacing="1"/>
    </w:pPr>
    <w:rPr>
      <w:szCs w:val="24"/>
    </w:rPr>
  </w:style>
  <w:style w:type="paragraph" w:customStyle="1" w:styleId="ph3ns">
    <w:name w:val="ph3ns"/>
    <w:basedOn w:val="Normal"/>
    <w:pPr>
      <w:widowControl/>
      <w:jc w:val="right"/>
    </w:pPr>
    <w:rPr>
      <w:i/>
      <w:iCs/>
      <w:color w:val="000000"/>
      <w:sz w:val="20"/>
    </w:rPr>
  </w:style>
  <w:style w:type="paragraph" w:customStyle="1" w:styleId="ptf">
    <w:name w:val="ptf"/>
    <w:basedOn w:val="Normal"/>
    <w:pPr>
      <w:widowControl/>
      <w:shd w:val="clear" w:color="auto" w:fill="FFFFFF"/>
      <w:spacing w:before="160"/>
      <w:ind w:left="1440"/>
      <w:jc w:val="both"/>
    </w:pPr>
    <w:rPr>
      <w:color w:val="000000"/>
      <w:szCs w:val="24"/>
    </w:rPr>
  </w:style>
  <w:style w:type="paragraph" w:customStyle="1" w:styleId="ph3">
    <w:name w:val="ph3"/>
    <w:basedOn w:val="Normal"/>
    <w:rsid w:val="003245F7"/>
    <w:pPr>
      <w:widowControl/>
      <w:spacing w:before="120"/>
      <w:ind w:left="2400" w:right="-414"/>
      <w:jc w:val="right"/>
    </w:pPr>
    <w:rPr>
      <w:rFonts w:ascii="Arial" w:hAnsi="Arial" w:cs="Arial"/>
      <w:i/>
      <w:iCs/>
      <w:color w:val="000000"/>
      <w:sz w:val="20"/>
    </w:rPr>
  </w:style>
  <w:style w:type="paragraph" w:customStyle="1" w:styleId="pnormal">
    <w:name w:val="pnormal"/>
    <w:basedOn w:val="Normal"/>
    <w:pPr>
      <w:widowControl/>
    </w:pPr>
    <w:rPr>
      <w:color w:val="000000"/>
      <w:sz w:val="15"/>
      <w:szCs w:val="15"/>
    </w:rPr>
  </w:style>
  <w:style w:type="paragraph" w:customStyle="1" w:styleId="ph4">
    <w:name w:val="ph4"/>
    <w:basedOn w:val="Normal"/>
    <w:pPr>
      <w:widowControl/>
      <w:spacing w:before="720"/>
      <w:ind w:left="2400"/>
    </w:pPr>
    <w:rPr>
      <w:i/>
      <w:iCs/>
      <w:color w:val="000000"/>
      <w:szCs w:val="24"/>
    </w:rPr>
  </w:style>
  <w:style w:type="paragraph" w:customStyle="1" w:styleId="ph1">
    <w:name w:val="ph1"/>
    <w:basedOn w:val="Normal"/>
    <w:pPr>
      <w:widowControl/>
      <w:spacing w:after="240"/>
      <w:ind w:left="2280"/>
    </w:pPr>
    <w:rPr>
      <w:b/>
      <w:bCs/>
      <w:color w:val="000000"/>
      <w:szCs w:val="24"/>
    </w:rPr>
  </w:style>
  <w:style w:type="paragraph" w:customStyle="1" w:styleId="pformhead">
    <w:name w:val="pformhead"/>
    <w:basedOn w:val="Normal"/>
    <w:pPr>
      <w:widowControl/>
      <w:spacing w:before="20" w:after="20"/>
      <w:jc w:val="center"/>
    </w:pPr>
    <w:rPr>
      <w:color w:val="000000"/>
      <w:szCs w:val="24"/>
    </w:rPr>
  </w:style>
  <w:style w:type="paragraph" w:customStyle="1" w:styleId="pformheaddr">
    <w:name w:val="pformheaddr"/>
    <w:basedOn w:val="Normal"/>
    <w:pPr>
      <w:widowControl/>
      <w:spacing w:before="20" w:after="20"/>
      <w:jc w:val="center"/>
    </w:pPr>
    <w:rPr>
      <w:color w:val="000000"/>
      <w:szCs w:val="24"/>
    </w:rPr>
  </w:style>
  <w:style w:type="paragraph" w:customStyle="1" w:styleId="pformh">
    <w:name w:val="pformh"/>
    <w:basedOn w:val="Normal"/>
    <w:pPr>
      <w:widowControl/>
      <w:spacing w:before="20" w:after="20"/>
    </w:pPr>
    <w:rPr>
      <w:color w:val="000000"/>
      <w:szCs w:val="24"/>
    </w:rPr>
  </w:style>
  <w:style w:type="paragraph" w:customStyle="1" w:styleId="ph5">
    <w:name w:val="ph5"/>
    <w:basedOn w:val="Normal"/>
    <w:pPr>
      <w:widowControl/>
      <w:jc w:val="right"/>
    </w:pPr>
    <w:rPr>
      <w:color w:val="000000"/>
      <w:szCs w:val="24"/>
    </w:rPr>
  </w:style>
  <w:style w:type="paragraph" w:customStyle="1" w:styleId="ph3full">
    <w:name w:val="ph3full"/>
    <w:basedOn w:val="Normal"/>
    <w:pPr>
      <w:widowControl/>
      <w:spacing w:before="720"/>
      <w:jc w:val="right"/>
    </w:pPr>
    <w:rPr>
      <w:i/>
      <w:iCs/>
      <w:color w:val="000000"/>
      <w:sz w:val="20"/>
    </w:rPr>
  </w:style>
  <w:style w:type="paragraph" w:customStyle="1" w:styleId="ptffull">
    <w:name w:val="ptffull"/>
    <w:basedOn w:val="Normal"/>
    <w:pPr>
      <w:widowControl/>
      <w:spacing w:before="160"/>
      <w:jc w:val="both"/>
    </w:pPr>
    <w:rPr>
      <w:color w:val="000000"/>
      <w:szCs w:val="24"/>
    </w:rPr>
  </w:style>
  <w:style w:type="paragraph" w:customStyle="1" w:styleId="ph4full">
    <w:name w:val="ph4full"/>
    <w:basedOn w:val="Normal"/>
    <w:pPr>
      <w:widowControl/>
      <w:spacing w:before="720"/>
    </w:pPr>
    <w:rPr>
      <w:i/>
      <w:iCs/>
      <w:color w:val="000000"/>
      <w:szCs w:val="24"/>
    </w:rPr>
  </w:style>
  <w:style w:type="paragraph" w:customStyle="1" w:styleId="pformabhead">
    <w:name w:val="pformabhead"/>
    <w:basedOn w:val="Normal"/>
    <w:pPr>
      <w:widowControl/>
      <w:spacing w:before="20" w:after="20"/>
    </w:pPr>
    <w:rPr>
      <w:color w:val="000000"/>
      <w:szCs w:val="24"/>
    </w:rPr>
  </w:style>
  <w:style w:type="paragraph" w:customStyle="1" w:styleId="pformab">
    <w:name w:val="pformab"/>
    <w:basedOn w:val="Normal"/>
    <w:pPr>
      <w:widowControl/>
      <w:spacing w:before="20" w:after="20"/>
    </w:pPr>
    <w:rPr>
      <w:color w:val="000000"/>
      <w:szCs w:val="24"/>
    </w:rPr>
  </w:style>
  <w:style w:type="paragraph" w:customStyle="1" w:styleId="pfootnote">
    <w:name w:val="pfootnote"/>
    <w:basedOn w:val="Normal"/>
    <w:pPr>
      <w:widowControl/>
      <w:shd w:val="clear" w:color="auto" w:fill="FFFFFF"/>
      <w:tabs>
        <w:tab w:val="left" w:pos="220"/>
      </w:tabs>
      <w:jc w:val="both"/>
    </w:pPr>
    <w:rPr>
      <w:rFonts w:ascii="Helvetica" w:hAnsi="Helvetica"/>
      <w:color w:val="000000"/>
      <w:sz w:val="20"/>
    </w:rPr>
  </w:style>
  <w:style w:type="paragraph" w:customStyle="1" w:styleId="pformf">
    <w:name w:val="pformf"/>
    <w:basedOn w:val="Normal"/>
    <w:pPr>
      <w:widowControl/>
      <w:spacing w:before="20" w:after="20"/>
    </w:pPr>
    <w:rPr>
      <w:color w:val="000000"/>
      <w:szCs w:val="24"/>
    </w:rPr>
  </w:style>
  <w:style w:type="paragraph" w:customStyle="1" w:styleId="ptfns">
    <w:name w:val="ptfns"/>
    <w:basedOn w:val="Normal"/>
    <w:pPr>
      <w:widowControl/>
      <w:ind w:left="1430"/>
      <w:jc w:val="both"/>
    </w:pPr>
    <w:rPr>
      <w:color w:val="000000"/>
      <w:szCs w:val="24"/>
    </w:rPr>
  </w:style>
  <w:style w:type="paragraph" w:customStyle="1" w:styleId="ph2full">
    <w:name w:val="ph2full"/>
    <w:basedOn w:val="Normal"/>
    <w:pPr>
      <w:widowControl/>
      <w:spacing w:before="720"/>
    </w:pPr>
    <w:rPr>
      <w:b/>
      <w:bCs/>
      <w:color w:val="000000"/>
      <w:sz w:val="27"/>
      <w:szCs w:val="27"/>
    </w:rPr>
  </w:style>
  <w:style w:type="paragraph" w:customStyle="1" w:styleId="ptffullns">
    <w:name w:val="ptffullns"/>
    <w:basedOn w:val="Normal"/>
    <w:pPr>
      <w:widowControl/>
      <w:jc w:val="both"/>
    </w:pPr>
    <w:rPr>
      <w:color w:val="000000"/>
      <w:szCs w:val="24"/>
    </w:rPr>
  </w:style>
  <w:style w:type="paragraph" w:customStyle="1" w:styleId="pl1full">
    <w:name w:val="pl1full"/>
    <w:basedOn w:val="Normal"/>
    <w:pPr>
      <w:widowControl/>
      <w:ind w:left="480" w:hanging="480"/>
      <w:jc w:val="both"/>
    </w:pPr>
    <w:rPr>
      <w:color w:val="000000"/>
      <w:szCs w:val="24"/>
    </w:rPr>
  </w:style>
  <w:style w:type="paragraph" w:customStyle="1" w:styleId="ph5reqns">
    <w:name w:val="ph5reqns"/>
    <w:basedOn w:val="Normal"/>
    <w:pPr>
      <w:widowControl/>
    </w:pPr>
    <w:rPr>
      <w:i/>
      <w:iCs/>
      <w:color w:val="000000"/>
      <w:szCs w:val="24"/>
    </w:rPr>
  </w:style>
  <w:style w:type="paragraph" w:customStyle="1" w:styleId="ph5req">
    <w:name w:val="ph5req"/>
    <w:basedOn w:val="Normal"/>
    <w:pPr>
      <w:widowControl/>
      <w:spacing w:before="720"/>
    </w:pPr>
    <w:rPr>
      <w:i/>
      <w:iCs/>
      <w:color w:val="000000"/>
      <w:szCs w:val="24"/>
    </w:rPr>
  </w:style>
  <w:style w:type="character" w:styleId="FollowedHyperlink">
    <w:name w:val="FollowedHyperlink"/>
    <w:rPr>
      <w:color w:val="800080"/>
      <w:u w:val="single"/>
    </w:rPr>
  </w:style>
  <w:style w:type="paragraph" w:customStyle="1" w:styleId="ph6">
    <w:name w:val="ph6"/>
    <w:basedOn w:val="ph4"/>
    <w:pPr>
      <w:ind w:left="1440"/>
    </w:pPr>
    <w:rPr>
      <w:rFonts w:ascii="Arial" w:hAnsi="Arial" w:cs="Arial"/>
    </w:rPr>
  </w:style>
  <w:style w:type="paragraph" w:customStyle="1" w:styleId="ph6full">
    <w:name w:val="ph6 full"/>
    <w:basedOn w:val="ph6"/>
    <w:pPr>
      <w:ind w:left="0"/>
    </w:pPr>
  </w:style>
  <w:style w:type="paragraph" w:customStyle="1" w:styleId="pthead">
    <w:name w:val="pthead"/>
    <w:basedOn w:val="Normal"/>
    <w:pPr>
      <w:widowControl/>
      <w:spacing w:after="40"/>
      <w:jc w:val="center"/>
    </w:pPr>
    <w:rPr>
      <w:color w:val="000000"/>
      <w:szCs w:val="24"/>
    </w:rPr>
  </w:style>
  <w:style w:type="paragraph" w:customStyle="1" w:styleId="pt">
    <w:name w:val="pt"/>
    <w:basedOn w:val="pl1"/>
    <w:rsid w:val="003245F7"/>
    <w:pPr>
      <w:shd w:val="clear" w:color="auto" w:fill="auto"/>
      <w:spacing w:before="40" w:after="40"/>
      <w:ind w:left="0" w:firstLine="0"/>
      <w:jc w:val="left"/>
    </w:pPr>
    <w:rPr>
      <w:rFonts w:ascii="Arial" w:hAnsi="Arial" w:cs="Arial"/>
      <w:sz w:val="20"/>
    </w:rPr>
  </w:style>
  <w:style w:type="paragraph" w:customStyle="1" w:styleId="ptrule">
    <w:name w:val="ptrule"/>
    <w:basedOn w:val="Normal"/>
    <w:pPr>
      <w:widowControl/>
    </w:pPr>
    <w:rPr>
      <w:color w:val="000000"/>
      <w:szCs w:val="24"/>
    </w:rPr>
  </w:style>
  <w:style w:type="paragraph" w:styleId="NormalWeb">
    <w:name w:val="Normal (Web)"/>
    <w:basedOn w:val="Normal"/>
    <w:pPr>
      <w:widowControl/>
      <w:spacing w:before="100" w:beforeAutospacing="1" w:after="100" w:afterAutospacing="1"/>
    </w:pPr>
    <w:rPr>
      <w:szCs w:val="24"/>
    </w:rPr>
  </w:style>
  <w:style w:type="table" w:styleId="TableGrid">
    <w:name w:val="Table Grid"/>
    <w:basedOn w:val="TableNormal"/>
    <w:uiPriority w:val="59"/>
    <w:rsid w:val="00086B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086BD1"/>
    <w:rPr>
      <w:rFonts w:ascii="Calibri" w:eastAsia="Calibri" w:hAnsi="Calibri"/>
      <w:sz w:val="22"/>
      <w:szCs w:val="22"/>
      <w:lang w:val="en-CA"/>
    </w:rPr>
  </w:style>
  <w:style w:type="paragraph" w:customStyle="1" w:styleId="rmsolsetsolnlitemmid">
    <w:name w:val="rm_solset_sol_nl_item__mid_"/>
    <w:basedOn w:val="Normal"/>
    <w:rsid w:val="006F0917"/>
    <w:pPr>
      <w:widowControl/>
      <w:spacing w:before="100" w:beforeAutospacing="1" w:after="100" w:afterAutospacing="1"/>
    </w:pPr>
    <w:rPr>
      <w:rFonts w:eastAsia="MS Mincho"/>
      <w:szCs w:val="24"/>
      <w:lang w:eastAsia="ja-JP"/>
    </w:rPr>
  </w:style>
  <w:style w:type="character" w:customStyle="1" w:styleId="blding">
    <w:name w:val="bl_ding_"/>
    <w:rsid w:val="006F0917"/>
  </w:style>
  <w:style w:type="paragraph" w:customStyle="1" w:styleId="00">
    <w:name w:val="00_"/>
    <w:basedOn w:val="Normal"/>
    <w:rsid w:val="00094F22"/>
    <w:pPr>
      <w:widowControl/>
      <w:spacing w:before="100" w:beforeAutospacing="1" w:after="100" w:afterAutospacing="1"/>
    </w:pPr>
    <w:rPr>
      <w:rFonts w:eastAsia="MS Mincho"/>
      <w:szCs w:val="24"/>
      <w:lang w:eastAsia="ja-JP"/>
    </w:rPr>
  </w:style>
  <w:style w:type="character" w:styleId="CommentReference">
    <w:name w:val="annotation reference"/>
    <w:unhideWhenUsed/>
    <w:rsid w:val="00DA0D63"/>
    <w:rPr>
      <w:sz w:val="16"/>
      <w:szCs w:val="16"/>
    </w:rPr>
  </w:style>
  <w:style w:type="paragraph" w:styleId="CommentText">
    <w:name w:val="annotation text"/>
    <w:basedOn w:val="Normal"/>
    <w:link w:val="CommentTextChar"/>
    <w:unhideWhenUsed/>
    <w:rsid w:val="00DA0D63"/>
    <w:rPr>
      <w:sz w:val="20"/>
    </w:rPr>
  </w:style>
  <w:style w:type="character" w:customStyle="1" w:styleId="CommentTextChar">
    <w:name w:val="Comment Text Char"/>
    <w:link w:val="CommentText"/>
    <w:rsid w:val="00DA0D63"/>
    <w:rPr>
      <w:lang w:val="en-US" w:eastAsia="en-US"/>
    </w:rPr>
  </w:style>
  <w:style w:type="paragraph" w:styleId="CommentSubject">
    <w:name w:val="annotation subject"/>
    <w:basedOn w:val="CommentText"/>
    <w:next w:val="CommentText"/>
    <w:link w:val="CommentSubjectChar"/>
    <w:semiHidden/>
    <w:unhideWhenUsed/>
    <w:rsid w:val="00DA0D63"/>
    <w:rPr>
      <w:b/>
      <w:bCs/>
    </w:rPr>
  </w:style>
  <w:style w:type="character" w:customStyle="1" w:styleId="CommentSubjectChar">
    <w:name w:val="Comment Subject Char"/>
    <w:link w:val="CommentSubject"/>
    <w:uiPriority w:val="99"/>
    <w:semiHidden/>
    <w:rsid w:val="00DA0D63"/>
    <w:rPr>
      <w:b/>
      <w:bCs/>
      <w:lang w:val="en-US" w:eastAsia="en-US"/>
    </w:rPr>
  </w:style>
  <w:style w:type="paragraph" w:customStyle="1" w:styleId="ptt">
    <w:name w:val="p_tt"/>
    <w:basedOn w:val="Normal"/>
    <w:rsid w:val="00DA0D63"/>
    <w:pPr>
      <w:widowControl/>
    </w:pPr>
    <w:rPr>
      <w:rFonts w:ascii="Times" w:eastAsia="MS Mincho" w:hAnsi="Times" w:cs="Times"/>
      <w:color w:val="000000"/>
      <w:sz w:val="16"/>
      <w:szCs w:val="16"/>
      <w:lang w:eastAsia="ja-JP"/>
    </w:rPr>
  </w:style>
  <w:style w:type="paragraph" w:customStyle="1" w:styleId="NormalText">
    <w:name w:val="Normal Text"/>
    <w:rsid w:val="00DA0D63"/>
    <w:pPr>
      <w:widowControl w:val="0"/>
      <w:autoSpaceDE w:val="0"/>
      <w:autoSpaceDN w:val="0"/>
      <w:adjustRightInd w:val="0"/>
    </w:pPr>
    <w:rPr>
      <w:rFonts w:ascii="Palatino Linotype" w:hAnsi="Palatino Linotype" w:cs="Palatino Linotype"/>
      <w:color w:val="000000"/>
    </w:rPr>
  </w:style>
  <w:style w:type="paragraph" w:styleId="Revision">
    <w:name w:val="Revision"/>
    <w:hidden/>
    <w:uiPriority w:val="99"/>
    <w:semiHidden/>
    <w:rsid w:val="00DA0D63"/>
    <w:rPr>
      <w:sz w:val="24"/>
    </w:rPr>
  </w:style>
  <w:style w:type="paragraph" w:customStyle="1" w:styleId="preq">
    <w:name w:val="preq"/>
    <w:basedOn w:val="Normal"/>
    <w:qFormat/>
    <w:rsid w:val="00666634"/>
    <w:pPr>
      <w:widowControl/>
      <w:ind w:left="360"/>
    </w:pPr>
    <w:rPr>
      <w:rFonts w:ascii="Arial" w:hAnsi="Arial" w:cs="Arial"/>
      <w:i/>
    </w:rPr>
  </w:style>
  <w:style w:type="paragraph" w:customStyle="1" w:styleId="ptablenote">
    <w:name w:val="ptable_note"/>
    <w:basedOn w:val="ph3full"/>
    <w:qFormat/>
    <w:rsid w:val="00666634"/>
    <w:pPr>
      <w:tabs>
        <w:tab w:val="right" w:pos="8855"/>
      </w:tabs>
      <w:spacing w:before="0"/>
      <w:jc w:val="left"/>
    </w:pPr>
    <w:rPr>
      <w:rFonts w:ascii="Arial" w:hAnsi="Arial" w:cs="Arial"/>
      <w:i w:val="0"/>
      <w:iCs w:val="0"/>
    </w:rPr>
  </w:style>
  <w:style w:type="paragraph" w:customStyle="1" w:styleId="ptableintro">
    <w:name w:val="ptable_intro"/>
    <w:basedOn w:val="pl1"/>
    <w:qFormat/>
    <w:rsid w:val="001576E9"/>
    <w:pPr>
      <w:ind w:left="360" w:firstLine="0"/>
      <w:jc w:val="left"/>
    </w:pPr>
    <w:rPr>
      <w:rFonts w:ascii="Arial" w:hAnsi="Arial"/>
      <w:sz w:val="20"/>
    </w:rPr>
  </w:style>
  <w:style w:type="paragraph" w:styleId="BodyTextIndent3">
    <w:name w:val="Body Text Indent 3"/>
    <w:basedOn w:val="Normal"/>
    <w:link w:val="BodyTextIndent3Char"/>
    <w:unhideWhenUsed/>
    <w:rsid w:val="00390093"/>
    <w:pPr>
      <w:spacing w:after="120"/>
      <w:ind w:left="283"/>
    </w:pPr>
    <w:rPr>
      <w:sz w:val="16"/>
      <w:szCs w:val="16"/>
    </w:rPr>
  </w:style>
  <w:style w:type="character" w:customStyle="1" w:styleId="BodyTextIndent3Char">
    <w:name w:val="Body Text Indent 3 Char"/>
    <w:link w:val="BodyTextIndent3"/>
    <w:uiPriority w:val="99"/>
    <w:semiHidden/>
    <w:rsid w:val="00390093"/>
    <w:rPr>
      <w:sz w:val="16"/>
      <w:szCs w:val="16"/>
      <w:lang w:val="en-US" w:eastAsia="en-US"/>
    </w:rPr>
  </w:style>
  <w:style w:type="paragraph" w:styleId="BodyTextIndent2">
    <w:name w:val="Body Text Indent 2"/>
    <w:basedOn w:val="Normal"/>
    <w:link w:val="BodyTextIndent2Char"/>
    <w:rsid w:val="00390093"/>
    <w:pPr>
      <w:keepNext/>
      <w:keepLines/>
      <w:ind w:left="360"/>
    </w:pPr>
  </w:style>
  <w:style w:type="character" w:customStyle="1" w:styleId="BodyTextIndent2Char">
    <w:name w:val="Body Text Indent 2 Char"/>
    <w:link w:val="BodyTextIndent2"/>
    <w:rsid w:val="00390093"/>
    <w:rPr>
      <w:sz w:val="24"/>
      <w:lang w:val="en-US" w:eastAsia="en-US"/>
    </w:rPr>
  </w:style>
  <w:style w:type="paragraph" w:customStyle="1" w:styleId="cbkfmprlgh3">
    <w:name w:val="cbkfmprlgh3"/>
    <w:basedOn w:val="Normal"/>
    <w:rsid w:val="00390093"/>
    <w:pPr>
      <w:widowControl/>
      <w:spacing w:before="100" w:beforeAutospacing="1" w:after="100" w:afterAutospacing="1"/>
    </w:pPr>
    <w:rPr>
      <w:rFonts w:ascii="Frutiger-BoldCn" w:hAnsi="Frutiger-BoldCn"/>
      <w:b/>
      <w:bCs/>
      <w:color w:val="000000"/>
      <w:sz w:val="19"/>
      <w:szCs w:val="19"/>
    </w:rPr>
  </w:style>
  <w:style w:type="paragraph" w:customStyle="1" w:styleId="crmexrsetexrh9">
    <w:name w:val="crmexrsetexrh9"/>
    <w:basedOn w:val="Normal"/>
    <w:rsid w:val="00390093"/>
    <w:pPr>
      <w:widowControl/>
      <w:spacing w:before="100" w:beforeAutospacing="1" w:after="100" w:afterAutospacing="1"/>
    </w:pPr>
    <w:rPr>
      <w:rFonts w:ascii="Palatino-BoldItalic" w:hAnsi="Palatino-BoldItalic"/>
      <w:b/>
      <w:bCs/>
      <w:i/>
      <w:iCs/>
      <w:color w:val="000000"/>
      <w:sz w:val="20"/>
    </w:rPr>
  </w:style>
  <w:style w:type="paragraph" w:styleId="ListParagraph">
    <w:name w:val="List Paragraph"/>
    <w:basedOn w:val="Normal"/>
    <w:uiPriority w:val="34"/>
    <w:qFormat/>
    <w:rsid w:val="00390093"/>
    <w:pPr>
      <w:widowControl/>
      <w:spacing w:after="200" w:line="276" w:lineRule="auto"/>
      <w:ind w:left="720"/>
      <w:contextualSpacing/>
    </w:pPr>
    <w:rPr>
      <w:rFonts w:ascii="Calibri" w:eastAsia="Calibri" w:hAnsi="Calibri"/>
      <w:sz w:val="22"/>
      <w:szCs w:val="22"/>
      <w:lang w:val="en-CA"/>
    </w:rPr>
  </w:style>
  <w:style w:type="paragraph" w:customStyle="1" w:styleId="CRGENQMIDTTL">
    <w:name w:val="CR_GENQ_MID_TTL"/>
    <w:uiPriority w:val="99"/>
    <w:rsid w:val="001E0FDC"/>
    <w:pPr>
      <w:keepLines/>
      <w:tabs>
        <w:tab w:val="left" w:pos="10"/>
      </w:tabs>
      <w:overflowPunct w:val="0"/>
      <w:autoSpaceDE w:val="0"/>
      <w:autoSpaceDN w:val="0"/>
      <w:adjustRightInd w:val="0"/>
      <w:spacing w:before="180" w:line="230" w:lineRule="exact"/>
      <w:ind w:left="900" w:hanging="900"/>
      <w:jc w:val="both"/>
      <w:textAlignment w:val="baseline"/>
    </w:pPr>
    <w:rPr>
      <w:rFonts w:ascii="Helvetica 75 Bold" w:eastAsia="MS Mincho" w:hAnsi="Helvetica 75 Bold"/>
      <w:noProof/>
    </w:rPr>
  </w:style>
  <w:style w:type="character" w:customStyle="1" w:styleId="NLNUM">
    <w:name w:val="NL_NUM"/>
    <w:uiPriority w:val="99"/>
    <w:rsid w:val="006017E0"/>
    <w:rPr>
      <w:rFonts w:ascii="B Sabon Bold" w:hAnsi="B Sabon Bold"/>
    </w:rPr>
  </w:style>
  <w:style w:type="paragraph" w:customStyle="1" w:styleId="CRGENQ">
    <w:name w:val="CR_GENQ"/>
    <w:next w:val="Normal"/>
    <w:uiPriority w:val="99"/>
    <w:rsid w:val="006017E0"/>
    <w:pPr>
      <w:keepLines/>
      <w:overflowPunct w:val="0"/>
      <w:autoSpaceDE w:val="0"/>
      <w:autoSpaceDN w:val="0"/>
      <w:adjustRightInd w:val="0"/>
      <w:spacing w:line="230" w:lineRule="exact"/>
      <w:ind w:left="900"/>
      <w:jc w:val="both"/>
      <w:textAlignment w:val="baseline"/>
    </w:pPr>
    <w:rPr>
      <w:rFonts w:ascii="Sabon" w:eastAsia="MS Mincho" w:hAnsi="Sabon"/>
      <w:noProof/>
    </w:rPr>
  </w:style>
  <w:style w:type="paragraph" w:customStyle="1" w:styleId="CRGENQNLFIRST">
    <w:name w:val="CR_GENQ_NL_FIRST"/>
    <w:next w:val="Normal"/>
    <w:uiPriority w:val="99"/>
    <w:rsid w:val="006017E0"/>
    <w:pPr>
      <w:keepLines/>
      <w:tabs>
        <w:tab w:val="left" w:pos="900"/>
      </w:tabs>
      <w:overflowPunct w:val="0"/>
      <w:autoSpaceDE w:val="0"/>
      <w:autoSpaceDN w:val="0"/>
      <w:adjustRightInd w:val="0"/>
      <w:spacing w:before="60" w:line="230" w:lineRule="exact"/>
      <w:ind w:left="1260" w:hanging="600"/>
      <w:jc w:val="both"/>
      <w:textAlignment w:val="baseline"/>
    </w:pPr>
    <w:rPr>
      <w:rFonts w:ascii="Sabon" w:eastAsia="MS Mincho" w:hAnsi="Sabon"/>
      <w:noProof/>
    </w:rPr>
  </w:style>
  <w:style w:type="paragraph" w:customStyle="1" w:styleId="CRGENQNLMID">
    <w:name w:val="CR_GENQ_NL_MID"/>
    <w:next w:val="Normal"/>
    <w:uiPriority w:val="99"/>
    <w:rsid w:val="006017E0"/>
    <w:pPr>
      <w:keepLines/>
      <w:tabs>
        <w:tab w:val="left" w:pos="900"/>
      </w:tabs>
      <w:overflowPunct w:val="0"/>
      <w:autoSpaceDE w:val="0"/>
      <w:autoSpaceDN w:val="0"/>
      <w:adjustRightInd w:val="0"/>
      <w:spacing w:before="60" w:line="230" w:lineRule="exact"/>
      <w:ind w:left="1260" w:hanging="600"/>
      <w:jc w:val="both"/>
      <w:textAlignment w:val="baseline"/>
    </w:pPr>
    <w:rPr>
      <w:rFonts w:ascii="Sabon" w:eastAsia="MS Mincho" w:hAnsi="Sabon"/>
      <w:noProof/>
    </w:rPr>
  </w:style>
  <w:style w:type="paragraph" w:customStyle="1" w:styleId="ChapBackPrac2P">
    <w:name w:val=".Chap .Back .Prac_2 P"/>
    <w:basedOn w:val="Normal"/>
    <w:rsid w:val="005175AD"/>
    <w:pPr>
      <w:widowControl/>
      <w:autoSpaceDE w:val="0"/>
      <w:autoSpaceDN w:val="0"/>
      <w:adjustRightInd w:val="0"/>
      <w:spacing w:after="120"/>
      <w:ind w:left="420"/>
      <w:jc w:val="both"/>
      <w:textAlignment w:val="center"/>
    </w:pPr>
    <w:rPr>
      <w:color w:val="000000"/>
      <w:sz w:val="22"/>
      <w:szCs w:val="22"/>
    </w:rPr>
  </w:style>
  <w:style w:type="character" w:customStyle="1" w:styleId="B">
    <w:name w:val="B"/>
    <w:rsid w:val="005175AD"/>
    <w:rPr>
      <w:rFonts w:ascii="Times New Roman" w:hAnsi="Times New Roman" w:cs="Times New Roman"/>
      <w:b/>
      <w:bCs/>
      <w:spacing w:val="0"/>
      <w:w w:val="100"/>
      <w:kern w:val="0"/>
      <w:position w:val="0"/>
      <w:u w:val="none"/>
      <w:lang w:val="en-US"/>
    </w:rPr>
  </w:style>
  <w:style w:type="paragraph" w:customStyle="1" w:styleId="ChapBackPrac2Title">
    <w:name w:val=".Chap .Back .Prac_2 .Title"/>
    <w:basedOn w:val="Normal"/>
    <w:rsid w:val="005175AD"/>
    <w:pPr>
      <w:widowControl/>
      <w:suppressAutoHyphens/>
      <w:autoSpaceDE w:val="0"/>
      <w:autoSpaceDN w:val="0"/>
      <w:adjustRightInd w:val="0"/>
      <w:spacing w:before="120" w:after="120"/>
      <w:ind w:left="420"/>
      <w:jc w:val="both"/>
      <w:textAlignment w:val="center"/>
    </w:pPr>
    <w:rPr>
      <w:b/>
      <w:bCs/>
      <w:color w:val="000000"/>
      <w:sz w:val="23"/>
      <w:szCs w:val="23"/>
    </w:rPr>
  </w:style>
  <w:style w:type="paragraph" w:customStyle="1" w:styleId="ChapBackPrac2OlLiFirstP">
    <w:name w:val=".Chap .Back .Prac_2 Ol Li:First P"/>
    <w:basedOn w:val="Normal"/>
    <w:rsid w:val="005175AD"/>
    <w:pPr>
      <w:widowControl/>
      <w:autoSpaceDE w:val="0"/>
      <w:autoSpaceDN w:val="0"/>
      <w:adjustRightInd w:val="0"/>
      <w:spacing w:after="120"/>
      <w:ind w:left="720" w:hanging="280"/>
      <w:jc w:val="both"/>
      <w:textAlignment w:val="center"/>
    </w:pPr>
    <w:rPr>
      <w:color w:val="000000"/>
      <w:sz w:val="22"/>
      <w:szCs w:val="22"/>
    </w:rPr>
  </w:style>
  <w:style w:type="paragraph" w:customStyle="1" w:styleId="ChapBackPrac2Lev2Title1">
    <w:name w:val=".Chap .Back .Prac_2 .Lev2 .Title_1"/>
    <w:basedOn w:val="Normal"/>
    <w:rsid w:val="005175AD"/>
    <w:pPr>
      <w:widowControl/>
      <w:tabs>
        <w:tab w:val="left" w:pos="953"/>
      </w:tabs>
      <w:suppressAutoHyphens/>
      <w:autoSpaceDE w:val="0"/>
      <w:autoSpaceDN w:val="0"/>
      <w:adjustRightInd w:val="0"/>
      <w:spacing w:before="120" w:after="120"/>
      <w:ind w:left="709" w:hanging="709"/>
      <w:jc w:val="both"/>
      <w:textAlignment w:val="center"/>
    </w:pPr>
    <w:rPr>
      <w:b/>
      <w:bCs/>
      <w:color w:val="000000"/>
      <w:sz w:val="23"/>
      <w:szCs w:val="23"/>
    </w:rPr>
  </w:style>
  <w:style w:type="paragraph" w:customStyle="1" w:styleId="InfTabLargeTabTrTdP">
    <w:name w:val=".InfTab.LargeTab Tr Td P"/>
    <w:basedOn w:val="Normal"/>
    <w:rsid w:val="005175AD"/>
    <w:pPr>
      <w:widowControl/>
      <w:tabs>
        <w:tab w:val="left" w:pos="660"/>
        <w:tab w:val="left" w:pos="3820"/>
      </w:tabs>
      <w:suppressAutoHyphens/>
      <w:autoSpaceDE w:val="0"/>
      <w:autoSpaceDN w:val="0"/>
      <w:adjustRightInd w:val="0"/>
      <w:spacing w:after="120"/>
      <w:jc w:val="both"/>
      <w:textAlignment w:val="center"/>
    </w:pPr>
    <w:rPr>
      <w:color w:val="000000"/>
      <w:sz w:val="20"/>
      <w:szCs w:val="18"/>
    </w:rPr>
  </w:style>
  <w:style w:type="paragraph" w:customStyle="1" w:styleId="ChapBackPrac2OlLiLastP">
    <w:name w:val=".Chap .Back .Prac_2 Ol Li:Last P"/>
    <w:basedOn w:val="Normal"/>
    <w:rsid w:val="005175AD"/>
    <w:pPr>
      <w:widowControl/>
      <w:autoSpaceDE w:val="0"/>
      <w:autoSpaceDN w:val="0"/>
      <w:adjustRightInd w:val="0"/>
      <w:spacing w:after="120"/>
      <w:ind w:left="720" w:hanging="280"/>
      <w:jc w:val="both"/>
      <w:textAlignment w:val="center"/>
    </w:pPr>
    <w:rPr>
      <w:color w:val="000000"/>
      <w:sz w:val="22"/>
      <w:szCs w:val="22"/>
    </w:rPr>
  </w:style>
  <w:style w:type="paragraph" w:customStyle="1" w:styleId="ChapBackPrac2OlLiP">
    <w:name w:val=".Chap .Back .Prac_2 Ol Li P"/>
    <w:basedOn w:val="Normal"/>
    <w:rsid w:val="005175AD"/>
    <w:pPr>
      <w:widowControl/>
      <w:autoSpaceDE w:val="0"/>
      <w:autoSpaceDN w:val="0"/>
      <w:adjustRightInd w:val="0"/>
      <w:spacing w:after="120"/>
      <w:ind w:left="720" w:hanging="280"/>
      <w:jc w:val="both"/>
      <w:textAlignment w:val="center"/>
    </w:pPr>
    <w:rPr>
      <w:color w:val="000000"/>
      <w:sz w:val="22"/>
      <w:szCs w:val="22"/>
    </w:rPr>
  </w:style>
  <w:style w:type="character" w:customStyle="1" w:styleId="XRef">
    <w:name w:val=".XRef"/>
    <w:rsid w:val="005175AD"/>
    <w:rPr>
      <w:rFonts w:ascii="Times New Roman" w:hAnsi="Times New Roman" w:cs="Times New Roman"/>
      <w:spacing w:val="0"/>
      <w:w w:val="100"/>
      <w:kern w:val="0"/>
      <w:position w:val="0"/>
      <w:lang w:val="en-US"/>
    </w:rPr>
  </w:style>
  <w:style w:type="character" w:customStyle="1" w:styleId="XRefNumSpan">
    <w:name w:val=".XRef .Num Span"/>
    <w:rsid w:val="005175AD"/>
    <w:rPr>
      <w:rFonts w:ascii="Times New Roman" w:hAnsi="Times New Roman" w:cs="Times New Roman"/>
      <w:spacing w:val="0"/>
      <w:w w:val="100"/>
      <w:kern w:val="0"/>
      <w:position w:val="0"/>
      <w:lang w:val="en-US"/>
    </w:rPr>
  </w:style>
  <w:style w:type="character" w:customStyle="1" w:styleId="Span">
    <w:name w:val="Span"/>
    <w:rsid w:val="005175AD"/>
    <w:rPr>
      <w:rFonts w:ascii="Times New Roman" w:hAnsi="Times New Roman" w:cs="Times New Roman"/>
      <w:spacing w:val="0"/>
      <w:w w:val="100"/>
      <w:kern w:val="0"/>
      <w:position w:val="0"/>
      <w:lang w:val="en-US"/>
    </w:rPr>
  </w:style>
  <w:style w:type="character" w:customStyle="1" w:styleId="UnresolvedMention1">
    <w:name w:val="Unresolved Mention1"/>
    <w:uiPriority w:val="99"/>
    <w:semiHidden/>
    <w:unhideWhenUsed/>
    <w:rsid w:val="008174EB"/>
    <w:rPr>
      <w:color w:val="605E5C"/>
      <w:shd w:val="clear" w:color="auto" w:fill="E1DFDD"/>
    </w:rPr>
  </w:style>
  <w:style w:type="character" w:customStyle="1" w:styleId="HeaderChar">
    <w:name w:val="Header Char"/>
    <w:link w:val="Header"/>
    <w:uiPriority w:val="99"/>
    <w:rsid w:val="00102128"/>
    <w:rPr>
      <w:sz w:val="24"/>
      <w:lang w:val="en-US" w:eastAsia="en-US"/>
    </w:rPr>
  </w:style>
  <w:style w:type="character" w:customStyle="1" w:styleId="FooterChar">
    <w:name w:val="Footer Char"/>
    <w:link w:val="Footer"/>
    <w:uiPriority w:val="99"/>
    <w:rsid w:val="00102128"/>
    <w:rPr>
      <w:sz w:val="24"/>
      <w:lang w:val="en-US" w:eastAsia="en-US"/>
    </w:rPr>
  </w:style>
  <w:style w:type="paragraph" w:customStyle="1" w:styleId="CRPROBSETHEADFIRST">
    <w:name w:val="CR_PROBSET_HEADFIRST"/>
    <w:next w:val="Normal"/>
    <w:uiPriority w:val="99"/>
    <w:rsid w:val="00B22D0D"/>
    <w:pPr>
      <w:keepLines/>
      <w:overflowPunct w:val="0"/>
      <w:autoSpaceDE w:val="0"/>
      <w:autoSpaceDN w:val="0"/>
      <w:adjustRightInd w:val="0"/>
      <w:spacing w:before="60" w:line="230" w:lineRule="exact"/>
      <w:jc w:val="both"/>
      <w:textAlignment w:val="baseline"/>
    </w:pPr>
    <w:rPr>
      <w:rFonts w:ascii="Sabon" w:eastAsia="MS Mincho" w:hAnsi="Sabo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footer" Target="footer2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header" Target="header25.xml"/><Relationship Id="rId62"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1.xml"/><Relationship Id="rId59"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82EDC-40CA-461A-B90C-68B871D0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53</Pages>
  <Words>9885</Words>
  <Characters>47352</Characters>
  <Application>Microsoft Office Word</Application>
  <DocSecurity>0</DocSecurity>
  <Lines>5919</Lines>
  <Paragraphs>3012</Paragraphs>
  <ScaleCrop>false</ScaleCrop>
  <HeadingPairs>
    <vt:vector size="2" baseType="variant">
      <vt:variant>
        <vt:lpstr>Title</vt:lpstr>
      </vt:variant>
      <vt:variant>
        <vt:i4>1</vt:i4>
      </vt:variant>
    </vt:vector>
  </HeadingPairs>
  <TitlesOfParts>
    <vt:vector size="1" baseType="lpstr">
      <vt:lpstr>Chapter 6</vt:lpstr>
    </vt:vector>
  </TitlesOfParts>
  <Company>TOSHIBA</Company>
  <LinksUpToDate>false</LinksUpToDate>
  <CharactersWithSpaces>54225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creator>sma</dc:creator>
  <cp:lastModifiedBy>RAWAT, BALWANT SINGH</cp:lastModifiedBy>
  <cp:revision>58</cp:revision>
  <cp:lastPrinted>2021-06-18T12:29:00Z</cp:lastPrinted>
  <dcterms:created xsi:type="dcterms:W3CDTF">2021-06-10T04:20:00Z</dcterms:created>
  <dcterms:modified xsi:type="dcterms:W3CDTF">2022-02-01T10:59:00Z</dcterms:modified>
</cp:coreProperties>
</file>